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D9B4E" w14:textId="77777777" w:rsidR="00864B5E" w:rsidRPr="00842796" w:rsidRDefault="00864B5E" w:rsidP="00864B5E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  <w:r w:rsidRPr="00842796">
        <w:rPr>
          <w:b/>
          <w:color w:val="000000" w:themeColor="text1"/>
          <w:sz w:val="30"/>
          <w:szCs w:val="30"/>
          <w:lang w:val="en-US" w:eastAsia="ja-JP"/>
        </w:rPr>
        <w:t>Noise sources</w:t>
      </w:r>
      <w:r w:rsidR="001C3D39" w:rsidRPr="00842796">
        <w:rPr>
          <w:color w:val="000000" w:themeColor="text1"/>
          <w:sz w:val="30"/>
          <w:szCs w:val="30"/>
          <w:lang w:val="en-US" w:eastAsia="ja-JP"/>
        </w:rPr>
        <w:t xml:space="preserve">  (20 pages including figures)</w:t>
      </w:r>
      <w:r w:rsidRPr="00842796">
        <w:rPr>
          <w:color w:val="000000" w:themeColor="text1"/>
          <w:sz w:val="30"/>
          <w:szCs w:val="30"/>
          <w:lang w:val="en-US" w:eastAsia="ja-JP"/>
        </w:rPr>
        <w:t> </w:t>
      </w:r>
    </w:p>
    <w:p w14:paraId="380BD08F" w14:textId="77777777" w:rsidR="00864B5E" w:rsidRPr="00842796" w:rsidRDefault="00864B5E" w:rsidP="00864B5E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</w:p>
    <w:p w14:paraId="384CD3E5" w14:textId="77777777" w:rsidR="00864B5E" w:rsidRPr="00842796" w:rsidRDefault="00864B5E" w:rsidP="00864B5E">
      <w:pPr>
        <w:widowControl w:val="0"/>
        <w:autoSpaceDE w:val="0"/>
        <w:autoSpaceDN w:val="0"/>
        <w:adjustRightInd w:val="0"/>
        <w:rPr>
          <w:i/>
          <w:color w:val="000000" w:themeColor="text1"/>
          <w:sz w:val="30"/>
          <w:szCs w:val="30"/>
          <w:lang w:val="en-US" w:eastAsia="ja-JP"/>
        </w:rPr>
      </w:pPr>
      <w:r w:rsidRPr="00842796">
        <w:rPr>
          <w:i/>
          <w:color w:val="000000" w:themeColor="text1"/>
          <w:sz w:val="30"/>
          <w:szCs w:val="30"/>
          <w:lang w:val="en-US" w:eastAsia="ja-JP"/>
        </w:rPr>
        <w:t>4. Quantum Noise (McClelland, Mavalvala, Schnabel,)</w:t>
      </w:r>
    </w:p>
    <w:p w14:paraId="7669B8C7" w14:textId="77777777" w:rsidR="00864B5E" w:rsidRPr="00842796" w:rsidRDefault="00864B5E" w:rsidP="00864B5E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</w:p>
    <w:p w14:paraId="50E29A29" w14:textId="77777777" w:rsidR="00864B5E" w:rsidRPr="00842796" w:rsidRDefault="00864B5E" w:rsidP="00864B5E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  <w:r w:rsidRPr="00842796">
        <w:rPr>
          <w:color w:val="000000" w:themeColor="text1"/>
          <w:sz w:val="30"/>
          <w:szCs w:val="30"/>
          <w:lang w:val="en-US" w:eastAsia="ja-JP"/>
        </w:rPr>
        <w:t>Content:</w:t>
      </w:r>
    </w:p>
    <w:p w14:paraId="2040F814" w14:textId="77777777" w:rsidR="00864B5E" w:rsidRPr="00842796" w:rsidRDefault="00864B5E" w:rsidP="00864B5E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</w:p>
    <w:p w14:paraId="7779E14B" w14:textId="1DD34297" w:rsidR="00864B5E" w:rsidRPr="00842796" w:rsidRDefault="00461E31" w:rsidP="00864B5E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  <w:r w:rsidRPr="00842796">
        <w:rPr>
          <w:color w:val="000000" w:themeColor="text1"/>
          <w:sz w:val="30"/>
          <w:szCs w:val="30"/>
          <w:lang w:val="en-US" w:eastAsia="ja-JP"/>
        </w:rPr>
        <w:t xml:space="preserve">A. </w:t>
      </w:r>
      <w:r w:rsidR="00864B5E" w:rsidRPr="00842796">
        <w:rPr>
          <w:color w:val="000000" w:themeColor="text1"/>
          <w:sz w:val="30"/>
          <w:szCs w:val="30"/>
          <w:lang w:val="en-US" w:eastAsia="ja-JP"/>
        </w:rPr>
        <w:t>Basic quantum noise formalism including definition of coherent state, vacuum state, squeezed state (any other state?)</w:t>
      </w:r>
      <w:r w:rsidR="003C3CBC" w:rsidRPr="00842796">
        <w:rPr>
          <w:color w:val="000000" w:themeColor="text1"/>
          <w:sz w:val="30"/>
          <w:szCs w:val="30"/>
          <w:lang w:val="en-US" w:eastAsia="ja-JP"/>
        </w:rPr>
        <w:t xml:space="preserve"> </w:t>
      </w:r>
    </w:p>
    <w:p w14:paraId="19C4E5C5" w14:textId="77777777" w:rsidR="00864B5E" w:rsidRPr="00842796" w:rsidRDefault="00864B5E" w:rsidP="00864B5E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</w:p>
    <w:p w14:paraId="3549CE37" w14:textId="4AD14AD5" w:rsidR="00864B5E" w:rsidRPr="00842796" w:rsidRDefault="00461E31" w:rsidP="00864B5E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  <w:r w:rsidRPr="00842796">
        <w:rPr>
          <w:color w:val="000000" w:themeColor="text1"/>
          <w:sz w:val="30"/>
          <w:szCs w:val="30"/>
          <w:lang w:val="en-US" w:eastAsia="ja-JP"/>
        </w:rPr>
        <w:t xml:space="preserve">B.  </w:t>
      </w:r>
      <w:r w:rsidR="00864B5E" w:rsidRPr="00842796">
        <w:rPr>
          <w:color w:val="000000" w:themeColor="text1"/>
          <w:sz w:val="30"/>
          <w:szCs w:val="30"/>
          <w:lang w:val="en-US" w:eastAsia="ja-JP"/>
        </w:rPr>
        <w:t xml:space="preserve">Shot Noise limit, </w:t>
      </w:r>
      <w:bookmarkStart w:id="0" w:name="_GoBack"/>
      <w:bookmarkEnd w:id="0"/>
      <w:r w:rsidR="00864B5E" w:rsidRPr="00842796">
        <w:rPr>
          <w:color w:val="000000" w:themeColor="text1"/>
          <w:sz w:val="30"/>
          <w:szCs w:val="30"/>
          <w:lang w:val="en-US" w:eastAsia="ja-JP"/>
        </w:rPr>
        <w:t xml:space="preserve">Radiation pressure noise/readout noise limit, </w:t>
      </w:r>
    </w:p>
    <w:p w14:paraId="6B78E9C5" w14:textId="77777777" w:rsidR="00864B5E" w:rsidRPr="00842796" w:rsidRDefault="00864B5E" w:rsidP="00864B5E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  <w:r w:rsidRPr="00842796">
        <w:rPr>
          <w:color w:val="000000" w:themeColor="text1"/>
          <w:sz w:val="30"/>
          <w:szCs w:val="30"/>
          <w:lang w:val="en-US" w:eastAsia="ja-JP"/>
        </w:rPr>
        <w:t xml:space="preserve">Standard quantum limit </w:t>
      </w:r>
    </w:p>
    <w:p w14:paraId="18AD29F2" w14:textId="77777777" w:rsidR="00864B5E" w:rsidRPr="00842796" w:rsidRDefault="00864B5E" w:rsidP="00864B5E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  <w:r w:rsidRPr="00842796">
        <w:rPr>
          <w:color w:val="000000" w:themeColor="text1"/>
          <w:sz w:val="30"/>
          <w:szCs w:val="30"/>
          <w:lang w:val="en-US" w:eastAsia="ja-JP"/>
        </w:rPr>
        <w:t xml:space="preserve">    of a free mass</w:t>
      </w:r>
      <w:r w:rsidR="001C3D39" w:rsidRPr="00842796">
        <w:rPr>
          <w:color w:val="000000" w:themeColor="text1"/>
          <w:sz w:val="30"/>
          <w:szCs w:val="30"/>
          <w:lang w:val="en-US" w:eastAsia="ja-JP"/>
        </w:rPr>
        <w:t xml:space="preserve"> interferometer</w:t>
      </w:r>
    </w:p>
    <w:p w14:paraId="462EFAA9" w14:textId="77777777" w:rsidR="00864B5E" w:rsidRPr="00842796" w:rsidRDefault="00864B5E" w:rsidP="00864B5E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</w:p>
    <w:p w14:paraId="135305C1" w14:textId="77777777" w:rsidR="00864B5E" w:rsidRPr="00842796" w:rsidRDefault="00461E31" w:rsidP="00864B5E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  <w:r w:rsidRPr="00842796">
        <w:rPr>
          <w:color w:val="000000" w:themeColor="text1"/>
          <w:sz w:val="30"/>
          <w:szCs w:val="30"/>
          <w:lang w:val="en-US" w:eastAsia="ja-JP"/>
        </w:rPr>
        <w:t xml:space="preserve">C.  </w:t>
      </w:r>
      <w:r w:rsidR="00864B5E" w:rsidRPr="00842796">
        <w:rPr>
          <w:color w:val="000000" w:themeColor="text1"/>
          <w:sz w:val="30"/>
          <w:szCs w:val="30"/>
          <w:lang w:val="en-US" w:eastAsia="ja-JP"/>
        </w:rPr>
        <w:t xml:space="preserve">Modifying quantum noise internally </w:t>
      </w:r>
    </w:p>
    <w:p w14:paraId="73108737" w14:textId="1D330EF3" w:rsidR="00864B5E" w:rsidRPr="005A4472" w:rsidRDefault="00864B5E" w:rsidP="00864B5E">
      <w:pPr>
        <w:widowControl w:val="0"/>
        <w:autoSpaceDE w:val="0"/>
        <w:autoSpaceDN w:val="0"/>
        <w:adjustRightInd w:val="0"/>
        <w:rPr>
          <w:i/>
          <w:color w:val="FF0000"/>
          <w:sz w:val="30"/>
          <w:szCs w:val="30"/>
          <w:lang w:val="en-US" w:eastAsia="ja-JP"/>
        </w:rPr>
      </w:pPr>
      <w:r w:rsidRPr="00842796">
        <w:rPr>
          <w:color w:val="000000" w:themeColor="text1"/>
          <w:sz w:val="30"/>
          <w:szCs w:val="30"/>
          <w:lang w:val="en-US" w:eastAsia="ja-JP"/>
        </w:rPr>
        <w:t>- output optics (ie signal recycling</w:t>
      </w:r>
      <w:r w:rsidR="00842796" w:rsidRPr="00842796">
        <w:rPr>
          <w:color w:val="000000" w:themeColor="text1"/>
          <w:sz w:val="30"/>
          <w:szCs w:val="30"/>
          <w:lang w:val="en-US" w:eastAsia="ja-JP"/>
        </w:rPr>
        <w:t xml:space="preserve"> and variants </w:t>
      </w:r>
      <w:r w:rsidR="003C3CBC" w:rsidRPr="00842796">
        <w:rPr>
          <w:color w:val="000000" w:themeColor="text1"/>
          <w:sz w:val="30"/>
          <w:szCs w:val="30"/>
          <w:lang w:val="en-US" w:eastAsia="ja-JP"/>
        </w:rPr>
        <w:t xml:space="preserve"> </w:t>
      </w:r>
      <w:r w:rsidR="00842796" w:rsidRPr="005A4472">
        <w:rPr>
          <w:i/>
          <w:color w:val="0000FF"/>
          <w:sz w:val="30"/>
          <w:szCs w:val="30"/>
          <w:highlight w:val="green"/>
          <w:lang w:val="en-US" w:eastAsia="ja-JP"/>
        </w:rPr>
        <w:t xml:space="preserve">- </w:t>
      </w:r>
      <w:r w:rsidR="003C3CBC" w:rsidRPr="005A4472">
        <w:rPr>
          <w:i/>
          <w:color w:val="0000FF"/>
          <w:sz w:val="30"/>
          <w:szCs w:val="30"/>
          <w:highlight w:val="green"/>
          <w:lang w:val="en-US" w:eastAsia="ja-JP"/>
        </w:rPr>
        <w:t xml:space="preserve">is </w:t>
      </w:r>
      <w:r w:rsidR="00842796" w:rsidRPr="005A4472">
        <w:rPr>
          <w:i/>
          <w:color w:val="0000FF"/>
          <w:sz w:val="30"/>
          <w:szCs w:val="30"/>
          <w:highlight w:val="green"/>
          <w:lang w:val="en-US" w:eastAsia="ja-JP"/>
        </w:rPr>
        <w:t xml:space="preserve">this </w:t>
      </w:r>
      <w:r w:rsidR="003C3CBC" w:rsidRPr="005A4472">
        <w:rPr>
          <w:i/>
          <w:color w:val="0000FF"/>
          <w:sz w:val="30"/>
          <w:szCs w:val="30"/>
          <w:highlight w:val="green"/>
          <w:lang w:val="en-US" w:eastAsia="ja-JP"/>
        </w:rPr>
        <w:t>part of a different chapter already?</w:t>
      </w:r>
      <w:r w:rsidR="003C3CBC" w:rsidRPr="005A4472">
        <w:rPr>
          <w:i/>
          <w:color w:val="000000" w:themeColor="text1"/>
          <w:sz w:val="30"/>
          <w:szCs w:val="30"/>
          <w:highlight w:val="green"/>
          <w:lang w:val="en-US" w:eastAsia="ja-JP"/>
        </w:rPr>
        <w:t>)</w:t>
      </w:r>
      <w:r w:rsidR="005A4472">
        <w:rPr>
          <w:i/>
          <w:color w:val="000000" w:themeColor="text1"/>
          <w:sz w:val="30"/>
          <w:szCs w:val="30"/>
          <w:lang w:val="en-US" w:eastAsia="ja-JP"/>
        </w:rPr>
        <w:t xml:space="preserve"> </w:t>
      </w:r>
      <w:r w:rsidR="005A4472">
        <w:rPr>
          <w:i/>
          <w:color w:val="FF0000"/>
          <w:sz w:val="30"/>
          <w:szCs w:val="30"/>
          <w:lang w:val="en-US" w:eastAsia="ja-JP"/>
        </w:rPr>
        <w:t>DHR –</w:t>
      </w:r>
      <w:r w:rsidR="00987CF0">
        <w:rPr>
          <w:i/>
          <w:color w:val="FF0000"/>
          <w:sz w:val="30"/>
          <w:szCs w:val="30"/>
          <w:lang w:val="en-US" w:eastAsia="ja-JP"/>
        </w:rPr>
        <w:t>YES,</w:t>
      </w:r>
      <w:r w:rsidR="00D30FEE">
        <w:rPr>
          <w:i/>
          <w:color w:val="FF0000"/>
          <w:sz w:val="30"/>
          <w:szCs w:val="30"/>
          <w:lang w:val="en-US" w:eastAsia="ja-JP"/>
        </w:rPr>
        <w:t xml:space="preserve"> in CH2 and in</w:t>
      </w:r>
      <w:r w:rsidR="00987CF0">
        <w:rPr>
          <w:i/>
          <w:color w:val="FF0000"/>
          <w:sz w:val="30"/>
          <w:szCs w:val="30"/>
          <w:lang w:val="en-US" w:eastAsia="ja-JP"/>
        </w:rPr>
        <w:t xml:space="preserve"> LSC Chapter in V2</w:t>
      </w:r>
    </w:p>
    <w:p w14:paraId="5C203B78" w14:textId="77777777" w:rsidR="00864B5E" w:rsidRPr="00842796" w:rsidRDefault="00864B5E" w:rsidP="00864B5E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  <w:r w:rsidRPr="00842796">
        <w:rPr>
          <w:color w:val="000000" w:themeColor="text1"/>
          <w:sz w:val="30"/>
          <w:szCs w:val="30"/>
          <w:lang w:val="en-US" w:eastAsia="ja-JP"/>
        </w:rPr>
        <w:t>- opto</w:t>
      </w:r>
      <w:r w:rsidR="001A2F36" w:rsidRPr="00842796">
        <w:rPr>
          <w:color w:val="000000" w:themeColor="text1"/>
          <w:sz w:val="30"/>
          <w:szCs w:val="30"/>
          <w:lang w:val="en-US" w:eastAsia="ja-JP"/>
        </w:rPr>
        <w:t>-</w:t>
      </w:r>
      <w:r w:rsidRPr="00842796">
        <w:rPr>
          <w:color w:val="000000" w:themeColor="text1"/>
          <w:sz w:val="30"/>
          <w:szCs w:val="30"/>
          <w:lang w:val="en-US" w:eastAsia="ja-JP"/>
        </w:rPr>
        <w:t>mechanics</w:t>
      </w:r>
    </w:p>
    <w:p w14:paraId="5B965969" w14:textId="77777777" w:rsidR="00864B5E" w:rsidRPr="00842796" w:rsidRDefault="00864B5E" w:rsidP="00864B5E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</w:p>
    <w:p w14:paraId="31F103C9" w14:textId="428810DD" w:rsidR="00864B5E" w:rsidRPr="00842796" w:rsidRDefault="002706A5" w:rsidP="00864B5E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  <w:r w:rsidRPr="00842796">
        <w:rPr>
          <w:color w:val="000000" w:themeColor="text1"/>
          <w:sz w:val="30"/>
          <w:szCs w:val="30"/>
          <w:lang w:val="en-US" w:eastAsia="ja-JP"/>
        </w:rPr>
        <w:t xml:space="preserve">D.  </w:t>
      </w:r>
      <w:r w:rsidR="00864B5E" w:rsidRPr="00842796">
        <w:rPr>
          <w:color w:val="000000" w:themeColor="text1"/>
          <w:sz w:val="30"/>
          <w:szCs w:val="30"/>
          <w:lang w:val="en-US" w:eastAsia="ja-JP"/>
        </w:rPr>
        <w:t>Modifying quantum noise externally – squeezed state injection</w:t>
      </w:r>
    </w:p>
    <w:p w14:paraId="23D6EFBD" w14:textId="7761B938" w:rsidR="003C3CBC" w:rsidRPr="00842796" w:rsidRDefault="003C3CBC" w:rsidP="00864B5E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  <w:r w:rsidRPr="00842796">
        <w:rPr>
          <w:color w:val="000000" w:themeColor="text1"/>
          <w:sz w:val="30"/>
          <w:szCs w:val="30"/>
          <w:lang w:val="en-US" w:eastAsia="ja-JP"/>
        </w:rPr>
        <w:t>(</w:t>
      </w:r>
      <w:r w:rsidR="00842796" w:rsidRPr="00842796">
        <w:rPr>
          <w:i/>
          <w:color w:val="0000FF"/>
          <w:sz w:val="30"/>
          <w:szCs w:val="30"/>
          <w:lang w:val="en-US" w:eastAsia="ja-JP"/>
        </w:rPr>
        <w:t xml:space="preserve">or could swap the </w:t>
      </w:r>
      <w:r w:rsidR="003A0801" w:rsidRPr="00842796">
        <w:rPr>
          <w:i/>
          <w:color w:val="0000FF"/>
          <w:sz w:val="30"/>
          <w:szCs w:val="30"/>
          <w:lang w:val="en-US" w:eastAsia="ja-JP"/>
        </w:rPr>
        <w:t xml:space="preserve"> order of </w:t>
      </w:r>
      <w:r w:rsidRPr="00842796">
        <w:rPr>
          <w:i/>
          <w:color w:val="0000FF"/>
          <w:sz w:val="30"/>
          <w:szCs w:val="30"/>
          <w:lang w:val="en-US" w:eastAsia="ja-JP"/>
        </w:rPr>
        <w:t>“C”</w:t>
      </w:r>
      <w:r w:rsidR="003A0801" w:rsidRPr="00842796">
        <w:rPr>
          <w:i/>
          <w:color w:val="0000FF"/>
          <w:sz w:val="30"/>
          <w:szCs w:val="30"/>
          <w:lang w:val="en-US" w:eastAsia="ja-JP"/>
        </w:rPr>
        <w:t xml:space="preserve"> and “D”</w:t>
      </w:r>
      <w:r w:rsidRPr="00842796">
        <w:rPr>
          <w:i/>
          <w:color w:val="0000FF"/>
          <w:sz w:val="30"/>
          <w:szCs w:val="30"/>
          <w:lang w:val="en-US" w:eastAsia="ja-JP"/>
        </w:rPr>
        <w:t>,</w:t>
      </w:r>
      <w:r w:rsidRPr="00842796">
        <w:rPr>
          <w:color w:val="000000" w:themeColor="text1"/>
          <w:sz w:val="30"/>
          <w:szCs w:val="30"/>
          <w:lang w:val="en-US" w:eastAsia="ja-JP"/>
        </w:rPr>
        <w:t xml:space="preserve"> </w:t>
      </w:r>
      <w:r w:rsidR="00842796" w:rsidRPr="00842796">
        <w:rPr>
          <w:color w:val="000000" w:themeColor="text1"/>
          <w:sz w:val="30"/>
          <w:szCs w:val="30"/>
          <w:lang w:val="en-US" w:eastAsia="ja-JP"/>
        </w:rPr>
        <w:t xml:space="preserve">Further topics here include </w:t>
      </w:r>
      <w:r w:rsidRPr="00842796">
        <w:rPr>
          <w:color w:val="000000" w:themeColor="text1"/>
          <w:sz w:val="30"/>
          <w:szCs w:val="30"/>
          <w:lang w:val="en-US" w:eastAsia="ja-JP"/>
        </w:rPr>
        <w:t xml:space="preserve"> filter cavities, beating the SQL this way)</w:t>
      </w:r>
    </w:p>
    <w:p w14:paraId="062B0C6A" w14:textId="77777777" w:rsidR="00864B5E" w:rsidRPr="00842796" w:rsidRDefault="00864B5E" w:rsidP="00864B5E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</w:p>
    <w:p w14:paraId="3C88028B" w14:textId="6EE89D68" w:rsidR="00864B5E" w:rsidRPr="00842796" w:rsidRDefault="002706A5" w:rsidP="00864B5E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  <w:r w:rsidRPr="00842796">
        <w:rPr>
          <w:color w:val="000000" w:themeColor="text1"/>
          <w:sz w:val="30"/>
          <w:szCs w:val="30"/>
          <w:lang w:val="en-US" w:eastAsia="ja-JP"/>
        </w:rPr>
        <w:t>F</w:t>
      </w:r>
      <w:r w:rsidR="00461E31" w:rsidRPr="00842796">
        <w:rPr>
          <w:color w:val="000000" w:themeColor="text1"/>
          <w:sz w:val="30"/>
          <w:szCs w:val="30"/>
          <w:lang w:val="en-US" w:eastAsia="ja-JP"/>
        </w:rPr>
        <w:t xml:space="preserve">.  </w:t>
      </w:r>
      <w:r w:rsidR="00864B5E" w:rsidRPr="00842796">
        <w:rPr>
          <w:color w:val="000000" w:themeColor="text1"/>
          <w:sz w:val="30"/>
          <w:szCs w:val="30"/>
          <w:lang w:val="en-US" w:eastAsia="ja-JP"/>
        </w:rPr>
        <w:t>QND – measuring speed not position</w:t>
      </w:r>
    </w:p>
    <w:p w14:paraId="48D665A3" w14:textId="77777777" w:rsidR="00864B5E" w:rsidRPr="00842796" w:rsidRDefault="00864B5E" w:rsidP="00864B5E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</w:p>
    <w:p w14:paraId="64060191" w14:textId="0E57A584" w:rsidR="00864B5E" w:rsidRPr="00842796" w:rsidRDefault="002706A5" w:rsidP="00864B5E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  <w:r w:rsidRPr="00842796">
        <w:rPr>
          <w:color w:val="000000" w:themeColor="text1"/>
          <w:sz w:val="30"/>
          <w:szCs w:val="30"/>
          <w:lang w:val="en-US" w:eastAsia="ja-JP"/>
        </w:rPr>
        <w:t>G</w:t>
      </w:r>
      <w:r w:rsidR="00461E31" w:rsidRPr="00842796">
        <w:rPr>
          <w:color w:val="000000" w:themeColor="text1"/>
          <w:sz w:val="30"/>
          <w:szCs w:val="30"/>
          <w:lang w:val="en-US" w:eastAsia="ja-JP"/>
        </w:rPr>
        <w:t xml:space="preserve">.  </w:t>
      </w:r>
      <w:r w:rsidR="00864B5E" w:rsidRPr="00842796">
        <w:rPr>
          <w:color w:val="000000" w:themeColor="text1"/>
          <w:sz w:val="30"/>
          <w:szCs w:val="30"/>
          <w:lang w:val="en-US" w:eastAsia="ja-JP"/>
        </w:rPr>
        <w:t>Putting it all together</w:t>
      </w:r>
      <w:r w:rsidR="001C3D39" w:rsidRPr="00842796">
        <w:rPr>
          <w:color w:val="000000" w:themeColor="text1"/>
          <w:sz w:val="30"/>
          <w:szCs w:val="30"/>
          <w:lang w:val="en-US" w:eastAsia="ja-JP"/>
        </w:rPr>
        <w:t xml:space="preserve">  -  example quantum noise floors of future detectors ????  (or something like this)</w:t>
      </w:r>
      <w:r w:rsidR="003A0801" w:rsidRPr="00842796">
        <w:rPr>
          <w:color w:val="000000" w:themeColor="text1"/>
          <w:sz w:val="30"/>
          <w:szCs w:val="30"/>
          <w:lang w:val="en-US" w:eastAsia="ja-JP"/>
        </w:rPr>
        <w:t xml:space="preserve"> (</w:t>
      </w:r>
      <w:r w:rsidR="00842796" w:rsidRPr="00842796">
        <w:rPr>
          <w:i/>
          <w:color w:val="0000FF"/>
          <w:sz w:val="30"/>
          <w:szCs w:val="30"/>
          <w:lang w:val="en-US" w:eastAsia="ja-JP"/>
        </w:rPr>
        <w:t xml:space="preserve">RS would </w:t>
      </w:r>
      <w:r w:rsidR="003A0801" w:rsidRPr="00842796">
        <w:rPr>
          <w:i/>
          <w:color w:val="0000FF"/>
          <w:sz w:val="30"/>
          <w:szCs w:val="30"/>
          <w:lang w:val="en-US" w:eastAsia="ja-JP"/>
        </w:rPr>
        <w:t>skip “G”)</w:t>
      </w:r>
    </w:p>
    <w:p w14:paraId="55771255" w14:textId="77777777" w:rsidR="00461E31" w:rsidRPr="00842796" w:rsidRDefault="00461E31" w:rsidP="00864B5E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</w:p>
    <w:p w14:paraId="54072DFB" w14:textId="1D1F45E4" w:rsidR="00461E31" w:rsidRPr="00842796" w:rsidRDefault="002706A5" w:rsidP="00864B5E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  <w:r w:rsidRPr="00842796">
        <w:rPr>
          <w:color w:val="000000" w:themeColor="text1"/>
          <w:sz w:val="30"/>
          <w:szCs w:val="30"/>
          <w:lang w:val="en-US" w:eastAsia="ja-JP"/>
        </w:rPr>
        <w:t>H</w:t>
      </w:r>
      <w:r w:rsidR="00461E31" w:rsidRPr="00842796">
        <w:rPr>
          <w:color w:val="000000" w:themeColor="text1"/>
          <w:sz w:val="30"/>
          <w:szCs w:val="30"/>
          <w:lang w:val="en-US" w:eastAsia="ja-JP"/>
        </w:rPr>
        <w:t>. Current state of the art???  -  do we need something like this?</w:t>
      </w:r>
    </w:p>
    <w:p w14:paraId="327BCDA0" w14:textId="7A20A9E9" w:rsidR="00461E31" w:rsidRPr="00842796" w:rsidRDefault="00461E31" w:rsidP="00864B5E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  <w:r w:rsidRPr="00842796">
        <w:rPr>
          <w:color w:val="000000" w:themeColor="text1"/>
          <w:sz w:val="30"/>
          <w:szCs w:val="30"/>
          <w:lang w:val="en-US" w:eastAsia="ja-JP"/>
        </w:rPr>
        <w:t>In hand:</w:t>
      </w:r>
      <w:r w:rsidR="003A0801" w:rsidRPr="00842796">
        <w:rPr>
          <w:color w:val="000000" w:themeColor="text1"/>
          <w:sz w:val="30"/>
          <w:szCs w:val="30"/>
          <w:lang w:val="en-US" w:eastAsia="ja-JP"/>
        </w:rPr>
        <w:t xml:space="preserve"> (</w:t>
      </w:r>
      <w:r w:rsidR="00842796" w:rsidRPr="00842796">
        <w:rPr>
          <w:i/>
          <w:color w:val="0000FF"/>
          <w:sz w:val="30"/>
          <w:szCs w:val="30"/>
          <w:lang w:val="en-US" w:eastAsia="ja-JP"/>
        </w:rPr>
        <w:t>or c</w:t>
      </w:r>
      <w:r w:rsidR="003A0801" w:rsidRPr="00842796">
        <w:rPr>
          <w:i/>
          <w:color w:val="0000FF"/>
          <w:sz w:val="30"/>
          <w:szCs w:val="30"/>
          <w:lang w:val="en-US" w:eastAsia="ja-JP"/>
        </w:rPr>
        <w:t>an</w:t>
      </w:r>
      <w:r w:rsidR="00842796" w:rsidRPr="00842796">
        <w:rPr>
          <w:i/>
          <w:color w:val="0000FF"/>
          <w:sz w:val="30"/>
          <w:szCs w:val="30"/>
          <w:lang w:val="en-US" w:eastAsia="ja-JP"/>
        </w:rPr>
        <w:t>/should</w:t>
      </w:r>
      <w:r w:rsidR="003A0801" w:rsidRPr="00842796">
        <w:rPr>
          <w:i/>
          <w:color w:val="0000FF"/>
          <w:sz w:val="30"/>
          <w:szCs w:val="30"/>
          <w:lang w:val="en-US" w:eastAsia="ja-JP"/>
        </w:rPr>
        <w:t xml:space="preserve"> we present the state of the art already in “C” to “D”?</w:t>
      </w:r>
      <w:r w:rsidR="003A0801" w:rsidRPr="00842796">
        <w:rPr>
          <w:color w:val="000000" w:themeColor="text1"/>
          <w:sz w:val="30"/>
          <w:szCs w:val="30"/>
          <w:lang w:val="en-US" w:eastAsia="ja-JP"/>
        </w:rPr>
        <w:t xml:space="preserve"> </w:t>
      </w:r>
      <w:r w:rsidR="00842796" w:rsidRPr="00842796">
        <w:rPr>
          <w:color w:val="000000" w:themeColor="text1"/>
          <w:sz w:val="30"/>
          <w:szCs w:val="30"/>
          <w:lang w:val="en-US" w:eastAsia="ja-JP"/>
        </w:rPr>
        <w:t>)</w:t>
      </w:r>
    </w:p>
    <w:p w14:paraId="528C4BFD" w14:textId="77777777" w:rsidR="00461E31" w:rsidRPr="00842796" w:rsidRDefault="00461E31" w:rsidP="00461E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  <w:r w:rsidRPr="00842796">
        <w:rPr>
          <w:color w:val="000000" w:themeColor="text1"/>
          <w:sz w:val="30"/>
          <w:szCs w:val="30"/>
          <w:lang w:val="en-US" w:eastAsia="ja-JP"/>
        </w:rPr>
        <w:t xml:space="preserve">shot noise in FPMI and in SRecycling; </w:t>
      </w:r>
    </w:p>
    <w:p w14:paraId="6B4C1315" w14:textId="77777777" w:rsidR="00461E31" w:rsidRPr="00842796" w:rsidRDefault="00461E31" w:rsidP="00461E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  <w:r w:rsidRPr="00842796">
        <w:rPr>
          <w:color w:val="000000" w:themeColor="text1"/>
          <w:sz w:val="30"/>
          <w:szCs w:val="30"/>
          <w:lang w:val="en-US" w:eastAsia="ja-JP"/>
        </w:rPr>
        <w:t>squeezing  has been shown to reduce SN</w:t>
      </w:r>
    </w:p>
    <w:p w14:paraId="6084F53A" w14:textId="77777777" w:rsidR="00461E31" w:rsidRPr="00842796" w:rsidRDefault="00461E31" w:rsidP="00461E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  <w:r w:rsidRPr="00842796">
        <w:rPr>
          <w:color w:val="000000" w:themeColor="text1"/>
          <w:sz w:val="30"/>
          <w:szCs w:val="30"/>
          <w:lang w:val="en-US" w:eastAsia="ja-JP"/>
        </w:rPr>
        <w:t xml:space="preserve">squeezed state generation technology </w:t>
      </w:r>
    </w:p>
    <w:p w14:paraId="67C0A1C9" w14:textId="52234CA0" w:rsidR="00461E31" w:rsidRPr="00842796" w:rsidRDefault="00842796" w:rsidP="00461E31">
      <w:pPr>
        <w:widowControl w:val="0"/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  <w:r w:rsidRPr="00842796">
        <w:rPr>
          <w:color w:val="000000" w:themeColor="text1"/>
          <w:sz w:val="30"/>
          <w:szCs w:val="30"/>
          <w:lang w:val="en-US" w:eastAsia="ja-JP"/>
        </w:rPr>
        <w:t xml:space="preserve">     </w:t>
      </w:r>
      <w:r w:rsidR="00461E31" w:rsidRPr="00842796">
        <w:rPr>
          <w:color w:val="000000" w:themeColor="text1"/>
          <w:sz w:val="30"/>
          <w:szCs w:val="30"/>
          <w:lang w:val="en-US" w:eastAsia="ja-JP"/>
        </w:rPr>
        <w:t>TBD</w:t>
      </w:r>
    </w:p>
    <w:p w14:paraId="640B958D" w14:textId="77777777" w:rsidR="00461E31" w:rsidRPr="00842796" w:rsidRDefault="00461E31" w:rsidP="00461E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  <w:r w:rsidRPr="00842796">
        <w:rPr>
          <w:color w:val="000000" w:themeColor="text1"/>
          <w:sz w:val="30"/>
          <w:szCs w:val="30"/>
          <w:lang w:val="en-US" w:eastAsia="ja-JP"/>
        </w:rPr>
        <w:t xml:space="preserve">audioband frequency dependent squeezing </w:t>
      </w:r>
    </w:p>
    <w:p w14:paraId="2B7533E4" w14:textId="77777777" w:rsidR="00461E31" w:rsidRPr="00842796" w:rsidRDefault="00461E31" w:rsidP="00461E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  <w:r w:rsidRPr="00842796">
        <w:rPr>
          <w:color w:val="000000" w:themeColor="text1"/>
          <w:sz w:val="30"/>
          <w:szCs w:val="30"/>
          <w:lang w:val="en-US" w:eastAsia="ja-JP"/>
        </w:rPr>
        <w:t>quantum radiation pressure noise not yet seen in a free mass interferometer</w:t>
      </w:r>
    </w:p>
    <w:p w14:paraId="4A547A5C" w14:textId="77777777" w:rsidR="00461E31" w:rsidRPr="00842796" w:rsidRDefault="00461E31" w:rsidP="00461E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  <w:r w:rsidRPr="00842796">
        <w:rPr>
          <w:color w:val="000000" w:themeColor="text1"/>
          <w:sz w:val="30"/>
          <w:szCs w:val="30"/>
          <w:lang w:val="en-US" w:eastAsia="ja-JP"/>
        </w:rPr>
        <w:t>SQL not observed</w:t>
      </w:r>
    </w:p>
    <w:p w14:paraId="07545E33" w14:textId="1D66DDCC" w:rsidR="00864B5E" w:rsidRPr="00842796" w:rsidRDefault="00461E31" w:rsidP="00864B5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000000" w:themeColor="text1"/>
          <w:sz w:val="30"/>
          <w:szCs w:val="30"/>
          <w:lang w:val="en-US" w:eastAsia="ja-JP"/>
        </w:rPr>
      </w:pPr>
      <w:r w:rsidRPr="00842796">
        <w:rPr>
          <w:color w:val="000000" w:themeColor="text1"/>
          <w:sz w:val="30"/>
          <w:szCs w:val="30"/>
          <w:lang w:val="en-US" w:eastAsia="ja-JP"/>
        </w:rPr>
        <w:t>Likewise no speed meter device</w:t>
      </w:r>
    </w:p>
    <w:sectPr w:rsidR="00864B5E" w:rsidRPr="00842796" w:rsidSect="00864B5E">
      <w:pgSz w:w="11900" w:h="16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4506"/>
    <w:multiLevelType w:val="hybridMultilevel"/>
    <w:tmpl w:val="6562FB0A"/>
    <w:lvl w:ilvl="0" w:tplc="F46686A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B5E"/>
    <w:rsid w:val="001A2F36"/>
    <w:rsid w:val="001A4BB9"/>
    <w:rsid w:val="001C3D39"/>
    <w:rsid w:val="002706A5"/>
    <w:rsid w:val="00336202"/>
    <w:rsid w:val="003664E2"/>
    <w:rsid w:val="003A0801"/>
    <w:rsid w:val="003C3CBC"/>
    <w:rsid w:val="00461E31"/>
    <w:rsid w:val="005A4472"/>
    <w:rsid w:val="00842796"/>
    <w:rsid w:val="00864B5E"/>
    <w:rsid w:val="00987CF0"/>
    <w:rsid w:val="00D30FEE"/>
    <w:rsid w:val="00FA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4978D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1150</Characters>
  <Application>Microsoft Macintosh Word</Application>
  <DocSecurity>0</DocSecurity>
  <Lines>9</Lines>
  <Paragraphs>2</Paragraphs>
  <ScaleCrop>false</ScaleCrop>
  <Company>The Australian National University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McClelland</dc:creator>
  <cp:keywords/>
  <dc:description/>
  <cp:lastModifiedBy>David Reitze</cp:lastModifiedBy>
  <cp:revision>4</cp:revision>
  <dcterms:created xsi:type="dcterms:W3CDTF">2014-05-05T01:52:00Z</dcterms:created>
  <dcterms:modified xsi:type="dcterms:W3CDTF">2014-05-12T20:39:00Z</dcterms:modified>
</cp:coreProperties>
</file>