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479B1" w:rsidRDefault="008C2910" w:rsidP="008C2910">
      <w:pPr>
        <w:jc w:val="center"/>
        <w:rPr>
          <w:b/>
          <w:sz w:val="36"/>
        </w:rPr>
      </w:pPr>
      <w:r w:rsidRPr="008C2910">
        <w:rPr>
          <w:b/>
          <w:sz w:val="36"/>
        </w:rPr>
        <w:t>HƯỚNG DẪN SỬ DỤNG</w:t>
      </w:r>
      <w:r>
        <w:rPr>
          <w:b/>
          <w:sz w:val="36"/>
        </w:rPr>
        <w:t xml:space="preserve"> TRIVIE ENTERTAINMENT</w:t>
      </w:r>
      <w:bookmarkStart w:id="0" w:name="_GoBack"/>
      <w:bookmarkEnd w:id="0"/>
    </w:p>
    <w:p w:rsidR="008C2910" w:rsidRDefault="008C2910" w:rsidP="008C2910">
      <w:pPr>
        <w:pStyle w:val="Heading2"/>
        <w:keepLines w:val="0"/>
        <w:spacing w:before="600" w:after="240" w:line="440" w:lineRule="exact"/>
        <w:contextualSpacing w:val="0"/>
        <w:jc w:val="both"/>
      </w:pPr>
      <w:bookmarkStart w:id="1" w:name="_Toc154142686"/>
      <w:r>
        <w:t>Đ</w:t>
      </w:r>
      <w:r>
        <w:t>ăng</w:t>
      </w:r>
      <w:r>
        <w:rPr>
          <w:lang w:val="vi-VN"/>
        </w:rPr>
        <w:t xml:space="preserve"> nhập</w:t>
      </w:r>
      <w:bookmarkEnd w:id="1"/>
    </w:p>
    <w:p w:rsidR="008C2910" w:rsidRDefault="008C2910" w:rsidP="008C2910">
      <w:pPr>
        <w:pStyle w:val="BodyText"/>
      </w:pPr>
    </w:p>
    <w:p w:rsidR="008C2910" w:rsidRDefault="008C2910" w:rsidP="008C2910">
      <w:pPr>
        <w:pStyle w:val="BodyText"/>
        <w:numPr>
          <w:ilvl w:val="0"/>
          <w:numId w:val="2"/>
        </w:numPr>
      </w:pPr>
      <w:r>
        <w:t>B1 Truy cập web: người dùng truy cập vào web thông qua URL</w:t>
      </w:r>
      <w:r>
        <w:rPr>
          <w:lang w:val="vi-VN"/>
        </w:rPr>
        <w:t xml:space="preserve">  </w:t>
      </w:r>
      <w:r>
        <w:t>được cung cấp.</w:t>
      </w:r>
    </w:p>
    <w:p w:rsidR="008C2910" w:rsidRDefault="008C2910" w:rsidP="008C2910">
      <w:pPr>
        <w:pStyle w:val="BodyText"/>
        <w:ind w:left="567" w:firstLine="0"/>
      </w:pPr>
      <w:r w:rsidRPr="00811479">
        <w:rPr>
          <w:noProof/>
        </w:rPr>
        <w:drawing>
          <wp:inline distT="0" distB="0" distL="0" distR="0">
            <wp:extent cx="5764530" cy="2743200"/>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64530" cy="2743200"/>
                    </a:xfrm>
                    <a:prstGeom prst="rect">
                      <a:avLst/>
                    </a:prstGeom>
                    <a:noFill/>
                    <a:ln>
                      <a:noFill/>
                    </a:ln>
                  </pic:spPr>
                </pic:pic>
              </a:graphicData>
            </a:graphic>
          </wp:inline>
        </w:drawing>
      </w:r>
    </w:p>
    <w:p w:rsidR="008C2910" w:rsidRPr="00FE53B1" w:rsidRDefault="008C2910" w:rsidP="008C2910">
      <w:pPr>
        <w:pStyle w:val="BodyText"/>
        <w:numPr>
          <w:ilvl w:val="0"/>
          <w:numId w:val="2"/>
        </w:numPr>
      </w:pPr>
      <w:r>
        <w:t>B2 Truy cập form đăng nhập: người dùng có thể tiến hành đăng nhập bằng cách nhấn nút đăng nhập ở rìa trang web để truy cập và form đăng nhập</w:t>
      </w:r>
      <w:r>
        <w:rPr>
          <w:lang w:val="vi-VN"/>
        </w:rPr>
        <w:t xml:space="preserve"> </w:t>
      </w:r>
    </w:p>
    <w:p w:rsidR="008C2910" w:rsidRDefault="008C2910" w:rsidP="008C2910">
      <w:pPr>
        <w:pStyle w:val="BodyText"/>
        <w:ind w:left="567" w:firstLine="0"/>
      </w:pPr>
      <w:r w:rsidRPr="00811479">
        <w:rPr>
          <w:noProof/>
        </w:rPr>
        <w:drawing>
          <wp:inline distT="0" distB="0" distL="0" distR="0">
            <wp:extent cx="5764530" cy="2472690"/>
            <wp:effectExtent l="0" t="0" r="762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64530" cy="2472690"/>
                    </a:xfrm>
                    <a:prstGeom prst="rect">
                      <a:avLst/>
                    </a:prstGeom>
                    <a:noFill/>
                    <a:ln>
                      <a:noFill/>
                    </a:ln>
                  </pic:spPr>
                </pic:pic>
              </a:graphicData>
            </a:graphic>
          </wp:inline>
        </w:drawing>
      </w:r>
    </w:p>
    <w:p w:rsidR="008C2910" w:rsidRDefault="008C2910" w:rsidP="008C2910">
      <w:pPr>
        <w:pStyle w:val="BodyText"/>
        <w:numPr>
          <w:ilvl w:val="0"/>
          <w:numId w:val="2"/>
        </w:numPr>
      </w:pPr>
      <w:r>
        <w:t>B3 Nhập thông tin đăng nhập: Nhập tên tài khoản và mật khẩu của người dùng</w:t>
      </w:r>
    </w:p>
    <w:p w:rsidR="008C2910" w:rsidRDefault="008C2910" w:rsidP="008C2910">
      <w:pPr>
        <w:pStyle w:val="BodyText"/>
        <w:ind w:left="567" w:firstLine="0"/>
      </w:pPr>
      <w:r w:rsidRPr="002B0200">
        <w:rPr>
          <w:noProof/>
        </w:rPr>
        <w:lastRenderedPageBreak/>
        <w:drawing>
          <wp:inline distT="0" distB="0" distL="0" distR="0">
            <wp:extent cx="5749925" cy="2531110"/>
            <wp:effectExtent l="0" t="0" r="3175"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49925" cy="2531110"/>
                    </a:xfrm>
                    <a:prstGeom prst="rect">
                      <a:avLst/>
                    </a:prstGeom>
                    <a:noFill/>
                    <a:ln>
                      <a:noFill/>
                    </a:ln>
                  </pic:spPr>
                </pic:pic>
              </a:graphicData>
            </a:graphic>
          </wp:inline>
        </w:drawing>
      </w:r>
    </w:p>
    <w:p w:rsidR="008C2910" w:rsidRDefault="008C2910" w:rsidP="008C2910">
      <w:pPr>
        <w:pStyle w:val="BodyText"/>
        <w:numPr>
          <w:ilvl w:val="0"/>
          <w:numId w:val="2"/>
        </w:numPr>
      </w:pPr>
      <w:r>
        <w:t>B4 Xác thực thông tin đăng nhập: Sau khi nhập xong thông tin đăng nhập người dùng ấn nút đăng nhập hệ thống sẽ tiến hành kiểm tra thông tin này để xác minh người dùng</w:t>
      </w:r>
    </w:p>
    <w:p w:rsidR="008C2910" w:rsidRDefault="008C2910" w:rsidP="008C2910">
      <w:pPr>
        <w:pStyle w:val="BodyText"/>
        <w:ind w:left="567" w:firstLine="0"/>
      </w:pPr>
      <w:r w:rsidRPr="002B0200">
        <w:rPr>
          <w:noProof/>
        </w:rPr>
        <w:drawing>
          <wp:inline distT="0" distB="0" distL="0" distR="0">
            <wp:extent cx="5749925" cy="2531110"/>
            <wp:effectExtent l="0" t="0" r="3175"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49925" cy="2531110"/>
                    </a:xfrm>
                    <a:prstGeom prst="rect">
                      <a:avLst/>
                    </a:prstGeom>
                    <a:noFill/>
                    <a:ln>
                      <a:noFill/>
                    </a:ln>
                  </pic:spPr>
                </pic:pic>
              </a:graphicData>
            </a:graphic>
          </wp:inline>
        </w:drawing>
      </w:r>
    </w:p>
    <w:p w:rsidR="008C2910" w:rsidRDefault="008C2910" w:rsidP="008C2910">
      <w:pPr>
        <w:pStyle w:val="BodyText"/>
        <w:numPr>
          <w:ilvl w:val="0"/>
          <w:numId w:val="2"/>
        </w:numPr>
      </w:pPr>
      <w:r>
        <w:t>B5 Thông Báo:</w:t>
      </w:r>
    </w:p>
    <w:p w:rsidR="008C2910" w:rsidRDefault="008C2910" w:rsidP="008C2910">
      <w:pPr>
        <w:pStyle w:val="BodyText"/>
        <w:numPr>
          <w:ilvl w:val="0"/>
          <w:numId w:val="2"/>
        </w:numPr>
      </w:pPr>
      <w:r>
        <w:t xml:space="preserve">Nếu đăng nhập thành công sẽ chuyển người dùng đến trang </w:t>
      </w:r>
    </w:p>
    <w:p w:rsidR="008C2910" w:rsidRDefault="008C2910" w:rsidP="008C2910">
      <w:pPr>
        <w:pStyle w:val="BodyText"/>
        <w:ind w:left="567" w:firstLine="0"/>
      </w:pPr>
      <w:r w:rsidRPr="002B0200">
        <w:rPr>
          <w:noProof/>
        </w:rPr>
        <w:lastRenderedPageBreak/>
        <w:drawing>
          <wp:inline distT="0" distB="0" distL="0" distR="0">
            <wp:extent cx="5764530" cy="2794635"/>
            <wp:effectExtent l="0" t="0" r="762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4530" cy="2794635"/>
                    </a:xfrm>
                    <a:prstGeom prst="rect">
                      <a:avLst/>
                    </a:prstGeom>
                    <a:noFill/>
                    <a:ln>
                      <a:noFill/>
                    </a:ln>
                  </pic:spPr>
                </pic:pic>
              </a:graphicData>
            </a:graphic>
          </wp:inline>
        </w:drawing>
      </w:r>
    </w:p>
    <w:p w:rsidR="008C2910" w:rsidRDefault="008C2910" w:rsidP="008C2910">
      <w:pPr>
        <w:pStyle w:val="BodyText"/>
        <w:numPr>
          <w:ilvl w:val="0"/>
          <w:numId w:val="2"/>
        </w:numPr>
      </w:pPr>
      <w:r>
        <w:t>Ngược lại nếu thất bại thì hệ thống sẽ thông báo cho người dùng đăng nhập thất bại</w:t>
      </w:r>
    </w:p>
    <w:p w:rsidR="008C2910" w:rsidRDefault="008C2910" w:rsidP="008C2910">
      <w:pPr>
        <w:pStyle w:val="BodyText"/>
        <w:ind w:left="567" w:firstLine="0"/>
        <w:rPr>
          <w:noProof/>
        </w:rPr>
      </w:pPr>
      <w:r w:rsidRPr="002B0200">
        <w:rPr>
          <w:noProof/>
        </w:rPr>
        <w:drawing>
          <wp:inline distT="0" distB="0" distL="0" distR="0">
            <wp:extent cx="5764530" cy="2765425"/>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4530" cy="2765425"/>
                    </a:xfrm>
                    <a:prstGeom prst="rect">
                      <a:avLst/>
                    </a:prstGeom>
                    <a:noFill/>
                    <a:ln>
                      <a:noFill/>
                    </a:ln>
                  </pic:spPr>
                </pic:pic>
              </a:graphicData>
            </a:graphic>
          </wp:inline>
        </w:drawing>
      </w:r>
    </w:p>
    <w:p w:rsidR="008C2910" w:rsidRDefault="008C2910" w:rsidP="008C2910">
      <w:pPr>
        <w:pStyle w:val="BodyText"/>
        <w:ind w:left="567" w:firstLine="0"/>
        <w:rPr>
          <w:noProof/>
        </w:rPr>
      </w:pPr>
    </w:p>
    <w:p w:rsidR="008C2910" w:rsidRDefault="008C2910" w:rsidP="008C2910">
      <w:pPr>
        <w:pStyle w:val="BodyText"/>
        <w:ind w:left="567" w:firstLine="0"/>
        <w:rPr>
          <w:noProof/>
        </w:rPr>
      </w:pPr>
    </w:p>
    <w:p w:rsidR="008C2910" w:rsidRDefault="008C2910" w:rsidP="008C2910">
      <w:pPr>
        <w:pStyle w:val="Heading2"/>
        <w:keepLines w:val="0"/>
        <w:spacing w:before="600" w:after="240" w:line="440" w:lineRule="exact"/>
        <w:contextualSpacing w:val="0"/>
        <w:jc w:val="both"/>
      </w:pPr>
      <w:bookmarkStart w:id="2" w:name="_Toc154142687"/>
      <w:r>
        <w:t>Đ</w:t>
      </w:r>
      <w:r>
        <w:t>ăng</w:t>
      </w:r>
      <w:r>
        <w:rPr>
          <w:lang w:val="vi-VN"/>
        </w:rPr>
        <w:t xml:space="preserve"> ký</w:t>
      </w:r>
      <w:bookmarkEnd w:id="2"/>
    </w:p>
    <w:p w:rsidR="008C2910" w:rsidRDefault="008C2910" w:rsidP="008C2910">
      <w:pPr>
        <w:pStyle w:val="BodyText"/>
        <w:ind w:firstLine="0"/>
      </w:pPr>
    </w:p>
    <w:p w:rsidR="008C2910" w:rsidRDefault="008C2910" w:rsidP="008C2910">
      <w:pPr>
        <w:pStyle w:val="BodyText"/>
        <w:numPr>
          <w:ilvl w:val="0"/>
          <w:numId w:val="2"/>
        </w:numPr>
      </w:pPr>
      <w:r>
        <w:t>B1 Truy cập web: người dùng truy cập vào web thông qua URL</w:t>
      </w:r>
      <w:r>
        <w:rPr>
          <w:lang w:val="vi-VN"/>
        </w:rPr>
        <w:t xml:space="preserve"> </w:t>
      </w:r>
      <w:r>
        <w:t>localhost</w:t>
      </w:r>
    </w:p>
    <w:p w:rsidR="008C2910" w:rsidRDefault="008C2910" w:rsidP="008C2910">
      <w:pPr>
        <w:pStyle w:val="BodyText"/>
        <w:numPr>
          <w:ilvl w:val="0"/>
          <w:numId w:val="2"/>
        </w:numPr>
      </w:pPr>
      <w:r>
        <w:t xml:space="preserve">B2 Truy cập form đăng ký:người dùng có thể tiến hành đăng nhập bằng cách nhấn nút đăng nhập ở rìa trang web để truy cập và form đăng nhập nếu </w:t>
      </w:r>
      <w:r>
        <w:lastRenderedPageBreak/>
        <w:t>chưa có tài khoản người dùng có thể ấn vào nút đăng ký để truy cập vào form đăng ký</w:t>
      </w:r>
    </w:p>
    <w:p w:rsidR="008C2910" w:rsidRDefault="008C2910" w:rsidP="008C2910">
      <w:pPr>
        <w:pStyle w:val="BodyText"/>
        <w:ind w:left="567" w:firstLine="0"/>
      </w:pPr>
      <w:r w:rsidRPr="00811479">
        <w:rPr>
          <w:noProof/>
        </w:rPr>
        <w:drawing>
          <wp:inline distT="0" distB="0" distL="0" distR="0">
            <wp:extent cx="5756910" cy="277241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56910" cy="2772410"/>
                    </a:xfrm>
                    <a:prstGeom prst="rect">
                      <a:avLst/>
                    </a:prstGeom>
                    <a:noFill/>
                    <a:ln>
                      <a:noFill/>
                    </a:ln>
                  </pic:spPr>
                </pic:pic>
              </a:graphicData>
            </a:graphic>
          </wp:inline>
        </w:drawing>
      </w:r>
    </w:p>
    <w:p w:rsidR="008C2910" w:rsidRDefault="008C2910" w:rsidP="008C2910">
      <w:pPr>
        <w:pStyle w:val="BodyText"/>
        <w:numPr>
          <w:ilvl w:val="0"/>
          <w:numId w:val="2"/>
        </w:numPr>
      </w:pPr>
      <w:r>
        <w:t>B3 Nhập thông tin đăng ký: Người dùng tiến hành điền tên tài khoản mật khẩu và xác nhận lại mật khẩu vào form</w:t>
      </w:r>
    </w:p>
    <w:p w:rsidR="008C2910" w:rsidRDefault="008C2910" w:rsidP="008C2910">
      <w:pPr>
        <w:pStyle w:val="BodyText"/>
        <w:ind w:left="567" w:firstLine="0"/>
      </w:pPr>
      <w:r w:rsidRPr="00811479">
        <w:rPr>
          <w:noProof/>
        </w:rPr>
        <w:drawing>
          <wp:inline distT="0" distB="0" distL="0" distR="0">
            <wp:extent cx="5764530" cy="2684780"/>
            <wp:effectExtent l="0" t="0" r="762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4530" cy="2684780"/>
                    </a:xfrm>
                    <a:prstGeom prst="rect">
                      <a:avLst/>
                    </a:prstGeom>
                    <a:noFill/>
                    <a:ln>
                      <a:noFill/>
                    </a:ln>
                  </pic:spPr>
                </pic:pic>
              </a:graphicData>
            </a:graphic>
          </wp:inline>
        </w:drawing>
      </w:r>
    </w:p>
    <w:p w:rsidR="008C2910" w:rsidRDefault="008C2910" w:rsidP="008C2910">
      <w:pPr>
        <w:pStyle w:val="BodyText"/>
        <w:numPr>
          <w:ilvl w:val="0"/>
          <w:numId w:val="2"/>
        </w:numPr>
      </w:pPr>
      <w:r>
        <w:t>B4 Kiểm tra dữ liệu :Sau khi người dùng ấn vào nút đăng ký thông tin sẽ được gửi về csdl và có kiểm tra tên đăng nhập có hợp lệ hay không nếu không thông báo</w:t>
      </w:r>
    </w:p>
    <w:p w:rsidR="008C2910" w:rsidRDefault="008C2910" w:rsidP="008C2910">
      <w:pPr>
        <w:pStyle w:val="BodyText"/>
        <w:numPr>
          <w:ilvl w:val="0"/>
          <w:numId w:val="2"/>
        </w:numPr>
      </w:pPr>
      <w:r>
        <w:t xml:space="preserve">B5 Kiểm tra mật khẩu: Kiểm tra xem thông tin mật khẩu và điền lại mật khẩu có khớp nhau </w:t>
      </w:r>
    </w:p>
    <w:p w:rsidR="008C2910" w:rsidRDefault="008C2910" w:rsidP="008C2910">
      <w:pPr>
        <w:pStyle w:val="BodyText"/>
        <w:numPr>
          <w:ilvl w:val="0"/>
          <w:numId w:val="2"/>
        </w:numPr>
      </w:pPr>
      <w:r>
        <w:t>B6 Thông báo</w:t>
      </w:r>
    </w:p>
    <w:p w:rsidR="008C2910" w:rsidRDefault="008C2910" w:rsidP="008C2910">
      <w:pPr>
        <w:pStyle w:val="BodyText"/>
        <w:ind w:left="567" w:firstLine="0"/>
      </w:pPr>
      <w:r w:rsidRPr="00811479">
        <w:rPr>
          <w:noProof/>
        </w:rPr>
        <w:lastRenderedPageBreak/>
        <w:drawing>
          <wp:inline distT="0" distB="0" distL="0" distR="0">
            <wp:extent cx="5756910" cy="27508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56910" cy="2750820"/>
                    </a:xfrm>
                    <a:prstGeom prst="rect">
                      <a:avLst/>
                    </a:prstGeom>
                    <a:noFill/>
                    <a:ln>
                      <a:noFill/>
                    </a:ln>
                  </pic:spPr>
                </pic:pic>
              </a:graphicData>
            </a:graphic>
          </wp:inline>
        </w:drawing>
      </w:r>
    </w:p>
    <w:p w:rsidR="008C2910" w:rsidRDefault="008C2910" w:rsidP="008C2910">
      <w:pPr>
        <w:pStyle w:val="BodyText"/>
        <w:numPr>
          <w:ilvl w:val="0"/>
          <w:numId w:val="2"/>
        </w:numPr>
      </w:pPr>
      <w:r>
        <w:t>Nếu đăng ký thành công sẽ thông báo người dùng đăng ký thành công và lưu tên đăng nhập và mật khẩu vào csdl</w:t>
      </w:r>
    </w:p>
    <w:p w:rsidR="008C2910" w:rsidRDefault="008C2910" w:rsidP="008C2910">
      <w:pPr>
        <w:pStyle w:val="BodyText"/>
        <w:numPr>
          <w:ilvl w:val="0"/>
          <w:numId w:val="2"/>
        </w:numPr>
      </w:pPr>
      <w:r>
        <w:t>Nếu đăng ký thất bại thì sẽ thông báo cho người dùng đăng ký thất bại</w:t>
      </w:r>
    </w:p>
    <w:p w:rsidR="008C2910" w:rsidRDefault="008C2910" w:rsidP="008C2910">
      <w:pPr>
        <w:pStyle w:val="BodyText"/>
        <w:ind w:left="567" w:firstLine="0"/>
      </w:pPr>
      <w:r w:rsidRPr="00811479">
        <w:rPr>
          <w:noProof/>
        </w:rPr>
        <w:drawing>
          <wp:inline distT="0" distB="0" distL="0" distR="0">
            <wp:extent cx="5756910" cy="269938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56910" cy="2699385"/>
                    </a:xfrm>
                    <a:prstGeom prst="rect">
                      <a:avLst/>
                    </a:prstGeom>
                    <a:noFill/>
                    <a:ln>
                      <a:noFill/>
                    </a:ln>
                  </pic:spPr>
                </pic:pic>
              </a:graphicData>
            </a:graphic>
          </wp:inline>
        </w:drawing>
      </w:r>
    </w:p>
    <w:p w:rsidR="008C2910" w:rsidRDefault="008C2910" w:rsidP="008C2910">
      <w:pPr>
        <w:pStyle w:val="BodyText"/>
      </w:pPr>
    </w:p>
    <w:p w:rsidR="008C2910" w:rsidRDefault="008C2910" w:rsidP="008C2910">
      <w:pPr>
        <w:pStyle w:val="BodyText"/>
      </w:pPr>
    </w:p>
    <w:p w:rsidR="008C2910" w:rsidRDefault="008C2910" w:rsidP="008C2910">
      <w:pPr>
        <w:pStyle w:val="Heading2"/>
        <w:keepLines w:val="0"/>
        <w:spacing w:before="600" w:after="240" w:line="440" w:lineRule="exact"/>
        <w:contextualSpacing w:val="0"/>
        <w:jc w:val="both"/>
      </w:pPr>
      <w:r>
        <w:t>T</w:t>
      </w:r>
      <w:r>
        <w:t>ìm kiếm</w:t>
      </w:r>
    </w:p>
    <w:p w:rsidR="008C2910" w:rsidRDefault="008C2910" w:rsidP="008C2910">
      <w:pPr>
        <w:pStyle w:val="BodyText"/>
      </w:pPr>
    </w:p>
    <w:p w:rsidR="008C2910" w:rsidRDefault="008C2910" w:rsidP="008C2910">
      <w:pPr>
        <w:pStyle w:val="BodyText"/>
        <w:numPr>
          <w:ilvl w:val="0"/>
          <w:numId w:val="3"/>
        </w:numPr>
      </w:pPr>
      <w:r>
        <w:t>B1 Truy cập web: người dùng truy cập vào web thông qua URL vào tab tìm kiếm hoặc, chọn thanh tìm kiếm phía trên cùng của web</w:t>
      </w:r>
    </w:p>
    <w:p w:rsidR="008C2910" w:rsidRDefault="008C2910" w:rsidP="008C2910">
      <w:pPr>
        <w:pStyle w:val="BodyText"/>
        <w:ind w:left="568" w:firstLine="0"/>
      </w:pPr>
      <w:r w:rsidRPr="002B0200">
        <w:rPr>
          <w:noProof/>
        </w:rPr>
        <w:lastRenderedPageBreak/>
        <w:drawing>
          <wp:inline distT="0" distB="0" distL="0" distR="0">
            <wp:extent cx="5764530" cy="2882265"/>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4530" cy="2882265"/>
                    </a:xfrm>
                    <a:prstGeom prst="rect">
                      <a:avLst/>
                    </a:prstGeom>
                    <a:noFill/>
                    <a:ln>
                      <a:noFill/>
                    </a:ln>
                  </pic:spPr>
                </pic:pic>
              </a:graphicData>
            </a:graphic>
          </wp:inline>
        </w:drawing>
      </w:r>
    </w:p>
    <w:p w:rsidR="008C2910" w:rsidRDefault="008C2910" w:rsidP="008C2910">
      <w:pPr>
        <w:pStyle w:val="BodyText"/>
        <w:numPr>
          <w:ilvl w:val="0"/>
          <w:numId w:val="3"/>
        </w:numPr>
      </w:pPr>
      <w:r>
        <w:t>B2 Nhập từ khóa tìm kiếm: Người dùng chọn thanh tìm kiếm của web</w:t>
      </w:r>
    </w:p>
    <w:p w:rsidR="008C2910" w:rsidRDefault="008C2910" w:rsidP="008C2910">
      <w:pPr>
        <w:pStyle w:val="BodyText"/>
        <w:ind w:left="567" w:firstLine="0"/>
      </w:pPr>
      <w:r w:rsidRPr="002B0200">
        <w:rPr>
          <w:noProof/>
        </w:rPr>
        <w:drawing>
          <wp:inline distT="0" distB="0" distL="0" distR="0">
            <wp:extent cx="5764530" cy="286004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4530" cy="2860040"/>
                    </a:xfrm>
                    <a:prstGeom prst="rect">
                      <a:avLst/>
                    </a:prstGeom>
                    <a:noFill/>
                    <a:ln>
                      <a:noFill/>
                    </a:ln>
                  </pic:spPr>
                </pic:pic>
              </a:graphicData>
            </a:graphic>
          </wp:inline>
        </w:drawing>
      </w:r>
    </w:p>
    <w:p w:rsidR="008C2910" w:rsidRDefault="008C2910" w:rsidP="008C2910">
      <w:pPr>
        <w:pStyle w:val="BodyText"/>
        <w:numPr>
          <w:ilvl w:val="0"/>
          <w:numId w:val="3"/>
        </w:numPr>
      </w:pPr>
      <w:r>
        <w:t>và tiến hành nhập các từ khóa như tên bài hát , tên ca sĩ lên thanh tìm kiếm</w:t>
      </w:r>
    </w:p>
    <w:p w:rsidR="008C2910" w:rsidRDefault="008C2910" w:rsidP="008C2910">
      <w:pPr>
        <w:pStyle w:val="ListParagraph"/>
      </w:pPr>
    </w:p>
    <w:p w:rsidR="008C2910" w:rsidRDefault="008C2910" w:rsidP="008C2910">
      <w:pPr>
        <w:pStyle w:val="BodyText"/>
        <w:ind w:left="567" w:firstLine="0"/>
      </w:pPr>
      <w:r w:rsidRPr="002B0200">
        <w:rPr>
          <w:noProof/>
        </w:rPr>
        <w:lastRenderedPageBreak/>
        <w:drawing>
          <wp:inline distT="0" distB="0" distL="0" distR="0">
            <wp:extent cx="5764530" cy="2874645"/>
            <wp:effectExtent l="0" t="0" r="762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4530" cy="2874645"/>
                    </a:xfrm>
                    <a:prstGeom prst="rect">
                      <a:avLst/>
                    </a:prstGeom>
                    <a:noFill/>
                    <a:ln>
                      <a:noFill/>
                    </a:ln>
                  </pic:spPr>
                </pic:pic>
              </a:graphicData>
            </a:graphic>
          </wp:inline>
        </w:drawing>
      </w:r>
    </w:p>
    <w:p w:rsidR="008C2910" w:rsidRDefault="008C2910" w:rsidP="008C2910">
      <w:pPr>
        <w:pStyle w:val="BodyText"/>
        <w:numPr>
          <w:ilvl w:val="0"/>
          <w:numId w:val="3"/>
        </w:numPr>
      </w:pPr>
      <w:r>
        <w:t>B3 Tiến hành tìm kiếm: Người dùng ấn nút tìm kiếm hệ thống sẽ tiến hành tìm kiếm trong csdl dựa trên từ khóa</w:t>
      </w:r>
    </w:p>
    <w:p w:rsidR="008C2910" w:rsidRDefault="008C2910" w:rsidP="008C2910">
      <w:pPr>
        <w:pStyle w:val="BodyText"/>
        <w:numPr>
          <w:ilvl w:val="0"/>
          <w:numId w:val="3"/>
        </w:numPr>
      </w:pPr>
      <w:r>
        <w:t>B4 Hiển thị:</w:t>
      </w:r>
    </w:p>
    <w:p w:rsidR="008C2910" w:rsidRDefault="008C2910" w:rsidP="008C2910">
      <w:pPr>
        <w:pStyle w:val="BodyText"/>
        <w:ind w:left="567" w:firstLine="0"/>
      </w:pPr>
      <w:r w:rsidRPr="002B0200">
        <w:rPr>
          <w:noProof/>
        </w:rPr>
        <w:drawing>
          <wp:inline distT="0" distB="0" distL="0" distR="0">
            <wp:extent cx="5764530" cy="2845435"/>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4530" cy="2845435"/>
                    </a:xfrm>
                    <a:prstGeom prst="rect">
                      <a:avLst/>
                    </a:prstGeom>
                    <a:noFill/>
                    <a:ln>
                      <a:noFill/>
                    </a:ln>
                  </pic:spPr>
                </pic:pic>
              </a:graphicData>
            </a:graphic>
          </wp:inline>
        </w:drawing>
      </w:r>
    </w:p>
    <w:p w:rsidR="008C2910" w:rsidRDefault="008C2910" w:rsidP="008C2910">
      <w:pPr>
        <w:pStyle w:val="BodyText"/>
        <w:numPr>
          <w:ilvl w:val="0"/>
          <w:numId w:val="3"/>
        </w:numPr>
      </w:pPr>
      <w:r>
        <w:t>Nếu có bài hát liên quan đến từ khóa thì hiển thị ra cho người dùng</w:t>
      </w:r>
    </w:p>
    <w:p w:rsidR="008C2910" w:rsidRDefault="008C2910" w:rsidP="008C2910">
      <w:pPr>
        <w:pStyle w:val="BodyText"/>
        <w:numPr>
          <w:ilvl w:val="0"/>
          <w:numId w:val="3"/>
        </w:numPr>
      </w:pPr>
      <w:r>
        <w:t>Nếu không có bài hát thì hiển thị thông báo không có kết quả</w:t>
      </w:r>
    </w:p>
    <w:p w:rsidR="008C2910" w:rsidRPr="00454C46" w:rsidRDefault="008C2910" w:rsidP="008C2910">
      <w:pPr>
        <w:pStyle w:val="BodyText"/>
        <w:ind w:left="567" w:firstLine="0"/>
      </w:pPr>
      <w:r w:rsidRPr="002B0200">
        <w:rPr>
          <w:noProof/>
        </w:rPr>
        <w:lastRenderedPageBreak/>
        <w:drawing>
          <wp:inline distT="0" distB="0" distL="0" distR="0">
            <wp:extent cx="5756910" cy="287464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56910" cy="2874645"/>
                    </a:xfrm>
                    <a:prstGeom prst="rect">
                      <a:avLst/>
                    </a:prstGeom>
                    <a:noFill/>
                    <a:ln>
                      <a:noFill/>
                    </a:ln>
                  </pic:spPr>
                </pic:pic>
              </a:graphicData>
            </a:graphic>
          </wp:inline>
        </w:drawing>
      </w:r>
    </w:p>
    <w:p w:rsidR="008C2910" w:rsidRDefault="008C2910" w:rsidP="008C2910">
      <w:pPr>
        <w:pStyle w:val="BodyText"/>
      </w:pPr>
    </w:p>
    <w:p w:rsidR="008C2910" w:rsidRDefault="008C2910" w:rsidP="008C2910">
      <w:pPr>
        <w:pStyle w:val="BodyText"/>
      </w:pPr>
    </w:p>
    <w:p w:rsidR="008C2910" w:rsidRDefault="008C2910" w:rsidP="008C2910">
      <w:pPr>
        <w:pStyle w:val="Heading2"/>
        <w:keepLines w:val="0"/>
        <w:spacing w:before="600" w:after="240" w:line="440" w:lineRule="exact"/>
        <w:contextualSpacing w:val="0"/>
        <w:jc w:val="both"/>
      </w:pPr>
      <w:bookmarkStart w:id="3" w:name="_Toc154142689"/>
      <w:r>
        <w:t>Đ</w:t>
      </w:r>
      <w:r>
        <w:t>ăng</w:t>
      </w:r>
      <w:r>
        <w:rPr>
          <w:lang w:val="vi-VN"/>
        </w:rPr>
        <w:t xml:space="preserve"> nhạc</w:t>
      </w:r>
      <w:bookmarkEnd w:id="3"/>
    </w:p>
    <w:p w:rsidR="008C2910" w:rsidRDefault="008C2910" w:rsidP="008C2910">
      <w:pPr>
        <w:pStyle w:val="BodyText"/>
        <w:numPr>
          <w:ilvl w:val="0"/>
          <w:numId w:val="4"/>
        </w:numPr>
      </w:pPr>
      <w:r>
        <w:t>B1 Đăng nhập :Người dùng tiến hành đăng nhập vào web thông qua tài khoản được cấp quyền</w:t>
      </w:r>
    </w:p>
    <w:p w:rsidR="008C2910" w:rsidRDefault="008C2910" w:rsidP="008C2910">
      <w:pPr>
        <w:pStyle w:val="BodyText"/>
        <w:ind w:left="567" w:firstLine="0"/>
        <w:rPr>
          <w:noProof/>
        </w:rPr>
      </w:pPr>
      <w:r w:rsidRPr="002B0200">
        <w:rPr>
          <w:noProof/>
        </w:rPr>
        <w:drawing>
          <wp:inline distT="0" distB="0" distL="0" distR="0">
            <wp:extent cx="5764530" cy="240665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4530" cy="2406650"/>
                    </a:xfrm>
                    <a:prstGeom prst="rect">
                      <a:avLst/>
                    </a:prstGeom>
                    <a:noFill/>
                    <a:ln>
                      <a:noFill/>
                    </a:ln>
                  </pic:spPr>
                </pic:pic>
              </a:graphicData>
            </a:graphic>
          </wp:inline>
        </w:drawing>
      </w:r>
    </w:p>
    <w:p w:rsidR="008C2910" w:rsidRDefault="008C2910" w:rsidP="008C2910">
      <w:pPr>
        <w:pStyle w:val="BodyText"/>
        <w:ind w:left="567" w:firstLine="0"/>
      </w:pPr>
      <w:r>
        <w:t>Chọn tab “Administrator”:</w:t>
      </w:r>
    </w:p>
    <w:p w:rsidR="008C2910" w:rsidRDefault="008C2910" w:rsidP="008C2910">
      <w:pPr>
        <w:pStyle w:val="BodyText"/>
        <w:ind w:left="567" w:firstLine="0"/>
      </w:pPr>
      <w:r w:rsidRPr="002B0200">
        <w:rPr>
          <w:noProof/>
        </w:rPr>
        <w:drawing>
          <wp:inline distT="0" distB="0" distL="0" distR="0">
            <wp:extent cx="2984500" cy="1111885"/>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84500" cy="1111885"/>
                    </a:xfrm>
                    <a:prstGeom prst="rect">
                      <a:avLst/>
                    </a:prstGeom>
                    <a:noFill/>
                    <a:ln>
                      <a:noFill/>
                    </a:ln>
                  </pic:spPr>
                </pic:pic>
              </a:graphicData>
            </a:graphic>
          </wp:inline>
        </w:drawing>
      </w:r>
    </w:p>
    <w:p w:rsidR="008C2910" w:rsidRDefault="008C2910" w:rsidP="008C2910">
      <w:pPr>
        <w:pStyle w:val="BodyText"/>
        <w:numPr>
          <w:ilvl w:val="0"/>
          <w:numId w:val="4"/>
        </w:numPr>
      </w:pPr>
      <w:r>
        <w:lastRenderedPageBreak/>
        <w:t>B2 Vào giao diện đăng nhạc: Người dùng bấm vào mục đăng nhạc trên web</w:t>
      </w:r>
    </w:p>
    <w:p w:rsidR="008C2910" w:rsidRDefault="008C2910" w:rsidP="008C2910">
      <w:pPr>
        <w:pStyle w:val="BodyText"/>
        <w:ind w:left="567" w:firstLine="0"/>
      </w:pPr>
      <w:r w:rsidRPr="002B0200">
        <w:rPr>
          <w:noProof/>
        </w:rPr>
        <w:drawing>
          <wp:inline distT="0" distB="0" distL="0" distR="0">
            <wp:extent cx="5756910" cy="28600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56910" cy="2860040"/>
                    </a:xfrm>
                    <a:prstGeom prst="rect">
                      <a:avLst/>
                    </a:prstGeom>
                    <a:noFill/>
                    <a:ln>
                      <a:noFill/>
                    </a:ln>
                  </pic:spPr>
                </pic:pic>
              </a:graphicData>
            </a:graphic>
          </wp:inline>
        </w:drawing>
      </w:r>
    </w:p>
    <w:p w:rsidR="008C2910" w:rsidRDefault="008C2910" w:rsidP="008C2910">
      <w:pPr>
        <w:pStyle w:val="BodyText"/>
        <w:numPr>
          <w:ilvl w:val="0"/>
          <w:numId w:val="4"/>
        </w:numPr>
      </w:pPr>
      <w:r>
        <w:t>B3 Chọn nhạc: Người dùng chọn tệp nhạc trong máy với định dạng mp3 để tiến hành đăng nhạc</w:t>
      </w:r>
    </w:p>
    <w:p w:rsidR="008C2910" w:rsidRDefault="008C2910" w:rsidP="008C2910">
      <w:pPr>
        <w:pStyle w:val="BodyText"/>
        <w:numPr>
          <w:ilvl w:val="0"/>
          <w:numId w:val="4"/>
        </w:numPr>
      </w:pPr>
      <w:r>
        <w:t>B4 Điền thông tin: Người dùng tiến hành điền các thông tin như tên bài hát, thể loại, nhạc sĩ…</w:t>
      </w:r>
    </w:p>
    <w:p w:rsidR="008C2910" w:rsidRDefault="008C2910" w:rsidP="008C2910">
      <w:pPr>
        <w:pStyle w:val="BodyText"/>
        <w:numPr>
          <w:ilvl w:val="0"/>
          <w:numId w:val="4"/>
        </w:numPr>
      </w:pPr>
      <w:r>
        <w:t>B5 Đăng nhạc: Người dùng ấn vào nút đăng nhạc để hệ thống tiến hành kiểm tra</w:t>
      </w:r>
    </w:p>
    <w:p w:rsidR="008C2910" w:rsidRDefault="008C2910" w:rsidP="008C2910">
      <w:pPr>
        <w:pStyle w:val="BodyText"/>
        <w:numPr>
          <w:ilvl w:val="0"/>
          <w:numId w:val="4"/>
        </w:numPr>
      </w:pPr>
      <w:r>
        <w:t xml:space="preserve">B6 Thông báo và lưu dữ liệu: </w:t>
      </w:r>
    </w:p>
    <w:p w:rsidR="008C2910" w:rsidRDefault="008C2910" w:rsidP="008C2910">
      <w:pPr>
        <w:pStyle w:val="BodyText"/>
        <w:numPr>
          <w:ilvl w:val="0"/>
          <w:numId w:val="4"/>
        </w:numPr>
      </w:pPr>
      <w:r>
        <w:t>Nếu tệp được chọn không phải định dạng mp3 hoặc các thông tin điền không hợp lệ sẽ gửi thông báo đăng nhạc thất bại cho người dùng</w:t>
      </w:r>
    </w:p>
    <w:p w:rsidR="008C2910" w:rsidRDefault="008C2910" w:rsidP="008C2910">
      <w:pPr>
        <w:pStyle w:val="BodyText"/>
        <w:numPr>
          <w:ilvl w:val="0"/>
          <w:numId w:val="4"/>
        </w:numPr>
      </w:pPr>
      <w:r>
        <w:t>Nếu các thông tin hợp lệ thì sẽ tiến hành lưu các thông tin vào cơ sở dữ liệu  như tên bài hát thể loại ca sĩ trình bài và thông báo cho người dùng đã đăng thành công</w:t>
      </w:r>
    </w:p>
    <w:p w:rsidR="008C2910" w:rsidRDefault="008C2910" w:rsidP="008C2910">
      <w:pPr>
        <w:pStyle w:val="Heading2"/>
        <w:keepLines w:val="0"/>
        <w:spacing w:before="600" w:after="240" w:line="440" w:lineRule="exact"/>
        <w:contextualSpacing w:val="0"/>
        <w:jc w:val="both"/>
      </w:pPr>
      <w:bookmarkStart w:id="4" w:name="_Toc154142690"/>
      <w:r>
        <w:t>X</w:t>
      </w:r>
      <w:r>
        <w:t>óa</w:t>
      </w:r>
      <w:r>
        <w:rPr>
          <w:lang w:val="vi-VN"/>
        </w:rPr>
        <w:t xml:space="preserve"> nhạc</w:t>
      </w:r>
      <w:bookmarkEnd w:id="4"/>
    </w:p>
    <w:p w:rsidR="008C2910" w:rsidRDefault="008C2910" w:rsidP="008C2910">
      <w:pPr>
        <w:pStyle w:val="BodyText"/>
        <w:numPr>
          <w:ilvl w:val="0"/>
          <w:numId w:val="5"/>
        </w:numPr>
      </w:pPr>
      <w:r>
        <w:t>B1 Đăng nhập: Người dùng tiến hành đăng nhập vào web</w:t>
      </w:r>
    </w:p>
    <w:p w:rsidR="008C2910" w:rsidRDefault="008C2910" w:rsidP="008C2910">
      <w:pPr>
        <w:pStyle w:val="BodyText"/>
        <w:numPr>
          <w:ilvl w:val="0"/>
          <w:numId w:val="5"/>
        </w:numPr>
      </w:pPr>
      <w:r>
        <w:t>B2 Tìm kiếm: Người dùng truy cập vào phần thêm nhạc mới, kéo xuống dưới và chọn nhạc muốn xóa, bấm nút thùng rác để xóa.</w:t>
      </w:r>
    </w:p>
    <w:p w:rsidR="008C2910" w:rsidRDefault="008C2910" w:rsidP="008C2910">
      <w:pPr>
        <w:pStyle w:val="BodyText"/>
      </w:pPr>
      <w:r w:rsidRPr="002B0200">
        <w:rPr>
          <w:noProof/>
        </w:rPr>
        <w:lastRenderedPageBreak/>
        <w:drawing>
          <wp:inline distT="0" distB="0" distL="0" distR="0">
            <wp:extent cx="5764530" cy="2845435"/>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4530" cy="2845435"/>
                    </a:xfrm>
                    <a:prstGeom prst="rect">
                      <a:avLst/>
                    </a:prstGeom>
                    <a:noFill/>
                    <a:ln>
                      <a:noFill/>
                    </a:ln>
                  </pic:spPr>
                </pic:pic>
              </a:graphicData>
            </a:graphic>
          </wp:inline>
        </w:drawing>
      </w:r>
    </w:p>
    <w:p w:rsidR="008C2910" w:rsidRDefault="008C2910" w:rsidP="008C2910">
      <w:pPr>
        <w:pStyle w:val="BodyText"/>
        <w:numPr>
          <w:ilvl w:val="0"/>
          <w:numId w:val="5"/>
        </w:numPr>
      </w:pPr>
      <w:r>
        <w:t>B3 Xóa: Người dùng ấn nút xóa bên phải của bài hát để tiến hành xóa hệ thống sẽ hiện thông báo hỏi Xác Nhận Xóa. Nếu người dùng ấn Xác Nhận thì tiến hành xóa bài hát , bấm Hủy sẽ tắt thông báo và không tiến hành xóa</w:t>
      </w:r>
    </w:p>
    <w:p w:rsidR="008C2910" w:rsidRDefault="008C2910" w:rsidP="008C2910">
      <w:pPr>
        <w:pStyle w:val="BodyText"/>
        <w:numPr>
          <w:ilvl w:val="0"/>
          <w:numId w:val="5"/>
        </w:numPr>
      </w:pPr>
      <w:r>
        <w:t>B4 Xóa bài hát khỏi CSDL: Sau khi người dùng ấn xác nhận hệ thống sẽ gửi tên bài hát, mã bài hát về cho CSDL . CSDL sẽ tiến hành xóa bài hát ra khỏi CSDL tương ứng</w:t>
      </w:r>
    </w:p>
    <w:p w:rsidR="008C2910" w:rsidRDefault="008C2910" w:rsidP="008C2910">
      <w:pPr>
        <w:pStyle w:val="BodyText"/>
        <w:numPr>
          <w:ilvl w:val="0"/>
          <w:numId w:val="5"/>
        </w:numPr>
      </w:pPr>
      <w:r>
        <w:t>B5 Thông báo: Sau khi xóa thành công thì hiện thông báo xóa thành công cho người dùng</w:t>
      </w:r>
    </w:p>
    <w:p w:rsidR="008C2910" w:rsidRDefault="008C2910" w:rsidP="008C2910">
      <w:pPr>
        <w:pStyle w:val="BodyText"/>
        <w:numPr>
          <w:ilvl w:val="0"/>
          <w:numId w:val="5"/>
        </w:numPr>
      </w:pPr>
      <w:r w:rsidRPr="002B0200">
        <w:rPr>
          <w:noProof/>
        </w:rPr>
        <w:drawing>
          <wp:inline distT="0" distB="0" distL="0" distR="0">
            <wp:extent cx="4184015" cy="1550670"/>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84015" cy="1550670"/>
                    </a:xfrm>
                    <a:prstGeom prst="rect">
                      <a:avLst/>
                    </a:prstGeom>
                    <a:noFill/>
                    <a:ln>
                      <a:noFill/>
                    </a:ln>
                  </pic:spPr>
                </pic:pic>
              </a:graphicData>
            </a:graphic>
          </wp:inline>
        </w:drawing>
      </w:r>
    </w:p>
    <w:p w:rsidR="008C2910" w:rsidRPr="008C2910" w:rsidRDefault="008C2910" w:rsidP="008C2910">
      <w:pPr>
        <w:pStyle w:val="Heading2"/>
        <w:keepLines w:val="0"/>
        <w:spacing w:before="600" w:after="240" w:line="440" w:lineRule="exact"/>
        <w:contextualSpacing w:val="0"/>
        <w:jc w:val="both"/>
      </w:pPr>
      <w:bookmarkStart w:id="5" w:name="_Toc154142692"/>
      <w:r>
        <w:t>C</w:t>
      </w:r>
      <w:r>
        <w:t>ấp</w:t>
      </w:r>
      <w:r>
        <w:rPr>
          <w:lang w:val="vi-VN"/>
        </w:rPr>
        <w:t xml:space="preserve"> quyền</w:t>
      </w:r>
      <w:bookmarkEnd w:id="5"/>
      <w:r>
        <w:t xml:space="preserve"> (Admin)</w:t>
      </w:r>
    </w:p>
    <w:p w:rsidR="008C2910" w:rsidRDefault="008C2910" w:rsidP="008C2910">
      <w:pPr>
        <w:pStyle w:val="BodyText"/>
      </w:pPr>
    </w:p>
    <w:p w:rsidR="008C2910" w:rsidRDefault="008C2910" w:rsidP="008C2910">
      <w:pPr>
        <w:pStyle w:val="BodyText"/>
        <w:numPr>
          <w:ilvl w:val="0"/>
          <w:numId w:val="6"/>
        </w:numPr>
      </w:pPr>
      <w:r>
        <w:t>B1 Đăng nhập: Đăng nhập vào web bằng tài khoản QTV</w:t>
      </w:r>
    </w:p>
    <w:p w:rsidR="008C2910" w:rsidRDefault="008C2910" w:rsidP="008C2910">
      <w:pPr>
        <w:pStyle w:val="BodyText"/>
        <w:numPr>
          <w:ilvl w:val="0"/>
          <w:numId w:val="6"/>
        </w:numPr>
      </w:pPr>
      <w:r>
        <w:t>B2 Vào mục cấp quyền: Tiến hành truy cập vào mục cấp quyền bằng cách ấn vào “Quản lý người dùng”</w:t>
      </w:r>
    </w:p>
    <w:p w:rsidR="008C2910" w:rsidRDefault="008C2910" w:rsidP="008C2910">
      <w:pPr>
        <w:pStyle w:val="BodyText"/>
        <w:numPr>
          <w:ilvl w:val="0"/>
          <w:numId w:val="6"/>
        </w:numPr>
      </w:pPr>
      <w:r>
        <w:lastRenderedPageBreak/>
        <w:t>B3 Chọn 1 tài khỏa muốn thay đổi quyền bằng cách nhấn vào cây bút.</w:t>
      </w:r>
    </w:p>
    <w:p w:rsidR="008C2910" w:rsidRDefault="008C2910" w:rsidP="008C2910">
      <w:pPr>
        <w:pStyle w:val="BodyText"/>
      </w:pPr>
      <w:r w:rsidRPr="002B0200">
        <w:rPr>
          <w:noProof/>
        </w:rPr>
        <w:drawing>
          <wp:inline distT="0" distB="0" distL="0" distR="0">
            <wp:extent cx="5764530" cy="2882265"/>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4530" cy="2882265"/>
                    </a:xfrm>
                    <a:prstGeom prst="rect">
                      <a:avLst/>
                    </a:prstGeom>
                    <a:noFill/>
                    <a:ln>
                      <a:noFill/>
                    </a:ln>
                  </pic:spPr>
                </pic:pic>
              </a:graphicData>
            </a:graphic>
          </wp:inline>
        </w:drawing>
      </w:r>
    </w:p>
    <w:p w:rsidR="008C2910" w:rsidRDefault="008C2910" w:rsidP="008C2910">
      <w:pPr>
        <w:pStyle w:val="BodyText"/>
        <w:numPr>
          <w:ilvl w:val="0"/>
          <w:numId w:val="6"/>
        </w:numPr>
      </w:pPr>
      <w:r>
        <w:t>B4 Cấp Quyền : chọn quyền thay đổi và bấm lưu để tiến hành cấp quyền đăng nhạc cho tài khoản hệ thống sẽ hiện thông báo XÁC NHẬN THỰC HIỆN CẤP QUYỀN nếu xác nhận hệ thống sẽ tiến hành lưu, ngược lại bấm hủy hệ thống sẽ tắt thông báo và không lưu</w:t>
      </w:r>
    </w:p>
    <w:p w:rsidR="008C2910" w:rsidRDefault="008C2910" w:rsidP="008C2910">
      <w:pPr>
        <w:pStyle w:val="BodyText"/>
        <w:ind w:left="927" w:firstLine="0"/>
      </w:pPr>
      <w:r w:rsidRPr="002B0200">
        <w:rPr>
          <w:noProof/>
        </w:rPr>
        <w:drawing>
          <wp:inline distT="0" distB="0" distL="0" distR="0">
            <wp:extent cx="5764530" cy="286004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4530" cy="2860040"/>
                    </a:xfrm>
                    <a:prstGeom prst="rect">
                      <a:avLst/>
                    </a:prstGeom>
                    <a:noFill/>
                    <a:ln>
                      <a:noFill/>
                    </a:ln>
                  </pic:spPr>
                </pic:pic>
              </a:graphicData>
            </a:graphic>
          </wp:inline>
        </w:drawing>
      </w:r>
    </w:p>
    <w:p w:rsidR="008C2910" w:rsidRDefault="008C2910" w:rsidP="008C2910">
      <w:pPr>
        <w:pStyle w:val="BodyText"/>
        <w:numPr>
          <w:ilvl w:val="0"/>
          <w:numId w:val="6"/>
        </w:numPr>
      </w:pPr>
      <w:r>
        <w:t>B5 Lưu: Sau khi ấn xác nhận hệ thống sẽ gửi dữ liệu lên CSDL và CSDL sẽ tiến hành lưu trữ</w:t>
      </w:r>
    </w:p>
    <w:p w:rsidR="008C2910" w:rsidRDefault="008C2910" w:rsidP="008C2910">
      <w:pPr>
        <w:pStyle w:val="BodyText"/>
        <w:numPr>
          <w:ilvl w:val="0"/>
          <w:numId w:val="6"/>
        </w:numPr>
      </w:pPr>
      <w:r>
        <w:t>B6 Thông Báo: Hiện thông báo đã cấp quyền thành công.</w:t>
      </w:r>
    </w:p>
    <w:p w:rsidR="008C2910" w:rsidRPr="008C2910" w:rsidRDefault="008C2910" w:rsidP="008C2910">
      <w:pPr>
        <w:jc w:val="left"/>
        <w:rPr>
          <w:sz w:val="28"/>
          <w:szCs w:val="28"/>
        </w:rPr>
      </w:pPr>
      <w:r w:rsidRPr="002B0200">
        <w:rPr>
          <w:noProof/>
        </w:rPr>
        <w:lastRenderedPageBreak/>
        <w:drawing>
          <wp:inline distT="0" distB="0" distL="0" distR="0">
            <wp:extent cx="5764530" cy="2874645"/>
            <wp:effectExtent l="0" t="0" r="762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64530" cy="2874645"/>
                    </a:xfrm>
                    <a:prstGeom prst="rect">
                      <a:avLst/>
                    </a:prstGeom>
                    <a:noFill/>
                    <a:ln>
                      <a:noFill/>
                    </a:ln>
                  </pic:spPr>
                </pic:pic>
              </a:graphicData>
            </a:graphic>
          </wp:inline>
        </w:drawing>
      </w:r>
    </w:p>
    <w:sectPr w:rsidR="008C2910" w:rsidRPr="008C2910" w:rsidSect="00DB6182">
      <w:pgSz w:w="11907" w:h="16840" w:code="9"/>
      <w:pgMar w:top="1134" w:right="1134"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16423"/>
    <w:multiLevelType w:val="hybridMultilevel"/>
    <w:tmpl w:val="AEA6CB8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 w15:restartNumberingAfterBreak="0">
    <w:nsid w:val="2EF82CFF"/>
    <w:multiLevelType w:val="hybridMultilevel"/>
    <w:tmpl w:val="E124AFB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15:restartNumberingAfterBreak="0">
    <w:nsid w:val="30FB461D"/>
    <w:multiLevelType w:val="multilevel"/>
    <w:tmpl w:val="B534220C"/>
    <w:lvl w:ilvl="0">
      <w:start w:val="1"/>
      <w:numFmt w:val="decimal"/>
      <w:pStyle w:val="Heading1"/>
      <w:suff w:val="space"/>
      <w:lvlText w:val="Chương %1."/>
      <w:lvlJc w:val="left"/>
      <w:pPr>
        <w:ind w:left="0" w:firstLine="0"/>
      </w:pPr>
      <w:rPr>
        <w:rFonts w:ascii="Times New Roman" w:hAnsi="Times New Roman" w:hint="default"/>
        <w:b w:val="0"/>
        <w:i w:val="0"/>
        <w:sz w:val="48"/>
        <w:szCs w:val="24"/>
      </w:rPr>
    </w:lvl>
    <w:lvl w:ilvl="1">
      <w:start w:val="1"/>
      <w:numFmt w:val="decimal"/>
      <w:pStyle w:val="Heading2"/>
      <w:suff w:val="space"/>
      <w:lvlText w:val="%1.%2"/>
      <w:lvlJc w:val="left"/>
      <w:pPr>
        <w:ind w:left="360" w:hanging="360"/>
      </w:pPr>
      <w:rPr>
        <w:rFonts w:hint="default"/>
        <w:b/>
        <w:i w:val="0"/>
      </w:rPr>
    </w:lvl>
    <w:lvl w:ilvl="2">
      <w:start w:val="1"/>
      <w:numFmt w:val="decimal"/>
      <w:pStyle w:val="Heading3"/>
      <w:suff w:val="space"/>
      <w:lvlText w:val="%1.%2.%3"/>
      <w:lvlJc w:val="left"/>
      <w:pPr>
        <w:ind w:left="720" w:hanging="720"/>
      </w:pPr>
      <w:rPr>
        <w:rFonts w:hint="default"/>
        <w:b w:val="0"/>
        <w:i/>
      </w:rPr>
    </w:lvl>
    <w:lvl w:ilvl="3">
      <w:start w:val="1"/>
      <w:numFmt w:val="decimal"/>
      <w:pStyle w:val="Heading4"/>
      <w:lvlText w:val="%1.%2.%3.%4"/>
      <w:lvlJc w:val="left"/>
      <w:pPr>
        <w:tabs>
          <w:tab w:val="num" w:pos="864"/>
        </w:tabs>
        <w:ind w:left="864" w:hanging="864"/>
      </w:pPr>
      <w:rPr>
        <w:rFonts w:hint="default"/>
        <w:i w:val="0"/>
      </w:rPr>
    </w:lvl>
    <w:lvl w:ilvl="4">
      <w:numFmt w:val="none"/>
      <w:pStyle w:val="Heading5"/>
      <w:lvlText w:val=""/>
      <w:lvlJc w:val="left"/>
      <w:pPr>
        <w:tabs>
          <w:tab w:val="num" w:pos="360"/>
        </w:tabs>
        <w:ind w:left="0" w:firstLine="0"/>
      </w:pPr>
      <w:rPr>
        <w:rFonts w:hint="default"/>
      </w:rPr>
    </w:lvl>
    <w:lvl w:ilvl="5">
      <w:start w:val="1"/>
      <w:numFmt w:val="decimal"/>
      <w:pStyle w:val="Heading6"/>
      <w:lvlText w:val="%1.%2.%3.%4.%5.%6"/>
      <w:lvlJc w:val="left"/>
      <w:pPr>
        <w:tabs>
          <w:tab w:val="num" w:pos="1152"/>
        </w:tabs>
        <w:ind w:left="1152" w:hanging="1152"/>
      </w:pPr>
      <w:rPr>
        <w:rFonts w:hint="default"/>
      </w:rPr>
    </w:lvl>
    <w:lvl w:ilvl="6">
      <w:numFmt w:val="none"/>
      <w:pStyle w:val="Heading7"/>
      <w:lvlText w:val=""/>
      <w:lvlJc w:val="left"/>
      <w:pPr>
        <w:tabs>
          <w:tab w:val="num" w:pos="360"/>
        </w:tabs>
        <w:ind w:left="0" w:firstLine="0"/>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3" w15:restartNumberingAfterBreak="0">
    <w:nsid w:val="5B807CE7"/>
    <w:multiLevelType w:val="hybridMultilevel"/>
    <w:tmpl w:val="FC46AD1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15:restartNumberingAfterBreak="0">
    <w:nsid w:val="66213FF9"/>
    <w:multiLevelType w:val="hybridMultilevel"/>
    <w:tmpl w:val="0480121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15:restartNumberingAfterBreak="0">
    <w:nsid w:val="7DCF4049"/>
    <w:multiLevelType w:val="hybridMultilevel"/>
    <w:tmpl w:val="BF34BD4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abstractNumId w:val="2"/>
  </w:num>
  <w:num w:numId="2">
    <w:abstractNumId w:val="3"/>
  </w:num>
  <w:num w:numId="3">
    <w:abstractNumId w:val="1"/>
  </w:num>
  <w:num w:numId="4">
    <w:abstractNumId w:val="5"/>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2910"/>
    <w:rsid w:val="008C2910"/>
    <w:rsid w:val="00A479B1"/>
    <w:rsid w:val="00DB61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6687F4"/>
  <w15:chartTrackingRefBased/>
  <w15:docId w15:val="{EB91075B-3A79-4D6E-ABFB-9DA0C60A11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B6182"/>
    <w:pPr>
      <w:spacing w:after="120" w:line="324" w:lineRule="auto"/>
      <w:jc w:val="both"/>
    </w:pPr>
    <w:rPr>
      <w:rFonts w:ascii="Times New Roman" w:hAnsi="Times New Roman"/>
      <w:sz w:val="26"/>
    </w:rPr>
  </w:style>
  <w:style w:type="paragraph" w:styleId="Heading1">
    <w:name w:val="heading 1"/>
    <w:basedOn w:val="Normal"/>
    <w:next w:val="Normal"/>
    <w:link w:val="Heading1Char"/>
    <w:autoRedefine/>
    <w:qFormat/>
    <w:rsid w:val="00DB6182"/>
    <w:pPr>
      <w:keepNext/>
      <w:keepLines/>
      <w:spacing w:before="240" w:after="0"/>
      <w:contextualSpacing/>
      <w:outlineLvl w:val="0"/>
    </w:pPr>
    <w:rPr>
      <w:rFonts w:eastAsiaTheme="majorEastAsia" w:cstheme="majorBidi"/>
      <w:b/>
      <w:szCs w:val="32"/>
    </w:rPr>
  </w:style>
  <w:style w:type="paragraph" w:styleId="Heading2">
    <w:name w:val="heading 2"/>
    <w:basedOn w:val="Normal"/>
    <w:next w:val="Normal"/>
    <w:link w:val="Heading2Char"/>
    <w:autoRedefine/>
    <w:unhideWhenUsed/>
    <w:qFormat/>
    <w:rsid w:val="00DB6182"/>
    <w:pPr>
      <w:keepNext/>
      <w:keepLines/>
      <w:spacing w:before="120" w:after="0"/>
      <w:contextualSpacing/>
      <w:jc w:val="left"/>
      <w:outlineLvl w:val="1"/>
    </w:pPr>
    <w:rPr>
      <w:rFonts w:eastAsiaTheme="majorEastAsia" w:cstheme="majorBidi"/>
      <w:b/>
      <w:szCs w:val="26"/>
    </w:rPr>
  </w:style>
  <w:style w:type="paragraph" w:styleId="Heading3">
    <w:name w:val="heading 3"/>
    <w:basedOn w:val="Normal"/>
    <w:next w:val="Normal"/>
    <w:link w:val="Heading3Char"/>
    <w:autoRedefine/>
    <w:unhideWhenUsed/>
    <w:qFormat/>
    <w:rsid w:val="00DB6182"/>
    <w:pPr>
      <w:keepNext/>
      <w:keepLines/>
      <w:spacing w:before="120" w:after="0"/>
      <w:contextualSpacing/>
      <w:jc w:val="left"/>
      <w:outlineLvl w:val="2"/>
    </w:pPr>
    <w:rPr>
      <w:rFonts w:eastAsiaTheme="majorEastAsia" w:cstheme="majorBidi"/>
      <w:b/>
      <w:i/>
      <w:szCs w:val="24"/>
    </w:rPr>
  </w:style>
  <w:style w:type="paragraph" w:styleId="Heading4">
    <w:name w:val="heading 4"/>
    <w:basedOn w:val="Normal"/>
    <w:next w:val="Normal"/>
    <w:link w:val="Heading4Char"/>
    <w:autoRedefine/>
    <w:unhideWhenUsed/>
    <w:qFormat/>
    <w:rsid w:val="00DB6182"/>
    <w:pPr>
      <w:keepNext/>
      <w:keepLines/>
      <w:spacing w:before="40" w:after="0"/>
      <w:jc w:val="left"/>
      <w:outlineLvl w:val="3"/>
    </w:pPr>
    <w:rPr>
      <w:rFonts w:eastAsiaTheme="majorEastAsia" w:cstheme="majorBidi"/>
      <w:i/>
      <w:iCs/>
    </w:rPr>
  </w:style>
  <w:style w:type="paragraph" w:styleId="Heading5">
    <w:name w:val="heading 5"/>
    <w:basedOn w:val="Normal"/>
    <w:next w:val="Normal"/>
    <w:link w:val="Heading5Char"/>
    <w:qFormat/>
    <w:rsid w:val="008C2910"/>
    <w:pPr>
      <w:tabs>
        <w:tab w:val="num" w:pos="360"/>
      </w:tabs>
      <w:spacing w:before="240" w:after="60" w:line="240" w:lineRule="auto"/>
      <w:jc w:val="left"/>
      <w:outlineLvl w:val="4"/>
    </w:pPr>
    <w:rPr>
      <w:rFonts w:eastAsia="Times New Roman" w:cs="Times New Roman"/>
      <w:b/>
      <w:bCs/>
      <w:i/>
      <w:iCs/>
      <w:szCs w:val="26"/>
    </w:rPr>
  </w:style>
  <w:style w:type="paragraph" w:styleId="Heading6">
    <w:name w:val="heading 6"/>
    <w:basedOn w:val="Normal"/>
    <w:next w:val="Normal"/>
    <w:link w:val="Heading6Char"/>
    <w:qFormat/>
    <w:rsid w:val="008C2910"/>
    <w:pPr>
      <w:tabs>
        <w:tab w:val="num" w:pos="1152"/>
      </w:tabs>
      <w:spacing w:before="240" w:after="60" w:line="240" w:lineRule="auto"/>
      <w:ind w:left="1152" w:hanging="1152"/>
      <w:jc w:val="left"/>
      <w:outlineLvl w:val="5"/>
    </w:pPr>
    <w:rPr>
      <w:rFonts w:eastAsia="Times New Roman" w:cs="Times New Roman"/>
      <w:b/>
      <w:bCs/>
      <w:sz w:val="22"/>
    </w:rPr>
  </w:style>
  <w:style w:type="paragraph" w:styleId="Heading7">
    <w:name w:val="heading 7"/>
    <w:basedOn w:val="Normal"/>
    <w:next w:val="Normal"/>
    <w:link w:val="Heading7Char"/>
    <w:qFormat/>
    <w:rsid w:val="008C2910"/>
    <w:pPr>
      <w:tabs>
        <w:tab w:val="num" w:pos="360"/>
      </w:tabs>
      <w:spacing w:before="240" w:after="60" w:line="240" w:lineRule="auto"/>
      <w:jc w:val="left"/>
      <w:outlineLvl w:val="6"/>
    </w:pPr>
    <w:rPr>
      <w:rFonts w:eastAsia="Times New Roman" w:cs="Times New Roman"/>
      <w:sz w:val="24"/>
      <w:szCs w:val="24"/>
    </w:rPr>
  </w:style>
  <w:style w:type="paragraph" w:styleId="Heading8">
    <w:name w:val="heading 8"/>
    <w:basedOn w:val="Normal"/>
    <w:next w:val="Normal"/>
    <w:link w:val="Heading8Char"/>
    <w:qFormat/>
    <w:rsid w:val="008C2910"/>
    <w:pPr>
      <w:tabs>
        <w:tab w:val="num" w:pos="1440"/>
      </w:tabs>
      <w:spacing w:before="240" w:after="60" w:line="240" w:lineRule="auto"/>
      <w:ind w:left="1440" w:hanging="1440"/>
      <w:jc w:val="left"/>
      <w:outlineLvl w:val="7"/>
    </w:pPr>
    <w:rPr>
      <w:rFonts w:eastAsia="Times New Roman" w:cs="Times New Roman"/>
      <w:i/>
      <w:iCs/>
      <w:sz w:val="24"/>
      <w:szCs w:val="24"/>
    </w:rPr>
  </w:style>
  <w:style w:type="paragraph" w:styleId="Heading9">
    <w:name w:val="heading 9"/>
    <w:basedOn w:val="Normal"/>
    <w:next w:val="Normal"/>
    <w:link w:val="Heading9Char"/>
    <w:qFormat/>
    <w:rsid w:val="008C2910"/>
    <w:pPr>
      <w:tabs>
        <w:tab w:val="num" w:pos="1584"/>
      </w:tabs>
      <w:spacing w:before="240" w:after="60" w:line="240" w:lineRule="auto"/>
      <w:ind w:left="1584" w:hanging="1584"/>
      <w:jc w:val="left"/>
      <w:outlineLvl w:val="8"/>
    </w:pPr>
    <w:rPr>
      <w:rFonts w:ascii="Arial" w:eastAsia="Times New Roman" w:hAnsi="Arial" w:cs="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B6182"/>
    <w:rPr>
      <w:rFonts w:ascii="Times New Roman" w:eastAsiaTheme="majorEastAsia" w:hAnsi="Times New Roman" w:cstheme="majorBidi"/>
      <w:b/>
      <w:sz w:val="26"/>
      <w:szCs w:val="32"/>
    </w:rPr>
  </w:style>
  <w:style w:type="character" w:customStyle="1" w:styleId="Heading2Char">
    <w:name w:val="Heading 2 Char"/>
    <w:basedOn w:val="DefaultParagraphFont"/>
    <w:link w:val="Heading2"/>
    <w:rsid w:val="00DB6182"/>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DB6182"/>
    <w:rPr>
      <w:rFonts w:ascii="Times New Roman" w:eastAsiaTheme="majorEastAsia" w:hAnsi="Times New Roman" w:cstheme="majorBidi"/>
      <w:b/>
      <w:i/>
      <w:sz w:val="26"/>
      <w:szCs w:val="24"/>
    </w:rPr>
  </w:style>
  <w:style w:type="character" w:customStyle="1" w:styleId="Heading4Char">
    <w:name w:val="Heading 4 Char"/>
    <w:basedOn w:val="DefaultParagraphFont"/>
    <w:link w:val="Heading4"/>
    <w:uiPriority w:val="9"/>
    <w:rsid w:val="00DB6182"/>
    <w:rPr>
      <w:rFonts w:ascii="Times New Roman" w:eastAsiaTheme="majorEastAsia" w:hAnsi="Times New Roman" w:cstheme="majorBidi"/>
      <w:i/>
      <w:iCs/>
      <w:sz w:val="26"/>
    </w:rPr>
  </w:style>
  <w:style w:type="character" w:customStyle="1" w:styleId="Heading5Char">
    <w:name w:val="Heading 5 Char"/>
    <w:basedOn w:val="DefaultParagraphFont"/>
    <w:link w:val="Heading5"/>
    <w:rsid w:val="008C2910"/>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rsid w:val="008C2910"/>
    <w:rPr>
      <w:rFonts w:ascii="Times New Roman" w:eastAsia="Times New Roman" w:hAnsi="Times New Roman" w:cs="Times New Roman"/>
      <w:b/>
      <w:bCs/>
    </w:rPr>
  </w:style>
  <w:style w:type="character" w:customStyle="1" w:styleId="Heading7Char">
    <w:name w:val="Heading 7 Char"/>
    <w:basedOn w:val="DefaultParagraphFont"/>
    <w:link w:val="Heading7"/>
    <w:rsid w:val="008C2910"/>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8C2910"/>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8C2910"/>
    <w:rPr>
      <w:rFonts w:ascii="Arial" w:eastAsia="Times New Roman" w:hAnsi="Arial" w:cs="Arial"/>
    </w:rPr>
  </w:style>
  <w:style w:type="paragraph" w:styleId="BodyText">
    <w:name w:val="Body Text"/>
    <w:basedOn w:val="Normal"/>
    <w:link w:val="BodyTextChar"/>
    <w:rsid w:val="008C2910"/>
    <w:pPr>
      <w:spacing w:before="120" w:after="0" w:line="360" w:lineRule="auto"/>
      <w:ind w:firstLine="567"/>
    </w:pPr>
    <w:rPr>
      <w:rFonts w:eastAsia="Times New Roman" w:cs="Times New Roman"/>
      <w:szCs w:val="24"/>
    </w:rPr>
  </w:style>
  <w:style w:type="character" w:customStyle="1" w:styleId="BodyTextChar">
    <w:name w:val="Body Text Char"/>
    <w:basedOn w:val="DefaultParagraphFont"/>
    <w:link w:val="BodyText"/>
    <w:rsid w:val="008C2910"/>
    <w:rPr>
      <w:rFonts w:ascii="Times New Roman" w:eastAsia="Times New Roman" w:hAnsi="Times New Roman" w:cs="Times New Roman"/>
      <w:sz w:val="26"/>
      <w:szCs w:val="24"/>
    </w:rPr>
  </w:style>
  <w:style w:type="paragraph" w:styleId="ListParagraph">
    <w:name w:val="List Paragraph"/>
    <w:basedOn w:val="Normal"/>
    <w:uiPriority w:val="34"/>
    <w:qFormat/>
    <w:rsid w:val="008C2910"/>
    <w:pPr>
      <w:spacing w:after="0" w:line="240" w:lineRule="auto"/>
      <w:ind w:left="720"/>
      <w:jc w:val="left"/>
    </w:pPr>
    <w:rPr>
      <w:rFonts w:eastAsia="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12</Pages>
  <Words>619</Words>
  <Characters>3534</Characters>
  <Application>Microsoft Office Word</Application>
  <DocSecurity>0</DocSecurity>
  <Lines>29</Lines>
  <Paragraphs>8</Paragraphs>
  <ScaleCrop>false</ScaleCrop>
  <Company/>
  <LinksUpToDate>false</LinksUpToDate>
  <CharactersWithSpaces>4145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1</cp:revision>
  <dcterms:created xsi:type="dcterms:W3CDTF">2024-01-13T14:17:00Z</dcterms:created>
  <dcterms:modified xsi:type="dcterms:W3CDTF">2024-01-13T14:20:00Z</dcterms:modified>
</cp:coreProperties>
</file>