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60E0E" w:rsidRDefault="00012C71" w:rsidP="00482A16">
      <w:pPr>
        <w:spacing w:after="0"/>
        <w:ind w:right="-90"/>
      </w:pPr>
      <w:bookmarkStart w:id="0" w:name="_GoBack"/>
      <w:bookmarkEnd w:id="0"/>
      <w:r>
        <w:t xml:space="preserve">   </w:t>
      </w:r>
    </w:p>
    <w:p w:rsidR="00CE6FA9" w:rsidRDefault="00CE6FA9" w:rsidP="00482A16">
      <w:pPr>
        <w:spacing w:after="0"/>
        <w:ind w:right="-90"/>
      </w:pPr>
    </w:p>
    <w:p w:rsidR="00267599" w:rsidRDefault="002F3A70" w:rsidP="00482A16">
      <w:pPr>
        <w:spacing w:after="0"/>
        <w:ind w:right="-90"/>
      </w:pPr>
      <w:r w:rsidRPr="004C1ADC">
        <w:rPr>
          <w:noProof/>
        </w:rPr>
        <w:drawing>
          <wp:inline distT="0" distB="0" distL="0" distR="0" wp14:anchorId="09C866E7" wp14:editId="68206B15">
            <wp:extent cx="1056005" cy="733425"/>
            <wp:effectExtent l="0" t="0" r="0" b="9525"/>
            <wp:docPr id="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6085" cy="76126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D1ECA">
        <w:rPr>
          <w:noProof/>
        </w:rPr>
        <w:drawing>
          <wp:inline distT="0" distB="0" distL="0" distR="0" wp14:anchorId="7735D4C7" wp14:editId="6730BAEB">
            <wp:extent cx="1238250" cy="752475"/>
            <wp:effectExtent l="0" t="0" r="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PL with margin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8250" cy="752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D1ECA" w:rsidRDefault="005D1ECA" w:rsidP="00482A16">
      <w:pPr>
        <w:spacing w:after="0"/>
        <w:ind w:right="-90"/>
      </w:pPr>
    </w:p>
    <w:p w:rsidR="006D3CDC" w:rsidRDefault="00CE6FA9" w:rsidP="00482A16">
      <w:pPr>
        <w:spacing w:after="0"/>
        <w:ind w:right="-90"/>
      </w:pPr>
      <w:r w:rsidRPr="00260F2E">
        <w:rPr>
          <w:sz w:val="24"/>
          <w:szCs w:val="24"/>
        </w:rPr>
        <w:t>Lending Library:</w:t>
      </w:r>
      <w:r>
        <w:t xml:space="preserve"> </w:t>
      </w:r>
    </w:p>
    <w:p w:rsidR="0041671E" w:rsidRDefault="00CE6FA9" w:rsidP="006D3CDC">
      <w:pPr>
        <w:spacing w:after="0"/>
        <w:ind w:right="-90"/>
        <w:rPr>
          <w:b/>
          <w:sz w:val="24"/>
          <w:szCs w:val="24"/>
        </w:rPr>
      </w:pPr>
      <w:r w:rsidRPr="00CE6FA9">
        <w:rPr>
          <w:b/>
          <w:sz w:val="24"/>
          <w:szCs w:val="24"/>
        </w:rPr>
        <w:t>Canton Public Library</w:t>
      </w:r>
      <w:r w:rsidR="006D3CDC">
        <w:t xml:space="preserve">    </w:t>
      </w:r>
      <w:r w:rsidRPr="00CE6FA9">
        <w:rPr>
          <w:b/>
          <w:sz w:val="24"/>
          <w:szCs w:val="24"/>
        </w:rPr>
        <w:t xml:space="preserve">NO PACK    </w:t>
      </w:r>
    </w:p>
    <w:p w:rsidR="00CE6FA9" w:rsidRPr="004C0C6B" w:rsidRDefault="0041671E" w:rsidP="0041671E">
      <w:pPr>
        <w:spacing w:after="0"/>
        <w:ind w:right="-90"/>
        <w:jc w:val="center"/>
        <w:rPr>
          <w:sz w:val="32"/>
          <w:szCs w:val="32"/>
        </w:rPr>
      </w:pPr>
      <w:r w:rsidRPr="004C0C6B">
        <w:rPr>
          <w:b/>
          <w:sz w:val="32"/>
          <w:szCs w:val="32"/>
        </w:rPr>
        <w:t>ZV</w:t>
      </w:r>
      <w:r w:rsidR="00CE6FA9" w:rsidRPr="004C0C6B">
        <w:rPr>
          <w:b/>
          <w:sz w:val="32"/>
          <w:szCs w:val="32"/>
        </w:rPr>
        <w:t>052</w:t>
      </w:r>
    </w:p>
    <w:p w:rsidR="005249CA" w:rsidRPr="005249CA" w:rsidRDefault="00C26117" w:rsidP="00CE6FA9">
      <w:pPr>
        <w:pStyle w:val="ListBullet"/>
        <w:numPr>
          <w:ilvl w:val="0"/>
          <w:numId w:val="0"/>
        </w:numPr>
        <w:rPr>
          <w:sz w:val="24"/>
          <w:szCs w:val="24"/>
        </w:rPr>
      </w:pPr>
      <w:r w:rsidRPr="00012C71">
        <w:rPr>
          <w:sz w:val="24"/>
          <w:szCs w:val="24"/>
        </w:rPr>
        <w:t>Bo</w:t>
      </w:r>
      <w:r w:rsidR="00196B11" w:rsidRPr="00012C71">
        <w:rPr>
          <w:sz w:val="24"/>
          <w:szCs w:val="24"/>
        </w:rPr>
        <w:t>rrow</w:t>
      </w:r>
      <w:r w:rsidR="00012C71" w:rsidRPr="00012C71">
        <w:rPr>
          <w:sz w:val="24"/>
          <w:szCs w:val="24"/>
        </w:rPr>
        <w:t>i</w:t>
      </w:r>
      <w:r w:rsidR="00196B11" w:rsidRPr="00012C71">
        <w:rPr>
          <w:sz w:val="24"/>
          <w:szCs w:val="24"/>
        </w:rPr>
        <w:t>ng Library</w:t>
      </w:r>
      <w:r w:rsidR="00ED521E" w:rsidRPr="00012C71">
        <w:rPr>
          <w:sz w:val="24"/>
          <w:szCs w:val="24"/>
        </w:rPr>
        <w:t xml:space="preserve">: </w:t>
      </w:r>
    </w:p>
    <w:p w:rsidR="00196B11" w:rsidRDefault="00482A16" w:rsidP="00482A16">
      <w:pPr>
        <w:spacing w:after="0"/>
        <w:ind w:right="-90"/>
      </w:pPr>
      <w:r>
        <w:t xml:space="preserve">                         </w:t>
      </w:r>
    </w:p>
    <w:p w:rsidR="00196B11" w:rsidRDefault="00196B11" w:rsidP="00610209">
      <w:pPr>
        <w:spacing w:after="0"/>
        <w:jc w:val="center"/>
      </w:pPr>
    </w:p>
    <w:p w:rsidR="0060637F" w:rsidRDefault="0060637F" w:rsidP="00D94968">
      <w:pPr>
        <w:spacing w:after="0"/>
      </w:pPr>
    </w:p>
    <w:p w:rsidR="002D18E9" w:rsidRPr="00D94968" w:rsidRDefault="002D18E9" w:rsidP="002D18E9">
      <w:pPr>
        <w:spacing w:after="0"/>
        <w:ind w:right="-90"/>
        <w:jc w:val="center"/>
        <w:rPr>
          <w:b/>
          <w:sz w:val="32"/>
          <w:szCs w:val="32"/>
        </w:rPr>
      </w:pPr>
      <w:r w:rsidRPr="00D94968">
        <w:rPr>
          <w:b/>
          <w:sz w:val="32"/>
          <w:szCs w:val="32"/>
        </w:rPr>
        <w:t>DO NOT REMOVE</w:t>
      </w:r>
    </w:p>
    <w:p w:rsidR="002D18E9" w:rsidRPr="00196B11" w:rsidRDefault="002D18E9" w:rsidP="00610209">
      <w:pPr>
        <w:spacing w:after="0"/>
        <w:jc w:val="center"/>
      </w:pPr>
    </w:p>
    <w:sectPr w:rsidR="002D18E9" w:rsidRPr="00196B11" w:rsidSect="00FF2E47">
      <w:type w:val="continuous"/>
      <w:pgSz w:w="4536" w:h="16840" w:code="2833"/>
      <w:pgMar w:top="245" w:right="317" w:bottom="720" w:left="216" w:header="720" w:footer="720" w:gutter="0"/>
      <w:cols w:space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33C46" w:rsidRDefault="00533C46" w:rsidP="004E308F">
      <w:pPr>
        <w:spacing w:after="0"/>
      </w:pPr>
      <w:r>
        <w:separator/>
      </w:r>
    </w:p>
  </w:endnote>
  <w:endnote w:type="continuationSeparator" w:id="0">
    <w:p w:rsidR="00533C46" w:rsidRDefault="00533C46" w:rsidP="004E308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33C46" w:rsidRDefault="00533C46" w:rsidP="004E308F">
      <w:pPr>
        <w:spacing w:after="0"/>
      </w:pPr>
      <w:r>
        <w:separator/>
      </w:r>
    </w:p>
  </w:footnote>
  <w:footnote w:type="continuationSeparator" w:id="0">
    <w:p w:rsidR="00533C46" w:rsidRDefault="00533C46" w:rsidP="004E308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AB5A2A5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10DE"/>
    <w:rsid w:val="00011058"/>
    <w:rsid w:val="00012C71"/>
    <w:rsid w:val="00014BBC"/>
    <w:rsid w:val="00021564"/>
    <w:rsid w:val="00093146"/>
    <w:rsid w:val="00096C6B"/>
    <w:rsid w:val="000B1786"/>
    <w:rsid w:val="000B75CF"/>
    <w:rsid w:val="000D5181"/>
    <w:rsid w:val="000F0304"/>
    <w:rsid w:val="001230A5"/>
    <w:rsid w:val="001749AB"/>
    <w:rsid w:val="00196B11"/>
    <w:rsid w:val="001B1D89"/>
    <w:rsid w:val="001B5375"/>
    <w:rsid w:val="001C66EB"/>
    <w:rsid w:val="001D7DB9"/>
    <w:rsid w:val="001F687B"/>
    <w:rsid w:val="002007AE"/>
    <w:rsid w:val="00226448"/>
    <w:rsid w:val="002358F1"/>
    <w:rsid w:val="00260F2E"/>
    <w:rsid w:val="00267599"/>
    <w:rsid w:val="002D18E9"/>
    <w:rsid w:val="002E289A"/>
    <w:rsid w:val="002F1DF6"/>
    <w:rsid w:val="002F3A70"/>
    <w:rsid w:val="00313798"/>
    <w:rsid w:val="0031679A"/>
    <w:rsid w:val="00374BFE"/>
    <w:rsid w:val="003C6C33"/>
    <w:rsid w:val="003F038D"/>
    <w:rsid w:val="0041671E"/>
    <w:rsid w:val="00463B1E"/>
    <w:rsid w:val="00482A16"/>
    <w:rsid w:val="004B65E8"/>
    <w:rsid w:val="004C0C6B"/>
    <w:rsid w:val="004E308F"/>
    <w:rsid w:val="004F29CE"/>
    <w:rsid w:val="005249CA"/>
    <w:rsid w:val="00533C46"/>
    <w:rsid w:val="005923A3"/>
    <w:rsid w:val="005B0CDD"/>
    <w:rsid w:val="005D0DA7"/>
    <w:rsid w:val="005D1ECA"/>
    <w:rsid w:val="0060637F"/>
    <w:rsid w:val="00610209"/>
    <w:rsid w:val="006201B3"/>
    <w:rsid w:val="00647641"/>
    <w:rsid w:val="00681358"/>
    <w:rsid w:val="00687682"/>
    <w:rsid w:val="006C512F"/>
    <w:rsid w:val="006D3CDC"/>
    <w:rsid w:val="006E3891"/>
    <w:rsid w:val="00744B0F"/>
    <w:rsid w:val="00746B39"/>
    <w:rsid w:val="00767DD3"/>
    <w:rsid w:val="007D39F4"/>
    <w:rsid w:val="00803DA1"/>
    <w:rsid w:val="00805E74"/>
    <w:rsid w:val="008131F7"/>
    <w:rsid w:val="00832D0F"/>
    <w:rsid w:val="00842129"/>
    <w:rsid w:val="00846049"/>
    <w:rsid w:val="008731D9"/>
    <w:rsid w:val="00875616"/>
    <w:rsid w:val="00887256"/>
    <w:rsid w:val="008A69A1"/>
    <w:rsid w:val="008C7097"/>
    <w:rsid w:val="0090235A"/>
    <w:rsid w:val="009800A6"/>
    <w:rsid w:val="009A50FF"/>
    <w:rsid w:val="009B18AE"/>
    <w:rsid w:val="009B52B6"/>
    <w:rsid w:val="009C70F9"/>
    <w:rsid w:val="009D7980"/>
    <w:rsid w:val="009F04BC"/>
    <w:rsid w:val="009F1E0B"/>
    <w:rsid w:val="009F6F98"/>
    <w:rsid w:val="00A02340"/>
    <w:rsid w:val="00AC0E85"/>
    <w:rsid w:val="00B91114"/>
    <w:rsid w:val="00B940BD"/>
    <w:rsid w:val="00BA0639"/>
    <w:rsid w:val="00BB0F86"/>
    <w:rsid w:val="00BF4FE8"/>
    <w:rsid w:val="00C02CD7"/>
    <w:rsid w:val="00C26117"/>
    <w:rsid w:val="00C35F6F"/>
    <w:rsid w:val="00C416EE"/>
    <w:rsid w:val="00C5193F"/>
    <w:rsid w:val="00C60E0E"/>
    <w:rsid w:val="00C740B2"/>
    <w:rsid w:val="00CE6FA9"/>
    <w:rsid w:val="00CE7489"/>
    <w:rsid w:val="00D0268A"/>
    <w:rsid w:val="00D20F6F"/>
    <w:rsid w:val="00D94968"/>
    <w:rsid w:val="00D97556"/>
    <w:rsid w:val="00DC7676"/>
    <w:rsid w:val="00DC7DC1"/>
    <w:rsid w:val="00E214DB"/>
    <w:rsid w:val="00E70C02"/>
    <w:rsid w:val="00EC10DE"/>
    <w:rsid w:val="00ED521E"/>
    <w:rsid w:val="00F063B2"/>
    <w:rsid w:val="00F2691A"/>
    <w:rsid w:val="00F378F6"/>
    <w:rsid w:val="00F876B5"/>
    <w:rsid w:val="00F8772F"/>
    <w:rsid w:val="00FA2AAC"/>
    <w:rsid w:val="00FD1262"/>
    <w:rsid w:val="00FF2E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DDEA3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749A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1749AB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4E308F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E308F"/>
  </w:style>
  <w:style w:type="paragraph" w:styleId="Footer">
    <w:name w:val="footer"/>
    <w:basedOn w:val="Normal"/>
    <w:link w:val="FooterChar"/>
    <w:uiPriority w:val="99"/>
    <w:unhideWhenUsed/>
    <w:rsid w:val="004E308F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E308F"/>
  </w:style>
  <w:style w:type="paragraph" w:styleId="ListBullet">
    <w:name w:val="List Bullet"/>
    <w:basedOn w:val="Normal"/>
    <w:uiPriority w:val="99"/>
    <w:unhideWhenUsed/>
    <w:rsid w:val="00D97556"/>
    <w:pPr>
      <w:numPr>
        <w:numId w:val="1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PLDocCategory xmlns="26ea0610-4712-48ae-b330-fdb0209de91b"/>
    <IconOverlay xmlns="http://schemas.microsoft.com/sharepoint/v4" xsi:nil="true"/>
    <PublishingExpirationDate xmlns="http://schemas.microsoft.com/sharepoint/v3" xsi:nil="true"/>
    <Maintainer xmlns="a4de4a6b-7145-4663-a4a7-9046a13a85b1" xsi:nil="true"/>
    <PublishingStartDate xmlns="http://schemas.microsoft.com/sharepoint/v3" xsi:nil="true"/>
    <_dlc_DocId xmlns="26ea0610-4712-48ae-b330-fdb0209de91b">CANTONPL-34-29741</_dlc_DocId>
    <_dlc_DocIdUrl xmlns="26ea0610-4712-48ae-b330-fdb0209de91b">
      <Url>https://portal.cantonpl.org/docs/_layouts/15/DocIdRedir.aspx?ID=CANTONPL-34-29741</Url>
      <Description>CANTONPL-34-29741</Description>
    </_dlc_DocIdUrl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F7A8855F656A847803576F3D737A3C0" ma:contentTypeVersion="15" ma:contentTypeDescription="Create a new document." ma:contentTypeScope="" ma:versionID="c074a35c02430457a345a197f5b72c76">
  <xsd:schema xmlns:xsd="http://www.w3.org/2001/XMLSchema" xmlns:xs="http://www.w3.org/2001/XMLSchema" xmlns:p="http://schemas.microsoft.com/office/2006/metadata/properties" xmlns:ns1="http://schemas.microsoft.com/sharepoint/v3" xmlns:ns2="26ea0610-4712-48ae-b330-fdb0209de91b" xmlns:ns4="http://schemas.microsoft.com/sharepoint/v4" xmlns:ns5="a4de4a6b-7145-4663-a4a7-9046a13a85b1" targetNamespace="http://schemas.microsoft.com/office/2006/metadata/properties" ma:root="true" ma:fieldsID="9ba50998cf135ada2b03444d248c2cd5" ns1:_="" ns2:_="" ns4:_="" ns5:_="">
    <xsd:import namespace="http://schemas.microsoft.com/sharepoint/v3"/>
    <xsd:import namespace="26ea0610-4712-48ae-b330-fdb0209de91b"/>
    <xsd:import namespace="http://schemas.microsoft.com/sharepoint/v4"/>
    <xsd:import namespace="a4de4a6b-7145-4663-a4a7-9046a13a85b1"/>
    <xsd:element name="properties">
      <xsd:complexType>
        <xsd:sequence>
          <xsd:element name="documentManagement">
            <xsd:complexType>
              <xsd:all>
                <xsd:element ref="ns2:CPLDocCategory" minOccurs="0"/>
                <xsd:element ref="ns1:PublishingStartDate" minOccurs="0"/>
                <xsd:element ref="ns1:PublishingExpirationDate" minOccurs="0"/>
                <xsd:element ref="ns2:_dlc_DocId" minOccurs="0"/>
                <xsd:element ref="ns2:_dlc_DocIdUrl" minOccurs="0"/>
                <xsd:element ref="ns2:_dlc_DocIdPersistId" minOccurs="0"/>
                <xsd:element ref="ns4:IconOverlay" minOccurs="0"/>
                <xsd:element ref="ns5:Maintain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4" nillable="true" ma:displayName="Scheduling Start Date" ma:description="Scheduling Start Date is a site column created by the Publishing feature. It is used to specify the date and time on which this page will first appear to site visitors." ma:internalName="PublishingStartDate">
      <xsd:simpleType>
        <xsd:restriction base="dms:Unknown"/>
      </xsd:simpleType>
    </xsd:element>
    <xsd:element name="PublishingExpirationDate" ma:index="5" nillable="true" ma:displayName="Scheduling End Date" ma:description="Scheduling End Date is a site column created by the Publishing feature. It is used to specify the date and time on which this page will no longer appear to site visitors." ma:internalName="PublishingExpirationDat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6ea0610-4712-48ae-b330-fdb0209de91b" elementFormDefault="qualified">
    <xsd:import namespace="http://schemas.microsoft.com/office/2006/documentManagement/types"/>
    <xsd:import namespace="http://schemas.microsoft.com/office/infopath/2007/PartnerControls"/>
    <xsd:element name="CPLDocCategory" ma:index="2" nillable="true" ma:displayName="CPL Doc Category" ma:internalName="CPLDocCategory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orm"/>
                        <xsd:enumeration value="Guideline"/>
                        <xsd:enumeration value="Minutes"/>
                        <xsd:enumeration value="Policy"/>
                        <xsd:enumeration value="Procedure"/>
                        <xsd:enumeration value="Report"/>
                        <xsd:enumeration value="Statistics"/>
                        <xsd:enumeration value="Template"/>
                        <xsd:enumeration value="Tutorial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_dlc_DocId" ma:index="7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8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9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de4a6b-7145-4663-a4a7-9046a13a85b1" elementFormDefault="qualified">
    <xsd:import namespace="http://schemas.microsoft.com/office/2006/documentManagement/types"/>
    <xsd:import namespace="http://schemas.microsoft.com/office/infopath/2007/PartnerControls"/>
    <xsd:element name="Maintainer" ma:index="16" nillable="true" ma:displayName="Maintainer" ma:description="Departments can indicate who is responsible for updating and maintaining a document." ma:internalName="Maintainer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0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 ma:index="3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F53ABB2-72E4-4752-9E09-13AAF9D7921C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03922A27-DE45-4B49-886E-6A32CDD5CD5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BE470F5-7606-48B0-8234-152891B0D43E}">
  <ds:schemaRefs>
    <ds:schemaRef ds:uri="http://purl.org/dc/elements/1.1/"/>
    <ds:schemaRef ds:uri="http://schemas.microsoft.com/sharepoint/v4"/>
    <ds:schemaRef ds:uri="http://schemas.openxmlformats.org/package/2006/metadata/core-properties"/>
    <ds:schemaRef ds:uri="http://purl.org/dc/terms/"/>
    <ds:schemaRef ds:uri="http://schemas.microsoft.com/office/infopath/2007/PartnerControls"/>
    <ds:schemaRef ds:uri="http://purl.org/dc/dcmitype/"/>
    <ds:schemaRef ds:uri="http://www.w3.org/XML/1998/namespace"/>
    <ds:schemaRef ds:uri="http://schemas.microsoft.com/office/2006/documentManagement/types"/>
    <ds:schemaRef ds:uri="a4de4a6b-7145-4663-a4a7-9046a13a85b1"/>
    <ds:schemaRef ds:uri="26ea0610-4712-48ae-b330-fdb0209de91b"/>
    <ds:schemaRef ds:uri="http://schemas.microsoft.com/sharepoint/v3"/>
    <ds:schemaRef ds:uri="http://schemas.microsoft.com/office/2006/metadata/properties"/>
  </ds:schemaRefs>
</ds:datastoreItem>
</file>

<file path=customXml/itemProps4.xml><?xml version="1.0" encoding="utf-8"?>
<ds:datastoreItem xmlns:ds="http://schemas.openxmlformats.org/officeDocument/2006/customXml" ds:itemID="{BF7AB5F4-F7CC-4DDA-8D01-B940FBB7E2F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26ea0610-4712-48ae-b330-fdb0209de91b"/>
    <ds:schemaRef ds:uri="http://schemas.microsoft.com/sharepoint/v4"/>
    <ds:schemaRef ds:uri="a4de4a6b-7145-4663-a4a7-9046a13a85b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MeL%20sticky%20label%202022-11c.dotx</Template>
  <TotalTime>0</TotalTime>
  <Pages>1</Pages>
  <Words>19</Words>
  <Characters>114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Cichewicz</dc:creator>
  <cp:keywords/>
  <dc:description/>
  <cp:lastModifiedBy>Richard Cichewicz</cp:lastModifiedBy>
  <cp:revision>2</cp:revision>
  <cp:lastPrinted>2021-06-09T21:44:00Z</cp:lastPrinted>
  <dcterms:created xsi:type="dcterms:W3CDTF">2022-12-13T19:57:00Z</dcterms:created>
  <dcterms:modified xsi:type="dcterms:W3CDTF">2022-12-13T19:57:00Z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0x010100EF7A8855F656A847803576F3D737A3C0</vt:lpwstr>
  </property>
  <property fmtid="{D5CDD505-2E9C-101B-9397-08002B2CF9AE}" pid="3" name="_dlc_DocIdItemGuid">
    <vt:lpwstr>38d42438-4cc1-42d9-8898-0ffa80c5870f</vt:lpwstr>
  </property>
</Properties>
</file>