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03123" w14:textId="75F76B3D" w:rsidR="00F071D4" w:rsidRPr="009665EC" w:rsidRDefault="00F071D4" w:rsidP="009665EC">
      <w:pPr xmlns:w="http://schemas.openxmlformats.org/wordprocessingml/2006/main">
        <w:jc w:val="center"/>
        <w:rPr>
          <w:rFonts w:ascii="Times New Roman" w:hAnsi="Times New Roman" w:cs="Times New Roman"/>
          <w:b/>
          <w:bCs/>
          <w:sz w:val="24"/>
          <w:szCs w:val="24"/>
        </w:rPr>
      </w:pPr>
      <w:bookmarkStart xmlns:w="http://schemas.openxmlformats.org/wordprocessingml/2006/main" w:id="0" w:name="_Hlk180584707"/>
      <w:r xmlns:w="http://schemas.openxmlformats.org/wordprocessingml/2006/main" w:rsidRPr="00A41202">
        <w:rPr>
          <w:rFonts w:ascii="Times New Roman" w:hAnsi="Times New Roman" w:cs="Times New Roman"/>
          <w:b/>
          <w:bCs/>
          <w:sz w:val="24"/>
          <w:szCs w:val="24"/>
        </w:rPr>
        <w:t xml:space="preserve">Công tác thí nghiệm số 1. Phần 2</w:t>
      </w:r>
    </w:p>
    <w:p w14:paraId="4B69E747" w14:textId="645FFBD7" w:rsidR="00F071D4" w:rsidRPr="00A41202" w:rsidRDefault="00F071D4" w:rsidP="00B91D09">
      <w:pPr xmlns:w="http://schemas.openxmlformats.org/wordprocessingml/2006/main">
        <w:jc w:val="both"/>
        <w:rPr>
          <w:rFonts w:ascii="Times New Roman" w:hAnsi="Times New Roman" w:cs="Times New Roman"/>
          <w:b/>
          <w:bCs/>
          <w:sz w:val="24"/>
          <w:szCs w:val="24"/>
        </w:rPr>
      </w:pPr>
      <w:r xmlns:w="http://schemas.openxmlformats.org/wordprocessingml/2006/main" w:rsidRPr="00A41202">
        <w:rPr>
          <w:rFonts w:ascii="Times New Roman" w:hAnsi="Times New Roman" w:cs="Times New Roman"/>
          <w:b/>
          <w:bCs/>
          <w:sz w:val="24"/>
          <w:szCs w:val="24"/>
        </w:rPr>
        <w:t xml:space="preserve">Phần 2. Phương pháp bình phương tối thiểu tổng quát.</w:t>
      </w:r>
    </w:p>
    <w:p w14:paraId="38DA6749" w14:textId="77777777" w:rsidR="00F071D4" w:rsidRPr="00A41202" w:rsidRDefault="00F071D4" w:rsidP="00B91D09">
      <w:pPr xmlns:w="http://schemas.openxmlformats.org/wordprocessingml/2006/main">
        <w:jc w:val="both"/>
        <w:rPr>
          <w:rFonts w:ascii="Times New Roman" w:hAnsi="Times New Roman" w:cs="Times New Roman"/>
          <w:sz w:val="24"/>
          <w:szCs w:val="24"/>
        </w:rPr>
      </w:pPr>
      <w:r xmlns:w="http://schemas.openxmlformats.org/wordprocessingml/2006/main" w:rsidRPr="00A41202">
        <w:rPr>
          <w:rFonts w:ascii="Times New Roman" w:hAnsi="Times New Roman" w:cs="Times New Roman"/>
          <w:sz w:val="24"/>
          <w:szCs w:val="24"/>
        </w:rPr>
        <w:t xml:space="preserve">Mục tiêu: củng cố kiến thức lý thuyết về hồi quy tuyến tính, rèn luyện kỹ năng thực hành xây dựng mô hình hồi quy tuyến tính.</w:t>
      </w:r>
    </w:p>
    <w:p w14:paraId="2DB922DA" w14:textId="77777777" w:rsidR="00F071D4" w:rsidRPr="00A41202" w:rsidRDefault="00F071D4" w:rsidP="00B91D09">
      <w:pPr xmlns:w="http://schemas.openxmlformats.org/wordprocessingml/2006/main">
        <w:jc w:val="both"/>
        <w:rPr>
          <w:rFonts w:ascii="Times New Roman" w:hAnsi="Times New Roman" w:cs="Times New Roman"/>
          <w:sz w:val="24"/>
          <w:szCs w:val="24"/>
        </w:rPr>
      </w:pPr>
      <w:r xmlns:w="http://schemas.openxmlformats.org/wordprocessingml/2006/main" w:rsidRPr="00A41202">
        <w:rPr>
          <w:rFonts w:ascii="Times New Roman" w:hAnsi="Times New Roman" w:cs="Times New Roman"/>
          <w:sz w:val="24"/>
          <w:szCs w:val="24"/>
        </w:rPr>
        <w:t xml:space="preserve">Nhiệm vụ:</w:t>
      </w:r>
    </w:p>
    <w:p w14:paraId="327ADC0A" w14:textId="77777777" w:rsidR="00F071D4" w:rsidRPr="00A41202" w:rsidRDefault="00F071D4" w:rsidP="00B91D09">
      <w:pPr xmlns:w="http://schemas.openxmlformats.org/wordprocessingml/2006/main">
        <w:pStyle w:val="a7"/>
        <w:numPr>
          <w:ilvl w:val="0"/>
          <w:numId w:val="1"/>
        </w:numPr>
        <w:jc w:val="both"/>
        <w:rPr>
          <w:rFonts w:ascii="Times New Roman" w:hAnsi="Times New Roman" w:cs="Times New Roman"/>
          <w:sz w:val="24"/>
          <w:szCs w:val="24"/>
        </w:rPr>
      </w:pPr>
      <w:r xmlns:w="http://schemas.openxmlformats.org/wordprocessingml/2006/main" w:rsidRPr="00A41202">
        <w:rPr>
          <w:rFonts w:ascii="Times New Roman" w:hAnsi="Times New Roman" w:cs="Times New Roman"/>
          <w:sz w:val="24"/>
          <w:szCs w:val="24"/>
        </w:rPr>
        <w:t xml:space="preserve">Ghi nhớ và hiểu các khái niệm cơ bản của mô hình hồi quy tuyến tính;</w:t>
      </w:r>
    </w:p>
    <w:p w14:paraId="2E58331E" w14:textId="179BA019" w:rsidR="00F071D4" w:rsidRPr="00A41202" w:rsidRDefault="00F071D4" w:rsidP="00B91D09">
      <w:pPr xmlns:w="http://schemas.openxmlformats.org/wordprocessingml/2006/main">
        <w:pStyle w:val="a7"/>
        <w:numPr>
          <w:ilvl w:val="0"/>
          <w:numId w:val="1"/>
        </w:numPr>
        <w:jc w:val="both"/>
        <w:rPr>
          <w:rFonts w:ascii="Times New Roman" w:hAnsi="Times New Roman" w:cs="Times New Roman"/>
          <w:sz w:val="24"/>
          <w:szCs w:val="24"/>
        </w:rPr>
      </w:pPr>
      <w:r xmlns:w="http://schemas.openxmlformats.org/wordprocessingml/2006/main" w:rsidRPr="00A41202">
        <w:rPr>
          <w:rFonts w:ascii="Times New Roman" w:hAnsi="Times New Roman" w:cs="Times New Roman"/>
          <w:sz w:val="24"/>
          <w:szCs w:val="24"/>
        </w:rPr>
        <w:t xml:space="preserve">Tìm hiểu cách xây dựng mô hình hồi quy tuyến tính bằng phương pháp bình phương tối thiểu tổng quát;</w:t>
      </w:r>
    </w:p>
    <w:p w14:paraId="08ADC451" w14:textId="77777777" w:rsidR="00F071D4" w:rsidRPr="00A41202" w:rsidRDefault="00F071D4" w:rsidP="00B91D09">
      <w:pPr xmlns:w="http://schemas.openxmlformats.org/wordprocessingml/2006/main">
        <w:pStyle w:val="a7"/>
        <w:numPr>
          <w:ilvl w:val="0"/>
          <w:numId w:val="1"/>
        </w:numPr>
        <w:jc w:val="both"/>
        <w:rPr>
          <w:rFonts w:ascii="Times New Roman" w:hAnsi="Times New Roman" w:cs="Times New Roman"/>
          <w:sz w:val="24"/>
          <w:szCs w:val="24"/>
        </w:rPr>
      </w:pPr>
      <w:r xmlns:w="http://schemas.openxmlformats.org/wordprocessingml/2006/main" w:rsidRPr="00A41202">
        <w:rPr>
          <w:rFonts w:ascii="Times New Roman" w:hAnsi="Times New Roman" w:cs="Times New Roman"/>
          <w:sz w:val="24"/>
          <w:szCs w:val="24"/>
        </w:rPr>
        <w:t xml:space="preserve">Tìm hiểu cách sử dụng thư viện </w:t>
      </w:r>
      <w:r xmlns:w="http://schemas.openxmlformats.org/wordprocessingml/2006/main" w:rsidRPr="00A41202">
        <w:rPr>
          <w:rFonts w:ascii="Times New Roman" w:hAnsi="Times New Roman" w:cs="Times New Roman"/>
          <w:sz w:val="24"/>
          <w:szCs w:val="24"/>
          <w:lang w:val="en-US"/>
        </w:rPr>
        <w:t xml:space="preserve">statsmodels </w:t>
      </w:r>
      <w:r xmlns:w="http://schemas.openxmlformats.org/wordprocessingml/2006/main" w:rsidRPr="00A41202">
        <w:rPr>
          <w:rFonts w:ascii="Times New Roman" w:hAnsi="Times New Roman" w:cs="Times New Roman"/>
          <w:sz w:val="24"/>
          <w:szCs w:val="24"/>
        </w:rPr>
        <w:t xml:space="preserve">;</w:t>
      </w:r>
    </w:p>
    <w:bookmarkEnd w:id="0"/>
    <w:p w14:paraId="559D2FE1" w14:textId="77777777" w:rsidR="006F3F5C" w:rsidRPr="00A41202" w:rsidRDefault="006F3F5C" w:rsidP="00B91D09">
      <w:pPr>
        <w:jc w:val="both"/>
        <w:rPr>
          <w:rFonts w:ascii="Times New Roman" w:hAnsi="Times New Roman" w:cs="Times New Roman"/>
          <w:sz w:val="24"/>
          <w:szCs w:val="24"/>
        </w:rPr>
      </w:pPr>
    </w:p>
    <w:p w14:paraId="324C479C" w14:textId="30E18258" w:rsidR="00F071D4" w:rsidRPr="00A41202" w:rsidRDefault="001D4E2F" w:rsidP="00B91D09">
      <w:pPr xmlns:w="http://schemas.openxmlformats.org/wordprocessingml/2006/main">
        <w:jc w:val="both"/>
        <w:rPr>
          <w:rFonts w:ascii="Times New Roman" w:hAnsi="Times New Roman" w:cs="Times New Roman"/>
          <w:sz w:val="24"/>
          <w:szCs w:val="24"/>
        </w:rPr>
      </w:pPr>
      <w:r xmlns:w="http://schemas.openxmlformats.org/wordprocessingml/2006/main" w:rsidRPr="00A41202">
        <w:rPr>
          <w:rFonts w:ascii="Times New Roman" w:hAnsi="Times New Roman" w:cs="Times New Roman"/>
          <w:sz w:val="24"/>
          <w:szCs w:val="24"/>
        </w:rPr>
        <w:t xml:space="preserve">Bình phương tối thiểu tổng quát</w:t>
      </w:r>
    </w:p>
    <w:p w14:paraId="2BAA1D43" w14:textId="0CAA78E1" w:rsidR="001D4E2F" w:rsidRPr="00A41202" w:rsidRDefault="001D4E2F" w:rsidP="00B91D09">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sidRPr="00A41202">
        <w:rPr>
          <w:rFonts w:ascii="Times New Roman" w:hAnsi="Times New Roman" w:cs="Times New Roman"/>
          <w:sz w:val="24"/>
          <w:szCs w:val="24"/>
        </w:rPr>
        <w:t xml:space="preserve">Bình phương tối thiểu tổng quát (GLS) là một phương pháp ước tính các tham số của mô hình hồi quy tuyến tính được sử dụng khi các giả định về bình phương tối thiểu tiêu chuẩn (OLS) không đúng. Đặc biệt, OLS được sử dụng trong trường hợp lỗi mô hình có tính phương sai thay đổi (các phương sai khác nhau) hoặc tương quan.</w:t>
      </w:r>
    </w:p>
    <w:p w14:paraId="131A9D34" w14:textId="6CAF07FC" w:rsidR="001D4E2F" w:rsidRPr="00A41202" w:rsidRDefault="00D94054" w:rsidP="00B91D09">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sidRPr="00A41202">
        <w:rPr>
          <w:rFonts w:ascii="Times New Roman" w:hAnsi="Times New Roman" w:cs="Times New Roman"/>
          <w:sz w:val="24"/>
          <w:szCs w:val="24"/>
        </w:rPr>
        <w:t xml:space="preserve">Để tìm hệ số hồi quy cho OLS, chúng tôi sử dụng công thức sau:</w:t>
      </w:r>
    </w:p>
    <w:p w14:paraId="2944FC3A" w14:textId="2FE5255C" w:rsidR="00D94054" w:rsidRPr="00D94054" w:rsidRDefault="00D94054" w:rsidP="00B91D09">
      <w:pPr>
        <w:spacing w:after="0" w:line="240" w:lineRule="auto"/>
        <w:jc w:val="both"/>
        <w:rPr>
          <w:rFonts w:ascii="Times New Roman" w:hAnsi="Times New Roman" w:cs="Times New Roman"/>
          <w:i/>
          <w:sz w:val="24"/>
          <w:szCs w:val="24"/>
          <w:lang w:val="en-US"/>
        </w:rPr>
      </w:pPr>
      <m:oMathPara>
        <m:oMath>
          <m:r>
            <w:rPr>
              <w:rFonts w:ascii="Cambria Math" w:hAnsi="Cambria Math" w:cs="Times New Roman"/>
              <w:sz w:val="24"/>
              <w:szCs w:val="24"/>
            </w:rPr>
            <m:t>A=</m:t>
          </m:r>
          <m:sSup>
            <m:sSupPr>
              <m:ctrlPr>
                <w:rPr>
                  <w:rFonts w:ascii="Cambria Math" w:hAnsi="Cambria Math" w:cs="Times New Roman"/>
                  <w:i/>
                  <w:iCs/>
                  <w:sz w:val="24"/>
                  <w:szCs w:val="24"/>
                </w:rPr>
              </m:ctrlPr>
            </m:sSupPr>
            <m:e>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p>
                <m:sSupPr>
                  <m:ctrlPr>
                    <w:rPr>
                      <w:rFonts w:ascii="Cambria Math" w:hAnsi="Cambria Math" w:cs="Times New Roman"/>
                      <w:i/>
                      <w:sz w:val="24"/>
                      <w:szCs w:val="24"/>
                      <w:lang w:val="en-US"/>
                    </w:rPr>
                  </m:ctrlPr>
                </m:sSupPr>
                <m:e>
                  <m:r>
                    <m:rPr>
                      <m:sty m:val="p"/>
                    </m:rPr>
                    <w:rPr>
                      <w:rFonts w:ascii="Cambria Math" w:hAnsi="Cambria Math" w:cs="Times New Roman"/>
                      <w:sz w:val="24"/>
                      <w:szCs w:val="24"/>
                      <w:lang w:val="en-US"/>
                    </w:rPr>
                    <m:t>Ω</m:t>
                  </m:r>
                </m:e>
                <m:sup>
                  <m:r>
                    <w:rPr>
                      <w:rFonts w:ascii="Cambria Math" w:hAnsi="Cambria Math" w:cs="Times New Roman"/>
                      <w:sz w:val="24"/>
                      <w:szCs w:val="24"/>
                      <w:lang w:val="en-US"/>
                    </w:rPr>
                    <m:t>-1</m:t>
                  </m:r>
                </m:sup>
              </m:sSup>
              <m:r>
                <w:rPr>
                  <w:rFonts w:ascii="Cambria Math" w:hAnsi="Cambria Math" w:cs="Times New Roman"/>
                  <w:sz w:val="24"/>
                  <w:szCs w:val="24"/>
                </w:rPr>
                <m:t>X)</m:t>
              </m:r>
            </m:e>
            <m:sup>
              <m:r>
                <w:rPr>
                  <w:rFonts w:ascii="Cambria Math" w:hAnsi="Cambria Math" w:cs="Times New Roman"/>
                  <w:sz w:val="24"/>
                  <w:szCs w:val="24"/>
                </w:rPr>
                <m:t>-1</m:t>
              </m:r>
            </m:sup>
          </m:sSup>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p>
            <m:sSupPr>
              <m:ctrlPr>
                <w:rPr>
                  <w:rFonts w:ascii="Cambria Math" w:hAnsi="Cambria Math" w:cs="Times New Roman"/>
                  <w:i/>
                  <w:sz w:val="24"/>
                  <w:szCs w:val="24"/>
                  <w:lang w:val="en-US"/>
                </w:rPr>
              </m:ctrlPr>
            </m:sSupPr>
            <m:e>
              <m:r>
                <m:rPr>
                  <m:sty m:val="p"/>
                </m:rPr>
                <w:rPr>
                  <w:rFonts w:ascii="Cambria Math" w:hAnsi="Cambria Math" w:cs="Times New Roman"/>
                  <w:sz w:val="24"/>
                  <w:szCs w:val="24"/>
                  <w:lang w:val="en-US"/>
                </w:rPr>
                <m:t>Ω</m:t>
              </m:r>
            </m:e>
            <m:sup>
              <m:r>
                <w:rPr>
                  <w:rFonts w:ascii="Cambria Math" w:hAnsi="Cambria Math" w:cs="Times New Roman"/>
                  <w:sz w:val="24"/>
                  <w:szCs w:val="24"/>
                  <w:lang w:val="en-US"/>
                </w:rPr>
                <m:t>-1</m:t>
              </m:r>
            </m:sup>
          </m:sSup>
          <m:r>
            <w:rPr>
              <w:rFonts w:ascii="Cambria Math" w:hAnsi="Cambria Math" w:cs="Times New Roman"/>
              <w:sz w:val="24"/>
              <w:szCs w:val="24"/>
            </w:rPr>
            <m:t>Y,</m:t>
          </m:r>
        </m:oMath>
      </m:oMathPara>
    </w:p>
    <w:p w14:paraId="48CB5409" w14:textId="46AA9F9F" w:rsidR="00D94054" w:rsidRPr="00A41202" w:rsidRDefault="00D94054" w:rsidP="00B91D09">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sidRPr="00A41202">
        <w:rPr>
          <w:rFonts w:ascii="Times New Roman" w:hAnsi="Times New Roman" w:cs="Times New Roman"/>
          <w:sz w:val="24"/>
          <w:szCs w:val="24"/>
        </w:rPr>
        <w:t xml:space="preserve">ma trận hiệp phương sai của lỗi mô hình </w:t>
      </w:r>
      <w:r xmlns:w="http://schemas.openxmlformats.org/wordprocessingml/2006/main" w:rsidRPr="00A41202">
        <w:rPr>
          <w:rFonts w:ascii="Times New Roman" w:hAnsi="Times New Roman" w:cs="Times New Roman"/>
          <w:sz w:val="24"/>
          <w:szCs w:val="24"/>
        </w:rPr>
        <w:t xml:space="preserve">ở đâu</w:t>
      </w:r>
      <m:oMath xmlns:m="http://schemas.openxmlformats.org/officeDocument/2006/math" xmlns:w="http://schemas.openxmlformats.org/wordprocessingml/2006/main">
        <m:r>
          <m:rPr>
            <m:sty m:val="p"/>
          </m:rPr>
          <w:rPr>
            <w:rFonts w:ascii="Cambria Math" w:hAnsi="Cambria Math" w:cs="Times New Roman"/>
            <w:sz w:val="24"/>
            <w:szCs w:val="24"/>
            <w:lang w:val="en-US"/>
          </w:rPr>
          <m:t>Ω</m:t>
        </m:r>
      </m:oMath>
    </w:p>
    <w:p w14:paraId="19F3D534" w14:textId="7784FE9B" w:rsidR="00D94054" w:rsidRDefault="00C5621C" w:rsidP="00B91D09">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sidRPr="00A41202">
        <w:rPr>
          <w:rFonts w:ascii="Times New Roman" w:hAnsi="Times New Roman" w:cs="Times New Roman"/>
          <w:sz w:val="24"/>
          <w:szCs w:val="24"/>
        </w:rPr>
        <w:t xml:space="preserve">Để xây dựng mô hình này cần tính toán ma trận hiệp phương sai.</w:t>
      </w:r>
    </w:p>
    <w:p w14:paraId="736DF9D0" w14:textId="3D0AFF83" w:rsidR="00147233" w:rsidRDefault="00147233" w:rsidP="00B91D09">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Đầu tiên, hãy nhập tất cả các thư viện cần thiết:</w:t>
      </w:r>
    </w:p>
    <w:p w14:paraId="13454854" w14:textId="719217F3" w:rsidR="00147233" w:rsidRPr="00A41202" w:rsidRDefault="00147233" w:rsidP="00B91D09">
      <w:pPr>
        <w:spacing w:after="0" w:line="240" w:lineRule="auto"/>
        <w:jc w:val="both"/>
        <w:rPr>
          <w:rFonts w:ascii="Times New Roman" w:hAnsi="Times New Roman" w:cs="Times New Roman"/>
          <w:sz w:val="24"/>
          <w:szCs w:val="24"/>
        </w:rPr>
      </w:pPr>
      <w:r w:rsidRPr="00147233">
        <w:rPr>
          <w:rFonts w:ascii="Times New Roman" w:hAnsi="Times New Roman" w:cs="Times New Roman"/>
          <w:noProof/>
          <w:sz w:val="24"/>
          <w:szCs w:val="24"/>
        </w:rPr>
        <w:drawing>
          <wp:inline distT="0" distB="0" distL="0" distR="0" wp14:anchorId="0CADB453" wp14:editId="55A77990">
            <wp:extent cx="3521075" cy="1514652"/>
            <wp:effectExtent l="0" t="0" r="3175" b="9525"/>
            <wp:docPr id="1360485735"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85735" name="Рисунок 1" descr="Изображение выглядит как текст, снимок экрана, Шрифт, число&#10;&#10;Автоматически созданное описание"/>
                    <pic:cNvPicPr/>
                  </pic:nvPicPr>
                  <pic:blipFill>
                    <a:blip r:embed="rId5"/>
                    <a:stretch>
                      <a:fillRect/>
                    </a:stretch>
                  </pic:blipFill>
                  <pic:spPr>
                    <a:xfrm>
                      <a:off x="0" y="0"/>
                      <a:ext cx="3527713" cy="1517507"/>
                    </a:xfrm>
                    <a:prstGeom prst="rect">
                      <a:avLst/>
                    </a:prstGeom>
                  </pic:spPr>
                </pic:pic>
              </a:graphicData>
            </a:graphic>
          </wp:inline>
        </w:drawing>
      </w:r>
    </w:p>
    <w:p w14:paraId="3752BF34" w14:textId="28E96402" w:rsidR="00C5621C" w:rsidRDefault="00B91D09" w:rsidP="00B91D09">
      <w:pPr xmlns:w="http://schemas.openxmlformats.org/wordprocessingml/2006/main">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Hãy xem một ví dụ. Hãy tạo dữ liệu với số dư tự hồi quy:</w:t>
      </w:r>
    </w:p>
    <w:p w14:paraId="5863D6EC" w14:textId="31B7B690" w:rsidR="00B91D09" w:rsidRDefault="00EC03CF" w:rsidP="00B91D09">
      <w:pPr>
        <w:jc w:val="both"/>
        <w:rPr>
          <w:rFonts w:ascii="Times New Roman" w:hAnsi="Times New Roman" w:cs="Times New Roman"/>
          <w:sz w:val="24"/>
          <w:szCs w:val="24"/>
        </w:rPr>
      </w:pPr>
      <w:r w:rsidRPr="00EC03CF">
        <w:rPr>
          <w:rFonts w:ascii="Times New Roman" w:hAnsi="Times New Roman" w:cs="Times New Roman"/>
          <w:noProof/>
          <w:sz w:val="24"/>
          <w:szCs w:val="24"/>
        </w:rPr>
        <w:lastRenderedPageBreak/>
        <w:drawing>
          <wp:inline distT="0" distB="0" distL="0" distR="0" wp14:anchorId="6FE38ED9" wp14:editId="1208889B">
            <wp:extent cx="5940425" cy="3376295"/>
            <wp:effectExtent l="0" t="0" r="3175" b="0"/>
            <wp:docPr id="7520399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39970" name=""/>
                    <pic:cNvPicPr/>
                  </pic:nvPicPr>
                  <pic:blipFill>
                    <a:blip r:embed="rId6"/>
                    <a:stretch>
                      <a:fillRect/>
                    </a:stretch>
                  </pic:blipFill>
                  <pic:spPr>
                    <a:xfrm>
                      <a:off x="0" y="0"/>
                      <a:ext cx="5940425" cy="3376295"/>
                    </a:xfrm>
                    <a:prstGeom prst="rect">
                      <a:avLst/>
                    </a:prstGeom>
                  </pic:spPr>
                </pic:pic>
              </a:graphicData>
            </a:graphic>
          </wp:inline>
        </w:drawing>
      </w:r>
    </w:p>
    <w:p w14:paraId="3B5B1C5A" w14:textId="319293F9" w:rsidR="00EC03CF" w:rsidRDefault="00B62DB5" w:rsidP="00B91D09">
      <w:pPr xmlns:w="http://schemas.openxmlformats.org/wordprocessingml/2006/main">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Tiếp theo, chúng tôi xây dựng hồi quy bằng phương pháp bình phương tối thiểu tiêu chuẩn:</w:t>
      </w:r>
    </w:p>
    <w:p w14:paraId="3DAB67F9" w14:textId="6195C61D" w:rsidR="00B62DB5" w:rsidRDefault="00B62DB5" w:rsidP="00B91D09">
      <w:pPr>
        <w:jc w:val="both"/>
        <w:rPr>
          <w:rFonts w:ascii="Times New Roman" w:hAnsi="Times New Roman" w:cs="Times New Roman"/>
          <w:sz w:val="24"/>
          <w:szCs w:val="24"/>
        </w:rPr>
      </w:pPr>
      <w:r w:rsidRPr="00B62DB5">
        <w:rPr>
          <w:rFonts w:ascii="Times New Roman" w:hAnsi="Times New Roman" w:cs="Times New Roman"/>
          <w:noProof/>
          <w:sz w:val="24"/>
          <w:szCs w:val="24"/>
        </w:rPr>
        <w:drawing>
          <wp:inline distT="0" distB="0" distL="0" distR="0" wp14:anchorId="49DE41F1" wp14:editId="309877B8">
            <wp:extent cx="3105150" cy="910410"/>
            <wp:effectExtent l="0" t="0" r="0" b="4445"/>
            <wp:docPr id="1275307359" name="Рисунок 1" descr="Изображение выглядит как текст, Шрифт, снимок экран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07359" name="Рисунок 1" descr="Изображение выглядит как текст, Шрифт, снимок экрана, белый&#10;&#10;Автоматически созданное описание"/>
                    <pic:cNvPicPr/>
                  </pic:nvPicPr>
                  <pic:blipFill>
                    <a:blip r:embed="rId7"/>
                    <a:stretch>
                      <a:fillRect/>
                    </a:stretch>
                  </pic:blipFill>
                  <pic:spPr>
                    <a:xfrm>
                      <a:off x="0" y="0"/>
                      <a:ext cx="3117397" cy="914001"/>
                    </a:xfrm>
                    <a:prstGeom prst="rect">
                      <a:avLst/>
                    </a:prstGeom>
                  </pic:spPr>
                </pic:pic>
              </a:graphicData>
            </a:graphic>
          </wp:inline>
        </w:drawing>
      </w:r>
    </w:p>
    <w:p w14:paraId="79CAB21B" w14:textId="4A3542C7" w:rsidR="00B62DB5" w:rsidRDefault="007710C2" w:rsidP="00B91D09">
      <w:pPr xmlns:w="http://schemas.openxmlformats.org/wordprocessingml/2006/main">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Chúng tôi nhận được phần còn lại của mô hình này.</w:t>
      </w:r>
    </w:p>
    <w:p w14:paraId="21AE0326" w14:textId="7CEE9D10" w:rsidR="007710C2" w:rsidRDefault="007710C2" w:rsidP="00B91D09">
      <w:pPr>
        <w:jc w:val="both"/>
        <w:rPr>
          <w:rFonts w:ascii="Times New Roman" w:hAnsi="Times New Roman" w:cs="Times New Roman"/>
          <w:sz w:val="24"/>
          <w:szCs w:val="24"/>
        </w:rPr>
      </w:pPr>
      <w:r w:rsidRPr="007710C2">
        <w:rPr>
          <w:rFonts w:ascii="Times New Roman" w:hAnsi="Times New Roman" w:cs="Times New Roman"/>
          <w:noProof/>
          <w:sz w:val="24"/>
          <w:szCs w:val="24"/>
        </w:rPr>
        <w:drawing>
          <wp:inline distT="0" distB="0" distL="0" distR="0" wp14:anchorId="690C5C48" wp14:editId="1A3D1E89">
            <wp:extent cx="3696216" cy="323895"/>
            <wp:effectExtent l="0" t="0" r="0" b="0"/>
            <wp:docPr id="8059687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68789" name=""/>
                    <pic:cNvPicPr/>
                  </pic:nvPicPr>
                  <pic:blipFill>
                    <a:blip r:embed="rId8"/>
                    <a:stretch>
                      <a:fillRect/>
                    </a:stretch>
                  </pic:blipFill>
                  <pic:spPr>
                    <a:xfrm>
                      <a:off x="0" y="0"/>
                      <a:ext cx="3696216" cy="323895"/>
                    </a:xfrm>
                    <a:prstGeom prst="rect">
                      <a:avLst/>
                    </a:prstGeom>
                  </pic:spPr>
                </pic:pic>
              </a:graphicData>
            </a:graphic>
          </wp:inline>
        </w:drawing>
      </w:r>
    </w:p>
    <w:p w14:paraId="00329DE2" w14:textId="28B52876" w:rsidR="007710C2" w:rsidRDefault="003C491B" w:rsidP="00B91D09">
      <w:pPr xmlns:w="http://schemas.openxmlformats.org/wordprocessingml/2006/main">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Tiếp theo, cần phải có được sự đánh giá về bản chất của mối quan hệ tự tương quan của phần dư. Người ta thường cho rằng mối quan hệ này có thể được thể hiện bằng mô hình tự hồi quy bậc nhất ( </w:t>
      </w:r>
      <w:r xmlns:w="http://schemas.openxmlformats.org/wordprocessingml/2006/main">
        <w:rPr>
          <w:rFonts w:ascii="Times New Roman" w:hAnsi="Times New Roman" w:cs="Times New Roman"/>
          <w:sz w:val="24"/>
          <w:szCs w:val="24"/>
          <w:lang w:val="en-US"/>
        </w:rPr>
        <w:t xml:space="preserve">AR </w:t>
      </w:r>
      <w:r xmlns:w="http://schemas.openxmlformats.org/wordprocessingml/2006/main" w:rsidRPr="003C491B">
        <w:rPr>
          <w:rFonts w:ascii="Times New Roman" w:hAnsi="Times New Roman" w:cs="Times New Roman"/>
          <w:sz w:val="24"/>
          <w:szCs w:val="24"/>
        </w:rPr>
        <w:t xml:space="preserve">(1)). Điều này có nghĩa là lỗi có thể được thể hiện như sau:</w:t>
      </w:r>
    </w:p>
    <w:p w14:paraId="04CFFF82" w14:textId="69DC329F" w:rsidR="00CC5B6B" w:rsidRPr="00CC5B6B" w:rsidRDefault="00000000" w:rsidP="00B91D09">
      <w:pPr>
        <w:jc w:val="both"/>
        <w:rPr>
          <w:rFonts w:ascii="Times New Roman" w:eastAsiaTheme="minorEastAsia" w:hAnsi="Times New Roman" w:cs="Times New Roman"/>
          <w:i/>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lang w:val="en-US"/>
                </w:rPr>
                <m:t>t</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ρ</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t</m:t>
              </m:r>
            </m:sub>
          </m:sSub>
        </m:oMath>
      </m:oMathPara>
    </w:p>
    <w:p w14:paraId="6989D73B" w14:textId="709170EE" w:rsidR="00CC5B6B" w:rsidRDefault="00572BC4" w:rsidP="00B91D09">
      <w:pPr xmlns:w="http://schemas.openxmlformats.org/wordprocessingml/2006/main">
        <w:jc w:val="both"/>
        <w:rPr>
          <w:rFonts w:ascii="Times New Roman" w:eastAsiaTheme="minorEastAsia" w:hAnsi="Times New Roman" w:cs="Times New Roman"/>
          <w:sz w:val="24"/>
          <w:szCs w:val="24"/>
        </w:rPr>
      </w:pPr>
      <w:r xmlns:w="http://schemas.openxmlformats.org/wordprocessingml/2006/main">
        <w:rPr>
          <w:rFonts w:ascii="Times New Roman" w:eastAsiaTheme="minorEastAsia" w:hAnsi="Times New Roman" w:cs="Times New Roman"/>
          <w:iCs/>
          <w:sz w:val="24"/>
          <w:szCs w:val="24"/>
        </w:rPr>
        <w:t xml:space="preserve">đâu </w:t>
      </w:r>
      <m:oMath xmlns:m="http://schemas.openxmlformats.org/officeDocument/2006/math" xmlns:w="http://schemas.openxmlformats.org/wordprocessingml/2006/main">
        <m:sSub>
          <m:sSubPr>
            <m:ctrlPr>
              <w:rPr>
                <w:rFonts w:ascii="Cambria Math" w:hAnsi="Cambria Math" w:cs="Times New Roman"/>
                <w:i/>
                <w:sz w:val="24"/>
                <w:szCs w:val="24"/>
                <w:lang w:val="en-US"/>
              </w:rPr>
            </m:ctrlPr>
          </m:sSubPr>
          <m:e>
            <m:r>
              <w:rPr>
                <w:rFonts w:ascii="Cambria Math" w:hAnsi="Cambria Math" w:cs="Times New Roman"/>
                <w:sz w:val="24"/>
                <w:szCs w:val="24"/>
                <w:lang w:val="en-US"/>
              </w:rPr>
              <m:t>ρ</m:t>
            </m:r>
          </m:e>
          <m:sub>
            <m:r>
              <w:rPr>
                <w:rFonts w:ascii="Cambria Math" w:hAnsi="Cambria Math" w:cs="Times New Roman"/>
                <w:sz w:val="24"/>
                <w:szCs w:val="24"/>
              </w:rPr>
              <m:t>1</m:t>
            </m:r>
          </m:sub>
        </m:sSub>
      </m:oMath>
      <w:r xmlns:w="http://schemas.openxmlformats.org/wordprocessingml/2006/main">
        <w:rPr>
          <w:rFonts w:ascii="Times New Roman" w:eastAsiaTheme="minorEastAsia" w:hAnsi="Times New Roman" w:cs="Times New Roman"/>
          <w:sz w:val="24"/>
          <w:szCs w:val="24"/>
        </w:rPr>
        <w:t xml:space="preserve">là hệ số tự tương quan của sai số thứ tự đầu tiên.</w:t>
      </w:r>
    </w:p>
    <w:p w14:paraId="50221B2A" w14:textId="0FFA6AC8" w:rsidR="00292A4C" w:rsidRDefault="00292A4C" w:rsidP="00B91D09">
      <w:pPr xmlns:w="http://schemas.openxmlformats.org/wordprocessingml/2006/main">
        <w:jc w:val="both"/>
        <w:rPr>
          <w:rFonts w:ascii="Times New Roman" w:eastAsiaTheme="minorEastAsia" w:hAnsi="Times New Roman" w:cs="Times New Roman"/>
          <w:sz w:val="24"/>
          <w:szCs w:val="24"/>
        </w:rPr>
      </w:pPr>
      <w:r xmlns:w="http://schemas.openxmlformats.org/wordprocessingml/2006/main">
        <w:rPr>
          <w:rFonts w:ascii="Times New Roman" w:hAnsi="Times New Roman" w:cs="Times New Roman"/>
          <w:iCs/>
          <w:sz w:val="24"/>
          <w:szCs w:val="24"/>
        </w:rPr>
        <w:t xml:space="preserve">Để tìm, </w:t>
      </w:r>
      <m:oMath xmlns:m="http://schemas.openxmlformats.org/officeDocument/2006/math" xmlns:w="http://schemas.openxmlformats.org/wordprocessingml/2006/main">
        <m:sSub>
          <m:sSubPr>
            <m:ctrlPr>
              <w:rPr>
                <w:rFonts w:ascii="Cambria Math" w:hAnsi="Cambria Math" w:cs="Times New Roman"/>
                <w:i/>
                <w:sz w:val="24"/>
                <w:szCs w:val="24"/>
                <w:lang w:val="en-US"/>
              </w:rPr>
            </m:ctrlPr>
          </m:sSubPr>
          <m:e>
            <m:r>
              <w:rPr>
                <w:rFonts w:ascii="Cambria Math" w:hAnsi="Cambria Math" w:cs="Times New Roman"/>
                <w:sz w:val="24"/>
                <w:szCs w:val="24"/>
                <w:lang w:val="en-US"/>
              </w:rPr>
              <m:t>ρ</m:t>
            </m:r>
          </m:e>
          <m:sub>
            <m:r>
              <w:rPr>
                <w:rFonts w:ascii="Cambria Math" w:hAnsi="Cambria Math" w:cs="Times New Roman"/>
                <w:sz w:val="24"/>
                <w:szCs w:val="24"/>
              </w:rPr>
              <m:t>1</m:t>
            </m:r>
          </m:sub>
        </m:sSub>
      </m:oMath>
      <w:r xmlns:w="http://schemas.openxmlformats.org/wordprocessingml/2006/main">
        <w:rPr>
          <w:rFonts w:ascii="Times New Roman" w:eastAsiaTheme="minorEastAsia" w:hAnsi="Times New Roman" w:cs="Times New Roman"/>
          <w:sz w:val="24"/>
          <w:szCs w:val="24"/>
        </w:rPr>
        <w:t xml:space="preserve">chúng ta sẽ xây dựng mô hình hồi quy tuyến tính cho phần dư.</w:t>
      </w:r>
    </w:p>
    <w:p w14:paraId="5452397C" w14:textId="581A96C3" w:rsidR="00292A4C" w:rsidRDefault="00292A4C" w:rsidP="00B91D09">
      <w:pPr>
        <w:jc w:val="both"/>
        <w:rPr>
          <w:rFonts w:ascii="Times New Roman" w:hAnsi="Times New Roman" w:cs="Times New Roman"/>
          <w:i/>
          <w:iCs/>
          <w:sz w:val="24"/>
          <w:szCs w:val="24"/>
        </w:rPr>
      </w:pPr>
      <w:r w:rsidRPr="00292A4C">
        <w:rPr>
          <w:rFonts w:ascii="Times New Roman" w:hAnsi="Times New Roman" w:cs="Times New Roman"/>
          <w:i/>
          <w:iCs/>
          <w:noProof/>
          <w:sz w:val="24"/>
          <w:szCs w:val="24"/>
        </w:rPr>
        <w:drawing>
          <wp:inline distT="0" distB="0" distL="0" distR="0" wp14:anchorId="0F169913" wp14:editId="05DCBC87">
            <wp:extent cx="4521200" cy="1034974"/>
            <wp:effectExtent l="0" t="0" r="0" b="0"/>
            <wp:docPr id="610968104"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68104" name="Рисунок 1" descr="Изображение выглядит как текст, снимок экрана, Шрифт, линия&#10;&#10;Автоматически созданное описание"/>
                    <pic:cNvPicPr/>
                  </pic:nvPicPr>
                  <pic:blipFill>
                    <a:blip r:embed="rId9"/>
                    <a:stretch>
                      <a:fillRect/>
                    </a:stretch>
                  </pic:blipFill>
                  <pic:spPr>
                    <a:xfrm>
                      <a:off x="0" y="0"/>
                      <a:ext cx="4530741" cy="1037158"/>
                    </a:xfrm>
                    <a:prstGeom prst="rect">
                      <a:avLst/>
                    </a:prstGeom>
                  </pic:spPr>
                </pic:pic>
              </a:graphicData>
            </a:graphic>
          </wp:inline>
        </w:drawing>
      </w:r>
    </w:p>
    <w:p w14:paraId="2FDA02BB" w14:textId="64E266B7" w:rsidR="00292A4C" w:rsidRDefault="00292A4C" w:rsidP="00B91D09">
      <w:pPr xmlns:w="http://schemas.openxmlformats.org/wordprocessingml/2006/main">
        <w:jc w:val="both"/>
        <w:rPr>
          <w:rFonts w:ascii="Times New Roman" w:eastAsiaTheme="minorEastAsia" w:hAnsi="Times New Roman" w:cs="Times New Roman"/>
          <w:sz w:val="24"/>
          <w:szCs w:val="24"/>
        </w:rPr>
      </w:pPr>
      <w:r xmlns:w="http://schemas.openxmlformats.org/wordprocessingml/2006/main">
        <w:rPr>
          <w:rFonts w:ascii="Times New Roman" w:hAnsi="Times New Roman" w:cs="Times New Roman"/>
          <w:sz w:val="24"/>
          <w:szCs w:val="24"/>
        </w:rPr>
        <w:t xml:space="preserve">Hệ số </w:t>
      </w:r>
      <m:oMath xmlns:m="http://schemas.openxmlformats.org/officeDocument/2006/math" xmlns:w="http://schemas.openxmlformats.org/wordprocessingml/2006/main">
        <m:sSub>
          <m:sSubPr>
            <m:ctrlPr>
              <w:rPr>
                <w:rFonts w:ascii="Cambria Math" w:hAnsi="Cambria Math" w:cs="Times New Roman"/>
                <w:i/>
                <w:sz w:val="24"/>
                <w:szCs w:val="24"/>
                <w:lang w:val="en-US"/>
              </w:rPr>
            </m:ctrlPr>
          </m:sSubPr>
          <m:e>
            <m:r>
              <w:rPr>
                <w:rFonts w:ascii="Cambria Math" w:hAnsi="Cambria Math" w:cs="Times New Roman"/>
                <w:sz w:val="24"/>
                <w:szCs w:val="24"/>
                <w:lang w:val="en-US"/>
              </w:rPr>
              <m:t>ρ</m:t>
            </m:r>
          </m:e>
          <m:sub>
            <m:r>
              <w:rPr>
                <w:rFonts w:ascii="Cambria Math" w:hAnsi="Cambria Math" w:cs="Times New Roman"/>
                <w:sz w:val="24"/>
                <w:szCs w:val="24"/>
              </w:rPr>
              <m:t>1</m:t>
            </m:r>
          </m:sub>
        </m:sSub>
      </m:oMath>
      <w:r xmlns:w="http://schemas.openxmlformats.org/wordprocessingml/2006/main">
        <w:rPr>
          <w:rFonts w:ascii="Times New Roman" w:eastAsiaTheme="minorEastAsia" w:hAnsi="Times New Roman" w:cs="Times New Roman"/>
          <w:sz w:val="24"/>
          <w:szCs w:val="24"/>
        </w:rPr>
        <w:t xml:space="preserve">sẽ là tham số cho biến độc lập. Hãy viết nó thành một biến:</w:t>
      </w:r>
    </w:p>
    <w:p w14:paraId="69AFCE21" w14:textId="7C4FF828" w:rsidR="00292A4C" w:rsidRDefault="00292A4C" w:rsidP="00B91D09">
      <w:pPr>
        <w:jc w:val="both"/>
        <w:rPr>
          <w:rFonts w:ascii="Times New Roman" w:hAnsi="Times New Roman" w:cs="Times New Roman"/>
          <w:sz w:val="24"/>
          <w:szCs w:val="24"/>
        </w:rPr>
      </w:pPr>
      <w:r w:rsidRPr="00292A4C">
        <w:rPr>
          <w:rFonts w:ascii="Times New Roman" w:hAnsi="Times New Roman" w:cs="Times New Roman"/>
          <w:noProof/>
          <w:sz w:val="24"/>
          <w:szCs w:val="24"/>
        </w:rPr>
        <w:drawing>
          <wp:inline distT="0" distB="0" distL="0" distR="0" wp14:anchorId="22F02113" wp14:editId="58F5E105">
            <wp:extent cx="2165350" cy="506472"/>
            <wp:effectExtent l="0" t="0" r="6350" b="8255"/>
            <wp:docPr id="1254659444" name="Рисунок 1" descr="Изображение выглядит как текст,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59444" name="Рисунок 1" descr="Изображение выглядит как текст, Шрифт, дизайн&#10;&#10;Автоматически созданное описание"/>
                    <pic:cNvPicPr/>
                  </pic:nvPicPr>
                  <pic:blipFill>
                    <a:blip r:embed="rId10"/>
                    <a:stretch>
                      <a:fillRect/>
                    </a:stretch>
                  </pic:blipFill>
                  <pic:spPr>
                    <a:xfrm>
                      <a:off x="0" y="0"/>
                      <a:ext cx="2183736" cy="510772"/>
                    </a:xfrm>
                    <a:prstGeom prst="rect">
                      <a:avLst/>
                    </a:prstGeom>
                  </pic:spPr>
                </pic:pic>
              </a:graphicData>
            </a:graphic>
          </wp:inline>
        </w:drawing>
      </w:r>
    </w:p>
    <w:p w14:paraId="7A9AD902" w14:textId="77777777" w:rsidR="00620752" w:rsidRDefault="00620752" w:rsidP="00620752">
      <w:pPr xmlns:w="http://schemas.openxmlformats.org/wordprocessingml/2006/main">
        <w:jc w:val="both"/>
        <w:rPr>
          <w:rFonts w:ascii="Times New Roman" w:hAnsi="Times New Roman" w:cs="Times New Roman"/>
          <w:iCs/>
          <w:sz w:val="24"/>
          <w:szCs w:val="24"/>
        </w:rPr>
      </w:pPr>
      <w:r xmlns:w="http://schemas.openxmlformats.org/wordprocessingml/2006/main" w:rsidRPr="00292A4C">
        <w:rPr>
          <w:rFonts w:ascii="Times New Roman" w:hAnsi="Times New Roman" w:cs="Times New Roman"/>
          <w:iCs/>
          <w:sz w:val="24"/>
          <w:szCs w:val="24"/>
        </w:rPr>
        <w:lastRenderedPageBreak xmlns:w="http://schemas.openxmlformats.org/wordprocessingml/2006/main"/>
      </w:r>
      <w:r xmlns:w="http://schemas.openxmlformats.org/wordprocessingml/2006/main" w:rsidRPr="00292A4C">
        <w:rPr>
          <w:rFonts w:ascii="Times New Roman" w:hAnsi="Times New Roman" w:cs="Times New Roman"/>
          <w:iCs/>
          <w:sz w:val="24"/>
          <w:szCs w:val="24"/>
        </w:rPr>
        <w:t xml:space="preserve">Như chúng ta đã biết, quy trình AR(1) có nghĩa là các láng giềng gần nhau có kết nối mạnh hơn, vì vậy chúng ta có thể xác định cấu trúc này bằng ma trận Toeplitz.</w:t>
      </w:r>
    </w:p>
    <w:p w14:paraId="32536413" w14:textId="5F7E8447" w:rsidR="00292A4C" w:rsidRDefault="0007561D" w:rsidP="00B91D09">
      <w:pPr>
        <w:jc w:val="both"/>
        <w:rPr>
          <w:rFonts w:ascii="Times New Roman" w:hAnsi="Times New Roman" w:cs="Times New Roman"/>
          <w:sz w:val="24"/>
          <w:szCs w:val="24"/>
        </w:rPr>
      </w:pPr>
      <w:r w:rsidRPr="0007561D">
        <w:rPr>
          <w:rFonts w:ascii="Times New Roman" w:hAnsi="Times New Roman" w:cs="Times New Roman"/>
          <w:noProof/>
          <w:sz w:val="24"/>
          <w:szCs w:val="24"/>
        </w:rPr>
        <w:drawing>
          <wp:inline distT="0" distB="0" distL="0" distR="0" wp14:anchorId="13A592FA" wp14:editId="52044BF9">
            <wp:extent cx="4201111" cy="371527"/>
            <wp:effectExtent l="0" t="0" r="0" b="9525"/>
            <wp:docPr id="3823630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63030" name=""/>
                    <pic:cNvPicPr/>
                  </pic:nvPicPr>
                  <pic:blipFill>
                    <a:blip r:embed="rId11"/>
                    <a:stretch>
                      <a:fillRect/>
                    </a:stretch>
                  </pic:blipFill>
                  <pic:spPr>
                    <a:xfrm>
                      <a:off x="0" y="0"/>
                      <a:ext cx="4201111" cy="371527"/>
                    </a:xfrm>
                    <a:prstGeom prst="rect">
                      <a:avLst/>
                    </a:prstGeom>
                  </pic:spPr>
                </pic:pic>
              </a:graphicData>
            </a:graphic>
          </wp:inline>
        </w:drawing>
      </w:r>
    </w:p>
    <w:p w14:paraId="755C6DFE" w14:textId="68BE9C91" w:rsidR="0007561D" w:rsidRPr="00292A4C" w:rsidRDefault="00E8281F" w:rsidP="00B91D09">
      <w:pPr xmlns:w="http://schemas.openxmlformats.org/wordprocessingml/2006/main">
        <w:jc w:val="both"/>
        <w:rPr>
          <w:rFonts w:ascii="Times New Roman" w:hAnsi="Times New Roman" w:cs="Times New Roman"/>
          <w:sz w:val="24"/>
          <w:szCs w:val="24"/>
        </w:rPr>
      </w:pPr>
      <w:r xmlns:w="http://schemas.openxmlformats.org/wordprocessingml/2006/main" w:rsidRPr="00E8281F">
        <w:rPr>
          <w:rFonts w:ascii="Times New Roman" w:hAnsi="Times New Roman" w:cs="Times New Roman"/>
          <w:sz w:val="24"/>
          <w:szCs w:val="24"/>
        </w:rPr>
        <w:t xml:space="preserve">Ma trận Toeplitz là ma trận vuông trong đó các phần tử chỉ phụ thuộc vào hiệu chỉ số. Nghĩa là phần tử ma trận a </w:t>
      </w:r>
      <w:r xmlns:w="http://schemas.openxmlformats.org/wordprocessingml/2006/main" w:rsidRPr="00E8281F">
        <w:rPr>
          <w:rFonts w:ascii="Times New Roman" w:hAnsi="Times New Roman" w:cs="Times New Roman"/>
          <w:sz w:val="24"/>
          <w:szCs w:val="24"/>
          <w:vertAlign w:val="subscript"/>
        </w:rPr>
        <w:t xml:space="preserve">ij</w:t>
      </w:r>
      <w:r xmlns:w="http://schemas.openxmlformats.org/wordprocessingml/2006/main" w:rsidRPr="00E8281F">
        <w:rPr>
          <w:rFonts w:ascii="Times New Roman" w:hAnsi="Times New Roman" w:cs="Times New Roman"/>
          <w:sz w:val="24"/>
          <w:szCs w:val="24"/>
        </w:rPr>
        <w:t xml:space="preserve">​ chỉ phụ thuộc vào i−j. Điều này có nghĩa là các giá trị trên mỗi đường chéo song song với đường chéo chính là như nhau.</w:t>
      </w:r>
    </w:p>
    <w:p w14:paraId="465E8CB5" w14:textId="58D19D43" w:rsidR="00CC5B6B" w:rsidRDefault="00EC024D" w:rsidP="00B91D09">
      <w:pPr xmlns:w="http://schemas.openxmlformats.org/wordprocessingml/2006/main">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Để xây dựng ma trận này, bạn cần nhập nó từ thư viện scipy.</w:t>
      </w:r>
    </w:p>
    <w:p w14:paraId="15D3FC68" w14:textId="3823938A" w:rsidR="00960979" w:rsidRDefault="00E1378B" w:rsidP="00B91D09">
      <w:pPr xmlns:w="http://schemas.openxmlformats.org/wordprocessingml/2006/main">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Tiếp theo, chúng tôi xây dựng ma trận hiệp phương sai:</w:t>
      </w:r>
    </w:p>
    <w:p w14:paraId="76440817" w14:textId="08107394" w:rsidR="00E1378B" w:rsidRDefault="00E1378B" w:rsidP="00B91D09">
      <w:pPr>
        <w:jc w:val="both"/>
        <w:rPr>
          <w:rFonts w:ascii="Times New Roman" w:hAnsi="Times New Roman" w:cs="Times New Roman"/>
          <w:sz w:val="24"/>
          <w:szCs w:val="24"/>
        </w:rPr>
      </w:pPr>
      <w:r w:rsidRPr="00E1378B">
        <w:rPr>
          <w:rFonts w:ascii="Times New Roman" w:hAnsi="Times New Roman" w:cs="Times New Roman"/>
          <w:noProof/>
          <w:sz w:val="24"/>
          <w:szCs w:val="24"/>
        </w:rPr>
        <w:drawing>
          <wp:inline distT="0" distB="0" distL="0" distR="0" wp14:anchorId="7A2EBCEB" wp14:editId="1B5BDB97">
            <wp:extent cx="2962688" cy="219106"/>
            <wp:effectExtent l="0" t="0" r="0" b="9525"/>
            <wp:docPr id="4926791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79184" name=""/>
                    <pic:cNvPicPr/>
                  </pic:nvPicPr>
                  <pic:blipFill>
                    <a:blip r:embed="rId12"/>
                    <a:stretch>
                      <a:fillRect/>
                    </a:stretch>
                  </pic:blipFill>
                  <pic:spPr>
                    <a:xfrm>
                      <a:off x="0" y="0"/>
                      <a:ext cx="2962688" cy="219106"/>
                    </a:xfrm>
                    <a:prstGeom prst="rect">
                      <a:avLst/>
                    </a:prstGeom>
                  </pic:spPr>
                </pic:pic>
              </a:graphicData>
            </a:graphic>
          </wp:inline>
        </w:drawing>
      </w:r>
    </w:p>
    <w:p w14:paraId="4DED2C97" w14:textId="499A18E9" w:rsidR="00E1378B" w:rsidRDefault="00077921" w:rsidP="00B91D09">
      <w:pPr xmlns:w="http://schemas.openxmlformats.org/wordprocessingml/2006/main">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Trong ví dụ này, chúng tôi đã nâng hệ số tự tương quan lên lũy thừa từ ma trận Toeplitz và ghi nó vào một mảng.</w:t>
      </w:r>
    </w:p>
    <w:p w14:paraId="7DBCAE9E" w14:textId="76D8DD46" w:rsidR="004240AE" w:rsidRDefault="008D231B" w:rsidP="00B91D09">
      <w:pPr xmlns:w="http://schemas.openxmlformats.org/wordprocessingml/2006/main">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Khi đó các hệ số hồi quy, theo OLS, có thể được xác định như sau:</w:t>
      </w:r>
    </w:p>
    <w:p w14:paraId="1D40E779" w14:textId="1E0F34FD" w:rsidR="008D231B" w:rsidRDefault="0046356E" w:rsidP="00B91D09">
      <w:pPr>
        <w:jc w:val="both"/>
        <w:rPr>
          <w:rFonts w:ascii="Times New Roman" w:hAnsi="Times New Roman" w:cs="Times New Roman"/>
          <w:sz w:val="24"/>
          <w:szCs w:val="24"/>
        </w:rPr>
      </w:pPr>
      <w:r w:rsidRPr="0046356E">
        <w:rPr>
          <w:rFonts w:ascii="Times New Roman" w:hAnsi="Times New Roman" w:cs="Times New Roman"/>
          <w:noProof/>
          <w:sz w:val="24"/>
          <w:szCs w:val="24"/>
        </w:rPr>
        <w:drawing>
          <wp:inline distT="0" distB="0" distL="0" distR="0" wp14:anchorId="48709E15" wp14:editId="18BEFBDA">
            <wp:extent cx="5940425" cy="255905"/>
            <wp:effectExtent l="0" t="0" r="3175" b="0"/>
            <wp:docPr id="19299107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10748" name=""/>
                    <pic:cNvPicPr/>
                  </pic:nvPicPr>
                  <pic:blipFill>
                    <a:blip r:embed="rId13"/>
                    <a:stretch>
                      <a:fillRect/>
                    </a:stretch>
                  </pic:blipFill>
                  <pic:spPr>
                    <a:xfrm>
                      <a:off x="0" y="0"/>
                      <a:ext cx="5940425" cy="255905"/>
                    </a:xfrm>
                    <a:prstGeom prst="rect">
                      <a:avLst/>
                    </a:prstGeom>
                  </pic:spPr>
                </pic:pic>
              </a:graphicData>
            </a:graphic>
          </wp:inline>
        </w:drawing>
      </w:r>
    </w:p>
    <w:p w14:paraId="686A9612" w14:textId="45F18132" w:rsidR="0046356E" w:rsidRPr="005B1FB3" w:rsidRDefault="00D44227" w:rsidP="00B91D09">
      <w:pPr xmlns:w="http://schemas.openxmlformats.org/wordprocessingml/2006/main">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Điều tương tự có thể được thực hiện bằng thư viện </w:t>
      </w:r>
      <w:r xmlns:w="http://schemas.openxmlformats.org/wordprocessingml/2006/main">
        <w:rPr>
          <w:rFonts w:ascii="Times New Roman" w:hAnsi="Times New Roman" w:cs="Times New Roman"/>
          <w:sz w:val="24"/>
          <w:szCs w:val="24"/>
          <w:lang w:val="en-US"/>
        </w:rPr>
        <w:t xml:space="preserve">statsmodels</w:t>
      </w:r>
    </w:p>
    <w:p w14:paraId="7FB1CAC5" w14:textId="5D4100BE" w:rsidR="00D44227" w:rsidRDefault="005B1FB3" w:rsidP="00B91D09">
      <w:pPr>
        <w:jc w:val="both"/>
        <w:rPr>
          <w:rFonts w:ascii="Times New Roman" w:hAnsi="Times New Roman" w:cs="Times New Roman"/>
          <w:sz w:val="24"/>
          <w:szCs w:val="24"/>
          <w:lang w:val="en-US"/>
        </w:rPr>
      </w:pPr>
      <w:r w:rsidRPr="005B1FB3">
        <w:rPr>
          <w:rFonts w:ascii="Times New Roman" w:hAnsi="Times New Roman" w:cs="Times New Roman"/>
          <w:noProof/>
          <w:sz w:val="24"/>
          <w:szCs w:val="24"/>
        </w:rPr>
        <w:drawing>
          <wp:inline distT="0" distB="0" distL="0" distR="0" wp14:anchorId="21C65902" wp14:editId="7DE7D7A4">
            <wp:extent cx="3689352" cy="594841"/>
            <wp:effectExtent l="0" t="0" r="6350" b="0"/>
            <wp:docPr id="1763177153"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77153" name="Рисунок 1" descr="Изображение выглядит как текст, Шрифт, снимок экрана, линия&#10;&#10;Автоматически созданное описание"/>
                    <pic:cNvPicPr/>
                  </pic:nvPicPr>
                  <pic:blipFill>
                    <a:blip r:embed="rId14"/>
                    <a:stretch>
                      <a:fillRect/>
                    </a:stretch>
                  </pic:blipFill>
                  <pic:spPr>
                    <a:xfrm>
                      <a:off x="0" y="0"/>
                      <a:ext cx="3739501" cy="602927"/>
                    </a:xfrm>
                    <a:prstGeom prst="rect">
                      <a:avLst/>
                    </a:prstGeom>
                  </pic:spPr>
                </pic:pic>
              </a:graphicData>
            </a:graphic>
          </wp:inline>
        </w:drawing>
      </w:r>
    </w:p>
    <w:p w14:paraId="2A8A763F" w14:textId="4CF98732" w:rsidR="00023061" w:rsidRDefault="00023061" w:rsidP="00023061">
      <w:pPr xmlns:w="http://schemas.openxmlformats.org/wordprocessingml/2006/main">
        <w:jc w:val="center"/>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Bài tập</w:t>
      </w:r>
    </w:p>
    <w:p w14:paraId="5A97F232" w14:textId="4141EBBF" w:rsidR="00023061" w:rsidRDefault="00023061" w:rsidP="00023061">
      <w:pPr xmlns:w="http://schemas.openxmlformats.org/wordprocessingml/2006/main">
        <w:pStyle w:val="a7"/>
        <w:numPr>
          <w:ilvl w:val="0"/>
          <w:numId w:val="2"/>
        </w:numPr>
        <w:jc w:val="both"/>
        <w:rPr>
          <w:rFonts w:ascii="Times New Roman" w:hAnsi="Times New Roman" w:cs="Times New Roman"/>
          <w:sz w:val="24"/>
          <w:szCs w:val="24"/>
          <w:lang w:val="en-US"/>
        </w:rPr>
      </w:pPr>
      <w:r xmlns:w="http://schemas.openxmlformats.org/wordprocessingml/2006/main" w:rsidRPr="00023061">
        <w:rPr>
          <w:rFonts w:ascii="Times New Roman" w:hAnsi="Times New Roman" w:cs="Times New Roman"/>
          <w:sz w:val="24"/>
          <w:szCs w:val="24"/>
        </w:rPr>
        <w:t xml:space="preserve">Tạo tập dữ liệu với biến phụ thuộc y và biến độc lập x1 và x2. Thêm hiện tượng tự tương quan vào phần dư.</w:t>
      </w:r>
    </w:p>
    <w:p w14:paraId="1DA79669" w14:textId="4C2BFA74" w:rsidR="00023061" w:rsidRPr="009B03BE" w:rsidRDefault="009B03BE" w:rsidP="00023061">
      <w:pPr xmlns:w="http://schemas.openxmlformats.org/wordprocessingml/2006/main">
        <w:pStyle w:val="a7"/>
        <w:numPr>
          <w:ilvl w:val="0"/>
          <w:numId w:val="2"/>
        </w:numPr>
        <w:jc w:val="both"/>
        <w:rPr>
          <w:rFonts w:ascii="Times New Roman" w:hAnsi="Times New Roman" w:cs="Times New Roman"/>
          <w:sz w:val="24"/>
          <w:szCs w:val="24"/>
        </w:rPr>
      </w:pPr>
      <w:r xmlns:w="http://schemas.openxmlformats.org/wordprocessingml/2006/main" w:rsidRPr="009B03BE">
        <w:rPr>
          <w:rFonts w:ascii="Times New Roman" w:hAnsi="Times New Roman" w:cs="Times New Roman"/>
          <w:sz w:val="24"/>
          <w:szCs w:val="24"/>
        </w:rPr>
        <w:t xml:space="preserve">Sử dụng bình phương tối thiểu để ước lượng mô hình và báo cáo kết quả.</w:t>
      </w:r>
    </w:p>
    <w:p w14:paraId="1ADA78B9" w14:textId="50A59DAB" w:rsidR="009B03BE" w:rsidRPr="009B03BE" w:rsidRDefault="009B03BE" w:rsidP="00023061">
      <w:pPr xmlns:w="http://schemas.openxmlformats.org/wordprocessingml/2006/main">
        <w:pStyle w:val="a7"/>
        <w:numPr>
          <w:ilvl w:val="0"/>
          <w:numId w:val="2"/>
        </w:numPr>
        <w:jc w:val="both"/>
        <w:rPr>
          <w:rFonts w:ascii="Times New Roman" w:hAnsi="Times New Roman" w:cs="Times New Roman"/>
          <w:sz w:val="24"/>
          <w:szCs w:val="24"/>
        </w:rPr>
      </w:pPr>
      <w:r xmlns:w="http://schemas.openxmlformats.org/wordprocessingml/2006/main" w:rsidRPr="009B03BE">
        <w:rPr>
          <w:rFonts w:ascii="Times New Roman" w:hAnsi="Times New Roman" w:cs="Times New Roman"/>
          <w:sz w:val="24"/>
          <w:szCs w:val="24"/>
        </w:rPr>
        <w:t xml:space="preserve">Sử dụng bình phương tối thiểu tổng quát để ước lượng mô hình và báo cáo kết quả.</w:t>
      </w:r>
    </w:p>
    <w:p w14:paraId="5D6EDAC5" w14:textId="39D82687" w:rsidR="009B03BE" w:rsidRPr="0059298D" w:rsidRDefault="0078045C" w:rsidP="00023061">
      <w:pPr xmlns:w="http://schemas.openxmlformats.org/wordprocessingml/2006/main">
        <w:pStyle w:val="a7"/>
        <w:numPr>
          <w:ilvl w:val="0"/>
          <w:numId w:val="2"/>
        </w:numPr>
        <w:jc w:val="both"/>
        <w:rPr>
          <w:rFonts w:ascii="Times New Roman" w:hAnsi="Times New Roman" w:cs="Times New Roman"/>
          <w:sz w:val="24"/>
          <w:szCs w:val="24"/>
        </w:rPr>
      </w:pPr>
      <w:r xmlns:w="http://schemas.openxmlformats.org/wordprocessingml/2006/main" w:rsidRPr="0078045C">
        <w:rPr>
          <w:rFonts w:ascii="Times New Roman" w:hAnsi="Times New Roman" w:cs="Times New Roman"/>
          <w:sz w:val="24"/>
          <w:szCs w:val="24"/>
        </w:rPr>
        <w:t xml:space="preserve">Vẽ biểu đồ phần dư cho cả hai mô hình để đánh giá trực quan sự phân bố của chúng.</w:t>
      </w:r>
    </w:p>
    <w:p w14:paraId="310A33E7" w14:textId="343C6889" w:rsidR="00342DA3" w:rsidRPr="00342DA3" w:rsidRDefault="0059298D" w:rsidP="00342DA3">
      <w:pPr xmlns:w="http://schemas.openxmlformats.org/wordprocessingml/2006/main">
        <w:pStyle w:val="a7"/>
        <w:numPr>
          <w:ilvl w:val="0"/>
          <w:numId w:val="2"/>
        </w:numPr>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Tải xuống dữ liệu </w:t>
      </w:r>
      <w:r xmlns:w="http://schemas.openxmlformats.org/wordprocessingml/2006/main" w:rsidR="00863B9B">
        <w:rPr>
          <w:rFonts w:ascii="Times New Roman" w:hAnsi="Times New Roman" w:cs="Times New Roman"/>
          <w:sz w:val="24"/>
          <w:szCs w:val="24"/>
          <w:lang w:val="en-US"/>
        </w:rPr>
        <w:t xml:space="preserve">Boston </w:t>
      </w:r>
      <w:r xmlns:w="http://schemas.openxmlformats.org/wordprocessingml/2006/main" w:rsidR="00863B9B" w:rsidRPr="00342DA3">
        <w:rPr>
          <w:rFonts w:ascii="Times New Roman" w:hAnsi="Times New Roman" w:cs="Times New Roman"/>
          <w:sz w:val="24"/>
          <w:szCs w:val="24"/>
        </w:rPr>
        <w:t xml:space="preserve">. </w:t>
      </w:r>
      <w:r xmlns:w="http://schemas.openxmlformats.org/wordprocessingml/2006/main" w:rsidR="00863B9B">
        <w:rPr>
          <w:rFonts w:ascii="Times New Roman" w:hAnsi="Times New Roman" w:cs="Times New Roman"/>
          <w:sz w:val="24"/>
          <w:szCs w:val="24"/>
          <w:lang w:val="en-US"/>
        </w:rPr>
        <w:t xml:space="preserve">csv </w:t>
      </w:r>
      <w:r xmlns:w="http://schemas.openxmlformats.org/wordprocessingml/2006/main" w:rsidR="00342DA3">
        <w:rPr>
          <w:rFonts w:ascii="Times New Roman" w:hAnsi="Times New Roman" w:cs="Times New Roman"/>
          <w:sz w:val="24"/>
          <w:szCs w:val="24"/>
        </w:rPr>
        <w:t xml:space="preserve">. Tạo một </w:t>
      </w:r>
      <w:r xmlns:w="http://schemas.openxmlformats.org/wordprocessingml/2006/main" w:rsidR="00342DA3">
        <w:rPr>
          <w:rFonts w:ascii="Times New Roman" w:hAnsi="Times New Roman" w:cs="Times New Roman"/>
          <w:sz w:val="24"/>
          <w:szCs w:val="24"/>
          <w:lang w:val="en-US"/>
        </w:rPr>
        <w:t xml:space="preserve">DataFrame </w:t>
      </w:r>
      <w:r xmlns:w="http://schemas.openxmlformats.org/wordprocessingml/2006/main" w:rsidR="00342DA3" w:rsidRPr="00342DA3">
        <w:rPr>
          <w:rFonts w:ascii="Times New Roman" w:hAnsi="Times New Roman" w:cs="Times New Roman"/>
          <w:sz w:val="24"/>
          <w:szCs w:val="24"/>
        </w:rPr>
        <w:t xml:space="preserve">thư viện </w:t>
      </w:r>
      <w:r xmlns:w="http://schemas.openxmlformats.org/wordprocessingml/2006/main" w:rsidR="00342DA3">
        <w:rPr>
          <w:rFonts w:ascii="Times New Roman" w:hAnsi="Times New Roman" w:cs="Times New Roman"/>
          <w:sz w:val="24"/>
          <w:szCs w:val="24"/>
          <w:lang w:val="en-US"/>
        </w:rPr>
        <w:t xml:space="preserve">gấu trúc </w:t>
      </w:r>
      <w:r xmlns:w="http://schemas.openxmlformats.org/wordprocessingml/2006/main" w:rsidR="00342DA3" w:rsidRPr="00342DA3">
        <w:rPr>
          <w:rFonts w:ascii="Times New Roman" w:hAnsi="Times New Roman" w:cs="Times New Roman"/>
          <w:sz w:val="24"/>
          <w:szCs w:val="24"/>
        </w:rPr>
        <w:t xml:space="preserve">bằng mã sau:</w:t>
      </w:r>
    </w:p>
    <w:p w14:paraId="0FC997E0" w14:textId="77C58C1C" w:rsidR="00342DA3" w:rsidRDefault="00342DA3" w:rsidP="00342DA3">
      <w:pPr xmlns:w="http://schemas.openxmlformats.org/wordprocessingml/2006/main">
        <w:jc w:val="both"/>
        <w:rPr>
          <w:rFonts w:ascii="Times New Roman" w:hAnsi="Times New Roman" w:cs="Times New Roman"/>
          <w:sz w:val="24"/>
          <w:szCs w:val="24"/>
          <w:lang w:val="en-US"/>
        </w:rPr>
      </w:pPr>
      <w:r xmlns:w="http://schemas.openxmlformats.org/wordprocessingml/2006/main" w:rsidRPr="00342DA3">
        <w:rPr>
          <w:rFonts w:ascii="Times New Roman" w:hAnsi="Times New Roman" w:cs="Times New Roman"/>
          <w:sz w:val="24"/>
          <w:szCs w:val="24"/>
          <w:lang w:val="en-US"/>
        </w:rPr>
        <w:t xml:space="preserve">nhập gấu trúc dưới dạng pd</w:t>
      </w:r>
    </w:p>
    <w:p w14:paraId="1C14578C" w14:textId="6F3DC364" w:rsidR="00342DA3" w:rsidRDefault="00342DA3" w:rsidP="00342DA3">
      <w:pPr xmlns:w="http://schemas.openxmlformats.org/wordprocessingml/2006/main">
        <w:jc w:val="both"/>
        <w:rPr>
          <w:rFonts w:ascii="Times New Roman" w:hAnsi="Times New Roman" w:cs="Times New Roman"/>
          <w:sz w:val="24"/>
          <w:szCs w:val="24"/>
          <w:lang w:val="en-US"/>
        </w:rPr>
      </w:pPr>
      <w:r xmlns:w="http://schemas.openxmlformats.org/wordprocessingml/2006/main" w:rsidRPr="00342DA3">
        <w:rPr>
          <w:rFonts w:ascii="Times New Roman" w:hAnsi="Times New Roman" w:cs="Times New Roman"/>
          <w:sz w:val="24"/>
          <w:szCs w:val="24"/>
          <w:lang w:val="en-US"/>
        </w:rPr>
        <w:t xml:space="preserve">df = pd.read_csv('boston.csv')</w:t>
      </w:r>
    </w:p>
    <w:p w14:paraId="18767CAF" w14:textId="20855F2E" w:rsidR="00C1743F" w:rsidRPr="00342DA3" w:rsidRDefault="00DB0D02" w:rsidP="00342DA3">
      <w:pPr xmlns:w="http://schemas.openxmlformats.org/wordprocessingml/2006/main">
        <w:jc w:val="both"/>
        <w:rPr>
          <w:rFonts w:ascii="Times New Roman" w:hAnsi="Times New Roman" w:cs="Times New Roman"/>
          <w:sz w:val="24"/>
          <w:szCs w:val="24"/>
          <w:lang w:val="en-US"/>
        </w:rPr>
      </w:pPr>
      <w:r xmlns:w="http://schemas.openxmlformats.org/wordprocessingml/2006/main">
        <w:rPr>
          <w:rFonts w:ascii="Times New Roman" w:hAnsi="Times New Roman" w:cs="Times New Roman"/>
          <w:sz w:val="24"/>
          <w:szCs w:val="24"/>
          <w:lang w:val="en-US"/>
        </w:rPr>
        <w:t xml:space="preserve">in(df.head())</w:t>
      </w:r>
    </w:p>
    <w:p w14:paraId="51F8AF11" w14:textId="68C982E9" w:rsidR="0059298D" w:rsidRDefault="0059298D" w:rsidP="00023061">
      <w:pPr xmlns:w="http://schemas.openxmlformats.org/wordprocessingml/2006/main">
        <w:pStyle w:val="a7"/>
        <w:numPr>
          <w:ilvl w:val="0"/>
          <w:numId w:val="2"/>
        </w:numPr>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Thực hiện một nghiên cứu phân phối dữ liệu. Trực quan hóa sự phụ thuộc. Để làm điều này, hãy tính toán các hệ số tương quan và trực quan hóa chúng bằng bản đồ nhiệt. Để thực hiện việc này, hãy sử dụng đoạn mã sau:</w:t>
      </w:r>
    </w:p>
    <w:p w14:paraId="207FB625" w14:textId="72DEF52B" w:rsidR="0034772A" w:rsidRDefault="0034772A" w:rsidP="0034772A">
      <w:pPr xmlns:w="http://schemas.openxmlformats.org/wordprocessingml/2006/main">
        <w:jc w:val="both"/>
        <w:rPr>
          <w:rFonts w:ascii="Times New Roman" w:hAnsi="Times New Roman" w:cs="Times New Roman"/>
          <w:sz w:val="24"/>
          <w:szCs w:val="24"/>
        </w:rPr>
      </w:pPr>
      <w:r xmlns:w="http://schemas.openxmlformats.org/wordprocessingml/2006/main" w:rsidRPr="0034772A">
        <w:rPr>
          <w:rFonts w:ascii="Times New Roman" w:hAnsi="Times New Roman" w:cs="Times New Roman"/>
          <w:sz w:val="24"/>
          <w:szCs w:val="24"/>
        </w:rPr>
        <w:t xml:space="preserve">nhập khẩu seaborn dưới dạng sns</w:t>
      </w:r>
    </w:p>
    <w:p w14:paraId="0982AC18" w14:textId="77777777" w:rsidR="0034772A" w:rsidRPr="0034772A" w:rsidRDefault="0034772A" w:rsidP="0034772A">
      <w:pPr xmlns:w="http://schemas.openxmlformats.org/wordprocessingml/2006/main">
        <w:jc w:val="both"/>
        <w:rPr>
          <w:rFonts w:ascii="Times New Roman" w:hAnsi="Times New Roman" w:cs="Times New Roman"/>
          <w:sz w:val="24"/>
          <w:szCs w:val="24"/>
          <w:lang w:val="en-US"/>
        </w:rPr>
      </w:pPr>
      <w:r xmlns:w="http://schemas.openxmlformats.org/wordprocessingml/2006/main" w:rsidRPr="0034772A">
        <w:rPr>
          <w:rFonts w:ascii="Times New Roman" w:hAnsi="Times New Roman" w:cs="Times New Roman"/>
          <w:sz w:val="24"/>
          <w:szCs w:val="24"/>
          <w:lang w:val="en-US"/>
        </w:rPr>
        <w:t xml:space="preserve">sns.heatmap(df.corr().round(1), annot = True, cbar=False)</w:t>
      </w:r>
    </w:p>
    <w:p w14:paraId="68D572B6" w14:textId="7510BB3B" w:rsidR="0034772A" w:rsidRDefault="0034772A" w:rsidP="0034772A">
      <w:pPr xmlns:w="http://schemas.openxmlformats.org/wordprocessingml/2006/main">
        <w:jc w:val="both"/>
        <w:rPr>
          <w:rFonts w:ascii="Times New Roman" w:hAnsi="Times New Roman" w:cs="Times New Roman"/>
          <w:sz w:val="24"/>
          <w:szCs w:val="24"/>
        </w:rPr>
      </w:pPr>
      <w:r xmlns:w="http://schemas.openxmlformats.org/wordprocessingml/2006/main" w:rsidRPr="0034772A">
        <w:rPr>
          <w:rFonts w:ascii="Times New Roman" w:hAnsi="Times New Roman" w:cs="Times New Roman"/>
          <w:sz w:val="24"/>
          <w:szCs w:val="24"/>
        </w:rPr>
        <w:lastRenderedPageBreak xmlns:w="http://schemas.openxmlformats.org/wordprocessingml/2006/main"/>
      </w:r>
      <w:r xmlns:w="http://schemas.openxmlformats.org/wordprocessingml/2006/main" w:rsidRPr="0034772A">
        <w:rPr>
          <w:rFonts w:ascii="Times New Roman" w:hAnsi="Times New Roman" w:cs="Times New Roman"/>
          <w:sz w:val="24"/>
          <w:szCs w:val="24"/>
        </w:rPr>
        <w:t xml:space="preserve">plt.show()</w:t>
      </w:r>
    </w:p>
    <w:p w14:paraId="3714B1BD" w14:textId="77777777" w:rsidR="0034772A" w:rsidRDefault="0034772A" w:rsidP="0034772A">
      <w:pPr>
        <w:jc w:val="both"/>
        <w:rPr>
          <w:rFonts w:ascii="Times New Roman" w:hAnsi="Times New Roman" w:cs="Times New Roman"/>
          <w:sz w:val="24"/>
          <w:szCs w:val="24"/>
          <w:lang w:val="en-US"/>
        </w:rPr>
      </w:pPr>
    </w:p>
    <w:p w14:paraId="135F3B8E" w14:textId="2BF8202A" w:rsidR="002A4FCE" w:rsidRDefault="002A4FCE" w:rsidP="002A4FCE">
      <w:pPr xmlns:w="http://schemas.openxmlformats.org/wordprocessingml/2006/main">
        <w:pStyle w:val="a7"/>
        <w:numPr>
          <w:ilvl w:val="0"/>
          <w:numId w:val="2"/>
        </w:numPr>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Chia dữ liệu thành </w:t>
      </w:r>
      <w:r xmlns:w="http://schemas.openxmlformats.org/wordprocessingml/2006/main">
        <w:rPr>
          <w:rFonts w:ascii="Times New Roman" w:hAnsi="Times New Roman" w:cs="Times New Roman"/>
          <w:sz w:val="24"/>
          <w:szCs w:val="24"/>
          <w:lang w:val="en-US"/>
        </w:rPr>
        <w:t xml:space="preserve">X </w:t>
      </w:r>
      <w:r xmlns:w="http://schemas.openxmlformats.org/wordprocessingml/2006/main" w:rsidRPr="002A4FCE">
        <w:rPr>
          <w:rFonts w:ascii="Times New Roman" w:hAnsi="Times New Roman" w:cs="Times New Roman"/>
          <w:sz w:val="24"/>
          <w:szCs w:val="24"/>
        </w:rPr>
        <w:t xml:space="preserve">và </w:t>
      </w:r>
      <w:r xmlns:w="http://schemas.openxmlformats.org/wordprocessingml/2006/main">
        <w:rPr>
          <w:rFonts w:ascii="Times New Roman" w:hAnsi="Times New Roman" w:cs="Times New Roman"/>
          <w:sz w:val="24"/>
          <w:szCs w:val="24"/>
          <w:lang w:val="en-US"/>
        </w:rPr>
        <w:t xml:space="preserve">y </w:t>
      </w:r>
      <w:r xmlns:w="http://schemas.openxmlformats.org/wordprocessingml/2006/main">
        <w:rPr>
          <w:rFonts w:ascii="Times New Roman" w:hAnsi="Times New Roman" w:cs="Times New Roman"/>
          <w:sz w:val="24"/>
          <w:szCs w:val="24"/>
        </w:rPr>
        <w:t xml:space="preserve">:</w:t>
      </w:r>
    </w:p>
    <w:p w14:paraId="5B7BBE34" w14:textId="77777777" w:rsidR="002A4FCE" w:rsidRDefault="002A4FCE" w:rsidP="002A4FCE">
      <w:pPr>
        <w:jc w:val="both"/>
        <w:rPr>
          <w:rFonts w:ascii="Times New Roman" w:hAnsi="Times New Roman" w:cs="Times New Roman"/>
          <w:sz w:val="24"/>
          <w:szCs w:val="24"/>
        </w:rPr>
      </w:pPr>
    </w:p>
    <w:p w14:paraId="0885989C" w14:textId="4CA996EF" w:rsidR="002A4FCE" w:rsidRPr="002A4FCE" w:rsidRDefault="002A4FCE" w:rsidP="002A4FCE">
      <w:pPr xmlns:w="http://schemas.openxmlformats.org/wordprocessingml/2006/main">
        <w:rPr>
          <w:rFonts w:ascii="Times New Roman" w:hAnsi="Times New Roman" w:cs="Times New Roman"/>
          <w:sz w:val="24"/>
          <w:szCs w:val="24"/>
        </w:rPr>
      </w:pPr>
      <w:r xmlns:w="http://schemas.openxmlformats.org/wordprocessingml/2006/main">
        <w:rPr>
          <w:rFonts w:ascii="Times New Roman" w:hAnsi="Times New Roman" w:cs="Times New Roman"/>
          <w:sz w:val="24"/>
          <w:szCs w:val="24"/>
          <w:lang w:val="en-US"/>
        </w:rPr>
        <w:t xml:space="preserve">X </w:t>
      </w:r>
      <w:r xmlns:w="http://schemas.openxmlformats.org/wordprocessingml/2006/main" w:rsidRPr="002A4FCE">
        <w:rPr>
          <w:rFonts w:ascii="Times New Roman" w:hAnsi="Times New Roman" w:cs="Times New Roman"/>
          <w:sz w:val="24"/>
          <w:szCs w:val="24"/>
        </w:rPr>
        <w:t xml:space="preserve">= </w:t>
      </w:r>
      <w:r xmlns:w="http://schemas.openxmlformats.org/wordprocessingml/2006/main">
        <w:rPr>
          <w:rFonts w:ascii="Times New Roman" w:hAnsi="Times New Roman" w:cs="Times New Roman"/>
          <w:sz w:val="24"/>
          <w:szCs w:val="24"/>
          <w:lang w:val="en-US"/>
        </w:rPr>
        <w:t xml:space="preserve">df </w:t>
      </w:r>
      <w:r xmlns:w="http://schemas.openxmlformats.org/wordprocessingml/2006/main" w:rsidRPr="002A4FCE">
        <w:rPr>
          <w:rFonts w:ascii="Times New Roman" w:hAnsi="Times New Roman" w:cs="Times New Roman"/>
          <w:sz w:val="24"/>
          <w:szCs w:val="24"/>
        </w:rPr>
        <w:t xml:space="preserve">[[' </w:t>
      </w:r>
      <w:r xmlns:w="http://schemas.openxmlformats.org/wordprocessingml/2006/main" w:rsidRPr="002A4FCE">
        <w:rPr>
          <w:rFonts w:ascii="Times New Roman" w:hAnsi="Times New Roman" w:cs="Times New Roman"/>
          <w:sz w:val="24"/>
          <w:szCs w:val="24"/>
          <w:lang w:val="en-US"/>
        </w:rPr>
        <w:t xml:space="preserve">CRIM </w:t>
      </w:r>
      <w:r xmlns:w="http://schemas.openxmlformats.org/wordprocessingml/2006/main" w:rsidRPr="002A4FCE">
        <w:rPr>
          <w:rFonts w:ascii="Times New Roman" w:hAnsi="Times New Roman" w:cs="Times New Roman"/>
          <w:sz w:val="24"/>
          <w:szCs w:val="24"/>
        </w:rPr>
        <w:t xml:space="preserve">', ' </w:t>
      </w:r>
      <w:r xmlns:w="http://schemas.openxmlformats.org/wordprocessingml/2006/main" w:rsidRPr="002A4FCE">
        <w:rPr>
          <w:rFonts w:ascii="Times New Roman" w:hAnsi="Times New Roman" w:cs="Times New Roman"/>
          <w:sz w:val="24"/>
          <w:szCs w:val="24"/>
          <w:lang w:val="en-US"/>
        </w:rPr>
        <w:t xml:space="preserve">ZN </w:t>
      </w:r>
      <w:r xmlns:w="http://schemas.openxmlformats.org/wordprocessingml/2006/main" w:rsidRPr="002A4FCE">
        <w:rPr>
          <w:rFonts w:ascii="Times New Roman" w:hAnsi="Times New Roman" w:cs="Times New Roman"/>
          <w:sz w:val="24"/>
          <w:szCs w:val="24"/>
        </w:rPr>
        <w:t xml:space="preserve">', ' </w:t>
      </w:r>
      <w:r xmlns:w="http://schemas.openxmlformats.org/wordprocessingml/2006/main" w:rsidRPr="002A4FCE">
        <w:rPr>
          <w:rFonts w:ascii="Times New Roman" w:hAnsi="Times New Roman" w:cs="Times New Roman"/>
          <w:sz w:val="24"/>
          <w:szCs w:val="24"/>
          <w:lang w:val="en-US"/>
        </w:rPr>
        <w:t xml:space="preserve">INDUS </w:t>
      </w:r>
      <w:r xmlns:w="http://schemas.openxmlformats.org/wordprocessingml/2006/main" w:rsidRPr="002A4FCE">
        <w:rPr>
          <w:rFonts w:ascii="Times New Roman" w:hAnsi="Times New Roman" w:cs="Times New Roman"/>
          <w:sz w:val="24"/>
          <w:szCs w:val="24"/>
        </w:rPr>
        <w:t xml:space="preserve">', ' </w:t>
      </w:r>
      <w:r xmlns:w="http://schemas.openxmlformats.org/wordprocessingml/2006/main" w:rsidRPr="002A4FCE">
        <w:rPr>
          <w:rFonts w:ascii="Times New Roman" w:hAnsi="Times New Roman" w:cs="Times New Roman"/>
          <w:sz w:val="24"/>
          <w:szCs w:val="24"/>
          <w:lang w:val="en-US"/>
        </w:rPr>
        <w:t xml:space="preserve">CHAS </w:t>
      </w:r>
      <w:r xmlns:w="http://schemas.openxmlformats.org/wordprocessingml/2006/main" w:rsidRPr="002A4FCE">
        <w:rPr>
          <w:rFonts w:ascii="Times New Roman" w:hAnsi="Times New Roman" w:cs="Times New Roman"/>
          <w:sz w:val="24"/>
          <w:szCs w:val="24"/>
        </w:rPr>
        <w:t xml:space="preserve">', ' </w:t>
      </w:r>
      <w:r xmlns:w="http://schemas.openxmlformats.org/wordprocessingml/2006/main" w:rsidRPr="002A4FCE">
        <w:rPr>
          <w:rFonts w:ascii="Times New Roman" w:hAnsi="Times New Roman" w:cs="Times New Roman"/>
          <w:sz w:val="24"/>
          <w:szCs w:val="24"/>
          <w:lang w:val="en-US"/>
        </w:rPr>
        <w:t xml:space="preserve">NOX </w:t>
      </w:r>
      <w:r xmlns:w="http://schemas.openxmlformats.org/wordprocessingml/2006/main" w:rsidRPr="002A4FCE">
        <w:rPr>
          <w:rFonts w:ascii="Times New Roman" w:hAnsi="Times New Roman" w:cs="Times New Roman"/>
          <w:sz w:val="24"/>
          <w:szCs w:val="24"/>
        </w:rPr>
        <w:t xml:space="preserve">', ' </w:t>
      </w:r>
      <w:r xmlns:w="http://schemas.openxmlformats.org/wordprocessingml/2006/main" w:rsidRPr="002A4FCE">
        <w:rPr>
          <w:rFonts w:ascii="Times New Roman" w:hAnsi="Times New Roman" w:cs="Times New Roman"/>
          <w:sz w:val="24"/>
          <w:szCs w:val="24"/>
          <w:lang w:val="en-US"/>
        </w:rPr>
        <w:t xml:space="preserve">RM </w:t>
      </w:r>
      <w:r xmlns:w="http://schemas.openxmlformats.org/wordprocessingml/2006/main" w:rsidRPr="002A4FCE">
        <w:rPr>
          <w:rFonts w:ascii="Times New Roman" w:hAnsi="Times New Roman" w:cs="Times New Roman"/>
          <w:sz w:val="24"/>
          <w:szCs w:val="24"/>
        </w:rPr>
        <w:t xml:space="preserve">', ' </w:t>
      </w:r>
      <w:r xmlns:w="http://schemas.openxmlformats.org/wordprocessingml/2006/main" w:rsidRPr="002A4FCE">
        <w:rPr>
          <w:rFonts w:ascii="Times New Roman" w:hAnsi="Times New Roman" w:cs="Times New Roman"/>
          <w:sz w:val="24"/>
          <w:szCs w:val="24"/>
          <w:lang w:val="en-US"/>
        </w:rPr>
        <w:t xml:space="preserve">TUỔI </w:t>
      </w:r>
      <w:r xmlns:w="http://schemas.openxmlformats.org/wordprocessingml/2006/main" w:rsidRPr="002A4FCE">
        <w:rPr>
          <w:rFonts w:ascii="Times New Roman" w:hAnsi="Times New Roman" w:cs="Times New Roman"/>
          <w:sz w:val="24"/>
          <w:szCs w:val="24"/>
        </w:rPr>
        <w:t xml:space="preserve">', ' </w:t>
      </w:r>
      <w:r xmlns:w="http://schemas.openxmlformats.org/wordprocessingml/2006/main" w:rsidRPr="002A4FCE">
        <w:rPr>
          <w:rFonts w:ascii="Times New Roman" w:hAnsi="Times New Roman" w:cs="Times New Roman"/>
          <w:sz w:val="24"/>
          <w:szCs w:val="24"/>
          <w:lang w:val="en-US"/>
        </w:rPr>
        <w:t xml:space="preserve">DIS </w:t>
      </w:r>
      <w:r xmlns:w="http://schemas.openxmlformats.org/wordprocessingml/2006/main" w:rsidRPr="002A4FCE">
        <w:rPr>
          <w:rFonts w:ascii="Times New Roman" w:hAnsi="Times New Roman" w:cs="Times New Roman"/>
          <w:sz w:val="24"/>
          <w:szCs w:val="24"/>
        </w:rPr>
        <w:t xml:space="preserve">', ' </w:t>
      </w:r>
      <w:r xmlns:w="http://schemas.openxmlformats.org/wordprocessingml/2006/main" w:rsidRPr="002A4FCE">
        <w:rPr>
          <w:rFonts w:ascii="Times New Roman" w:hAnsi="Times New Roman" w:cs="Times New Roman"/>
          <w:sz w:val="24"/>
          <w:szCs w:val="24"/>
          <w:lang w:val="en-US"/>
        </w:rPr>
        <w:t xml:space="preserve">RAD </w:t>
      </w:r>
      <w:r xmlns:w="http://schemas.openxmlformats.org/wordprocessingml/2006/main" w:rsidRPr="002A4FCE">
        <w:rPr>
          <w:rFonts w:ascii="Times New Roman" w:hAnsi="Times New Roman" w:cs="Times New Roman"/>
          <w:sz w:val="24"/>
          <w:szCs w:val="24"/>
        </w:rPr>
        <w:t xml:space="preserve">', ' </w:t>
      </w:r>
      <w:r xmlns:w="http://schemas.openxmlformats.org/wordprocessingml/2006/main" w:rsidRPr="002A4FCE">
        <w:rPr>
          <w:rFonts w:ascii="Times New Roman" w:hAnsi="Times New Roman" w:cs="Times New Roman"/>
          <w:sz w:val="24"/>
          <w:szCs w:val="24"/>
          <w:lang w:val="en-US"/>
        </w:rPr>
        <w:t xml:space="preserve">THUẾ </w:t>
      </w:r>
      <w:r xmlns:w="http://schemas.openxmlformats.org/wordprocessingml/2006/main" w:rsidRPr="002A4FCE">
        <w:rPr>
          <w:rFonts w:ascii="Times New Roman" w:hAnsi="Times New Roman" w:cs="Times New Roman"/>
          <w:sz w:val="24"/>
          <w:szCs w:val="24"/>
        </w:rPr>
        <w:t xml:space="preserve">', ' </w:t>
      </w:r>
      <w:r xmlns:w="http://schemas.openxmlformats.org/wordprocessingml/2006/main" w:rsidRPr="002A4FCE">
        <w:rPr>
          <w:rFonts w:ascii="Times New Roman" w:hAnsi="Times New Roman" w:cs="Times New Roman"/>
          <w:sz w:val="24"/>
          <w:szCs w:val="24"/>
          <w:lang w:val="en-US"/>
        </w:rPr>
        <w:t xml:space="preserve">PTRATIO </w:t>
      </w:r>
      <w:r xmlns:w="http://schemas.openxmlformats.org/wordprocessingml/2006/main" w:rsidRPr="002A4FCE">
        <w:rPr>
          <w:rFonts w:ascii="Times New Roman" w:hAnsi="Times New Roman" w:cs="Times New Roman"/>
          <w:sz w:val="24"/>
          <w:szCs w:val="24"/>
        </w:rPr>
        <w:t xml:space="preserve">', ' </w:t>
      </w:r>
      <w:r xmlns:w="http://schemas.openxmlformats.org/wordprocessingml/2006/main" w:rsidRPr="002A4FCE">
        <w:rPr>
          <w:rFonts w:ascii="Times New Roman" w:hAnsi="Times New Roman" w:cs="Times New Roman"/>
          <w:sz w:val="24"/>
          <w:szCs w:val="24"/>
          <w:lang w:val="en-US"/>
        </w:rPr>
        <w:t xml:space="preserve">B </w:t>
      </w:r>
      <w:r xmlns:w="http://schemas.openxmlformats.org/wordprocessingml/2006/main" w:rsidRPr="002A4FCE">
        <w:rPr>
          <w:rFonts w:ascii="Times New Roman" w:hAnsi="Times New Roman" w:cs="Times New Roman"/>
          <w:sz w:val="24"/>
          <w:szCs w:val="24"/>
        </w:rPr>
        <w:t xml:space="preserve">', ' </w:t>
      </w:r>
      <w:r xmlns:w="http://schemas.openxmlformats.org/wordprocessingml/2006/main" w:rsidRPr="002A4FCE">
        <w:rPr>
          <w:rFonts w:ascii="Times New Roman" w:hAnsi="Times New Roman" w:cs="Times New Roman"/>
          <w:sz w:val="24"/>
          <w:szCs w:val="24"/>
          <w:lang w:val="en-US"/>
        </w:rPr>
        <w:t xml:space="preserve">LSTAT </w:t>
      </w:r>
      <w:r xmlns:w="http://schemas.openxmlformats.org/wordprocessingml/2006/main" w:rsidRPr="002A4FCE">
        <w:rPr>
          <w:rFonts w:ascii="Times New Roman" w:hAnsi="Times New Roman" w:cs="Times New Roman"/>
          <w:sz w:val="24"/>
          <w:szCs w:val="24"/>
        </w:rPr>
        <w:t xml:space="preserve">']]</w:t>
      </w:r>
    </w:p>
    <w:p w14:paraId="2C21DE23" w14:textId="3AD985AA" w:rsidR="002A4FCE" w:rsidRPr="002A4FCE" w:rsidRDefault="00687045" w:rsidP="002A4FCE">
      <w:pPr xmlns:w="http://schemas.openxmlformats.org/wordprocessingml/2006/main">
        <w:jc w:val="both"/>
        <w:rPr>
          <w:rFonts w:ascii="Times New Roman" w:hAnsi="Times New Roman" w:cs="Times New Roman"/>
          <w:sz w:val="24"/>
          <w:szCs w:val="24"/>
          <w:lang w:val="en-US"/>
        </w:rPr>
      </w:pPr>
      <w:r xmlns:w="http://schemas.openxmlformats.org/wordprocessingml/2006/main">
        <w:rPr>
          <w:rFonts w:ascii="Times New Roman" w:hAnsi="Times New Roman" w:cs="Times New Roman"/>
          <w:sz w:val="24"/>
          <w:szCs w:val="24"/>
          <w:lang w:val="en-US"/>
        </w:rPr>
        <w:t xml:space="preserve">y = df['MEDV']</w:t>
      </w:r>
    </w:p>
    <w:p w14:paraId="3E0D63A5" w14:textId="40444417" w:rsidR="0059298D" w:rsidRPr="0059298D" w:rsidRDefault="0059298D" w:rsidP="00023061">
      <w:pPr xmlns:w="http://schemas.openxmlformats.org/wordprocessingml/2006/main">
        <w:pStyle w:val="a7"/>
        <w:numPr>
          <w:ilvl w:val="0"/>
          <w:numId w:val="2"/>
        </w:numPr>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Xây dựng mô hình hồi quy tuyến tính bội sử dụng </w:t>
      </w:r>
      <w:r xmlns:w="http://schemas.openxmlformats.org/wordprocessingml/2006/main">
        <w:rPr>
          <w:rFonts w:ascii="Times New Roman" w:hAnsi="Times New Roman" w:cs="Times New Roman"/>
          <w:sz w:val="24"/>
          <w:szCs w:val="24"/>
          <w:lang w:val="en-US"/>
        </w:rPr>
        <w:t xml:space="preserve">OLS </w:t>
      </w:r>
      <w:r xmlns:w="http://schemas.openxmlformats.org/wordprocessingml/2006/main" w:rsidRPr="0059298D">
        <w:rPr>
          <w:rFonts w:ascii="Times New Roman" w:hAnsi="Times New Roman" w:cs="Times New Roman"/>
          <w:sz w:val="24"/>
          <w:szCs w:val="24"/>
        </w:rPr>
        <w:t xml:space="preserve">và </w:t>
      </w:r>
      <w:r xmlns:w="http://schemas.openxmlformats.org/wordprocessingml/2006/main">
        <w:rPr>
          <w:rFonts w:ascii="Times New Roman" w:hAnsi="Times New Roman" w:cs="Times New Roman"/>
          <w:sz w:val="24"/>
          <w:szCs w:val="24"/>
          <w:lang w:val="en-US"/>
        </w:rPr>
        <w:t xml:space="preserve">GLS </w:t>
      </w:r>
      <w:r xmlns:w="http://schemas.openxmlformats.org/wordprocessingml/2006/main" w:rsidR="001950C9" w:rsidRPr="001950C9">
        <w:rPr>
          <w:rFonts w:ascii="Times New Roman" w:hAnsi="Times New Roman" w:cs="Times New Roman"/>
          <w:sz w:val="24"/>
          <w:szCs w:val="24"/>
        </w:rPr>
        <w:t xml:space="preserve">bằng thư viện </w:t>
      </w:r>
      <w:r xmlns:w="http://schemas.openxmlformats.org/wordprocessingml/2006/main" w:rsidR="001950C9">
        <w:rPr>
          <w:rFonts w:ascii="Times New Roman" w:hAnsi="Times New Roman" w:cs="Times New Roman"/>
          <w:sz w:val="24"/>
          <w:szCs w:val="24"/>
          <w:lang w:val="en-US"/>
        </w:rPr>
        <w:t xml:space="preserve">statsmodels </w:t>
      </w:r>
      <w:r xmlns:w="http://schemas.openxmlformats.org/wordprocessingml/2006/main" w:rsidRPr="0059298D">
        <w:rPr>
          <w:rFonts w:ascii="Times New Roman" w:hAnsi="Times New Roman" w:cs="Times New Roman"/>
          <w:sz w:val="24"/>
          <w:szCs w:val="24"/>
        </w:rPr>
        <w:t xml:space="preserve">.</w:t>
      </w:r>
    </w:p>
    <w:p w14:paraId="77C8C509" w14:textId="2ACE393F" w:rsidR="0059298D" w:rsidRPr="00167BAB" w:rsidRDefault="0059298D" w:rsidP="00023061">
      <w:pPr xmlns:w="http://schemas.openxmlformats.org/wordprocessingml/2006/main">
        <w:pStyle w:val="a7"/>
        <w:numPr>
          <w:ilvl w:val="0"/>
          <w:numId w:val="2"/>
        </w:numPr>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Xây dựng mô hình sử dụng </w:t>
      </w:r>
      <w:r xmlns:w="http://schemas.openxmlformats.org/wordprocessingml/2006/main">
        <w:rPr>
          <w:rFonts w:ascii="Times New Roman" w:hAnsi="Times New Roman" w:cs="Times New Roman"/>
          <w:sz w:val="24"/>
          <w:szCs w:val="24"/>
          <w:lang w:val="en-US"/>
        </w:rPr>
        <w:t xml:space="preserve">GLS </w:t>
      </w:r>
      <w:r xmlns:w="http://schemas.openxmlformats.org/wordprocessingml/2006/main" w:rsidRPr="0059298D">
        <w:rPr>
          <w:rFonts w:ascii="Times New Roman" w:hAnsi="Times New Roman" w:cs="Times New Roman"/>
          <w:sz w:val="24"/>
          <w:szCs w:val="24"/>
        </w:rPr>
        <w:t xml:space="preserve">cho dữ liệu bất động sản.</w:t>
      </w:r>
    </w:p>
    <w:p w14:paraId="24E43909" w14:textId="11099C4A" w:rsidR="00167BAB" w:rsidRDefault="00167BAB" w:rsidP="00023061">
      <w:pPr xmlns:w="http://schemas.openxmlformats.org/wordprocessingml/2006/main">
        <w:pStyle w:val="a7"/>
        <w:numPr>
          <w:ilvl w:val="0"/>
          <w:numId w:val="2"/>
        </w:numPr>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Rút ra kết luận về chất lượng của mô hình đã xây dựng.</w:t>
      </w:r>
    </w:p>
    <w:p w14:paraId="217A340F" w14:textId="77777777" w:rsidR="0059298D" w:rsidRDefault="0059298D" w:rsidP="0059298D">
      <w:pPr>
        <w:jc w:val="both"/>
        <w:rPr>
          <w:rFonts w:ascii="Times New Roman" w:hAnsi="Times New Roman" w:cs="Times New Roman"/>
          <w:sz w:val="24"/>
          <w:szCs w:val="24"/>
        </w:rPr>
      </w:pPr>
    </w:p>
    <w:p w14:paraId="07F7FCEB" w14:textId="77777777" w:rsidR="0059298D" w:rsidRPr="0059298D" w:rsidRDefault="0059298D" w:rsidP="0059298D">
      <w:pPr>
        <w:jc w:val="both"/>
        <w:rPr>
          <w:rFonts w:ascii="Times New Roman" w:hAnsi="Times New Roman" w:cs="Times New Roman"/>
          <w:sz w:val="24"/>
          <w:szCs w:val="24"/>
        </w:rPr>
      </w:pPr>
    </w:p>
    <w:p w14:paraId="048DFEAC" w14:textId="77777777" w:rsidR="00EC024D" w:rsidRPr="003C491B" w:rsidRDefault="00EC024D" w:rsidP="00B91D09">
      <w:pPr>
        <w:jc w:val="both"/>
        <w:rPr>
          <w:rFonts w:ascii="Times New Roman" w:hAnsi="Times New Roman" w:cs="Times New Roman"/>
          <w:sz w:val="24"/>
          <w:szCs w:val="24"/>
        </w:rPr>
      </w:pPr>
    </w:p>
    <w:p w14:paraId="5A1D73B4" w14:textId="77777777" w:rsidR="00B91D09" w:rsidRPr="00A41202" w:rsidRDefault="00B91D09" w:rsidP="00B91D09">
      <w:pPr>
        <w:jc w:val="both"/>
        <w:rPr>
          <w:rFonts w:ascii="Times New Roman" w:hAnsi="Times New Roman" w:cs="Times New Roman"/>
          <w:sz w:val="24"/>
          <w:szCs w:val="24"/>
        </w:rPr>
      </w:pPr>
    </w:p>
    <w:sectPr w:rsidR="00B91D09" w:rsidRPr="00A412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57719"/>
    <w:multiLevelType w:val="hybridMultilevel"/>
    <w:tmpl w:val="A5A2A0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D503011"/>
    <w:multiLevelType w:val="hybridMultilevel"/>
    <w:tmpl w:val="9A9E41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71524542">
    <w:abstractNumId w:val="0"/>
  </w:num>
  <w:num w:numId="2" w16cid:durableId="1977099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17"/>
    <w:rsid w:val="00023061"/>
    <w:rsid w:val="0007561D"/>
    <w:rsid w:val="00077921"/>
    <w:rsid w:val="00147233"/>
    <w:rsid w:val="00167BAB"/>
    <w:rsid w:val="001950C9"/>
    <w:rsid w:val="001D4E2F"/>
    <w:rsid w:val="00292A4C"/>
    <w:rsid w:val="002A4FCE"/>
    <w:rsid w:val="00342DA3"/>
    <w:rsid w:val="0034772A"/>
    <w:rsid w:val="003C491B"/>
    <w:rsid w:val="00423C17"/>
    <w:rsid w:val="004240AE"/>
    <w:rsid w:val="0046356E"/>
    <w:rsid w:val="00572BC4"/>
    <w:rsid w:val="0059298D"/>
    <w:rsid w:val="005B1FB3"/>
    <w:rsid w:val="005E5A23"/>
    <w:rsid w:val="00620752"/>
    <w:rsid w:val="00665D71"/>
    <w:rsid w:val="00687045"/>
    <w:rsid w:val="0069199B"/>
    <w:rsid w:val="006F3F5C"/>
    <w:rsid w:val="007710C2"/>
    <w:rsid w:val="0078045C"/>
    <w:rsid w:val="00863B9B"/>
    <w:rsid w:val="008D231B"/>
    <w:rsid w:val="00960979"/>
    <w:rsid w:val="009665EC"/>
    <w:rsid w:val="009B03BE"/>
    <w:rsid w:val="00A41202"/>
    <w:rsid w:val="00B52732"/>
    <w:rsid w:val="00B62DB5"/>
    <w:rsid w:val="00B91D09"/>
    <w:rsid w:val="00C1743F"/>
    <w:rsid w:val="00C5621C"/>
    <w:rsid w:val="00CC5B6B"/>
    <w:rsid w:val="00D01A0E"/>
    <w:rsid w:val="00D2728A"/>
    <w:rsid w:val="00D44227"/>
    <w:rsid w:val="00D94054"/>
    <w:rsid w:val="00DB0D02"/>
    <w:rsid w:val="00E1378B"/>
    <w:rsid w:val="00E8281F"/>
    <w:rsid w:val="00EC024D"/>
    <w:rsid w:val="00EC03CF"/>
    <w:rsid w:val="00F071D4"/>
    <w:rsid w:val="00F957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9803"/>
  <w15:chartTrackingRefBased/>
  <w15:docId w15:val="{1F15EAC1-1B84-4ED0-BB1D-F6B65E6D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71D4"/>
  </w:style>
  <w:style w:type="paragraph" w:styleId="1">
    <w:name w:val="heading 1"/>
    <w:basedOn w:val="a"/>
    <w:next w:val="a"/>
    <w:link w:val="10"/>
    <w:uiPriority w:val="9"/>
    <w:qFormat/>
    <w:rsid w:val="00423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23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23C1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23C1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23C1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23C1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23C1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3C1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23C1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3C1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23C1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23C1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23C1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23C1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23C1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23C17"/>
    <w:rPr>
      <w:rFonts w:eastAsiaTheme="majorEastAsia" w:cstheme="majorBidi"/>
      <w:color w:val="595959" w:themeColor="text1" w:themeTint="A6"/>
    </w:rPr>
  </w:style>
  <w:style w:type="character" w:customStyle="1" w:styleId="80">
    <w:name w:val="Заголовок 8 Знак"/>
    <w:basedOn w:val="a0"/>
    <w:link w:val="8"/>
    <w:uiPriority w:val="9"/>
    <w:semiHidden/>
    <w:rsid w:val="00423C1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23C17"/>
    <w:rPr>
      <w:rFonts w:eastAsiaTheme="majorEastAsia" w:cstheme="majorBidi"/>
      <w:color w:val="272727" w:themeColor="text1" w:themeTint="D8"/>
    </w:rPr>
  </w:style>
  <w:style w:type="paragraph" w:styleId="a3">
    <w:name w:val="Title"/>
    <w:basedOn w:val="a"/>
    <w:next w:val="a"/>
    <w:link w:val="a4"/>
    <w:uiPriority w:val="10"/>
    <w:qFormat/>
    <w:rsid w:val="00423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23C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3C1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23C1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23C17"/>
    <w:pPr>
      <w:spacing w:before="160"/>
      <w:jc w:val="center"/>
    </w:pPr>
    <w:rPr>
      <w:i/>
      <w:iCs/>
      <w:color w:val="404040" w:themeColor="text1" w:themeTint="BF"/>
    </w:rPr>
  </w:style>
  <w:style w:type="character" w:customStyle="1" w:styleId="22">
    <w:name w:val="Цитата 2 Знак"/>
    <w:basedOn w:val="a0"/>
    <w:link w:val="21"/>
    <w:uiPriority w:val="29"/>
    <w:rsid w:val="00423C17"/>
    <w:rPr>
      <w:i/>
      <w:iCs/>
      <w:color w:val="404040" w:themeColor="text1" w:themeTint="BF"/>
    </w:rPr>
  </w:style>
  <w:style w:type="paragraph" w:styleId="a7">
    <w:name w:val="List Paragraph"/>
    <w:basedOn w:val="a"/>
    <w:uiPriority w:val="34"/>
    <w:qFormat/>
    <w:rsid w:val="00423C17"/>
    <w:pPr>
      <w:ind w:left="720"/>
      <w:contextualSpacing/>
    </w:pPr>
  </w:style>
  <w:style w:type="character" w:styleId="a8">
    <w:name w:val="Intense Emphasis"/>
    <w:basedOn w:val="a0"/>
    <w:uiPriority w:val="21"/>
    <w:qFormat/>
    <w:rsid w:val="00423C17"/>
    <w:rPr>
      <w:i/>
      <w:iCs/>
      <w:color w:val="0F4761" w:themeColor="accent1" w:themeShade="BF"/>
    </w:rPr>
  </w:style>
  <w:style w:type="paragraph" w:styleId="a9">
    <w:name w:val="Intense Quote"/>
    <w:basedOn w:val="a"/>
    <w:next w:val="a"/>
    <w:link w:val="aa"/>
    <w:uiPriority w:val="30"/>
    <w:qFormat/>
    <w:rsid w:val="00423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23C17"/>
    <w:rPr>
      <w:i/>
      <w:iCs/>
      <w:color w:val="0F4761" w:themeColor="accent1" w:themeShade="BF"/>
    </w:rPr>
  </w:style>
  <w:style w:type="character" w:styleId="ab">
    <w:name w:val="Intense Reference"/>
    <w:basedOn w:val="a0"/>
    <w:uiPriority w:val="32"/>
    <w:qFormat/>
    <w:rsid w:val="00423C17"/>
    <w:rPr>
      <w:b/>
      <w:bCs/>
      <w:smallCaps/>
      <w:color w:val="0F4761" w:themeColor="accent1" w:themeShade="BF"/>
      <w:spacing w:val="5"/>
    </w:rPr>
  </w:style>
  <w:style w:type="character" w:styleId="ac">
    <w:name w:val="Placeholder Text"/>
    <w:basedOn w:val="a0"/>
    <w:uiPriority w:val="99"/>
    <w:semiHidden/>
    <w:rsid w:val="00CC5B6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968027">
      <w:bodyDiv w:val="1"/>
      <w:marLeft w:val="0"/>
      <w:marRight w:val="0"/>
      <w:marTop w:val="0"/>
      <w:marBottom w:val="0"/>
      <w:divBdr>
        <w:top w:val="none" w:sz="0" w:space="0" w:color="auto"/>
        <w:left w:val="none" w:sz="0" w:space="0" w:color="auto"/>
        <w:bottom w:val="none" w:sz="0" w:space="0" w:color="auto"/>
        <w:right w:val="none" w:sz="0" w:space="0" w:color="auto"/>
      </w:divBdr>
      <w:divsChild>
        <w:div w:id="1984967063">
          <w:marLeft w:val="0"/>
          <w:marRight w:val="0"/>
          <w:marTop w:val="0"/>
          <w:marBottom w:val="0"/>
          <w:divBdr>
            <w:top w:val="none" w:sz="0" w:space="0" w:color="auto"/>
            <w:left w:val="none" w:sz="0" w:space="0" w:color="auto"/>
            <w:bottom w:val="none" w:sz="0" w:space="0" w:color="auto"/>
            <w:right w:val="none" w:sz="0" w:space="0" w:color="auto"/>
          </w:divBdr>
          <w:divsChild>
            <w:div w:id="867177847">
              <w:marLeft w:val="0"/>
              <w:marRight w:val="0"/>
              <w:marTop w:val="0"/>
              <w:marBottom w:val="0"/>
              <w:divBdr>
                <w:top w:val="none" w:sz="0" w:space="0" w:color="auto"/>
                <w:left w:val="none" w:sz="0" w:space="0" w:color="auto"/>
                <w:bottom w:val="none" w:sz="0" w:space="0" w:color="auto"/>
                <w:right w:val="none" w:sz="0" w:space="0" w:color="auto"/>
              </w:divBdr>
            </w:div>
            <w:div w:id="173764093">
              <w:marLeft w:val="0"/>
              <w:marRight w:val="0"/>
              <w:marTop w:val="0"/>
              <w:marBottom w:val="0"/>
              <w:divBdr>
                <w:top w:val="none" w:sz="0" w:space="0" w:color="auto"/>
                <w:left w:val="none" w:sz="0" w:space="0" w:color="auto"/>
                <w:bottom w:val="none" w:sz="0" w:space="0" w:color="auto"/>
                <w:right w:val="none" w:sz="0" w:space="0" w:color="auto"/>
              </w:divBdr>
            </w:div>
            <w:div w:id="536821080">
              <w:marLeft w:val="0"/>
              <w:marRight w:val="0"/>
              <w:marTop w:val="0"/>
              <w:marBottom w:val="0"/>
              <w:divBdr>
                <w:top w:val="none" w:sz="0" w:space="0" w:color="auto"/>
                <w:left w:val="none" w:sz="0" w:space="0" w:color="auto"/>
                <w:bottom w:val="none" w:sz="0" w:space="0" w:color="auto"/>
                <w:right w:val="none" w:sz="0" w:space="0" w:color="auto"/>
              </w:divBdr>
            </w:div>
            <w:div w:id="2053073289">
              <w:marLeft w:val="0"/>
              <w:marRight w:val="0"/>
              <w:marTop w:val="0"/>
              <w:marBottom w:val="0"/>
              <w:divBdr>
                <w:top w:val="none" w:sz="0" w:space="0" w:color="auto"/>
                <w:left w:val="none" w:sz="0" w:space="0" w:color="auto"/>
                <w:bottom w:val="none" w:sz="0" w:space="0" w:color="auto"/>
                <w:right w:val="none" w:sz="0" w:space="0" w:color="auto"/>
              </w:divBdr>
            </w:div>
            <w:div w:id="1456681894">
              <w:marLeft w:val="0"/>
              <w:marRight w:val="0"/>
              <w:marTop w:val="0"/>
              <w:marBottom w:val="0"/>
              <w:divBdr>
                <w:top w:val="none" w:sz="0" w:space="0" w:color="auto"/>
                <w:left w:val="none" w:sz="0" w:space="0" w:color="auto"/>
                <w:bottom w:val="none" w:sz="0" w:space="0" w:color="auto"/>
                <w:right w:val="none" w:sz="0" w:space="0" w:color="auto"/>
              </w:divBdr>
            </w:div>
            <w:div w:id="115372994">
              <w:marLeft w:val="0"/>
              <w:marRight w:val="0"/>
              <w:marTop w:val="0"/>
              <w:marBottom w:val="0"/>
              <w:divBdr>
                <w:top w:val="none" w:sz="0" w:space="0" w:color="auto"/>
                <w:left w:val="none" w:sz="0" w:space="0" w:color="auto"/>
                <w:bottom w:val="none" w:sz="0" w:space="0" w:color="auto"/>
                <w:right w:val="none" w:sz="0" w:space="0" w:color="auto"/>
              </w:divBdr>
            </w:div>
            <w:div w:id="1952742200">
              <w:marLeft w:val="0"/>
              <w:marRight w:val="0"/>
              <w:marTop w:val="0"/>
              <w:marBottom w:val="0"/>
              <w:divBdr>
                <w:top w:val="none" w:sz="0" w:space="0" w:color="auto"/>
                <w:left w:val="none" w:sz="0" w:space="0" w:color="auto"/>
                <w:bottom w:val="none" w:sz="0" w:space="0" w:color="auto"/>
                <w:right w:val="none" w:sz="0" w:space="0" w:color="auto"/>
              </w:divBdr>
            </w:div>
            <w:div w:id="1036271427">
              <w:marLeft w:val="0"/>
              <w:marRight w:val="0"/>
              <w:marTop w:val="0"/>
              <w:marBottom w:val="0"/>
              <w:divBdr>
                <w:top w:val="none" w:sz="0" w:space="0" w:color="auto"/>
                <w:left w:val="none" w:sz="0" w:space="0" w:color="auto"/>
                <w:bottom w:val="none" w:sz="0" w:space="0" w:color="auto"/>
                <w:right w:val="none" w:sz="0" w:space="0" w:color="auto"/>
              </w:divBdr>
            </w:div>
            <w:div w:id="19474565">
              <w:marLeft w:val="0"/>
              <w:marRight w:val="0"/>
              <w:marTop w:val="0"/>
              <w:marBottom w:val="0"/>
              <w:divBdr>
                <w:top w:val="none" w:sz="0" w:space="0" w:color="auto"/>
                <w:left w:val="none" w:sz="0" w:space="0" w:color="auto"/>
                <w:bottom w:val="none" w:sz="0" w:space="0" w:color="auto"/>
                <w:right w:val="none" w:sz="0" w:space="0" w:color="auto"/>
              </w:divBdr>
            </w:div>
            <w:div w:id="474447345">
              <w:marLeft w:val="0"/>
              <w:marRight w:val="0"/>
              <w:marTop w:val="0"/>
              <w:marBottom w:val="0"/>
              <w:divBdr>
                <w:top w:val="none" w:sz="0" w:space="0" w:color="auto"/>
                <w:left w:val="none" w:sz="0" w:space="0" w:color="auto"/>
                <w:bottom w:val="none" w:sz="0" w:space="0" w:color="auto"/>
                <w:right w:val="none" w:sz="0" w:space="0" w:color="auto"/>
              </w:divBdr>
            </w:div>
            <w:div w:id="7044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2580">
      <w:bodyDiv w:val="1"/>
      <w:marLeft w:val="0"/>
      <w:marRight w:val="0"/>
      <w:marTop w:val="0"/>
      <w:marBottom w:val="0"/>
      <w:divBdr>
        <w:top w:val="none" w:sz="0" w:space="0" w:color="auto"/>
        <w:left w:val="none" w:sz="0" w:space="0" w:color="auto"/>
        <w:bottom w:val="none" w:sz="0" w:space="0" w:color="auto"/>
        <w:right w:val="none" w:sz="0" w:space="0" w:color="auto"/>
      </w:divBdr>
      <w:divsChild>
        <w:div w:id="262955886">
          <w:marLeft w:val="0"/>
          <w:marRight w:val="0"/>
          <w:marTop w:val="0"/>
          <w:marBottom w:val="0"/>
          <w:divBdr>
            <w:top w:val="none" w:sz="0" w:space="0" w:color="auto"/>
            <w:left w:val="none" w:sz="0" w:space="0" w:color="auto"/>
            <w:bottom w:val="none" w:sz="0" w:space="0" w:color="auto"/>
            <w:right w:val="none" w:sz="0" w:space="0" w:color="auto"/>
          </w:divBdr>
          <w:divsChild>
            <w:div w:id="93745238">
              <w:marLeft w:val="0"/>
              <w:marRight w:val="0"/>
              <w:marTop w:val="0"/>
              <w:marBottom w:val="0"/>
              <w:divBdr>
                <w:top w:val="none" w:sz="0" w:space="0" w:color="auto"/>
                <w:left w:val="none" w:sz="0" w:space="0" w:color="auto"/>
                <w:bottom w:val="none" w:sz="0" w:space="0" w:color="auto"/>
                <w:right w:val="none" w:sz="0" w:space="0" w:color="auto"/>
              </w:divBdr>
            </w:div>
            <w:div w:id="1077366079">
              <w:marLeft w:val="0"/>
              <w:marRight w:val="0"/>
              <w:marTop w:val="0"/>
              <w:marBottom w:val="0"/>
              <w:divBdr>
                <w:top w:val="none" w:sz="0" w:space="0" w:color="auto"/>
                <w:left w:val="none" w:sz="0" w:space="0" w:color="auto"/>
                <w:bottom w:val="none" w:sz="0" w:space="0" w:color="auto"/>
                <w:right w:val="none" w:sz="0" w:space="0" w:color="auto"/>
              </w:divBdr>
            </w:div>
            <w:div w:id="177736974">
              <w:marLeft w:val="0"/>
              <w:marRight w:val="0"/>
              <w:marTop w:val="0"/>
              <w:marBottom w:val="0"/>
              <w:divBdr>
                <w:top w:val="none" w:sz="0" w:space="0" w:color="auto"/>
                <w:left w:val="none" w:sz="0" w:space="0" w:color="auto"/>
                <w:bottom w:val="none" w:sz="0" w:space="0" w:color="auto"/>
                <w:right w:val="none" w:sz="0" w:space="0" w:color="auto"/>
              </w:divBdr>
            </w:div>
            <w:div w:id="1735348940">
              <w:marLeft w:val="0"/>
              <w:marRight w:val="0"/>
              <w:marTop w:val="0"/>
              <w:marBottom w:val="0"/>
              <w:divBdr>
                <w:top w:val="none" w:sz="0" w:space="0" w:color="auto"/>
                <w:left w:val="none" w:sz="0" w:space="0" w:color="auto"/>
                <w:bottom w:val="none" w:sz="0" w:space="0" w:color="auto"/>
                <w:right w:val="none" w:sz="0" w:space="0" w:color="auto"/>
              </w:divBdr>
            </w:div>
            <w:div w:id="33431053">
              <w:marLeft w:val="0"/>
              <w:marRight w:val="0"/>
              <w:marTop w:val="0"/>
              <w:marBottom w:val="0"/>
              <w:divBdr>
                <w:top w:val="none" w:sz="0" w:space="0" w:color="auto"/>
                <w:left w:val="none" w:sz="0" w:space="0" w:color="auto"/>
                <w:bottom w:val="none" w:sz="0" w:space="0" w:color="auto"/>
                <w:right w:val="none" w:sz="0" w:space="0" w:color="auto"/>
              </w:divBdr>
            </w:div>
            <w:div w:id="1829903714">
              <w:marLeft w:val="0"/>
              <w:marRight w:val="0"/>
              <w:marTop w:val="0"/>
              <w:marBottom w:val="0"/>
              <w:divBdr>
                <w:top w:val="none" w:sz="0" w:space="0" w:color="auto"/>
                <w:left w:val="none" w:sz="0" w:space="0" w:color="auto"/>
                <w:bottom w:val="none" w:sz="0" w:space="0" w:color="auto"/>
                <w:right w:val="none" w:sz="0" w:space="0" w:color="auto"/>
              </w:divBdr>
            </w:div>
            <w:div w:id="1513111057">
              <w:marLeft w:val="0"/>
              <w:marRight w:val="0"/>
              <w:marTop w:val="0"/>
              <w:marBottom w:val="0"/>
              <w:divBdr>
                <w:top w:val="none" w:sz="0" w:space="0" w:color="auto"/>
                <w:left w:val="none" w:sz="0" w:space="0" w:color="auto"/>
                <w:bottom w:val="none" w:sz="0" w:space="0" w:color="auto"/>
                <w:right w:val="none" w:sz="0" w:space="0" w:color="auto"/>
              </w:divBdr>
            </w:div>
            <w:div w:id="863205138">
              <w:marLeft w:val="0"/>
              <w:marRight w:val="0"/>
              <w:marTop w:val="0"/>
              <w:marBottom w:val="0"/>
              <w:divBdr>
                <w:top w:val="none" w:sz="0" w:space="0" w:color="auto"/>
                <w:left w:val="none" w:sz="0" w:space="0" w:color="auto"/>
                <w:bottom w:val="none" w:sz="0" w:space="0" w:color="auto"/>
                <w:right w:val="none" w:sz="0" w:space="0" w:color="auto"/>
              </w:divBdr>
            </w:div>
            <w:div w:id="605305981">
              <w:marLeft w:val="0"/>
              <w:marRight w:val="0"/>
              <w:marTop w:val="0"/>
              <w:marBottom w:val="0"/>
              <w:divBdr>
                <w:top w:val="none" w:sz="0" w:space="0" w:color="auto"/>
                <w:left w:val="none" w:sz="0" w:space="0" w:color="auto"/>
                <w:bottom w:val="none" w:sz="0" w:space="0" w:color="auto"/>
                <w:right w:val="none" w:sz="0" w:space="0" w:color="auto"/>
              </w:divBdr>
            </w:div>
            <w:div w:id="350685423">
              <w:marLeft w:val="0"/>
              <w:marRight w:val="0"/>
              <w:marTop w:val="0"/>
              <w:marBottom w:val="0"/>
              <w:divBdr>
                <w:top w:val="none" w:sz="0" w:space="0" w:color="auto"/>
                <w:left w:val="none" w:sz="0" w:space="0" w:color="auto"/>
                <w:bottom w:val="none" w:sz="0" w:space="0" w:color="auto"/>
                <w:right w:val="none" w:sz="0" w:space="0" w:color="auto"/>
              </w:divBdr>
            </w:div>
            <w:div w:id="11685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2517">
      <w:bodyDiv w:val="1"/>
      <w:marLeft w:val="0"/>
      <w:marRight w:val="0"/>
      <w:marTop w:val="0"/>
      <w:marBottom w:val="0"/>
      <w:divBdr>
        <w:top w:val="none" w:sz="0" w:space="0" w:color="auto"/>
        <w:left w:val="none" w:sz="0" w:space="0" w:color="auto"/>
        <w:bottom w:val="none" w:sz="0" w:space="0" w:color="auto"/>
        <w:right w:val="none" w:sz="0" w:space="0" w:color="auto"/>
      </w:divBdr>
    </w:div>
    <w:div w:id="993988265">
      <w:bodyDiv w:val="1"/>
      <w:marLeft w:val="0"/>
      <w:marRight w:val="0"/>
      <w:marTop w:val="0"/>
      <w:marBottom w:val="0"/>
      <w:divBdr>
        <w:top w:val="none" w:sz="0" w:space="0" w:color="auto"/>
        <w:left w:val="none" w:sz="0" w:space="0" w:color="auto"/>
        <w:bottom w:val="none" w:sz="0" w:space="0" w:color="auto"/>
        <w:right w:val="none" w:sz="0" w:space="0" w:color="auto"/>
      </w:divBdr>
    </w:div>
    <w:div w:id="1864974455">
      <w:bodyDiv w:val="1"/>
      <w:marLeft w:val="0"/>
      <w:marRight w:val="0"/>
      <w:marTop w:val="0"/>
      <w:marBottom w:val="0"/>
      <w:divBdr>
        <w:top w:val="none" w:sz="0" w:space="0" w:color="auto"/>
        <w:left w:val="none" w:sz="0" w:space="0" w:color="auto"/>
        <w:bottom w:val="none" w:sz="0" w:space="0" w:color="auto"/>
        <w:right w:val="none" w:sz="0" w:space="0" w:color="auto"/>
      </w:divBdr>
      <w:divsChild>
        <w:div w:id="911308748">
          <w:marLeft w:val="0"/>
          <w:marRight w:val="0"/>
          <w:marTop w:val="0"/>
          <w:marBottom w:val="0"/>
          <w:divBdr>
            <w:top w:val="none" w:sz="0" w:space="0" w:color="auto"/>
            <w:left w:val="none" w:sz="0" w:space="0" w:color="auto"/>
            <w:bottom w:val="none" w:sz="0" w:space="0" w:color="auto"/>
            <w:right w:val="none" w:sz="0" w:space="0" w:color="auto"/>
          </w:divBdr>
          <w:divsChild>
            <w:div w:id="20607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19483">
      <w:bodyDiv w:val="1"/>
      <w:marLeft w:val="0"/>
      <w:marRight w:val="0"/>
      <w:marTop w:val="0"/>
      <w:marBottom w:val="0"/>
      <w:divBdr>
        <w:top w:val="none" w:sz="0" w:space="0" w:color="auto"/>
        <w:left w:val="none" w:sz="0" w:space="0" w:color="auto"/>
        <w:bottom w:val="none" w:sz="0" w:space="0" w:color="auto"/>
        <w:right w:val="none" w:sz="0" w:space="0" w:color="auto"/>
      </w:divBdr>
      <w:divsChild>
        <w:div w:id="1428428865">
          <w:marLeft w:val="0"/>
          <w:marRight w:val="0"/>
          <w:marTop w:val="0"/>
          <w:marBottom w:val="0"/>
          <w:divBdr>
            <w:top w:val="none" w:sz="0" w:space="0" w:color="auto"/>
            <w:left w:val="none" w:sz="0" w:space="0" w:color="auto"/>
            <w:bottom w:val="none" w:sz="0" w:space="0" w:color="auto"/>
            <w:right w:val="none" w:sz="0" w:space="0" w:color="auto"/>
          </w:divBdr>
          <w:divsChild>
            <w:div w:id="15834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4</Pages>
  <Words>563</Words>
  <Characters>3214</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Бесхмельницкая</dc:creator>
  <cp:keywords/>
  <dc:description/>
  <cp:lastModifiedBy>Виктория Бесхмельницкая</cp:lastModifiedBy>
  <cp:revision>39</cp:revision>
  <dcterms:created xsi:type="dcterms:W3CDTF">2024-10-16T14:16:00Z</dcterms:created>
  <dcterms:modified xsi:type="dcterms:W3CDTF">2024-10-23T12:53:00Z</dcterms:modified>
</cp:coreProperties>
</file>