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6645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1C01F49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27D1287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«Российский экономический университет имени Г.В. Плеханова»</w:t>
      </w:r>
    </w:p>
    <w:p w14:paraId="233CAB2C" w14:textId="77777777" w:rsidR="009D0FF9" w:rsidRPr="00E563E7" w:rsidRDefault="009D0FF9" w:rsidP="009D0F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97F8090" w14:textId="77777777" w:rsidR="009D0FF9" w:rsidRPr="00E563E7" w:rsidRDefault="009D0FF9" w:rsidP="009D0FF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5B73FC63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BA64745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08EBBA" w14:textId="77777777" w:rsidR="009D0FF9" w:rsidRPr="00E563E7" w:rsidRDefault="009D0FF9" w:rsidP="009D0FF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4247E0E3" w14:textId="77777777" w:rsidR="009D0FF9" w:rsidRPr="00E563E7" w:rsidRDefault="009D0FF9" w:rsidP="009D0FF9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5A8B45A5" w14:textId="77777777" w:rsidR="009D0FF9" w:rsidRPr="00E563E7" w:rsidRDefault="009D0FF9" w:rsidP="009D0FF9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734E9766" w14:textId="77777777" w:rsidR="009D0FF9" w:rsidRPr="00E563E7" w:rsidRDefault="009D0FF9" w:rsidP="009D0F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1316FF" w14:textId="77777777" w:rsidR="009D0FF9" w:rsidRPr="00E563E7" w:rsidRDefault="009D0FF9" w:rsidP="009D0FF9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5C6600B0" w14:textId="77777777" w:rsidR="009D0FF9" w:rsidRPr="00E563E7" w:rsidRDefault="009D0FF9" w:rsidP="009D0FF9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503547CA" w14:textId="77777777" w:rsidR="009D0FF9" w:rsidRPr="00E563E7" w:rsidRDefault="009D0FF9" w:rsidP="009D0FF9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270FE0C8" w14:textId="77777777" w:rsidR="009D0FF9" w:rsidRPr="00E563E7" w:rsidRDefault="009D0FF9" w:rsidP="009D0FF9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272F2EAD" w14:textId="77777777" w:rsidR="009D0FF9" w:rsidRPr="00E563E7" w:rsidRDefault="009D0FF9" w:rsidP="009D0FF9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высшая школа ВШКМиС</w:t>
      </w:r>
    </w:p>
    <w:p w14:paraId="581E6A67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21E4DD2B" w14:textId="77777777" w:rsidR="009D0FF9" w:rsidRPr="00E563E7" w:rsidRDefault="009D0FF9" w:rsidP="009D0F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11628D" w14:textId="77777777" w:rsidR="009D0FF9" w:rsidRDefault="009D0FF9" w:rsidP="009D0FF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</w:p>
    <w:p w14:paraId="0A61D2BE" w14:textId="77777777" w:rsidR="009D0FF9" w:rsidRDefault="009D0F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57349021" w14:textId="47FE85DA" w:rsidR="009834A4" w:rsidRPr="002E0287" w:rsidRDefault="009834A4" w:rsidP="009D0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02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</w:p>
    <w:p w14:paraId="4E9B3AE0" w14:textId="3C1D7717" w:rsidR="005721CF" w:rsidRPr="005721CF" w:rsidRDefault="008C78E4" w:rsidP="00EE342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C78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EBFEB" wp14:editId="21D61AD9">
            <wp:extent cx="6447757" cy="4198620"/>
            <wp:effectExtent l="0" t="0" r="0" b="0"/>
            <wp:docPr id="122108394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3946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162" cy="42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69AD" w14:textId="12DCC203" w:rsidR="008C78E4" w:rsidRDefault="008C78E4" w:rsidP="008C78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78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BB133" wp14:editId="0D2A40E9">
            <wp:extent cx="2937163" cy="3504448"/>
            <wp:effectExtent l="0" t="0" r="0" b="1270"/>
            <wp:docPr id="8684586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861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655" cy="35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57BD" w14:textId="77777777" w:rsidR="006E0F4F" w:rsidRPr="006E0F4F" w:rsidRDefault="006E0F4F" w:rsidP="006E0F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F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диаграмма последовательности моделирует процесс установления и завершения телефонного звонка между двумя абонентами – </w:t>
      </w:r>
      <w:r w:rsidRPr="006E0F4F">
        <w:rPr>
          <w:rFonts w:ascii="Times New Roman" w:hAnsi="Times New Roman" w:cs="Times New Roman"/>
          <w:sz w:val="28"/>
          <w:szCs w:val="28"/>
        </w:rPr>
        <w:t>A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E0F4F">
        <w:rPr>
          <w:rFonts w:ascii="Times New Roman" w:hAnsi="Times New Roman" w:cs="Times New Roman"/>
          <w:sz w:val="28"/>
          <w:szCs w:val="28"/>
        </w:rPr>
        <w:t>B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. Участвуют следующие объекты: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Абонент </w:t>
      </w:r>
      <w:r w:rsidRPr="006E0F4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Телефон </w:t>
      </w:r>
      <w:r w:rsidRPr="006E0F4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Коммутатор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Разговор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Телефон </w:t>
      </w:r>
      <w:r w:rsidRPr="006E0F4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Абонент </w:t>
      </w:r>
      <w:r w:rsidRPr="006E0F4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7A423" w14:textId="77777777" w:rsidR="006E0F4F" w:rsidRPr="006E0F4F" w:rsidRDefault="006E0F4F" w:rsidP="006E0F4F">
      <w:pPr>
        <w:jc w:val="both"/>
        <w:rPr>
          <w:rFonts w:ascii="Times New Roman" w:hAnsi="Times New Roman" w:cs="Times New Roman"/>
          <w:sz w:val="28"/>
          <w:szCs w:val="28"/>
        </w:rPr>
      </w:pPr>
      <w:r w:rsidRPr="006E0F4F">
        <w:rPr>
          <w:rFonts w:ascii="Times New Roman" w:hAnsi="Times New Roman" w:cs="Times New Roman"/>
          <w:sz w:val="28"/>
          <w:szCs w:val="28"/>
        </w:rPr>
        <w:t>Процесс делится на 3 этапа:</w:t>
      </w:r>
    </w:p>
    <w:p w14:paraId="78708836" w14:textId="77777777" w:rsidR="006E0F4F" w:rsidRPr="006E0F4F" w:rsidRDefault="006E0F4F" w:rsidP="006E0F4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Инициация звонка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: Абонент </w:t>
      </w:r>
      <w:r w:rsidRPr="006E0F4F">
        <w:rPr>
          <w:rFonts w:ascii="Times New Roman" w:hAnsi="Times New Roman" w:cs="Times New Roman"/>
          <w:sz w:val="28"/>
          <w:szCs w:val="28"/>
        </w:rPr>
        <w:t>A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 снимает трубку и набирает номер. Телефон </w:t>
      </w:r>
      <w:r w:rsidRPr="006E0F4F">
        <w:rPr>
          <w:rFonts w:ascii="Times New Roman" w:hAnsi="Times New Roman" w:cs="Times New Roman"/>
          <w:sz w:val="28"/>
          <w:szCs w:val="28"/>
        </w:rPr>
        <w:t>A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 передаёт сигнал и посылает импульсы набора в коммутатор.</w:t>
      </w:r>
    </w:p>
    <w:p w14:paraId="102673FC" w14:textId="77777777" w:rsidR="006E0F4F" w:rsidRPr="006E0F4F" w:rsidRDefault="006E0F4F" w:rsidP="006E0F4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Установление соединения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: Коммутатор создаёт объект Разговор и отправляет вызов на Телефон </w:t>
      </w:r>
      <w:r w:rsidRPr="006E0F4F">
        <w:rPr>
          <w:rFonts w:ascii="Times New Roman" w:hAnsi="Times New Roman" w:cs="Times New Roman"/>
          <w:sz w:val="28"/>
          <w:szCs w:val="28"/>
        </w:rPr>
        <w:t>B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. Абонент </w:t>
      </w:r>
      <w:r w:rsidRPr="006E0F4F">
        <w:rPr>
          <w:rFonts w:ascii="Times New Roman" w:hAnsi="Times New Roman" w:cs="Times New Roman"/>
          <w:sz w:val="28"/>
          <w:szCs w:val="28"/>
        </w:rPr>
        <w:t>B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 xml:space="preserve"> снимает трубку, соединение устанавливается.</w:t>
      </w:r>
    </w:p>
    <w:p w14:paraId="2E3C4179" w14:textId="77777777" w:rsidR="006E0F4F" w:rsidRPr="006E0F4F" w:rsidRDefault="006E0F4F" w:rsidP="006E0F4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F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Завершение разговора</w:t>
      </w:r>
      <w:r w:rsidRPr="006E0F4F">
        <w:rPr>
          <w:rFonts w:ascii="Times New Roman" w:hAnsi="Times New Roman" w:cs="Times New Roman"/>
          <w:sz w:val="28"/>
          <w:szCs w:val="28"/>
          <w:lang w:val="ru-RU"/>
        </w:rPr>
        <w:t>: Оба абонента кладут трубку. Разговор завершается и объект Разговор уничтожается.</w:t>
      </w:r>
    </w:p>
    <w:p w14:paraId="18341B9D" w14:textId="095E2FCF" w:rsidR="00EE342A" w:rsidRPr="006E0F4F" w:rsidRDefault="006E0F4F" w:rsidP="006E0F4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0F4F">
        <w:rPr>
          <w:rFonts w:ascii="Times New Roman" w:hAnsi="Times New Roman" w:cs="Times New Roman"/>
          <w:sz w:val="28"/>
          <w:szCs w:val="28"/>
          <w:lang w:val="ru-RU"/>
        </w:rPr>
        <w:t>В диаграмме используются синхронные и асинхронные сообщения, показан момент создания и уничтожения объекта Разговор, а также добавлено пояснение, что абоненты в процессе разговора.</w:t>
      </w:r>
    </w:p>
    <w:p w14:paraId="662C5F06" w14:textId="21A503FE" w:rsidR="009834A4" w:rsidRPr="002E0287" w:rsidRDefault="009834A4" w:rsidP="00983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02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638A5FDD" w14:textId="0D505E5A" w:rsidR="008C78E4" w:rsidRDefault="004E1FFE" w:rsidP="009834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1FF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4047EF" wp14:editId="4DB4406B">
            <wp:extent cx="3598185" cy="4328160"/>
            <wp:effectExtent l="0" t="0" r="2540" b="0"/>
            <wp:docPr id="12484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818" cy="43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1DF" w14:textId="6E6532A9" w:rsidR="009834A4" w:rsidRDefault="004E1FFE" w:rsidP="009834A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4E1FF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557BE0" wp14:editId="3771957F">
            <wp:extent cx="5943600" cy="6649085"/>
            <wp:effectExtent l="0" t="0" r="0" b="0"/>
            <wp:docPr id="18935695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950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8591" w14:textId="7387B538" w:rsidR="00510B2F" w:rsidRPr="00510B2F" w:rsidRDefault="00510B2F" w:rsidP="00510B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>Диаграмма включает пять объектов (линий жизни):</w:t>
      </w:r>
      <w:r w:rsidR="009161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ИнтерфейсЗаказа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КонтроллерЗаказов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Книга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СтолВыдачи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23BEB3" w14:textId="77777777" w:rsidR="00510B2F" w:rsidRPr="00510B2F" w:rsidRDefault="00510B2F" w:rsidP="00510B2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>Пользователь инициирует взаимодействие, переходя к интерфейсу заказа. Интерфейс запрашивает у контроллера историю предыдущих заказов и отображает её пользователю.</w:t>
      </w:r>
    </w:p>
    <w:p w14:paraId="3D57CD9E" w14:textId="77777777" w:rsidR="00510B2F" w:rsidRPr="00510B2F" w:rsidRDefault="00510B2F" w:rsidP="00510B2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Затем пользователь вводит параметры поиска книги. Интерфейс передаёт их контроллеру, который обращается к объекту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Книга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доступности. </w:t>
      </w:r>
      <w:r w:rsidRPr="00510B2F">
        <w:rPr>
          <w:rFonts w:ascii="Times New Roman" w:hAnsi="Times New Roman" w:cs="Times New Roman"/>
          <w:sz w:val="28"/>
          <w:szCs w:val="28"/>
        </w:rPr>
        <w:t>Полученные данные возвращаются пользователю.</w:t>
      </w:r>
    </w:p>
    <w:p w14:paraId="6C77F226" w14:textId="77777777" w:rsidR="00510B2F" w:rsidRPr="00510B2F" w:rsidRDefault="00510B2F" w:rsidP="00510B2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Далее используется конструкция </w:t>
      </w:r>
      <w:r w:rsidRPr="00510B2F">
        <w:rPr>
          <w:rFonts w:ascii="Times New Roman" w:hAnsi="Times New Roman" w:cs="Times New Roman"/>
          <w:sz w:val="28"/>
          <w:szCs w:val="28"/>
        </w:rPr>
        <w:t>alt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двух сценариев:</w:t>
      </w:r>
    </w:p>
    <w:p w14:paraId="50918E25" w14:textId="77777777" w:rsidR="00510B2F" w:rsidRPr="00510B2F" w:rsidRDefault="00510B2F" w:rsidP="00510B2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Если книга найдена (список не пустой), пользователь нажимает кнопку «Заказать книгу». Контроллер отмечает книгу как недоступную и направляет асинхронный запрос на выдачу книги объекту </w:t>
      </w:r>
      <w:r w:rsidRPr="00510B2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СтолВыдачи</w:t>
      </w:r>
      <w:r w:rsidRPr="00510B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10B2F">
        <w:rPr>
          <w:rFonts w:ascii="Times New Roman" w:hAnsi="Times New Roman" w:cs="Times New Roman"/>
          <w:sz w:val="28"/>
          <w:szCs w:val="28"/>
        </w:rPr>
        <w:t>После подтверждения пользователю отображается сообщение об успешном оформлении заказа.</w:t>
      </w:r>
    </w:p>
    <w:p w14:paraId="7B070278" w14:textId="77777777" w:rsidR="00510B2F" w:rsidRPr="00510B2F" w:rsidRDefault="00510B2F" w:rsidP="00510B2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>Если книга недоступна (список пустой), пользователю показывается сообщение об ошибке.</w:t>
      </w:r>
    </w:p>
    <w:p w14:paraId="56F6BE69" w14:textId="77777777" w:rsidR="00510B2F" w:rsidRPr="00510B2F" w:rsidRDefault="00510B2F" w:rsidP="00510B2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B2F">
        <w:rPr>
          <w:rFonts w:ascii="Times New Roman" w:hAnsi="Times New Roman" w:cs="Times New Roman"/>
          <w:sz w:val="28"/>
          <w:szCs w:val="28"/>
          <w:lang w:val="ru-RU"/>
        </w:rPr>
        <w:t>В конце пользователь получает рекомендации на основе списка популярных книг, который также запрашивается через контроллер заказов.</w:t>
      </w:r>
    </w:p>
    <w:p w14:paraId="3D3CBAEF" w14:textId="18B5845B" w:rsidR="004E1FFE" w:rsidRDefault="009161DB" w:rsidP="009161D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161DB">
        <w:rPr>
          <w:rFonts w:ascii="Times New Roman" w:hAnsi="Times New Roman" w:cs="Times New Roman"/>
          <w:sz w:val="28"/>
          <w:szCs w:val="28"/>
          <w:lang w:val="ru-RU"/>
        </w:rPr>
        <w:t xml:space="preserve">Были использованы синхронные и асинхронные сообщения, а также конструкция ветвления </w:t>
      </w:r>
      <w:r w:rsidRPr="009161DB">
        <w:rPr>
          <w:rFonts w:ascii="Times New Roman" w:hAnsi="Times New Roman" w:cs="Times New Roman"/>
          <w:sz w:val="28"/>
          <w:szCs w:val="28"/>
        </w:rPr>
        <w:t>alt</w:t>
      </w:r>
      <w:r w:rsidRPr="009161D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161DB">
        <w:rPr>
          <w:rFonts w:ascii="Times New Roman" w:hAnsi="Times New Roman" w:cs="Times New Roman"/>
          <w:sz w:val="28"/>
          <w:szCs w:val="28"/>
        </w:rPr>
        <w:t>else</w:t>
      </w:r>
      <w:r w:rsidRPr="009161DB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условий.</w:t>
      </w:r>
    </w:p>
    <w:p w14:paraId="623B9E31" w14:textId="210B1299" w:rsidR="002E0287" w:rsidRDefault="002E0287" w:rsidP="009161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E0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</w:p>
    <w:p w14:paraId="4F6B52E5" w14:textId="3F692967" w:rsidR="002E0287" w:rsidRDefault="00495078" w:rsidP="0049507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495078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0663826" wp14:editId="10AB1A60">
            <wp:extent cx="3611496" cy="2773680"/>
            <wp:effectExtent l="0" t="0" r="8255" b="7620"/>
            <wp:docPr id="9592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5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125" cy="27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51C" w14:textId="5594E2FF" w:rsidR="00495078" w:rsidRDefault="00495078" w:rsidP="0049507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495078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BD52A07" wp14:editId="6543B74E">
            <wp:extent cx="6176614" cy="4511040"/>
            <wp:effectExtent l="0" t="0" r="0" b="3810"/>
            <wp:docPr id="1661533966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33966" name="Picture 1" descr="A diagram with text and arrow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683" cy="45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21C9" w14:textId="77777777" w:rsidR="008B6952" w:rsidRPr="008B6952" w:rsidRDefault="008B6952" w:rsidP="008B69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sz w:val="28"/>
          <w:szCs w:val="28"/>
          <w:lang w:val="ru-RU"/>
        </w:rPr>
        <w:t>Данная диаграмма последовательности моделирует процесс проверки документов гражданина на пограничном контроле через базу данных Интерпола.</w:t>
      </w:r>
    </w:p>
    <w:p w14:paraId="38D6F602" w14:textId="77777777" w:rsidR="008B6952" w:rsidRPr="008B6952" w:rsidRDefault="008B6952" w:rsidP="008B69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В диаграмме участвуют следующие объекты: 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Гражданин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Пограничник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поиска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Контроллер поиска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 Интерпола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A88A56" w14:textId="77777777" w:rsidR="008B6952" w:rsidRPr="008B6952" w:rsidRDefault="008B6952" w:rsidP="008B69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sz w:val="28"/>
          <w:szCs w:val="28"/>
          <w:lang w:val="ru-RU"/>
        </w:rPr>
        <w:t xml:space="preserve">Сценарий начинается с передачи документов пограничнику. Далее данные вводятся в систему через интерфейс и передаются контроллеру, где шифруются по алгоритму </w:t>
      </w:r>
      <w:r w:rsidRPr="008B6952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-256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, затем отправляются на сервер Интерпола.</w:t>
      </w:r>
    </w:p>
    <w:p w14:paraId="41CFD664" w14:textId="77777777" w:rsidR="008B6952" w:rsidRPr="008B6952" w:rsidRDefault="008B6952" w:rsidP="008B69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sz w:val="28"/>
          <w:szCs w:val="28"/>
          <w:lang w:val="ru-RU"/>
        </w:rPr>
        <w:t>После получения результата реализуется ветвление:</w:t>
      </w:r>
    </w:p>
    <w:p w14:paraId="5D60894D" w14:textId="77777777" w:rsidR="008B6952" w:rsidRPr="008B6952" w:rsidRDefault="008B6952" w:rsidP="008B695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гражданин в розыске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, пограничник получает уведомление, подтверждает задержание (асинхронно) и задерживает гражданина.</w:t>
      </w:r>
    </w:p>
    <w:p w14:paraId="5B803A0B" w14:textId="77777777" w:rsidR="008B6952" w:rsidRPr="008B6952" w:rsidRDefault="008B6952" w:rsidP="008B695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952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гражданин не в розыске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, документы возвращаются обратно.</w:t>
      </w:r>
    </w:p>
    <w:p w14:paraId="1267F685" w14:textId="69147560" w:rsidR="00495078" w:rsidRDefault="008B6952" w:rsidP="0049507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B695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показывает реалистичный и корректный процесс обработки, включает ветвление </w:t>
      </w:r>
      <w:r w:rsidRPr="008B6952">
        <w:rPr>
          <w:rFonts w:ascii="Times New Roman" w:hAnsi="Times New Roman" w:cs="Times New Roman"/>
          <w:sz w:val="28"/>
          <w:szCs w:val="28"/>
        </w:rPr>
        <w:t>alt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B6952">
        <w:rPr>
          <w:rFonts w:ascii="Times New Roman" w:hAnsi="Times New Roman" w:cs="Times New Roman"/>
          <w:sz w:val="28"/>
          <w:szCs w:val="28"/>
        </w:rPr>
        <w:t>else</w:t>
      </w:r>
      <w:r w:rsidRPr="008B6952">
        <w:rPr>
          <w:rFonts w:ascii="Times New Roman" w:hAnsi="Times New Roman" w:cs="Times New Roman"/>
          <w:sz w:val="28"/>
          <w:szCs w:val="28"/>
          <w:lang w:val="ru-RU"/>
        </w:rPr>
        <w:t>, различие между синхронными и асинхронными сообщениями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0BF19C" w14:textId="30C062C2" w:rsidR="008B6952" w:rsidRDefault="004B7AA0" w:rsidP="004950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B7A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</w:p>
    <w:p w14:paraId="1EAEAF84" w14:textId="27D55EDD" w:rsidR="004B7AA0" w:rsidRDefault="00E31304" w:rsidP="00E3130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3130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FA4FB6F" wp14:editId="240A26F0">
            <wp:extent cx="5720128" cy="3787140"/>
            <wp:effectExtent l="0" t="0" r="0" b="3810"/>
            <wp:docPr id="158979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92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034" cy="37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28BC" w14:textId="7B42D9F3" w:rsidR="00E31304" w:rsidRDefault="00AA0D90" w:rsidP="00E3130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A0D90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EB0410D" wp14:editId="71D1B053">
            <wp:extent cx="6219924" cy="4488180"/>
            <wp:effectExtent l="0" t="0" r="9525" b="7620"/>
            <wp:docPr id="90547120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1201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4598" cy="44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B86" w14:textId="77777777" w:rsidR="00850C0E" w:rsidRPr="00850C0E" w:rsidRDefault="00850C0E" w:rsidP="00850C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C0E">
        <w:rPr>
          <w:rFonts w:ascii="Times New Roman" w:hAnsi="Times New Roman" w:cs="Times New Roman"/>
          <w:sz w:val="28"/>
          <w:szCs w:val="28"/>
          <w:lang w:val="ru-RU"/>
        </w:rPr>
        <w:t>Данная диаграмма последовательности отражает процесс рассмотрения кредитной заявки клиента в банке.</w:t>
      </w:r>
    </w:p>
    <w:p w14:paraId="5B007E44" w14:textId="77777777" w:rsidR="00850C0E" w:rsidRPr="00850C0E" w:rsidRDefault="00850C0E" w:rsidP="00850C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Участвуют следующие объекты: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Заемщик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Сотрудник банка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кредита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Контроллер кредитов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 кредитных историй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F8E7B2" w14:textId="77777777" w:rsidR="00850C0E" w:rsidRPr="00850C0E" w:rsidRDefault="00850C0E" w:rsidP="00850C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C0E">
        <w:rPr>
          <w:rFonts w:ascii="Times New Roman" w:hAnsi="Times New Roman" w:cs="Times New Roman"/>
          <w:sz w:val="28"/>
          <w:szCs w:val="28"/>
          <w:lang w:val="ru-RU"/>
        </w:rPr>
        <w:t>Процесс начинается с предоставления заемщиком информации и цели кредита. Сотрудник банка вводит данные в систему через интерфейс. Контроллер анализирует полученные данные и направляет запрос в отдел кредитных историй.</w:t>
      </w:r>
    </w:p>
    <w:p w14:paraId="33DD6E35" w14:textId="77777777" w:rsidR="00850C0E" w:rsidRPr="00850C0E" w:rsidRDefault="00850C0E" w:rsidP="00850C0E">
      <w:pPr>
        <w:jc w:val="both"/>
        <w:rPr>
          <w:rFonts w:ascii="Times New Roman" w:hAnsi="Times New Roman" w:cs="Times New Roman"/>
          <w:sz w:val="28"/>
          <w:szCs w:val="28"/>
        </w:rPr>
      </w:pPr>
      <w:r w:rsidRPr="00850C0E">
        <w:rPr>
          <w:rFonts w:ascii="Times New Roman" w:hAnsi="Times New Roman" w:cs="Times New Roman"/>
          <w:sz w:val="28"/>
          <w:szCs w:val="28"/>
        </w:rPr>
        <w:t>В зависимости от результата:</w:t>
      </w:r>
    </w:p>
    <w:p w14:paraId="50D9B93A" w14:textId="77777777" w:rsidR="00850C0E" w:rsidRPr="00850C0E" w:rsidRDefault="00850C0E" w:rsidP="00850C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положительной истории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 контроллер рекомендует одобрить заявку, и кредит выдается.</w:t>
      </w:r>
    </w:p>
    <w:p w14:paraId="4BA3B4F8" w14:textId="77777777" w:rsidR="00850C0E" w:rsidRPr="00850C0E" w:rsidRDefault="00850C0E" w:rsidP="00850C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отрицательной истории</w:t>
      </w:r>
      <w:r w:rsidRPr="00850C0E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 запрашивает дополнительную информацию в отделе (асинхронно) и уведомляет заемщика о задержке рассмотрения заявки.</w:t>
      </w:r>
    </w:p>
    <w:p w14:paraId="32A5E19C" w14:textId="51AF65CA" w:rsidR="00AA0D90" w:rsidRPr="00850C0E" w:rsidRDefault="00850C0E" w:rsidP="00850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C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850C0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4D649E" w14:textId="126C809F" w:rsidR="00850C0E" w:rsidRDefault="007A5D21" w:rsidP="00AF696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A5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F0F67" wp14:editId="2815F45A">
            <wp:extent cx="5585460" cy="4082279"/>
            <wp:effectExtent l="0" t="0" r="0" b="0"/>
            <wp:docPr id="79904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0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562" cy="40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7C4" w14:textId="06117ADD" w:rsidR="007A5D21" w:rsidRDefault="001A34DB" w:rsidP="00AF696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1A34DB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7A31AB1" wp14:editId="36DBA4DB">
            <wp:extent cx="5943600" cy="4730115"/>
            <wp:effectExtent l="0" t="0" r="0" b="0"/>
            <wp:docPr id="105827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75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C91E" w14:textId="77777777" w:rsidR="00F7773D" w:rsidRPr="00F7773D" w:rsidRDefault="00F7773D" w:rsidP="00F777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73D">
        <w:rPr>
          <w:rFonts w:ascii="Times New Roman" w:hAnsi="Times New Roman" w:cs="Times New Roman"/>
          <w:sz w:val="28"/>
          <w:szCs w:val="28"/>
          <w:lang w:val="ru-RU"/>
        </w:rPr>
        <w:t>Данная диаграмма последовательности моделирует процесс записи к врачу через мобильное приложение.</w:t>
      </w:r>
    </w:p>
    <w:p w14:paraId="31445951" w14:textId="77777777" w:rsidR="00F7773D" w:rsidRPr="00F7773D" w:rsidRDefault="00F7773D" w:rsidP="00F777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73D">
        <w:rPr>
          <w:rFonts w:ascii="Times New Roman" w:hAnsi="Times New Roman" w:cs="Times New Roman"/>
          <w:sz w:val="28"/>
          <w:szCs w:val="28"/>
          <w:lang w:val="ru-RU"/>
        </w:rPr>
        <w:t>В диаграмме участвуют следующие объекты: Пользователь, Приложение, Интерфейс записи, Контроллер расписания, и База данных.</w:t>
      </w:r>
    </w:p>
    <w:p w14:paraId="262354F7" w14:textId="77777777" w:rsidR="00F7773D" w:rsidRPr="00F7773D" w:rsidRDefault="00F7773D" w:rsidP="00F777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73D">
        <w:rPr>
          <w:rFonts w:ascii="Times New Roman" w:hAnsi="Times New Roman" w:cs="Times New Roman"/>
          <w:sz w:val="28"/>
          <w:szCs w:val="28"/>
          <w:lang w:val="ru-RU"/>
        </w:rPr>
        <w:t>Процесс начинается с того, что пользователь открывает приложение и переходит в интерфейс записи. Затем он вводит данные — врача, дату и время. Интерфейс передаёт запрос контроллеру расписания, который обращается к базе данных для проверки доступности выбранного времени.</w:t>
      </w:r>
    </w:p>
    <w:p w14:paraId="53D427D0" w14:textId="75E0E245" w:rsidR="007A5D21" w:rsidRPr="00F7773D" w:rsidRDefault="00F7773D" w:rsidP="00850C0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7773D">
        <w:rPr>
          <w:rFonts w:ascii="Times New Roman" w:hAnsi="Times New Roman" w:cs="Times New Roman"/>
          <w:sz w:val="28"/>
          <w:szCs w:val="28"/>
          <w:lang w:val="ru-RU"/>
        </w:rPr>
        <w:t>Если время доступно, слот бронируется, и пользователю отображается подтверждение записи. Если время занято, система информирует пользователя и предлагает выбрать другое время.</w:t>
      </w:r>
    </w:p>
    <w:p w14:paraId="66D444A0" w14:textId="3768E4FA" w:rsidR="0071412A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</w:p>
    <w:p w14:paraId="15F0DE03" w14:textId="0500D580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Перечислите особенности диаграммы последовательности.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Диаграмма последовательности — это инструмент </w:t>
      </w:r>
      <w:r w:rsidRPr="00300D76">
        <w:rPr>
          <w:rFonts w:ascii="Times New Roman" w:hAnsi="Times New Roman" w:cs="Times New Roman"/>
          <w:sz w:val="28"/>
          <w:szCs w:val="28"/>
        </w:rPr>
        <w:t>UML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, который отображает взаимодействие объектов в хронологическом порядке. Её особенности включают:</w:t>
      </w:r>
    </w:p>
    <w:p w14:paraId="5481E6CA" w14:textId="77777777" w:rsidR="00300D76" w:rsidRPr="00300D76" w:rsidRDefault="00300D76" w:rsidP="00B61E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Фокус на временной последовательности сообщений между объектами.</w:t>
      </w:r>
    </w:p>
    <w:p w14:paraId="167FBB16" w14:textId="77777777" w:rsidR="00300D76" w:rsidRPr="00300D76" w:rsidRDefault="00300D76" w:rsidP="00B61E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Использование линий жизни (</w:t>
      </w:r>
      <w:r w:rsidRPr="00300D76">
        <w:rPr>
          <w:rFonts w:ascii="Times New Roman" w:hAnsi="Times New Roman" w:cs="Times New Roman"/>
          <w:sz w:val="28"/>
          <w:szCs w:val="28"/>
        </w:rPr>
        <w:t>lifeline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) для отображения периода активности объектов.</w:t>
      </w:r>
    </w:p>
    <w:p w14:paraId="3D38FD74" w14:textId="77777777" w:rsidR="00300D76" w:rsidRPr="00300D76" w:rsidRDefault="00300D76" w:rsidP="00B61E0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Возможность отображать создание и уничтожение объектов, ветвления и асинхронные взаимодействия.</w:t>
      </w:r>
    </w:p>
    <w:p w14:paraId="5A983452" w14:textId="5F674552" w:rsidR="00215D9D" w:rsidRPr="008C78E4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С какой целью создаются диаграммы последовательности?</w:t>
      </w:r>
    </w:p>
    <w:p w14:paraId="4E602966" w14:textId="16912DD6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</w:rPr>
      </w:pPr>
      <w:r w:rsidRPr="00300D76">
        <w:rPr>
          <w:rFonts w:ascii="Times New Roman" w:hAnsi="Times New Roman" w:cs="Times New Roman"/>
          <w:sz w:val="28"/>
          <w:szCs w:val="28"/>
        </w:rPr>
        <w:t>Эти диаграммы создаются для:</w:t>
      </w:r>
    </w:p>
    <w:p w14:paraId="5A211B39" w14:textId="77777777" w:rsidR="00300D76" w:rsidRPr="00300D76" w:rsidRDefault="00300D76" w:rsidP="00B61E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Визуализации логики выполнения сценариев в системе.</w:t>
      </w:r>
    </w:p>
    <w:p w14:paraId="431E4C7F" w14:textId="77777777" w:rsidR="00300D76" w:rsidRPr="00300D76" w:rsidRDefault="00300D76" w:rsidP="00B61E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Анализа взаимодействия между объектами или компонентами.</w:t>
      </w:r>
    </w:p>
    <w:p w14:paraId="7C698876" w14:textId="77777777" w:rsidR="00300D76" w:rsidRPr="00300D76" w:rsidRDefault="00300D76" w:rsidP="00B61E0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Документирования поведения системы для разработчиков и заинтересованных лиц.</w:t>
      </w:r>
    </w:p>
    <w:p w14:paraId="7C7FA496" w14:textId="0224F8BE" w:rsidR="00215D9D" w:rsidRPr="008C78E4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Перечислите элементы нотации диаграммы последовательности.</w:t>
      </w:r>
    </w:p>
    <w:p w14:paraId="77A51F62" w14:textId="1C1C15DE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</w:rPr>
      </w:pPr>
      <w:r w:rsidRPr="00300D76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14:paraId="14B1F102" w14:textId="77777777" w:rsidR="00300D76" w:rsidRPr="00300D76" w:rsidRDefault="00300D76" w:rsidP="00B61E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Объекты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(прямоугольники с именами и классами).</w:t>
      </w:r>
    </w:p>
    <w:p w14:paraId="09779DB1" w14:textId="77777777" w:rsidR="00300D76" w:rsidRPr="00300D76" w:rsidRDefault="00300D76" w:rsidP="00B61E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Линии жизни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(вертикальные пунктирные линии).</w:t>
      </w:r>
    </w:p>
    <w:p w14:paraId="4CE9391C" w14:textId="77777777" w:rsidR="00300D76" w:rsidRPr="00300D76" w:rsidRDefault="00300D76" w:rsidP="00B61E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Сообщения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(стрелки с подписями, например, синхронные или асинхронные).</w:t>
      </w:r>
    </w:p>
    <w:p w14:paraId="2A40CEA6" w14:textId="77777777" w:rsidR="00300D76" w:rsidRPr="00300D76" w:rsidRDefault="00300D76" w:rsidP="00B61E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Фокус управления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(узкие прямоугольники на линиях жизни, показывающие активность).</w:t>
      </w:r>
    </w:p>
    <w:p w14:paraId="13448A3A" w14:textId="77777777" w:rsidR="00300D76" w:rsidRPr="00300D76" w:rsidRDefault="00300D76" w:rsidP="00B61E0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Условные блоки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(ветвления с квадратными скобками).</w:t>
      </w:r>
    </w:p>
    <w:p w14:paraId="3383532C" w14:textId="32911024" w:rsidR="00215D9D" w:rsidRPr="008C78E4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Что такое объект?</w:t>
      </w:r>
    </w:p>
    <w:p w14:paraId="47779754" w14:textId="224B081F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Объект — это экземпляр класса, участвующий во взаимодействии. На диаграмме он обозначается прямоугольником с именем и классом (например,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Абонент: Клиент).</w:t>
      </w:r>
    </w:p>
    <w:p w14:paraId="245AAB60" w14:textId="25727221" w:rsidR="00215D9D" w:rsidRPr="008C78E4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5. Что такое линия жизни?</w:t>
      </w:r>
    </w:p>
    <w:p w14:paraId="51F55D90" w14:textId="501A8484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Линия жизни — это вертикальная пунктирная линия, идущая от объекта. Она показывает период его существования и активности в системе. Если объект уничтожается, линия перечёркивается крестом.</w:t>
      </w:r>
    </w:p>
    <w:p w14:paraId="0A3728C6" w14:textId="602FD104" w:rsidR="00215D9D" w:rsidRDefault="00300D76" w:rsidP="00B61E05">
      <w:pPr>
        <w:jc w:val="both"/>
        <w:rPr>
          <w:rFonts w:ascii="Times New Roman" w:hAnsi="Times New Roman" w:cs="Times New Roman"/>
          <w:sz w:val="28"/>
          <w:szCs w:val="28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6. Что такое сообщение?</w:t>
      </w:r>
    </w:p>
    <w:p w14:paraId="4D13344E" w14:textId="456D392C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Сообщение — это передача информации или запроса между объектами. Изображается стрелкой между линиями жизни. Пример: вызов метода (поднятьТрубку()) или асинхронный сигнал.</w:t>
      </w:r>
    </w:p>
    <w:p w14:paraId="5C5F90B3" w14:textId="593EFAFE" w:rsidR="00215D9D" w:rsidRPr="00300D76" w:rsidRDefault="00300D76" w:rsidP="00B61E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Какие виды сообщений используются на диаграмме последовательности? </w:t>
      </w:r>
      <w:r w:rsidRPr="00300D76">
        <w:rPr>
          <w:rFonts w:ascii="Times New Roman" w:hAnsi="Times New Roman" w:cs="Times New Roman"/>
          <w:b/>
          <w:bCs/>
          <w:sz w:val="28"/>
          <w:szCs w:val="28"/>
        </w:rPr>
        <w:t>Приведите примеры.</w:t>
      </w:r>
    </w:p>
    <w:p w14:paraId="1447EDA7" w14:textId="77777777" w:rsidR="00300D76" w:rsidRPr="00300D76" w:rsidRDefault="00300D76" w:rsidP="00B61E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Синхронные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(сплошная стрелка с треугольником): вызов метода с ожиданием ответа (например,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запроситьДанные()).</w:t>
      </w:r>
    </w:p>
    <w:p w14:paraId="2674DFBC" w14:textId="77777777" w:rsidR="00300D76" w:rsidRPr="00300D76" w:rsidRDefault="00300D76" w:rsidP="00B61E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Асинхронные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(стрелка с открытым наконечником): сигнал без ожидания (например,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отправитьУведомление()).</w:t>
      </w:r>
    </w:p>
    <w:p w14:paraId="6CB7EE62" w14:textId="77777777" w:rsidR="00300D76" w:rsidRPr="00300D76" w:rsidRDefault="00300D76" w:rsidP="00B61E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Возвратные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(пунктирная стрелка): ответ на синхронный запрос (например, возврат результата вычислений).</w:t>
      </w:r>
    </w:p>
    <w:p w14:paraId="6741238E" w14:textId="77777777" w:rsidR="00300D76" w:rsidRPr="00300D76" w:rsidRDefault="00300D76" w:rsidP="00B61E0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Создающие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(стрелка с подписью</w:t>
      </w:r>
      <w:r w:rsidRPr="00300D76">
        <w:rPr>
          <w:rFonts w:ascii="Times New Roman" w:hAnsi="Times New Roman" w:cs="Times New Roman"/>
          <w:sz w:val="28"/>
          <w:szCs w:val="28"/>
        </w:rPr>
        <w:t> create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): инстанциирование нового объекта.</w:t>
      </w:r>
    </w:p>
    <w:p w14:paraId="48FDE576" w14:textId="77777777" w:rsidR="00300D76" w:rsidRPr="00300D76" w:rsidRDefault="00300D76" w:rsidP="00B61E05">
      <w:pPr>
        <w:jc w:val="both"/>
        <w:rPr>
          <w:rFonts w:ascii="Times New Roman" w:hAnsi="Times New Roman" w:cs="Times New Roman"/>
          <w:sz w:val="28"/>
          <w:szCs w:val="28"/>
        </w:rPr>
      </w:pPr>
      <w:r w:rsidRPr="00300D76">
        <w:rPr>
          <w:rFonts w:ascii="Times New Roman" w:hAnsi="Times New Roman" w:cs="Times New Roman"/>
          <w:sz w:val="28"/>
          <w:szCs w:val="28"/>
        </w:rPr>
        <w:t>Примеры из лабораторной работы:</w:t>
      </w:r>
    </w:p>
    <w:p w14:paraId="4F58C8C4" w14:textId="77777777" w:rsidR="00300D76" w:rsidRPr="00300D76" w:rsidRDefault="00300D76" w:rsidP="00B61E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Асинхронное сообщение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набратьНомер()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между абонентом и телефонным аппаратом.</w:t>
      </w:r>
    </w:p>
    <w:p w14:paraId="04083329" w14:textId="43A22FA2" w:rsidR="00300D76" w:rsidRPr="00300D76" w:rsidRDefault="00300D76" w:rsidP="00B61E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6">
        <w:rPr>
          <w:rFonts w:ascii="Times New Roman" w:hAnsi="Times New Roman" w:cs="Times New Roman"/>
          <w:sz w:val="28"/>
          <w:szCs w:val="28"/>
          <w:lang w:val="ru-RU"/>
        </w:rPr>
        <w:t>Синхронный запрос от коммутатора к объекту</w:t>
      </w:r>
      <w:r w:rsidRPr="00300D76">
        <w:rPr>
          <w:rFonts w:ascii="Times New Roman" w:hAnsi="Times New Roman" w:cs="Times New Roman"/>
          <w:sz w:val="28"/>
          <w:szCs w:val="28"/>
        </w:rPr>
        <w:t> </w:t>
      </w:r>
      <w:r w:rsidRPr="00300D76">
        <w:rPr>
          <w:rFonts w:ascii="Times New Roman" w:hAnsi="Times New Roman" w:cs="Times New Roman"/>
          <w:sz w:val="28"/>
          <w:szCs w:val="28"/>
          <w:lang w:val="ru-RU"/>
        </w:rPr>
        <w:t>Разговор.</w:t>
      </w:r>
    </w:p>
    <w:sectPr w:rsidR="00300D76" w:rsidRPr="0030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1BC6"/>
    <w:multiLevelType w:val="multilevel"/>
    <w:tmpl w:val="851C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54136"/>
    <w:multiLevelType w:val="multilevel"/>
    <w:tmpl w:val="F78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643C8"/>
    <w:multiLevelType w:val="multilevel"/>
    <w:tmpl w:val="4260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4414F"/>
    <w:multiLevelType w:val="multilevel"/>
    <w:tmpl w:val="59E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56421"/>
    <w:multiLevelType w:val="multilevel"/>
    <w:tmpl w:val="3FE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2762D"/>
    <w:multiLevelType w:val="multilevel"/>
    <w:tmpl w:val="EFD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52B10"/>
    <w:multiLevelType w:val="multilevel"/>
    <w:tmpl w:val="7B6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9758F"/>
    <w:multiLevelType w:val="multilevel"/>
    <w:tmpl w:val="8A3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55F18"/>
    <w:multiLevelType w:val="multilevel"/>
    <w:tmpl w:val="DA9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59015">
    <w:abstractNumId w:val="7"/>
  </w:num>
  <w:num w:numId="2" w16cid:durableId="1932547721">
    <w:abstractNumId w:val="5"/>
  </w:num>
  <w:num w:numId="3" w16cid:durableId="138770110">
    <w:abstractNumId w:val="8"/>
  </w:num>
  <w:num w:numId="4" w16cid:durableId="935284429">
    <w:abstractNumId w:val="3"/>
  </w:num>
  <w:num w:numId="5" w16cid:durableId="1490511353">
    <w:abstractNumId w:val="4"/>
  </w:num>
  <w:num w:numId="6" w16cid:durableId="1004943014">
    <w:abstractNumId w:val="2"/>
  </w:num>
  <w:num w:numId="7" w16cid:durableId="467403499">
    <w:abstractNumId w:val="0"/>
  </w:num>
  <w:num w:numId="8" w16cid:durableId="1999117926">
    <w:abstractNumId w:val="1"/>
  </w:num>
  <w:num w:numId="9" w16cid:durableId="2090613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77"/>
    <w:rsid w:val="000C6CE7"/>
    <w:rsid w:val="00115B6C"/>
    <w:rsid w:val="001A2A60"/>
    <w:rsid w:val="001A34DB"/>
    <w:rsid w:val="00215D9D"/>
    <w:rsid w:val="0026559C"/>
    <w:rsid w:val="002E0287"/>
    <w:rsid w:val="00300D76"/>
    <w:rsid w:val="00306CCA"/>
    <w:rsid w:val="003856C1"/>
    <w:rsid w:val="00444223"/>
    <w:rsid w:val="00495078"/>
    <w:rsid w:val="004B7AA0"/>
    <w:rsid w:val="004E1FFE"/>
    <w:rsid w:val="00510B2F"/>
    <w:rsid w:val="005130A5"/>
    <w:rsid w:val="00530B66"/>
    <w:rsid w:val="005721CF"/>
    <w:rsid w:val="006536F6"/>
    <w:rsid w:val="006E0F4F"/>
    <w:rsid w:val="0071412A"/>
    <w:rsid w:val="00795977"/>
    <w:rsid w:val="007A5D21"/>
    <w:rsid w:val="0081406A"/>
    <w:rsid w:val="00850C0E"/>
    <w:rsid w:val="008A644C"/>
    <w:rsid w:val="008B6952"/>
    <w:rsid w:val="008C78E4"/>
    <w:rsid w:val="009161DB"/>
    <w:rsid w:val="00920B17"/>
    <w:rsid w:val="009834A4"/>
    <w:rsid w:val="009D0FF9"/>
    <w:rsid w:val="00A02EB9"/>
    <w:rsid w:val="00AA0D90"/>
    <w:rsid w:val="00AC769E"/>
    <w:rsid w:val="00AE46D5"/>
    <w:rsid w:val="00AF6964"/>
    <w:rsid w:val="00B0505A"/>
    <w:rsid w:val="00B61E05"/>
    <w:rsid w:val="00C45780"/>
    <w:rsid w:val="00E31304"/>
    <w:rsid w:val="00E73B29"/>
    <w:rsid w:val="00EE342A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7A4B"/>
  <w15:chartTrackingRefBased/>
  <w15:docId w15:val="{3A512A5B-192C-4602-A8E2-113E8874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A4"/>
  </w:style>
  <w:style w:type="paragraph" w:styleId="Heading1">
    <w:name w:val="heading 1"/>
    <w:basedOn w:val="Normal"/>
    <w:next w:val="Normal"/>
    <w:link w:val="Heading1Char"/>
    <w:uiPriority w:val="9"/>
    <w:qFormat/>
    <w:rsid w:val="0079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49</cp:revision>
  <dcterms:created xsi:type="dcterms:W3CDTF">2025-05-23T09:33:00Z</dcterms:created>
  <dcterms:modified xsi:type="dcterms:W3CDTF">2025-06-01T07:30:00Z</dcterms:modified>
</cp:coreProperties>
</file>