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7FE6" w14:textId="77777777" w:rsidR="00360026" w:rsidRDefault="00000000">
      <w:pPr>
        <w:spacing w:after="40"/>
      </w:pPr>
      <w:r>
        <w:rPr>
          <w:b/>
          <w:color w:val="1F4E79"/>
          <w:sz w:val="48"/>
        </w:rPr>
        <w:t>W25Q64FV SPI Flash Project</w:t>
      </w:r>
    </w:p>
    <w:p w14:paraId="1DD0797E" w14:textId="77777777" w:rsidR="00360026" w:rsidRDefault="00000000">
      <w:pPr>
        <w:spacing w:after="320"/>
      </w:pPr>
      <w:r>
        <w:rPr>
          <w:color w:val="5C6A7A"/>
          <w:sz w:val="25"/>
        </w:rPr>
        <w:t>STM32F407 SPI2 driver reference for W25Q64FV rules, commands, initialization, erase/program/read flow, and safe usage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60026" w14:paraId="3F7DA1BD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8F91" w14:textId="77777777" w:rsidR="00360026" w:rsidRDefault="00000000">
            <w:r>
              <w:rPr>
                <w:b/>
                <w:color w:val="1F4E79"/>
                <w:sz w:val="21"/>
              </w:rPr>
              <w:t xml:space="preserve">Document intent: </w:t>
            </w:r>
            <w:r>
              <w:rPr>
                <w:sz w:val="21"/>
              </w:rPr>
              <w:t>Industry-grade learning reference for the W25Q64FV SPI NOR flash module used in the CAN1_RX_Interrupt project. It combines the shared-chat theory with the finalized firmware files and adds embedded-engineering verification notes.</w:t>
            </w:r>
          </w:p>
        </w:tc>
      </w:tr>
    </w:tbl>
    <w:p w14:paraId="51B2B75C" w14:textId="77777777" w:rsidR="00360026" w:rsidRDefault="00360026">
      <w:pPr>
        <w:spacing w:after="80"/>
      </w:pP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360026" w14:paraId="19BC809D" w14:textId="77777777"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2D3F" w14:textId="77777777" w:rsidR="00360026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A826" w14:textId="77777777" w:rsidR="00360026" w:rsidRDefault="00000000"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360026" w14:paraId="517C7265" w14:textId="77777777">
        <w:tc>
          <w:tcPr>
            <w:tcW w:w="2350" w:type="dxa"/>
          </w:tcPr>
          <w:p w14:paraId="6F9ED376" w14:textId="77777777" w:rsidR="00360026" w:rsidRDefault="00000000">
            <w:pPr>
              <w:jc w:val="center"/>
            </w:pPr>
            <w:r>
              <w:rPr>
                <w:sz w:val="20"/>
              </w:rPr>
              <w:t>Project scope</w:t>
            </w:r>
          </w:p>
        </w:tc>
        <w:tc>
          <w:tcPr>
            <w:tcW w:w="7010" w:type="dxa"/>
          </w:tcPr>
          <w:p w14:paraId="3B233A32" w14:textId="77777777" w:rsidR="00360026" w:rsidRDefault="00000000">
            <w:r>
              <w:rPr>
                <w:sz w:val="20"/>
              </w:rPr>
              <w:t>W25Q64FV flash rules, functions, initialization, and usage using SPI</w:t>
            </w:r>
          </w:p>
        </w:tc>
      </w:tr>
      <w:tr w:rsidR="00360026" w14:paraId="7CA22C53" w14:textId="77777777">
        <w:tc>
          <w:tcPr>
            <w:tcW w:w="2350" w:type="dxa"/>
          </w:tcPr>
          <w:p w14:paraId="2E3D6B8D" w14:textId="77777777" w:rsidR="00360026" w:rsidRDefault="00000000">
            <w:pPr>
              <w:jc w:val="center"/>
            </w:pPr>
            <w:r>
              <w:rPr>
                <w:sz w:val="20"/>
              </w:rPr>
              <w:t>MCU peripheral</w:t>
            </w:r>
          </w:p>
        </w:tc>
        <w:tc>
          <w:tcPr>
            <w:tcW w:w="7010" w:type="dxa"/>
          </w:tcPr>
          <w:p w14:paraId="0553D86B" w14:textId="77777777" w:rsidR="00360026" w:rsidRDefault="00000000">
            <w:r>
              <w:rPr>
                <w:sz w:val="20"/>
              </w:rPr>
              <w:t>STM32F407 SPI2, polling transfer</w:t>
            </w:r>
          </w:p>
        </w:tc>
      </w:tr>
      <w:tr w:rsidR="00360026" w14:paraId="6EB62396" w14:textId="77777777">
        <w:tc>
          <w:tcPr>
            <w:tcW w:w="2350" w:type="dxa"/>
          </w:tcPr>
          <w:p w14:paraId="748B79D7" w14:textId="77777777" w:rsidR="00360026" w:rsidRDefault="00000000">
            <w:r>
              <w:rPr>
                <w:sz w:val="20"/>
              </w:rPr>
              <w:t>Flash chip select</w:t>
            </w:r>
          </w:p>
        </w:tc>
        <w:tc>
          <w:tcPr>
            <w:tcW w:w="7010" w:type="dxa"/>
          </w:tcPr>
          <w:p w14:paraId="25CE1987" w14:textId="77777777" w:rsidR="00360026" w:rsidRDefault="00000000">
            <w:r>
              <w:rPr>
                <w:sz w:val="20"/>
              </w:rPr>
              <w:t>PB9, controlled by W25Q_FLASH_CS_LOW/HIGH</w:t>
            </w:r>
          </w:p>
        </w:tc>
      </w:tr>
      <w:tr w:rsidR="00360026" w14:paraId="58B60BB9" w14:textId="77777777">
        <w:tc>
          <w:tcPr>
            <w:tcW w:w="2350" w:type="dxa"/>
          </w:tcPr>
          <w:p w14:paraId="5C801FA3" w14:textId="77777777" w:rsidR="00360026" w:rsidRDefault="00000000">
            <w:pPr>
              <w:jc w:val="center"/>
            </w:pPr>
            <w:r>
              <w:rPr>
                <w:sz w:val="20"/>
              </w:rPr>
              <w:t>SPI pins</w:t>
            </w:r>
          </w:p>
        </w:tc>
        <w:tc>
          <w:tcPr>
            <w:tcW w:w="7010" w:type="dxa"/>
          </w:tcPr>
          <w:p w14:paraId="3A4A8AA7" w14:textId="77777777" w:rsidR="00360026" w:rsidRDefault="00000000">
            <w:r>
              <w:rPr>
                <w:sz w:val="20"/>
              </w:rPr>
              <w:t>PB13 SCK, PB14 MISO, PB15 MOSI, AF5</w:t>
            </w:r>
          </w:p>
        </w:tc>
      </w:tr>
      <w:tr w:rsidR="00360026" w14:paraId="02816115" w14:textId="77777777">
        <w:tc>
          <w:tcPr>
            <w:tcW w:w="2350" w:type="dxa"/>
          </w:tcPr>
          <w:p w14:paraId="5AEC96FD" w14:textId="77777777" w:rsidR="00360026" w:rsidRDefault="00000000">
            <w:pPr>
              <w:jc w:val="center"/>
            </w:pPr>
            <w:r>
              <w:rPr>
                <w:sz w:val="20"/>
              </w:rPr>
              <w:t>Memory geometry</w:t>
            </w:r>
          </w:p>
        </w:tc>
        <w:tc>
          <w:tcPr>
            <w:tcW w:w="7010" w:type="dxa"/>
          </w:tcPr>
          <w:p w14:paraId="41695F7F" w14:textId="77777777" w:rsidR="00360026" w:rsidRDefault="00000000">
            <w:r>
              <w:rPr>
                <w:sz w:val="20"/>
              </w:rPr>
              <w:t>8 MB chip, 256-byte page, 4 KB sector, 64 KB block</w:t>
            </w:r>
          </w:p>
        </w:tc>
      </w:tr>
      <w:tr w:rsidR="00360026" w14:paraId="402550F1" w14:textId="77777777">
        <w:tc>
          <w:tcPr>
            <w:tcW w:w="2350" w:type="dxa"/>
          </w:tcPr>
          <w:p w14:paraId="38762338" w14:textId="77777777" w:rsidR="00360026" w:rsidRDefault="00000000">
            <w:r>
              <w:rPr>
                <w:sz w:val="20"/>
              </w:rPr>
              <w:t>Current test address</w:t>
            </w:r>
          </w:p>
        </w:tc>
        <w:tc>
          <w:tcPr>
            <w:tcW w:w="7010" w:type="dxa"/>
          </w:tcPr>
          <w:p w14:paraId="2731E4DA" w14:textId="77777777" w:rsidR="00360026" w:rsidRDefault="00000000">
            <w:r>
              <w:rPr>
                <w:sz w:val="20"/>
              </w:rPr>
              <w:t>W25Q_TEST_ADDR = 0x001000UL</w:t>
            </w:r>
          </w:p>
        </w:tc>
      </w:tr>
      <w:tr w:rsidR="00360026" w14:paraId="2EB02AF4" w14:textId="77777777">
        <w:tc>
          <w:tcPr>
            <w:tcW w:w="2350" w:type="dxa"/>
          </w:tcPr>
          <w:p w14:paraId="729F0DE8" w14:textId="77777777" w:rsidR="00360026" w:rsidRDefault="00000000">
            <w:r>
              <w:rPr>
                <w:sz w:val="20"/>
              </w:rPr>
              <w:t>Current test data</w:t>
            </w:r>
          </w:p>
        </w:tc>
        <w:tc>
          <w:tcPr>
            <w:tcW w:w="7010" w:type="dxa"/>
          </w:tcPr>
          <w:p w14:paraId="5AE56DBF" w14:textId="77777777" w:rsidR="00360026" w:rsidRDefault="00000000">
            <w:r>
              <w:rPr>
                <w:sz w:val="20"/>
              </w:rPr>
              <w:t>Five bytes: 'H', 'E', 'L', 'L', 'O'</w:t>
            </w:r>
          </w:p>
        </w:tc>
      </w:tr>
      <w:tr w:rsidR="00360026" w14:paraId="4C0849A5" w14:textId="77777777">
        <w:tc>
          <w:tcPr>
            <w:tcW w:w="2350" w:type="dxa"/>
          </w:tcPr>
          <w:p w14:paraId="376CA211" w14:textId="77777777" w:rsidR="00360026" w:rsidRDefault="00000000">
            <w:pPr>
              <w:jc w:val="center"/>
            </w:pPr>
            <w:r>
              <w:rPr>
                <w:sz w:val="20"/>
              </w:rPr>
              <w:t>Theory source</w:t>
            </w:r>
          </w:p>
        </w:tc>
        <w:tc>
          <w:tcPr>
            <w:tcW w:w="7010" w:type="dxa"/>
          </w:tcPr>
          <w:p w14:paraId="5D922E55" w14:textId="77777777" w:rsidR="00360026" w:rsidRDefault="00000000">
            <w:r>
              <w:rPr>
                <w:sz w:val="20"/>
              </w:rPr>
              <w:t>https://chatgpt.com/share/6a3cd3b1-539c-83e8-b215-ebb12dc6e2ea</w:t>
            </w:r>
          </w:p>
        </w:tc>
      </w:tr>
    </w:tbl>
    <w:p w14:paraId="74FE25D1" w14:textId="77777777" w:rsidR="00360026" w:rsidRDefault="00360026"/>
    <w:p w14:paraId="54FDABD3" w14:textId="77777777" w:rsidR="00360026" w:rsidRDefault="00000000">
      <w:r>
        <w:br w:type="page"/>
      </w:r>
    </w:p>
    <w:p w14:paraId="22B5A2E2" w14:textId="77777777" w:rsidR="00360026" w:rsidRDefault="00000000">
      <w:pPr>
        <w:pStyle w:val="Heading1"/>
      </w:pPr>
      <w:r>
        <w:lastRenderedPageBreak/>
        <w:t>1. Document Control / Metadata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360026" w14:paraId="1C3D3FE2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7ACA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6430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Details</w:t>
            </w:r>
          </w:p>
        </w:tc>
      </w:tr>
      <w:tr w:rsidR="00360026" w14:paraId="4B6D4B2D" w14:textId="77777777">
        <w:tc>
          <w:tcPr>
            <w:tcW w:w="2300" w:type="dxa"/>
          </w:tcPr>
          <w:p w14:paraId="74C88EA6" w14:textId="77777777" w:rsidR="00360026" w:rsidRDefault="00000000">
            <w:pPr>
              <w:jc w:val="center"/>
            </w:pPr>
            <w:r>
              <w:rPr>
                <w:sz w:val="17"/>
              </w:rPr>
              <w:t>Design preset</w:t>
            </w:r>
          </w:p>
        </w:tc>
        <w:tc>
          <w:tcPr>
            <w:tcW w:w="7060" w:type="dxa"/>
          </w:tcPr>
          <w:p w14:paraId="4D15766E" w14:textId="77777777" w:rsidR="00360026" w:rsidRDefault="00000000">
            <w:r>
              <w:rPr>
                <w:sz w:val="17"/>
              </w:rPr>
              <w:t>compact_reference_guide</w:t>
            </w:r>
          </w:p>
        </w:tc>
      </w:tr>
      <w:tr w:rsidR="00360026" w14:paraId="72C025DD" w14:textId="77777777">
        <w:tc>
          <w:tcPr>
            <w:tcW w:w="2300" w:type="dxa"/>
          </w:tcPr>
          <w:p w14:paraId="3AE9E8CC" w14:textId="77777777" w:rsidR="00360026" w:rsidRDefault="00000000">
            <w:r>
              <w:rPr>
                <w:sz w:val="17"/>
              </w:rPr>
              <w:t>Firmware reference</w:t>
            </w:r>
          </w:p>
        </w:tc>
        <w:tc>
          <w:tcPr>
            <w:tcW w:w="7060" w:type="dxa"/>
          </w:tcPr>
          <w:p w14:paraId="3A949FB8" w14:textId="77777777" w:rsidR="00360026" w:rsidRDefault="00000000">
            <w:r>
              <w:rPr>
                <w:sz w:val="17"/>
              </w:rPr>
              <w:t>D:\Embedded Communication Protocols\CAN1_RX_Interrupt</w:t>
            </w:r>
          </w:p>
        </w:tc>
      </w:tr>
      <w:tr w:rsidR="00360026" w14:paraId="0A61B754" w14:textId="77777777">
        <w:tc>
          <w:tcPr>
            <w:tcW w:w="2300" w:type="dxa"/>
          </w:tcPr>
          <w:p w14:paraId="50798F30" w14:textId="77777777" w:rsidR="00360026" w:rsidRDefault="00000000">
            <w:r>
              <w:rPr>
                <w:sz w:val="17"/>
              </w:rPr>
              <w:t>Shared-chat reference</w:t>
            </w:r>
          </w:p>
        </w:tc>
        <w:tc>
          <w:tcPr>
            <w:tcW w:w="7060" w:type="dxa"/>
          </w:tcPr>
          <w:p w14:paraId="627700AC" w14:textId="77777777" w:rsidR="00360026" w:rsidRDefault="00000000">
            <w:r>
              <w:rPr>
                <w:sz w:val="17"/>
              </w:rPr>
              <w:t>https://chatgpt.com/share/6a3cd3b1-539c-83e8-b215-ebb12dc6e2ea</w:t>
            </w:r>
          </w:p>
        </w:tc>
      </w:tr>
      <w:tr w:rsidR="00360026" w14:paraId="4C436378" w14:textId="77777777">
        <w:tc>
          <w:tcPr>
            <w:tcW w:w="2300" w:type="dxa"/>
          </w:tcPr>
          <w:p w14:paraId="61C2DA1F" w14:textId="77777777" w:rsidR="00360026" w:rsidRDefault="00000000">
            <w:r>
              <w:rPr>
                <w:sz w:val="17"/>
              </w:rPr>
              <w:t>Code fidelity rule</w:t>
            </w:r>
          </w:p>
        </w:tc>
        <w:tc>
          <w:tcPr>
            <w:tcW w:w="7060" w:type="dxa"/>
          </w:tcPr>
          <w:p w14:paraId="0B36B17B" w14:textId="77777777" w:rsidR="00360026" w:rsidRDefault="00000000">
            <w:r>
              <w:rPr>
                <w:sz w:val="17"/>
              </w:rPr>
              <w:t>Only the attached finalized source files are used for code snippets and live flow</w:t>
            </w:r>
          </w:p>
        </w:tc>
      </w:tr>
      <w:tr w:rsidR="00360026" w14:paraId="0AA08FC6" w14:textId="77777777">
        <w:tc>
          <w:tcPr>
            <w:tcW w:w="2300" w:type="dxa"/>
          </w:tcPr>
          <w:p w14:paraId="504BDDBE" w14:textId="77777777" w:rsidR="00360026" w:rsidRDefault="00000000">
            <w:pPr>
              <w:jc w:val="center"/>
            </w:pPr>
            <w:r>
              <w:rPr>
                <w:sz w:val="17"/>
              </w:rPr>
              <w:t>Footer rule</w:t>
            </w:r>
          </w:p>
        </w:tc>
        <w:tc>
          <w:tcPr>
            <w:tcW w:w="7060" w:type="dxa"/>
          </w:tcPr>
          <w:p w14:paraId="09869220" w14:textId="77777777" w:rsidR="00360026" w:rsidRDefault="00000000">
            <w:r>
              <w:rPr>
                <w:sz w:val="17"/>
              </w:rPr>
              <w:t>Embedded Learning Document</w:t>
            </w:r>
          </w:p>
        </w:tc>
      </w:tr>
      <w:tr w:rsidR="00360026" w14:paraId="54621B27" w14:textId="77777777">
        <w:tc>
          <w:tcPr>
            <w:tcW w:w="2300" w:type="dxa"/>
          </w:tcPr>
          <w:p w14:paraId="4CB8509B" w14:textId="77777777" w:rsidR="00360026" w:rsidRDefault="00000000">
            <w:r>
              <w:rPr>
                <w:sz w:val="17"/>
              </w:rPr>
              <w:t>Screenshot boundary</w:t>
            </w:r>
          </w:p>
        </w:tc>
        <w:tc>
          <w:tcPr>
            <w:tcW w:w="7060" w:type="dxa"/>
          </w:tcPr>
          <w:p w14:paraId="55F9348E" w14:textId="77777777" w:rsidR="00360026" w:rsidRDefault="00000000">
            <w:r>
              <w:rPr>
                <w:sz w:val="17"/>
              </w:rPr>
              <w:t>No screenshot file was attached in this turn; expected validation observations are documented</w:t>
            </w:r>
          </w:p>
        </w:tc>
      </w:tr>
      <w:tr w:rsidR="00360026" w14:paraId="619E5988" w14:textId="77777777">
        <w:tc>
          <w:tcPr>
            <w:tcW w:w="2300" w:type="dxa"/>
          </w:tcPr>
          <w:p w14:paraId="52B892C4" w14:textId="77777777" w:rsidR="00360026" w:rsidRDefault="00000000">
            <w:pPr>
              <w:jc w:val="center"/>
            </w:pPr>
            <w:r>
              <w:rPr>
                <w:sz w:val="17"/>
              </w:rPr>
              <w:t>Variant caution</w:t>
            </w:r>
          </w:p>
        </w:tc>
        <w:tc>
          <w:tcPr>
            <w:tcW w:w="7060" w:type="dxa"/>
          </w:tcPr>
          <w:p w14:paraId="0DE33CC0" w14:textId="77777777" w:rsidR="00360026" w:rsidRDefault="00000000">
            <w:r>
              <w:rPr>
                <w:sz w:val="17"/>
              </w:rPr>
              <w:t>The shared chat discusses W25QXX variants; always verify the actual IC marking and voltage range before wiring</w:t>
            </w:r>
          </w:p>
        </w:tc>
      </w:tr>
    </w:tbl>
    <w:p w14:paraId="12DD90B3" w14:textId="77777777" w:rsidR="00360026" w:rsidRDefault="00360026"/>
    <w:p w14:paraId="5904D1C8" w14:textId="77777777" w:rsidR="00360026" w:rsidRDefault="00000000">
      <w:pPr>
        <w:pStyle w:val="Heading1"/>
      </w:pPr>
      <w:r>
        <w:t>2. Learning Objectives</w:t>
      </w:r>
    </w:p>
    <w:p w14:paraId="28F0CCAF" w14:textId="77777777" w:rsidR="00360026" w:rsidRDefault="00000000">
      <w:pPr>
        <w:pStyle w:val="ListBullet"/>
      </w:pPr>
      <w:r>
        <w:t>Understand how an STM32 communicates with a W25Q64FV SPI NOR flash using command, address, and data phases.</w:t>
      </w:r>
    </w:p>
    <w:p w14:paraId="38E9260C" w14:textId="77777777" w:rsidR="00360026" w:rsidRDefault="00000000">
      <w:pPr>
        <w:pStyle w:val="ListBullet"/>
      </w:pPr>
      <w:r>
        <w:t>Explain flash memory rules: erase-before-program, 1-to-0 programming, 0-to-1 erase, page limits, sector erase, BUSY, and WEL.</w:t>
      </w:r>
    </w:p>
    <w:p w14:paraId="63657758" w14:textId="77777777" w:rsidR="00360026" w:rsidRDefault="00000000">
      <w:pPr>
        <w:pStyle w:val="ListBullet"/>
      </w:pPr>
      <w:r>
        <w:t>Trace the finalized firmware sequence: reset, JEDEC ID read, status read, sector erase, page program, and read-back.</w:t>
      </w:r>
    </w:p>
    <w:p w14:paraId="46A054C4" w14:textId="77777777" w:rsidR="00360026" w:rsidRDefault="00000000">
      <w:pPr>
        <w:pStyle w:val="ListBullet"/>
      </w:pPr>
      <w:r>
        <w:t>Map SPI2 GPIO configuration and chip-select ownership to the flash hardware.</w:t>
      </w:r>
    </w:p>
    <w:p w14:paraId="0FE0CF54" w14:textId="77777777" w:rsidR="00360026" w:rsidRDefault="00000000">
      <w:pPr>
        <w:pStyle w:val="ListBullet"/>
      </w:pPr>
      <w:r>
        <w:t>Identify source-level risks that matter in real firmware, especially chip-select latching, timeouts, WEL verification, and page-boundary-safe writes.</w:t>
      </w:r>
    </w:p>
    <w:p w14:paraId="3E7E811D" w14:textId="77777777" w:rsidR="00360026" w:rsidRDefault="00000000">
      <w:pPr>
        <w:pStyle w:val="ListBullet"/>
      </w:pPr>
      <w:r>
        <w:t>Use system-level diagrams to understand where SPI, flash array organization, and software driver functions meet.</w:t>
      </w:r>
    </w:p>
    <w:p w14:paraId="162C06D6" w14:textId="77777777" w:rsidR="00360026" w:rsidRDefault="00000000">
      <w:pPr>
        <w:pStyle w:val="Heading1"/>
      </w:pPr>
      <w:r>
        <w:t>3. Project Objective</w:t>
      </w:r>
    </w:p>
    <w:p w14:paraId="320EF64B" w14:textId="77777777" w:rsidR="00360026" w:rsidRDefault="00000000">
      <w:r>
        <w:t>The project brings up a W25Q64FV-style SPI NOR flash connected to STM32F407 SPI2. The current firmware performs a practical storage smoke test: reset the flash, read identity/status, erase one 4 KB sector at 0x001000, program the bytes HELLO, then read the same address back into a receive buffer.</w:t>
      </w:r>
    </w:p>
    <w:p w14:paraId="030B57B8" w14:textId="77777777" w:rsidR="00360026" w:rsidRDefault="00000000">
      <w:pPr>
        <w:pStyle w:val="Heading1"/>
      </w:pPr>
      <w:r>
        <w:t>4. Problem Statement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60026" w14:paraId="1CDC9403" w14:textId="77777777">
        <w:tc>
          <w:tcPr>
            <w:tcW w:w="9360" w:type="dxa"/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D15C" w14:textId="77777777" w:rsidR="00360026" w:rsidRDefault="00000000">
            <w:r>
              <w:rPr>
                <w:b/>
                <w:color w:val="1F4E79"/>
                <w:sz w:val="21"/>
              </w:rPr>
              <w:t xml:space="preserve">Core engineering problem: </w:t>
            </w:r>
            <w:r>
              <w:rPr>
                <w:sz w:val="21"/>
              </w:rPr>
              <w:t xml:space="preserve">SPI flash is not RAM. Reads are byte-addressable, but programming is </w:t>
            </w:r>
            <w:r>
              <w:rPr>
                <w:sz w:val="21"/>
              </w:rPr>
              <w:lastRenderedPageBreak/>
              <w:t>constrained by page boundaries and erase state. A correct driver must sequence chip select, write enable, erase/program commands, BUSY polling, and read-back verification carefully.</w:t>
            </w:r>
          </w:p>
        </w:tc>
      </w:tr>
    </w:tbl>
    <w:p w14:paraId="5526FC8C" w14:textId="77777777" w:rsidR="00360026" w:rsidRDefault="00360026">
      <w:pPr>
        <w:spacing w:after="80"/>
      </w:pPr>
    </w:p>
    <w:p w14:paraId="53B36F4F" w14:textId="77777777" w:rsidR="00360026" w:rsidRDefault="00000000">
      <w:pPr>
        <w:pStyle w:val="Heading1"/>
      </w:pPr>
      <w:r>
        <w:t>5. System Overview</w:t>
      </w:r>
    </w:p>
    <w:p w14:paraId="25C20B7C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STM32F407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| SPI2 peripheral, Mode 0, 8-bit, MSB first, software CS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PB13  SPI2_SCK  ---&gt; W25Q CLK</w:t>
      </w:r>
      <w:r>
        <w:rPr>
          <w:color w:val="162233"/>
        </w:rPr>
        <w:br/>
        <w:t xml:space="preserve">  +-- PB15  SPI2_MOSI ---&gt; W25Q DI</w:t>
      </w:r>
      <w:r>
        <w:rPr>
          <w:color w:val="162233"/>
        </w:rPr>
        <w:br/>
        <w:t xml:space="preserve">  +-- PB14  SPI2_MISO &lt;--- W25Q DO</w:t>
      </w:r>
      <w:r>
        <w:rPr>
          <w:color w:val="162233"/>
        </w:rPr>
        <w:br/>
        <w:t xml:space="preserve">  +-- PB9   GPIO CS   ---&gt; W25Q /CS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PB12 GPIO CS    ---&gt; MCP2515 on same SPI2 bus</w:t>
      </w:r>
      <w:r>
        <w:rPr>
          <w:color w:val="162233"/>
        </w:rPr>
        <w:br/>
      </w:r>
      <w:r>
        <w:rPr>
          <w:color w:val="162233"/>
        </w:rPr>
        <w:br/>
        <w:t>Important shared-bus rule:</w:t>
      </w:r>
      <w:r>
        <w:rPr>
          <w:color w:val="162233"/>
        </w:rPr>
        <w:br/>
        <w:t>Only one SPI2 chip-select may be low at a time.</w:t>
      </w:r>
      <w:r>
        <w:rPr>
          <w:color w:val="162233"/>
        </w:rPr>
        <w:br/>
        <w:t>The flash driver raises MCP2515 CS before flash read/page-program paths.</w:t>
      </w:r>
    </w:p>
    <w:p w14:paraId="203F4919" w14:textId="77777777" w:rsidR="00360026" w:rsidRDefault="00000000">
      <w:pPr>
        <w:pStyle w:val="Heading1"/>
      </w:pPr>
      <w:r>
        <w:t>6. Requirements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360026" w14:paraId="38B647D9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0EA3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52C9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Project value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E579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Verification point</w:t>
            </w:r>
          </w:p>
        </w:tc>
      </w:tr>
      <w:tr w:rsidR="00360026" w14:paraId="3164A974" w14:textId="77777777">
        <w:tc>
          <w:tcPr>
            <w:tcW w:w="1800" w:type="dxa"/>
          </w:tcPr>
          <w:p w14:paraId="43EF1118" w14:textId="77777777" w:rsidR="00360026" w:rsidRDefault="00000000">
            <w:pPr>
              <w:jc w:val="center"/>
            </w:pPr>
            <w:r>
              <w:rPr>
                <w:sz w:val="17"/>
              </w:rPr>
              <w:t>SPI instance</w:t>
            </w:r>
          </w:p>
        </w:tc>
        <w:tc>
          <w:tcPr>
            <w:tcW w:w="3500" w:type="dxa"/>
          </w:tcPr>
          <w:p w14:paraId="456FA793" w14:textId="77777777" w:rsidR="00360026" w:rsidRDefault="00000000">
            <w:r>
              <w:rPr>
                <w:sz w:val="17"/>
              </w:rPr>
              <w:t>SPI2</w:t>
            </w:r>
          </w:p>
        </w:tc>
        <w:tc>
          <w:tcPr>
            <w:tcW w:w="4060" w:type="dxa"/>
          </w:tcPr>
          <w:p w14:paraId="677C94C8" w14:textId="77777777" w:rsidR="00360026" w:rsidRDefault="00000000">
            <w:r>
              <w:rPr>
                <w:sz w:val="17"/>
              </w:rPr>
              <w:t>SPI2_Init enables RCC_APB1ENR_SPI2EN</w:t>
            </w:r>
          </w:p>
        </w:tc>
      </w:tr>
      <w:tr w:rsidR="00360026" w14:paraId="705ADD7A" w14:textId="77777777">
        <w:tc>
          <w:tcPr>
            <w:tcW w:w="1800" w:type="dxa"/>
          </w:tcPr>
          <w:p w14:paraId="7DC59716" w14:textId="77777777" w:rsidR="00360026" w:rsidRDefault="00000000">
            <w:pPr>
              <w:jc w:val="center"/>
            </w:pPr>
            <w:r>
              <w:rPr>
                <w:sz w:val="17"/>
              </w:rPr>
              <w:t>SPI mode</w:t>
            </w:r>
          </w:p>
        </w:tc>
        <w:tc>
          <w:tcPr>
            <w:tcW w:w="3500" w:type="dxa"/>
          </w:tcPr>
          <w:p w14:paraId="20421FEE" w14:textId="77777777" w:rsidR="00360026" w:rsidRDefault="00000000">
            <w:r>
              <w:rPr>
                <w:sz w:val="17"/>
              </w:rPr>
              <w:t>Mode 0</w:t>
            </w:r>
          </w:p>
        </w:tc>
        <w:tc>
          <w:tcPr>
            <w:tcW w:w="4060" w:type="dxa"/>
          </w:tcPr>
          <w:p w14:paraId="23CFA788" w14:textId="77777777" w:rsidR="00360026" w:rsidRDefault="00000000">
            <w:pPr>
              <w:jc w:val="center"/>
            </w:pPr>
            <w:r>
              <w:rPr>
                <w:sz w:val="17"/>
              </w:rPr>
              <w:t>CPOL=0, CPHA=0</w:t>
            </w:r>
          </w:p>
        </w:tc>
      </w:tr>
      <w:tr w:rsidR="00360026" w14:paraId="23519CDA" w14:textId="77777777">
        <w:tc>
          <w:tcPr>
            <w:tcW w:w="1800" w:type="dxa"/>
          </w:tcPr>
          <w:p w14:paraId="68EF7FB0" w14:textId="77777777" w:rsidR="00360026" w:rsidRDefault="00000000">
            <w:pPr>
              <w:jc w:val="center"/>
            </w:pPr>
            <w:r>
              <w:rPr>
                <w:sz w:val="17"/>
              </w:rPr>
              <w:t>Data frame</w:t>
            </w:r>
          </w:p>
        </w:tc>
        <w:tc>
          <w:tcPr>
            <w:tcW w:w="3500" w:type="dxa"/>
          </w:tcPr>
          <w:p w14:paraId="47027235" w14:textId="77777777" w:rsidR="00360026" w:rsidRDefault="00000000">
            <w:r>
              <w:rPr>
                <w:sz w:val="17"/>
              </w:rPr>
              <w:t>8-bit, MSB first</w:t>
            </w:r>
          </w:p>
        </w:tc>
        <w:tc>
          <w:tcPr>
            <w:tcW w:w="4060" w:type="dxa"/>
          </w:tcPr>
          <w:p w14:paraId="43E42AFA" w14:textId="77777777" w:rsidR="00360026" w:rsidRDefault="00000000">
            <w:r>
              <w:rPr>
                <w:sz w:val="17"/>
              </w:rPr>
              <w:t>DFF cleared, LSBFIRST cleared</w:t>
            </w:r>
          </w:p>
        </w:tc>
      </w:tr>
      <w:tr w:rsidR="00360026" w14:paraId="4F0173DA" w14:textId="77777777">
        <w:tc>
          <w:tcPr>
            <w:tcW w:w="1800" w:type="dxa"/>
          </w:tcPr>
          <w:p w14:paraId="0CFB1D7B" w14:textId="77777777" w:rsidR="00360026" w:rsidRDefault="00000000">
            <w:pPr>
              <w:jc w:val="center"/>
            </w:pPr>
            <w:r>
              <w:rPr>
                <w:sz w:val="17"/>
              </w:rPr>
              <w:t>SPI clock</w:t>
            </w:r>
          </w:p>
        </w:tc>
        <w:tc>
          <w:tcPr>
            <w:tcW w:w="3500" w:type="dxa"/>
          </w:tcPr>
          <w:p w14:paraId="18A6B9B3" w14:textId="77777777" w:rsidR="00360026" w:rsidRDefault="00000000">
            <w:r>
              <w:rPr>
                <w:sz w:val="17"/>
              </w:rPr>
              <w:t>PCLK / 32; comment says 1 MHz for 32 MHz PCLK1</w:t>
            </w:r>
          </w:p>
        </w:tc>
        <w:tc>
          <w:tcPr>
            <w:tcW w:w="4060" w:type="dxa"/>
          </w:tcPr>
          <w:p w14:paraId="4F2EBC7A" w14:textId="77777777" w:rsidR="00360026" w:rsidRDefault="00000000">
            <w:pPr>
              <w:jc w:val="center"/>
            </w:pPr>
            <w:r>
              <w:rPr>
                <w:sz w:val="17"/>
              </w:rPr>
              <w:t>SPI_CR1_BR_2</w:t>
            </w:r>
          </w:p>
        </w:tc>
      </w:tr>
      <w:tr w:rsidR="00360026" w14:paraId="5D31AD36" w14:textId="77777777">
        <w:tc>
          <w:tcPr>
            <w:tcW w:w="1800" w:type="dxa"/>
          </w:tcPr>
          <w:p w14:paraId="05C662BE" w14:textId="77777777" w:rsidR="00360026" w:rsidRDefault="00000000">
            <w:pPr>
              <w:jc w:val="center"/>
            </w:pPr>
            <w:r>
              <w:rPr>
                <w:sz w:val="17"/>
              </w:rPr>
              <w:t>Flash CS</w:t>
            </w:r>
          </w:p>
        </w:tc>
        <w:tc>
          <w:tcPr>
            <w:tcW w:w="3500" w:type="dxa"/>
          </w:tcPr>
          <w:p w14:paraId="26C6BFC2" w14:textId="77777777" w:rsidR="00360026" w:rsidRDefault="00000000">
            <w:r>
              <w:rPr>
                <w:sz w:val="17"/>
              </w:rPr>
              <w:t>PB9 output</w:t>
            </w:r>
          </w:p>
        </w:tc>
        <w:tc>
          <w:tcPr>
            <w:tcW w:w="4060" w:type="dxa"/>
          </w:tcPr>
          <w:p w14:paraId="31B739D0" w14:textId="77777777" w:rsidR="00360026" w:rsidRDefault="00000000">
            <w:r>
              <w:rPr>
                <w:sz w:val="17"/>
              </w:rPr>
              <w:t>W25Q_FLASH_CS_LOW/HIGH macros</w:t>
            </w:r>
          </w:p>
        </w:tc>
      </w:tr>
      <w:tr w:rsidR="00360026" w14:paraId="51B8DCD8" w14:textId="77777777">
        <w:tc>
          <w:tcPr>
            <w:tcW w:w="1800" w:type="dxa"/>
          </w:tcPr>
          <w:p w14:paraId="55CEE9DA" w14:textId="77777777" w:rsidR="00360026" w:rsidRDefault="00000000">
            <w:pPr>
              <w:jc w:val="center"/>
            </w:pPr>
            <w:r>
              <w:rPr>
                <w:sz w:val="17"/>
              </w:rPr>
              <w:t>Read ID</w:t>
            </w:r>
          </w:p>
        </w:tc>
        <w:tc>
          <w:tcPr>
            <w:tcW w:w="3500" w:type="dxa"/>
          </w:tcPr>
          <w:p w14:paraId="7DEE25FC" w14:textId="77777777" w:rsidR="00360026" w:rsidRDefault="00000000">
            <w:r>
              <w:rPr>
                <w:sz w:val="17"/>
              </w:rPr>
              <w:t>0x9F, three returned bytes</w:t>
            </w:r>
          </w:p>
        </w:tc>
        <w:tc>
          <w:tcPr>
            <w:tcW w:w="4060" w:type="dxa"/>
          </w:tcPr>
          <w:p w14:paraId="343433ED" w14:textId="77777777" w:rsidR="00360026" w:rsidRDefault="00000000">
            <w:r>
              <w:rPr>
                <w:sz w:val="17"/>
              </w:rPr>
              <w:t>W25Q_FlashReadJEDEC</w:t>
            </w:r>
          </w:p>
        </w:tc>
      </w:tr>
      <w:tr w:rsidR="00360026" w14:paraId="0688EACA" w14:textId="77777777">
        <w:tc>
          <w:tcPr>
            <w:tcW w:w="1800" w:type="dxa"/>
          </w:tcPr>
          <w:p w14:paraId="3BFD2AD4" w14:textId="77777777" w:rsidR="00360026" w:rsidRDefault="00000000">
            <w:pPr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3500" w:type="dxa"/>
          </w:tcPr>
          <w:p w14:paraId="7A60D11E" w14:textId="77777777" w:rsidR="00360026" w:rsidRDefault="00000000">
            <w:r>
              <w:rPr>
                <w:sz w:val="17"/>
              </w:rPr>
              <w:t>SR1 0x05, SR2 0x35</w:t>
            </w:r>
          </w:p>
        </w:tc>
        <w:tc>
          <w:tcPr>
            <w:tcW w:w="4060" w:type="dxa"/>
          </w:tcPr>
          <w:p w14:paraId="6F435E63" w14:textId="77777777" w:rsidR="00360026" w:rsidRDefault="00000000">
            <w:r>
              <w:rPr>
                <w:sz w:val="17"/>
              </w:rPr>
              <w:t>W25Q_FlashRead_StatusRegister</w:t>
            </w:r>
          </w:p>
        </w:tc>
      </w:tr>
      <w:tr w:rsidR="00360026" w14:paraId="38089D66" w14:textId="77777777">
        <w:tc>
          <w:tcPr>
            <w:tcW w:w="1800" w:type="dxa"/>
          </w:tcPr>
          <w:p w14:paraId="4DA3ED5F" w14:textId="77777777" w:rsidR="00360026" w:rsidRDefault="00000000">
            <w:pPr>
              <w:jc w:val="center"/>
            </w:pPr>
            <w:r>
              <w:rPr>
                <w:sz w:val="17"/>
              </w:rPr>
              <w:t>Erase</w:t>
            </w:r>
          </w:p>
        </w:tc>
        <w:tc>
          <w:tcPr>
            <w:tcW w:w="3500" w:type="dxa"/>
          </w:tcPr>
          <w:p w14:paraId="24D632E0" w14:textId="77777777" w:rsidR="00360026" w:rsidRDefault="00000000">
            <w:r>
              <w:rPr>
                <w:sz w:val="17"/>
              </w:rPr>
              <w:t>4 KB sector erase command 0x20</w:t>
            </w:r>
          </w:p>
        </w:tc>
        <w:tc>
          <w:tcPr>
            <w:tcW w:w="4060" w:type="dxa"/>
          </w:tcPr>
          <w:p w14:paraId="486A7B4A" w14:textId="77777777" w:rsidR="00360026" w:rsidRDefault="00000000">
            <w:r>
              <w:rPr>
                <w:sz w:val="17"/>
              </w:rPr>
              <w:t>W25Q_FlashSectorErase</w:t>
            </w:r>
          </w:p>
        </w:tc>
      </w:tr>
      <w:tr w:rsidR="00360026" w14:paraId="35C80F4C" w14:textId="77777777">
        <w:tc>
          <w:tcPr>
            <w:tcW w:w="1800" w:type="dxa"/>
          </w:tcPr>
          <w:p w14:paraId="3D8B31E3" w14:textId="77777777" w:rsidR="00360026" w:rsidRDefault="00000000">
            <w:pPr>
              <w:jc w:val="center"/>
            </w:pPr>
            <w:r>
              <w:rPr>
                <w:sz w:val="17"/>
              </w:rPr>
              <w:t>Program</w:t>
            </w:r>
          </w:p>
        </w:tc>
        <w:tc>
          <w:tcPr>
            <w:tcW w:w="3500" w:type="dxa"/>
          </w:tcPr>
          <w:p w14:paraId="2005B785" w14:textId="77777777" w:rsidR="00360026" w:rsidRDefault="00000000">
            <w:r>
              <w:rPr>
                <w:sz w:val="17"/>
              </w:rPr>
              <w:t>Page program command 0x02, capped to 256 bytes</w:t>
            </w:r>
          </w:p>
        </w:tc>
        <w:tc>
          <w:tcPr>
            <w:tcW w:w="4060" w:type="dxa"/>
          </w:tcPr>
          <w:p w14:paraId="165E2BEE" w14:textId="77777777" w:rsidR="00360026" w:rsidRDefault="00000000">
            <w:r>
              <w:rPr>
                <w:sz w:val="17"/>
              </w:rPr>
              <w:t>W25Q_FlashPageProgram</w:t>
            </w:r>
          </w:p>
        </w:tc>
      </w:tr>
      <w:tr w:rsidR="00360026" w14:paraId="6D4C7C09" w14:textId="77777777">
        <w:tc>
          <w:tcPr>
            <w:tcW w:w="1800" w:type="dxa"/>
          </w:tcPr>
          <w:p w14:paraId="56FF952C" w14:textId="77777777" w:rsidR="00360026" w:rsidRDefault="00000000">
            <w:pPr>
              <w:jc w:val="center"/>
            </w:pPr>
            <w:r>
              <w:rPr>
                <w:sz w:val="17"/>
              </w:rPr>
              <w:t>Read data</w:t>
            </w:r>
          </w:p>
        </w:tc>
        <w:tc>
          <w:tcPr>
            <w:tcW w:w="3500" w:type="dxa"/>
          </w:tcPr>
          <w:p w14:paraId="260AAC87" w14:textId="77777777" w:rsidR="00360026" w:rsidRDefault="00000000">
            <w:r>
              <w:rPr>
                <w:sz w:val="17"/>
              </w:rPr>
              <w:t>Read command 0x03 and 24-bit address</w:t>
            </w:r>
          </w:p>
        </w:tc>
        <w:tc>
          <w:tcPr>
            <w:tcW w:w="4060" w:type="dxa"/>
          </w:tcPr>
          <w:p w14:paraId="02896DF8" w14:textId="77777777" w:rsidR="00360026" w:rsidRDefault="00000000">
            <w:r>
              <w:rPr>
                <w:sz w:val="17"/>
              </w:rPr>
              <w:t>W25Q_FlashRead_Data</w:t>
            </w:r>
          </w:p>
        </w:tc>
      </w:tr>
    </w:tbl>
    <w:p w14:paraId="2A3F6746" w14:textId="77777777" w:rsidR="00360026" w:rsidRDefault="00360026"/>
    <w:p w14:paraId="5D69B887" w14:textId="77777777" w:rsidR="00360026" w:rsidRDefault="00000000">
      <w:pPr>
        <w:pStyle w:val="Heading1"/>
      </w:pPr>
      <w:r>
        <w:lastRenderedPageBreak/>
        <w:t>7. Hardware Components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500"/>
        <w:gridCol w:w="4010"/>
      </w:tblGrid>
      <w:tr w:rsidR="00360026" w14:paraId="76484E0F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F38D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4044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4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3496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Important caution</w:t>
            </w:r>
          </w:p>
        </w:tc>
      </w:tr>
      <w:tr w:rsidR="00360026" w14:paraId="60DB3231" w14:textId="77777777">
        <w:tc>
          <w:tcPr>
            <w:tcW w:w="1850" w:type="dxa"/>
          </w:tcPr>
          <w:p w14:paraId="4EE7811F" w14:textId="77777777" w:rsidR="00360026" w:rsidRDefault="00000000">
            <w:r>
              <w:rPr>
                <w:sz w:val="17"/>
              </w:rPr>
              <w:t>W25Q64FV SPI NOR flash</w:t>
            </w:r>
          </w:p>
        </w:tc>
        <w:tc>
          <w:tcPr>
            <w:tcW w:w="3500" w:type="dxa"/>
          </w:tcPr>
          <w:p w14:paraId="22515CDA" w14:textId="77777777" w:rsidR="00360026" w:rsidRDefault="00000000">
            <w:r>
              <w:rPr>
                <w:sz w:val="17"/>
              </w:rPr>
              <w:t>External non-volatile storage</w:t>
            </w:r>
          </w:p>
        </w:tc>
        <w:tc>
          <w:tcPr>
            <w:tcW w:w="4010" w:type="dxa"/>
          </w:tcPr>
          <w:p w14:paraId="2663E1D3" w14:textId="77777777" w:rsidR="00360026" w:rsidRDefault="00000000">
            <w:r>
              <w:rPr>
                <w:sz w:val="17"/>
              </w:rPr>
              <w:t>Verify exact part suffix and voltage before powering</w:t>
            </w:r>
          </w:p>
        </w:tc>
      </w:tr>
      <w:tr w:rsidR="00360026" w14:paraId="00EBA855" w14:textId="77777777">
        <w:tc>
          <w:tcPr>
            <w:tcW w:w="1850" w:type="dxa"/>
          </w:tcPr>
          <w:p w14:paraId="54217A22" w14:textId="77777777" w:rsidR="00360026" w:rsidRDefault="00000000">
            <w:pPr>
              <w:jc w:val="center"/>
            </w:pPr>
            <w:r>
              <w:rPr>
                <w:sz w:val="17"/>
              </w:rPr>
              <w:t>STM32F407 SPI2</w:t>
            </w:r>
          </w:p>
        </w:tc>
        <w:tc>
          <w:tcPr>
            <w:tcW w:w="3500" w:type="dxa"/>
          </w:tcPr>
          <w:p w14:paraId="23575F9E" w14:textId="77777777" w:rsidR="00360026" w:rsidRDefault="00000000">
            <w:r>
              <w:rPr>
                <w:sz w:val="17"/>
              </w:rPr>
              <w:t>Command/address/data transport</w:t>
            </w:r>
          </w:p>
        </w:tc>
        <w:tc>
          <w:tcPr>
            <w:tcW w:w="4010" w:type="dxa"/>
          </w:tcPr>
          <w:p w14:paraId="69FBEE23" w14:textId="77777777" w:rsidR="00360026" w:rsidRDefault="00000000">
            <w:r>
              <w:rPr>
                <w:sz w:val="17"/>
              </w:rPr>
              <w:t>SPI2 is shared with MCP2515, so CS discipline matters</w:t>
            </w:r>
          </w:p>
        </w:tc>
      </w:tr>
      <w:tr w:rsidR="00360026" w14:paraId="799DC583" w14:textId="77777777">
        <w:tc>
          <w:tcPr>
            <w:tcW w:w="1850" w:type="dxa"/>
          </w:tcPr>
          <w:p w14:paraId="6BA582C4" w14:textId="77777777" w:rsidR="00360026" w:rsidRDefault="00000000">
            <w:pPr>
              <w:jc w:val="center"/>
            </w:pPr>
            <w:r>
              <w:rPr>
                <w:sz w:val="17"/>
              </w:rPr>
              <w:t>PB9</w:t>
            </w:r>
          </w:p>
        </w:tc>
        <w:tc>
          <w:tcPr>
            <w:tcW w:w="3500" w:type="dxa"/>
          </w:tcPr>
          <w:p w14:paraId="47969AC1" w14:textId="77777777" w:rsidR="00360026" w:rsidRDefault="00000000">
            <w:r>
              <w:rPr>
                <w:sz w:val="17"/>
              </w:rPr>
              <w:t>Flash chip select</w:t>
            </w:r>
          </w:p>
        </w:tc>
        <w:tc>
          <w:tcPr>
            <w:tcW w:w="4010" w:type="dxa"/>
          </w:tcPr>
          <w:p w14:paraId="77BBC5BC" w14:textId="77777777" w:rsidR="00360026" w:rsidRDefault="00000000">
            <w:r>
              <w:rPr>
                <w:sz w:val="17"/>
              </w:rPr>
              <w:t>Must return high to end/latch most commands</w:t>
            </w:r>
          </w:p>
        </w:tc>
      </w:tr>
      <w:tr w:rsidR="00360026" w14:paraId="0B7392FB" w14:textId="77777777">
        <w:tc>
          <w:tcPr>
            <w:tcW w:w="1850" w:type="dxa"/>
          </w:tcPr>
          <w:p w14:paraId="34AF3B7C" w14:textId="77777777" w:rsidR="00360026" w:rsidRDefault="00000000">
            <w:pPr>
              <w:jc w:val="center"/>
            </w:pPr>
            <w:r>
              <w:rPr>
                <w:sz w:val="17"/>
              </w:rPr>
              <w:t>PB13/PB14/PB15</w:t>
            </w:r>
          </w:p>
        </w:tc>
        <w:tc>
          <w:tcPr>
            <w:tcW w:w="3500" w:type="dxa"/>
          </w:tcPr>
          <w:p w14:paraId="4189D87E" w14:textId="77777777" w:rsidR="00360026" w:rsidRDefault="00000000">
            <w:r>
              <w:rPr>
                <w:sz w:val="17"/>
              </w:rPr>
              <w:t>SCK/MISO/MOSI</w:t>
            </w:r>
          </w:p>
        </w:tc>
        <w:tc>
          <w:tcPr>
            <w:tcW w:w="4010" w:type="dxa"/>
          </w:tcPr>
          <w:p w14:paraId="60432872" w14:textId="77777777" w:rsidR="00360026" w:rsidRDefault="00000000">
            <w:r>
              <w:rPr>
                <w:sz w:val="17"/>
              </w:rPr>
              <w:t>Configured as AF5</w:t>
            </w:r>
          </w:p>
        </w:tc>
      </w:tr>
      <w:tr w:rsidR="00360026" w14:paraId="23ADF82A" w14:textId="77777777">
        <w:tc>
          <w:tcPr>
            <w:tcW w:w="1850" w:type="dxa"/>
          </w:tcPr>
          <w:p w14:paraId="6BDA5A6F" w14:textId="77777777" w:rsidR="00360026" w:rsidRDefault="00000000">
            <w:pPr>
              <w:jc w:val="center"/>
            </w:pPr>
            <w:r>
              <w:rPr>
                <w:sz w:val="17"/>
              </w:rPr>
              <w:t>USART2</w:t>
            </w:r>
          </w:p>
        </w:tc>
        <w:tc>
          <w:tcPr>
            <w:tcW w:w="3500" w:type="dxa"/>
          </w:tcPr>
          <w:p w14:paraId="32CC3775" w14:textId="77777777" w:rsidR="00360026" w:rsidRDefault="00000000">
            <w:r>
              <w:rPr>
                <w:sz w:val="17"/>
              </w:rPr>
              <w:t>Debug output path</w:t>
            </w:r>
          </w:p>
        </w:tc>
        <w:tc>
          <w:tcPr>
            <w:tcW w:w="4010" w:type="dxa"/>
          </w:tcPr>
          <w:p w14:paraId="5F7842F7" w14:textId="77777777" w:rsidR="00360026" w:rsidRDefault="00000000">
            <w:r>
              <w:rPr>
                <w:sz w:val="17"/>
              </w:rPr>
              <w:t>Current W25Q test does not print JEDEC/readback by default</w:t>
            </w:r>
          </w:p>
        </w:tc>
      </w:tr>
      <w:tr w:rsidR="00360026" w14:paraId="618B0068" w14:textId="77777777">
        <w:tc>
          <w:tcPr>
            <w:tcW w:w="1850" w:type="dxa"/>
          </w:tcPr>
          <w:p w14:paraId="64163574" w14:textId="77777777" w:rsidR="00360026" w:rsidRDefault="00000000">
            <w:pPr>
              <w:jc w:val="center"/>
            </w:pPr>
            <w:r>
              <w:rPr>
                <w:sz w:val="17"/>
              </w:rPr>
              <w:t>MCP2515 on SPI2</w:t>
            </w:r>
          </w:p>
        </w:tc>
        <w:tc>
          <w:tcPr>
            <w:tcW w:w="3500" w:type="dxa"/>
          </w:tcPr>
          <w:p w14:paraId="430D86F2" w14:textId="77777777" w:rsidR="00360026" w:rsidRDefault="00000000">
            <w:r>
              <w:rPr>
                <w:sz w:val="17"/>
              </w:rPr>
              <w:t>Other SPI2 slave</w:t>
            </w:r>
          </w:p>
        </w:tc>
        <w:tc>
          <w:tcPr>
            <w:tcW w:w="4010" w:type="dxa"/>
          </w:tcPr>
          <w:p w14:paraId="78FEC9A7" w14:textId="77777777" w:rsidR="00360026" w:rsidRDefault="00000000">
            <w:r>
              <w:rPr>
                <w:sz w:val="17"/>
              </w:rPr>
              <w:t>Must be deselected during flash operations</w:t>
            </w:r>
          </w:p>
        </w:tc>
      </w:tr>
    </w:tbl>
    <w:p w14:paraId="2C9B6F9F" w14:textId="77777777" w:rsidR="00360026" w:rsidRDefault="00360026"/>
    <w:p w14:paraId="6215F86F" w14:textId="77777777" w:rsidR="00360026" w:rsidRDefault="00000000">
      <w:pPr>
        <w:pStyle w:val="Heading1"/>
      </w:pPr>
      <w:r>
        <w:t>8. Software and Firmware Tools</w:t>
      </w:r>
    </w:p>
    <w:p w14:paraId="7FE893B6" w14:textId="77777777" w:rsidR="00360026" w:rsidRDefault="00000000">
      <w:pPr>
        <w:pStyle w:val="ListBullet"/>
      </w:pPr>
      <w:r>
        <w:t>STM32CubeIDE or equivalent for building/flashing the project.</w:t>
      </w:r>
    </w:p>
    <w:p w14:paraId="1877A1B5" w14:textId="77777777" w:rsidR="00360026" w:rsidRDefault="00000000">
      <w:pPr>
        <w:pStyle w:val="ListBullet"/>
      </w:pPr>
      <w:r>
        <w:t>UART terminal on USART2 for debug messages if readback printing is added.</w:t>
      </w:r>
    </w:p>
    <w:p w14:paraId="40836882" w14:textId="77777777" w:rsidR="00360026" w:rsidRDefault="00000000">
      <w:pPr>
        <w:pStyle w:val="ListBullet"/>
      </w:pPr>
      <w:r>
        <w:t>Logic analyzer for SPI decode of CS, SCK, MOSI, and MISO.</w:t>
      </w:r>
    </w:p>
    <w:p w14:paraId="0C4D0F35" w14:textId="77777777" w:rsidR="00360026" w:rsidRDefault="00000000">
      <w:pPr>
        <w:pStyle w:val="ListBullet"/>
      </w:pPr>
      <w:r>
        <w:t>Debugger watch window for jedec_id, w25q_status, tx_data, and rx buffers.</w:t>
      </w:r>
    </w:p>
    <w:p w14:paraId="034D1EC7" w14:textId="77777777" w:rsidR="00360026" w:rsidRDefault="00000000">
      <w:pPr>
        <w:pStyle w:val="ListBullet"/>
      </w:pPr>
      <w:r>
        <w:t>W25Q64FV datasheet for exact voltage, timing, command, and endurance limits.</w:t>
      </w:r>
    </w:p>
    <w:p w14:paraId="40A26673" w14:textId="77777777" w:rsidR="00360026" w:rsidRDefault="00000000">
      <w:pPr>
        <w:pStyle w:val="Heading1"/>
      </w:pPr>
      <w:r>
        <w:t>9. System-Level Diagrams</w:t>
      </w:r>
    </w:p>
    <w:p w14:paraId="31411F6D" w14:textId="77777777" w:rsidR="00360026" w:rsidRDefault="00000000">
      <w:pPr>
        <w:pStyle w:val="Heading2"/>
      </w:pPr>
      <w:r>
        <w:t>9.1 SPI Flash Transaction Pattern</w:t>
      </w:r>
    </w:p>
    <w:p w14:paraId="2A5F5451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Every flash command follows this basic shape:</w:t>
      </w:r>
      <w:r>
        <w:rPr>
          <w:color w:val="162233"/>
        </w:rPr>
        <w:br/>
      </w:r>
      <w:r>
        <w:rPr>
          <w:color w:val="162233"/>
        </w:rPr>
        <w:br/>
        <w:t>/CS low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instruction byte</w:t>
      </w:r>
      <w:r>
        <w:rPr>
          <w:color w:val="162233"/>
        </w:rPr>
        <w:br/>
        <w:t xml:space="preserve">  +-- optional 24-bit address: A23-A16, A15-A8, A7-A0</w:t>
      </w:r>
      <w:r>
        <w:rPr>
          <w:color w:val="162233"/>
        </w:rPr>
        <w:br/>
        <w:t xml:space="preserve">  +-- optional data write bytes or dummy bytes for reads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>/CS high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>Flash latches/executes the command boundary</w:t>
      </w:r>
    </w:p>
    <w:p w14:paraId="2632785A" w14:textId="77777777" w:rsidR="00360026" w:rsidRDefault="00000000">
      <w:pPr>
        <w:pStyle w:val="Heading2"/>
      </w:pPr>
      <w:r>
        <w:t>9.2 Memory Organization</w:t>
      </w:r>
    </w:p>
    <w:p w14:paraId="793FCEC3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W25Q64FV logical address space</w:t>
      </w:r>
      <w:r>
        <w:rPr>
          <w:color w:val="162233"/>
        </w:rPr>
        <w:br/>
      </w:r>
      <w:r>
        <w:rPr>
          <w:color w:val="162233"/>
        </w:rPr>
        <w:br/>
        <w:t>Chip size      : 8 MB = 0x800000 bytes</w:t>
      </w:r>
      <w:r>
        <w:rPr>
          <w:color w:val="162233"/>
        </w:rPr>
        <w:br/>
        <w:t>Valid address  : 0x000000 to 0x7FFFFF</w:t>
      </w:r>
      <w:r>
        <w:rPr>
          <w:color w:val="162233"/>
        </w:rPr>
        <w:br/>
      </w:r>
      <w:r>
        <w:rPr>
          <w:color w:val="162233"/>
        </w:rPr>
        <w:br/>
        <w:t>Page           : 256 bytes = 0x100</w:t>
      </w:r>
      <w:r>
        <w:rPr>
          <w:color w:val="162233"/>
        </w:rPr>
        <w:br/>
      </w:r>
      <w:r>
        <w:rPr>
          <w:color w:val="162233"/>
        </w:rPr>
        <w:lastRenderedPageBreak/>
        <w:t>Sector         : 4 KB      = 0x1000</w:t>
      </w:r>
      <w:r>
        <w:rPr>
          <w:color w:val="162233"/>
        </w:rPr>
        <w:br/>
        <w:t>64 KB block    : 64 KB     = 0x10000</w:t>
      </w:r>
      <w:r>
        <w:rPr>
          <w:color w:val="162233"/>
        </w:rPr>
        <w:br/>
      </w:r>
      <w:r>
        <w:rPr>
          <w:color w:val="162233"/>
        </w:rPr>
        <w:br/>
        <w:t>Example:</w:t>
      </w:r>
      <w:r>
        <w:rPr>
          <w:color w:val="162233"/>
        </w:rPr>
        <w:br/>
        <w:t>0x001000 is sector-aligned.</w:t>
      </w:r>
      <w:r>
        <w:rPr>
          <w:color w:val="162233"/>
        </w:rPr>
        <w:br/>
        <w:t>It is also page-aligned because 0x001000 % 0x100 = 0.</w:t>
      </w:r>
    </w:p>
    <w:p w14:paraId="1FEC0647" w14:textId="77777777" w:rsidR="00360026" w:rsidRDefault="00000000">
      <w:pPr>
        <w:pStyle w:val="Heading2"/>
      </w:pPr>
      <w:r>
        <w:t>9.3 Current Firmware Test Flow</w:t>
      </w:r>
    </w:p>
    <w:p w14:paraId="3CB999F3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SPI2_GPIO_Init()</w:t>
      </w:r>
      <w:r>
        <w:rPr>
          <w:color w:val="162233"/>
        </w:rPr>
        <w:br/>
        <w:t>SPI2_Init()</w:t>
      </w:r>
      <w:r>
        <w:rPr>
          <w:color w:val="162233"/>
        </w:rPr>
        <w:br/>
        <w:t>W25Q_FlashReset()</w:t>
      </w:r>
      <w:r>
        <w:rPr>
          <w:color w:val="162233"/>
        </w:rPr>
        <w:br/>
        <w:t>W25Q_FlashReadJEDEC(jedec_id)</w:t>
      </w:r>
      <w:r>
        <w:rPr>
          <w:color w:val="162233"/>
        </w:rPr>
        <w:br/>
        <w:t>W25Q_FlashRead_StatusRegister(w25q_status)</w:t>
      </w:r>
      <w:r>
        <w:rPr>
          <w:color w:val="162233"/>
        </w:rPr>
        <w:br/>
        <w:t>W25Q_FlashSectorErase(0x001000)</w:t>
      </w:r>
      <w:r>
        <w:rPr>
          <w:color w:val="162233"/>
        </w:rPr>
        <w:br/>
        <w:t>W25Q_FlashPageProgram(0x001000, "HELLO", 5)</w:t>
      </w:r>
      <w:r>
        <w:rPr>
          <w:color w:val="162233"/>
        </w:rPr>
        <w:br/>
        <w:t>W25Q_FlashRead_Data(0x001000, rx, 5)</w:t>
      </w:r>
      <w:r>
        <w:rPr>
          <w:color w:val="162233"/>
        </w:rPr>
        <w:br/>
        <w:t>Expected rx buffer: 48 45 4C 4C 4F</w:t>
      </w:r>
    </w:p>
    <w:p w14:paraId="3753D60C" w14:textId="77777777" w:rsidR="00360026" w:rsidRDefault="00000000">
      <w:pPr>
        <w:pStyle w:val="Heading1"/>
      </w:pPr>
      <w:r>
        <w:t>10. Firmware Architecture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3650"/>
        <w:gridCol w:w="4160"/>
      </w:tblGrid>
      <w:tr w:rsidR="00360026" w14:paraId="7B21240F" w14:textId="77777777"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4AE0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35EA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10DF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Important APIs / data</w:t>
            </w:r>
          </w:p>
        </w:tc>
      </w:tr>
      <w:tr w:rsidR="00360026" w14:paraId="1DCB3C79" w14:textId="77777777">
        <w:tc>
          <w:tcPr>
            <w:tcW w:w="1550" w:type="dxa"/>
          </w:tcPr>
          <w:p w14:paraId="4171469D" w14:textId="77777777" w:rsidR="00360026" w:rsidRDefault="00000000">
            <w:pPr>
              <w:jc w:val="center"/>
            </w:pPr>
            <w:r>
              <w:rPr>
                <w:sz w:val="17"/>
              </w:rPr>
              <w:t>w25q64fv.h</w:t>
            </w:r>
          </w:p>
        </w:tc>
        <w:tc>
          <w:tcPr>
            <w:tcW w:w="3650" w:type="dxa"/>
          </w:tcPr>
          <w:p w14:paraId="31AED5EB" w14:textId="77777777" w:rsidR="00360026" w:rsidRDefault="00000000">
            <w:r>
              <w:rPr>
                <w:sz w:val="17"/>
              </w:rPr>
              <w:t>Flash geometry, command opcodes, status bits, driver prototypes</w:t>
            </w:r>
          </w:p>
        </w:tc>
        <w:tc>
          <w:tcPr>
            <w:tcW w:w="4160" w:type="dxa"/>
          </w:tcPr>
          <w:p w14:paraId="1B516CE5" w14:textId="77777777" w:rsidR="00360026" w:rsidRDefault="00000000">
            <w:r>
              <w:rPr>
                <w:sz w:val="17"/>
              </w:rPr>
              <w:t>W25Q_PAGE_SIZE, W25Q_SECTOR_SIZE, W25Q_CMD_*</w:t>
            </w:r>
          </w:p>
        </w:tc>
      </w:tr>
      <w:tr w:rsidR="00360026" w14:paraId="39F9CAA4" w14:textId="77777777">
        <w:tc>
          <w:tcPr>
            <w:tcW w:w="1550" w:type="dxa"/>
          </w:tcPr>
          <w:p w14:paraId="18DBB90A" w14:textId="77777777" w:rsidR="00360026" w:rsidRDefault="00000000">
            <w:pPr>
              <w:jc w:val="center"/>
            </w:pPr>
            <w:r>
              <w:rPr>
                <w:sz w:val="17"/>
              </w:rPr>
              <w:t>w25q64fv.c</w:t>
            </w:r>
          </w:p>
        </w:tc>
        <w:tc>
          <w:tcPr>
            <w:tcW w:w="3650" w:type="dxa"/>
          </w:tcPr>
          <w:p w14:paraId="40566842" w14:textId="77777777" w:rsidR="00360026" w:rsidRDefault="00000000">
            <w:r>
              <w:rPr>
                <w:sz w:val="17"/>
              </w:rPr>
              <w:t>Flash reset, JEDEC/status/read/erase/program helpers</w:t>
            </w:r>
          </w:p>
        </w:tc>
        <w:tc>
          <w:tcPr>
            <w:tcW w:w="4160" w:type="dxa"/>
          </w:tcPr>
          <w:p w14:paraId="4DEA8B96" w14:textId="77777777" w:rsidR="00360026" w:rsidRDefault="00000000">
            <w:r>
              <w:rPr>
                <w:sz w:val="17"/>
              </w:rPr>
              <w:t>W25Q_FlashReset, W25Q_FlashPageProgram</w:t>
            </w:r>
          </w:p>
        </w:tc>
      </w:tr>
      <w:tr w:rsidR="00360026" w14:paraId="058F734B" w14:textId="77777777">
        <w:tc>
          <w:tcPr>
            <w:tcW w:w="1550" w:type="dxa"/>
          </w:tcPr>
          <w:p w14:paraId="3EDFC48E" w14:textId="77777777" w:rsidR="00360026" w:rsidRDefault="00000000">
            <w:pPr>
              <w:jc w:val="center"/>
            </w:pPr>
            <w:r>
              <w:rPr>
                <w:sz w:val="17"/>
              </w:rPr>
              <w:t>spi.h</w:t>
            </w:r>
          </w:p>
        </w:tc>
        <w:tc>
          <w:tcPr>
            <w:tcW w:w="3650" w:type="dxa"/>
          </w:tcPr>
          <w:p w14:paraId="2984404C" w14:textId="77777777" w:rsidR="00360026" w:rsidRDefault="00000000">
            <w:r>
              <w:rPr>
                <w:sz w:val="17"/>
              </w:rPr>
              <w:t>SPI API and chip-select macros</w:t>
            </w:r>
          </w:p>
        </w:tc>
        <w:tc>
          <w:tcPr>
            <w:tcW w:w="4160" w:type="dxa"/>
          </w:tcPr>
          <w:p w14:paraId="51A36CBD" w14:textId="77777777" w:rsidR="00360026" w:rsidRDefault="00000000">
            <w:r>
              <w:rPr>
                <w:sz w:val="17"/>
              </w:rPr>
              <w:t>W25Q_FLASH_CS_LOW/HIGH, MCP2515_CS_HIGH</w:t>
            </w:r>
          </w:p>
        </w:tc>
      </w:tr>
      <w:tr w:rsidR="00360026" w14:paraId="67F02434" w14:textId="77777777">
        <w:tc>
          <w:tcPr>
            <w:tcW w:w="1550" w:type="dxa"/>
          </w:tcPr>
          <w:p w14:paraId="6B46B58C" w14:textId="77777777" w:rsidR="00360026" w:rsidRDefault="00000000">
            <w:pPr>
              <w:jc w:val="center"/>
            </w:pPr>
            <w:r>
              <w:rPr>
                <w:sz w:val="17"/>
              </w:rPr>
              <w:t>spi.c</w:t>
            </w:r>
          </w:p>
        </w:tc>
        <w:tc>
          <w:tcPr>
            <w:tcW w:w="3650" w:type="dxa"/>
          </w:tcPr>
          <w:p w14:paraId="12AFA9A2" w14:textId="77777777" w:rsidR="00360026" w:rsidRDefault="00000000">
            <w:r>
              <w:rPr>
                <w:sz w:val="17"/>
              </w:rPr>
              <w:t>SPI2 GPIO/init/byte transfer</w:t>
            </w:r>
          </w:p>
        </w:tc>
        <w:tc>
          <w:tcPr>
            <w:tcW w:w="4160" w:type="dxa"/>
          </w:tcPr>
          <w:p w14:paraId="780B635F" w14:textId="77777777" w:rsidR="00360026" w:rsidRDefault="00000000">
            <w:r>
              <w:rPr>
                <w:sz w:val="17"/>
              </w:rPr>
              <w:t>SPI2_GPIO_Init, SPI2_Init, SPI2_TransferByte</w:t>
            </w:r>
          </w:p>
        </w:tc>
      </w:tr>
      <w:tr w:rsidR="00360026" w14:paraId="3E8F19B9" w14:textId="77777777">
        <w:tc>
          <w:tcPr>
            <w:tcW w:w="1550" w:type="dxa"/>
          </w:tcPr>
          <w:p w14:paraId="02A9BFED" w14:textId="77777777" w:rsidR="00360026" w:rsidRDefault="00000000">
            <w:pPr>
              <w:jc w:val="center"/>
            </w:pPr>
            <w:r>
              <w:rPr>
                <w:sz w:val="17"/>
              </w:rPr>
              <w:t>main.c</w:t>
            </w:r>
          </w:p>
        </w:tc>
        <w:tc>
          <w:tcPr>
            <w:tcW w:w="3650" w:type="dxa"/>
          </w:tcPr>
          <w:p w14:paraId="4534A331" w14:textId="77777777" w:rsidR="00360026" w:rsidRDefault="00000000">
            <w:r>
              <w:rPr>
                <w:sz w:val="17"/>
              </w:rPr>
              <w:t>Calls W25Q flash smoke-test sequence</w:t>
            </w:r>
          </w:p>
        </w:tc>
        <w:tc>
          <w:tcPr>
            <w:tcW w:w="4160" w:type="dxa"/>
          </w:tcPr>
          <w:p w14:paraId="0F655C35" w14:textId="77777777" w:rsidR="00360026" w:rsidRDefault="00000000">
            <w:r>
              <w:rPr>
                <w:sz w:val="17"/>
              </w:rPr>
              <w:t>W25Q_TEST_ADDR, tx_data, rx</w:t>
            </w:r>
          </w:p>
        </w:tc>
      </w:tr>
      <w:tr w:rsidR="00360026" w14:paraId="5B2128A5" w14:textId="77777777">
        <w:tc>
          <w:tcPr>
            <w:tcW w:w="1550" w:type="dxa"/>
          </w:tcPr>
          <w:p w14:paraId="12DA9817" w14:textId="77777777" w:rsidR="00360026" w:rsidRDefault="00000000">
            <w:pPr>
              <w:jc w:val="center"/>
            </w:pPr>
            <w:r>
              <w:rPr>
                <w:sz w:val="17"/>
              </w:rPr>
              <w:t>usart.c/h</w:t>
            </w:r>
          </w:p>
        </w:tc>
        <w:tc>
          <w:tcPr>
            <w:tcW w:w="3650" w:type="dxa"/>
          </w:tcPr>
          <w:p w14:paraId="67096193" w14:textId="77777777" w:rsidR="00360026" w:rsidRDefault="00000000">
            <w:r>
              <w:rPr>
                <w:sz w:val="17"/>
              </w:rPr>
              <w:t>Debug transport</w:t>
            </w:r>
          </w:p>
        </w:tc>
        <w:tc>
          <w:tcPr>
            <w:tcW w:w="4160" w:type="dxa"/>
          </w:tcPr>
          <w:p w14:paraId="6DF13F95" w14:textId="77777777" w:rsidR="00360026" w:rsidRDefault="00000000">
            <w:r>
              <w:rPr>
                <w:sz w:val="17"/>
              </w:rPr>
              <w:t>USART2_SendString</w:t>
            </w:r>
          </w:p>
        </w:tc>
      </w:tr>
    </w:tbl>
    <w:p w14:paraId="222122FA" w14:textId="77777777" w:rsidR="00360026" w:rsidRDefault="00360026"/>
    <w:p w14:paraId="6C478CE9" w14:textId="77777777" w:rsidR="00360026" w:rsidRDefault="00000000">
      <w:pPr>
        <w:pStyle w:val="Heading1"/>
      </w:pPr>
      <w:r>
        <w:t>11. Communication Protocol Used</w:t>
      </w:r>
    </w:p>
    <w:p w14:paraId="0FF5BA69" w14:textId="77777777" w:rsidR="00360026" w:rsidRDefault="00000000">
      <w:r>
        <w:t>The flash uses standard SPI. The finalized SPI2 configuration uses master mode, software slave management, internal SSI high, CPOL=0, CPHA=0, 8-bit frames, MSB-first transfer, and blocking polling on TXE, RXNE, and BSY. Commands are sent as ordinary SPI bytes while PB9 is manually driven low/high as flash chip select.</w:t>
      </w:r>
    </w:p>
    <w:p w14:paraId="60FD1A0C" w14:textId="77777777" w:rsidR="00360026" w:rsidRDefault="00000000">
      <w:pPr>
        <w:pStyle w:val="Heading1"/>
      </w:pPr>
      <w:r>
        <w:t>12. Core Concept Deep Dive</w:t>
      </w:r>
    </w:p>
    <w:p w14:paraId="68DD1845" w14:textId="77777777" w:rsidR="00360026" w:rsidRDefault="00000000">
      <w:pPr>
        <w:pStyle w:val="Heading2"/>
      </w:pPr>
      <w:r>
        <w:t>12.1 Practical Flash Rules</w:t>
      </w:r>
    </w:p>
    <w:p w14:paraId="04F90E13" w14:textId="77777777" w:rsidR="00360026" w:rsidRDefault="00000000">
      <w:pPr>
        <w:pStyle w:val="ListBullet"/>
      </w:pPr>
      <w:r>
        <w:t>Read operations can start at any byte address and can read arbitrary lengths.</w:t>
      </w:r>
    </w:p>
    <w:p w14:paraId="619D9DCE" w14:textId="77777777" w:rsidR="00360026" w:rsidRDefault="00000000">
      <w:pPr>
        <w:pStyle w:val="ListBullet"/>
      </w:pPr>
      <w:r>
        <w:lastRenderedPageBreak/>
        <w:t>Page Program writes up to 256 bytes, but it must not be treated as a generic stream write across page boundaries.</w:t>
      </w:r>
    </w:p>
    <w:p w14:paraId="76BBDCCC" w14:textId="77777777" w:rsidR="00360026" w:rsidRDefault="00000000">
      <w:pPr>
        <w:pStyle w:val="ListBullet"/>
      </w:pPr>
      <w:r>
        <w:t>Erase operates on larger regions; the minimum common erase unit in this driver is one 4 KB sector.</w:t>
      </w:r>
    </w:p>
    <w:p w14:paraId="20126CB5" w14:textId="77777777" w:rsidR="00360026" w:rsidRDefault="00000000">
      <w:pPr>
        <w:pStyle w:val="ListBullet"/>
      </w:pPr>
      <w:r>
        <w:t>An erased byte reads as 0xFF.</w:t>
      </w:r>
    </w:p>
    <w:p w14:paraId="7DE1131F" w14:textId="77777777" w:rsidR="00360026" w:rsidRDefault="00000000">
      <w:pPr>
        <w:pStyle w:val="ListBullet"/>
      </w:pPr>
      <w:r>
        <w:t>Programming changes bits from 1 to 0.</w:t>
      </w:r>
    </w:p>
    <w:p w14:paraId="3EA79562" w14:textId="77777777" w:rsidR="00360026" w:rsidRDefault="00000000">
      <w:pPr>
        <w:pStyle w:val="ListBullet"/>
      </w:pPr>
      <w:r>
        <w:t>Changing any bit from 0 back to 1 requires erase of the containing erase sector.</w:t>
      </w:r>
    </w:p>
    <w:p w14:paraId="3E1A93AA" w14:textId="77777777" w:rsidR="00360026" w:rsidRDefault="00000000">
      <w:pPr>
        <w:pStyle w:val="ListBullet"/>
      </w:pPr>
      <w:r>
        <w:t>Write Enable must be issued before program or erase.</w:t>
      </w:r>
    </w:p>
    <w:p w14:paraId="1C9FAA0A" w14:textId="77777777" w:rsidR="00360026" w:rsidRDefault="00000000">
      <w:pPr>
        <w:pStyle w:val="ListBullet"/>
      </w:pPr>
      <w:r>
        <w:t>BUSY must be polled after program or erase before assuming data is stable.</w:t>
      </w:r>
    </w:p>
    <w:p w14:paraId="344B0DD6" w14:textId="77777777" w:rsidR="00360026" w:rsidRDefault="00000000">
      <w:pPr>
        <w:pStyle w:val="ListBullet"/>
      </w:pPr>
      <w:r>
        <w:t>Erase/program endurance is finite, so repeated fast erase loops should be avoided.</w:t>
      </w:r>
    </w:p>
    <w:p w14:paraId="3E5E9A2B" w14:textId="77777777" w:rsidR="00360026" w:rsidRDefault="00000000">
      <w:pPr>
        <w:pStyle w:val="Heading2"/>
      </w:pPr>
      <w:r>
        <w:t>12.2 Command Summary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250"/>
        <w:gridCol w:w="2050"/>
        <w:gridCol w:w="4160"/>
      </w:tblGrid>
      <w:tr w:rsidR="00360026" w14:paraId="7E977669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2BC7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Operation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4810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Opcode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4E53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Current driver support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AF0D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 w:rsidR="00360026" w14:paraId="02B4F3BB" w14:textId="77777777">
        <w:tc>
          <w:tcPr>
            <w:tcW w:w="1900" w:type="dxa"/>
          </w:tcPr>
          <w:p w14:paraId="13A6A18B" w14:textId="77777777" w:rsidR="00360026" w:rsidRDefault="00000000">
            <w:pPr>
              <w:jc w:val="center"/>
            </w:pPr>
            <w:r>
              <w:rPr>
                <w:sz w:val="17"/>
              </w:rPr>
              <w:t>Enable Reset</w:t>
            </w:r>
          </w:p>
        </w:tc>
        <w:tc>
          <w:tcPr>
            <w:tcW w:w="1250" w:type="dxa"/>
          </w:tcPr>
          <w:p w14:paraId="7A900DA9" w14:textId="77777777" w:rsidR="00360026" w:rsidRDefault="00000000">
            <w:r>
              <w:rPr>
                <w:sz w:val="17"/>
              </w:rPr>
              <w:t>0x66</w:t>
            </w:r>
          </w:p>
        </w:tc>
        <w:tc>
          <w:tcPr>
            <w:tcW w:w="2050" w:type="dxa"/>
          </w:tcPr>
          <w:p w14:paraId="03690722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6F4344D8" w14:textId="77777777" w:rsidR="00360026" w:rsidRDefault="00000000">
            <w:r>
              <w:rPr>
                <w:sz w:val="17"/>
              </w:rPr>
              <w:t>First part of software reset sequence</w:t>
            </w:r>
          </w:p>
        </w:tc>
      </w:tr>
      <w:tr w:rsidR="00360026" w14:paraId="229BB2F1" w14:textId="77777777">
        <w:tc>
          <w:tcPr>
            <w:tcW w:w="1900" w:type="dxa"/>
          </w:tcPr>
          <w:p w14:paraId="72F6F7B7" w14:textId="77777777" w:rsidR="00360026" w:rsidRDefault="00000000">
            <w:pPr>
              <w:jc w:val="center"/>
            </w:pPr>
            <w:r>
              <w:rPr>
                <w:sz w:val="17"/>
              </w:rPr>
              <w:t>Reset Device</w:t>
            </w:r>
          </w:p>
        </w:tc>
        <w:tc>
          <w:tcPr>
            <w:tcW w:w="1250" w:type="dxa"/>
          </w:tcPr>
          <w:p w14:paraId="078A1CD3" w14:textId="77777777" w:rsidR="00360026" w:rsidRDefault="00000000">
            <w:r>
              <w:rPr>
                <w:sz w:val="17"/>
              </w:rPr>
              <w:t>0x99</w:t>
            </w:r>
          </w:p>
        </w:tc>
        <w:tc>
          <w:tcPr>
            <w:tcW w:w="2050" w:type="dxa"/>
          </w:tcPr>
          <w:p w14:paraId="58808013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54BE464C" w14:textId="77777777" w:rsidR="00360026" w:rsidRDefault="00000000">
            <w:r>
              <w:rPr>
                <w:sz w:val="17"/>
              </w:rPr>
              <w:t>Second part of software reset sequence</w:t>
            </w:r>
          </w:p>
        </w:tc>
      </w:tr>
      <w:tr w:rsidR="00360026" w14:paraId="3C7E451D" w14:textId="77777777">
        <w:tc>
          <w:tcPr>
            <w:tcW w:w="1900" w:type="dxa"/>
          </w:tcPr>
          <w:p w14:paraId="4A2C9F84" w14:textId="77777777" w:rsidR="00360026" w:rsidRDefault="00000000">
            <w:pPr>
              <w:jc w:val="center"/>
            </w:pPr>
            <w:r>
              <w:rPr>
                <w:sz w:val="17"/>
              </w:rPr>
              <w:t>Read JEDEC ID</w:t>
            </w:r>
          </w:p>
        </w:tc>
        <w:tc>
          <w:tcPr>
            <w:tcW w:w="1250" w:type="dxa"/>
          </w:tcPr>
          <w:p w14:paraId="2CF06E3C" w14:textId="77777777" w:rsidR="00360026" w:rsidRDefault="00000000">
            <w:r>
              <w:rPr>
                <w:sz w:val="17"/>
              </w:rPr>
              <w:t>0x9F</w:t>
            </w:r>
          </w:p>
        </w:tc>
        <w:tc>
          <w:tcPr>
            <w:tcW w:w="2050" w:type="dxa"/>
          </w:tcPr>
          <w:p w14:paraId="1EC1C120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0A1AAD7D" w14:textId="77777777" w:rsidR="00360026" w:rsidRDefault="00000000">
            <w:r>
              <w:rPr>
                <w:sz w:val="17"/>
              </w:rPr>
              <w:t>Verify manufacturer/type/capacity response</w:t>
            </w:r>
          </w:p>
        </w:tc>
      </w:tr>
      <w:tr w:rsidR="00360026" w14:paraId="23918A9F" w14:textId="77777777">
        <w:tc>
          <w:tcPr>
            <w:tcW w:w="1900" w:type="dxa"/>
          </w:tcPr>
          <w:p w14:paraId="532E45EC" w14:textId="77777777" w:rsidR="00360026" w:rsidRDefault="00000000">
            <w:r>
              <w:rPr>
                <w:sz w:val="17"/>
              </w:rPr>
              <w:t>Read Status Register 1</w:t>
            </w:r>
          </w:p>
        </w:tc>
        <w:tc>
          <w:tcPr>
            <w:tcW w:w="1250" w:type="dxa"/>
          </w:tcPr>
          <w:p w14:paraId="313D4727" w14:textId="77777777" w:rsidR="00360026" w:rsidRDefault="00000000">
            <w:r>
              <w:rPr>
                <w:sz w:val="17"/>
              </w:rPr>
              <w:t>0x05</w:t>
            </w:r>
          </w:p>
        </w:tc>
        <w:tc>
          <w:tcPr>
            <w:tcW w:w="2050" w:type="dxa"/>
          </w:tcPr>
          <w:p w14:paraId="16DF6389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12FA335F" w14:textId="77777777" w:rsidR="00360026" w:rsidRDefault="00000000">
            <w:r>
              <w:rPr>
                <w:sz w:val="17"/>
              </w:rPr>
              <w:t>Read BUSY and WEL bits</w:t>
            </w:r>
          </w:p>
        </w:tc>
      </w:tr>
      <w:tr w:rsidR="00360026" w14:paraId="540762CA" w14:textId="77777777">
        <w:tc>
          <w:tcPr>
            <w:tcW w:w="1900" w:type="dxa"/>
          </w:tcPr>
          <w:p w14:paraId="217FB7B3" w14:textId="77777777" w:rsidR="00360026" w:rsidRDefault="00000000">
            <w:r>
              <w:rPr>
                <w:sz w:val="17"/>
              </w:rPr>
              <w:t>Read Status Register 2</w:t>
            </w:r>
          </w:p>
        </w:tc>
        <w:tc>
          <w:tcPr>
            <w:tcW w:w="1250" w:type="dxa"/>
          </w:tcPr>
          <w:p w14:paraId="3BB721DF" w14:textId="77777777" w:rsidR="00360026" w:rsidRDefault="00000000">
            <w:r>
              <w:rPr>
                <w:sz w:val="17"/>
              </w:rPr>
              <w:t>0x35</w:t>
            </w:r>
          </w:p>
        </w:tc>
        <w:tc>
          <w:tcPr>
            <w:tcW w:w="2050" w:type="dxa"/>
          </w:tcPr>
          <w:p w14:paraId="7B9B4BAA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0FB2A8EE" w14:textId="77777777" w:rsidR="00360026" w:rsidRDefault="00000000">
            <w:r>
              <w:rPr>
                <w:sz w:val="17"/>
              </w:rPr>
              <w:t>Read second status/config byte</w:t>
            </w:r>
          </w:p>
        </w:tc>
      </w:tr>
      <w:tr w:rsidR="00360026" w14:paraId="6F7059EF" w14:textId="77777777">
        <w:tc>
          <w:tcPr>
            <w:tcW w:w="1900" w:type="dxa"/>
          </w:tcPr>
          <w:p w14:paraId="3A65BF4B" w14:textId="77777777" w:rsidR="00360026" w:rsidRDefault="00000000">
            <w:pPr>
              <w:jc w:val="center"/>
            </w:pPr>
            <w:r>
              <w:rPr>
                <w:sz w:val="17"/>
              </w:rPr>
              <w:t>Write Enable</w:t>
            </w:r>
          </w:p>
        </w:tc>
        <w:tc>
          <w:tcPr>
            <w:tcW w:w="1250" w:type="dxa"/>
          </w:tcPr>
          <w:p w14:paraId="6C6866E7" w14:textId="77777777" w:rsidR="00360026" w:rsidRDefault="00000000">
            <w:r>
              <w:rPr>
                <w:sz w:val="17"/>
              </w:rPr>
              <w:t>0x06</w:t>
            </w:r>
          </w:p>
        </w:tc>
        <w:tc>
          <w:tcPr>
            <w:tcW w:w="2050" w:type="dxa"/>
          </w:tcPr>
          <w:p w14:paraId="7C4090C5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53FEC249" w14:textId="77777777" w:rsidR="00360026" w:rsidRDefault="00000000">
            <w:r>
              <w:rPr>
                <w:sz w:val="17"/>
              </w:rPr>
              <w:t>Set WEL before erase/program</w:t>
            </w:r>
          </w:p>
        </w:tc>
      </w:tr>
      <w:tr w:rsidR="00360026" w14:paraId="46AAB3A3" w14:textId="77777777">
        <w:tc>
          <w:tcPr>
            <w:tcW w:w="1900" w:type="dxa"/>
          </w:tcPr>
          <w:p w14:paraId="443729D9" w14:textId="77777777" w:rsidR="00360026" w:rsidRDefault="00000000">
            <w:pPr>
              <w:jc w:val="center"/>
            </w:pPr>
            <w:r>
              <w:rPr>
                <w:sz w:val="17"/>
              </w:rPr>
              <w:t>Write Disable</w:t>
            </w:r>
          </w:p>
        </w:tc>
        <w:tc>
          <w:tcPr>
            <w:tcW w:w="1250" w:type="dxa"/>
          </w:tcPr>
          <w:p w14:paraId="134D45C6" w14:textId="77777777" w:rsidR="00360026" w:rsidRDefault="00000000">
            <w:r>
              <w:rPr>
                <w:sz w:val="17"/>
              </w:rPr>
              <w:t>0x04</w:t>
            </w:r>
          </w:p>
        </w:tc>
        <w:tc>
          <w:tcPr>
            <w:tcW w:w="2050" w:type="dxa"/>
          </w:tcPr>
          <w:p w14:paraId="167A6B8A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717C3FDB" w14:textId="77777777" w:rsidR="00360026" w:rsidRDefault="00000000">
            <w:r>
              <w:rPr>
                <w:sz w:val="17"/>
              </w:rPr>
              <w:t>Clear write enable latch</w:t>
            </w:r>
          </w:p>
        </w:tc>
      </w:tr>
      <w:tr w:rsidR="00360026" w14:paraId="47B095EF" w14:textId="77777777">
        <w:tc>
          <w:tcPr>
            <w:tcW w:w="1900" w:type="dxa"/>
          </w:tcPr>
          <w:p w14:paraId="1DBA5074" w14:textId="77777777" w:rsidR="00360026" w:rsidRDefault="00000000">
            <w:pPr>
              <w:jc w:val="center"/>
            </w:pPr>
            <w:r>
              <w:rPr>
                <w:sz w:val="17"/>
              </w:rPr>
              <w:t>Read Data</w:t>
            </w:r>
          </w:p>
        </w:tc>
        <w:tc>
          <w:tcPr>
            <w:tcW w:w="1250" w:type="dxa"/>
          </w:tcPr>
          <w:p w14:paraId="0FAD3C9F" w14:textId="77777777" w:rsidR="00360026" w:rsidRDefault="00000000">
            <w:r>
              <w:rPr>
                <w:sz w:val="17"/>
              </w:rPr>
              <w:t>0x03</w:t>
            </w:r>
          </w:p>
        </w:tc>
        <w:tc>
          <w:tcPr>
            <w:tcW w:w="2050" w:type="dxa"/>
          </w:tcPr>
          <w:p w14:paraId="03FB685F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5EDFB85C" w14:textId="77777777" w:rsidR="00360026" w:rsidRDefault="00000000">
            <w:r>
              <w:rPr>
                <w:sz w:val="17"/>
              </w:rPr>
              <w:t>Read from 24-bit address</w:t>
            </w:r>
          </w:p>
        </w:tc>
      </w:tr>
      <w:tr w:rsidR="00360026" w14:paraId="4F0250CD" w14:textId="77777777">
        <w:tc>
          <w:tcPr>
            <w:tcW w:w="1900" w:type="dxa"/>
          </w:tcPr>
          <w:p w14:paraId="5C74DCF8" w14:textId="77777777" w:rsidR="00360026" w:rsidRDefault="00000000">
            <w:pPr>
              <w:jc w:val="center"/>
            </w:pPr>
            <w:r>
              <w:rPr>
                <w:sz w:val="17"/>
              </w:rPr>
              <w:t>Page Program</w:t>
            </w:r>
          </w:p>
        </w:tc>
        <w:tc>
          <w:tcPr>
            <w:tcW w:w="1250" w:type="dxa"/>
          </w:tcPr>
          <w:p w14:paraId="0A4E0C8F" w14:textId="77777777" w:rsidR="00360026" w:rsidRDefault="00000000">
            <w:r>
              <w:rPr>
                <w:sz w:val="17"/>
              </w:rPr>
              <w:t>0x02</w:t>
            </w:r>
          </w:p>
        </w:tc>
        <w:tc>
          <w:tcPr>
            <w:tcW w:w="2050" w:type="dxa"/>
          </w:tcPr>
          <w:p w14:paraId="6F448417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328C64C3" w14:textId="77777777" w:rsidR="00360026" w:rsidRDefault="00000000">
            <w:r>
              <w:rPr>
                <w:sz w:val="17"/>
              </w:rPr>
              <w:t>Program up to one page</w:t>
            </w:r>
          </w:p>
        </w:tc>
      </w:tr>
      <w:tr w:rsidR="00360026" w14:paraId="299C7B69" w14:textId="77777777">
        <w:tc>
          <w:tcPr>
            <w:tcW w:w="1900" w:type="dxa"/>
          </w:tcPr>
          <w:p w14:paraId="26E298A6" w14:textId="77777777" w:rsidR="00360026" w:rsidRDefault="00000000">
            <w:r>
              <w:rPr>
                <w:sz w:val="17"/>
              </w:rPr>
              <w:t>Sector Erase 4 KB</w:t>
            </w:r>
          </w:p>
        </w:tc>
        <w:tc>
          <w:tcPr>
            <w:tcW w:w="1250" w:type="dxa"/>
          </w:tcPr>
          <w:p w14:paraId="5E06D96A" w14:textId="77777777" w:rsidR="00360026" w:rsidRDefault="00000000">
            <w:r>
              <w:rPr>
                <w:sz w:val="17"/>
              </w:rPr>
              <w:t>0x20</w:t>
            </w:r>
          </w:p>
        </w:tc>
        <w:tc>
          <w:tcPr>
            <w:tcW w:w="2050" w:type="dxa"/>
          </w:tcPr>
          <w:p w14:paraId="47CFB1CA" w14:textId="77777777" w:rsidR="00360026" w:rsidRDefault="00000000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4160" w:type="dxa"/>
          </w:tcPr>
          <w:p w14:paraId="05E47D02" w14:textId="77777777" w:rsidR="00360026" w:rsidRDefault="00000000">
            <w:r>
              <w:rPr>
                <w:sz w:val="17"/>
              </w:rPr>
              <w:t>Erase containing 4 KB sector</w:t>
            </w:r>
          </w:p>
        </w:tc>
      </w:tr>
    </w:tbl>
    <w:p w14:paraId="73374222" w14:textId="77777777" w:rsidR="00360026" w:rsidRDefault="00360026"/>
    <w:p w14:paraId="29F10E23" w14:textId="77777777" w:rsidR="00360026" w:rsidRDefault="00000000">
      <w:pPr>
        <w:pStyle w:val="Heading2"/>
      </w:pPr>
      <w:r>
        <w:t>12.3 Status Register Rule: BUSY and WEL</w:t>
      </w:r>
    </w:p>
    <w:p w14:paraId="1FB80AE4" w14:textId="77777777" w:rsidR="00360026" w:rsidRDefault="00000000">
      <w:r>
        <w:t>Status Register 1 is the operational guardrail. BUSY bit 0 indicates the flash is internally programming or erasing. WEL bit 1 indicates that the Write Enable Latch is set. A robust driver checks WEL after Write Enable and polls BUSY after erase/program with a timeout.</w:t>
      </w:r>
    </w:p>
    <w:p w14:paraId="72868CD0" w14:textId="77777777" w:rsidR="00360026" w:rsidRDefault="00000000">
      <w:pPr>
        <w:pStyle w:val="Heading2"/>
      </w:pPr>
      <w:r>
        <w:t>12.4 Addressing and Alignment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200"/>
        <w:gridCol w:w="2860"/>
      </w:tblGrid>
      <w:tr w:rsidR="00360026" w14:paraId="7FB558E3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0C69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Expression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F3EF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DEDB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Example</w:t>
            </w:r>
          </w:p>
        </w:tc>
      </w:tr>
      <w:tr w:rsidR="00360026" w14:paraId="3A3FA186" w14:textId="77777777">
        <w:tc>
          <w:tcPr>
            <w:tcW w:w="2300" w:type="dxa"/>
          </w:tcPr>
          <w:p w14:paraId="6B1FFACB" w14:textId="77777777" w:rsidR="00360026" w:rsidRDefault="00000000">
            <w:r>
              <w:rPr>
                <w:sz w:val="17"/>
              </w:rPr>
              <w:t>PAGE_OFFSET(addr)</w:t>
            </w:r>
          </w:p>
        </w:tc>
        <w:tc>
          <w:tcPr>
            <w:tcW w:w="4200" w:type="dxa"/>
          </w:tcPr>
          <w:p w14:paraId="44E5212D" w14:textId="77777777" w:rsidR="00360026" w:rsidRDefault="00000000">
            <w:r>
              <w:rPr>
                <w:sz w:val="17"/>
              </w:rPr>
              <w:t>Byte index inside a 256-byte page</w:t>
            </w:r>
          </w:p>
        </w:tc>
        <w:tc>
          <w:tcPr>
            <w:tcW w:w="2860" w:type="dxa"/>
          </w:tcPr>
          <w:p w14:paraId="253696B0" w14:textId="77777777" w:rsidR="00360026" w:rsidRDefault="00000000">
            <w:pPr>
              <w:jc w:val="center"/>
            </w:pPr>
            <w:r>
              <w:rPr>
                <w:sz w:val="17"/>
              </w:rPr>
              <w:t>0x0010F0 -&gt; 0xF0</w:t>
            </w:r>
          </w:p>
        </w:tc>
      </w:tr>
      <w:tr w:rsidR="00360026" w14:paraId="25108C93" w14:textId="77777777">
        <w:tc>
          <w:tcPr>
            <w:tcW w:w="2300" w:type="dxa"/>
          </w:tcPr>
          <w:p w14:paraId="36246560" w14:textId="77777777" w:rsidR="00360026" w:rsidRDefault="00000000" w:rsidP="008747F8">
            <w:r>
              <w:rPr>
                <w:sz w:val="17"/>
              </w:rPr>
              <w:t>PAGE_BASE(addr)</w:t>
            </w:r>
          </w:p>
        </w:tc>
        <w:tc>
          <w:tcPr>
            <w:tcW w:w="4200" w:type="dxa"/>
          </w:tcPr>
          <w:p w14:paraId="2D51E998" w14:textId="77777777" w:rsidR="00360026" w:rsidRDefault="00000000">
            <w:r>
              <w:rPr>
                <w:sz w:val="17"/>
              </w:rPr>
              <w:t>Start address of containing page</w:t>
            </w:r>
          </w:p>
        </w:tc>
        <w:tc>
          <w:tcPr>
            <w:tcW w:w="2860" w:type="dxa"/>
          </w:tcPr>
          <w:p w14:paraId="3A7B3E44" w14:textId="77777777" w:rsidR="00360026" w:rsidRDefault="00000000">
            <w:r>
              <w:rPr>
                <w:sz w:val="17"/>
              </w:rPr>
              <w:t>0x0010F0 -&gt; 0x001000</w:t>
            </w:r>
          </w:p>
        </w:tc>
      </w:tr>
      <w:tr w:rsidR="00360026" w14:paraId="0C95A6A0" w14:textId="77777777">
        <w:tc>
          <w:tcPr>
            <w:tcW w:w="2300" w:type="dxa"/>
          </w:tcPr>
          <w:p w14:paraId="06ED9D07" w14:textId="77777777" w:rsidR="00360026" w:rsidRDefault="00000000">
            <w:r>
              <w:rPr>
                <w:sz w:val="17"/>
              </w:rPr>
              <w:lastRenderedPageBreak/>
              <w:t>SECTOR_OFFSET(addr)</w:t>
            </w:r>
          </w:p>
        </w:tc>
        <w:tc>
          <w:tcPr>
            <w:tcW w:w="4200" w:type="dxa"/>
          </w:tcPr>
          <w:p w14:paraId="64ADBCCE" w14:textId="77777777" w:rsidR="00360026" w:rsidRDefault="00000000">
            <w:r>
              <w:rPr>
                <w:sz w:val="17"/>
              </w:rPr>
              <w:t>Byte index inside a 4 KB sector</w:t>
            </w:r>
          </w:p>
        </w:tc>
        <w:tc>
          <w:tcPr>
            <w:tcW w:w="2860" w:type="dxa"/>
          </w:tcPr>
          <w:p w14:paraId="78310B91" w14:textId="77777777" w:rsidR="00360026" w:rsidRDefault="00000000">
            <w:r>
              <w:rPr>
                <w:sz w:val="17"/>
              </w:rPr>
              <w:t>0x001234 -&gt; 0x234</w:t>
            </w:r>
          </w:p>
        </w:tc>
      </w:tr>
      <w:tr w:rsidR="00360026" w14:paraId="481B00F6" w14:textId="77777777">
        <w:tc>
          <w:tcPr>
            <w:tcW w:w="2300" w:type="dxa"/>
          </w:tcPr>
          <w:p w14:paraId="6425FFCB" w14:textId="77777777" w:rsidR="00360026" w:rsidRDefault="00000000">
            <w:r>
              <w:rPr>
                <w:sz w:val="17"/>
              </w:rPr>
              <w:t>SECTOR_BASE(addr)</w:t>
            </w:r>
          </w:p>
        </w:tc>
        <w:tc>
          <w:tcPr>
            <w:tcW w:w="4200" w:type="dxa"/>
          </w:tcPr>
          <w:p w14:paraId="20D30D61" w14:textId="77777777" w:rsidR="00360026" w:rsidRDefault="00000000">
            <w:r>
              <w:rPr>
                <w:sz w:val="17"/>
              </w:rPr>
              <w:t>Start address of containing sector</w:t>
            </w:r>
          </w:p>
        </w:tc>
        <w:tc>
          <w:tcPr>
            <w:tcW w:w="2860" w:type="dxa"/>
          </w:tcPr>
          <w:p w14:paraId="5BB4F4AA" w14:textId="77777777" w:rsidR="00360026" w:rsidRDefault="00000000">
            <w:r>
              <w:rPr>
                <w:sz w:val="17"/>
              </w:rPr>
              <w:t>0x001234 -&gt; 0x001000</w:t>
            </w:r>
          </w:p>
        </w:tc>
      </w:tr>
      <w:tr w:rsidR="00360026" w14:paraId="2C202ACF" w14:textId="77777777">
        <w:tc>
          <w:tcPr>
            <w:tcW w:w="2300" w:type="dxa"/>
          </w:tcPr>
          <w:p w14:paraId="4F00CA16" w14:textId="77777777" w:rsidR="00360026" w:rsidRDefault="00000000">
            <w:r>
              <w:rPr>
                <w:sz w:val="17"/>
              </w:rPr>
              <w:t>BLOCK64_BASE(addr)</w:t>
            </w:r>
          </w:p>
        </w:tc>
        <w:tc>
          <w:tcPr>
            <w:tcW w:w="4200" w:type="dxa"/>
          </w:tcPr>
          <w:p w14:paraId="6C559D55" w14:textId="77777777" w:rsidR="00360026" w:rsidRDefault="00000000">
            <w:r>
              <w:rPr>
                <w:sz w:val="17"/>
              </w:rPr>
              <w:t>Start of containing 64 KB block</w:t>
            </w:r>
          </w:p>
        </w:tc>
        <w:tc>
          <w:tcPr>
            <w:tcW w:w="2860" w:type="dxa"/>
          </w:tcPr>
          <w:p w14:paraId="2B81C2F0" w14:textId="77777777" w:rsidR="00360026" w:rsidRDefault="00000000">
            <w:r>
              <w:rPr>
                <w:sz w:val="17"/>
              </w:rPr>
              <w:t>0x012345 -&gt; 0x010000</w:t>
            </w:r>
          </w:p>
        </w:tc>
      </w:tr>
    </w:tbl>
    <w:p w14:paraId="691714D3" w14:textId="77777777" w:rsidR="00360026" w:rsidRDefault="00360026"/>
    <w:p w14:paraId="3586C363" w14:textId="77777777" w:rsidR="00360026" w:rsidRDefault="00000000">
      <w:pPr>
        <w:pStyle w:val="Heading2"/>
      </w:pPr>
      <w:r>
        <w:t>12.5 Page-Boundary-Safe Writes</w:t>
      </w:r>
    </w:p>
    <w:p w14:paraId="0E02738D" w14:textId="77777777" w:rsidR="00360026" w:rsidRDefault="00000000">
      <w:r>
        <w:t>The shared chat correctly emphasizes the next driver level: a user write may cross page boundaries, but the low-level Page Program operation should stay within the current 256-byte page. A wrapper should compute space_left = 256 - (addr &amp; 0xFF), program only that chunk, then move to the next page.</w:t>
      </w:r>
    </w:p>
    <w:p w14:paraId="0F179FBF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Example:</w:t>
      </w:r>
      <w:r>
        <w:rPr>
          <w:color w:val="162233"/>
        </w:rPr>
        <w:br/>
        <w:t>Write 40 bytes at 0x0000F0.</w:t>
      </w:r>
      <w:r>
        <w:rPr>
          <w:color w:val="162233"/>
        </w:rPr>
        <w:br/>
      </w:r>
      <w:r>
        <w:rPr>
          <w:color w:val="162233"/>
        </w:rPr>
        <w:br/>
        <w:t>Page 0 ends at 0x0000FF.</w:t>
      </w:r>
      <w:r>
        <w:rPr>
          <w:color w:val="162233"/>
        </w:rPr>
        <w:br/>
        <w:t>Bytes left in page 0 = 16.</w:t>
      </w:r>
      <w:r>
        <w:rPr>
          <w:color w:val="162233"/>
        </w:rPr>
        <w:br/>
      </w:r>
      <w:r>
        <w:rPr>
          <w:color w:val="162233"/>
        </w:rPr>
        <w:br/>
        <w:t>Correct split:</w:t>
      </w:r>
      <w:r>
        <w:rPr>
          <w:color w:val="162233"/>
        </w:rPr>
        <w:br/>
        <w:t xml:space="preserve">  16 bytes at 0x0000F0</w:t>
      </w:r>
      <w:r>
        <w:rPr>
          <w:color w:val="162233"/>
        </w:rPr>
        <w:br/>
        <w:t xml:space="preserve">  24 bytes at 0x000100</w:t>
      </w:r>
    </w:p>
    <w:p w14:paraId="18582CB8" w14:textId="77777777" w:rsidR="00360026" w:rsidRDefault="00000000">
      <w:pPr>
        <w:pStyle w:val="Heading2"/>
      </w:pPr>
      <w:r>
        <w:t>12.6 Sector-Safe Updates</w:t>
      </w:r>
    </w:p>
    <w:p w14:paraId="09B84984" w14:textId="77777777" w:rsidR="00360026" w:rsidRDefault="00000000">
      <w:r>
        <w:t>A sector-safe update is different from raw page programming. To change existing data without losing neighboring bytes, read the full 4 KB sector into RAM, modify the RAM copy, erase the sector, then program the sector back page by page. This is the safe pattern for configuration records and small updates inside a sector.</w:t>
      </w:r>
    </w:p>
    <w:p w14:paraId="7DE9090B" w14:textId="77777777" w:rsidR="00360026" w:rsidRDefault="00000000">
      <w:pPr>
        <w:pStyle w:val="Heading2"/>
      </w:pPr>
      <w:r>
        <w:t>12.7 Variant and Voltage Caution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60026" w14:paraId="38CAAABE" w14:textId="77777777">
        <w:tc>
          <w:tcPr>
            <w:tcW w:w="9360" w:type="dxa"/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DEC2" w14:textId="77777777" w:rsidR="00360026" w:rsidRDefault="00000000">
            <w:r>
              <w:rPr>
                <w:b/>
                <w:color w:val="1F4E79"/>
                <w:sz w:val="21"/>
              </w:rPr>
              <w:t xml:space="preserve">Verify the exact part: </w:t>
            </w:r>
            <w:r>
              <w:rPr>
                <w:sz w:val="21"/>
              </w:rPr>
              <w:t>The shared chat included an important W25QXX variant caution: part suffixes matter. Do not assume W25Q64FV and W25Q64FW have the same voltage range. Confirm the actual IC marking and datasheet before connecting directly to STM32 3.3 V logic.</w:t>
            </w:r>
          </w:p>
        </w:tc>
      </w:tr>
    </w:tbl>
    <w:p w14:paraId="52051503" w14:textId="77777777" w:rsidR="00360026" w:rsidRDefault="00360026">
      <w:pPr>
        <w:spacing w:after="80"/>
      </w:pPr>
    </w:p>
    <w:p w14:paraId="2803F3B3" w14:textId="77777777" w:rsidR="00360026" w:rsidRDefault="00000000">
      <w:pPr>
        <w:pStyle w:val="Heading1"/>
      </w:pPr>
      <w:r>
        <w:t>13. Module-Wise Implementation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360026" w14:paraId="6365177D" w14:textId="77777777"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EB2D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EC52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Final-source behavior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F0DC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Engineering purpose</w:t>
            </w:r>
          </w:p>
        </w:tc>
      </w:tr>
      <w:tr w:rsidR="00360026" w14:paraId="50E07D2F" w14:textId="77777777">
        <w:tc>
          <w:tcPr>
            <w:tcW w:w="1600" w:type="dxa"/>
          </w:tcPr>
          <w:p w14:paraId="38430215" w14:textId="77777777" w:rsidR="00360026" w:rsidRDefault="00000000">
            <w:pPr>
              <w:jc w:val="center"/>
            </w:pPr>
            <w:r>
              <w:rPr>
                <w:sz w:val="17"/>
              </w:rPr>
              <w:t>SPI2 GPIO</w:t>
            </w:r>
          </w:p>
        </w:tc>
        <w:tc>
          <w:tcPr>
            <w:tcW w:w="3800" w:type="dxa"/>
          </w:tcPr>
          <w:p w14:paraId="7DB3BA24" w14:textId="77777777" w:rsidR="00360026" w:rsidRDefault="00000000">
            <w:r>
              <w:rPr>
                <w:sz w:val="17"/>
              </w:rPr>
              <w:t>PB9/PB12 outputs, PB13/PB14/PB15 AF5</w:t>
            </w:r>
          </w:p>
        </w:tc>
        <w:tc>
          <w:tcPr>
            <w:tcW w:w="3960" w:type="dxa"/>
          </w:tcPr>
          <w:p w14:paraId="72F8E119" w14:textId="77777777" w:rsidR="00360026" w:rsidRDefault="00000000">
            <w:r>
              <w:rPr>
                <w:sz w:val="17"/>
              </w:rPr>
              <w:t>Prepare flash CS, other SPI2 CS, and SPI signals</w:t>
            </w:r>
          </w:p>
        </w:tc>
      </w:tr>
      <w:tr w:rsidR="00360026" w14:paraId="52118DED" w14:textId="77777777">
        <w:tc>
          <w:tcPr>
            <w:tcW w:w="1600" w:type="dxa"/>
          </w:tcPr>
          <w:p w14:paraId="4F2F4CB7" w14:textId="77777777" w:rsidR="00360026" w:rsidRDefault="00000000">
            <w:pPr>
              <w:jc w:val="center"/>
            </w:pPr>
            <w:r>
              <w:rPr>
                <w:sz w:val="17"/>
              </w:rPr>
              <w:t>SPI2 peripheral</w:t>
            </w:r>
          </w:p>
        </w:tc>
        <w:tc>
          <w:tcPr>
            <w:tcW w:w="3800" w:type="dxa"/>
          </w:tcPr>
          <w:p w14:paraId="649EDDBF" w14:textId="77777777" w:rsidR="00360026" w:rsidRDefault="00000000">
            <w:r>
              <w:rPr>
                <w:sz w:val="17"/>
              </w:rPr>
              <w:t>Master, SSM/SSI, Mode 0, 8-bit, MSB first, BR_2</w:t>
            </w:r>
          </w:p>
        </w:tc>
        <w:tc>
          <w:tcPr>
            <w:tcW w:w="3960" w:type="dxa"/>
          </w:tcPr>
          <w:p w14:paraId="3DADDD5A" w14:textId="77777777" w:rsidR="00360026" w:rsidRDefault="00000000">
            <w:r>
              <w:rPr>
                <w:sz w:val="17"/>
              </w:rPr>
              <w:t>Generate flash-compatible SPI transfers</w:t>
            </w:r>
          </w:p>
        </w:tc>
      </w:tr>
      <w:tr w:rsidR="00360026" w14:paraId="2FE1F8D5" w14:textId="77777777">
        <w:tc>
          <w:tcPr>
            <w:tcW w:w="1600" w:type="dxa"/>
          </w:tcPr>
          <w:p w14:paraId="067E9AD6" w14:textId="77777777" w:rsidR="00360026" w:rsidRDefault="00000000">
            <w:pPr>
              <w:jc w:val="center"/>
            </w:pPr>
            <w:r>
              <w:rPr>
                <w:sz w:val="17"/>
              </w:rPr>
              <w:t>Reset</w:t>
            </w:r>
          </w:p>
        </w:tc>
        <w:tc>
          <w:tcPr>
            <w:tcW w:w="3800" w:type="dxa"/>
          </w:tcPr>
          <w:p w14:paraId="4206C022" w14:textId="77777777" w:rsidR="00360026" w:rsidRDefault="00000000">
            <w:r>
              <w:rPr>
                <w:sz w:val="17"/>
              </w:rPr>
              <w:t>0x66 followed by 0x99 and delay</w:t>
            </w:r>
          </w:p>
        </w:tc>
        <w:tc>
          <w:tcPr>
            <w:tcW w:w="3960" w:type="dxa"/>
          </w:tcPr>
          <w:p w14:paraId="1805C1A1" w14:textId="77777777" w:rsidR="00360026" w:rsidRDefault="00000000">
            <w:r>
              <w:rPr>
                <w:sz w:val="17"/>
              </w:rPr>
              <w:t>Return flash to known state</w:t>
            </w:r>
          </w:p>
        </w:tc>
      </w:tr>
      <w:tr w:rsidR="00360026" w14:paraId="1A15BF19" w14:textId="77777777">
        <w:tc>
          <w:tcPr>
            <w:tcW w:w="1600" w:type="dxa"/>
          </w:tcPr>
          <w:p w14:paraId="0B13D7D4" w14:textId="77777777" w:rsidR="00360026" w:rsidRDefault="00000000">
            <w:pPr>
              <w:jc w:val="center"/>
            </w:pPr>
            <w:r>
              <w:rPr>
                <w:sz w:val="17"/>
              </w:rPr>
              <w:t>Read ID</w:t>
            </w:r>
          </w:p>
        </w:tc>
        <w:tc>
          <w:tcPr>
            <w:tcW w:w="3800" w:type="dxa"/>
          </w:tcPr>
          <w:p w14:paraId="134B8855" w14:textId="77777777" w:rsidR="00360026" w:rsidRDefault="00000000">
            <w:r>
              <w:rPr>
                <w:sz w:val="17"/>
              </w:rPr>
              <w:t>0x9F then three dummy transfers</w:t>
            </w:r>
          </w:p>
        </w:tc>
        <w:tc>
          <w:tcPr>
            <w:tcW w:w="3960" w:type="dxa"/>
          </w:tcPr>
          <w:p w14:paraId="53B9CDB7" w14:textId="77777777" w:rsidR="00360026" w:rsidRDefault="00000000">
            <w:r>
              <w:rPr>
                <w:sz w:val="17"/>
              </w:rPr>
              <w:t>Confirm communication/device response</w:t>
            </w:r>
          </w:p>
        </w:tc>
      </w:tr>
      <w:tr w:rsidR="00360026" w14:paraId="5B6CF89C" w14:textId="77777777">
        <w:tc>
          <w:tcPr>
            <w:tcW w:w="1600" w:type="dxa"/>
          </w:tcPr>
          <w:p w14:paraId="4F50DED9" w14:textId="77777777" w:rsidR="00360026" w:rsidRDefault="00000000">
            <w:pPr>
              <w:jc w:val="center"/>
            </w:pPr>
            <w:r>
              <w:rPr>
                <w:sz w:val="17"/>
              </w:rPr>
              <w:lastRenderedPageBreak/>
              <w:t>Read status</w:t>
            </w:r>
          </w:p>
        </w:tc>
        <w:tc>
          <w:tcPr>
            <w:tcW w:w="3800" w:type="dxa"/>
          </w:tcPr>
          <w:p w14:paraId="6C821095" w14:textId="77777777" w:rsidR="00360026" w:rsidRDefault="00000000">
            <w:r>
              <w:rPr>
                <w:sz w:val="17"/>
              </w:rPr>
              <w:t>0x05 and 0x35</w:t>
            </w:r>
          </w:p>
        </w:tc>
        <w:tc>
          <w:tcPr>
            <w:tcW w:w="3960" w:type="dxa"/>
          </w:tcPr>
          <w:p w14:paraId="54C31798" w14:textId="77777777" w:rsidR="00360026" w:rsidRDefault="00000000">
            <w:r>
              <w:rPr>
                <w:sz w:val="17"/>
              </w:rPr>
              <w:t>Observe BUSY/WEL/protection state</w:t>
            </w:r>
          </w:p>
        </w:tc>
      </w:tr>
      <w:tr w:rsidR="00360026" w14:paraId="5E344CD7" w14:textId="77777777">
        <w:tc>
          <w:tcPr>
            <w:tcW w:w="1600" w:type="dxa"/>
          </w:tcPr>
          <w:p w14:paraId="7E8A6311" w14:textId="77777777" w:rsidR="00360026" w:rsidRDefault="00000000">
            <w:pPr>
              <w:jc w:val="center"/>
            </w:pPr>
            <w:r>
              <w:rPr>
                <w:sz w:val="17"/>
              </w:rPr>
              <w:t>Erase</w:t>
            </w:r>
          </w:p>
        </w:tc>
        <w:tc>
          <w:tcPr>
            <w:tcW w:w="3800" w:type="dxa"/>
          </w:tcPr>
          <w:p w14:paraId="1E0780AF" w14:textId="77777777" w:rsidR="00360026" w:rsidRDefault="00000000">
            <w:r>
              <w:rPr>
                <w:sz w:val="17"/>
              </w:rPr>
              <w:t>Write Enable then 0x20 + 24-bit address</w:t>
            </w:r>
          </w:p>
        </w:tc>
        <w:tc>
          <w:tcPr>
            <w:tcW w:w="3960" w:type="dxa"/>
          </w:tcPr>
          <w:p w14:paraId="20E076A5" w14:textId="77777777" w:rsidR="00360026" w:rsidRDefault="00000000">
            <w:r>
              <w:rPr>
                <w:sz w:val="17"/>
              </w:rPr>
              <w:t>Set erased bytes in containing 4 KB sector to 0xFF</w:t>
            </w:r>
          </w:p>
        </w:tc>
      </w:tr>
      <w:tr w:rsidR="00360026" w14:paraId="3C2DEA24" w14:textId="77777777">
        <w:tc>
          <w:tcPr>
            <w:tcW w:w="1600" w:type="dxa"/>
          </w:tcPr>
          <w:p w14:paraId="1774B717" w14:textId="77777777" w:rsidR="00360026" w:rsidRDefault="00000000">
            <w:pPr>
              <w:jc w:val="center"/>
            </w:pPr>
            <w:r>
              <w:rPr>
                <w:sz w:val="17"/>
              </w:rPr>
              <w:t>Program</w:t>
            </w:r>
          </w:p>
        </w:tc>
        <w:tc>
          <w:tcPr>
            <w:tcW w:w="3800" w:type="dxa"/>
          </w:tcPr>
          <w:p w14:paraId="73A09ECE" w14:textId="77777777" w:rsidR="00360026" w:rsidRDefault="00000000">
            <w:r>
              <w:rPr>
                <w:sz w:val="17"/>
              </w:rPr>
              <w:t>Write Enable then 0x02 + address + up to 256 bytes</w:t>
            </w:r>
          </w:p>
        </w:tc>
        <w:tc>
          <w:tcPr>
            <w:tcW w:w="3960" w:type="dxa"/>
          </w:tcPr>
          <w:p w14:paraId="73F9408A" w14:textId="77777777" w:rsidR="00360026" w:rsidRDefault="00000000">
            <w:r>
              <w:rPr>
                <w:sz w:val="17"/>
              </w:rPr>
              <w:t>Program test bytes</w:t>
            </w:r>
          </w:p>
        </w:tc>
      </w:tr>
      <w:tr w:rsidR="00360026" w14:paraId="5295B072" w14:textId="77777777">
        <w:tc>
          <w:tcPr>
            <w:tcW w:w="1600" w:type="dxa"/>
          </w:tcPr>
          <w:p w14:paraId="487C323B" w14:textId="77777777" w:rsidR="00360026" w:rsidRDefault="00000000">
            <w:pPr>
              <w:jc w:val="center"/>
            </w:pPr>
            <w:r>
              <w:rPr>
                <w:sz w:val="17"/>
              </w:rPr>
              <w:t>Read back</w:t>
            </w:r>
          </w:p>
        </w:tc>
        <w:tc>
          <w:tcPr>
            <w:tcW w:w="3800" w:type="dxa"/>
          </w:tcPr>
          <w:p w14:paraId="5F9FE264" w14:textId="77777777" w:rsidR="00360026" w:rsidRDefault="00000000">
            <w:r>
              <w:rPr>
                <w:sz w:val="17"/>
              </w:rPr>
              <w:t>0x03 + address + dummy bytes</w:t>
            </w:r>
          </w:p>
        </w:tc>
        <w:tc>
          <w:tcPr>
            <w:tcW w:w="3960" w:type="dxa"/>
          </w:tcPr>
          <w:p w14:paraId="13BCF1D2" w14:textId="77777777" w:rsidR="00360026" w:rsidRDefault="00000000">
            <w:r>
              <w:rPr>
                <w:sz w:val="17"/>
              </w:rPr>
              <w:t>Verify programmed data</w:t>
            </w:r>
          </w:p>
        </w:tc>
      </w:tr>
    </w:tbl>
    <w:p w14:paraId="539EF73B" w14:textId="77777777" w:rsidR="00360026" w:rsidRDefault="00360026"/>
    <w:p w14:paraId="147F68E7" w14:textId="77777777" w:rsidR="00360026" w:rsidRDefault="00000000">
      <w:pPr>
        <w:pStyle w:val="Heading1"/>
      </w:pPr>
      <w:r>
        <w:t>14. Main Algorithm and Flowchart</w:t>
      </w:r>
    </w:p>
    <w:p w14:paraId="76E830EB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Power-on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HAL_Init and SystemClock_Config</w:t>
      </w:r>
      <w:r>
        <w:rPr>
          <w:color w:val="162233"/>
        </w:rPr>
        <w:br/>
        <w:t xml:space="preserve">  +-- USART2_Init</w:t>
      </w:r>
      <w:r>
        <w:rPr>
          <w:color w:val="162233"/>
        </w:rPr>
        <w:br/>
        <w:t xml:space="preserve">  +-- SPI2_GPIO_Init</w:t>
      </w:r>
      <w:r>
        <w:rPr>
          <w:color w:val="162233"/>
        </w:rPr>
        <w:br/>
        <w:t xml:space="preserve">  +-- SPI2_Init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W25Q_FlashReset</w:t>
      </w:r>
      <w:r>
        <w:rPr>
          <w:color w:val="162233"/>
        </w:rPr>
        <w:br/>
        <w:t xml:space="preserve">  +-- W25Q_FlashReadJEDEC(jedec_id)</w:t>
      </w:r>
      <w:r>
        <w:rPr>
          <w:color w:val="162233"/>
        </w:rPr>
        <w:br/>
        <w:t xml:space="preserve">  +-- W25Q_FlashRead_StatusRegister(w25q_status)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W25Q_FlashSectorErase(0x001000)</w:t>
      </w:r>
      <w:r>
        <w:rPr>
          <w:color w:val="162233"/>
        </w:rPr>
        <w:br/>
        <w:t xml:space="preserve">  +-- W25Q_FlashPageProgram(0x001000, "HELLO", 5)</w:t>
      </w:r>
      <w:r>
        <w:rPr>
          <w:color w:val="162233"/>
        </w:rPr>
        <w:br/>
        <w:t xml:space="preserve">  +-- W25Q_FlashRead_Data(0x001000, rx, 5)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Debugger should show rx = {'H','E','L','L','O'}</w:t>
      </w:r>
    </w:p>
    <w:p w14:paraId="44A9A0C1" w14:textId="77777777" w:rsidR="00360026" w:rsidRDefault="00000000">
      <w:pPr>
        <w:pStyle w:val="Heading1"/>
      </w:pPr>
      <w:r>
        <w:t>15. Code Explanation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60026" w14:paraId="3266023E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EFD8" w14:textId="77777777" w:rsidR="00360026" w:rsidRDefault="00000000">
            <w:r>
              <w:rPr>
                <w:b/>
                <w:color w:val="1F4E79"/>
                <w:sz w:val="21"/>
              </w:rPr>
              <w:t xml:space="preserve">Code authority: </w:t>
            </w:r>
            <w:r>
              <w:rPr>
                <w:sz w:val="21"/>
              </w:rPr>
              <w:t>The snippets below are copied from the attached finalized source files. Review notes are documented separately so the document remains honest about what the current code actually does.</w:t>
            </w:r>
          </w:p>
        </w:tc>
      </w:tr>
    </w:tbl>
    <w:p w14:paraId="0E70D706" w14:textId="77777777" w:rsidR="00360026" w:rsidRDefault="00360026">
      <w:pPr>
        <w:spacing w:after="80"/>
      </w:pPr>
    </w:p>
    <w:p w14:paraId="19F5B422" w14:textId="77777777" w:rsidR="00360026" w:rsidRDefault="00000000">
      <w:pPr>
        <w:pStyle w:val="Heading2"/>
      </w:pPr>
      <w:r>
        <w:t>15.1 Flash Geometry and Opcodes</w:t>
      </w:r>
    </w:p>
    <w:p w14:paraId="020C439D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#ifndef INC_W25Q64FV_H_</w:t>
      </w:r>
      <w:r>
        <w:rPr>
          <w:color w:val="162233"/>
        </w:rPr>
        <w:br/>
        <w:t>#define INC_W25Q64FV_H_</w:t>
      </w:r>
      <w:r>
        <w:rPr>
          <w:color w:val="162233"/>
        </w:rPr>
        <w:br/>
      </w:r>
      <w:r>
        <w:rPr>
          <w:color w:val="162233"/>
        </w:rPr>
        <w:br/>
        <w:t>#include "stm32f407xx.h"</w:t>
      </w:r>
      <w:r>
        <w:rPr>
          <w:color w:val="162233"/>
        </w:rPr>
        <w:br/>
        <w:t>#include &lt;stdint.h&gt;</w:t>
      </w:r>
      <w:r>
        <w:rPr>
          <w:color w:val="162233"/>
        </w:rPr>
        <w:br/>
      </w:r>
      <w:r>
        <w:rPr>
          <w:color w:val="162233"/>
        </w:rPr>
        <w:br/>
        <w:t>/* Memory geometry */</w:t>
      </w:r>
      <w:r>
        <w:rPr>
          <w:color w:val="162233"/>
        </w:rPr>
        <w:br/>
        <w:t>#define W25Q_PAGE_SIZE       0x100UL     /* 256 bytes */</w:t>
      </w:r>
      <w:r>
        <w:rPr>
          <w:color w:val="162233"/>
        </w:rPr>
        <w:br/>
        <w:t>#define W25Q_SECTOR_SIZE     0x1000UL    /* 4 KB */</w:t>
      </w:r>
      <w:r>
        <w:rPr>
          <w:color w:val="162233"/>
        </w:rPr>
        <w:br/>
        <w:t>#define W25Q_BLOCK64_SIZE    0x10000UL   /* 64 KB */</w:t>
      </w:r>
      <w:r>
        <w:rPr>
          <w:color w:val="162233"/>
        </w:rPr>
        <w:br/>
        <w:t>#define W25Q_CHIP_SIZE       0x800000UL  /* 8 MB */</w:t>
      </w:r>
      <w:r>
        <w:rPr>
          <w:color w:val="162233"/>
        </w:rPr>
        <w:br/>
      </w:r>
      <w:r>
        <w:rPr>
          <w:color w:val="162233"/>
        </w:rPr>
        <w:br/>
        <w:t>#define PAGE_OFFSET(addr)    ((addr) &amp; 0xFFUL)</w:t>
      </w:r>
      <w:r>
        <w:rPr>
          <w:color w:val="162233"/>
        </w:rPr>
        <w:br/>
        <w:t>#define PAGE_BASE(addr)      ((addr) &amp; ~0xFFUL)</w:t>
      </w:r>
      <w:r>
        <w:rPr>
          <w:color w:val="162233"/>
        </w:rPr>
        <w:br/>
      </w:r>
      <w:r>
        <w:rPr>
          <w:color w:val="162233"/>
        </w:rPr>
        <w:br/>
        <w:t>#define SECTOR_OFFSET(addr)  ((addr) &amp; 0xFFFUL)</w:t>
      </w:r>
      <w:r>
        <w:rPr>
          <w:color w:val="162233"/>
        </w:rPr>
        <w:br/>
        <w:t>#define SECTOR_BASE(addr)    ((addr) &amp; ~0xFFFUL)</w:t>
      </w:r>
      <w:r>
        <w:rPr>
          <w:color w:val="162233"/>
        </w:rPr>
        <w:br/>
      </w:r>
      <w:r>
        <w:rPr>
          <w:color w:val="162233"/>
        </w:rPr>
        <w:br/>
        <w:t>#define BLOCK64_OFFSET(addr) ((addr) &amp; 0xFFFFUL)</w:t>
      </w:r>
      <w:r>
        <w:rPr>
          <w:color w:val="162233"/>
        </w:rPr>
        <w:br/>
        <w:t>#define BLOCK64_BASE(addr)   ((addr) &amp; ~0xFFFFUL)</w:t>
      </w:r>
      <w:r>
        <w:rPr>
          <w:color w:val="162233"/>
        </w:rPr>
        <w:br/>
      </w:r>
      <w:r>
        <w:rPr>
          <w:color w:val="162233"/>
        </w:rPr>
        <w:lastRenderedPageBreak/>
        <w:br/>
        <w:t>/* W25Q64FV command set */</w:t>
      </w:r>
      <w:r>
        <w:rPr>
          <w:color w:val="162233"/>
        </w:rPr>
        <w:br/>
        <w:t>#define W25Q_CMD_READ_STATUS_REG1   0x05</w:t>
      </w:r>
      <w:r>
        <w:rPr>
          <w:color w:val="162233"/>
        </w:rPr>
        <w:br/>
        <w:t>#define W25Q_CMD_READ_STATUS_REG2   0x35</w:t>
      </w:r>
      <w:r>
        <w:rPr>
          <w:color w:val="162233"/>
        </w:rPr>
        <w:br/>
        <w:t>#define W25Q_CMD_READ_DATA          0x03</w:t>
      </w:r>
      <w:r>
        <w:rPr>
          <w:color w:val="162233"/>
        </w:rPr>
        <w:br/>
        <w:t>#define W25Q_CMD_READ_JEDEC_ID      0x9F</w:t>
      </w:r>
      <w:r>
        <w:rPr>
          <w:color w:val="162233"/>
        </w:rPr>
        <w:br/>
        <w:t>#define W25Q_CMD_ENABLE_RESET       0x66</w:t>
      </w:r>
      <w:r>
        <w:rPr>
          <w:color w:val="162233"/>
        </w:rPr>
        <w:br/>
        <w:t>#define W25Q_CMD_RESET_DEVICE       0x99</w:t>
      </w:r>
      <w:r>
        <w:rPr>
          <w:color w:val="162233"/>
        </w:rPr>
        <w:br/>
        <w:t>#define W25Q_CMD_WRITE_ENABLE       0x06</w:t>
      </w:r>
      <w:r>
        <w:rPr>
          <w:color w:val="162233"/>
        </w:rPr>
        <w:br/>
        <w:t>#define W25Q_CMD_WRITE_DISABLE      0x04</w:t>
      </w:r>
      <w:r>
        <w:rPr>
          <w:color w:val="162233"/>
        </w:rPr>
        <w:br/>
        <w:t>#define W25Q_CMD_SECTOR_ERASE_4KB   0x20</w:t>
      </w:r>
      <w:r>
        <w:rPr>
          <w:color w:val="162233"/>
        </w:rPr>
        <w:br/>
        <w:t xml:space="preserve">#define W25Q_CMD_PAGE_PROGRAM   </w:t>
      </w:r>
      <w:r>
        <w:rPr>
          <w:color w:val="162233"/>
        </w:rPr>
        <w:tab/>
        <w:t>0x02</w:t>
      </w:r>
      <w:r>
        <w:rPr>
          <w:color w:val="162233"/>
        </w:rPr>
        <w:br/>
      </w:r>
      <w:r>
        <w:rPr>
          <w:color w:val="162233"/>
        </w:rPr>
        <w:br/>
        <w:t>#define W25Q_DUMMY_BYTE             0xFF</w:t>
      </w:r>
      <w:r>
        <w:rPr>
          <w:color w:val="162233"/>
        </w:rPr>
        <w:br/>
      </w:r>
      <w:r>
        <w:rPr>
          <w:color w:val="162233"/>
        </w:rPr>
        <w:br/>
        <w:t>#define W25Q_SR1_BUSY    0x01</w:t>
      </w:r>
      <w:r>
        <w:rPr>
          <w:color w:val="162233"/>
        </w:rPr>
        <w:br/>
        <w:t>#define W25Q_SR1_WEL     0x02</w:t>
      </w:r>
      <w:r>
        <w:rPr>
          <w:color w:val="162233"/>
        </w:rPr>
        <w:br/>
      </w:r>
      <w:r>
        <w:rPr>
          <w:color w:val="162233"/>
        </w:rPr>
        <w:br/>
        <w:t>void W25Q_FlashReset(void);</w:t>
      </w:r>
      <w:r>
        <w:rPr>
          <w:color w:val="162233"/>
        </w:rPr>
        <w:br/>
        <w:t>void W25Q_FlashReadJEDEC(uint8_t *id);</w:t>
      </w:r>
      <w:r>
        <w:rPr>
          <w:color w:val="162233"/>
        </w:rPr>
        <w:br/>
        <w:t>void W25Q_FlashRead_StatusRegister(uint8_t *status);</w:t>
      </w:r>
      <w:r>
        <w:rPr>
          <w:color w:val="162233"/>
        </w:rPr>
        <w:br/>
        <w:t>void W25Q_FlashRead_Data(uint32_t addr, uint8_t *buffer, uint32_t size);</w:t>
      </w:r>
      <w:r>
        <w:rPr>
          <w:color w:val="162233"/>
        </w:rPr>
        <w:br/>
        <w:t>uint8_t W25Q_FlashReadStatusReg1(void);</w:t>
      </w:r>
      <w:r>
        <w:rPr>
          <w:color w:val="162233"/>
        </w:rPr>
        <w:br/>
        <w:t>void W25Q_FlashWaitUntilReady(void);</w:t>
      </w:r>
      <w:r>
        <w:rPr>
          <w:color w:val="162233"/>
        </w:rPr>
        <w:br/>
        <w:t>void W25Q_FlashWriteEnable(void);</w:t>
      </w:r>
      <w:r>
        <w:rPr>
          <w:color w:val="162233"/>
        </w:rPr>
        <w:br/>
        <w:t>void W25Q_FlashWriteDisable(void);</w:t>
      </w:r>
      <w:r>
        <w:rPr>
          <w:color w:val="162233"/>
        </w:rPr>
        <w:br/>
        <w:t>void W25Q_FlashSectorErase(uint32_t addr);</w:t>
      </w:r>
      <w:r>
        <w:rPr>
          <w:color w:val="162233"/>
        </w:rPr>
        <w:br/>
        <w:t>void W25Q_FlashPageProgram(uint32_t addr, uint8_t *data, uint32_t size);</w:t>
      </w:r>
      <w:r>
        <w:rPr>
          <w:color w:val="162233"/>
        </w:rPr>
        <w:br/>
      </w:r>
      <w:r>
        <w:rPr>
          <w:color w:val="162233"/>
        </w:rPr>
        <w:br/>
        <w:t>#endif /* INC_W25Q64FV_H_ */</w:t>
      </w:r>
      <w:r>
        <w:rPr>
          <w:color w:val="162233"/>
        </w:rPr>
        <w:br/>
      </w:r>
    </w:p>
    <w:p w14:paraId="2B8A878C" w14:textId="77777777" w:rsidR="00360026" w:rsidRDefault="00000000">
      <w:pPr>
        <w:pStyle w:val="Heading2"/>
      </w:pPr>
      <w:r>
        <w:t>15.2 SPI2 GPIO and Chip Selects</w:t>
      </w:r>
    </w:p>
    <w:p w14:paraId="7C7ED176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SPI2_GPIO_Init(void)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/* Enable GPIOB clock */</w:t>
      </w:r>
      <w:r>
        <w:rPr>
          <w:color w:val="162233"/>
        </w:rPr>
        <w:br/>
        <w:t xml:space="preserve">    RCC-&gt;AHB1ENR |= RCC_AHB1ENR_GPIOBEN;</w:t>
      </w:r>
      <w:r>
        <w:rPr>
          <w:color w:val="162233"/>
        </w:rPr>
        <w:br/>
      </w:r>
      <w:r>
        <w:rPr>
          <w:color w:val="162233"/>
        </w:rPr>
        <w:br/>
        <w:t xml:space="preserve">    /*</w:t>
      </w:r>
      <w:r>
        <w:rPr>
          <w:color w:val="162233"/>
        </w:rPr>
        <w:br/>
        <w:t xml:space="preserve">     * PB9</w:t>
      </w:r>
      <w:r>
        <w:rPr>
          <w:color w:val="162233"/>
        </w:rPr>
        <w:tab/>
        <w:t>= CS_W25Q_FLASH</w:t>
      </w:r>
      <w:r>
        <w:rPr>
          <w:color w:val="162233"/>
        </w:rPr>
        <w:br/>
        <w:t xml:space="preserve">     * PB12 = CS_MCP2515_NODE1</w:t>
      </w:r>
      <w:r>
        <w:rPr>
          <w:color w:val="162233"/>
        </w:rPr>
        <w:br/>
        <w:t xml:space="preserve">     * PB13 = SPI2_SCK AF</w:t>
      </w:r>
      <w:r>
        <w:rPr>
          <w:color w:val="162233"/>
        </w:rPr>
        <w:br/>
        <w:t xml:space="preserve">     * PB14 = SPI2_MISO AF</w:t>
      </w:r>
      <w:r>
        <w:rPr>
          <w:color w:val="162233"/>
        </w:rPr>
        <w:br/>
        <w:t xml:space="preserve">     * PB15 = SPI2_MOSI AF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</w:r>
      <w:r>
        <w:rPr>
          <w:color w:val="162233"/>
        </w:rPr>
        <w:br/>
        <w:t xml:space="preserve">    /* Clear mode bits */</w:t>
      </w:r>
      <w:r>
        <w:rPr>
          <w:color w:val="162233"/>
        </w:rPr>
        <w:br/>
        <w:t xml:space="preserve">    GPIOB-&gt;MODER &amp;= ~((3UL &lt;&lt; (</w:t>
      </w:r>
      <w:r>
        <w:rPr>
          <w:color w:val="162233"/>
        </w:rPr>
        <w:tab/>
        <w:t>9 * 2)) |</w:t>
      </w:r>
      <w:r>
        <w:rPr>
          <w:color w:val="162233"/>
        </w:rPr>
        <w:br/>
        <w:t xml:space="preserve">    </w:t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  <w:t xml:space="preserve">  (3UL &lt;&lt; (12 * 2)) |</w:t>
      </w:r>
      <w:r>
        <w:rPr>
          <w:color w:val="162233"/>
        </w:rPr>
        <w:br/>
        <w:t xml:space="preserve">                      (3UL &lt;&lt; (13 * 2)) |</w:t>
      </w:r>
      <w:r>
        <w:rPr>
          <w:color w:val="162233"/>
        </w:rPr>
        <w:br/>
        <w:t xml:space="preserve">                      (3UL &lt;&lt; (14 * 2)) |</w:t>
      </w:r>
      <w:r>
        <w:rPr>
          <w:color w:val="162233"/>
        </w:rPr>
        <w:br/>
        <w:t xml:space="preserve">                      (3UL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/* Set modes */</w:t>
      </w:r>
      <w:r>
        <w:rPr>
          <w:color w:val="162233"/>
        </w:rPr>
        <w:br/>
        <w:t xml:space="preserve">    GPIOB-&gt;MODER |=  ((1UL &lt;&lt; ( 9 * 2)) |   /* PB9 output */</w:t>
      </w:r>
      <w:r>
        <w:rPr>
          <w:color w:val="162233"/>
        </w:rPr>
        <w:br/>
        <w:t xml:space="preserve">    </w:t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  <w:t xml:space="preserve">  (1UL &lt;&lt; (12 * 2)) |   /* PB12 output */</w:t>
      </w:r>
      <w:r>
        <w:rPr>
          <w:color w:val="162233"/>
        </w:rPr>
        <w:br/>
        <w:t xml:space="preserve">                      (2UL &lt;&lt; (13 * 2)) |   /* PB13 AF */</w:t>
      </w:r>
      <w:r>
        <w:rPr>
          <w:color w:val="162233"/>
        </w:rPr>
        <w:br/>
        <w:t xml:space="preserve">                      (2UL &lt;&lt; (14 * 2)) |   /* PB14 AF */</w:t>
      </w:r>
      <w:r>
        <w:rPr>
          <w:color w:val="162233"/>
        </w:rPr>
        <w:br/>
        <w:t xml:space="preserve">                      (2UL &lt;&lt; (15 * 2)));   /* PB15 AF */</w:t>
      </w:r>
      <w:r>
        <w:rPr>
          <w:color w:val="162233"/>
        </w:rPr>
        <w:br/>
      </w:r>
      <w:r>
        <w:rPr>
          <w:color w:val="162233"/>
        </w:rPr>
        <w:br/>
        <w:t xml:space="preserve">    /* Push-pull */</w:t>
      </w:r>
      <w:r>
        <w:rPr>
          <w:color w:val="162233"/>
        </w:rPr>
        <w:br/>
        <w:t xml:space="preserve">    GPIOB-&gt;OTYPER &amp;= ~((1UL &lt;&lt;  9) |</w:t>
      </w:r>
      <w:r>
        <w:rPr>
          <w:color w:val="162233"/>
        </w:rPr>
        <w:br/>
        <w:t xml:space="preserve">    </w:t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  <w:t xml:space="preserve">   (1UL &lt;&lt; 12) |</w:t>
      </w:r>
      <w:r>
        <w:rPr>
          <w:color w:val="162233"/>
        </w:rPr>
        <w:br/>
        <w:t xml:space="preserve">                       (1UL &lt;&lt; 13) |</w:t>
      </w:r>
      <w:r>
        <w:rPr>
          <w:color w:val="162233"/>
        </w:rPr>
        <w:br/>
        <w:t xml:space="preserve">                       (1UL &lt;&lt; 14) |</w:t>
      </w:r>
      <w:r>
        <w:rPr>
          <w:color w:val="162233"/>
        </w:rPr>
        <w:br/>
        <w:t xml:space="preserve">                       (1UL &lt;&lt; 15));</w:t>
      </w:r>
      <w:r>
        <w:rPr>
          <w:color w:val="162233"/>
        </w:rPr>
        <w:br/>
      </w:r>
      <w:r>
        <w:rPr>
          <w:color w:val="162233"/>
        </w:rPr>
        <w:lastRenderedPageBreak/>
        <w:br/>
        <w:t xml:space="preserve">    /* Speed: medium/high for SPI */</w:t>
      </w:r>
      <w:r>
        <w:rPr>
          <w:color w:val="162233"/>
        </w:rPr>
        <w:br/>
        <w:t xml:space="preserve">    GPIOB-&gt;OSPEEDR &amp;= ~((3UL &lt;&lt; ( 9 * 2)) |</w:t>
      </w:r>
      <w:r>
        <w:rPr>
          <w:color w:val="162233"/>
        </w:rPr>
        <w:br/>
        <w:t xml:space="preserve">    </w:t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  <w:t>(3UL &lt;&lt; (12 * 2)) |</w:t>
      </w:r>
      <w:r>
        <w:rPr>
          <w:color w:val="162233"/>
        </w:rPr>
        <w:br/>
        <w:t xml:space="preserve">                        (3UL &lt;&lt; (13 * 2)) |</w:t>
      </w:r>
      <w:r>
        <w:rPr>
          <w:color w:val="162233"/>
        </w:rPr>
        <w:br/>
        <w:t xml:space="preserve">                        (3UL &lt;&lt; (14 * 2)) |</w:t>
      </w:r>
      <w:r>
        <w:rPr>
          <w:color w:val="162233"/>
        </w:rPr>
        <w:br/>
        <w:t xml:space="preserve">                        (3UL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GPIOB-&gt;OSPEEDR |=  ((2UL &lt;&lt; ( 9 * 2)) |</w:t>
      </w:r>
      <w:r>
        <w:rPr>
          <w:color w:val="162233"/>
        </w:rPr>
        <w:br/>
        <w:t xml:space="preserve">    </w:t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  <w:t>(2UL &lt;&lt; (12 * 2)) |</w:t>
      </w:r>
      <w:r>
        <w:rPr>
          <w:color w:val="162233"/>
        </w:rPr>
        <w:br/>
        <w:t xml:space="preserve">                        (2UL &lt;&lt; (13 * 2)) |</w:t>
      </w:r>
      <w:r>
        <w:rPr>
          <w:color w:val="162233"/>
        </w:rPr>
        <w:br/>
        <w:t xml:space="preserve">                        (2UL &lt;&lt; (14 * 2)) |</w:t>
      </w:r>
      <w:r>
        <w:rPr>
          <w:color w:val="162233"/>
        </w:rPr>
        <w:br/>
        <w:t xml:space="preserve">                        (2UL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/* Pull config: CS pull-up, others no pull */</w:t>
      </w:r>
      <w:r>
        <w:rPr>
          <w:color w:val="162233"/>
        </w:rPr>
        <w:br/>
        <w:t xml:space="preserve">    GPIOB-&gt;PUPDR &amp;= ~((3UL &lt;&lt; ( 9 * 2)) |</w:t>
      </w:r>
      <w:r>
        <w:rPr>
          <w:color w:val="162233"/>
        </w:rPr>
        <w:br/>
        <w:t xml:space="preserve">    </w:t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</w:r>
      <w:r>
        <w:rPr>
          <w:color w:val="162233"/>
        </w:rPr>
        <w:tab/>
        <w:t xml:space="preserve">  (3UL &lt;&lt; (12 * 2)) |</w:t>
      </w:r>
      <w:r>
        <w:rPr>
          <w:color w:val="162233"/>
        </w:rPr>
        <w:br/>
        <w:t xml:space="preserve">                      (3UL &lt;&lt; (13 * 2)) |</w:t>
      </w:r>
      <w:r>
        <w:rPr>
          <w:color w:val="162233"/>
        </w:rPr>
        <w:br/>
        <w:t xml:space="preserve">                      (3UL &lt;&lt; (14 * 2)) |</w:t>
      </w:r>
      <w:r>
        <w:rPr>
          <w:color w:val="162233"/>
        </w:rPr>
        <w:br/>
        <w:t xml:space="preserve">                      (3UL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GPIOB-&gt;PUPDR |=  (1UL &lt;&lt; (12 * 2));     /* PB12 pull-up */</w:t>
      </w:r>
      <w:r>
        <w:rPr>
          <w:color w:val="162233"/>
        </w:rPr>
        <w:br/>
        <w:t xml:space="preserve">    GPIOB-&gt;PUPDR |=  (1UL &lt;&lt; ( 9 * 2));     /* PB9 pull-up */</w:t>
      </w:r>
      <w:r>
        <w:rPr>
          <w:color w:val="162233"/>
        </w:rPr>
        <w:br/>
      </w:r>
      <w:r>
        <w:rPr>
          <w:color w:val="162233"/>
        </w:rPr>
        <w:br/>
        <w:t xml:space="preserve">    /* AF5 for PB13, PB14, PB15 */</w:t>
      </w:r>
      <w:r>
        <w:rPr>
          <w:color w:val="162233"/>
        </w:rPr>
        <w:br/>
        <w:t xml:space="preserve">    GPIOB-&gt;AFR[1] &amp;= ~((0xFUL &lt;&lt; ((13 - 8) * 4)) |</w:t>
      </w:r>
      <w:r>
        <w:rPr>
          <w:color w:val="162233"/>
        </w:rPr>
        <w:br/>
        <w:t xml:space="preserve">                       (0xFUL &lt;&lt; ((14 - 8) * 4)) |</w:t>
      </w:r>
      <w:r>
        <w:rPr>
          <w:color w:val="162233"/>
        </w:rPr>
        <w:br/>
        <w:t xml:space="preserve">                       (0xFUL &lt;&lt; ((15 - 8) * 4)));</w:t>
      </w:r>
      <w:r>
        <w:rPr>
          <w:color w:val="162233"/>
        </w:rPr>
        <w:br/>
      </w:r>
      <w:r>
        <w:rPr>
          <w:color w:val="162233"/>
        </w:rPr>
        <w:br/>
        <w:t xml:space="preserve">    GPIOB-&gt;AFR[1] |=  ((5UL &lt;&lt; ((13 - 8) * 4)) |</w:t>
      </w:r>
      <w:r>
        <w:rPr>
          <w:color w:val="162233"/>
        </w:rPr>
        <w:br/>
        <w:t xml:space="preserve">                       (5UL &lt;&lt; ((14 - 8) * 4)) |</w:t>
      </w:r>
      <w:r>
        <w:rPr>
          <w:color w:val="162233"/>
        </w:rPr>
        <w:br/>
        <w:t xml:space="preserve">                       (5UL &lt;&lt; ((15 - 8) * 4)));</w:t>
      </w:r>
      <w:r>
        <w:rPr>
          <w:color w:val="162233"/>
        </w:rPr>
        <w:br/>
      </w:r>
      <w:r>
        <w:rPr>
          <w:color w:val="162233"/>
        </w:rPr>
        <w:br/>
        <w:t xml:space="preserve">    /* Keep CS high initially */</w:t>
      </w:r>
      <w:r>
        <w:rPr>
          <w:color w:val="162233"/>
        </w:rPr>
        <w:br/>
        <w:t xml:space="preserve">    MCP2515_CS_HIGH();</w:t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</w:r>
      <w:r>
        <w:rPr>
          <w:color w:val="162233"/>
        </w:rPr>
        <w:br/>
        <w:t>}</w:t>
      </w:r>
    </w:p>
    <w:p w14:paraId="28369747" w14:textId="77777777" w:rsidR="00360026" w:rsidRDefault="00000000">
      <w:pPr>
        <w:pStyle w:val="Heading2"/>
      </w:pPr>
      <w:r>
        <w:t>15.3 SPI2 Peripheral Setup</w:t>
      </w:r>
    </w:p>
    <w:p w14:paraId="51563890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SPI2_Init(void)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/* Enable SPI2 clock */</w:t>
      </w:r>
      <w:r>
        <w:rPr>
          <w:color w:val="162233"/>
        </w:rPr>
        <w:br/>
        <w:t xml:space="preserve">    RCC-&gt;APB1ENR |= RCC_APB1ENR_SPI2EN;</w:t>
      </w:r>
      <w:r>
        <w:rPr>
          <w:color w:val="162233"/>
        </w:rPr>
        <w:br/>
      </w:r>
      <w:r>
        <w:rPr>
          <w:color w:val="162233"/>
        </w:rPr>
        <w:br/>
        <w:t xml:space="preserve">    /* Disable SPI before configuration */</w:t>
      </w:r>
      <w:r>
        <w:rPr>
          <w:color w:val="162233"/>
        </w:rPr>
        <w:br/>
        <w:t xml:space="preserve">    SPI2-&gt;CR1 &amp;= ~SPI_CR1_SPE;</w:t>
      </w:r>
      <w:r>
        <w:rPr>
          <w:color w:val="162233"/>
        </w:rPr>
        <w:br/>
      </w:r>
      <w:r>
        <w:rPr>
          <w:color w:val="162233"/>
        </w:rPr>
        <w:br/>
        <w:t xml:space="preserve">    /* Clear CR1 configuration bits we care about */</w:t>
      </w:r>
      <w:r>
        <w:rPr>
          <w:color w:val="162233"/>
        </w:rPr>
        <w:br/>
        <w:t xml:space="preserve">    SPI2-&gt;CR1 = 0;</w:t>
      </w:r>
      <w:r>
        <w:rPr>
          <w:color w:val="162233"/>
        </w:rPr>
        <w:br/>
      </w:r>
      <w:r>
        <w:rPr>
          <w:color w:val="162233"/>
        </w:rPr>
        <w:br/>
        <w:t xml:space="preserve">    /*</w:t>
      </w:r>
      <w:r>
        <w:rPr>
          <w:color w:val="162233"/>
        </w:rPr>
        <w:br/>
        <w:t xml:space="preserve">     * Master mode</w:t>
      </w:r>
      <w:r>
        <w:rPr>
          <w:color w:val="162233"/>
        </w:rPr>
        <w:br/>
        <w:t xml:space="preserve">     * Software slave management</w:t>
      </w:r>
      <w:r>
        <w:rPr>
          <w:color w:val="162233"/>
        </w:rPr>
        <w:br/>
        <w:t xml:space="preserve">     * Internal slave select high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  <w:t xml:space="preserve">    SPI2-&gt;CR1 |= SPI_CR1_MSTR;</w:t>
      </w:r>
      <w:r>
        <w:rPr>
          <w:color w:val="162233"/>
        </w:rPr>
        <w:br/>
        <w:t xml:space="preserve">    SPI2-&gt;CR1 |= SPI_CR1_SSM;</w:t>
      </w:r>
      <w:r>
        <w:rPr>
          <w:color w:val="162233"/>
        </w:rPr>
        <w:br/>
        <w:t xml:space="preserve">    SPI2-&gt;CR1 |= SPI_CR1_SSI;</w:t>
      </w:r>
      <w:r>
        <w:rPr>
          <w:color w:val="162233"/>
        </w:rPr>
        <w:br/>
      </w:r>
      <w:r>
        <w:rPr>
          <w:color w:val="162233"/>
        </w:rPr>
        <w:br/>
        <w:t xml:space="preserve">    /*</w:t>
      </w:r>
      <w:r>
        <w:rPr>
          <w:color w:val="162233"/>
        </w:rPr>
        <w:br/>
        <w:t xml:space="preserve">     * Mode 0: CPOL = 0, CPHA = 0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  <w:t xml:space="preserve">    SPI2-&gt;CR1 &amp;= ~SPI_CR1_CPOL;</w:t>
      </w:r>
      <w:r>
        <w:rPr>
          <w:color w:val="162233"/>
        </w:rPr>
        <w:br/>
        <w:t xml:space="preserve">    SPI2-&gt;CR1 &amp;= ~SPI_CR1_CPHA;</w:t>
      </w:r>
      <w:r>
        <w:rPr>
          <w:color w:val="162233"/>
        </w:rPr>
        <w:br/>
      </w:r>
      <w:r>
        <w:rPr>
          <w:color w:val="162233"/>
        </w:rPr>
        <w:br/>
      </w:r>
      <w:r>
        <w:rPr>
          <w:color w:val="162233"/>
        </w:rPr>
        <w:lastRenderedPageBreak/>
        <w:t xml:space="preserve">    /*</w:t>
      </w:r>
      <w:r>
        <w:rPr>
          <w:color w:val="162233"/>
        </w:rPr>
        <w:br/>
        <w:t xml:space="preserve">     * 8-bit frame, MSB first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  <w:t xml:space="preserve">    SPI2-&gt;CR1 &amp;= ~SPI_CR1_DFF;</w:t>
      </w:r>
      <w:r>
        <w:rPr>
          <w:color w:val="162233"/>
        </w:rPr>
        <w:br/>
        <w:t xml:space="preserve">    SPI2-&gt;CR1 &amp;= ~SPI_CR1_LSBFIRST;</w:t>
      </w:r>
      <w:r>
        <w:rPr>
          <w:color w:val="162233"/>
        </w:rPr>
        <w:br/>
      </w:r>
      <w:r>
        <w:rPr>
          <w:color w:val="162233"/>
        </w:rPr>
        <w:br/>
        <w:t xml:space="preserve">    /*</w:t>
      </w:r>
      <w:r>
        <w:rPr>
          <w:color w:val="162233"/>
        </w:rPr>
        <w:br/>
        <w:t xml:space="preserve">     * Baud rate = PCLK / 32</w:t>
      </w:r>
      <w:r>
        <w:rPr>
          <w:color w:val="162233"/>
        </w:rPr>
        <w:br/>
        <w:t xml:space="preserve">     * If PCLK1 = 32 MHz, SCK = 1 MHz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  <w:t xml:space="preserve">    SPI2-&gt;CR1 &amp;= ~SPI_CR1_BR;</w:t>
      </w:r>
      <w:r>
        <w:rPr>
          <w:color w:val="162233"/>
        </w:rPr>
        <w:br/>
        <w:t xml:space="preserve">    SPI2-&gt;CR1 |= SPI_CR1_BR_2;</w:t>
      </w:r>
      <w:r>
        <w:rPr>
          <w:color w:val="162233"/>
        </w:rPr>
        <w:br/>
      </w:r>
      <w:r>
        <w:rPr>
          <w:color w:val="162233"/>
        </w:rPr>
        <w:br/>
        <w:t xml:space="preserve">    /*</w:t>
      </w:r>
      <w:r>
        <w:rPr>
          <w:color w:val="162233"/>
        </w:rPr>
        <w:br/>
        <w:t xml:space="preserve">     * Full duplex 2-line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  <w:t xml:space="preserve">    SPI2-&gt;CR1 &amp;= ~SPI_CR1_BIDIMODE;</w:t>
      </w:r>
      <w:r>
        <w:rPr>
          <w:color w:val="162233"/>
        </w:rPr>
        <w:br/>
        <w:t xml:space="preserve">    SPI2-&gt;CR1 &amp;= ~SPI_CR1_RXONLY;</w:t>
      </w:r>
      <w:r>
        <w:rPr>
          <w:color w:val="162233"/>
        </w:rPr>
        <w:br/>
      </w:r>
      <w:r>
        <w:rPr>
          <w:color w:val="162233"/>
        </w:rPr>
        <w:br/>
        <w:t xml:space="preserve">    /* Enable SPI */</w:t>
      </w:r>
      <w:r>
        <w:rPr>
          <w:color w:val="162233"/>
        </w:rPr>
        <w:br/>
        <w:t xml:space="preserve">    SPI2-&gt;CR1 |= SPI_CR1_SPE;</w:t>
      </w:r>
      <w:r>
        <w:rPr>
          <w:color w:val="162233"/>
        </w:rPr>
        <w:br/>
        <w:t>}</w:t>
      </w:r>
    </w:p>
    <w:p w14:paraId="73C4C7DF" w14:textId="77777777" w:rsidR="00360026" w:rsidRDefault="00000000">
      <w:pPr>
        <w:pStyle w:val="Heading2"/>
      </w:pPr>
      <w:r>
        <w:t>15.4 SPI2 Blocking Byte Transfer</w:t>
      </w:r>
    </w:p>
    <w:p w14:paraId="5F34B4DD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uint8_t SPI2_TransferByte(uint8_t byte)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uint8_t received;</w:t>
      </w:r>
      <w:r>
        <w:rPr>
          <w:color w:val="162233"/>
        </w:rPr>
        <w:br/>
      </w:r>
      <w:r>
        <w:rPr>
          <w:color w:val="162233"/>
        </w:rPr>
        <w:br/>
        <w:t xml:space="preserve">    //waiting for TX buffer empty</w:t>
      </w:r>
      <w:r>
        <w:rPr>
          <w:color w:val="162233"/>
        </w:rPr>
        <w:br/>
        <w:t xml:space="preserve">    while(!(SPI2-&gt;SR &amp; SPI_SR_TXE));</w:t>
      </w:r>
      <w:r>
        <w:rPr>
          <w:color w:val="162233"/>
        </w:rPr>
        <w:br/>
        <w:t xml:space="preserve">    *((volatile uint8_t *)&amp;SPI2-&gt;DR) = byte;</w:t>
      </w:r>
      <w:r>
        <w:rPr>
          <w:color w:val="162233"/>
        </w:rPr>
        <w:br/>
      </w:r>
      <w:r>
        <w:rPr>
          <w:color w:val="162233"/>
        </w:rPr>
        <w:br/>
        <w:t xml:space="preserve">    //waiting for RX buffer Not empty</w:t>
      </w:r>
      <w:r>
        <w:rPr>
          <w:color w:val="162233"/>
        </w:rPr>
        <w:br/>
        <w:t xml:space="preserve">    while(!(SPI2-&gt;SR &amp; SPI_SR_RXNE));</w:t>
      </w:r>
      <w:r>
        <w:rPr>
          <w:color w:val="162233"/>
        </w:rPr>
        <w:br/>
        <w:t xml:space="preserve">    received = *((volatile uint8_t *)&amp;SPI2-&gt;DR);</w:t>
      </w:r>
      <w:r>
        <w:rPr>
          <w:color w:val="162233"/>
        </w:rPr>
        <w:br/>
      </w:r>
      <w:r>
        <w:rPr>
          <w:color w:val="162233"/>
        </w:rPr>
        <w:br/>
        <w:t xml:space="preserve">    //Wait till SPI completes</w:t>
      </w:r>
      <w:r>
        <w:rPr>
          <w:color w:val="162233"/>
        </w:rPr>
        <w:br/>
        <w:t xml:space="preserve">    while(SPI2-&gt;SR &amp; SPI_SR_BSY);</w:t>
      </w:r>
      <w:r>
        <w:rPr>
          <w:color w:val="162233"/>
        </w:rPr>
        <w:br/>
      </w:r>
      <w:r>
        <w:rPr>
          <w:color w:val="162233"/>
        </w:rPr>
        <w:br/>
        <w:t xml:space="preserve">    return received;</w:t>
      </w:r>
      <w:r>
        <w:rPr>
          <w:color w:val="162233"/>
        </w:rPr>
        <w:br/>
        <w:t>}</w:t>
      </w:r>
    </w:p>
    <w:p w14:paraId="040B700F" w14:textId="77777777" w:rsidR="00360026" w:rsidRDefault="00000000">
      <w:pPr>
        <w:pStyle w:val="Heading2"/>
      </w:pPr>
      <w:r>
        <w:t>15.5 Flash Reset</w:t>
      </w:r>
    </w:p>
    <w:p w14:paraId="45D6A6E5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W25Q_FlashReset(void)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/*</w:t>
      </w:r>
      <w:r>
        <w:rPr>
          <w:color w:val="162233"/>
        </w:rPr>
        <w:br/>
        <w:t xml:space="preserve">     * Software reset sequence:</w:t>
      </w:r>
      <w:r>
        <w:rPr>
          <w:color w:val="162233"/>
        </w:rPr>
        <w:br/>
        <w:t xml:space="preserve">     * 1. Enable Reset command: 0x66</w:t>
      </w:r>
      <w:r>
        <w:rPr>
          <w:color w:val="162233"/>
        </w:rPr>
        <w:br/>
        <w:t xml:space="preserve">     * 2. Reset Device command: 0x99</w:t>
      </w:r>
      <w:r>
        <w:rPr>
          <w:color w:val="162233"/>
        </w:rPr>
        <w:br/>
        <w:t xml:space="preserve">     *</w:t>
      </w:r>
      <w:r>
        <w:rPr>
          <w:color w:val="162233"/>
        </w:rPr>
        <w:br/>
        <w:t xml:space="preserve">     * These should be sent as separate SPI instructions.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  <w:t xml:space="preserve">    SPI2_TransferByte(W25Q_CMD_ENABLE_RESET);</w:t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  <w:t xml:space="preserve">    SPI2_TransferByte(W25Q_CMD_RESET_DEVICE);</w:t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</w:r>
      <w:r>
        <w:rPr>
          <w:color w:val="162233"/>
        </w:rPr>
        <w:br/>
        <w:t xml:space="preserve">    /*</w:t>
      </w:r>
      <w:r>
        <w:rPr>
          <w:color w:val="162233"/>
        </w:rPr>
        <w:br/>
        <w:t xml:space="preserve">     * Device needs a small time after reset.</w:t>
      </w:r>
      <w:r>
        <w:rPr>
          <w:color w:val="162233"/>
        </w:rPr>
        <w:br/>
        <w:t xml:space="preserve">     * If you have delay_us(), use around 30 us or more.</w:t>
      </w:r>
      <w:r>
        <w:rPr>
          <w:color w:val="162233"/>
        </w:rPr>
        <w:br/>
      </w:r>
      <w:r>
        <w:rPr>
          <w:color w:val="162233"/>
        </w:rPr>
        <w:lastRenderedPageBreak/>
        <w:t xml:space="preserve">     * If not, 1 ms delay is safe for now.</w:t>
      </w:r>
      <w:r>
        <w:rPr>
          <w:color w:val="162233"/>
        </w:rPr>
        <w:br/>
        <w:t xml:space="preserve">     */</w:t>
      </w:r>
      <w:r>
        <w:rPr>
          <w:color w:val="162233"/>
        </w:rPr>
        <w:br/>
        <w:t xml:space="preserve">    HAL_Delay(10);</w:t>
      </w:r>
      <w:r>
        <w:rPr>
          <w:color w:val="162233"/>
        </w:rPr>
        <w:br/>
        <w:t>}</w:t>
      </w:r>
    </w:p>
    <w:p w14:paraId="56CD88EA" w14:textId="77777777" w:rsidR="00360026" w:rsidRDefault="00000000">
      <w:pPr>
        <w:pStyle w:val="Heading2"/>
      </w:pPr>
      <w:r>
        <w:t>15.6 Read JEDEC ID</w:t>
      </w:r>
    </w:p>
    <w:p w14:paraId="260A5E2A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W25Q_FlashReadJEDEC(uint8_t *id)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if (id == 0)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return;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</w:r>
      <w:r>
        <w:rPr>
          <w:color w:val="162233"/>
        </w:rPr>
        <w:br/>
        <w:t xml:space="preserve">    SPI2_TransferByte(W25Q_CMD_READ_JEDEC_ID);</w:t>
      </w:r>
      <w:r>
        <w:rPr>
          <w:color w:val="162233"/>
        </w:rPr>
        <w:br/>
      </w:r>
      <w:r>
        <w:rPr>
          <w:color w:val="162233"/>
        </w:rPr>
        <w:br/>
        <w:t xml:space="preserve">    id[0] = SPI2_TransferByte(W25Q_DUMMY_BYTE);</w:t>
      </w:r>
      <w:r>
        <w:rPr>
          <w:color w:val="162233"/>
        </w:rPr>
        <w:br/>
        <w:t xml:space="preserve">    id[1] = SPI2_TransferByte(W25Q_DUMMY_BYTE);</w:t>
      </w:r>
      <w:r>
        <w:rPr>
          <w:color w:val="162233"/>
        </w:rPr>
        <w:br/>
        <w:t xml:space="preserve">    id[2] = SPI2_TransferByte(W25Q_DUMMY_BYTE);</w:t>
      </w:r>
      <w:r>
        <w:rPr>
          <w:color w:val="162233"/>
        </w:rPr>
        <w:br/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  <w:t>}</w:t>
      </w:r>
    </w:p>
    <w:p w14:paraId="76CB2CF9" w14:textId="77777777" w:rsidR="00360026" w:rsidRDefault="00000000">
      <w:pPr>
        <w:pStyle w:val="Heading2"/>
      </w:pPr>
      <w:r>
        <w:t>15.7 Read Status Registers</w:t>
      </w:r>
    </w:p>
    <w:p w14:paraId="6B8943BE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W25Q_FlashRead_StatusRegister(uint8_t *status)</w:t>
      </w:r>
      <w:r>
        <w:rPr>
          <w:color w:val="162233"/>
        </w:rPr>
        <w:br/>
        <w:t>{</w:t>
      </w:r>
      <w:r>
        <w:rPr>
          <w:color w:val="162233"/>
        </w:rPr>
        <w:br/>
      </w:r>
      <w:r>
        <w:rPr>
          <w:color w:val="162233"/>
        </w:rPr>
        <w:tab/>
        <w:t>//status register 1</w:t>
      </w:r>
      <w:r>
        <w:rPr>
          <w:color w:val="162233"/>
        </w:rPr>
        <w:br/>
      </w:r>
      <w:r>
        <w:rPr>
          <w:color w:val="162233"/>
        </w:rPr>
        <w:tab/>
        <w:t>W25Q_FLASH_CS_LOW();</w:t>
      </w:r>
      <w:r>
        <w:rPr>
          <w:color w:val="162233"/>
        </w:rPr>
        <w:br/>
      </w:r>
      <w:r>
        <w:rPr>
          <w:color w:val="162233"/>
        </w:rPr>
        <w:tab/>
        <w:t>SPI2_TransferByte(W25Q_CMD_READ_STATUS_REG1);</w:t>
      </w:r>
      <w:r>
        <w:rPr>
          <w:color w:val="162233"/>
        </w:rPr>
        <w:br/>
      </w:r>
      <w:r>
        <w:rPr>
          <w:color w:val="162233"/>
        </w:rPr>
        <w:tab/>
        <w:t>status[0] = SPI2_TransferByte(W25Q_DUMMY_BYTE);</w:t>
      </w:r>
      <w:r>
        <w:rPr>
          <w:color w:val="162233"/>
        </w:rPr>
        <w:br/>
      </w:r>
      <w:r>
        <w:rPr>
          <w:color w:val="162233"/>
        </w:rPr>
        <w:tab/>
        <w:t>W25Q_FLASH_CS_HIGH();</w:t>
      </w:r>
      <w:r>
        <w:rPr>
          <w:color w:val="162233"/>
        </w:rPr>
        <w:br/>
      </w:r>
      <w:r>
        <w:rPr>
          <w:color w:val="162233"/>
        </w:rPr>
        <w:br/>
      </w:r>
      <w:r>
        <w:rPr>
          <w:color w:val="162233"/>
        </w:rPr>
        <w:tab/>
        <w:t>//status register 2</w:t>
      </w:r>
      <w:r>
        <w:rPr>
          <w:color w:val="162233"/>
        </w:rPr>
        <w:br/>
      </w:r>
      <w:r>
        <w:rPr>
          <w:color w:val="162233"/>
        </w:rPr>
        <w:tab/>
        <w:t>W25Q_FLASH_CS_LOW();</w:t>
      </w:r>
      <w:r>
        <w:rPr>
          <w:color w:val="162233"/>
        </w:rPr>
        <w:br/>
      </w:r>
      <w:r>
        <w:rPr>
          <w:color w:val="162233"/>
        </w:rPr>
        <w:tab/>
        <w:t>SPI2_TransferByte(W25Q_CMD_READ_STATUS_REG2);</w:t>
      </w:r>
      <w:r>
        <w:rPr>
          <w:color w:val="162233"/>
        </w:rPr>
        <w:br/>
      </w:r>
      <w:r>
        <w:rPr>
          <w:color w:val="162233"/>
        </w:rPr>
        <w:tab/>
        <w:t>status[1] = SPI2_TransferByte(W25Q_DUMMY_BYTE);</w:t>
      </w:r>
      <w:r>
        <w:rPr>
          <w:color w:val="162233"/>
        </w:rPr>
        <w:br/>
      </w:r>
      <w:r>
        <w:rPr>
          <w:color w:val="162233"/>
        </w:rPr>
        <w:tab/>
        <w:t>W25Q_FLASH_CS_HIGH();</w:t>
      </w:r>
      <w:r>
        <w:rPr>
          <w:color w:val="162233"/>
        </w:rPr>
        <w:br/>
        <w:t>}</w:t>
      </w:r>
    </w:p>
    <w:p w14:paraId="0BF8B076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uint8_t W25Q_FlashReadStatusReg1(void)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uint8_t status;</w:t>
      </w:r>
      <w:r>
        <w:rPr>
          <w:color w:val="162233"/>
        </w:rPr>
        <w:br/>
      </w:r>
      <w:r>
        <w:rPr>
          <w:color w:val="162233"/>
        </w:rPr>
        <w:br/>
        <w:t xml:space="preserve">    MCP2515_CS_HIGH();</w:t>
      </w:r>
      <w:r>
        <w:rPr>
          <w:color w:val="162233"/>
        </w:rPr>
        <w:br/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  <w:t xml:space="preserve">    SPI2_TransferByte(W25Q_CMD_READ_STATUS_REG1);</w:t>
      </w:r>
      <w:r>
        <w:rPr>
          <w:color w:val="162233"/>
        </w:rPr>
        <w:br/>
        <w:t xml:space="preserve">    status = SPI2_TransferByte(W25Q_DUMMY_BYTE);</w:t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</w:r>
      <w:r>
        <w:rPr>
          <w:color w:val="162233"/>
        </w:rPr>
        <w:br/>
        <w:t xml:space="preserve">    return status;</w:t>
      </w:r>
      <w:r>
        <w:rPr>
          <w:color w:val="162233"/>
        </w:rPr>
        <w:br/>
        <w:t>}</w:t>
      </w:r>
    </w:p>
    <w:p w14:paraId="5E9649A6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W25Q_FlashWaitUntilReady(void)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while (W25Q_FlashReadStatusReg1() &amp; W25Q_SR1_BUSY)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/* wait while BUSY = 1 */</w:t>
      </w:r>
      <w:r>
        <w:rPr>
          <w:color w:val="162233"/>
        </w:rPr>
        <w:br/>
        <w:t xml:space="preserve">    }</w:t>
      </w:r>
      <w:r>
        <w:rPr>
          <w:color w:val="162233"/>
        </w:rPr>
        <w:br/>
        <w:t>}</w:t>
      </w:r>
    </w:p>
    <w:p w14:paraId="46945AA4" w14:textId="77777777" w:rsidR="00360026" w:rsidRDefault="00000000">
      <w:pPr>
        <w:pStyle w:val="Heading2"/>
      </w:pPr>
      <w:r>
        <w:lastRenderedPageBreak/>
        <w:t>15.8 Write Enable / Write Disable</w:t>
      </w:r>
    </w:p>
    <w:p w14:paraId="446630A7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W25Q_FlashWriteEnable(void)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  <w:t xml:space="preserve">    SPI2_TransferByte(W25Q_CMD_WRITE_ENABLE);</w:t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  <w:t>}</w:t>
      </w:r>
    </w:p>
    <w:p w14:paraId="1F653FCD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W25Q_FlashWriteDisable(void)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  <w:t xml:space="preserve">    SPI2_TransferByte(W25Q_CMD_WRITE_DISABLE);</w:t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  <w:t>}</w:t>
      </w:r>
    </w:p>
    <w:p w14:paraId="0A4D59BE" w14:textId="77777777" w:rsidR="00360026" w:rsidRDefault="00000000">
      <w:pPr>
        <w:pStyle w:val="Heading2"/>
      </w:pPr>
      <w:r>
        <w:t>15.9 Read Data</w:t>
      </w:r>
    </w:p>
    <w:p w14:paraId="54787F53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W25Q_FlashRead_Data(uint32_t addr, uint8_t *buffer, uint32_t size)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if ((buffer == 0) || (size == 0))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return;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</w:r>
      <w:r>
        <w:rPr>
          <w:color w:val="162233"/>
        </w:rPr>
        <w:br/>
        <w:t xml:space="preserve">    /* Make sure other SPI2 slave is deselected */</w:t>
      </w:r>
      <w:r>
        <w:rPr>
          <w:color w:val="162233"/>
        </w:rPr>
        <w:br/>
        <w:t xml:space="preserve">    MCP2515_CS_HIGH();</w:t>
      </w:r>
      <w:r>
        <w:rPr>
          <w:color w:val="162233"/>
        </w:rPr>
        <w:br/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</w:r>
      <w:r>
        <w:rPr>
          <w:color w:val="162233"/>
        </w:rPr>
        <w:br/>
        <w:t xml:space="preserve">    SPI2_TransferByte(W25Q_CMD_READ_DATA);</w:t>
      </w:r>
      <w:r>
        <w:rPr>
          <w:color w:val="162233"/>
        </w:rPr>
        <w:br/>
      </w:r>
      <w:r>
        <w:rPr>
          <w:color w:val="162233"/>
        </w:rPr>
        <w:br/>
        <w:t xml:space="preserve">    /* Send 24-bit address: A23-A16, A15-A8, A7-A0 */</w:t>
      </w:r>
      <w:r>
        <w:rPr>
          <w:color w:val="162233"/>
        </w:rPr>
        <w:br/>
        <w:t xml:space="preserve">    SPI2_TransferByte((uint8_t)((addr &gt;&gt; 16) &amp; 0xFF));</w:t>
      </w:r>
      <w:r>
        <w:rPr>
          <w:color w:val="162233"/>
        </w:rPr>
        <w:br/>
        <w:t xml:space="preserve">    SPI2_TransferByte((uint8_t)((addr &gt;&gt; 8)  &amp; 0xFF));</w:t>
      </w:r>
      <w:r>
        <w:rPr>
          <w:color w:val="162233"/>
        </w:rPr>
        <w:br/>
        <w:t xml:space="preserve">    SPI2_TransferByte((uint8_t)( addr        &amp; 0xFF));</w:t>
      </w:r>
      <w:r>
        <w:rPr>
          <w:color w:val="162233"/>
        </w:rPr>
        <w:br/>
      </w:r>
      <w:r>
        <w:rPr>
          <w:color w:val="162233"/>
        </w:rPr>
        <w:br/>
        <w:t xml:space="preserve">    for (uint32_t i = 0; i &lt; size; i++)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buffer[i] = SPI2_TransferByte(W25Q_DUMMY_BYTE);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  <w:t>}</w:t>
      </w:r>
    </w:p>
    <w:p w14:paraId="2DB980EC" w14:textId="77777777" w:rsidR="00360026" w:rsidRDefault="00000000">
      <w:pPr>
        <w:pStyle w:val="Heading2"/>
      </w:pPr>
      <w:r>
        <w:t>15.10 Sector Erase</w:t>
      </w:r>
    </w:p>
    <w:p w14:paraId="4093BB8B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W25Q_FlashSectorErase(uint32_t addr)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</w:r>
      <w:r>
        <w:rPr>
          <w:color w:val="162233"/>
        </w:rPr>
        <w:br/>
        <w:t xml:space="preserve">    W25Q_FlashWriteEnable();</w:t>
      </w:r>
      <w:r>
        <w:rPr>
          <w:color w:val="162233"/>
        </w:rPr>
        <w:br/>
      </w:r>
      <w:r>
        <w:rPr>
          <w:color w:val="162233"/>
        </w:rPr>
        <w:br/>
        <w:t xml:space="preserve">    SPI2_TransferByte(W25Q_CMD_SECTOR_ERASE_4KB);</w:t>
      </w:r>
      <w:r>
        <w:rPr>
          <w:color w:val="162233"/>
        </w:rPr>
        <w:br/>
      </w:r>
      <w:r>
        <w:rPr>
          <w:color w:val="162233"/>
        </w:rPr>
        <w:br/>
        <w:t xml:space="preserve">    /* Send 24-bit address: A23-A16, A15-A8, A7-A0 */</w:t>
      </w:r>
      <w:r>
        <w:rPr>
          <w:color w:val="162233"/>
        </w:rPr>
        <w:br/>
        <w:t xml:space="preserve">    SPI2_TransferByte((uint8_t)((addr &gt;&gt; 16) &amp; 0xFF));</w:t>
      </w:r>
      <w:r>
        <w:rPr>
          <w:color w:val="162233"/>
        </w:rPr>
        <w:br/>
        <w:t xml:space="preserve">    SPI2_TransferByte((uint8_t)((addr &gt;&gt; 8)  &amp; 0xFF));</w:t>
      </w:r>
      <w:r>
        <w:rPr>
          <w:color w:val="162233"/>
        </w:rPr>
        <w:br/>
        <w:t xml:space="preserve">    SPI2_TransferByte((uint8_t)( addr        &amp; 0xFF));</w:t>
      </w:r>
      <w:r>
        <w:rPr>
          <w:color w:val="162233"/>
        </w:rPr>
        <w:br/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</w:r>
      <w:r>
        <w:rPr>
          <w:color w:val="162233"/>
        </w:rPr>
        <w:br/>
        <w:t xml:space="preserve">    W25Q_FlashWaitUntilReady();</w:t>
      </w:r>
      <w:r>
        <w:rPr>
          <w:color w:val="162233"/>
        </w:rPr>
        <w:br/>
      </w:r>
      <w:r>
        <w:rPr>
          <w:color w:val="162233"/>
        </w:rPr>
        <w:br/>
        <w:t>}</w:t>
      </w:r>
    </w:p>
    <w:p w14:paraId="7E8EAD37" w14:textId="77777777" w:rsidR="00360026" w:rsidRDefault="00000000">
      <w:pPr>
        <w:pStyle w:val="Heading2"/>
      </w:pPr>
      <w:r>
        <w:lastRenderedPageBreak/>
        <w:t>15.11 Page Program</w:t>
      </w:r>
    </w:p>
    <w:p w14:paraId="4298227F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void W25Q_FlashPageProgram(uint32_t addr, uint8_t *data, uint32_t size)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if ((data == 0) || (size == 0))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return;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</w:r>
      <w:r>
        <w:rPr>
          <w:color w:val="162233"/>
        </w:rPr>
        <w:br/>
        <w:t xml:space="preserve">    if (size &gt; W25Q_PAGE_SIZE)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size = W25Q_PAGE_SIZE;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</w:r>
      <w:r>
        <w:rPr>
          <w:color w:val="162233"/>
        </w:rPr>
        <w:br/>
        <w:t xml:space="preserve">    MCP2515_CS_HIGH();</w:t>
      </w:r>
      <w:r>
        <w:rPr>
          <w:color w:val="162233"/>
        </w:rPr>
        <w:br/>
      </w:r>
      <w:r>
        <w:rPr>
          <w:color w:val="162233"/>
        </w:rPr>
        <w:br/>
        <w:t xml:space="preserve">    W25Q_FlashWriteEnable();</w:t>
      </w:r>
      <w:r>
        <w:rPr>
          <w:color w:val="162233"/>
        </w:rPr>
        <w:br/>
      </w:r>
      <w:r>
        <w:rPr>
          <w:color w:val="162233"/>
        </w:rPr>
        <w:br/>
        <w:t xml:space="preserve">    W25Q_FLASH_CS_LOW();</w:t>
      </w:r>
      <w:r>
        <w:rPr>
          <w:color w:val="162233"/>
        </w:rPr>
        <w:br/>
      </w:r>
      <w:r>
        <w:rPr>
          <w:color w:val="162233"/>
        </w:rPr>
        <w:br/>
        <w:t xml:space="preserve">    SPI2_TransferByte(W25Q_CMD_PAGE_PROGRAM);</w:t>
      </w:r>
      <w:r>
        <w:rPr>
          <w:color w:val="162233"/>
        </w:rPr>
        <w:br/>
      </w:r>
      <w:r>
        <w:rPr>
          <w:color w:val="162233"/>
        </w:rPr>
        <w:br/>
        <w:t xml:space="preserve">    SPI2_TransferByte((uint8_t)((addr &gt;&gt; 16) &amp; 0xFF));</w:t>
      </w:r>
      <w:r>
        <w:rPr>
          <w:color w:val="162233"/>
        </w:rPr>
        <w:br/>
        <w:t xml:space="preserve">    SPI2_TransferByte((uint8_t)((addr &gt;&gt; 8)  &amp; 0xFF));</w:t>
      </w:r>
      <w:r>
        <w:rPr>
          <w:color w:val="162233"/>
        </w:rPr>
        <w:br/>
        <w:t xml:space="preserve">    SPI2_TransferByte((uint8_t)( addr        &amp; 0xFF));</w:t>
      </w:r>
      <w:r>
        <w:rPr>
          <w:color w:val="162233"/>
        </w:rPr>
        <w:br/>
      </w:r>
      <w:r>
        <w:rPr>
          <w:color w:val="162233"/>
        </w:rPr>
        <w:br/>
        <w:t xml:space="preserve">    for (uint32_t i = 0; i &lt; size; i++)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SPI2_TransferByte(data[i]);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</w:r>
      <w:r>
        <w:rPr>
          <w:color w:val="162233"/>
        </w:rPr>
        <w:br/>
        <w:t xml:space="preserve">    W25Q_FLASH_CS_HIGH();</w:t>
      </w:r>
      <w:r>
        <w:rPr>
          <w:color w:val="162233"/>
        </w:rPr>
        <w:br/>
      </w:r>
      <w:r>
        <w:rPr>
          <w:color w:val="162233"/>
        </w:rPr>
        <w:br/>
        <w:t xml:space="preserve">    W25Q_FlashWaitUntilReady();</w:t>
      </w:r>
      <w:r>
        <w:rPr>
          <w:color w:val="162233"/>
        </w:rPr>
        <w:br/>
        <w:t>}</w:t>
      </w:r>
    </w:p>
    <w:p w14:paraId="6170445E" w14:textId="77777777" w:rsidR="00360026" w:rsidRDefault="00000000">
      <w:pPr>
        <w:pStyle w:val="Heading2"/>
      </w:pPr>
      <w:r>
        <w:t>15.12 Main Test Sequence</w:t>
      </w:r>
    </w:p>
    <w:p w14:paraId="2AFBA902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#define W25Q_TEST_ADDR   0x001000UL</w:t>
      </w:r>
      <w:r>
        <w:rPr>
          <w:color w:val="162233"/>
        </w:rPr>
        <w:br/>
      </w:r>
      <w:r>
        <w:rPr>
          <w:color w:val="162233"/>
        </w:rPr>
        <w:br/>
        <w:t>extern const uint8_t font_8x8_digits[10][8];</w:t>
      </w:r>
      <w:r>
        <w:rPr>
          <w:color w:val="162233"/>
        </w:rPr>
        <w:br/>
        <w:t>extern const uint8_t font_8x8_alpha[26][8];</w:t>
      </w:r>
      <w:r>
        <w:rPr>
          <w:color w:val="162233"/>
        </w:rPr>
        <w:br/>
        <w:t>extern const uint8_t font_space[8];</w:t>
      </w:r>
      <w:r>
        <w:rPr>
          <w:color w:val="162233"/>
        </w:rPr>
        <w:br/>
      </w:r>
      <w:r>
        <w:rPr>
          <w:color w:val="162233"/>
        </w:rPr>
        <w:br/>
      </w:r>
      <w:r>
        <w:rPr>
          <w:color w:val="162233"/>
        </w:rPr>
        <w:br/>
        <w:t>volatile uint8_t mcp2515_node2_int_pending;</w:t>
      </w:r>
      <w:r>
        <w:rPr>
          <w:color w:val="162233"/>
        </w:rPr>
        <w:br/>
        <w:t>volatile uint8_t mcp2515_node1_int_pending;</w:t>
      </w:r>
      <w:r>
        <w:rPr>
          <w:color w:val="162233"/>
        </w:rPr>
        <w:br/>
        <w:t>volatile uint8_t can1_rx0_pending = 0;</w:t>
      </w:r>
      <w:r>
        <w:rPr>
          <w:color w:val="162233"/>
        </w:rPr>
        <w:br/>
        <w:t>uint8_t current_txctrl_addr;</w:t>
      </w:r>
    </w:p>
    <w:p w14:paraId="138F89EC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//W25Q</w:t>
      </w:r>
      <w:r>
        <w:rPr>
          <w:color w:val="162233"/>
        </w:rPr>
        <w:br/>
      </w:r>
      <w:r>
        <w:rPr>
          <w:color w:val="162233"/>
        </w:rPr>
        <w:tab/>
        <w:t>uint8_t jedec_id[3];</w:t>
      </w:r>
      <w:r>
        <w:rPr>
          <w:color w:val="162233"/>
        </w:rPr>
        <w:br/>
      </w:r>
      <w:r>
        <w:rPr>
          <w:color w:val="162233"/>
        </w:rPr>
        <w:tab/>
        <w:t>uint8_t w25q_status[2];</w:t>
      </w:r>
      <w:r>
        <w:rPr>
          <w:color w:val="162233"/>
        </w:rPr>
        <w:br/>
      </w:r>
      <w:r>
        <w:rPr>
          <w:color w:val="162233"/>
        </w:rPr>
        <w:tab/>
        <w:t>uint8_t w25q_buffer[8] = {0,0,0,0,0,0,0,0};</w:t>
      </w:r>
      <w:r>
        <w:rPr>
          <w:color w:val="162233"/>
        </w:rPr>
        <w:br/>
      </w:r>
      <w:r>
        <w:rPr>
          <w:color w:val="162233"/>
        </w:rPr>
        <w:br/>
      </w:r>
      <w:r>
        <w:rPr>
          <w:color w:val="162233"/>
        </w:rPr>
        <w:tab/>
        <w:t>uint8_t rx[5];</w:t>
      </w:r>
      <w:r>
        <w:rPr>
          <w:color w:val="162233"/>
        </w:rPr>
        <w:br/>
      </w:r>
      <w:r>
        <w:rPr>
          <w:color w:val="162233"/>
        </w:rPr>
        <w:tab/>
        <w:t>uint8_t tx_data[] = { 'H', 'E', 'L', 'L', 'O' };</w:t>
      </w:r>
    </w:p>
    <w:p w14:paraId="04AACE32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W25Q_FlashReset();</w:t>
      </w:r>
      <w:r>
        <w:rPr>
          <w:color w:val="162233"/>
        </w:rPr>
        <w:br/>
        <w:t xml:space="preserve">  W25Q_FlashReadJEDEC(jedec_id);</w:t>
      </w:r>
      <w:r>
        <w:rPr>
          <w:color w:val="162233"/>
        </w:rPr>
        <w:br/>
        <w:t xml:space="preserve">  W25Q_FlashRead_StatusRegister(w25q_status);</w:t>
      </w:r>
      <w:r>
        <w:rPr>
          <w:color w:val="162233"/>
        </w:rPr>
        <w:br/>
      </w:r>
      <w:r>
        <w:rPr>
          <w:color w:val="162233"/>
        </w:rPr>
        <w:br/>
        <w:t xml:space="preserve">  //Programming sequence - Erase sector,program page, read data</w:t>
      </w:r>
      <w:r>
        <w:rPr>
          <w:color w:val="162233"/>
        </w:rPr>
        <w:br/>
        <w:t xml:space="preserve">  W25Q_FlashSectorErase(W25Q_TEST_ADDR);</w:t>
      </w:r>
      <w:r>
        <w:rPr>
          <w:color w:val="162233"/>
        </w:rPr>
        <w:br/>
        <w:t xml:space="preserve">  W25Q_FlashPageProgram(W25Q_TEST_ADDR,tx_data,5);</w:t>
      </w:r>
      <w:r>
        <w:rPr>
          <w:color w:val="162233"/>
        </w:rPr>
        <w:br/>
        <w:t xml:space="preserve">  W25Q_FlashRead_Data(W25Q_TEST_ADDR, rx, 5);</w:t>
      </w:r>
    </w:p>
    <w:p w14:paraId="27B51521" w14:textId="77777777" w:rsidR="00360026" w:rsidRDefault="00000000">
      <w:pPr>
        <w:pStyle w:val="Heading1"/>
      </w:pPr>
      <w:r>
        <w:lastRenderedPageBreak/>
        <w:t>16. Testing and Validation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900"/>
        <w:gridCol w:w="3610"/>
      </w:tblGrid>
      <w:tr w:rsidR="00360026" w14:paraId="30C9F602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58F8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14F6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Expected observation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E64D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Meaning</w:t>
            </w:r>
          </w:p>
        </w:tc>
      </w:tr>
      <w:tr w:rsidR="00360026" w14:paraId="4AAC862C" w14:textId="77777777">
        <w:tc>
          <w:tcPr>
            <w:tcW w:w="1850" w:type="dxa"/>
          </w:tcPr>
          <w:p w14:paraId="4EEF82FE" w14:textId="77777777" w:rsidR="00360026" w:rsidRDefault="00000000">
            <w:pPr>
              <w:jc w:val="center"/>
            </w:pPr>
            <w:r>
              <w:rPr>
                <w:sz w:val="17"/>
              </w:rPr>
              <w:t>SPI CS idle</w:t>
            </w:r>
          </w:p>
        </w:tc>
        <w:tc>
          <w:tcPr>
            <w:tcW w:w="3900" w:type="dxa"/>
          </w:tcPr>
          <w:p w14:paraId="55812310" w14:textId="77777777" w:rsidR="00360026" w:rsidRDefault="00000000">
            <w:r>
              <w:rPr>
                <w:sz w:val="17"/>
              </w:rPr>
              <w:t>PB9 high before flash operation</w:t>
            </w:r>
          </w:p>
        </w:tc>
        <w:tc>
          <w:tcPr>
            <w:tcW w:w="3610" w:type="dxa"/>
          </w:tcPr>
          <w:p w14:paraId="562B0004" w14:textId="77777777" w:rsidR="00360026" w:rsidRDefault="00000000">
            <w:r>
              <w:rPr>
                <w:sz w:val="17"/>
              </w:rPr>
              <w:t>Flash is deselected when idle</w:t>
            </w:r>
          </w:p>
        </w:tc>
      </w:tr>
      <w:tr w:rsidR="00360026" w14:paraId="16B59CEB" w14:textId="77777777">
        <w:tc>
          <w:tcPr>
            <w:tcW w:w="1850" w:type="dxa"/>
          </w:tcPr>
          <w:p w14:paraId="57A43554" w14:textId="77777777" w:rsidR="00360026" w:rsidRDefault="00000000">
            <w:pPr>
              <w:jc w:val="center"/>
            </w:pPr>
            <w:r>
              <w:rPr>
                <w:sz w:val="17"/>
              </w:rPr>
              <w:t>JEDEC read</w:t>
            </w:r>
          </w:p>
        </w:tc>
        <w:tc>
          <w:tcPr>
            <w:tcW w:w="3900" w:type="dxa"/>
          </w:tcPr>
          <w:p w14:paraId="519EAE35" w14:textId="77777777" w:rsidR="00360026" w:rsidRDefault="00000000">
            <w:r>
              <w:rPr>
                <w:sz w:val="17"/>
              </w:rPr>
              <w:t>MISO returns non-0xFF/non-0x00 realistic ID</w:t>
            </w:r>
          </w:p>
        </w:tc>
        <w:tc>
          <w:tcPr>
            <w:tcW w:w="3610" w:type="dxa"/>
          </w:tcPr>
          <w:p w14:paraId="4F8E0729" w14:textId="77777777" w:rsidR="00360026" w:rsidRDefault="00000000">
            <w:r>
              <w:rPr>
                <w:sz w:val="17"/>
              </w:rPr>
              <w:t>Wiring/SPI/CS likely working</w:t>
            </w:r>
          </w:p>
        </w:tc>
      </w:tr>
      <w:tr w:rsidR="00360026" w14:paraId="0B4BC3A6" w14:textId="77777777">
        <w:tc>
          <w:tcPr>
            <w:tcW w:w="1850" w:type="dxa"/>
          </w:tcPr>
          <w:p w14:paraId="5051A1DC" w14:textId="77777777" w:rsidR="00360026" w:rsidRDefault="00000000">
            <w:pPr>
              <w:jc w:val="center"/>
            </w:pPr>
            <w:r>
              <w:rPr>
                <w:sz w:val="17"/>
              </w:rPr>
              <w:t>Status read</w:t>
            </w:r>
          </w:p>
        </w:tc>
        <w:tc>
          <w:tcPr>
            <w:tcW w:w="3900" w:type="dxa"/>
          </w:tcPr>
          <w:p w14:paraId="66BB617E" w14:textId="77777777" w:rsidR="00360026" w:rsidRDefault="00000000">
            <w:r>
              <w:rPr>
                <w:sz w:val="17"/>
              </w:rPr>
              <w:t>SR1 BUSY clears when idle</w:t>
            </w:r>
          </w:p>
        </w:tc>
        <w:tc>
          <w:tcPr>
            <w:tcW w:w="3610" w:type="dxa"/>
          </w:tcPr>
          <w:p w14:paraId="3D98002E" w14:textId="77777777" w:rsidR="00360026" w:rsidRDefault="00000000">
            <w:r>
              <w:rPr>
                <w:sz w:val="17"/>
              </w:rPr>
              <w:t>Status path works</w:t>
            </w:r>
          </w:p>
        </w:tc>
      </w:tr>
      <w:tr w:rsidR="00360026" w14:paraId="65B1AFC6" w14:textId="77777777">
        <w:tc>
          <w:tcPr>
            <w:tcW w:w="1850" w:type="dxa"/>
          </w:tcPr>
          <w:p w14:paraId="749D7019" w14:textId="77777777" w:rsidR="00360026" w:rsidRDefault="00000000">
            <w:pPr>
              <w:jc w:val="center"/>
            </w:pPr>
            <w:r>
              <w:rPr>
                <w:sz w:val="17"/>
              </w:rPr>
              <w:t>Erase</w:t>
            </w:r>
          </w:p>
        </w:tc>
        <w:tc>
          <w:tcPr>
            <w:tcW w:w="3900" w:type="dxa"/>
          </w:tcPr>
          <w:p w14:paraId="56E26325" w14:textId="77777777" w:rsidR="00360026" w:rsidRDefault="00000000">
            <w:r>
              <w:rPr>
                <w:sz w:val="17"/>
              </w:rPr>
              <w:t>Bytes in erased sector read as 0xFF before programming</w:t>
            </w:r>
          </w:p>
        </w:tc>
        <w:tc>
          <w:tcPr>
            <w:tcW w:w="3610" w:type="dxa"/>
          </w:tcPr>
          <w:p w14:paraId="46026A38" w14:textId="77777777" w:rsidR="00360026" w:rsidRDefault="00000000">
            <w:r>
              <w:rPr>
                <w:sz w:val="17"/>
              </w:rPr>
              <w:t>Sector erase completed</w:t>
            </w:r>
          </w:p>
        </w:tc>
      </w:tr>
      <w:tr w:rsidR="00360026" w14:paraId="0492A001" w14:textId="77777777">
        <w:tc>
          <w:tcPr>
            <w:tcW w:w="1850" w:type="dxa"/>
          </w:tcPr>
          <w:p w14:paraId="6CB11911" w14:textId="77777777" w:rsidR="00360026" w:rsidRDefault="00000000">
            <w:pPr>
              <w:jc w:val="center"/>
            </w:pPr>
            <w:r>
              <w:rPr>
                <w:sz w:val="17"/>
              </w:rPr>
              <w:t>Program</w:t>
            </w:r>
          </w:p>
        </w:tc>
        <w:tc>
          <w:tcPr>
            <w:tcW w:w="3900" w:type="dxa"/>
          </w:tcPr>
          <w:p w14:paraId="611B8EB8" w14:textId="77777777" w:rsidR="00360026" w:rsidRDefault="00000000">
            <w:r>
              <w:rPr>
                <w:sz w:val="17"/>
              </w:rPr>
              <w:t>Page program accepts HELLO at 0x001000</w:t>
            </w:r>
          </w:p>
        </w:tc>
        <w:tc>
          <w:tcPr>
            <w:tcW w:w="3610" w:type="dxa"/>
          </w:tcPr>
          <w:p w14:paraId="793F1842" w14:textId="77777777" w:rsidR="00360026" w:rsidRDefault="00000000">
            <w:r>
              <w:rPr>
                <w:sz w:val="17"/>
              </w:rPr>
              <w:t>Write Enable + program flow works</w:t>
            </w:r>
          </w:p>
        </w:tc>
      </w:tr>
      <w:tr w:rsidR="00360026" w14:paraId="1E3FDA7B" w14:textId="77777777">
        <w:tc>
          <w:tcPr>
            <w:tcW w:w="1850" w:type="dxa"/>
          </w:tcPr>
          <w:p w14:paraId="0810FBF1" w14:textId="77777777" w:rsidR="00360026" w:rsidRDefault="00000000">
            <w:pPr>
              <w:jc w:val="center"/>
            </w:pPr>
            <w:r>
              <w:rPr>
                <w:sz w:val="17"/>
              </w:rPr>
              <w:t>Read-back</w:t>
            </w:r>
          </w:p>
        </w:tc>
        <w:tc>
          <w:tcPr>
            <w:tcW w:w="3900" w:type="dxa"/>
          </w:tcPr>
          <w:p w14:paraId="0E9DFB29" w14:textId="77777777" w:rsidR="00360026" w:rsidRDefault="00000000">
            <w:r>
              <w:rPr>
                <w:sz w:val="17"/>
              </w:rPr>
              <w:t>rx buffer equals 0x48 0x45 0x4C 0x4C 0x4F</w:t>
            </w:r>
          </w:p>
        </w:tc>
        <w:tc>
          <w:tcPr>
            <w:tcW w:w="3610" w:type="dxa"/>
          </w:tcPr>
          <w:p w14:paraId="5DB9069F" w14:textId="77777777" w:rsidR="00360026" w:rsidRDefault="00000000">
            <w:r>
              <w:rPr>
                <w:sz w:val="17"/>
              </w:rPr>
              <w:t>End-to-end erase/program/read path works</w:t>
            </w:r>
          </w:p>
        </w:tc>
      </w:tr>
      <w:tr w:rsidR="00360026" w14:paraId="50A4EEE4" w14:textId="77777777">
        <w:tc>
          <w:tcPr>
            <w:tcW w:w="1850" w:type="dxa"/>
          </w:tcPr>
          <w:p w14:paraId="12AD568F" w14:textId="77777777" w:rsidR="00360026" w:rsidRDefault="00000000">
            <w:pPr>
              <w:jc w:val="center"/>
            </w:pPr>
            <w:r>
              <w:rPr>
                <w:sz w:val="17"/>
              </w:rPr>
              <w:t>Shared SPI2</w:t>
            </w:r>
          </w:p>
        </w:tc>
        <w:tc>
          <w:tcPr>
            <w:tcW w:w="3900" w:type="dxa"/>
          </w:tcPr>
          <w:p w14:paraId="1EDE766E" w14:textId="77777777" w:rsidR="00360026" w:rsidRDefault="00000000">
            <w:r>
              <w:rPr>
                <w:sz w:val="17"/>
              </w:rPr>
              <w:t>MCP2515 CS remains high during flash operations</w:t>
            </w:r>
          </w:p>
        </w:tc>
        <w:tc>
          <w:tcPr>
            <w:tcW w:w="3610" w:type="dxa"/>
          </w:tcPr>
          <w:p w14:paraId="57722291" w14:textId="77777777" w:rsidR="00360026" w:rsidRDefault="00000000">
            <w:r>
              <w:rPr>
                <w:sz w:val="17"/>
              </w:rPr>
              <w:t>No two slaves drive MISO together</w:t>
            </w:r>
          </w:p>
        </w:tc>
      </w:tr>
    </w:tbl>
    <w:p w14:paraId="626D6EFA" w14:textId="77777777" w:rsidR="00360026" w:rsidRDefault="00360026"/>
    <w:p w14:paraId="1B4757F8" w14:textId="77777777" w:rsidR="00360026" w:rsidRDefault="00000000">
      <w:pPr>
        <w:pStyle w:val="Heading1"/>
      </w:pPr>
      <w:r>
        <w:t>17. Results / Expected Debug Values</w:t>
      </w:r>
    </w:p>
    <w:p w14:paraId="1B069532" w14:textId="77777777" w:rsidR="00360026" w:rsidRDefault="00000000">
      <w:pPr>
        <w:pStyle w:val="CodeBlock"/>
        <w:rPr>
          <w:rFonts w:hint="eastAsia"/>
        </w:rPr>
      </w:pPr>
      <w:r>
        <w:rPr>
          <w:color w:val="162233"/>
        </w:rPr>
        <w:t>Current source does not print W25Q results over UART.</w:t>
      </w:r>
      <w:r>
        <w:rPr>
          <w:color w:val="162233"/>
        </w:rPr>
        <w:br/>
        <w:t>Verify using debugger/watch window:</w:t>
      </w:r>
      <w:r>
        <w:rPr>
          <w:color w:val="162233"/>
        </w:rPr>
        <w:br/>
      </w:r>
      <w:r>
        <w:rPr>
          <w:color w:val="162233"/>
        </w:rPr>
        <w:br/>
        <w:t>jedec_id[0..2]     = manufacturer/type/capacity response, not all 0xFF</w:t>
      </w:r>
      <w:r>
        <w:rPr>
          <w:color w:val="162233"/>
        </w:rPr>
        <w:br/>
        <w:t>w25q_status[0]    = SR1 value, BUSY bit should be 0 after operations</w:t>
      </w:r>
      <w:r>
        <w:rPr>
          <w:color w:val="162233"/>
        </w:rPr>
        <w:br/>
        <w:t>tx_data            = 48 45 4C 4C 4F</w:t>
      </w:r>
      <w:r>
        <w:rPr>
          <w:color w:val="162233"/>
        </w:rPr>
        <w:br/>
        <w:t>rx                 = 48 45 4C 4C 4F after read-back</w:t>
      </w:r>
      <w:r>
        <w:rPr>
          <w:color w:val="162233"/>
        </w:rPr>
        <w:br/>
      </w:r>
      <w:r>
        <w:rPr>
          <w:color w:val="162233"/>
        </w:rPr>
        <w:br/>
        <w:t>If rx is all 0xFF after program:</w:t>
      </w:r>
      <w:r>
        <w:rPr>
          <w:color w:val="162233"/>
        </w:rPr>
        <w:br/>
        <w:t xml:space="preserve">  suspect program did not execute, WEL was missing, /CS sequence was wrong,</w:t>
      </w:r>
      <w:r>
        <w:rPr>
          <w:color w:val="162233"/>
        </w:rPr>
        <w:br/>
        <w:t xml:space="preserve">  or the page/sector was not correctly addressed.</w:t>
      </w:r>
    </w:p>
    <w:p w14:paraId="6696594E" w14:textId="77777777" w:rsidR="00360026" w:rsidRDefault="00000000">
      <w:pPr>
        <w:pStyle w:val="Heading1"/>
      </w:pPr>
      <w:r>
        <w:t>18. Problems Faced and Debugging Notes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360026" w14:paraId="30B8A26E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03BE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Symptom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53E9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Likely cause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DADA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Debug action</w:t>
            </w:r>
          </w:p>
        </w:tc>
      </w:tr>
      <w:tr w:rsidR="00360026" w14:paraId="579F0192" w14:textId="77777777">
        <w:tc>
          <w:tcPr>
            <w:tcW w:w="2100" w:type="dxa"/>
          </w:tcPr>
          <w:p w14:paraId="363C2982" w14:textId="77777777" w:rsidR="00360026" w:rsidRDefault="00000000">
            <w:r>
              <w:rPr>
                <w:sz w:val="17"/>
              </w:rPr>
              <w:t>JEDEC ID all 0xFF</w:t>
            </w:r>
          </w:p>
        </w:tc>
        <w:tc>
          <w:tcPr>
            <w:tcW w:w="3600" w:type="dxa"/>
          </w:tcPr>
          <w:p w14:paraId="3D112802" w14:textId="77777777" w:rsidR="00360026" w:rsidRDefault="00000000">
            <w:r>
              <w:rPr>
                <w:sz w:val="17"/>
              </w:rPr>
              <w:t>MISO floating, CS not low, wrong wiring, flash not powered</w:t>
            </w:r>
          </w:p>
        </w:tc>
        <w:tc>
          <w:tcPr>
            <w:tcW w:w="3660" w:type="dxa"/>
          </w:tcPr>
          <w:p w14:paraId="5638AF04" w14:textId="77777777" w:rsidR="00360026" w:rsidRDefault="00000000">
            <w:r>
              <w:rPr>
                <w:sz w:val="17"/>
              </w:rPr>
              <w:t>Check VCC/GND, PB9 CS, SCK/MOSI/MISO, and analyzer decode</w:t>
            </w:r>
          </w:p>
        </w:tc>
      </w:tr>
      <w:tr w:rsidR="00360026" w14:paraId="79FB9EAE" w14:textId="77777777">
        <w:tc>
          <w:tcPr>
            <w:tcW w:w="2100" w:type="dxa"/>
          </w:tcPr>
          <w:p w14:paraId="0A0C2512" w14:textId="77777777" w:rsidR="00360026" w:rsidRDefault="00000000">
            <w:r>
              <w:rPr>
                <w:sz w:val="17"/>
              </w:rPr>
              <w:t>JEDEC ID all 0x00</w:t>
            </w:r>
          </w:p>
        </w:tc>
        <w:tc>
          <w:tcPr>
            <w:tcW w:w="3600" w:type="dxa"/>
          </w:tcPr>
          <w:p w14:paraId="0EF6CDA7" w14:textId="77777777" w:rsidR="00360026" w:rsidRDefault="00000000">
            <w:r>
              <w:rPr>
                <w:sz w:val="17"/>
              </w:rPr>
              <w:t>MISO stuck low or wrong mode/wiring</w:t>
            </w:r>
          </w:p>
        </w:tc>
        <w:tc>
          <w:tcPr>
            <w:tcW w:w="3660" w:type="dxa"/>
          </w:tcPr>
          <w:p w14:paraId="2D3C364B" w14:textId="77777777" w:rsidR="00360026" w:rsidRDefault="00000000">
            <w:r>
              <w:rPr>
                <w:sz w:val="17"/>
              </w:rPr>
              <w:t>Check DO/MISO line and SPI mode</w:t>
            </w:r>
          </w:p>
        </w:tc>
      </w:tr>
      <w:tr w:rsidR="00360026" w14:paraId="6AD9DE38" w14:textId="77777777">
        <w:tc>
          <w:tcPr>
            <w:tcW w:w="2100" w:type="dxa"/>
          </w:tcPr>
          <w:p w14:paraId="45036555" w14:textId="77777777" w:rsidR="00360026" w:rsidRDefault="00000000">
            <w:r>
              <w:rPr>
                <w:sz w:val="17"/>
              </w:rPr>
              <w:t>Erase never completes</w:t>
            </w:r>
          </w:p>
        </w:tc>
        <w:tc>
          <w:tcPr>
            <w:tcW w:w="3600" w:type="dxa"/>
          </w:tcPr>
          <w:p w14:paraId="2E534BEA" w14:textId="77777777" w:rsidR="00360026" w:rsidRDefault="00000000">
            <w:r>
              <w:rPr>
                <w:sz w:val="17"/>
              </w:rPr>
              <w:t>BUSY stuck or command not latched</w:t>
            </w:r>
          </w:p>
        </w:tc>
        <w:tc>
          <w:tcPr>
            <w:tcW w:w="3660" w:type="dxa"/>
          </w:tcPr>
          <w:p w14:paraId="4C942846" w14:textId="77777777" w:rsidR="00360026" w:rsidRDefault="00000000">
            <w:r>
              <w:rPr>
                <w:sz w:val="17"/>
              </w:rPr>
              <w:t>Check CS high after erase address and add timeout</w:t>
            </w:r>
          </w:p>
        </w:tc>
      </w:tr>
      <w:tr w:rsidR="00360026" w14:paraId="2B5C9204" w14:textId="77777777">
        <w:tc>
          <w:tcPr>
            <w:tcW w:w="2100" w:type="dxa"/>
          </w:tcPr>
          <w:p w14:paraId="432EED8D" w14:textId="77777777" w:rsidR="00360026" w:rsidRDefault="00000000">
            <w:r>
              <w:rPr>
                <w:sz w:val="17"/>
              </w:rPr>
              <w:t>Read-back unchanged</w:t>
            </w:r>
          </w:p>
        </w:tc>
        <w:tc>
          <w:tcPr>
            <w:tcW w:w="3600" w:type="dxa"/>
          </w:tcPr>
          <w:p w14:paraId="7A5C0094" w14:textId="77777777" w:rsidR="00360026" w:rsidRDefault="00000000">
            <w:r>
              <w:rPr>
                <w:sz w:val="17"/>
              </w:rPr>
              <w:t>Write Enable missing or WEL cleared</w:t>
            </w:r>
          </w:p>
        </w:tc>
        <w:tc>
          <w:tcPr>
            <w:tcW w:w="3660" w:type="dxa"/>
          </w:tcPr>
          <w:p w14:paraId="368F1D1C" w14:textId="77777777" w:rsidR="00360026" w:rsidRDefault="00000000">
            <w:r>
              <w:rPr>
                <w:sz w:val="17"/>
              </w:rPr>
              <w:t>Read SR1 after 0x06 and before program/erase</w:t>
            </w:r>
          </w:p>
        </w:tc>
      </w:tr>
      <w:tr w:rsidR="00360026" w14:paraId="279C8464" w14:textId="77777777">
        <w:tc>
          <w:tcPr>
            <w:tcW w:w="2100" w:type="dxa"/>
          </w:tcPr>
          <w:p w14:paraId="195A6AF0" w14:textId="77777777" w:rsidR="00360026" w:rsidRDefault="00000000">
            <w:r>
              <w:rPr>
                <w:sz w:val="17"/>
              </w:rPr>
              <w:t>Only part of buffer writes</w:t>
            </w:r>
          </w:p>
        </w:tc>
        <w:tc>
          <w:tcPr>
            <w:tcW w:w="3600" w:type="dxa"/>
          </w:tcPr>
          <w:p w14:paraId="3CC5379A" w14:textId="77777777" w:rsidR="00360026" w:rsidRDefault="00000000">
            <w:r>
              <w:rPr>
                <w:sz w:val="17"/>
              </w:rPr>
              <w:t>Page boundary crossed or size capped to 256</w:t>
            </w:r>
          </w:p>
        </w:tc>
        <w:tc>
          <w:tcPr>
            <w:tcW w:w="3660" w:type="dxa"/>
          </w:tcPr>
          <w:p w14:paraId="74F2F48C" w14:textId="77777777" w:rsidR="00360026" w:rsidRDefault="00000000">
            <w:r>
              <w:rPr>
                <w:sz w:val="17"/>
              </w:rPr>
              <w:t>Use page-boundary-safe wrapper</w:t>
            </w:r>
          </w:p>
        </w:tc>
      </w:tr>
      <w:tr w:rsidR="00360026" w14:paraId="30D26B9A" w14:textId="77777777">
        <w:tc>
          <w:tcPr>
            <w:tcW w:w="2100" w:type="dxa"/>
          </w:tcPr>
          <w:p w14:paraId="3A8FA89A" w14:textId="77777777" w:rsidR="00360026" w:rsidRDefault="00000000">
            <w:r>
              <w:rPr>
                <w:sz w:val="17"/>
              </w:rPr>
              <w:t>Other SPI2 device misbehaves</w:t>
            </w:r>
          </w:p>
        </w:tc>
        <w:tc>
          <w:tcPr>
            <w:tcW w:w="3600" w:type="dxa"/>
          </w:tcPr>
          <w:p w14:paraId="3443DF3B" w14:textId="77777777" w:rsidR="00360026" w:rsidRDefault="00000000">
            <w:r>
              <w:rPr>
                <w:sz w:val="17"/>
              </w:rPr>
              <w:t>Two CS lines active or stale selected slave</w:t>
            </w:r>
          </w:p>
        </w:tc>
        <w:tc>
          <w:tcPr>
            <w:tcW w:w="3660" w:type="dxa"/>
          </w:tcPr>
          <w:p w14:paraId="2AD7B89F" w14:textId="77777777" w:rsidR="00360026" w:rsidRDefault="00000000">
            <w:r>
              <w:rPr>
                <w:sz w:val="17"/>
              </w:rPr>
              <w:t>Force all non-target CS pins high before each transaction</w:t>
            </w:r>
          </w:p>
        </w:tc>
      </w:tr>
      <w:tr w:rsidR="00360026" w14:paraId="24306A63" w14:textId="77777777">
        <w:tc>
          <w:tcPr>
            <w:tcW w:w="2100" w:type="dxa"/>
          </w:tcPr>
          <w:p w14:paraId="1376C37F" w14:textId="77777777" w:rsidR="00360026" w:rsidRDefault="00000000">
            <w:r>
              <w:rPr>
                <w:sz w:val="17"/>
              </w:rPr>
              <w:t>Random data after read</w:t>
            </w:r>
          </w:p>
        </w:tc>
        <w:tc>
          <w:tcPr>
            <w:tcW w:w="3600" w:type="dxa"/>
          </w:tcPr>
          <w:p w14:paraId="4E369CBA" w14:textId="77777777" w:rsidR="00360026" w:rsidRDefault="00000000">
            <w:r>
              <w:rPr>
                <w:sz w:val="17"/>
              </w:rPr>
              <w:t>Address byte order or dummy transfer issue</w:t>
            </w:r>
          </w:p>
        </w:tc>
        <w:tc>
          <w:tcPr>
            <w:tcW w:w="3660" w:type="dxa"/>
          </w:tcPr>
          <w:p w14:paraId="20277140" w14:textId="77777777" w:rsidR="00360026" w:rsidRDefault="00000000">
            <w:r>
              <w:rPr>
                <w:sz w:val="17"/>
              </w:rPr>
              <w:t xml:space="preserve">Verify 0x03 + A23/A15/A7 then dummy 0xFF </w:t>
            </w:r>
            <w:r>
              <w:rPr>
                <w:sz w:val="17"/>
              </w:rPr>
              <w:lastRenderedPageBreak/>
              <w:t>reads</w:t>
            </w:r>
          </w:p>
        </w:tc>
      </w:tr>
    </w:tbl>
    <w:p w14:paraId="706E0C0A" w14:textId="77777777" w:rsidR="00360026" w:rsidRDefault="00360026"/>
    <w:p w14:paraId="48D0BEB0" w14:textId="77777777" w:rsidR="00360026" w:rsidRDefault="00000000">
      <w:pPr>
        <w:pStyle w:val="Heading1"/>
      </w:pPr>
      <w:r>
        <w:t>19. Embedded Engineering Review</w:t>
      </w:r>
    </w:p>
    <w:tbl>
      <w:tblPr>
        <w:tblW w:w="941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450"/>
        <w:gridCol w:w="3510"/>
      </w:tblGrid>
      <w:tr w:rsidR="00360026" w14:paraId="053C4047" w14:textId="77777777"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44E0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Finding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FE2B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ABB0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Recommended action</w:t>
            </w:r>
          </w:p>
        </w:tc>
      </w:tr>
      <w:tr w:rsidR="00360026" w14:paraId="7392BE0E" w14:textId="77777777">
        <w:tc>
          <w:tcPr>
            <w:tcW w:w="2450" w:type="dxa"/>
          </w:tcPr>
          <w:p w14:paraId="737AA641" w14:textId="77777777" w:rsidR="00360026" w:rsidRDefault="00000000">
            <w:r>
              <w:rPr>
                <w:sz w:val="17"/>
              </w:rPr>
              <w:t>W25Q_FlashSectorErase appears to leave PB9 CS low after sending the address</w:t>
            </w:r>
          </w:p>
        </w:tc>
        <w:tc>
          <w:tcPr>
            <w:tcW w:w="3450" w:type="dxa"/>
          </w:tcPr>
          <w:p w14:paraId="4348F55F" w14:textId="77777777" w:rsidR="00360026" w:rsidRDefault="00000000">
            <w:r>
              <w:rPr>
                <w:sz w:val="17"/>
              </w:rPr>
              <w:t>Erase instruction may not latch/execute correctly</w:t>
            </w:r>
          </w:p>
        </w:tc>
        <w:tc>
          <w:tcPr>
            <w:tcW w:w="3510" w:type="dxa"/>
          </w:tcPr>
          <w:p w14:paraId="60FA0B5C" w14:textId="77777777" w:rsidR="00360026" w:rsidRDefault="00000000">
            <w:r>
              <w:rPr>
                <w:sz w:val="17"/>
              </w:rPr>
              <w:t>Drive W25Q_FLASH_CS_HIGH after the third address byte, then poll BUSY</w:t>
            </w:r>
          </w:p>
        </w:tc>
      </w:tr>
      <w:tr w:rsidR="00360026" w14:paraId="35924430" w14:textId="77777777">
        <w:tc>
          <w:tcPr>
            <w:tcW w:w="2450" w:type="dxa"/>
          </w:tcPr>
          <w:p w14:paraId="5F922608" w14:textId="77777777" w:rsidR="00360026" w:rsidRDefault="00000000">
            <w:r>
              <w:rPr>
                <w:sz w:val="17"/>
              </w:rPr>
              <w:t>W25Q_FlashSectorErase drives CS low before W25Q_FlashWriteEnable</w:t>
            </w:r>
          </w:p>
        </w:tc>
        <w:tc>
          <w:tcPr>
            <w:tcW w:w="3450" w:type="dxa"/>
          </w:tcPr>
          <w:p w14:paraId="04C9DFFF" w14:textId="77777777" w:rsidR="00360026" w:rsidRDefault="00000000">
            <w:r>
              <w:rPr>
                <w:sz w:val="17"/>
              </w:rPr>
              <w:t>Nested CS sequence is confusing and can distort analyzer traces</w:t>
            </w:r>
          </w:p>
        </w:tc>
        <w:tc>
          <w:tcPr>
            <w:tcW w:w="3510" w:type="dxa"/>
          </w:tcPr>
          <w:p w14:paraId="4FA2DA01" w14:textId="77777777" w:rsidR="00360026" w:rsidRDefault="00000000">
            <w:r>
              <w:rPr>
                <w:sz w:val="17"/>
              </w:rPr>
              <w:t>Keep WriteEnable as a separate complete transaction before erase</w:t>
            </w:r>
          </w:p>
        </w:tc>
      </w:tr>
      <w:tr w:rsidR="00360026" w14:paraId="262C1FB6" w14:textId="77777777">
        <w:tc>
          <w:tcPr>
            <w:tcW w:w="2450" w:type="dxa"/>
          </w:tcPr>
          <w:p w14:paraId="474EA786" w14:textId="77777777" w:rsidR="00360026" w:rsidRDefault="00000000">
            <w:r>
              <w:rPr>
                <w:sz w:val="17"/>
              </w:rPr>
              <w:t>W25Q_FlashWaitUntilReady has no timeout</w:t>
            </w:r>
          </w:p>
        </w:tc>
        <w:tc>
          <w:tcPr>
            <w:tcW w:w="3450" w:type="dxa"/>
          </w:tcPr>
          <w:p w14:paraId="2F7DA176" w14:textId="77777777" w:rsidR="00360026" w:rsidRDefault="00000000">
            <w:r>
              <w:rPr>
                <w:sz w:val="17"/>
              </w:rPr>
              <w:t>Firmware can hang forever on wiring or command faults</w:t>
            </w:r>
          </w:p>
        </w:tc>
        <w:tc>
          <w:tcPr>
            <w:tcW w:w="3510" w:type="dxa"/>
          </w:tcPr>
          <w:p w14:paraId="01A80749" w14:textId="77777777" w:rsidR="00360026" w:rsidRDefault="00000000">
            <w:r>
              <w:rPr>
                <w:sz w:val="17"/>
              </w:rPr>
              <w:t>Add timeout and return E_NOT_OK on failure</w:t>
            </w:r>
          </w:p>
        </w:tc>
      </w:tr>
      <w:tr w:rsidR="00360026" w14:paraId="2FBC24D3" w14:textId="77777777">
        <w:tc>
          <w:tcPr>
            <w:tcW w:w="2450" w:type="dxa"/>
          </w:tcPr>
          <w:p w14:paraId="05C958B2" w14:textId="77777777" w:rsidR="00360026" w:rsidRDefault="00000000">
            <w:r>
              <w:rPr>
                <w:sz w:val="17"/>
              </w:rPr>
              <w:t>Write Enable is not verified using WEL</w:t>
            </w:r>
          </w:p>
        </w:tc>
        <w:tc>
          <w:tcPr>
            <w:tcW w:w="3450" w:type="dxa"/>
          </w:tcPr>
          <w:p w14:paraId="185C5FE6" w14:textId="77777777" w:rsidR="00360026" w:rsidRDefault="00000000">
            <w:r>
              <w:rPr>
                <w:sz w:val="17"/>
              </w:rPr>
              <w:t>Erase/program may silently fail</w:t>
            </w:r>
          </w:p>
        </w:tc>
        <w:tc>
          <w:tcPr>
            <w:tcW w:w="3510" w:type="dxa"/>
          </w:tcPr>
          <w:p w14:paraId="2AD7B15E" w14:textId="77777777" w:rsidR="00360026" w:rsidRDefault="00000000">
            <w:r>
              <w:rPr>
                <w:sz w:val="17"/>
              </w:rPr>
              <w:t>Read SR1 and verify W25Q_SR1_WEL after 0x06</w:t>
            </w:r>
          </w:p>
        </w:tc>
      </w:tr>
      <w:tr w:rsidR="00360026" w14:paraId="520E03AF" w14:textId="77777777">
        <w:tc>
          <w:tcPr>
            <w:tcW w:w="2450" w:type="dxa"/>
          </w:tcPr>
          <w:p w14:paraId="5FDD814A" w14:textId="77777777" w:rsidR="00360026" w:rsidRDefault="00000000">
            <w:r>
              <w:rPr>
                <w:sz w:val="17"/>
              </w:rPr>
              <w:t>PageProgram caps size to 256 but does not check page boundary</w:t>
            </w:r>
          </w:p>
        </w:tc>
        <w:tc>
          <w:tcPr>
            <w:tcW w:w="3450" w:type="dxa"/>
          </w:tcPr>
          <w:p w14:paraId="4FB5D2C7" w14:textId="77777777" w:rsidR="00360026" w:rsidRDefault="00000000">
            <w:r>
              <w:rPr>
                <w:sz w:val="17"/>
              </w:rPr>
              <w:t>Writes starting mid-page can cross the page limit</w:t>
            </w:r>
          </w:p>
        </w:tc>
        <w:tc>
          <w:tcPr>
            <w:tcW w:w="3510" w:type="dxa"/>
          </w:tcPr>
          <w:p w14:paraId="0D640B31" w14:textId="77777777" w:rsidR="00360026" w:rsidRDefault="00000000">
            <w:r>
              <w:rPr>
                <w:sz w:val="17"/>
              </w:rPr>
              <w:t>Add page-boundary-safe Write_NoErase wrapper</w:t>
            </w:r>
          </w:p>
        </w:tc>
      </w:tr>
      <w:tr w:rsidR="00360026" w14:paraId="11061B11" w14:textId="77777777">
        <w:tc>
          <w:tcPr>
            <w:tcW w:w="2450" w:type="dxa"/>
          </w:tcPr>
          <w:p w14:paraId="7EB022D8" w14:textId="77777777" w:rsidR="00360026" w:rsidRDefault="00000000">
            <w:r>
              <w:rPr>
                <w:sz w:val="17"/>
              </w:rPr>
              <w:t>Read-back is stored but not compared or printed</w:t>
            </w:r>
          </w:p>
        </w:tc>
        <w:tc>
          <w:tcPr>
            <w:tcW w:w="3450" w:type="dxa"/>
          </w:tcPr>
          <w:p w14:paraId="4635A33E" w14:textId="77777777" w:rsidR="00360026" w:rsidRDefault="00000000">
            <w:r>
              <w:rPr>
                <w:sz w:val="17"/>
              </w:rPr>
              <w:t>Pass/fail result is invisible without debugger</w:t>
            </w:r>
          </w:p>
        </w:tc>
        <w:tc>
          <w:tcPr>
            <w:tcW w:w="3510" w:type="dxa"/>
          </w:tcPr>
          <w:p w14:paraId="12C45539" w14:textId="77777777" w:rsidR="00360026" w:rsidRDefault="00000000">
            <w:r>
              <w:rPr>
                <w:sz w:val="17"/>
              </w:rPr>
              <w:t>Compare rx against tx_data and print result over USART2</w:t>
            </w:r>
          </w:p>
        </w:tc>
      </w:tr>
      <w:tr w:rsidR="00360026" w14:paraId="75B167C5" w14:textId="77777777">
        <w:tc>
          <w:tcPr>
            <w:tcW w:w="2450" w:type="dxa"/>
          </w:tcPr>
          <w:p w14:paraId="324906DC" w14:textId="77777777" w:rsidR="00360026" w:rsidRDefault="00000000">
            <w:r>
              <w:rPr>
                <w:sz w:val="17"/>
              </w:rPr>
              <w:t>spi.h has no include guard</w:t>
            </w:r>
          </w:p>
        </w:tc>
        <w:tc>
          <w:tcPr>
            <w:tcW w:w="3450" w:type="dxa"/>
          </w:tcPr>
          <w:p w14:paraId="3698FBCA" w14:textId="77777777" w:rsidR="00360026" w:rsidRDefault="00000000">
            <w:r>
              <w:rPr>
                <w:sz w:val="17"/>
              </w:rPr>
              <w:t>Can cause duplicate declarations in larger builds</w:t>
            </w:r>
          </w:p>
        </w:tc>
        <w:tc>
          <w:tcPr>
            <w:tcW w:w="3510" w:type="dxa"/>
          </w:tcPr>
          <w:p w14:paraId="2600545E" w14:textId="77777777" w:rsidR="00360026" w:rsidRDefault="00000000">
            <w:r>
              <w:rPr>
                <w:sz w:val="17"/>
              </w:rPr>
              <w:t>Add conventional include guard</w:t>
            </w:r>
          </w:p>
        </w:tc>
      </w:tr>
      <w:tr w:rsidR="00360026" w14:paraId="07DC13FF" w14:textId="77777777">
        <w:tc>
          <w:tcPr>
            <w:tcW w:w="2450" w:type="dxa"/>
          </w:tcPr>
          <w:p w14:paraId="31E6F7AA" w14:textId="77777777" w:rsidR="00360026" w:rsidRDefault="00000000">
            <w:r>
              <w:rPr>
                <w:sz w:val="17"/>
              </w:rPr>
              <w:t>Variant voltage must be confirmed</w:t>
            </w:r>
          </w:p>
        </w:tc>
        <w:tc>
          <w:tcPr>
            <w:tcW w:w="3450" w:type="dxa"/>
          </w:tcPr>
          <w:p w14:paraId="04B7FB6B" w14:textId="77777777" w:rsidR="00360026" w:rsidRDefault="00000000">
            <w:r>
              <w:rPr>
                <w:sz w:val="17"/>
              </w:rPr>
              <w:t>Wrong FV/FW suffix assumption can damage hardware</w:t>
            </w:r>
          </w:p>
        </w:tc>
        <w:tc>
          <w:tcPr>
            <w:tcW w:w="3510" w:type="dxa"/>
          </w:tcPr>
          <w:p w14:paraId="2134F65D" w14:textId="77777777" w:rsidR="00360026" w:rsidRDefault="00000000">
            <w:r>
              <w:rPr>
                <w:sz w:val="17"/>
              </w:rPr>
              <w:t>Check IC marking and datasheet before wiring</w:t>
            </w:r>
          </w:p>
        </w:tc>
      </w:tr>
    </w:tbl>
    <w:p w14:paraId="20F7D8AF" w14:textId="77777777" w:rsidR="00360026" w:rsidRDefault="00360026"/>
    <w:p w14:paraId="5F406A25" w14:textId="77777777" w:rsidR="00360026" w:rsidRDefault="00000000">
      <w:pPr>
        <w:pStyle w:val="Heading1"/>
      </w:pPr>
      <w:r>
        <w:t>20. Limitations</w:t>
      </w:r>
    </w:p>
    <w:p w14:paraId="4534EC9A" w14:textId="77777777" w:rsidR="00360026" w:rsidRDefault="00000000">
      <w:pPr>
        <w:pStyle w:val="ListBullet"/>
      </w:pPr>
      <w:r>
        <w:t>The current driver is polling-based and blocking.</w:t>
      </w:r>
    </w:p>
    <w:p w14:paraId="1A659DA6" w14:textId="77777777" w:rsidR="00360026" w:rsidRDefault="00000000">
      <w:pPr>
        <w:pStyle w:val="ListBullet"/>
      </w:pPr>
      <w:r>
        <w:t>Only basic commands are implemented: reset, ID/status read, read data, write enable/disable, sector erase, page program.</w:t>
      </w:r>
    </w:p>
    <w:p w14:paraId="475DAAA4" w14:textId="77777777" w:rsidR="00360026" w:rsidRDefault="00000000">
      <w:pPr>
        <w:pStyle w:val="ListBullet"/>
      </w:pPr>
      <w:r>
        <w:t>No timeout/error return exists for BUSY polling.</w:t>
      </w:r>
    </w:p>
    <w:p w14:paraId="6F683E66" w14:textId="77777777" w:rsidR="00360026" w:rsidRDefault="00000000">
      <w:pPr>
        <w:pStyle w:val="ListBullet"/>
      </w:pPr>
      <w:r>
        <w:t>No page-boundary-safe multi-page write wrapper is implemented yet.</w:t>
      </w:r>
    </w:p>
    <w:p w14:paraId="0D2ED3AE" w14:textId="77777777" w:rsidR="00360026" w:rsidRDefault="00000000">
      <w:pPr>
        <w:pStyle w:val="ListBullet"/>
      </w:pPr>
      <w:r>
        <w:t>No sector-safe read-modify-erase-program update API is implemented yet.</w:t>
      </w:r>
    </w:p>
    <w:p w14:paraId="587B812B" w14:textId="77777777" w:rsidR="00360026" w:rsidRDefault="00000000">
      <w:pPr>
        <w:pStyle w:val="ListBullet"/>
      </w:pPr>
      <w:r>
        <w:t>No UART pass/fail print exists for the flash read-back test.</w:t>
      </w:r>
    </w:p>
    <w:p w14:paraId="151728FD" w14:textId="77777777" w:rsidR="00360026" w:rsidRDefault="00000000">
      <w:pPr>
        <w:pStyle w:val="ListBullet"/>
      </w:pPr>
      <w:r>
        <w:t>No screenshots were attached in this turn, so validation images are not embedded.</w:t>
      </w:r>
    </w:p>
    <w:p w14:paraId="348C27A3" w14:textId="77777777" w:rsidR="00360026" w:rsidRDefault="00000000">
      <w:pPr>
        <w:pStyle w:val="Heading1"/>
      </w:pPr>
      <w:r>
        <w:lastRenderedPageBreak/>
        <w:t>21. Future Improvements</w:t>
      </w:r>
    </w:p>
    <w:p w14:paraId="7FD954C1" w14:textId="77777777" w:rsidR="00360026" w:rsidRDefault="00000000">
      <w:pPr>
        <w:pStyle w:val="ListNumber"/>
      </w:pPr>
      <w:r>
        <w:t>Fix W25Q_FlashSectorErase chip-select termination and verify with a logic analyzer.</w:t>
      </w:r>
    </w:p>
    <w:p w14:paraId="4F956753" w14:textId="77777777" w:rsidR="00360026" w:rsidRDefault="00000000">
      <w:pPr>
        <w:pStyle w:val="ListNumber"/>
      </w:pPr>
      <w:r>
        <w:t>Add timeout return values for W25Q_FlashWaitUntilReady.</w:t>
      </w:r>
    </w:p>
    <w:p w14:paraId="31A9B4B1" w14:textId="77777777" w:rsidR="00360026" w:rsidRDefault="00000000">
      <w:pPr>
        <w:pStyle w:val="ListNumber"/>
      </w:pPr>
      <w:r>
        <w:t>Add WEL verification after W25Q_FlashWriteEnable.</w:t>
      </w:r>
    </w:p>
    <w:p w14:paraId="5685C676" w14:textId="77777777" w:rsidR="00360026" w:rsidRDefault="00000000">
      <w:pPr>
        <w:pStyle w:val="ListNumber"/>
      </w:pPr>
      <w:r>
        <w:t>Add W25Q_FlashWrite_NoErase for page-boundary-safe multi-page writes.</w:t>
      </w:r>
    </w:p>
    <w:p w14:paraId="651B86BD" w14:textId="77777777" w:rsidR="00360026" w:rsidRDefault="00000000">
      <w:pPr>
        <w:pStyle w:val="ListNumber"/>
      </w:pPr>
      <w:r>
        <w:t>Add W25Q_FlashUpdate_SectorSafe for preserving existing sector data.</w:t>
      </w:r>
    </w:p>
    <w:p w14:paraId="6C0CF3BF" w14:textId="77777777" w:rsidR="00360026" w:rsidRDefault="00000000">
      <w:pPr>
        <w:pStyle w:val="ListNumber"/>
      </w:pPr>
      <w:r>
        <w:t>Add JEDEC ID validation and UART printing of manufacturer/type/capacity bytes.</w:t>
      </w:r>
    </w:p>
    <w:p w14:paraId="47EFE697" w14:textId="77777777" w:rsidR="00360026" w:rsidRDefault="00000000">
      <w:pPr>
        <w:pStyle w:val="ListNumber"/>
      </w:pPr>
      <w:r>
        <w:t>Add read-back compare and clear PASS/FAIL logs.</w:t>
      </w:r>
    </w:p>
    <w:p w14:paraId="596E009A" w14:textId="77777777" w:rsidR="00360026" w:rsidRDefault="00000000">
      <w:pPr>
        <w:pStyle w:val="ListNumber"/>
      </w:pPr>
      <w:r>
        <w:t>Add block erase and chip erase only after guardrails are in place.</w:t>
      </w:r>
    </w:p>
    <w:p w14:paraId="6C19F44D" w14:textId="77777777" w:rsidR="00360026" w:rsidRDefault="00000000">
      <w:pPr>
        <w:pStyle w:val="Heading1"/>
      </w:pPr>
      <w:r>
        <w:t>22. Conclusion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60026" w14:paraId="2AA2A141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1E71" w14:textId="77777777" w:rsidR="00360026" w:rsidRDefault="00000000">
            <w:r>
              <w:rPr>
                <w:b/>
                <w:color w:val="1F4E79"/>
                <w:sz w:val="21"/>
              </w:rPr>
              <w:t xml:space="preserve">Conclusion: </w:t>
            </w:r>
            <w:r>
              <w:rPr>
                <w:sz w:val="21"/>
              </w:rPr>
              <w:t>The attached code demonstrates the essential W25Q64FV bring-up path over STM32 SPI2: command transactions, JEDEC/status reads, erase, page program, and read-back. The next maturity step is to harden chip-select sequencing, timeout/error returns, WEL checks, and page/sector-safe write APIs.</w:t>
            </w:r>
          </w:p>
        </w:tc>
      </w:tr>
    </w:tbl>
    <w:p w14:paraId="3C110A0A" w14:textId="77777777" w:rsidR="00360026" w:rsidRDefault="00360026">
      <w:pPr>
        <w:spacing w:after="80"/>
      </w:pPr>
    </w:p>
    <w:p w14:paraId="74BAE9C9" w14:textId="77777777" w:rsidR="00360026" w:rsidRDefault="00000000">
      <w:pPr>
        <w:pStyle w:val="Heading1"/>
      </w:pPr>
      <w:r>
        <w:t>23. Appendix: Source Reference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950"/>
        <w:gridCol w:w="5410"/>
      </w:tblGrid>
      <w:tr w:rsidR="00360026" w14:paraId="18B17CDB" w14:textId="77777777">
        <w:tc>
          <w:tcPr>
            <w:tcW w:w="3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C126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File / source</w:t>
            </w:r>
          </w:p>
        </w:tc>
        <w:tc>
          <w:tcPr>
            <w:tcW w:w="5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B5D4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Used for</w:t>
            </w:r>
          </w:p>
        </w:tc>
      </w:tr>
      <w:tr w:rsidR="00360026" w14:paraId="2665715A" w14:textId="77777777">
        <w:tc>
          <w:tcPr>
            <w:tcW w:w="3950" w:type="dxa"/>
          </w:tcPr>
          <w:p w14:paraId="6C0F942E" w14:textId="77777777" w:rsidR="00360026" w:rsidRDefault="00000000">
            <w:r>
              <w:rPr>
                <w:sz w:val="17"/>
              </w:rPr>
              <w:t>D:\Embedded Communication Protocols\CAN1_RX_Interrupt\Core\Src\main.c</w:t>
            </w:r>
          </w:p>
        </w:tc>
        <w:tc>
          <w:tcPr>
            <w:tcW w:w="5410" w:type="dxa"/>
          </w:tcPr>
          <w:p w14:paraId="2CB49283" w14:textId="77777777" w:rsidR="00360026" w:rsidRDefault="00000000">
            <w:r>
              <w:rPr>
                <w:sz w:val="17"/>
              </w:rPr>
              <w:t>Finalized firmware file used for source grounding</w:t>
            </w:r>
          </w:p>
        </w:tc>
      </w:tr>
      <w:tr w:rsidR="00360026" w14:paraId="142CD069" w14:textId="77777777">
        <w:tc>
          <w:tcPr>
            <w:tcW w:w="3950" w:type="dxa"/>
          </w:tcPr>
          <w:p w14:paraId="1CBA414B" w14:textId="77777777" w:rsidR="00360026" w:rsidRDefault="00000000">
            <w:r>
              <w:rPr>
                <w:sz w:val="17"/>
              </w:rPr>
              <w:t>D:\Embedded Communication Protocols\CAN1_RX_Interrupt\Core\Src\spi.c</w:t>
            </w:r>
          </w:p>
        </w:tc>
        <w:tc>
          <w:tcPr>
            <w:tcW w:w="5410" w:type="dxa"/>
          </w:tcPr>
          <w:p w14:paraId="3067AB8B" w14:textId="77777777" w:rsidR="00360026" w:rsidRDefault="00000000">
            <w:r>
              <w:rPr>
                <w:sz w:val="17"/>
              </w:rPr>
              <w:t>Finalized firmware file used for source grounding</w:t>
            </w:r>
          </w:p>
        </w:tc>
      </w:tr>
      <w:tr w:rsidR="00360026" w14:paraId="08934699" w14:textId="77777777">
        <w:tc>
          <w:tcPr>
            <w:tcW w:w="3950" w:type="dxa"/>
          </w:tcPr>
          <w:p w14:paraId="1644089D" w14:textId="77777777" w:rsidR="00360026" w:rsidRDefault="00000000">
            <w:r>
              <w:rPr>
                <w:sz w:val="17"/>
              </w:rPr>
              <w:t>D:\Embedded Communication Protocols\CAN1_RX_Interrupt\Core\Src\usart.c</w:t>
            </w:r>
          </w:p>
        </w:tc>
        <w:tc>
          <w:tcPr>
            <w:tcW w:w="5410" w:type="dxa"/>
          </w:tcPr>
          <w:p w14:paraId="4B0B38EA" w14:textId="77777777" w:rsidR="00360026" w:rsidRDefault="00000000">
            <w:r>
              <w:rPr>
                <w:sz w:val="17"/>
              </w:rPr>
              <w:t>Finalized firmware file used for source grounding</w:t>
            </w:r>
          </w:p>
        </w:tc>
      </w:tr>
      <w:tr w:rsidR="00360026" w14:paraId="7709BBF9" w14:textId="77777777">
        <w:tc>
          <w:tcPr>
            <w:tcW w:w="3950" w:type="dxa"/>
          </w:tcPr>
          <w:p w14:paraId="15080A0A" w14:textId="77777777" w:rsidR="00360026" w:rsidRDefault="00000000">
            <w:r>
              <w:rPr>
                <w:sz w:val="17"/>
              </w:rPr>
              <w:t>D:\Embedded Communication Protocols\CAN1_RX_Interrupt\Core\Src\w25q64fv.c</w:t>
            </w:r>
          </w:p>
        </w:tc>
        <w:tc>
          <w:tcPr>
            <w:tcW w:w="5410" w:type="dxa"/>
          </w:tcPr>
          <w:p w14:paraId="7075ECC9" w14:textId="77777777" w:rsidR="00360026" w:rsidRDefault="00000000">
            <w:r>
              <w:rPr>
                <w:sz w:val="17"/>
              </w:rPr>
              <w:t>Finalized firmware file used for source grounding</w:t>
            </w:r>
          </w:p>
        </w:tc>
      </w:tr>
      <w:tr w:rsidR="00360026" w14:paraId="35DF1AD0" w14:textId="77777777">
        <w:tc>
          <w:tcPr>
            <w:tcW w:w="3950" w:type="dxa"/>
          </w:tcPr>
          <w:p w14:paraId="4B7D4175" w14:textId="77777777" w:rsidR="00360026" w:rsidRDefault="00000000">
            <w:r>
              <w:rPr>
                <w:sz w:val="17"/>
              </w:rPr>
              <w:t>D:\Embedded Communication Protocols\CAN1_RX_Interrupt\Core\Inc\spi.h</w:t>
            </w:r>
          </w:p>
        </w:tc>
        <w:tc>
          <w:tcPr>
            <w:tcW w:w="5410" w:type="dxa"/>
          </w:tcPr>
          <w:p w14:paraId="1F45050A" w14:textId="77777777" w:rsidR="00360026" w:rsidRDefault="00000000">
            <w:r>
              <w:rPr>
                <w:sz w:val="17"/>
              </w:rPr>
              <w:t>Finalized firmware file used for source grounding</w:t>
            </w:r>
          </w:p>
        </w:tc>
      </w:tr>
      <w:tr w:rsidR="00360026" w14:paraId="39251D96" w14:textId="77777777">
        <w:tc>
          <w:tcPr>
            <w:tcW w:w="3950" w:type="dxa"/>
          </w:tcPr>
          <w:p w14:paraId="4B1470A8" w14:textId="77777777" w:rsidR="00360026" w:rsidRDefault="00000000">
            <w:r>
              <w:rPr>
                <w:sz w:val="17"/>
              </w:rPr>
              <w:t>D:\Embedded Communication Protocols\CAN1_RX_Interrupt\Core\Inc\usart.h</w:t>
            </w:r>
          </w:p>
        </w:tc>
        <w:tc>
          <w:tcPr>
            <w:tcW w:w="5410" w:type="dxa"/>
          </w:tcPr>
          <w:p w14:paraId="6A32C7BA" w14:textId="77777777" w:rsidR="00360026" w:rsidRDefault="00000000">
            <w:r>
              <w:rPr>
                <w:sz w:val="17"/>
              </w:rPr>
              <w:t>Finalized firmware file used for source grounding</w:t>
            </w:r>
          </w:p>
        </w:tc>
      </w:tr>
      <w:tr w:rsidR="00360026" w14:paraId="420C9DC8" w14:textId="77777777">
        <w:tc>
          <w:tcPr>
            <w:tcW w:w="3950" w:type="dxa"/>
          </w:tcPr>
          <w:p w14:paraId="5FECD65C" w14:textId="77777777" w:rsidR="00360026" w:rsidRDefault="00000000">
            <w:r>
              <w:rPr>
                <w:sz w:val="17"/>
              </w:rPr>
              <w:t>D:\Embedded Communication Protocols\CAN1_RX_Interrupt\Core\Inc\w25q64fv.h</w:t>
            </w:r>
          </w:p>
        </w:tc>
        <w:tc>
          <w:tcPr>
            <w:tcW w:w="5410" w:type="dxa"/>
          </w:tcPr>
          <w:p w14:paraId="1BE88395" w14:textId="77777777" w:rsidR="00360026" w:rsidRDefault="00000000">
            <w:r>
              <w:rPr>
                <w:sz w:val="17"/>
              </w:rPr>
              <w:t>Finalized firmware file used for source grounding</w:t>
            </w:r>
          </w:p>
        </w:tc>
      </w:tr>
      <w:tr w:rsidR="00360026" w14:paraId="55CEFA8C" w14:textId="77777777">
        <w:tc>
          <w:tcPr>
            <w:tcW w:w="3950" w:type="dxa"/>
          </w:tcPr>
          <w:p w14:paraId="790DD366" w14:textId="77777777" w:rsidR="00360026" w:rsidRDefault="00000000">
            <w:r>
              <w:rPr>
                <w:sz w:val="17"/>
              </w:rPr>
              <w:t>https://chatgpt.com/share/6a3cd3b1-539c-83e8-b215-ebb12dc6e2ea</w:t>
            </w:r>
          </w:p>
        </w:tc>
        <w:tc>
          <w:tcPr>
            <w:tcW w:w="5410" w:type="dxa"/>
          </w:tcPr>
          <w:p w14:paraId="2273F6C7" w14:textId="77777777" w:rsidR="00360026" w:rsidRDefault="00000000">
            <w:r>
              <w:rPr>
                <w:sz w:val="17"/>
              </w:rPr>
              <w:t>Shared ChatGPT theory source for W25QXX flash rules and driver concepts</w:t>
            </w:r>
          </w:p>
        </w:tc>
      </w:tr>
      <w:tr w:rsidR="00360026" w14:paraId="0727D418" w14:textId="77777777">
        <w:tc>
          <w:tcPr>
            <w:tcW w:w="3950" w:type="dxa"/>
          </w:tcPr>
          <w:p w14:paraId="006EA6ED" w14:textId="77777777" w:rsidR="00360026" w:rsidRDefault="00000000">
            <w:r>
              <w:rPr>
                <w:sz w:val="17"/>
              </w:rPr>
              <w:lastRenderedPageBreak/>
              <w:t>work/w25q64fv_candidates.txt</w:t>
            </w:r>
          </w:p>
        </w:tc>
        <w:tc>
          <w:tcPr>
            <w:tcW w:w="5410" w:type="dxa"/>
          </w:tcPr>
          <w:p w14:paraId="30069250" w14:textId="77777777" w:rsidR="00360026" w:rsidRDefault="00000000">
            <w:r>
              <w:rPr>
                <w:sz w:val="17"/>
              </w:rPr>
              <w:t>Extracted shared-chat candidate text used during generation</w:t>
            </w:r>
          </w:p>
        </w:tc>
      </w:tr>
    </w:tbl>
    <w:p w14:paraId="1E005135" w14:textId="77777777" w:rsidR="00360026" w:rsidRDefault="00360026"/>
    <w:p w14:paraId="0D382E18" w14:textId="77777777" w:rsidR="00360026" w:rsidRDefault="00000000">
      <w:pPr>
        <w:pStyle w:val="Heading1"/>
      </w:pPr>
      <w:r>
        <w:t>24. Appendix: Revision Checklist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360026" w14:paraId="679540F6" w14:textId="77777777"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03A8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1751" w14:textId="77777777" w:rsidR="00360026" w:rsidRDefault="00000000"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360026" w14:paraId="7763A5DD" w14:textId="77777777">
        <w:tc>
          <w:tcPr>
            <w:tcW w:w="4300" w:type="dxa"/>
          </w:tcPr>
          <w:p w14:paraId="63EA0298" w14:textId="77777777" w:rsidR="00360026" w:rsidRDefault="00000000">
            <w:r>
              <w:rPr>
                <w:sz w:val="17"/>
              </w:rPr>
              <w:t>Shared ChatGPT link fetched</w:t>
            </w:r>
          </w:p>
        </w:tc>
        <w:tc>
          <w:tcPr>
            <w:tcW w:w="5060" w:type="dxa"/>
          </w:tcPr>
          <w:p w14:paraId="23726A45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263E76DA" w14:textId="77777777">
        <w:tc>
          <w:tcPr>
            <w:tcW w:w="4300" w:type="dxa"/>
          </w:tcPr>
          <w:p w14:paraId="44DF1675" w14:textId="77777777" w:rsidR="00360026" w:rsidRDefault="00000000">
            <w:r>
              <w:rPr>
                <w:sz w:val="17"/>
              </w:rPr>
              <w:t>W25Q64FV-specific chat content extracted</w:t>
            </w:r>
          </w:p>
        </w:tc>
        <w:tc>
          <w:tcPr>
            <w:tcW w:w="5060" w:type="dxa"/>
          </w:tcPr>
          <w:p w14:paraId="3D6D540E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00596608" w14:textId="77777777">
        <w:tc>
          <w:tcPr>
            <w:tcW w:w="4300" w:type="dxa"/>
          </w:tcPr>
          <w:p w14:paraId="456253E6" w14:textId="77777777" w:rsidR="00360026" w:rsidRDefault="00000000">
            <w:r>
              <w:rPr>
                <w:sz w:val="17"/>
              </w:rPr>
              <w:t>All user-named source/header files read</w:t>
            </w:r>
          </w:p>
        </w:tc>
        <w:tc>
          <w:tcPr>
            <w:tcW w:w="5060" w:type="dxa"/>
          </w:tcPr>
          <w:p w14:paraId="68397C10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5299839C" w14:textId="77777777">
        <w:tc>
          <w:tcPr>
            <w:tcW w:w="4300" w:type="dxa"/>
          </w:tcPr>
          <w:p w14:paraId="00ABE9D2" w14:textId="77777777" w:rsidR="00360026" w:rsidRDefault="00000000">
            <w:r>
              <w:rPr>
                <w:sz w:val="17"/>
              </w:rPr>
              <w:t>SPI2 system diagram included</w:t>
            </w:r>
          </w:p>
        </w:tc>
        <w:tc>
          <w:tcPr>
            <w:tcW w:w="5060" w:type="dxa"/>
          </w:tcPr>
          <w:p w14:paraId="5E35D782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3940416A" w14:textId="77777777">
        <w:tc>
          <w:tcPr>
            <w:tcW w:w="4300" w:type="dxa"/>
          </w:tcPr>
          <w:p w14:paraId="665ACD9D" w14:textId="77777777" w:rsidR="00360026" w:rsidRDefault="00000000">
            <w:r>
              <w:rPr>
                <w:sz w:val="17"/>
              </w:rPr>
              <w:t>Memory geometry diagram included</w:t>
            </w:r>
          </w:p>
        </w:tc>
        <w:tc>
          <w:tcPr>
            <w:tcW w:w="5060" w:type="dxa"/>
          </w:tcPr>
          <w:p w14:paraId="448EE6FD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46908839" w14:textId="77777777">
        <w:tc>
          <w:tcPr>
            <w:tcW w:w="4300" w:type="dxa"/>
          </w:tcPr>
          <w:p w14:paraId="711A609D" w14:textId="77777777" w:rsidR="00360026" w:rsidRDefault="00000000">
            <w:r>
              <w:rPr>
                <w:sz w:val="17"/>
              </w:rPr>
              <w:t>Command flow and status rules explained</w:t>
            </w:r>
          </w:p>
        </w:tc>
        <w:tc>
          <w:tcPr>
            <w:tcW w:w="5060" w:type="dxa"/>
          </w:tcPr>
          <w:p w14:paraId="1BF95076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31E7B287" w14:textId="77777777">
        <w:tc>
          <w:tcPr>
            <w:tcW w:w="4300" w:type="dxa"/>
          </w:tcPr>
          <w:p w14:paraId="31C6C5E1" w14:textId="77777777" w:rsidR="00360026" w:rsidRDefault="00000000">
            <w:r>
              <w:rPr>
                <w:sz w:val="17"/>
              </w:rPr>
              <w:t>Page-boundary and sector-safe update concepts included</w:t>
            </w:r>
          </w:p>
        </w:tc>
        <w:tc>
          <w:tcPr>
            <w:tcW w:w="5060" w:type="dxa"/>
          </w:tcPr>
          <w:p w14:paraId="31A2140B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5838DFF1" w14:textId="77777777">
        <w:tc>
          <w:tcPr>
            <w:tcW w:w="4300" w:type="dxa"/>
          </w:tcPr>
          <w:p w14:paraId="20B8B84A" w14:textId="77777777" w:rsidR="00360026" w:rsidRDefault="00000000">
            <w:r>
              <w:rPr>
                <w:sz w:val="17"/>
              </w:rPr>
              <w:t>Source review corrections documented</w:t>
            </w:r>
          </w:p>
        </w:tc>
        <w:tc>
          <w:tcPr>
            <w:tcW w:w="5060" w:type="dxa"/>
          </w:tcPr>
          <w:p w14:paraId="6982C127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1107A478" w14:textId="77777777">
        <w:tc>
          <w:tcPr>
            <w:tcW w:w="4300" w:type="dxa"/>
          </w:tcPr>
          <w:p w14:paraId="18F3F42C" w14:textId="77777777" w:rsidR="00360026" w:rsidRDefault="00000000">
            <w:r>
              <w:rPr>
                <w:sz w:val="17"/>
              </w:rPr>
              <w:t>No invented screenshots</w:t>
            </w:r>
          </w:p>
        </w:tc>
        <w:tc>
          <w:tcPr>
            <w:tcW w:w="5060" w:type="dxa"/>
          </w:tcPr>
          <w:p w14:paraId="61EB0ABB" w14:textId="77777777" w:rsidR="00360026" w:rsidRDefault="00000000">
            <w:r>
              <w:rPr>
                <w:sz w:val="17"/>
              </w:rPr>
              <w:t>Done</w:t>
            </w:r>
          </w:p>
        </w:tc>
      </w:tr>
      <w:tr w:rsidR="00360026" w14:paraId="3DEC8259" w14:textId="77777777">
        <w:tc>
          <w:tcPr>
            <w:tcW w:w="4300" w:type="dxa"/>
          </w:tcPr>
          <w:p w14:paraId="6D3D3EB9" w14:textId="77777777" w:rsidR="00360026" w:rsidRDefault="00000000">
            <w:r>
              <w:rPr>
                <w:sz w:val="17"/>
              </w:rPr>
              <w:t>Footer name set to Embedded Learning Document</w:t>
            </w:r>
          </w:p>
        </w:tc>
        <w:tc>
          <w:tcPr>
            <w:tcW w:w="5060" w:type="dxa"/>
          </w:tcPr>
          <w:p w14:paraId="619C22B6" w14:textId="77777777" w:rsidR="00360026" w:rsidRDefault="00000000">
            <w:r>
              <w:rPr>
                <w:sz w:val="17"/>
              </w:rPr>
              <w:t>Done</w:t>
            </w:r>
          </w:p>
        </w:tc>
      </w:tr>
    </w:tbl>
    <w:p w14:paraId="35516F31" w14:textId="77777777" w:rsidR="00360026" w:rsidRDefault="00360026"/>
    <w:sectPr w:rsidR="00360026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C8D1" w14:textId="77777777" w:rsidR="00750EFE" w:rsidRDefault="00750EFE">
      <w:pPr>
        <w:spacing w:after="0" w:line="240" w:lineRule="auto"/>
      </w:pPr>
      <w:r>
        <w:separator/>
      </w:r>
    </w:p>
  </w:endnote>
  <w:endnote w:type="continuationSeparator" w:id="0">
    <w:p w14:paraId="6E19F4E6" w14:textId="77777777" w:rsidR="00750EFE" w:rsidRDefault="00750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EF7D" w14:textId="77777777" w:rsidR="00360026" w:rsidRDefault="00000000">
    <w:pPr>
      <w:pStyle w:val="Footer"/>
      <w:jc w:val="center"/>
    </w:pPr>
    <w:r>
      <w:rPr>
        <w:color w:val="5C6A7A"/>
        <w:sz w:val="18"/>
      </w:rPr>
      <w:t>Embedded Learning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36B9" w14:textId="77777777" w:rsidR="00750EFE" w:rsidRDefault="00750EFE">
      <w:pPr>
        <w:spacing w:after="0" w:line="240" w:lineRule="auto"/>
      </w:pPr>
      <w:r>
        <w:separator/>
      </w:r>
    </w:p>
  </w:footnote>
  <w:footnote w:type="continuationSeparator" w:id="0">
    <w:p w14:paraId="4BE7DD1F" w14:textId="77777777" w:rsidR="00750EFE" w:rsidRDefault="00750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B5DF" w14:textId="77777777" w:rsidR="00360026" w:rsidRDefault="00000000">
    <w:pPr>
      <w:pStyle w:val="Header"/>
      <w:jc w:val="right"/>
    </w:pPr>
    <w:r>
      <w:rPr>
        <w:color w:val="5C6A7A"/>
        <w:sz w:val="18"/>
      </w:rPr>
      <w:t>SPI Polling Driver | Embedded Protocol Mastery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927541">
    <w:abstractNumId w:val="8"/>
  </w:num>
  <w:num w:numId="2" w16cid:durableId="2071688177">
    <w:abstractNumId w:val="6"/>
  </w:num>
  <w:num w:numId="3" w16cid:durableId="986278751">
    <w:abstractNumId w:val="5"/>
  </w:num>
  <w:num w:numId="4" w16cid:durableId="814489282">
    <w:abstractNumId w:val="4"/>
  </w:num>
  <w:num w:numId="5" w16cid:durableId="1283615008">
    <w:abstractNumId w:val="7"/>
  </w:num>
  <w:num w:numId="6" w16cid:durableId="167909605">
    <w:abstractNumId w:val="3"/>
  </w:num>
  <w:num w:numId="7" w16cid:durableId="367532727">
    <w:abstractNumId w:val="2"/>
  </w:num>
  <w:num w:numId="8" w16cid:durableId="1422531681">
    <w:abstractNumId w:val="1"/>
  </w:num>
  <w:num w:numId="9" w16cid:durableId="176830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026"/>
    <w:rsid w:val="00750EFE"/>
    <w:rsid w:val="008747F8"/>
    <w:rsid w:val="00AA1D8D"/>
    <w:rsid w:val="00B47730"/>
    <w:rsid w:val="00CB0664"/>
    <w:rsid w:val="00DE4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6EE0B"/>
  <w14:defaultImageDpi w14:val="300"/>
  <w15:docId w15:val="{C399D166-54E6-426C-BE47-0A5511BD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15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4126</Words>
  <Characters>23521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W25Q64FV SPI Flash Learning Document</dc:title>
  <dc:subject>STM32F407 SPI2 W25Q64FV flash rules, commands, functions, and usage</dc:subject>
  <dc:creator>Codex</dc:creator>
  <cp:keywords>W25Q64FV, SPI flash, STM32F407, SPI2, JEDEC, BUSY, WEL, sector erase, page program</cp:keywords>
  <dc:description>generated by python-docx</dc:description>
  <cp:lastModifiedBy>Suhas K</cp:lastModifiedBy>
  <cp:revision>2</cp:revision>
  <dcterms:created xsi:type="dcterms:W3CDTF">2013-12-23T23:15:00Z</dcterms:created>
  <dcterms:modified xsi:type="dcterms:W3CDTF">2026-06-25T07:47:00Z</dcterms:modified>
  <cp:category/>
</cp:coreProperties>
</file>