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Институт (Филиал)</w:t>
      </w:r>
      <w:r>
        <w:rPr>
          <w:rFonts w:ascii="Times New Roman" w:eastAsia="Times New Roman" w:hAnsi="Times New Roman" w:cs="Times New Roman"/>
          <w:color w:val="000000"/>
          <w:sz w:val="28"/>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8"/>
          <w:szCs w:val="24"/>
        </w:rPr>
        <w:t>Образовательный центр</w:t>
      </w:r>
      <w:r>
        <w:rPr>
          <w:rFonts w:ascii="Times New Roman" w:eastAsia="Times New Roman" w:hAnsi="Times New Roman" w:cs="Times New Roman"/>
          <w:b/>
          <w:color w:val="000000"/>
          <w:sz w:val="28"/>
          <w:szCs w:val="24"/>
        </w:rPr>
        <w:t xml:space="preserve"> </w:t>
      </w:r>
      <w:r w:rsidR="009434A9">
        <w:rPr>
          <w:rFonts w:ascii="Times New Roman" w:eastAsia="Times New Roman" w:hAnsi="Times New Roman" w:cs="Times New Roman"/>
          <w:color w:val="000000"/>
          <w:sz w:val="28"/>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Группа</w:t>
      </w:r>
      <w:r>
        <w:rPr>
          <w:rFonts w:ascii="Times New Roman" w:eastAsia="Times New Roman" w:hAnsi="Times New Roman" w:cs="Times New Roman"/>
          <w:color w:val="000000"/>
          <w:sz w:val="28"/>
          <w:szCs w:val="24"/>
          <w:u w:val="single"/>
        </w:rPr>
        <w:t xml:space="preserve"> М8О-</w:t>
      </w:r>
      <w:r w:rsidR="0061260E">
        <w:rPr>
          <w:rFonts w:ascii="Times New Roman" w:eastAsia="Times New Roman" w:hAnsi="Times New Roman" w:cs="Times New Roman"/>
          <w:color w:val="FF0000"/>
          <w:sz w:val="28"/>
          <w:szCs w:val="24"/>
          <w:u w:val="single"/>
        </w:rPr>
        <w:t>206СВ</w:t>
      </w:r>
      <w:r>
        <w:rPr>
          <w:rFonts w:ascii="Times New Roman" w:eastAsia="Times New Roman" w:hAnsi="Times New Roman" w:cs="Times New Roman"/>
          <w:color w:val="000000"/>
          <w:sz w:val="28"/>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Направление подготовки </w:t>
      </w:r>
      <w:r>
        <w:rPr>
          <w:rFonts w:ascii="Times New Roman" w:eastAsia="Times New Roman" w:hAnsi="Times New Roman" w:cs="Times New Roman"/>
          <w:color w:val="000000"/>
          <w:sz w:val="28"/>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r w:rsidR="009434A9">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p>
    <w:p w14:paraId="31563E16" w14:textId="4EDF1BDB"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Профиль </w:t>
      </w:r>
      <w:r>
        <w:rPr>
          <w:rFonts w:ascii="Times New Roman" w:eastAsia="Times New Roman" w:hAnsi="Times New Roman" w:cs="Times New Roman"/>
          <w:color w:val="000000"/>
          <w:sz w:val="28"/>
          <w:szCs w:val="24"/>
          <w:u w:val="single"/>
        </w:rPr>
        <w:t xml:space="preserve">Информатика                    </w:t>
      </w:r>
      <w:r w:rsidR="00E8781D">
        <w:rPr>
          <w:rFonts w:ascii="Times New Roman" w:eastAsia="Times New Roman" w:hAnsi="Times New Roman" w:cs="Times New Roman"/>
          <w:color w:val="000000"/>
          <w:sz w:val="28"/>
          <w:szCs w:val="24"/>
          <w:u w:val="single"/>
        </w:rPr>
        <w:t xml:space="preserve">                          </w:t>
      </w:r>
      <w:r w:rsidRPr="00970840">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5498A04B" w14:textId="03B3039C"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 xml:space="preserve">Квалификация: </w:t>
      </w:r>
      <w:r w:rsidR="00ED3102">
        <w:rPr>
          <w:rFonts w:ascii="Times New Roman" w:eastAsia="Times New Roman" w:hAnsi="Times New Roman" w:cs="Times New Roman"/>
          <w:b/>
          <w:color w:val="000000"/>
          <w:sz w:val="28"/>
          <w:szCs w:val="24"/>
          <w:u w:val="single"/>
        </w:rPr>
        <w:t>инженер-исследователь</w:t>
      </w:r>
      <w:r w:rsidR="00E8781D">
        <w:rPr>
          <w:rFonts w:ascii="Times New Roman" w:eastAsia="Times New Roman" w:hAnsi="Times New Roman" w:cs="Times New Roman"/>
          <w:color w:val="000000"/>
          <w:sz w:val="28"/>
          <w:szCs w:val="24"/>
          <w:u w:val="single"/>
        </w:rPr>
        <w:tab/>
      </w:r>
      <w:r w:rsidR="00E8781D">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18BB0476" w:rsidR="00803113" w:rsidRPr="00E8781D"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Автор ВКР</w:t>
      </w:r>
      <w:r w:rsidR="00E8781D">
        <w:rPr>
          <w:rFonts w:ascii="Times New Roman" w:eastAsia="Times New Roman" w:hAnsi="Times New Roman" w:cs="Times New Roman"/>
          <w:sz w:val="28"/>
          <w:szCs w:val="24"/>
        </w:rPr>
        <w:t>:</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proofErr w:type="spellStart"/>
      <w:r w:rsidR="00E8781D">
        <w:rPr>
          <w:rFonts w:ascii="Times New Roman" w:eastAsia="Times New Roman" w:hAnsi="Times New Roman" w:cs="Times New Roman"/>
          <w:sz w:val="28"/>
          <w:szCs w:val="24"/>
        </w:rPr>
        <w:t>Почечура</w:t>
      </w:r>
      <w:proofErr w:type="spellEnd"/>
      <w:r w:rsidR="00E8781D">
        <w:rPr>
          <w:rFonts w:ascii="Times New Roman" w:eastAsia="Times New Roman" w:hAnsi="Times New Roman" w:cs="Times New Roman"/>
          <w:sz w:val="28"/>
          <w:szCs w:val="24"/>
        </w:rPr>
        <w:t xml:space="preserve"> Артемий Андреевич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7E7C9BB6" w14:textId="5F4E54D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Руководитель:</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Булаки</w:t>
      </w:r>
      <w:r w:rsidR="00E8781D">
        <w:rPr>
          <w:rFonts w:ascii="Times New Roman" w:eastAsia="Times New Roman" w:hAnsi="Times New Roman" w:cs="Times New Roman"/>
          <w:sz w:val="28"/>
          <w:szCs w:val="24"/>
        </w:rPr>
        <w:t>на Мария Борисовна</w:t>
      </w:r>
      <w:r w:rsidR="00E8781D">
        <w:rPr>
          <w:rFonts w:ascii="Times New Roman" w:eastAsia="Times New Roman" w:hAnsi="Times New Roman" w:cs="Times New Roman"/>
          <w:sz w:val="28"/>
          <w:szCs w:val="24"/>
        </w:rPr>
        <w:tab/>
        <w:t xml:space="preserve">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0D6E7F5E" w14:textId="535784AB"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Консультант: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Дзюба Дмитрий Владимирович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63190280" w14:textId="5D63752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К</w:t>
      </w:r>
      <w:r w:rsidR="00E8781D">
        <w:rPr>
          <w:rFonts w:ascii="Times New Roman" w:eastAsia="Times New Roman" w:hAnsi="Times New Roman" w:cs="Times New Roman"/>
          <w:sz w:val="28"/>
          <w:szCs w:val="24"/>
        </w:rPr>
        <w:t xml:space="preserve">онсультант: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5181E208" w14:textId="76D4B15C"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Рецензент: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sidR="00246783">
        <w:rPr>
          <w:rFonts w:ascii="Times New Roman" w:eastAsia="Times New Roman" w:hAnsi="Times New Roman" w:cs="Times New Roman"/>
          <w:sz w:val="28"/>
          <w:szCs w:val="24"/>
        </w:rPr>
        <w:t xml:space="preserve">Ерохин Александр </w:t>
      </w:r>
      <w:proofErr w:type="gramStart"/>
      <w:r w:rsidR="00246783">
        <w:rPr>
          <w:rFonts w:ascii="Times New Roman" w:eastAsia="Times New Roman" w:hAnsi="Times New Roman" w:cs="Times New Roman"/>
          <w:sz w:val="28"/>
          <w:szCs w:val="24"/>
        </w:rPr>
        <w:t xml:space="preserve">Владимирович  </w:t>
      </w:r>
      <w:r w:rsidR="00E8781D">
        <w:rPr>
          <w:rFonts w:ascii="Times New Roman" w:eastAsia="Times New Roman" w:hAnsi="Times New Roman" w:cs="Times New Roman"/>
          <w:sz w:val="28"/>
          <w:szCs w:val="24"/>
        </w:rPr>
        <w:t>(</w:t>
      </w:r>
      <w:proofErr w:type="gramEnd"/>
      <w:r w:rsidR="00E8781D">
        <w:rPr>
          <w:rFonts w:ascii="Times New Roman" w:eastAsia="Times New Roman" w:hAnsi="Times New Roman" w:cs="Times New Roman"/>
          <w:sz w:val="28"/>
          <w:szCs w:val="24"/>
        </w:rPr>
        <w:t>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4"/>
        </w:rPr>
        <w:t>К защите допустить</w:t>
      </w:r>
    </w:p>
    <w:p w14:paraId="02578513" w14:textId="7F6741A8" w:rsidR="00803113" w:rsidRDefault="00E8781D"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И.О. Директор Образовательного центра</w:t>
      </w:r>
      <w:r>
        <w:rPr>
          <w:rFonts w:ascii="Times New Roman" w:eastAsia="Times New Roman" w:hAnsi="Times New Roman" w:cs="Times New Roman"/>
          <w:sz w:val="28"/>
          <w:szCs w:val="24"/>
        </w:rPr>
        <w:tab/>
      </w:r>
      <w:r w:rsidR="00803113">
        <w:rPr>
          <w:rFonts w:ascii="Times New Roman" w:eastAsia="Times New Roman" w:hAnsi="Times New Roman" w:cs="Times New Roman"/>
          <w:sz w:val="28"/>
          <w:szCs w:val="24"/>
        </w:rPr>
        <w:t>Крылов Серг</w:t>
      </w:r>
      <w:r>
        <w:rPr>
          <w:rFonts w:ascii="Times New Roman" w:eastAsia="Times New Roman" w:hAnsi="Times New Roman" w:cs="Times New Roman"/>
          <w:sz w:val="28"/>
          <w:szCs w:val="24"/>
        </w:rPr>
        <w:t>ей Сергеевич (__</w:t>
      </w:r>
      <w:r w:rsidR="00803113">
        <w:rPr>
          <w:rFonts w:ascii="Times New Roman" w:eastAsia="Times New Roman" w:hAnsi="Times New Roman" w:cs="Times New Roman"/>
          <w:sz w:val="28"/>
          <w:szCs w:val="24"/>
        </w:rPr>
        <w:t>____)</w:t>
      </w:r>
    </w:p>
    <w:p w14:paraId="6C4F50F9" w14:textId="3F1B65EB"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8"/>
          <w:szCs w:val="24"/>
        </w:rPr>
        <w:t>___</w:t>
      </w:r>
      <w:r>
        <w:rPr>
          <w:rFonts w:ascii="Times New Roman" w:eastAsia="Times New Roman" w:hAnsi="Times New Roman" w:cs="Times New Roman"/>
          <w:i/>
          <w:sz w:val="28"/>
          <w:szCs w:val="24"/>
        </w:rPr>
        <w:t>_</w:t>
      </w:r>
      <w:r>
        <w:rPr>
          <w:rFonts w:ascii="Times New Roman" w:eastAsia="Times New Roman" w:hAnsi="Times New Roman" w:cs="Times New Roman"/>
          <w:sz w:val="28"/>
          <w:szCs w:val="24"/>
        </w:rPr>
        <w:t xml:space="preserve"> ___________ 2026 года</w:t>
      </w: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5F2AD978" w:rsidR="00803113" w:rsidRPr="00473F85" w:rsidRDefault="007D52F0"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8"/>
          <w:szCs w:val="24"/>
        </w:rPr>
        <w:t>Москва</w:t>
      </w:r>
      <w:r w:rsidR="00803113">
        <w:rPr>
          <w:rFonts w:ascii="Times New Roman" w:eastAsia="Times New Roman" w:hAnsi="Times New Roman" w:cs="Times New Roman"/>
          <w:sz w:val="28"/>
          <w:szCs w:val="24"/>
        </w:rPr>
        <w:t xml:space="preserve"> 2026</w:t>
      </w:r>
    </w:p>
    <w:p w14:paraId="21448C2B" w14:textId="77777777" w:rsidR="00594792" w:rsidRPr="00AF3E04" w:rsidRDefault="00694307" w:rsidP="00AF3E0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0" w:name="_Toc230635412"/>
      <w:r w:rsidRPr="00AF3E04">
        <w:rPr>
          <w:rFonts w:ascii="Times New Roman" w:eastAsia="Times New Roman" w:hAnsi="Times New Roman" w:cs="Times New Roman"/>
          <w:b/>
          <w:color w:val="000000"/>
          <w:sz w:val="28"/>
          <w:szCs w:val="28"/>
        </w:rPr>
        <w:lastRenderedPageBreak/>
        <w:t>РЕФЕРАТ</w:t>
      </w:r>
      <w:bookmarkEnd w:id="0"/>
    </w:p>
    <w:p w14:paraId="6399DB45" w14:textId="5B56547B"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sidR="00C4193A">
        <w:rPr>
          <w:rFonts w:ascii="Times New Roman" w:eastAsia="Times New Roman" w:hAnsi="Times New Roman" w:cs="Times New Roman"/>
          <w:sz w:val="28"/>
          <w:szCs w:val="28"/>
        </w:rPr>
        <w:t>ит из 75</w:t>
      </w:r>
      <w:r w:rsidR="00ED2EDB">
        <w:rPr>
          <w:rFonts w:ascii="Times New Roman" w:eastAsia="Times New Roman" w:hAnsi="Times New Roman" w:cs="Times New Roman"/>
          <w:sz w:val="28"/>
          <w:szCs w:val="28"/>
        </w:rPr>
        <w:t xml:space="preserve"> страниц, 30 рисунков, 4</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993867">
        <w:rPr>
          <w:rFonts w:ascii="Times New Roman" w:eastAsia="Times New Roman" w:hAnsi="Times New Roman" w:cs="Times New Roman"/>
          <w:sz w:val="28"/>
          <w:szCs w:val="28"/>
        </w:rPr>
        <w:t>, 3</w:t>
      </w:r>
      <w:r w:rsidR="002D1B87">
        <w:rPr>
          <w:rFonts w:ascii="Times New Roman" w:eastAsia="Times New Roman" w:hAnsi="Times New Roman" w:cs="Times New Roman"/>
          <w:sz w:val="28"/>
          <w:szCs w:val="28"/>
        </w:rPr>
        <w:t>4</w:t>
      </w:r>
      <w:r w:rsidR="00993867">
        <w:rPr>
          <w:rFonts w:ascii="Times New Roman" w:eastAsia="Times New Roman" w:hAnsi="Times New Roman" w:cs="Times New Roman"/>
          <w:sz w:val="28"/>
          <w:szCs w:val="28"/>
        </w:rPr>
        <w:t xml:space="preserve"> использованных источников</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3AE21E7C"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7E651A">
        <w:rPr>
          <w:rFonts w:ascii="Times New Roman" w:eastAsia="Times New Roman" w:hAnsi="Times New Roman" w:cs="Times New Roman"/>
          <w:sz w:val="28"/>
          <w:szCs w:val="28"/>
        </w:rPr>
        <w:t>р</w:t>
      </w:r>
      <w:r w:rsidR="007E651A" w:rsidRPr="007E651A">
        <w:rPr>
          <w:rFonts w:ascii="Times New Roman" w:eastAsia="Times New Roman" w:hAnsi="Times New Roman" w:cs="Times New Roman"/>
          <w:sz w:val="28"/>
          <w:szCs w:val="28"/>
        </w:rPr>
        <w:t>азработать метод анализа архитектуры программного обеспечения, позволяющий повысить качество и надёжность проектируемых систем путём автоматизированного выявления структурных уязвимостей на ранних этапах разработки</w:t>
      </w:r>
      <w:r w:rsidR="00AB5A1A">
        <w:rPr>
          <w:rFonts w:ascii="Times New Roman" w:eastAsia="Times New Roman" w:hAnsi="Times New Roman" w:cs="Times New Roman"/>
          <w:sz w:val="28"/>
          <w:szCs w:val="28"/>
        </w:rPr>
        <w:t>.</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3F00FDC8" w:rsidR="007D52F0" w:rsidRPr="00AA3BC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62AAFF31" w14:textId="77777777" w:rsidR="007D52F0" w:rsidRPr="007D52F0" w:rsidRDefault="007D52F0" w:rsidP="007D52F0">
      <w:pPr>
        <w:rPr>
          <w:rFonts w:ascii="Times New Roman" w:eastAsia="Times New Roman" w:hAnsi="Times New Roman" w:cs="Times New Roman"/>
          <w:sz w:val="28"/>
          <w:szCs w:val="28"/>
        </w:rPr>
      </w:pPr>
    </w:p>
    <w:p w14:paraId="39862A85" w14:textId="6B1A152B" w:rsidR="00AF3E04" w:rsidRPr="007D52F0" w:rsidRDefault="00AF3E04" w:rsidP="007D52F0">
      <w:pPr>
        <w:jc w:val="center"/>
        <w:rPr>
          <w:rFonts w:ascii="Times New Roman" w:eastAsia="Times New Roman" w:hAnsi="Times New Roman" w:cs="Times New Roman"/>
          <w:sz w:val="28"/>
          <w:szCs w:val="28"/>
        </w:rPr>
      </w:pP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 w:name="_Toc167823807"/>
      <w:bookmarkStart w:id="2" w:name="_Toc185931105"/>
      <w:bookmarkStart w:id="3" w:name="_Toc185975822"/>
      <w:bookmarkStart w:id="4" w:name="_Toc199873529"/>
      <w:bookmarkStart w:id="5" w:name="_Toc230635413"/>
      <w:r w:rsidRPr="00341A83">
        <w:rPr>
          <w:rFonts w:ascii="Times New Roman" w:eastAsia="Times New Roman" w:hAnsi="Times New Roman" w:cs="Times New Roman"/>
          <w:b/>
          <w:color w:val="000000"/>
          <w:sz w:val="28"/>
          <w:szCs w:val="28"/>
        </w:rPr>
        <w:lastRenderedPageBreak/>
        <w:t>СОДЕРЖАНИЕ</w:t>
      </w:r>
      <w:bookmarkStart w:id="6" w:name="_GoBack"/>
      <w:bookmarkEnd w:id="1"/>
      <w:bookmarkEnd w:id="2"/>
      <w:bookmarkEnd w:id="3"/>
      <w:bookmarkEnd w:id="4"/>
      <w:bookmarkEnd w:id="5"/>
      <w:bookmarkEnd w:id="6"/>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21"/>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2423A455" w:rsidR="00AF3E04" w:rsidRPr="00AF3E04" w:rsidRDefault="007E651A">
          <w:pPr>
            <w:pStyle w:val="11"/>
            <w:rPr>
              <w:rFonts w:asciiTheme="minorHAnsi" w:eastAsiaTheme="minorEastAsia" w:hAnsiTheme="minorHAnsi" w:cstheme="minorBidi"/>
              <w:b w:val="0"/>
              <w:bCs w:val="0"/>
              <w:noProof/>
            </w:rPr>
          </w:pPr>
          <w:hyperlink w:anchor="_Toc230635412" w:history="1">
            <w:r w:rsidR="00AF3E04" w:rsidRPr="00AF3E04">
              <w:rPr>
                <w:rStyle w:val="aa"/>
                <w:b w:val="0"/>
                <w:noProof/>
              </w:rPr>
              <w:t>РЕФЕРАТ</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_Toc230635412 \h </w:instrText>
            </w:r>
            <w:r w:rsidR="00AF3E04" w:rsidRPr="00AF3E04">
              <w:rPr>
                <w:b w:val="0"/>
                <w:noProof/>
                <w:webHidden/>
              </w:rPr>
            </w:r>
            <w:r w:rsidR="00AF3E04" w:rsidRPr="00AF3E04">
              <w:rPr>
                <w:b w:val="0"/>
                <w:noProof/>
                <w:webHidden/>
              </w:rPr>
              <w:fldChar w:fldCharType="separate"/>
            </w:r>
            <w:r w:rsidR="00DE6A7A">
              <w:rPr>
                <w:b w:val="0"/>
                <w:noProof/>
                <w:webHidden/>
              </w:rPr>
              <w:t>2</w:t>
            </w:r>
            <w:r w:rsidR="00AF3E04" w:rsidRPr="00AF3E04">
              <w:rPr>
                <w:b w:val="0"/>
                <w:noProof/>
                <w:webHidden/>
              </w:rPr>
              <w:fldChar w:fldCharType="end"/>
            </w:r>
          </w:hyperlink>
        </w:p>
        <w:p w14:paraId="16C38AA3" w14:textId="443ED707" w:rsidR="00AF3E04" w:rsidRPr="00AF3E04" w:rsidRDefault="007E651A">
          <w:pPr>
            <w:pStyle w:val="11"/>
            <w:rPr>
              <w:rFonts w:asciiTheme="minorHAnsi" w:eastAsiaTheme="minorEastAsia" w:hAnsiTheme="minorHAnsi" w:cstheme="minorBidi"/>
              <w:b w:val="0"/>
              <w:bCs w:val="0"/>
              <w:noProof/>
            </w:rPr>
          </w:pPr>
          <w:hyperlink w:anchor="_Toc230635413" w:history="1">
            <w:r w:rsidR="00AF3E04" w:rsidRPr="00AF3E04">
              <w:rPr>
                <w:rStyle w:val="aa"/>
                <w:b w:val="0"/>
                <w:noProof/>
              </w:rPr>
              <w:t>СОДЕРЖАНИЕ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_Toc230635413 \h </w:instrText>
            </w:r>
            <w:r w:rsidR="00AF3E04" w:rsidRPr="00AF3E04">
              <w:rPr>
                <w:b w:val="0"/>
                <w:noProof/>
                <w:webHidden/>
              </w:rPr>
            </w:r>
            <w:r w:rsidR="00AF3E04" w:rsidRPr="00AF3E04">
              <w:rPr>
                <w:b w:val="0"/>
                <w:noProof/>
                <w:webHidden/>
              </w:rPr>
              <w:fldChar w:fldCharType="separate"/>
            </w:r>
            <w:r w:rsidR="00DE6A7A">
              <w:rPr>
                <w:b w:val="0"/>
                <w:noProof/>
                <w:webHidden/>
              </w:rPr>
              <w:t>4</w:t>
            </w:r>
            <w:r w:rsidR="00AF3E04" w:rsidRPr="00AF3E04">
              <w:rPr>
                <w:b w:val="0"/>
                <w:noProof/>
                <w:webHidden/>
              </w:rPr>
              <w:fldChar w:fldCharType="end"/>
            </w:r>
          </w:hyperlink>
        </w:p>
        <w:p w14:paraId="66AA5D96" w14:textId="3C644E49" w:rsidR="00AF3E04" w:rsidRPr="00AF3E04" w:rsidRDefault="007E651A">
          <w:pPr>
            <w:pStyle w:val="11"/>
            <w:rPr>
              <w:rFonts w:asciiTheme="minorHAnsi" w:eastAsiaTheme="minorEastAsia" w:hAnsiTheme="minorHAnsi" w:cstheme="minorBidi"/>
              <w:b w:val="0"/>
              <w:bCs w:val="0"/>
              <w:noProof/>
            </w:rPr>
          </w:pPr>
          <w:hyperlink w:anchor="_Toc230635414" w:history="1">
            <w:r w:rsidR="00AF3E04" w:rsidRPr="00AF3E04">
              <w:rPr>
                <w:rStyle w:val="aa"/>
                <w:b w:val="0"/>
                <w:noProof/>
              </w:rPr>
              <w:t>ТЕРМИНЫ И ОПРЕДЕЛЕНИЯ</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_Toc230635414 \h </w:instrText>
            </w:r>
            <w:r w:rsidR="00AF3E04" w:rsidRPr="00AF3E04">
              <w:rPr>
                <w:b w:val="0"/>
                <w:noProof/>
                <w:webHidden/>
              </w:rPr>
            </w:r>
            <w:r w:rsidR="00AF3E04" w:rsidRPr="00AF3E04">
              <w:rPr>
                <w:b w:val="0"/>
                <w:noProof/>
                <w:webHidden/>
              </w:rPr>
              <w:fldChar w:fldCharType="separate"/>
            </w:r>
            <w:r w:rsidR="00DE6A7A">
              <w:rPr>
                <w:b w:val="0"/>
                <w:noProof/>
                <w:webHidden/>
              </w:rPr>
              <w:t>6</w:t>
            </w:r>
            <w:r w:rsidR="00AF3E04" w:rsidRPr="00AF3E04">
              <w:rPr>
                <w:b w:val="0"/>
                <w:noProof/>
                <w:webHidden/>
              </w:rPr>
              <w:fldChar w:fldCharType="end"/>
            </w:r>
          </w:hyperlink>
        </w:p>
        <w:p w14:paraId="30D5438C" w14:textId="5EE0237C" w:rsidR="00AF3E04" w:rsidRPr="00AF3E04" w:rsidRDefault="007E651A">
          <w:pPr>
            <w:pStyle w:val="11"/>
            <w:rPr>
              <w:rFonts w:asciiTheme="minorHAnsi" w:eastAsiaTheme="minorEastAsia" w:hAnsiTheme="minorHAnsi" w:cstheme="minorBidi"/>
              <w:b w:val="0"/>
              <w:bCs w:val="0"/>
              <w:noProof/>
            </w:rPr>
          </w:pPr>
          <w:hyperlink w:anchor="_Toc230635415" w:history="1">
            <w:r w:rsidR="00AF3E04" w:rsidRPr="00AF3E04">
              <w:rPr>
                <w:rStyle w:val="aa"/>
                <w:b w:val="0"/>
                <w:noProof/>
              </w:rPr>
              <w:t>ПЕРЕЧЕНЬ СОКРАЩЕНИЙ И ОБОЗНАЧЕНИЙ</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_Toc230635415 \h </w:instrText>
            </w:r>
            <w:r w:rsidR="00AF3E04" w:rsidRPr="00AF3E04">
              <w:rPr>
                <w:b w:val="0"/>
                <w:noProof/>
                <w:webHidden/>
              </w:rPr>
            </w:r>
            <w:r w:rsidR="00AF3E04" w:rsidRPr="00AF3E04">
              <w:rPr>
                <w:b w:val="0"/>
                <w:noProof/>
                <w:webHidden/>
              </w:rPr>
              <w:fldChar w:fldCharType="separate"/>
            </w:r>
            <w:r w:rsidR="00DE6A7A">
              <w:rPr>
                <w:b w:val="0"/>
                <w:noProof/>
                <w:webHidden/>
              </w:rPr>
              <w:t>7</w:t>
            </w:r>
            <w:r w:rsidR="00AF3E04" w:rsidRPr="00AF3E04">
              <w:rPr>
                <w:b w:val="0"/>
                <w:noProof/>
                <w:webHidden/>
              </w:rPr>
              <w:fldChar w:fldCharType="end"/>
            </w:r>
          </w:hyperlink>
        </w:p>
        <w:p w14:paraId="008D1599" w14:textId="02BBC15F" w:rsidR="00AF3E04" w:rsidRPr="00AF3E04" w:rsidRDefault="007E651A">
          <w:pPr>
            <w:pStyle w:val="11"/>
            <w:rPr>
              <w:rFonts w:asciiTheme="minorHAnsi" w:eastAsiaTheme="minorEastAsia" w:hAnsiTheme="minorHAnsi" w:cstheme="minorBidi"/>
              <w:b w:val="0"/>
              <w:bCs w:val="0"/>
              <w:noProof/>
            </w:rPr>
          </w:pPr>
          <w:hyperlink w:anchor="_Toc230635416" w:history="1">
            <w:r w:rsidR="00AF3E04" w:rsidRPr="00AF3E04">
              <w:rPr>
                <w:rStyle w:val="aa"/>
                <w:b w:val="0"/>
                <w:noProof/>
              </w:rPr>
              <w:t>ВВЕДЕНИЕ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_Toc230635416 \h </w:instrText>
            </w:r>
            <w:r w:rsidR="00AF3E04" w:rsidRPr="00AF3E04">
              <w:rPr>
                <w:b w:val="0"/>
                <w:noProof/>
                <w:webHidden/>
              </w:rPr>
            </w:r>
            <w:r w:rsidR="00AF3E04" w:rsidRPr="00AF3E04">
              <w:rPr>
                <w:b w:val="0"/>
                <w:noProof/>
                <w:webHidden/>
              </w:rPr>
              <w:fldChar w:fldCharType="separate"/>
            </w:r>
            <w:r w:rsidR="00DE6A7A">
              <w:rPr>
                <w:b w:val="0"/>
                <w:noProof/>
                <w:webHidden/>
              </w:rPr>
              <w:t>8</w:t>
            </w:r>
            <w:r w:rsidR="00AF3E04" w:rsidRPr="00AF3E04">
              <w:rPr>
                <w:b w:val="0"/>
                <w:noProof/>
                <w:webHidden/>
              </w:rPr>
              <w:fldChar w:fldCharType="end"/>
            </w:r>
          </w:hyperlink>
        </w:p>
        <w:p w14:paraId="3F8249DA" w14:textId="17EDA1E3" w:rsidR="00AF3E04" w:rsidRPr="00AF3E04" w:rsidRDefault="007E651A">
          <w:pPr>
            <w:pStyle w:val="11"/>
            <w:rPr>
              <w:rFonts w:asciiTheme="minorHAnsi" w:eastAsiaTheme="minorEastAsia" w:hAnsiTheme="minorHAnsi" w:cstheme="minorBidi"/>
              <w:b w:val="0"/>
              <w:bCs w:val="0"/>
              <w:noProof/>
            </w:rPr>
          </w:pPr>
          <w:hyperlink w:anchor="_Toc230635417" w:history="1">
            <w:r w:rsidR="00AF3E04" w:rsidRPr="00AF3E04">
              <w:rPr>
                <w:rStyle w:val="aa"/>
                <w:b w:val="0"/>
                <w:noProof/>
              </w:rPr>
              <w:t>1 ПРОБЛЕМА АВТОМАТИЗИРОВАННОГО КОНТРОЛЯ АРХИТЕКТУРНОЙ ЦЕЛОСТНОСТИ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_Toc230635417 \h </w:instrText>
            </w:r>
            <w:r w:rsidR="00AF3E04" w:rsidRPr="00AF3E04">
              <w:rPr>
                <w:b w:val="0"/>
                <w:noProof/>
                <w:webHidden/>
              </w:rPr>
            </w:r>
            <w:r w:rsidR="00AF3E04" w:rsidRPr="00AF3E04">
              <w:rPr>
                <w:b w:val="0"/>
                <w:noProof/>
                <w:webHidden/>
              </w:rPr>
              <w:fldChar w:fldCharType="separate"/>
            </w:r>
            <w:r w:rsidR="00DE6A7A">
              <w:rPr>
                <w:b w:val="0"/>
                <w:noProof/>
                <w:webHidden/>
              </w:rPr>
              <w:t>10</w:t>
            </w:r>
            <w:r w:rsidR="00AF3E04" w:rsidRPr="00AF3E04">
              <w:rPr>
                <w:b w:val="0"/>
                <w:noProof/>
                <w:webHidden/>
              </w:rPr>
              <w:fldChar w:fldCharType="end"/>
            </w:r>
          </w:hyperlink>
        </w:p>
        <w:p w14:paraId="0457FDAD" w14:textId="772C9C85" w:rsidR="00AF3E04" w:rsidRPr="00AF3E04" w:rsidRDefault="007E651A">
          <w:pPr>
            <w:pStyle w:val="21"/>
            <w:rPr>
              <w:rFonts w:asciiTheme="minorHAnsi" w:eastAsiaTheme="minorEastAsia" w:hAnsiTheme="minorHAnsi" w:cstheme="minorBidi"/>
              <w:noProof/>
              <w:sz w:val="28"/>
              <w:szCs w:val="28"/>
            </w:rPr>
          </w:pPr>
          <w:hyperlink w:anchor="_Toc230635418" w:history="1">
            <w:r w:rsidR="00AF3E04" w:rsidRPr="00AF3E04">
              <w:rPr>
                <w:rStyle w:val="aa"/>
                <w:noProof/>
                <w:sz w:val="28"/>
                <w:szCs w:val="28"/>
              </w:rPr>
              <w:t>1.1 Недостаток средств для выявления структурных уязвимостей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_Toc230635418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10</w:t>
            </w:r>
            <w:r w:rsidR="00AF3E04" w:rsidRPr="00AF3E04">
              <w:rPr>
                <w:noProof/>
                <w:webHidden/>
                <w:sz w:val="28"/>
                <w:szCs w:val="28"/>
              </w:rPr>
              <w:fldChar w:fldCharType="end"/>
            </w:r>
          </w:hyperlink>
        </w:p>
        <w:p w14:paraId="3EAB8DBF" w14:textId="2176E23B" w:rsidR="00AF3E04" w:rsidRPr="00AF3E04" w:rsidRDefault="007E651A">
          <w:pPr>
            <w:pStyle w:val="21"/>
            <w:rPr>
              <w:rFonts w:asciiTheme="minorHAnsi" w:eastAsiaTheme="minorEastAsia" w:hAnsiTheme="minorHAnsi" w:cstheme="minorBidi"/>
              <w:noProof/>
              <w:sz w:val="28"/>
              <w:szCs w:val="28"/>
            </w:rPr>
          </w:pPr>
          <w:hyperlink w:anchor="_Toc230635419" w:history="1">
            <w:r w:rsidR="00AF3E04" w:rsidRPr="00AF3E04">
              <w:rPr>
                <w:rStyle w:val="aa"/>
                <w:noProof/>
                <w:sz w:val="28"/>
                <w:szCs w:val="28"/>
              </w:rPr>
              <w:t>1.2 Способы анализа архитектуры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_Toc230635419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12</w:t>
            </w:r>
            <w:r w:rsidR="00AF3E04" w:rsidRPr="00AF3E04">
              <w:rPr>
                <w:noProof/>
                <w:webHidden/>
                <w:sz w:val="28"/>
                <w:szCs w:val="28"/>
              </w:rPr>
              <w:fldChar w:fldCharType="end"/>
            </w:r>
          </w:hyperlink>
        </w:p>
        <w:p w14:paraId="56699F31" w14:textId="7D647A1B" w:rsidR="00AF3E04" w:rsidRPr="00AF3E04" w:rsidRDefault="007E651A">
          <w:pPr>
            <w:pStyle w:val="21"/>
            <w:rPr>
              <w:rFonts w:asciiTheme="minorHAnsi" w:eastAsiaTheme="minorEastAsia" w:hAnsiTheme="minorHAnsi" w:cstheme="minorBidi"/>
              <w:noProof/>
              <w:sz w:val="28"/>
              <w:szCs w:val="28"/>
            </w:rPr>
          </w:pPr>
          <w:hyperlink w:anchor="_Toc230635420" w:history="1">
            <w:r w:rsidR="00AF3E04" w:rsidRPr="00AF3E04">
              <w:rPr>
                <w:rStyle w:val="aa"/>
                <w:noProof/>
                <w:sz w:val="28"/>
                <w:szCs w:val="28"/>
              </w:rPr>
              <w:t>1.3 Техническое задание</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_Toc230635420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18</w:t>
            </w:r>
            <w:r w:rsidR="00AF3E04" w:rsidRPr="00AF3E04">
              <w:rPr>
                <w:noProof/>
                <w:webHidden/>
                <w:sz w:val="28"/>
                <w:szCs w:val="28"/>
              </w:rPr>
              <w:fldChar w:fldCharType="end"/>
            </w:r>
          </w:hyperlink>
        </w:p>
        <w:p w14:paraId="2D0D0D98" w14:textId="39590155" w:rsidR="00AF3E04" w:rsidRPr="00AF3E04" w:rsidRDefault="007E651A">
          <w:pPr>
            <w:pStyle w:val="11"/>
            <w:rPr>
              <w:rFonts w:asciiTheme="minorHAnsi" w:eastAsiaTheme="minorEastAsia" w:hAnsiTheme="minorHAnsi" w:cstheme="minorBidi"/>
              <w:b w:val="0"/>
              <w:bCs w:val="0"/>
              <w:noProof/>
            </w:rPr>
          </w:pPr>
          <w:hyperlink w:anchor="_Toc230635421" w:history="1">
            <w:r w:rsidR="00AF3E04" w:rsidRPr="00AF3E04">
              <w:rPr>
                <w:rStyle w:val="aa"/>
                <w:b w:val="0"/>
                <w:noProof/>
              </w:rPr>
              <w:t>2 РАЗРАБОТКА МЕТОДА АНАЛИЗА АРХИТЕКТУРЫ</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_Toc230635421 \h </w:instrText>
            </w:r>
            <w:r w:rsidR="00AF3E04" w:rsidRPr="00AF3E04">
              <w:rPr>
                <w:b w:val="0"/>
                <w:noProof/>
                <w:webHidden/>
              </w:rPr>
            </w:r>
            <w:r w:rsidR="00AF3E04" w:rsidRPr="00AF3E04">
              <w:rPr>
                <w:b w:val="0"/>
                <w:noProof/>
                <w:webHidden/>
              </w:rPr>
              <w:fldChar w:fldCharType="separate"/>
            </w:r>
            <w:r w:rsidR="00DE6A7A">
              <w:rPr>
                <w:b w:val="0"/>
                <w:noProof/>
                <w:webHidden/>
              </w:rPr>
              <w:t>20</w:t>
            </w:r>
            <w:r w:rsidR="00AF3E04" w:rsidRPr="00AF3E04">
              <w:rPr>
                <w:b w:val="0"/>
                <w:noProof/>
                <w:webHidden/>
              </w:rPr>
              <w:fldChar w:fldCharType="end"/>
            </w:r>
          </w:hyperlink>
        </w:p>
        <w:p w14:paraId="68CF3E2F" w14:textId="06C08622" w:rsidR="00AF3E04" w:rsidRPr="00AF3E04" w:rsidRDefault="007E651A">
          <w:pPr>
            <w:pStyle w:val="21"/>
            <w:rPr>
              <w:rFonts w:asciiTheme="minorHAnsi" w:eastAsiaTheme="minorEastAsia" w:hAnsiTheme="minorHAnsi" w:cstheme="minorBidi"/>
              <w:noProof/>
              <w:sz w:val="28"/>
              <w:szCs w:val="28"/>
            </w:rPr>
          </w:pPr>
          <w:hyperlink w:anchor="_Toc230635422" w:history="1">
            <w:r w:rsidR="00AF3E04" w:rsidRPr="00AF3E04">
              <w:rPr>
                <w:rStyle w:val="aa"/>
                <w:noProof/>
                <w:sz w:val="28"/>
                <w:szCs w:val="28"/>
              </w:rPr>
              <w:t>2.1 Метамодель и способ представления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_Toc230635422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20</w:t>
            </w:r>
            <w:r w:rsidR="00AF3E04" w:rsidRPr="00AF3E04">
              <w:rPr>
                <w:noProof/>
                <w:webHidden/>
                <w:sz w:val="28"/>
                <w:szCs w:val="28"/>
              </w:rPr>
              <w:fldChar w:fldCharType="end"/>
            </w:r>
          </w:hyperlink>
        </w:p>
        <w:p w14:paraId="7191733A" w14:textId="1B3AB030" w:rsidR="00AF3E04" w:rsidRPr="00AF3E04" w:rsidRDefault="007E651A" w:rsidP="00AF3E04">
          <w:pPr>
            <w:pStyle w:val="21"/>
            <w:ind w:firstLine="1134"/>
            <w:rPr>
              <w:rFonts w:asciiTheme="minorHAnsi" w:eastAsiaTheme="minorEastAsia" w:hAnsiTheme="minorHAnsi" w:cstheme="minorBidi"/>
              <w:noProof/>
              <w:sz w:val="28"/>
              <w:szCs w:val="28"/>
            </w:rPr>
          </w:pPr>
          <w:hyperlink w:anchor="_Toc230635423" w:history="1">
            <w:r w:rsidR="00AF3E04" w:rsidRPr="00AF3E04">
              <w:rPr>
                <w:rStyle w:val="aa"/>
                <w:noProof/>
                <w:sz w:val="28"/>
                <w:szCs w:val="28"/>
              </w:rPr>
              <w:t xml:space="preserve">2.1.1 Модель </w:t>
            </w:r>
            <w:r w:rsidR="00AF3E04" w:rsidRPr="00AF3E04">
              <w:rPr>
                <w:rStyle w:val="aa"/>
                <w:noProof/>
                <w:sz w:val="28"/>
                <w:szCs w:val="28"/>
                <w:lang w:val="en-US"/>
              </w:rPr>
              <w:t>C</w:t>
            </w:r>
            <w:r w:rsidR="00AF3E04" w:rsidRPr="00AF3E04">
              <w:rPr>
                <w:rStyle w:val="aa"/>
                <w:noProof/>
                <w:sz w:val="28"/>
                <w:szCs w:val="28"/>
              </w:rPr>
              <w:t>4</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_Toc230635423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20</w:t>
            </w:r>
            <w:r w:rsidR="00AF3E04" w:rsidRPr="00AF3E04">
              <w:rPr>
                <w:noProof/>
                <w:webHidden/>
                <w:sz w:val="28"/>
                <w:szCs w:val="28"/>
              </w:rPr>
              <w:fldChar w:fldCharType="end"/>
            </w:r>
          </w:hyperlink>
        </w:p>
        <w:p w14:paraId="73FE7652" w14:textId="417FFCDC" w:rsidR="00AF3E04" w:rsidRPr="00AF3E04" w:rsidRDefault="007E651A" w:rsidP="00AF3E04">
          <w:pPr>
            <w:pStyle w:val="21"/>
            <w:ind w:firstLine="1134"/>
            <w:rPr>
              <w:rFonts w:asciiTheme="minorHAnsi" w:eastAsiaTheme="minorEastAsia" w:hAnsiTheme="minorHAnsi" w:cstheme="minorBidi"/>
              <w:noProof/>
              <w:sz w:val="28"/>
              <w:szCs w:val="28"/>
            </w:rPr>
          </w:pPr>
          <w:hyperlink w:anchor="_Toc230635424" w:history="1">
            <w:r w:rsidR="00AF3E04" w:rsidRPr="00AF3E04">
              <w:rPr>
                <w:rStyle w:val="aa"/>
                <w:noProof/>
                <w:sz w:val="28"/>
                <w:szCs w:val="28"/>
              </w:rPr>
              <w:t>2.1.2 Графовая база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_Toc230635424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27</w:t>
            </w:r>
            <w:r w:rsidR="00AF3E04" w:rsidRPr="00AF3E04">
              <w:rPr>
                <w:noProof/>
                <w:webHidden/>
                <w:sz w:val="28"/>
                <w:szCs w:val="28"/>
              </w:rPr>
              <w:fldChar w:fldCharType="end"/>
            </w:r>
          </w:hyperlink>
        </w:p>
        <w:p w14:paraId="040E2A8B" w14:textId="2E976A15" w:rsidR="00AF3E04" w:rsidRPr="00AF3E04" w:rsidRDefault="007E651A">
          <w:pPr>
            <w:pStyle w:val="21"/>
            <w:rPr>
              <w:rFonts w:asciiTheme="minorHAnsi" w:eastAsiaTheme="minorEastAsia" w:hAnsiTheme="minorHAnsi" w:cstheme="minorBidi"/>
              <w:noProof/>
              <w:sz w:val="28"/>
              <w:szCs w:val="28"/>
            </w:rPr>
          </w:pPr>
          <w:hyperlink w:anchor="_Toc230635425" w:history="1">
            <w:r w:rsidR="00AF3E04" w:rsidRPr="00AF3E04">
              <w:rPr>
                <w:rStyle w:val="aa"/>
                <w:noProof/>
                <w:sz w:val="28"/>
                <w:szCs w:val="28"/>
              </w:rPr>
              <w:t>2.2 Принцип работы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_Toc230635425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31</w:t>
            </w:r>
            <w:r w:rsidR="00AF3E04" w:rsidRPr="00AF3E04">
              <w:rPr>
                <w:noProof/>
                <w:webHidden/>
                <w:sz w:val="28"/>
                <w:szCs w:val="28"/>
              </w:rPr>
              <w:fldChar w:fldCharType="end"/>
            </w:r>
          </w:hyperlink>
        </w:p>
        <w:p w14:paraId="2E82C8A0" w14:textId="094F8783" w:rsidR="00AF3E04" w:rsidRPr="00AF3E04" w:rsidRDefault="007E651A" w:rsidP="00AF3E04">
          <w:pPr>
            <w:pStyle w:val="21"/>
            <w:ind w:firstLine="1134"/>
            <w:rPr>
              <w:rFonts w:asciiTheme="minorHAnsi" w:eastAsiaTheme="minorEastAsia" w:hAnsiTheme="minorHAnsi" w:cstheme="minorBidi"/>
              <w:noProof/>
              <w:sz w:val="28"/>
              <w:szCs w:val="28"/>
            </w:rPr>
          </w:pPr>
          <w:hyperlink w:anchor="_Toc230635426" w:history="1">
            <w:r w:rsidR="00AF3E04" w:rsidRPr="00AF3E04">
              <w:rPr>
                <w:rStyle w:val="aa"/>
                <w:noProof/>
                <w:sz w:val="28"/>
                <w:szCs w:val="28"/>
              </w:rPr>
              <w:t>2.2.1 Построение графа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_Toc230635426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31</w:t>
            </w:r>
            <w:r w:rsidR="00AF3E04" w:rsidRPr="00AF3E04">
              <w:rPr>
                <w:noProof/>
                <w:webHidden/>
                <w:sz w:val="28"/>
                <w:szCs w:val="28"/>
              </w:rPr>
              <w:fldChar w:fldCharType="end"/>
            </w:r>
          </w:hyperlink>
        </w:p>
        <w:p w14:paraId="6A576974" w14:textId="163D9FB4" w:rsidR="00AF3E04" w:rsidRPr="00AF3E04" w:rsidRDefault="007E651A" w:rsidP="00AF3E04">
          <w:pPr>
            <w:pStyle w:val="21"/>
            <w:ind w:firstLine="1560"/>
            <w:rPr>
              <w:rFonts w:asciiTheme="minorHAnsi" w:eastAsiaTheme="minorEastAsia" w:hAnsiTheme="minorHAnsi" w:cstheme="minorBidi"/>
              <w:noProof/>
              <w:sz w:val="28"/>
              <w:szCs w:val="28"/>
            </w:rPr>
          </w:pPr>
          <w:hyperlink w:anchor="_Toc230635427" w:history="1">
            <w:r w:rsidR="00AF3E04" w:rsidRPr="00AF3E04">
              <w:rPr>
                <w:rStyle w:val="aa"/>
                <w:noProof/>
                <w:sz w:val="28"/>
                <w:szCs w:val="28"/>
              </w:rPr>
              <w:t>2.2.1.1 Основная часть алгоритма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_Toc230635427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31</w:t>
            </w:r>
            <w:r w:rsidR="00AF3E04" w:rsidRPr="00AF3E04">
              <w:rPr>
                <w:noProof/>
                <w:webHidden/>
                <w:sz w:val="28"/>
                <w:szCs w:val="28"/>
              </w:rPr>
              <w:fldChar w:fldCharType="end"/>
            </w:r>
          </w:hyperlink>
        </w:p>
        <w:p w14:paraId="36758459" w14:textId="3943358E" w:rsidR="00AF3E04" w:rsidRPr="00AF3E04" w:rsidRDefault="007E651A" w:rsidP="00AF3E04">
          <w:pPr>
            <w:pStyle w:val="21"/>
            <w:ind w:firstLine="1560"/>
            <w:rPr>
              <w:rFonts w:asciiTheme="minorHAnsi" w:eastAsiaTheme="minorEastAsia" w:hAnsiTheme="minorHAnsi" w:cstheme="minorBidi"/>
              <w:noProof/>
              <w:sz w:val="28"/>
              <w:szCs w:val="28"/>
            </w:rPr>
          </w:pPr>
          <w:hyperlink w:anchor="_Toc230635428" w:history="1">
            <w:r w:rsidR="00AF3E04" w:rsidRPr="00AF3E04">
              <w:rPr>
                <w:rStyle w:val="aa"/>
                <w:noProof/>
                <w:sz w:val="28"/>
                <w:szCs w:val="28"/>
              </w:rPr>
              <w:t>2.2.1.2 Локальный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_Toc230635428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33</w:t>
            </w:r>
            <w:r w:rsidR="00AF3E04" w:rsidRPr="00AF3E04">
              <w:rPr>
                <w:noProof/>
                <w:webHidden/>
                <w:sz w:val="28"/>
                <w:szCs w:val="28"/>
              </w:rPr>
              <w:fldChar w:fldCharType="end"/>
            </w:r>
          </w:hyperlink>
        </w:p>
        <w:p w14:paraId="556311D0" w14:textId="10FF3D2D" w:rsidR="00AF3E04" w:rsidRPr="00AF3E04" w:rsidRDefault="007E651A" w:rsidP="00AF3E04">
          <w:pPr>
            <w:pStyle w:val="21"/>
            <w:ind w:firstLine="1560"/>
            <w:rPr>
              <w:rFonts w:asciiTheme="minorHAnsi" w:eastAsiaTheme="minorEastAsia" w:hAnsiTheme="minorHAnsi" w:cstheme="minorBidi"/>
              <w:noProof/>
              <w:sz w:val="28"/>
              <w:szCs w:val="28"/>
            </w:rPr>
          </w:pPr>
          <w:hyperlink w:anchor="_Toc230635429" w:history="1">
            <w:r w:rsidR="00AF3E04" w:rsidRPr="00AF3E04">
              <w:rPr>
                <w:rStyle w:val="aa"/>
                <w:noProof/>
                <w:sz w:val="28"/>
                <w:szCs w:val="28"/>
              </w:rPr>
              <w:t>2.2.1.3 Глобальный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_Toc230635429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34</w:t>
            </w:r>
            <w:r w:rsidR="00AF3E04" w:rsidRPr="00AF3E04">
              <w:rPr>
                <w:noProof/>
                <w:webHidden/>
                <w:sz w:val="28"/>
                <w:szCs w:val="28"/>
              </w:rPr>
              <w:fldChar w:fldCharType="end"/>
            </w:r>
          </w:hyperlink>
        </w:p>
        <w:p w14:paraId="54AF3D57" w14:textId="0FA23D19" w:rsidR="00AF3E04" w:rsidRPr="00AF3E04" w:rsidRDefault="007E651A" w:rsidP="00AF3E04">
          <w:pPr>
            <w:pStyle w:val="21"/>
            <w:ind w:firstLine="1134"/>
            <w:rPr>
              <w:rFonts w:asciiTheme="minorHAnsi" w:eastAsiaTheme="minorEastAsia" w:hAnsiTheme="minorHAnsi" w:cstheme="minorBidi"/>
              <w:noProof/>
              <w:sz w:val="28"/>
              <w:szCs w:val="28"/>
            </w:rPr>
          </w:pPr>
          <w:hyperlink w:anchor="_Toc230635430" w:history="1">
            <w:r w:rsidR="00AF3E04" w:rsidRPr="00AF3E04">
              <w:rPr>
                <w:rStyle w:val="aa"/>
                <w:noProof/>
                <w:sz w:val="28"/>
                <w:szCs w:val="28"/>
              </w:rPr>
              <w:t>2.2.2 Виды проверок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_Toc230635430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36</w:t>
            </w:r>
            <w:r w:rsidR="00AF3E04" w:rsidRPr="00AF3E04">
              <w:rPr>
                <w:noProof/>
                <w:webHidden/>
                <w:sz w:val="28"/>
                <w:szCs w:val="28"/>
              </w:rPr>
              <w:fldChar w:fldCharType="end"/>
            </w:r>
          </w:hyperlink>
        </w:p>
        <w:p w14:paraId="61D11835" w14:textId="448D1DD9" w:rsidR="00AF3E04" w:rsidRPr="00AF3E04" w:rsidRDefault="007E651A" w:rsidP="00AF3E04">
          <w:pPr>
            <w:pStyle w:val="21"/>
            <w:ind w:firstLine="1560"/>
            <w:rPr>
              <w:rFonts w:asciiTheme="minorHAnsi" w:eastAsiaTheme="minorEastAsia" w:hAnsiTheme="minorHAnsi" w:cstheme="minorBidi"/>
              <w:noProof/>
              <w:sz w:val="28"/>
              <w:szCs w:val="28"/>
            </w:rPr>
          </w:pPr>
          <w:hyperlink w:anchor="_Toc230635431" w:history="1">
            <w:r w:rsidR="00AF3E04" w:rsidRPr="00AF3E04">
              <w:rPr>
                <w:rStyle w:val="aa"/>
                <w:noProof/>
                <w:sz w:val="28"/>
                <w:szCs w:val="28"/>
              </w:rPr>
              <w:t>2.2.2.1 Поиск циклических зависимостей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_Toc230635431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36</w:t>
            </w:r>
            <w:r w:rsidR="00AF3E04" w:rsidRPr="00AF3E04">
              <w:rPr>
                <w:noProof/>
                <w:webHidden/>
                <w:sz w:val="28"/>
                <w:szCs w:val="28"/>
              </w:rPr>
              <w:fldChar w:fldCharType="end"/>
            </w:r>
          </w:hyperlink>
        </w:p>
        <w:p w14:paraId="2D9A8EC8" w14:textId="6EA57135" w:rsidR="00AF3E04" w:rsidRPr="00AF3E04" w:rsidRDefault="007E651A" w:rsidP="00AF3E04">
          <w:pPr>
            <w:pStyle w:val="21"/>
            <w:ind w:firstLine="1560"/>
            <w:rPr>
              <w:rFonts w:asciiTheme="minorHAnsi" w:eastAsiaTheme="minorEastAsia" w:hAnsiTheme="minorHAnsi" w:cstheme="minorBidi"/>
              <w:noProof/>
              <w:sz w:val="28"/>
              <w:szCs w:val="28"/>
            </w:rPr>
          </w:pPr>
          <w:hyperlink w:anchor="_Toc230635432" w:history="1">
            <w:r w:rsidR="00AF3E04" w:rsidRPr="00AF3E04">
              <w:rPr>
                <w:rStyle w:val="aa"/>
                <w:noProof/>
                <w:sz w:val="28"/>
                <w:szCs w:val="28"/>
              </w:rPr>
              <w:t>2.2.2.2 Поиск единых точек отказа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_Toc230635432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37</w:t>
            </w:r>
            <w:r w:rsidR="00AF3E04" w:rsidRPr="00AF3E04">
              <w:rPr>
                <w:noProof/>
                <w:webHidden/>
                <w:sz w:val="28"/>
                <w:szCs w:val="28"/>
              </w:rPr>
              <w:fldChar w:fldCharType="end"/>
            </w:r>
          </w:hyperlink>
        </w:p>
        <w:p w14:paraId="1D646D38" w14:textId="17DED5D4" w:rsidR="00AF3E04" w:rsidRPr="00AF3E04" w:rsidRDefault="007E651A" w:rsidP="00AF3E04">
          <w:pPr>
            <w:pStyle w:val="21"/>
            <w:ind w:firstLine="1560"/>
            <w:rPr>
              <w:rFonts w:asciiTheme="minorHAnsi" w:eastAsiaTheme="minorEastAsia" w:hAnsiTheme="minorHAnsi" w:cstheme="minorBidi"/>
              <w:noProof/>
              <w:sz w:val="28"/>
              <w:szCs w:val="28"/>
            </w:rPr>
          </w:pPr>
          <w:hyperlink w:anchor="_Toc230635433" w:history="1">
            <w:r w:rsidR="00CA7FB7">
              <w:rPr>
                <w:rStyle w:val="aa"/>
                <w:noProof/>
                <w:sz w:val="28"/>
                <w:szCs w:val="28"/>
              </w:rPr>
              <w:t>2.2.2.3 Поиск “божественных” объектов</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_Toc230635433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37</w:t>
            </w:r>
            <w:r w:rsidR="00AF3E04" w:rsidRPr="00AF3E04">
              <w:rPr>
                <w:noProof/>
                <w:webHidden/>
                <w:sz w:val="28"/>
                <w:szCs w:val="28"/>
              </w:rPr>
              <w:fldChar w:fldCharType="end"/>
            </w:r>
          </w:hyperlink>
        </w:p>
        <w:p w14:paraId="30BEB9AA" w14:textId="446AB195" w:rsidR="00AF3E04" w:rsidRPr="00AF3E04" w:rsidRDefault="007E651A" w:rsidP="00AF3E04">
          <w:pPr>
            <w:pStyle w:val="21"/>
            <w:ind w:firstLine="1560"/>
            <w:rPr>
              <w:rFonts w:asciiTheme="minorHAnsi" w:eastAsiaTheme="minorEastAsia" w:hAnsiTheme="minorHAnsi" w:cstheme="minorBidi"/>
              <w:noProof/>
              <w:sz w:val="28"/>
              <w:szCs w:val="28"/>
            </w:rPr>
          </w:pPr>
          <w:hyperlink w:anchor="_Toc230635434" w:history="1">
            <w:r w:rsidR="00AF3E04" w:rsidRPr="00AF3E04">
              <w:rPr>
                <w:rStyle w:val="aa"/>
                <w:noProof/>
                <w:sz w:val="28"/>
                <w:szCs w:val="28"/>
              </w:rPr>
              <w:t xml:space="preserve">2.2.2.4 </w:t>
            </w:r>
            <w:r w:rsidR="00C80801">
              <w:rPr>
                <w:rStyle w:val="aa"/>
                <w:noProof/>
                <w:sz w:val="28"/>
                <w:szCs w:val="28"/>
              </w:rPr>
              <w:t xml:space="preserve">Поиск </w:t>
            </w:r>
            <w:r w:rsidR="00C80801">
              <w:rPr>
                <w:rStyle w:val="aa"/>
                <w:noProof/>
                <w:sz w:val="28"/>
                <w:szCs w:val="28"/>
                <w:lang w:val="en-US"/>
              </w:rPr>
              <w:t>“</w:t>
            </w:r>
            <w:r w:rsidR="00CA7FB7">
              <w:rPr>
                <w:rStyle w:val="aa"/>
                <w:noProof/>
                <w:sz w:val="28"/>
                <w:szCs w:val="28"/>
              </w:rPr>
              <w:t>бутылочных горлышек</w:t>
            </w:r>
            <w:r w:rsidR="00C80801">
              <w:rPr>
                <w:rStyle w:val="aa"/>
                <w:noProof/>
                <w:sz w:val="28"/>
                <w:szCs w:val="28"/>
                <w:lang w:val="en-US"/>
              </w:rPr>
              <w: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_Toc230635434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38</w:t>
            </w:r>
            <w:r w:rsidR="00AF3E04" w:rsidRPr="00AF3E04">
              <w:rPr>
                <w:noProof/>
                <w:webHidden/>
                <w:sz w:val="28"/>
                <w:szCs w:val="28"/>
              </w:rPr>
              <w:fldChar w:fldCharType="end"/>
            </w:r>
          </w:hyperlink>
        </w:p>
        <w:p w14:paraId="1FE56AB4" w14:textId="13B6A275" w:rsidR="00AF3E04" w:rsidRPr="00AF3E04" w:rsidRDefault="007E651A" w:rsidP="00C80801">
          <w:pPr>
            <w:pStyle w:val="21"/>
            <w:ind w:left="2410" w:hanging="850"/>
            <w:rPr>
              <w:rFonts w:asciiTheme="minorHAnsi" w:eastAsiaTheme="minorEastAsia" w:hAnsiTheme="minorHAnsi" w:cstheme="minorBidi"/>
              <w:noProof/>
              <w:sz w:val="28"/>
              <w:szCs w:val="28"/>
            </w:rPr>
          </w:pPr>
          <w:hyperlink w:anchor="_Toc230635435" w:history="1">
            <w:r w:rsidR="00AF3E04" w:rsidRPr="00C80801">
              <w:rPr>
                <w:rStyle w:val="aa"/>
                <w:noProof/>
                <w:sz w:val="28"/>
                <w:szCs w:val="28"/>
              </w:rPr>
              <w:t xml:space="preserve">2.2.2.5 Поиск </w:t>
            </w:r>
            <w:r w:rsidR="00CA7FB7">
              <w:rPr>
                <w:rStyle w:val="aa"/>
                <w:noProof/>
                <w:sz w:val="28"/>
                <w:szCs w:val="28"/>
              </w:rPr>
              <w:t>скрыт</w:t>
            </w:r>
            <w:r w:rsidR="00CA7FB7">
              <w:rPr>
                <w:rStyle w:val="aa"/>
                <w:noProof/>
                <w:sz w:val="28"/>
                <w:szCs w:val="28"/>
              </w:rPr>
              <w:t>ы</w:t>
            </w:r>
            <w:r w:rsidR="00CA7FB7">
              <w:rPr>
                <w:rStyle w:val="aa"/>
                <w:noProof/>
                <w:sz w:val="28"/>
                <w:szCs w:val="28"/>
              </w:rPr>
              <w:t>х совместных использований</w:t>
            </w:r>
            <w:r w:rsidR="00C80801" w:rsidRPr="00C80801">
              <w:rPr>
                <w:rStyle w:val="aa"/>
                <w:noProof/>
                <w:sz w:val="28"/>
                <w:szCs w:val="28"/>
              </w:rPr>
              <w:t xml:space="preserve"> инфраструктуры</w:t>
            </w:r>
            <w:r w:rsidR="00AF3E04" w:rsidRPr="00C80801">
              <w:rPr>
                <w:rStyle w:val="aa"/>
                <w:noProof/>
                <w:webHidden/>
                <w:sz w:val="28"/>
                <w:szCs w:val="28"/>
              </w:rPr>
              <w:tab/>
            </w:r>
            <w:r w:rsidR="00AF3E04" w:rsidRPr="00C80801">
              <w:rPr>
                <w:rStyle w:val="aa"/>
                <w:noProof/>
                <w:webHidden/>
                <w:sz w:val="28"/>
                <w:szCs w:val="28"/>
              </w:rPr>
              <w:fldChar w:fldCharType="begin"/>
            </w:r>
            <w:r w:rsidR="00AF3E04" w:rsidRPr="00C80801">
              <w:rPr>
                <w:rStyle w:val="aa"/>
                <w:noProof/>
                <w:webHidden/>
                <w:sz w:val="28"/>
                <w:szCs w:val="28"/>
              </w:rPr>
              <w:instrText xml:space="preserve"> PAGEREF _Toc230635435 \h </w:instrText>
            </w:r>
            <w:r w:rsidR="00AF3E04" w:rsidRPr="00C80801">
              <w:rPr>
                <w:rStyle w:val="aa"/>
                <w:noProof/>
                <w:webHidden/>
                <w:sz w:val="28"/>
                <w:szCs w:val="28"/>
              </w:rPr>
            </w:r>
            <w:r w:rsidR="00AF3E04" w:rsidRPr="00C80801">
              <w:rPr>
                <w:rStyle w:val="aa"/>
                <w:noProof/>
                <w:webHidden/>
                <w:sz w:val="28"/>
                <w:szCs w:val="28"/>
              </w:rPr>
              <w:fldChar w:fldCharType="separate"/>
            </w:r>
            <w:r w:rsidR="00DE6A7A">
              <w:rPr>
                <w:rStyle w:val="aa"/>
                <w:noProof/>
                <w:webHidden/>
                <w:sz w:val="28"/>
                <w:szCs w:val="28"/>
              </w:rPr>
              <w:t>39</w:t>
            </w:r>
            <w:r w:rsidR="00AF3E04" w:rsidRPr="00C80801">
              <w:rPr>
                <w:rStyle w:val="aa"/>
                <w:noProof/>
                <w:webHidden/>
                <w:sz w:val="28"/>
                <w:szCs w:val="28"/>
              </w:rPr>
              <w:fldChar w:fldCharType="end"/>
            </w:r>
          </w:hyperlink>
        </w:p>
        <w:p w14:paraId="3F3B3ADB" w14:textId="27413534" w:rsidR="00AF3E04" w:rsidRPr="00AF3E04" w:rsidRDefault="007E651A" w:rsidP="00AF3E04">
          <w:pPr>
            <w:pStyle w:val="21"/>
            <w:ind w:firstLine="1560"/>
            <w:rPr>
              <w:rFonts w:asciiTheme="minorHAnsi" w:eastAsiaTheme="minorEastAsia" w:hAnsiTheme="minorHAnsi" w:cstheme="minorBidi"/>
              <w:noProof/>
              <w:sz w:val="28"/>
              <w:szCs w:val="28"/>
            </w:rPr>
          </w:pPr>
          <w:hyperlink w:anchor="_Toc230635436" w:history="1">
            <w:r w:rsidR="00C80801" w:rsidRPr="00C80801">
              <w:rPr>
                <w:rStyle w:val="aa"/>
                <w:noProof/>
                <w:sz w:val="28"/>
                <w:szCs w:val="28"/>
              </w:rPr>
              <w:t xml:space="preserve">2.2.2.6 Поиск </w:t>
            </w:r>
            <w:r w:rsidR="00CA7FB7">
              <w:rPr>
                <w:rStyle w:val="aa"/>
                <w:noProof/>
                <w:sz w:val="28"/>
                <w:szCs w:val="28"/>
              </w:rPr>
              <w:t>нарушений</w:t>
            </w:r>
            <w:r w:rsidR="00C80801" w:rsidRPr="00C80801">
              <w:rPr>
                <w:rStyle w:val="aa"/>
                <w:noProof/>
                <w:sz w:val="28"/>
                <w:szCs w:val="28"/>
              </w:rPr>
              <w:t xml:space="preserve"> сетевого периметра</w:t>
            </w:r>
            <w:r w:rsidR="00AF3E04" w:rsidRPr="00C80801">
              <w:rPr>
                <w:rStyle w:val="aa"/>
                <w:noProof/>
                <w:webHidden/>
                <w:sz w:val="28"/>
                <w:szCs w:val="28"/>
              </w:rPr>
              <w:tab/>
            </w:r>
            <w:r w:rsidR="00AF3E04" w:rsidRPr="00C80801">
              <w:rPr>
                <w:rStyle w:val="aa"/>
                <w:noProof/>
                <w:webHidden/>
                <w:sz w:val="28"/>
                <w:szCs w:val="28"/>
              </w:rPr>
              <w:fldChar w:fldCharType="begin"/>
            </w:r>
            <w:r w:rsidR="00AF3E04" w:rsidRPr="00C80801">
              <w:rPr>
                <w:rStyle w:val="aa"/>
                <w:noProof/>
                <w:webHidden/>
                <w:sz w:val="28"/>
                <w:szCs w:val="28"/>
              </w:rPr>
              <w:instrText xml:space="preserve"> PAGEREF _Toc230635436 \h </w:instrText>
            </w:r>
            <w:r w:rsidR="00AF3E04" w:rsidRPr="00C80801">
              <w:rPr>
                <w:rStyle w:val="aa"/>
                <w:noProof/>
                <w:webHidden/>
                <w:sz w:val="28"/>
                <w:szCs w:val="28"/>
              </w:rPr>
            </w:r>
            <w:r w:rsidR="00AF3E04" w:rsidRPr="00C80801">
              <w:rPr>
                <w:rStyle w:val="aa"/>
                <w:noProof/>
                <w:webHidden/>
                <w:sz w:val="28"/>
                <w:szCs w:val="28"/>
              </w:rPr>
              <w:fldChar w:fldCharType="separate"/>
            </w:r>
            <w:r w:rsidR="00DE6A7A">
              <w:rPr>
                <w:rStyle w:val="aa"/>
                <w:noProof/>
                <w:webHidden/>
                <w:sz w:val="28"/>
                <w:szCs w:val="28"/>
              </w:rPr>
              <w:t>40</w:t>
            </w:r>
            <w:r w:rsidR="00AF3E04" w:rsidRPr="00C80801">
              <w:rPr>
                <w:rStyle w:val="aa"/>
                <w:noProof/>
                <w:webHidden/>
                <w:sz w:val="28"/>
                <w:szCs w:val="28"/>
              </w:rPr>
              <w:fldChar w:fldCharType="end"/>
            </w:r>
          </w:hyperlink>
        </w:p>
        <w:p w14:paraId="5E4DB7A0" w14:textId="466A8AE4" w:rsidR="00AF3E04" w:rsidRPr="00AF3E04" w:rsidRDefault="007E651A">
          <w:pPr>
            <w:pStyle w:val="21"/>
            <w:rPr>
              <w:rFonts w:asciiTheme="minorHAnsi" w:eastAsiaTheme="minorEastAsia" w:hAnsiTheme="minorHAnsi" w:cstheme="minorBidi"/>
              <w:noProof/>
              <w:sz w:val="28"/>
              <w:szCs w:val="28"/>
            </w:rPr>
          </w:pPr>
          <w:hyperlink w:anchor="_Toc230635437" w:history="1">
            <w:r w:rsidR="00AF3E04" w:rsidRPr="00AF3E04">
              <w:rPr>
                <w:rStyle w:val="aa"/>
                <w:noProof/>
                <w:sz w:val="28"/>
                <w:szCs w:val="28"/>
              </w:rPr>
              <w:t>2.3 Стек используемых технологий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_Toc230635437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43</w:t>
            </w:r>
            <w:r w:rsidR="00AF3E04" w:rsidRPr="00AF3E04">
              <w:rPr>
                <w:noProof/>
                <w:webHidden/>
                <w:sz w:val="28"/>
                <w:szCs w:val="28"/>
              </w:rPr>
              <w:fldChar w:fldCharType="end"/>
            </w:r>
          </w:hyperlink>
        </w:p>
        <w:p w14:paraId="668A6DAF" w14:textId="637A1646" w:rsidR="00AF3E04" w:rsidRPr="00AF3E04" w:rsidRDefault="007E651A" w:rsidP="00AF3E04">
          <w:pPr>
            <w:pStyle w:val="21"/>
            <w:ind w:firstLine="1134"/>
            <w:rPr>
              <w:rFonts w:asciiTheme="minorHAnsi" w:eastAsiaTheme="minorEastAsia" w:hAnsiTheme="minorHAnsi" w:cstheme="minorBidi"/>
              <w:noProof/>
              <w:sz w:val="28"/>
              <w:szCs w:val="28"/>
            </w:rPr>
          </w:pPr>
          <w:hyperlink w:anchor="_Toc230635438" w:history="1">
            <w:r w:rsidR="00AF3E04" w:rsidRPr="00AF3E04">
              <w:rPr>
                <w:rStyle w:val="aa"/>
                <w:noProof/>
                <w:sz w:val="28"/>
                <w:szCs w:val="28"/>
              </w:rPr>
              <w:t>2.3.1 Графовая база данных Neo4j</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_Toc230635438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43</w:t>
            </w:r>
            <w:r w:rsidR="00AF3E04" w:rsidRPr="00AF3E04">
              <w:rPr>
                <w:noProof/>
                <w:webHidden/>
                <w:sz w:val="28"/>
                <w:szCs w:val="28"/>
              </w:rPr>
              <w:fldChar w:fldCharType="end"/>
            </w:r>
          </w:hyperlink>
        </w:p>
        <w:p w14:paraId="679EB660" w14:textId="78E34CDC" w:rsidR="00AF3E04" w:rsidRPr="00AF3E04" w:rsidRDefault="007E651A" w:rsidP="00AF3E04">
          <w:pPr>
            <w:pStyle w:val="21"/>
            <w:ind w:firstLine="1134"/>
            <w:rPr>
              <w:rFonts w:asciiTheme="minorHAnsi" w:eastAsiaTheme="minorEastAsia" w:hAnsiTheme="minorHAnsi" w:cstheme="minorBidi"/>
              <w:noProof/>
              <w:sz w:val="28"/>
              <w:szCs w:val="28"/>
            </w:rPr>
          </w:pPr>
          <w:hyperlink w:anchor="_Toc230635439" w:history="1">
            <w:r w:rsidR="00AF3E04" w:rsidRPr="00AF3E04">
              <w:rPr>
                <w:rStyle w:val="aa"/>
                <w:noProof/>
                <w:sz w:val="28"/>
                <w:szCs w:val="28"/>
              </w:rPr>
              <w:t>2.3.2 Structurizr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_Toc230635439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44</w:t>
            </w:r>
            <w:r w:rsidR="00AF3E04" w:rsidRPr="00AF3E04">
              <w:rPr>
                <w:noProof/>
                <w:webHidden/>
                <w:sz w:val="28"/>
                <w:szCs w:val="28"/>
              </w:rPr>
              <w:fldChar w:fldCharType="end"/>
            </w:r>
          </w:hyperlink>
        </w:p>
        <w:p w14:paraId="4EC77EFB" w14:textId="121D67D0" w:rsidR="00AF3E04" w:rsidRPr="00AF3E04" w:rsidRDefault="007E651A" w:rsidP="00AF3E04">
          <w:pPr>
            <w:pStyle w:val="21"/>
            <w:ind w:firstLine="1134"/>
            <w:rPr>
              <w:rFonts w:asciiTheme="minorHAnsi" w:eastAsiaTheme="minorEastAsia" w:hAnsiTheme="minorHAnsi" w:cstheme="minorBidi"/>
              <w:noProof/>
              <w:sz w:val="28"/>
              <w:szCs w:val="28"/>
            </w:rPr>
          </w:pPr>
          <w:hyperlink w:anchor="_Toc230635440" w:history="1">
            <w:r w:rsidR="00AF3E04" w:rsidRPr="00AF3E04">
              <w:rPr>
                <w:rStyle w:val="aa"/>
                <w:noProof/>
                <w:sz w:val="28"/>
                <w:szCs w:val="28"/>
              </w:rPr>
              <w:t>2.3.3 Java и Spring</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_Toc230635440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44</w:t>
            </w:r>
            <w:r w:rsidR="00AF3E04" w:rsidRPr="00AF3E04">
              <w:rPr>
                <w:noProof/>
                <w:webHidden/>
                <w:sz w:val="28"/>
                <w:szCs w:val="28"/>
              </w:rPr>
              <w:fldChar w:fldCharType="end"/>
            </w:r>
          </w:hyperlink>
        </w:p>
        <w:p w14:paraId="565F318F" w14:textId="12357965" w:rsidR="00AF3E04" w:rsidRPr="00AF3E04" w:rsidRDefault="007E651A" w:rsidP="00AF3E04">
          <w:pPr>
            <w:pStyle w:val="21"/>
            <w:ind w:firstLine="1134"/>
            <w:rPr>
              <w:rFonts w:asciiTheme="minorHAnsi" w:eastAsiaTheme="minorEastAsia" w:hAnsiTheme="minorHAnsi" w:cstheme="minorBidi"/>
              <w:noProof/>
              <w:sz w:val="28"/>
              <w:szCs w:val="28"/>
            </w:rPr>
          </w:pPr>
          <w:hyperlink w:anchor="_Toc230635441" w:history="1">
            <w:r w:rsidR="00AF3E04" w:rsidRPr="00AF3E04">
              <w:rPr>
                <w:rStyle w:val="aa"/>
                <w:noProof/>
                <w:sz w:val="28"/>
                <w:szCs w:val="28"/>
              </w:rPr>
              <w:t>2.3.4 TypeScript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_Toc230635441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45</w:t>
            </w:r>
            <w:r w:rsidR="00AF3E04" w:rsidRPr="00AF3E04">
              <w:rPr>
                <w:noProof/>
                <w:webHidden/>
                <w:sz w:val="28"/>
                <w:szCs w:val="28"/>
              </w:rPr>
              <w:fldChar w:fldCharType="end"/>
            </w:r>
          </w:hyperlink>
        </w:p>
        <w:p w14:paraId="1CFD14A4" w14:textId="3EFD2EDF" w:rsidR="00AF3E04" w:rsidRPr="00AF3E04" w:rsidRDefault="007E651A" w:rsidP="00AF3E04">
          <w:pPr>
            <w:pStyle w:val="21"/>
            <w:ind w:firstLine="1134"/>
            <w:rPr>
              <w:rFonts w:asciiTheme="minorHAnsi" w:eastAsiaTheme="minorEastAsia" w:hAnsiTheme="minorHAnsi" w:cstheme="minorBidi"/>
              <w:noProof/>
              <w:sz w:val="28"/>
              <w:szCs w:val="28"/>
            </w:rPr>
          </w:pPr>
          <w:hyperlink w:anchor="_Toc230635442" w:history="1">
            <w:r w:rsidR="00AF3E04" w:rsidRPr="00AF3E04">
              <w:rPr>
                <w:rStyle w:val="aa"/>
                <w:noProof/>
                <w:sz w:val="28"/>
                <w:szCs w:val="28"/>
              </w:rPr>
              <w:t xml:space="preserve">2.3.5 </w:t>
            </w:r>
            <w:r w:rsidR="00AF3E04" w:rsidRPr="00AF3E04">
              <w:rPr>
                <w:rStyle w:val="aa"/>
                <w:noProof/>
                <w:sz w:val="28"/>
                <w:szCs w:val="28"/>
                <w:lang w:val="en-US"/>
              </w:rPr>
              <w:t>Docker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_Toc230635442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45</w:t>
            </w:r>
            <w:r w:rsidR="00AF3E04" w:rsidRPr="00AF3E04">
              <w:rPr>
                <w:noProof/>
                <w:webHidden/>
                <w:sz w:val="28"/>
                <w:szCs w:val="28"/>
              </w:rPr>
              <w:fldChar w:fldCharType="end"/>
            </w:r>
          </w:hyperlink>
        </w:p>
        <w:p w14:paraId="340D9B50" w14:textId="0E882E2D" w:rsidR="00AF3E04" w:rsidRPr="00AF3E04" w:rsidRDefault="007E651A">
          <w:pPr>
            <w:pStyle w:val="11"/>
            <w:rPr>
              <w:rFonts w:asciiTheme="minorHAnsi" w:eastAsiaTheme="minorEastAsia" w:hAnsiTheme="minorHAnsi" w:cstheme="minorBidi"/>
              <w:b w:val="0"/>
              <w:bCs w:val="0"/>
              <w:noProof/>
            </w:rPr>
          </w:pPr>
          <w:hyperlink w:anchor="_Toc230635443" w:history="1">
            <w:r w:rsidR="00AF3E04" w:rsidRPr="00AF3E04">
              <w:rPr>
                <w:rStyle w:val="aa"/>
                <w:b w:val="0"/>
                <w:noProof/>
              </w:rPr>
              <w:t>3 РЕАЛИЗАЦИЯ И ТЕСТИРОВАНИЕ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_Toc230635443 \h </w:instrText>
            </w:r>
            <w:r w:rsidR="00AF3E04" w:rsidRPr="00AF3E04">
              <w:rPr>
                <w:b w:val="0"/>
                <w:noProof/>
                <w:webHidden/>
              </w:rPr>
            </w:r>
            <w:r w:rsidR="00AF3E04" w:rsidRPr="00AF3E04">
              <w:rPr>
                <w:b w:val="0"/>
                <w:noProof/>
                <w:webHidden/>
              </w:rPr>
              <w:fldChar w:fldCharType="separate"/>
            </w:r>
            <w:r w:rsidR="00DE6A7A">
              <w:rPr>
                <w:b w:val="0"/>
                <w:noProof/>
                <w:webHidden/>
              </w:rPr>
              <w:t>46</w:t>
            </w:r>
            <w:r w:rsidR="00AF3E04" w:rsidRPr="00AF3E04">
              <w:rPr>
                <w:b w:val="0"/>
                <w:noProof/>
                <w:webHidden/>
              </w:rPr>
              <w:fldChar w:fldCharType="end"/>
            </w:r>
          </w:hyperlink>
        </w:p>
        <w:p w14:paraId="090C2DB3" w14:textId="79EB8E1C" w:rsidR="00AF3E04" w:rsidRPr="00AF3E04" w:rsidRDefault="007E651A">
          <w:pPr>
            <w:pStyle w:val="21"/>
            <w:rPr>
              <w:rFonts w:asciiTheme="minorHAnsi" w:eastAsiaTheme="minorEastAsia" w:hAnsiTheme="minorHAnsi" w:cstheme="minorBidi"/>
              <w:noProof/>
              <w:sz w:val="28"/>
              <w:szCs w:val="28"/>
            </w:rPr>
          </w:pPr>
          <w:hyperlink w:anchor="_Toc230635444" w:history="1">
            <w:r w:rsidR="00AF3E04" w:rsidRPr="00AF3E04">
              <w:rPr>
                <w:rStyle w:val="aa"/>
                <w:noProof/>
                <w:sz w:val="28"/>
                <w:szCs w:val="28"/>
              </w:rPr>
              <w:t>3.1 Исходный код программного обеспечения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_Toc230635444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46</w:t>
            </w:r>
            <w:r w:rsidR="00AF3E04" w:rsidRPr="00AF3E04">
              <w:rPr>
                <w:noProof/>
                <w:webHidden/>
                <w:sz w:val="28"/>
                <w:szCs w:val="28"/>
              </w:rPr>
              <w:fldChar w:fldCharType="end"/>
            </w:r>
          </w:hyperlink>
        </w:p>
        <w:p w14:paraId="3341D324" w14:textId="7D8BDEF5" w:rsidR="00AF3E04" w:rsidRPr="00AF3E04" w:rsidRDefault="007E651A">
          <w:pPr>
            <w:pStyle w:val="21"/>
            <w:rPr>
              <w:rFonts w:asciiTheme="minorHAnsi" w:eastAsiaTheme="minorEastAsia" w:hAnsiTheme="minorHAnsi" w:cstheme="minorBidi"/>
              <w:noProof/>
              <w:sz w:val="28"/>
              <w:szCs w:val="28"/>
            </w:rPr>
          </w:pPr>
          <w:hyperlink w:anchor="_Toc230635445" w:history="1">
            <w:r w:rsidR="00AF3E04" w:rsidRPr="00AF3E04">
              <w:rPr>
                <w:rStyle w:val="aa"/>
                <w:noProof/>
                <w:sz w:val="28"/>
                <w:szCs w:val="28"/>
              </w:rPr>
              <w:t>3.2 Структура взаимодействия компонентов</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_Toc230635445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55</w:t>
            </w:r>
            <w:r w:rsidR="00AF3E04" w:rsidRPr="00AF3E04">
              <w:rPr>
                <w:noProof/>
                <w:webHidden/>
                <w:sz w:val="28"/>
                <w:szCs w:val="28"/>
              </w:rPr>
              <w:fldChar w:fldCharType="end"/>
            </w:r>
          </w:hyperlink>
        </w:p>
        <w:p w14:paraId="7F4DDEDF" w14:textId="6827E1A0" w:rsidR="00AF3E04" w:rsidRPr="00AF3E04" w:rsidRDefault="007E651A">
          <w:pPr>
            <w:pStyle w:val="21"/>
            <w:rPr>
              <w:rFonts w:asciiTheme="minorHAnsi" w:eastAsiaTheme="minorEastAsia" w:hAnsiTheme="minorHAnsi" w:cstheme="minorBidi"/>
              <w:noProof/>
              <w:sz w:val="28"/>
              <w:szCs w:val="28"/>
            </w:rPr>
          </w:pPr>
          <w:hyperlink w:anchor="_Toc230635446" w:history="1">
            <w:r w:rsidR="00AF3E04" w:rsidRPr="00AF3E04">
              <w:rPr>
                <w:rStyle w:val="aa"/>
                <w:noProof/>
                <w:sz w:val="28"/>
                <w:szCs w:val="28"/>
              </w:rPr>
              <w:t>3.3 Тесты производительности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_Toc230635446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57</w:t>
            </w:r>
            <w:r w:rsidR="00AF3E04" w:rsidRPr="00AF3E04">
              <w:rPr>
                <w:noProof/>
                <w:webHidden/>
                <w:sz w:val="28"/>
                <w:szCs w:val="28"/>
              </w:rPr>
              <w:fldChar w:fldCharType="end"/>
            </w:r>
          </w:hyperlink>
        </w:p>
        <w:p w14:paraId="696C0633" w14:textId="739E468C" w:rsidR="00AF3E04" w:rsidRPr="00AF3E04" w:rsidRDefault="007E651A">
          <w:pPr>
            <w:pStyle w:val="11"/>
            <w:rPr>
              <w:rFonts w:asciiTheme="minorHAnsi" w:eastAsiaTheme="minorEastAsia" w:hAnsiTheme="minorHAnsi" w:cstheme="minorBidi"/>
              <w:b w:val="0"/>
              <w:bCs w:val="0"/>
              <w:noProof/>
            </w:rPr>
          </w:pPr>
          <w:hyperlink w:anchor="_Toc230635447" w:history="1">
            <w:r w:rsidR="00AF3E04" w:rsidRPr="00AF3E04">
              <w:rPr>
                <w:rStyle w:val="aa"/>
                <w:b w:val="0"/>
                <w:noProof/>
              </w:rPr>
              <w:t>4 ИСПОЛЬЗОВАНИЕ РАЗРАБОТКИ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_Toc230635447 \h </w:instrText>
            </w:r>
            <w:r w:rsidR="00AF3E04" w:rsidRPr="00AF3E04">
              <w:rPr>
                <w:b w:val="0"/>
                <w:noProof/>
                <w:webHidden/>
              </w:rPr>
            </w:r>
            <w:r w:rsidR="00AF3E04" w:rsidRPr="00AF3E04">
              <w:rPr>
                <w:b w:val="0"/>
                <w:noProof/>
                <w:webHidden/>
              </w:rPr>
              <w:fldChar w:fldCharType="separate"/>
            </w:r>
            <w:r w:rsidR="00DE6A7A">
              <w:rPr>
                <w:b w:val="0"/>
                <w:noProof/>
                <w:webHidden/>
              </w:rPr>
              <w:t>60</w:t>
            </w:r>
            <w:r w:rsidR="00AF3E04" w:rsidRPr="00AF3E04">
              <w:rPr>
                <w:b w:val="0"/>
                <w:noProof/>
                <w:webHidden/>
              </w:rPr>
              <w:fldChar w:fldCharType="end"/>
            </w:r>
          </w:hyperlink>
        </w:p>
        <w:p w14:paraId="7036AFA9" w14:textId="1EFDCCEF" w:rsidR="00AF3E04" w:rsidRPr="00AF3E04" w:rsidRDefault="007E651A">
          <w:pPr>
            <w:pStyle w:val="21"/>
            <w:rPr>
              <w:rFonts w:asciiTheme="minorHAnsi" w:eastAsiaTheme="minorEastAsia" w:hAnsiTheme="minorHAnsi" w:cstheme="minorBidi"/>
              <w:noProof/>
              <w:sz w:val="28"/>
              <w:szCs w:val="28"/>
            </w:rPr>
          </w:pPr>
          <w:hyperlink w:anchor="_Toc230635448" w:history="1">
            <w:r w:rsidR="00AF3E04" w:rsidRPr="00AF3E04">
              <w:rPr>
                <w:rStyle w:val="aa"/>
                <w:noProof/>
                <w:sz w:val="28"/>
                <w:szCs w:val="28"/>
              </w:rPr>
              <w:t>4.1 Демонстрация и запуск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_Toc230635448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60</w:t>
            </w:r>
            <w:r w:rsidR="00AF3E04" w:rsidRPr="00AF3E04">
              <w:rPr>
                <w:noProof/>
                <w:webHidden/>
                <w:sz w:val="28"/>
                <w:szCs w:val="28"/>
              </w:rPr>
              <w:fldChar w:fldCharType="end"/>
            </w:r>
          </w:hyperlink>
        </w:p>
        <w:p w14:paraId="7CFDDE20" w14:textId="23708A6F" w:rsidR="00AF3E04" w:rsidRPr="00AF3E04" w:rsidRDefault="007E651A">
          <w:pPr>
            <w:pStyle w:val="21"/>
            <w:rPr>
              <w:rFonts w:asciiTheme="minorHAnsi" w:eastAsiaTheme="minorEastAsia" w:hAnsiTheme="minorHAnsi" w:cstheme="minorBidi"/>
              <w:noProof/>
              <w:sz w:val="28"/>
              <w:szCs w:val="28"/>
            </w:rPr>
          </w:pPr>
          <w:hyperlink w:anchor="_Toc230635449" w:history="1">
            <w:r w:rsidR="00AF3E04" w:rsidRPr="00AF3E04">
              <w:rPr>
                <w:rStyle w:val="aa"/>
                <w:noProof/>
                <w:sz w:val="28"/>
                <w:szCs w:val="28"/>
              </w:rPr>
              <w:t>4.2 Целевые пользователи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_Toc230635449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67</w:t>
            </w:r>
            <w:r w:rsidR="00AF3E04" w:rsidRPr="00AF3E04">
              <w:rPr>
                <w:noProof/>
                <w:webHidden/>
                <w:sz w:val="28"/>
                <w:szCs w:val="28"/>
              </w:rPr>
              <w:fldChar w:fldCharType="end"/>
            </w:r>
          </w:hyperlink>
        </w:p>
        <w:p w14:paraId="323F7C05" w14:textId="55017943" w:rsidR="00AF3E04" w:rsidRPr="00AF3E04" w:rsidRDefault="007E651A">
          <w:pPr>
            <w:pStyle w:val="21"/>
            <w:rPr>
              <w:rFonts w:asciiTheme="minorHAnsi" w:eastAsiaTheme="minorEastAsia" w:hAnsiTheme="minorHAnsi" w:cstheme="minorBidi"/>
              <w:noProof/>
              <w:sz w:val="28"/>
              <w:szCs w:val="28"/>
            </w:rPr>
          </w:pPr>
          <w:hyperlink w:anchor="_Toc230635450" w:history="1">
            <w:r w:rsidR="00AF3E04" w:rsidRPr="00AF3E04">
              <w:rPr>
                <w:rStyle w:val="aa"/>
                <w:noProof/>
                <w:sz w:val="28"/>
                <w:szCs w:val="28"/>
              </w:rPr>
              <w:t>4.3 Практические сценарии использования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_Toc230635450 \h </w:instrText>
            </w:r>
            <w:r w:rsidR="00AF3E04" w:rsidRPr="00AF3E04">
              <w:rPr>
                <w:noProof/>
                <w:webHidden/>
                <w:sz w:val="28"/>
                <w:szCs w:val="28"/>
              </w:rPr>
            </w:r>
            <w:r w:rsidR="00AF3E04" w:rsidRPr="00AF3E04">
              <w:rPr>
                <w:noProof/>
                <w:webHidden/>
                <w:sz w:val="28"/>
                <w:szCs w:val="28"/>
              </w:rPr>
              <w:fldChar w:fldCharType="separate"/>
            </w:r>
            <w:r w:rsidR="00DE6A7A">
              <w:rPr>
                <w:noProof/>
                <w:webHidden/>
                <w:sz w:val="28"/>
                <w:szCs w:val="28"/>
              </w:rPr>
              <w:t>69</w:t>
            </w:r>
            <w:r w:rsidR="00AF3E04" w:rsidRPr="00AF3E04">
              <w:rPr>
                <w:noProof/>
                <w:webHidden/>
                <w:sz w:val="28"/>
                <w:szCs w:val="28"/>
              </w:rPr>
              <w:fldChar w:fldCharType="end"/>
            </w:r>
          </w:hyperlink>
        </w:p>
        <w:p w14:paraId="4885922D" w14:textId="320BEC0E" w:rsidR="00AF3E04" w:rsidRPr="00AF3E04" w:rsidRDefault="007E651A">
          <w:pPr>
            <w:pStyle w:val="11"/>
            <w:rPr>
              <w:rFonts w:asciiTheme="minorHAnsi" w:eastAsiaTheme="minorEastAsia" w:hAnsiTheme="minorHAnsi" w:cstheme="minorBidi"/>
              <w:b w:val="0"/>
              <w:bCs w:val="0"/>
              <w:noProof/>
            </w:rPr>
          </w:pPr>
          <w:hyperlink w:anchor="_Toc230635451" w:history="1">
            <w:r w:rsidR="00AF3E04" w:rsidRPr="00AF3E04">
              <w:rPr>
                <w:rStyle w:val="aa"/>
                <w:b w:val="0"/>
                <w:noProof/>
              </w:rPr>
              <w:t>ЗАКЛЮЧЕНИЕ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_Toc230635451 \h </w:instrText>
            </w:r>
            <w:r w:rsidR="00AF3E04" w:rsidRPr="00AF3E04">
              <w:rPr>
                <w:b w:val="0"/>
                <w:noProof/>
                <w:webHidden/>
              </w:rPr>
            </w:r>
            <w:r w:rsidR="00AF3E04" w:rsidRPr="00AF3E04">
              <w:rPr>
                <w:b w:val="0"/>
                <w:noProof/>
                <w:webHidden/>
              </w:rPr>
              <w:fldChar w:fldCharType="separate"/>
            </w:r>
            <w:r w:rsidR="00DE6A7A">
              <w:rPr>
                <w:b w:val="0"/>
                <w:noProof/>
                <w:webHidden/>
              </w:rPr>
              <w:t>71</w:t>
            </w:r>
            <w:r w:rsidR="00AF3E04" w:rsidRPr="00AF3E04">
              <w:rPr>
                <w:b w:val="0"/>
                <w:noProof/>
                <w:webHidden/>
              </w:rPr>
              <w:fldChar w:fldCharType="end"/>
            </w:r>
          </w:hyperlink>
        </w:p>
        <w:p w14:paraId="47459154" w14:textId="7F7F9F1C" w:rsidR="00AF3E04" w:rsidRPr="00AF3E04" w:rsidRDefault="007E651A">
          <w:pPr>
            <w:pStyle w:val="11"/>
            <w:rPr>
              <w:rFonts w:asciiTheme="minorHAnsi" w:eastAsiaTheme="minorEastAsia" w:hAnsiTheme="minorHAnsi" w:cstheme="minorBidi"/>
              <w:b w:val="0"/>
              <w:bCs w:val="0"/>
              <w:noProof/>
            </w:rPr>
          </w:pPr>
          <w:hyperlink w:anchor="_Toc230635452" w:history="1">
            <w:r w:rsidR="00AF3E04" w:rsidRPr="00AF3E04">
              <w:rPr>
                <w:rStyle w:val="aa"/>
                <w:b w:val="0"/>
                <w:noProof/>
              </w:rPr>
              <w:t>СПИСОК ИСПОЛЬЗОВАННЫХ ИСТОЧНИКОВ</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_Toc230635452 \h </w:instrText>
            </w:r>
            <w:r w:rsidR="00AF3E04" w:rsidRPr="00AF3E04">
              <w:rPr>
                <w:b w:val="0"/>
                <w:noProof/>
                <w:webHidden/>
              </w:rPr>
            </w:r>
            <w:r w:rsidR="00AF3E04" w:rsidRPr="00AF3E04">
              <w:rPr>
                <w:b w:val="0"/>
                <w:noProof/>
                <w:webHidden/>
              </w:rPr>
              <w:fldChar w:fldCharType="separate"/>
            </w:r>
            <w:r w:rsidR="00DE6A7A">
              <w:rPr>
                <w:b w:val="0"/>
                <w:noProof/>
                <w:webHidden/>
              </w:rPr>
              <w:t>72</w:t>
            </w:r>
            <w:r w:rsidR="00AF3E04" w:rsidRPr="00AF3E04">
              <w:rPr>
                <w:b w:val="0"/>
                <w:noProof/>
                <w:webHidden/>
              </w:rPr>
              <w:fldChar w:fldCharType="end"/>
            </w:r>
          </w:hyperlink>
        </w:p>
        <w:p w14:paraId="52E51A35" w14:textId="38017DB9" w:rsidR="00AF3E04" w:rsidRPr="00AF3E04" w:rsidRDefault="007E651A">
          <w:pPr>
            <w:pStyle w:val="11"/>
            <w:rPr>
              <w:rFonts w:asciiTheme="minorHAnsi" w:eastAsiaTheme="minorEastAsia" w:hAnsiTheme="minorHAnsi" w:cstheme="minorBidi"/>
              <w:b w:val="0"/>
              <w:bCs w:val="0"/>
              <w:noProof/>
            </w:rPr>
          </w:pPr>
          <w:hyperlink w:anchor="_Toc230635453" w:history="1">
            <w:r w:rsidR="00AF3E04" w:rsidRPr="00AF3E04">
              <w:rPr>
                <w:rStyle w:val="aa"/>
                <w:b w:val="0"/>
                <w:noProof/>
              </w:rPr>
              <w:t>ПРИЛОЖЕНИЕ А Исходный код</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_Toc230635453 \h </w:instrText>
            </w:r>
            <w:r w:rsidR="00AF3E04" w:rsidRPr="00AF3E04">
              <w:rPr>
                <w:b w:val="0"/>
                <w:noProof/>
                <w:webHidden/>
              </w:rPr>
            </w:r>
            <w:r w:rsidR="00AF3E04" w:rsidRPr="00AF3E04">
              <w:rPr>
                <w:b w:val="0"/>
                <w:noProof/>
                <w:webHidden/>
              </w:rPr>
              <w:fldChar w:fldCharType="separate"/>
            </w:r>
            <w:r w:rsidR="00DE6A7A">
              <w:rPr>
                <w:b w:val="0"/>
                <w:noProof/>
                <w:webHidden/>
              </w:rPr>
              <w:t>75</w:t>
            </w:r>
            <w:r w:rsidR="00AF3E04" w:rsidRPr="00AF3E04">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7" w:name="_heading=h.3znysh7" w:colFirst="0" w:colLast="0" w:displacedByCustomXml="prev"/>
    <w:bookmarkEnd w:id="7" w:displacedByCustomXml="prev"/>
    <w:bookmarkStart w:id="8" w:name="_heading=h.30j0zll" w:colFirst="0" w:colLast="0" w:displacedByCustomXml="prev"/>
    <w:bookmarkEnd w:id="8"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5E8C2941" w14:textId="77777777"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9" w:name="_Toc167823808"/>
      <w:bookmarkStart w:id="10" w:name="_Toc230635414"/>
      <w:r w:rsidRPr="00341A83">
        <w:rPr>
          <w:rFonts w:ascii="Times New Roman" w:eastAsia="Times New Roman" w:hAnsi="Times New Roman" w:cs="Times New Roman"/>
          <w:b/>
          <w:color w:val="000000"/>
          <w:sz w:val="28"/>
          <w:szCs w:val="28"/>
        </w:rPr>
        <w:lastRenderedPageBreak/>
        <w:t>ТЕРМИНЫ И ОПРЕДЕЛЕНИЯ</w:t>
      </w:r>
      <w:bookmarkEnd w:id="9"/>
      <w:bookmarkEnd w:id="10"/>
    </w:p>
    <w:p w14:paraId="42178478" w14:textId="1506E702"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D66979">
              <w:rPr>
                <w:rFonts w:ascii="Times New Roman" w:eastAsia="Times New Roman" w:hAnsi="Times New Roman" w:cs="Times New Roman"/>
                <w:color w:val="000000"/>
                <w:sz w:val="28"/>
                <w:szCs w:val="28"/>
              </w:rPr>
              <w:t>Deadlock</w:t>
            </w:r>
            <w:proofErr w:type="spellEnd"/>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776B9F">
              <w:rPr>
                <w:rFonts w:ascii="Times New Roman" w:eastAsia="Times New Roman" w:hAnsi="Times New Roman" w:cs="Times New Roman"/>
                <w:sz w:val="28"/>
                <w:szCs w:val="28"/>
              </w:rPr>
              <w:t>Антипаттерн</w:t>
            </w:r>
            <w:proofErr w:type="spellEnd"/>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Стейкхолдер</w:t>
            </w:r>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(например, Spring</w:t>
            </w:r>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Микросервис</w:t>
            </w:r>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527F4F">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Сериализация</w:t>
            </w:r>
          </w:p>
        </w:tc>
        <w:tc>
          <w:tcPr>
            <w:tcW w:w="7087" w:type="dxa"/>
          </w:tcPr>
          <w:p w14:paraId="41B3BB14" w14:textId="6223FEF1"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Эндпоинт</w:t>
            </w:r>
            <w:proofErr w:type="spellEnd"/>
          </w:p>
        </w:tc>
        <w:tc>
          <w:tcPr>
            <w:tcW w:w="7087" w:type="dxa"/>
          </w:tcPr>
          <w:p w14:paraId="49C19597" w14:textId="1F4055F2"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1" w:name="_Toc167823809"/>
      <w:bookmarkStart w:id="12"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1"/>
      <w:bookmarkEnd w:id="12"/>
    </w:p>
    <w:p w14:paraId="30356D19" w14:textId="24ACEFFE"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proofErr w:type="spellStart"/>
            <w:r w:rsidR="00467529">
              <w:rPr>
                <w:rFonts w:ascii="Times New Roman" w:eastAsia="Times New Roman" w:hAnsi="Times New Roman" w:cs="Times New Roman"/>
                <w:sz w:val="28"/>
                <w:szCs w:val="28"/>
              </w:rPr>
              <w:t>imple</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Promela</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I</w:t>
            </w:r>
            <w:r w:rsidR="00467529" w:rsidRPr="00467529">
              <w:rPr>
                <w:rFonts w:ascii="Times New Roman" w:eastAsia="Times New Roman" w:hAnsi="Times New Roman" w:cs="Times New Roman"/>
                <w:sz w:val="28"/>
                <w:szCs w:val="28"/>
              </w:rPr>
              <w:t>nterpreter</w:t>
            </w:r>
            <w:proofErr w:type="spellEnd"/>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r w:rsidR="00467529" w:rsidRPr="00467529">
              <w:rPr>
                <w:rFonts w:ascii="Times New Roman" w:eastAsia="Times New Roman" w:hAnsi="Times New Roman" w:cs="Times New Roman"/>
                <w:sz w:val="28"/>
                <w:szCs w:val="28"/>
              </w:rPr>
              <w:t>Software Architecture Model</w:t>
            </w:r>
          </w:p>
        </w:tc>
      </w:tr>
      <w:tr w:rsidR="00467529" w:rsidRPr="00467529" w14:paraId="1AD3DDF3" w14:textId="77777777" w:rsidTr="00467529">
        <w:trPr>
          <w:trHeight w:val="414"/>
        </w:trPr>
        <w:tc>
          <w:tcPr>
            <w:tcW w:w="1986" w:type="dxa"/>
          </w:tcPr>
          <w:p w14:paraId="003D3796" w14:textId="4913DADE"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Unified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Modeling</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Language</w:t>
            </w:r>
            <w:proofErr w:type="spellEnd"/>
          </w:p>
        </w:tc>
      </w:tr>
      <w:tr w:rsidR="00467529" w:rsidRPr="00467529" w14:paraId="161FFC74" w14:textId="77777777" w:rsidTr="00467529">
        <w:trPr>
          <w:trHeight w:val="414"/>
        </w:trPr>
        <w:tc>
          <w:tcPr>
            <w:tcW w:w="1986" w:type="dxa"/>
          </w:tcPr>
          <w:p w14:paraId="4E0CBCA9" w14:textId="6E40B4A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Software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Method</w:t>
            </w:r>
            <w:proofErr w:type="spellEnd"/>
          </w:p>
        </w:tc>
      </w:tr>
      <w:tr w:rsidR="00467529" w:rsidRPr="00246783" w14:paraId="763E0558" w14:textId="77777777" w:rsidTr="00467529">
        <w:trPr>
          <w:trHeight w:val="414"/>
        </w:trPr>
        <w:tc>
          <w:tcPr>
            <w:tcW w:w="1986" w:type="dxa"/>
          </w:tcPr>
          <w:p w14:paraId="5125A04E" w14:textId="24DFC7D6"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Level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Modifiability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p>
        </w:tc>
      </w:tr>
      <w:tr w:rsidR="00467529" w:rsidRPr="00246783" w14:paraId="67F8E3AA" w14:textId="77777777" w:rsidTr="00467529">
        <w:trPr>
          <w:trHeight w:val="414"/>
        </w:trPr>
        <w:tc>
          <w:tcPr>
            <w:tcW w:w="1986" w:type="dxa"/>
          </w:tcPr>
          <w:p w14:paraId="41796FBB" w14:textId="5911BB59"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Empirically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Based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Evaluation</w:t>
            </w:r>
            <w:proofErr w:type="spellEnd"/>
          </w:p>
        </w:tc>
      </w:tr>
      <w:tr w:rsidR="00467529" w:rsidRPr="00467529" w14:paraId="453E50F4" w14:textId="77777777" w:rsidTr="00467529">
        <w:trPr>
          <w:trHeight w:val="414"/>
        </w:trPr>
        <w:tc>
          <w:tcPr>
            <w:tcW w:w="1986" w:type="dxa"/>
          </w:tcPr>
          <w:p w14:paraId="39D5B5E8" w14:textId="203342F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Decision-Centric</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Reviews</w:t>
            </w:r>
            <w:proofErr w:type="spellEnd"/>
          </w:p>
        </w:tc>
      </w:tr>
      <w:tr w:rsidR="00467529" w:rsidRPr="00467529" w14:paraId="33C7789E" w14:textId="77777777" w:rsidTr="00467529">
        <w:trPr>
          <w:trHeight w:val="414"/>
        </w:trPr>
        <w:tc>
          <w:tcPr>
            <w:tcW w:w="1986" w:type="dxa"/>
          </w:tcPr>
          <w:p w14:paraId="0837D8CA" w14:textId="7BE8AA83"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proofErr w:type="spellStart"/>
            <w:r w:rsidRPr="00467529">
              <w:rPr>
                <w:rFonts w:ascii="Times New Roman" w:eastAsia="Times New Roman" w:hAnsi="Times New Roman" w:cs="Times New Roman"/>
                <w:color w:val="000000"/>
                <w:sz w:val="28"/>
                <w:szCs w:val="28"/>
              </w:rPr>
              <w:t>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p>
        </w:tc>
      </w:tr>
      <w:tr w:rsidR="00467529" w:rsidRPr="00467529" w14:paraId="2115D796" w14:textId="77777777" w:rsidTr="00467529">
        <w:trPr>
          <w:trHeight w:val="414"/>
        </w:trPr>
        <w:tc>
          <w:tcPr>
            <w:tcW w:w="1986" w:type="dxa"/>
          </w:tcPr>
          <w:p w14:paraId="78B8FF60" w14:textId="7F696E42"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Architectural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Decision</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Record</w:t>
            </w:r>
            <w:proofErr w:type="spellEnd"/>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3" w:name="_Toc230635416"/>
      <w:r w:rsidRPr="00341A83">
        <w:rPr>
          <w:rFonts w:ascii="Times New Roman" w:eastAsia="Times New Roman" w:hAnsi="Times New Roman" w:cs="Times New Roman"/>
          <w:b/>
          <w:color w:val="000000"/>
          <w:sz w:val="28"/>
          <w:szCs w:val="28"/>
        </w:rPr>
        <w:lastRenderedPageBreak/>
        <w:t>ВВЕДЕНИЕ</w:t>
      </w:r>
      <w:bookmarkEnd w:id="13"/>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60E61F22"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77455555" w14:textId="727B3BC4" w:rsidR="00AA3BC4" w:rsidRDefault="00AA3BC4" w:rsidP="007271B5">
      <w:pPr>
        <w:spacing w:after="0" w:line="360" w:lineRule="auto"/>
        <w:ind w:firstLine="709"/>
        <w:jc w:val="both"/>
        <w:rPr>
          <w:rFonts w:ascii="Times New Roman" w:eastAsia="Times New Roman" w:hAnsi="Times New Roman" w:cs="Times New Roman"/>
          <w:sz w:val="28"/>
          <w:szCs w:val="28"/>
        </w:rPr>
      </w:pPr>
      <w:r w:rsidRPr="00AA3BC4">
        <w:rPr>
          <w:rFonts w:ascii="Times New Roman" w:eastAsia="Times New Roman" w:hAnsi="Times New Roman" w:cs="Times New Roman"/>
          <w:sz w:val="28"/>
          <w:szCs w:val="28"/>
        </w:rPr>
        <w:t>В контексте данной работы под архитектурной уязвимостью понимается любое структурное свойство системы, которое повышает вероятность отказа, снижает способность системы к масштабированию, либо создаёт скрытую зависимость, способную привести к каскадному сбою.</w:t>
      </w:r>
    </w:p>
    <w:p w14:paraId="23182DE4" w14:textId="6D11372D"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р</w:t>
      </w:r>
      <w:r w:rsidR="004F340D" w:rsidRPr="004F340D">
        <w:rPr>
          <w:rFonts w:ascii="Times New Roman" w:eastAsia="Times New Roman" w:hAnsi="Times New Roman" w:cs="Times New Roman"/>
          <w:sz w:val="28"/>
          <w:szCs w:val="28"/>
        </w:rPr>
        <w:t>азработать метод анализа архитектуры программного обеспечения, позволяющий повысить качество и надёжность проектируемых систем путём автоматизированного выявления структурных уязвимостей на ранних этапах разработки</w:t>
      </w:r>
      <w:r w:rsidR="00AF257F">
        <w:rPr>
          <w:rFonts w:ascii="Times New Roman" w:eastAsia="Times New Roman" w:hAnsi="Times New Roman" w:cs="Times New Roman"/>
          <w:sz w:val="28"/>
          <w:szCs w:val="28"/>
        </w:rPr>
        <w:t>.</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0ECEC697" w:rsidR="004F72F7" w:rsidRDefault="001C39A0" w:rsidP="004F340D">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р</w:t>
      </w:r>
      <w:r w:rsidR="004F340D" w:rsidRPr="004F340D">
        <w:rPr>
          <w:rFonts w:ascii="Times New Roman" w:eastAsia="Times New Roman" w:hAnsi="Times New Roman" w:cs="Times New Roman"/>
          <w:sz w:val="28"/>
          <w:szCs w:val="28"/>
        </w:rPr>
        <w:t>азработать метод анализа архитектуры, который позволит обнаруживать уязвимости на этапе проектирования системы</w:t>
      </w:r>
      <w:r w:rsidR="004F72F7" w:rsidRPr="00854FCD">
        <w:rPr>
          <w:rFonts w:ascii="Times New Roman" w:eastAsia="Times New Roman" w:hAnsi="Times New Roman" w:cs="Times New Roman"/>
          <w:sz w:val="28"/>
          <w:szCs w:val="28"/>
        </w:rPr>
        <w:t>;</w:t>
      </w:r>
    </w:p>
    <w:p w14:paraId="0C35A2A1" w14:textId="295E3D94" w:rsidR="001C39A0" w:rsidRPr="00854FCD" w:rsidRDefault="001C39A0" w:rsidP="004F340D">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а</w:t>
      </w:r>
      <w:r w:rsidR="004F340D" w:rsidRPr="004F340D">
        <w:rPr>
          <w:rFonts w:ascii="Times New Roman" w:eastAsia="Times New Roman" w:hAnsi="Times New Roman" w:cs="Times New Roman"/>
          <w:sz w:val="28"/>
          <w:szCs w:val="28"/>
        </w:rPr>
        <w:t>втоматизировать разработанный метод</w:t>
      </w:r>
      <w:r w:rsidR="004F340D">
        <w:rPr>
          <w:rFonts w:ascii="Times New Roman" w:eastAsia="Times New Roman" w:hAnsi="Times New Roman" w:cs="Times New Roman"/>
          <w:sz w:val="28"/>
          <w:szCs w:val="28"/>
        </w:rPr>
        <w:t xml:space="preserve"> путём разработки программного обеспечения</w:t>
      </w:r>
      <w:r w:rsidR="00FD4111" w:rsidRPr="00FD4111">
        <w:rPr>
          <w:rFonts w:ascii="Times New Roman" w:eastAsia="Times New Roman" w:hAnsi="Times New Roman" w:cs="Times New Roman"/>
          <w:sz w:val="28"/>
          <w:szCs w:val="28"/>
        </w:rPr>
        <w:t>;</w:t>
      </w:r>
    </w:p>
    <w:p w14:paraId="283165E6" w14:textId="2A92E56B" w:rsidR="00AF257F" w:rsidRDefault="001C39A0" w:rsidP="004F340D">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п</w:t>
      </w:r>
      <w:r w:rsidR="004F340D" w:rsidRPr="004F340D">
        <w:rPr>
          <w:rFonts w:ascii="Times New Roman" w:eastAsia="Times New Roman" w:hAnsi="Times New Roman" w:cs="Times New Roman"/>
          <w:sz w:val="28"/>
          <w:szCs w:val="28"/>
        </w:rPr>
        <w:t>ровести тесты производительности полученного метода</w:t>
      </w:r>
      <w:r w:rsidR="004F340D">
        <w:rPr>
          <w:rFonts w:ascii="Times New Roman" w:eastAsia="Times New Roman" w:hAnsi="Times New Roman" w:cs="Times New Roman"/>
          <w:sz w:val="28"/>
          <w:szCs w:val="28"/>
        </w:rPr>
        <w:t xml:space="preserve"> на данных различного размера</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ированную валидацию</w:t>
      </w:r>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14" w:name="_heading=h.2et92p0" w:colFirst="0" w:colLast="0"/>
      <w:bookmarkStart w:id="15" w:name="_Toc230635417"/>
      <w:bookmarkEnd w:id="14"/>
      <w:r>
        <w:rPr>
          <w:rFonts w:ascii="Times New Roman" w:eastAsia="Times New Roman" w:hAnsi="Times New Roman" w:cs="Times New Roman"/>
          <w:b/>
          <w:color w:val="auto"/>
          <w:sz w:val="28"/>
          <w:szCs w:val="28"/>
        </w:rPr>
        <w:lastRenderedPageBreak/>
        <w:t>1</w:t>
      </w:r>
      <w:r w:rsidR="00AB5A1A">
        <w:rPr>
          <w:rStyle w:val="af7"/>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5"/>
    </w:p>
    <w:p w14:paraId="5EF345C6" w14:textId="052048A2" w:rsidR="00433141" w:rsidRDefault="009777FC" w:rsidP="00433141">
      <w:pPr>
        <w:pStyle w:val="2"/>
        <w:keepNext/>
        <w:keepLines/>
        <w:spacing w:before="240" w:line="240" w:lineRule="auto"/>
        <w:jc w:val="both"/>
        <w:rPr>
          <w:b/>
          <w:szCs w:val="28"/>
        </w:rPr>
      </w:pPr>
      <w:bookmarkStart w:id="16"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6"/>
    </w:p>
    <w:p w14:paraId="581A3DC4" w14:textId="42011D7F"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w:t>
      </w:r>
      <w:r w:rsidR="00C709D7">
        <w:rPr>
          <w:rFonts w:ascii="Times New Roman" w:eastAsia="Times New Roman" w:hAnsi="Times New Roman" w:cs="Times New Roman"/>
          <w:sz w:val="28"/>
          <w:szCs w:val="28"/>
        </w:rPr>
        <w:t xml:space="preserve">тических контекстов, появлении </w:t>
      </w:r>
      <w:r w:rsidR="00C709D7" w:rsidRPr="00C709D7">
        <w:rPr>
          <w:rFonts w:ascii="Times New Roman" w:eastAsia="Times New Roman" w:hAnsi="Times New Roman" w:cs="Times New Roman"/>
          <w:sz w:val="28"/>
          <w:szCs w:val="28"/>
        </w:rPr>
        <w:t>“</w:t>
      </w:r>
      <w:r w:rsidR="00C709D7">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EB77E8">
        <w:rPr>
          <w:rFonts w:ascii="Times New Roman" w:eastAsia="Times New Roman" w:hAnsi="Times New Roman" w:cs="Times New Roman"/>
          <w:sz w:val="28"/>
          <w:szCs w:val="28"/>
        </w:rPr>
        <w:t xml:space="preserve">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поиска нарушения сетевого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17"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7"/>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темпоральные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основанный на реляционной логике, и метод Event-B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Networks</w:t>
      </w:r>
      <w:proofErr w:type="spellEnd"/>
      <w:r w:rsidRPr="00E965AC">
        <w:rPr>
          <w:rFonts w:ascii="Times New Roman" w:eastAsia="Times New Roman" w:hAnsi="Times New Roman" w:cs="Times New Roman"/>
          <w:sz w:val="28"/>
          <w:szCs w:val="28"/>
        </w:rPr>
        <w:t>)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w:t>
      </w:r>
      <w:proofErr w:type="spellStart"/>
      <w:r w:rsidR="00F713C1">
        <w:rPr>
          <w:rFonts w:ascii="Times New Roman" w:eastAsia="Times New Roman" w:hAnsi="Times New Roman" w:cs="Times New Roman"/>
          <w:sz w:val="28"/>
          <w:szCs w:val="28"/>
        </w:rPr>
        <w:t>State-based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65EE1FE6" w14:textId="77777777" w:rsidR="00AA3BC4" w:rsidRDefault="00AA3BC4" w:rsidP="00EB77E8">
      <w:pPr>
        <w:spacing w:after="0" w:line="360" w:lineRule="auto"/>
        <w:ind w:firstLine="709"/>
        <w:jc w:val="both"/>
        <w:rPr>
          <w:rFonts w:ascii="Times New Roman" w:eastAsia="Times New Roman" w:hAnsi="Times New Roman" w:cs="Times New Roman"/>
          <w:sz w:val="28"/>
          <w:szCs w:val="28"/>
        </w:rPr>
      </w:pPr>
      <w:r w:rsidRPr="00AA3BC4">
        <w:rPr>
          <w:rFonts w:ascii="Times New Roman" w:eastAsia="Times New Roman" w:hAnsi="Times New Roman" w:cs="Times New Roman"/>
          <w:sz w:val="28"/>
          <w:szCs w:val="28"/>
        </w:rPr>
        <w:t xml:space="preserve">Вместе с тем применение формальных методов в данном контексте сопряжено с рядом ограничений. Во-первых, большинство формальных инструментов ориентированы на верификацию поведенческих свойств (отсутствие </w:t>
      </w:r>
      <w:proofErr w:type="spellStart"/>
      <w:r w:rsidRPr="00AA3BC4">
        <w:rPr>
          <w:rFonts w:ascii="Times New Roman" w:eastAsia="Times New Roman" w:hAnsi="Times New Roman" w:cs="Times New Roman"/>
          <w:sz w:val="28"/>
          <w:szCs w:val="28"/>
        </w:rPr>
        <w:t>deadlock</w:t>
      </w:r>
      <w:proofErr w:type="spellEnd"/>
      <w:r w:rsidRPr="00AA3BC4">
        <w:rPr>
          <w:rFonts w:ascii="Times New Roman" w:eastAsia="Times New Roman" w:hAnsi="Times New Roman" w:cs="Times New Roman"/>
          <w:sz w:val="28"/>
          <w:szCs w:val="28"/>
        </w:rPr>
        <w:t>, выполнение инвариантов), а не на анализ топологических характеристик архитектурного графа. Во-вторых, при обнаружении нарушения инварианта формальный метод, как правило, фиксирует сам факт нарушения, но не локализует конкретный структурный элемент, ставший его причиной — это требует дополнительного ручного анализа. Наконец, масштабирование формальных проверок на архитектуры с сотнями и тысячами компонентов может потребовать значительных вычислительных ресурсов в связи с экспоненциальным ростом пространства состояний.</w:t>
      </w:r>
    </w:p>
    <w:p w14:paraId="08E05597" w14:textId="443FFD8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Эти методы используют сценарии — краткие описания взаимодействия стейкхолдера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xml:space="preserve">)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xml:space="preserve">. Наконец, методы на основе </w:t>
      </w:r>
      <w:proofErr w:type="spellStart"/>
      <w:r w:rsidRPr="007862E3">
        <w:rPr>
          <w:rFonts w:ascii="Times New Roman" w:eastAsia="Times New Roman" w:hAnsi="Times New Roman" w:cs="Times New Roman"/>
          <w:sz w:val="28"/>
          <w:szCs w:val="28"/>
        </w:rPr>
        <w:t>прототипирования</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615742FB" w14:textId="10283D23" w:rsidR="00EB584B" w:rsidRDefault="00EB584B" w:rsidP="00EB77E8">
      <w:pPr>
        <w:spacing w:after="0" w:line="360" w:lineRule="auto"/>
        <w:ind w:firstLine="709"/>
        <w:jc w:val="both"/>
        <w:rPr>
          <w:rFonts w:ascii="Times New Roman" w:eastAsia="Times New Roman" w:hAnsi="Times New Roman" w:cs="Times New Roman"/>
          <w:sz w:val="28"/>
          <w:szCs w:val="28"/>
        </w:rPr>
      </w:pPr>
      <w:r w:rsidRPr="00EB584B">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Вместе с тем их применимость в данном контексте ограничена: результаты </w:t>
      </w:r>
      <w:r w:rsidRPr="00EB584B">
        <w:rPr>
          <w:rFonts w:ascii="Times New Roman" w:eastAsia="Times New Roman" w:hAnsi="Times New Roman" w:cs="Times New Roman"/>
          <w:sz w:val="28"/>
          <w:szCs w:val="28"/>
        </w:rPr>
        <w:lastRenderedPageBreak/>
        <w:t>существенно зависят от опыта конкретного эксперта. Кроме того, при больших размерах систем</w:t>
      </w:r>
      <w:r>
        <w:rPr>
          <w:rFonts w:ascii="Times New Roman" w:eastAsia="Times New Roman" w:hAnsi="Times New Roman" w:cs="Times New Roman"/>
          <w:sz w:val="28"/>
          <w:szCs w:val="28"/>
        </w:rPr>
        <w:t>ы</w:t>
      </w:r>
      <w:r w:rsidRPr="00EB584B">
        <w:rPr>
          <w:rFonts w:ascii="Times New Roman" w:eastAsia="Times New Roman" w:hAnsi="Times New Roman" w:cs="Times New Roman"/>
          <w:sz w:val="28"/>
          <w:szCs w:val="28"/>
        </w:rPr>
        <w:t xml:space="preserve"> ручной обход схем делает регулярное применение подобных методов трудоёмким и экономически нецелесообразным — именно в этой части и возникает потребность в автоматизированном подходе.</w:t>
      </w:r>
    </w:p>
    <w:p w14:paraId="654470A0" w14:textId="028C745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Networks</w:t>
      </w:r>
      <w:proofErr w:type="spellEnd"/>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или фреймворки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8" w:name="_heading=h.tyjcwt" w:colFirst="0" w:colLast="0"/>
      <w:bookmarkEnd w:id="18"/>
    </w:p>
    <w:p w14:paraId="025549CD" w14:textId="7E3AC21B"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 xml:space="preserve">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w:t>
      </w:r>
      <w:r w:rsidRPr="003378AC">
        <w:rPr>
          <w:rFonts w:ascii="Times New Roman" w:eastAsia="Times New Roman" w:hAnsi="Times New Roman" w:cs="Times New Roman"/>
          <w:sz w:val="28"/>
          <w:szCs w:val="28"/>
        </w:rPr>
        <w:lastRenderedPageBreak/>
        <w:t>(например,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626B9E62" w14:textId="1CA276E3" w:rsidR="002E31DC" w:rsidRDefault="002E31DC"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Сравнительная характеристика описанных </w:t>
      </w:r>
      <w:r w:rsidR="001072FA">
        <w:rPr>
          <w:rFonts w:ascii="Times New Roman" w:eastAsia="Times New Roman" w:hAnsi="Times New Roman" w:cs="Times New Roman"/>
          <w:sz w:val="28"/>
          <w:szCs w:val="28"/>
        </w:rPr>
        <w:t>методов представлена в таблице 1</w:t>
      </w:r>
      <w:r w:rsidR="00FA6443">
        <w:rPr>
          <w:rFonts w:ascii="Times New Roman" w:eastAsia="Times New Roman" w:hAnsi="Times New Roman" w:cs="Times New Roman"/>
          <w:sz w:val="28"/>
          <w:szCs w:val="28"/>
        </w:rPr>
        <w:t>.</w:t>
      </w:r>
    </w:p>
    <w:p w14:paraId="55A7EFD0" w14:textId="22F3D49D" w:rsidR="002E31DC" w:rsidRDefault="001072FA" w:rsidP="00FA644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w:t>
      </w:r>
      <w:r w:rsidR="002E31DC" w:rsidRPr="007C6B7D">
        <w:rPr>
          <w:rFonts w:ascii="Times New Roman" w:eastAsia="Times New Roman" w:hAnsi="Times New Roman" w:cs="Times New Roman"/>
          <w:sz w:val="28"/>
          <w:szCs w:val="28"/>
        </w:rPr>
        <w:t xml:space="preserve"> – </w:t>
      </w:r>
      <w:r w:rsidR="002E31DC">
        <w:rPr>
          <w:rFonts w:ascii="Times New Roman" w:eastAsia="Times New Roman" w:hAnsi="Times New Roman" w:cs="Times New Roman"/>
          <w:sz w:val="28"/>
          <w:szCs w:val="28"/>
        </w:rPr>
        <w:t>Характеристики методов анализа архитектуры</w:t>
      </w:r>
    </w:p>
    <w:tbl>
      <w:tblPr>
        <w:tblStyle w:val="a5"/>
        <w:tblW w:w="0" w:type="auto"/>
        <w:tblLook w:val="04A0" w:firstRow="1" w:lastRow="0" w:firstColumn="1" w:lastColumn="0" w:noHBand="0" w:noVBand="1"/>
      </w:tblPr>
      <w:tblGrid>
        <w:gridCol w:w="2526"/>
        <w:gridCol w:w="2232"/>
        <w:gridCol w:w="2438"/>
        <w:gridCol w:w="2152"/>
      </w:tblGrid>
      <w:tr w:rsidR="002E31DC" w14:paraId="7F8975CB" w14:textId="1984F09A" w:rsidTr="001072FA">
        <w:tc>
          <w:tcPr>
            <w:tcW w:w="2382" w:type="dxa"/>
          </w:tcPr>
          <w:p w14:paraId="26A7F314" w14:textId="330FD1A8" w:rsidR="002E31DC" w:rsidRPr="001072FA" w:rsidRDefault="002E31DC" w:rsidP="0077240F">
            <w:pPr>
              <w:jc w:val="center"/>
              <w:rPr>
                <w:rFonts w:ascii="Times New Roman" w:eastAsia="Times New Roman" w:hAnsi="Times New Roman" w:cs="Times New Roman"/>
                <w:b/>
                <w:sz w:val="24"/>
                <w:szCs w:val="24"/>
              </w:rPr>
            </w:pPr>
          </w:p>
        </w:tc>
        <w:tc>
          <w:tcPr>
            <w:tcW w:w="2308" w:type="dxa"/>
          </w:tcPr>
          <w:p w14:paraId="14250B0E" w14:textId="0C976B11"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Формальные методы</w:t>
            </w:r>
          </w:p>
        </w:tc>
        <w:tc>
          <w:tcPr>
            <w:tcW w:w="2502" w:type="dxa"/>
          </w:tcPr>
          <w:p w14:paraId="6C25C1D2" w14:textId="0E59A710"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Полуформальные методы</w:t>
            </w:r>
          </w:p>
        </w:tc>
        <w:tc>
          <w:tcPr>
            <w:tcW w:w="2156" w:type="dxa"/>
          </w:tcPr>
          <w:p w14:paraId="1C0F0DAD" w14:textId="3B0B514D"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Гибридные методы</w:t>
            </w:r>
          </w:p>
        </w:tc>
      </w:tr>
      <w:tr w:rsidR="002E31DC" w14:paraId="540F995F" w14:textId="088C7580" w:rsidTr="001072FA">
        <w:tc>
          <w:tcPr>
            <w:tcW w:w="2382" w:type="dxa"/>
          </w:tcPr>
          <w:p w14:paraId="5778EB26" w14:textId="2D57E68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Тип анализируемых свойств</w:t>
            </w:r>
          </w:p>
        </w:tc>
        <w:tc>
          <w:tcPr>
            <w:tcW w:w="2308" w:type="dxa"/>
          </w:tcPr>
          <w:p w14:paraId="54E1FB21" w14:textId="37586D58" w:rsidR="002E31DC" w:rsidRPr="0077240F" w:rsidRDefault="001072FA"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Поведенческие свойства </w:t>
            </w:r>
            <w:r w:rsidR="0077240F">
              <w:rPr>
                <w:rFonts w:ascii="Times New Roman" w:eastAsia="Times New Roman" w:hAnsi="Times New Roman" w:cs="Times New Roman"/>
                <w:sz w:val="24"/>
                <w:szCs w:val="24"/>
              </w:rPr>
              <w:t>(</w:t>
            </w:r>
            <w:r>
              <w:rPr>
                <w:rFonts w:ascii="Times New Roman" w:eastAsia="Times New Roman" w:hAnsi="Times New Roman" w:cs="Times New Roman"/>
                <w:sz w:val="24"/>
                <w:szCs w:val="24"/>
              </w:rPr>
              <w:t>отсутствие</w:t>
            </w:r>
            <w:r w:rsidR="0077240F">
              <w:rPr>
                <w:rFonts w:ascii="Times New Roman" w:eastAsia="Times New Roman" w:hAnsi="Times New Roman" w:cs="Times New Roman"/>
                <w:sz w:val="24"/>
                <w:szCs w:val="24"/>
              </w:rPr>
              <w:t xml:space="preserve"> </w:t>
            </w:r>
            <w:r w:rsidR="0077240F">
              <w:rPr>
                <w:rFonts w:ascii="Times New Roman" w:eastAsia="Times New Roman" w:hAnsi="Times New Roman" w:cs="Times New Roman"/>
                <w:sz w:val="24"/>
                <w:szCs w:val="24"/>
                <w:lang w:val="en-US"/>
              </w:rPr>
              <w:t xml:space="preserve">deadlock) </w:t>
            </w:r>
          </w:p>
        </w:tc>
        <w:tc>
          <w:tcPr>
            <w:tcW w:w="2502" w:type="dxa"/>
          </w:tcPr>
          <w:p w14:paraId="7C6BF128" w14:textId="484A1611"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Атрибуты качества (модифицируемость, производительность)</w:t>
            </w:r>
          </w:p>
        </w:tc>
        <w:tc>
          <w:tcPr>
            <w:tcW w:w="2156" w:type="dxa"/>
          </w:tcPr>
          <w:p w14:paraId="0F846633" w14:textId="6BF8780C"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Поведенческие свойства через автоматическую трансляцию в формальную модель</w:t>
            </w:r>
          </w:p>
        </w:tc>
      </w:tr>
      <w:tr w:rsidR="002E31DC" w14:paraId="3163748B" w14:textId="65517CEE" w:rsidTr="001072FA">
        <w:tc>
          <w:tcPr>
            <w:tcW w:w="2382" w:type="dxa"/>
          </w:tcPr>
          <w:p w14:paraId="757BA581" w14:textId="30191A42"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Форма</w:t>
            </w:r>
            <w:r w:rsidR="0077240F" w:rsidRPr="00704720">
              <w:rPr>
                <w:rFonts w:ascii="Times New Roman" w:eastAsia="Times New Roman" w:hAnsi="Times New Roman" w:cs="Times New Roman"/>
                <w:b/>
                <w:sz w:val="24"/>
                <w:szCs w:val="24"/>
              </w:rPr>
              <w:t>т</w:t>
            </w:r>
            <w:r w:rsidRPr="00704720">
              <w:rPr>
                <w:rFonts w:ascii="Times New Roman" w:eastAsia="Times New Roman" w:hAnsi="Times New Roman" w:cs="Times New Roman"/>
                <w:b/>
                <w:sz w:val="24"/>
                <w:szCs w:val="24"/>
              </w:rPr>
              <w:t xml:space="preserve"> результата</w:t>
            </w:r>
          </w:p>
        </w:tc>
        <w:tc>
          <w:tcPr>
            <w:tcW w:w="2308" w:type="dxa"/>
          </w:tcPr>
          <w:p w14:paraId="23893775" w14:textId="5B055825"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(выполняется свойство или нет)</w:t>
            </w:r>
          </w:p>
        </w:tc>
        <w:tc>
          <w:tcPr>
            <w:tcW w:w="2502" w:type="dxa"/>
          </w:tcPr>
          <w:p w14:paraId="62214510" w14:textId="2F281AA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Список рисков и рекомендаций</w:t>
            </w:r>
          </w:p>
        </w:tc>
        <w:tc>
          <w:tcPr>
            <w:tcW w:w="2156" w:type="dxa"/>
          </w:tcPr>
          <w:p w14:paraId="02329E77" w14:textId="38F94717"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(как у формальных методов)</w:t>
            </w:r>
          </w:p>
        </w:tc>
      </w:tr>
      <w:tr w:rsidR="002E31DC" w14:paraId="5F2F51C9" w14:textId="6AF5F333" w:rsidTr="001072FA">
        <w:tc>
          <w:tcPr>
            <w:tcW w:w="2382" w:type="dxa"/>
          </w:tcPr>
          <w:p w14:paraId="4F7ACA64" w14:textId="26F73B0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Возможность локализации уязвимостей</w:t>
            </w:r>
          </w:p>
        </w:tc>
        <w:tc>
          <w:tcPr>
            <w:tcW w:w="2308" w:type="dxa"/>
          </w:tcPr>
          <w:p w14:paraId="34B34CA0" w14:textId="0192A61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w:t>
            </w:r>
          </w:p>
        </w:tc>
        <w:tc>
          <w:tcPr>
            <w:tcW w:w="2502" w:type="dxa"/>
          </w:tcPr>
          <w:p w14:paraId="5D8F57FC" w14:textId="1783397F"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Зависит от сценария</w:t>
            </w:r>
          </w:p>
        </w:tc>
        <w:tc>
          <w:tcPr>
            <w:tcW w:w="2156" w:type="dxa"/>
          </w:tcPr>
          <w:p w14:paraId="787FDFAA" w14:textId="7E36220A"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После трансляции данных в формальную модель становится невозможной</w:t>
            </w:r>
          </w:p>
        </w:tc>
      </w:tr>
      <w:tr w:rsidR="002E31DC" w14:paraId="226E5EB0" w14:textId="5CB48281" w:rsidTr="001072FA">
        <w:tc>
          <w:tcPr>
            <w:tcW w:w="2382" w:type="dxa"/>
          </w:tcPr>
          <w:p w14:paraId="356173CC" w14:textId="13C33C07" w:rsidR="001072FA"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Вычислительная сложность</w:t>
            </w:r>
          </w:p>
        </w:tc>
        <w:tc>
          <w:tcPr>
            <w:tcW w:w="2308" w:type="dxa"/>
          </w:tcPr>
          <w:p w14:paraId="76A42289" w14:textId="460C3136"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Экспоненциальная сложность при насыщенных моделях, плохая масштабируемость</w:t>
            </w:r>
          </w:p>
        </w:tc>
        <w:tc>
          <w:tcPr>
            <w:tcW w:w="2502" w:type="dxa"/>
          </w:tcPr>
          <w:p w14:paraId="11CDE246" w14:textId="5B0171B5" w:rsidR="002E31DC"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Зависит от сценария </w:t>
            </w:r>
          </w:p>
        </w:tc>
        <w:tc>
          <w:tcPr>
            <w:tcW w:w="2156" w:type="dxa"/>
          </w:tcPr>
          <w:p w14:paraId="13FF718C" w14:textId="2449A9E7" w:rsidR="002E31DC" w:rsidRPr="001072FA" w:rsidRDefault="00704720" w:rsidP="007047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Экспоненциальная </w:t>
            </w:r>
          </w:p>
        </w:tc>
      </w:tr>
      <w:tr w:rsidR="001072FA" w14:paraId="5A07884D" w14:textId="77777777" w:rsidTr="001072FA">
        <w:tc>
          <w:tcPr>
            <w:tcW w:w="2382" w:type="dxa"/>
          </w:tcPr>
          <w:p w14:paraId="5B643628" w14:textId="2F95DECE" w:rsidR="001072FA" w:rsidRPr="00704720" w:rsidRDefault="001072FA" w:rsidP="0077240F">
            <w:pPr>
              <w:jc w:val="center"/>
              <w:rPr>
                <w:rFonts w:ascii="Times New Roman" w:eastAsia="Times New Roman" w:hAnsi="Times New Roman" w:cs="Times New Roman"/>
                <w:b/>
                <w:sz w:val="24"/>
                <w:szCs w:val="24"/>
              </w:rPr>
            </w:pPr>
            <w:proofErr w:type="spellStart"/>
            <w:r w:rsidRPr="00704720">
              <w:rPr>
                <w:rFonts w:ascii="Times New Roman" w:eastAsia="Times New Roman" w:hAnsi="Times New Roman" w:cs="Times New Roman"/>
                <w:b/>
                <w:sz w:val="24"/>
                <w:szCs w:val="24"/>
              </w:rPr>
              <w:t>Автоматизируемость</w:t>
            </w:r>
            <w:proofErr w:type="spellEnd"/>
          </w:p>
        </w:tc>
        <w:tc>
          <w:tcPr>
            <w:tcW w:w="2308" w:type="dxa"/>
          </w:tcPr>
          <w:p w14:paraId="2E7E7240" w14:textId="06D9783C"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(требуется ручная спецификация модели)</w:t>
            </w:r>
          </w:p>
        </w:tc>
        <w:tc>
          <w:tcPr>
            <w:tcW w:w="2502" w:type="dxa"/>
          </w:tcPr>
          <w:p w14:paraId="43F1D34C" w14:textId="243FE70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 (необходимо ручное составление сценариев)</w:t>
            </w:r>
          </w:p>
        </w:tc>
        <w:tc>
          <w:tcPr>
            <w:tcW w:w="2156" w:type="dxa"/>
          </w:tcPr>
          <w:p w14:paraId="2F43E07B" w14:textId="55DFC1B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 трансляция может быть автоматической, но спецификация всегда ручная</w:t>
            </w:r>
          </w:p>
        </w:tc>
      </w:tr>
    </w:tbl>
    <w:p w14:paraId="2F359227" w14:textId="7887A0A8" w:rsidR="002E31DC" w:rsidRDefault="002E31DC" w:rsidP="001072FA">
      <w:pPr>
        <w:spacing w:after="0" w:line="360" w:lineRule="auto"/>
        <w:jc w:val="both"/>
        <w:rPr>
          <w:rFonts w:ascii="Times New Roman" w:eastAsia="Times New Roman" w:hAnsi="Times New Roman" w:cs="Times New Roman"/>
          <w:sz w:val="28"/>
          <w:szCs w:val="28"/>
        </w:rPr>
      </w:pPr>
    </w:p>
    <w:p w14:paraId="1FA3CF4E" w14:textId="36592032"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704720">
        <w:rPr>
          <w:rFonts w:ascii="Times New Roman" w:eastAsia="Times New Roman" w:hAnsi="Times New Roman" w:cs="Times New Roman"/>
          <w:sz w:val="28"/>
          <w:szCs w:val="28"/>
        </w:rPr>
        <w:t xml:space="preserve"> в автоматизированном режиме</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19" w:name="_Toc230635420"/>
      <w:r>
        <w:rPr>
          <w:b/>
          <w:szCs w:val="28"/>
        </w:rPr>
        <w:lastRenderedPageBreak/>
        <w:t>1.3 Техническое задание</w:t>
      </w:r>
      <w:bookmarkEnd w:id="19"/>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744541C3" w14:textId="7E043932" w:rsidR="00EC52FD" w:rsidRDefault="00EC52FD" w:rsidP="004E1BE1">
      <w:pPr>
        <w:spacing w:after="0" w:line="360" w:lineRule="auto"/>
        <w:ind w:firstLine="709"/>
        <w:jc w:val="both"/>
        <w:rPr>
          <w:rFonts w:ascii="Times New Roman" w:eastAsia="Times New Roman" w:hAnsi="Times New Roman" w:cs="Times New Roman"/>
          <w:sz w:val="28"/>
          <w:szCs w:val="28"/>
        </w:rPr>
      </w:pPr>
      <w:r w:rsidRPr="00EC52FD">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нужен инструмент, который, с одной стороны, обладал бы достаточной мощностью для фиксации типовых структурных дефектов, а с другой </w:t>
      </w:r>
      <w:r>
        <w:rPr>
          <w:rFonts w:ascii="Times New Roman" w:eastAsia="Times New Roman" w:hAnsi="Times New Roman" w:cs="Times New Roman"/>
          <w:sz w:val="28"/>
          <w:szCs w:val="28"/>
        </w:rPr>
        <w:t xml:space="preserve">– </w:t>
      </w:r>
      <w:r w:rsidRPr="00EC52FD">
        <w:rPr>
          <w:rFonts w:ascii="Times New Roman" w:eastAsia="Times New Roman" w:hAnsi="Times New Roman" w:cs="Times New Roman"/>
          <w:sz w:val="28"/>
          <w:szCs w:val="28"/>
        </w:rPr>
        <w:t xml:space="preserve"> не требовал бы от пользователя глубоких знаний </w:t>
      </w:r>
      <w:r>
        <w:rPr>
          <w:rFonts w:ascii="Times New Roman" w:eastAsia="Times New Roman" w:hAnsi="Times New Roman" w:cs="Times New Roman"/>
          <w:sz w:val="28"/>
          <w:szCs w:val="28"/>
        </w:rPr>
        <w:t xml:space="preserve">из </w:t>
      </w:r>
      <w:r w:rsidRPr="00EC52FD">
        <w:rPr>
          <w:rFonts w:ascii="Times New Roman" w:eastAsia="Times New Roman" w:hAnsi="Times New Roman" w:cs="Times New Roman"/>
          <w:sz w:val="28"/>
          <w:szCs w:val="28"/>
        </w:rPr>
        <w:t>отдельных прикладных областей. Пользователь должен формулировать задачу в т</w:t>
      </w:r>
      <w:r>
        <w:rPr>
          <w:rFonts w:ascii="Times New Roman" w:eastAsia="Times New Roman" w:hAnsi="Times New Roman" w:cs="Times New Roman"/>
          <w:sz w:val="28"/>
          <w:szCs w:val="28"/>
        </w:rPr>
        <w:t xml:space="preserve">ерминах архитектурных понятий, </w:t>
      </w:r>
      <w:r w:rsidRPr="00EC52FD">
        <w:rPr>
          <w:rFonts w:ascii="Times New Roman" w:eastAsia="Times New Roman" w:hAnsi="Times New Roman" w:cs="Times New Roman"/>
          <w:sz w:val="28"/>
          <w:szCs w:val="28"/>
        </w:rPr>
        <w:t>не вникая в детали реализации.</w:t>
      </w:r>
    </w:p>
    <w:p w14:paraId="3D37A2AA" w14:textId="0BADAB7A" w:rsidR="00EC52FD" w:rsidRDefault="00EC52FD" w:rsidP="004E1BE1">
      <w:pPr>
        <w:spacing w:after="0" w:line="360" w:lineRule="auto"/>
        <w:ind w:firstLine="709"/>
        <w:jc w:val="both"/>
        <w:rPr>
          <w:rFonts w:ascii="Times New Roman" w:eastAsia="Times New Roman" w:hAnsi="Times New Roman" w:cs="Times New Roman"/>
          <w:sz w:val="28"/>
          <w:szCs w:val="28"/>
        </w:rPr>
      </w:pPr>
      <w:r w:rsidRPr="00EC52FD">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EC52FD">
        <w:rPr>
          <w:rFonts w:ascii="Times New Roman" w:eastAsia="Times New Roman" w:hAnsi="Times New Roman" w:cs="Times New Roman"/>
          <w:sz w:val="28"/>
          <w:szCs w:val="28"/>
        </w:rPr>
        <w:t>графовое</w:t>
      </w:r>
      <w:proofErr w:type="spellEnd"/>
      <w:r w:rsidRPr="00EC52FD">
        <w:rPr>
          <w:rFonts w:ascii="Times New Roman" w:eastAsia="Times New Roman" w:hAnsi="Times New Roman" w:cs="Times New Roman"/>
          <w:sz w:val="28"/>
          <w:szCs w:val="28"/>
        </w:rPr>
        <w:t xml:space="preserve"> </w:t>
      </w:r>
      <w:r w:rsidRPr="00EC52FD">
        <w:rPr>
          <w:rFonts w:ascii="Times New Roman" w:eastAsia="Times New Roman" w:hAnsi="Times New Roman" w:cs="Times New Roman"/>
          <w:sz w:val="28"/>
          <w:szCs w:val="28"/>
        </w:rPr>
        <w:lastRenderedPageBreak/>
        <w:t>представление аналитического хранилища. Во-вторых, необходимо реализовать набор аналитических проверок, каждая из которых инкапсулирует конкретный структурный критерий и предоставляет пользователю результат в виде списка проблемных элементов с пояснением. В-третьих, результаты проверок должны быть представлены в форме, пригодной для встраивания в существующие процессы разработки.</w:t>
      </w:r>
    </w:p>
    <w:p w14:paraId="2A64F185" w14:textId="44E5C15B"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 xml:space="preserve">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проектирования предметно-ориентированного языка правил и построения механизма их верификации. Результирующий метод должен сделать валидацию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20"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20"/>
    </w:p>
    <w:p w14:paraId="0C37AE18" w14:textId="77777777" w:rsidR="0061260E" w:rsidRDefault="009668E4" w:rsidP="0061260E">
      <w:pPr>
        <w:pStyle w:val="2"/>
        <w:keepNext/>
        <w:keepLines/>
        <w:spacing w:before="240" w:line="240" w:lineRule="auto"/>
        <w:jc w:val="both"/>
        <w:rPr>
          <w:rStyle w:val="af7"/>
          <w:rFonts w:ascii="Calibri" w:eastAsia="Calibri" w:hAnsi="Calibri" w:cs="Calibri"/>
        </w:rPr>
      </w:pPr>
      <w:bookmarkStart w:id="21" w:name="_Toc230635422"/>
      <w:r>
        <w:rPr>
          <w:b/>
          <w:szCs w:val="28"/>
        </w:rPr>
        <w:t xml:space="preserve">2.1 Метамодель </w:t>
      </w:r>
      <w:r w:rsidR="00AB5A1A">
        <w:rPr>
          <w:b/>
          <w:szCs w:val="28"/>
        </w:rPr>
        <w:t>и сп</w:t>
      </w:r>
      <w:r>
        <w:rPr>
          <w:b/>
          <w:szCs w:val="28"/>
        </w:rPr>
        <w:t>особ представления данных</w:t>
      </w:r>
      <w:bookmarkEnd w:id="21"/>
    </w:p>
    <w:p w14:paraId="6E60456E" w14:textId="4365D80E" w:rsidR="009668E4" w:rsidRPr="009668E4" w:rsidRDefault="0061260E" w:rsidP="0061260E">
      <w:pPr>
        <w:pStyle w:val="2"/>
        <w:keepNext/>
        <w:keepLines/>
        <w:spacing w:before="240" w:line="240" w:lineRule="auto"/>
        <w:jc w:val="both"/>
        <w:rPr>
          <w:b/>
          <w:szCs w:val="28"/>
        </w:rPr>
      </w:pPr>
      <w:bookmarkStart w:id="22"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2"/>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3" w:name="_heading=h.3dy6vkm" w:colFirst="0" w:colLast="0"/>
      <w:bookmarkEnd w:id="23"/>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разработанная Саймоном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части её составляют, а на уровне компонентов — внутреннее устройство каждого контейнера. Эта многоуровневость даёт возможность проводить анализ связей на любом срезе: можно искать циклические зависимости между микросервисами,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микросервисы,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репозитории.</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w:t>
      </w:r>
      <w:proofErr w:type="spellStart"/>
      <w:r w:rsidRPr="00FE2C54">
        <w:rPr>
          <w:rFonts w:ascii="Times New Roman" w:eastAsia="Times New Roman" w:hAnsi="Times New Roman" w:cs="Times New Roman"/>
          <w:sz w:val="28"/>
          <w:szCs w:val="28"/>
        </w:rPr>
        <w:t>инстансы</w:t>
      </w:r>
      <w:proofErr w:type="spellEnd"/>
      <w:r w:rsidRPr="00FE2C54">
        <w:rPr>
          <w:rFonts w:ascii="Times New Roman" w:eastAsia="Times New Roman" w:hAnsi="Times New Roman" w:cs="Times New Roman"/>
          <w:sz w:val="28"/>
          <w:szCs w:val="28"/>
        </w:rPr>
        <w:t xml:space="preserve">,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0977BE7B">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lastRenderedPageBreak/>
        <w:t xml:space="preserve">Configuration содержит настройки стилей, темы, брендинга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Configuration</w:t>
      </w:r>
      <w:proofErr w:type="spellEnd"/>
      <w:r w:rsidRPr="002306E6">
        <w:rPr>
          <w:rFonts w:ascii="Times New Roman" w:eastAsia="Times New Roman" w:hAnsi="Times New Roman" w:cs="Times New Roman"/>
          <w:sz w:val="28"/>
          <w:szCs w:val="28"/>
        </w:rPr>
        <w:t xml:space="preserve"> (в схеме </w:t>
      </w:r>
      <w:proofErr w:type="spellStart"/>
      <w:r w:rsidRPr="000B784E">
        <w:rPr>
          <w:rFonts w:ascii="Times New Roman" w:eastAsia="Times New Roman" w:hAnsi="Times New Roman" w:cs="Times New Roman"/>
          <w:sz w:val="28"/>
          <w:szCs w:val="28"/>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0B784E">
        <w:rPr>
          <w:rFonts w:ascii="Times New Roman" w:eastAsia="Times New Roman" w:hAnsi="Times New Roman" w:cs="Times New Roman"/>
          <w:sz w:val="28"/>
          <w:szCs w:val="28"/>
        </w:rPr>
        <w:t>Structurizr</w:t>
      </w:r>
      <w:proofErr w:type="spellEnd"/>
      <w:r w:rsidRPr="002306E6">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cloud</w:t>
      </w:r>
      <w:proofErr w:type="spellEnd"/>
      <w:r w:rsidRPr="002306E6">
        <w:rPr>
          <w:rFonts w:ascii="Times New Roman" w:eastAsia="Times New Roman" w:hAnsi="Times New Roman" w:cs="Times New Roman"/>
          <w:sz w:val="28"/>
          <w:szCs w:val="28"/>
        </w:rPr>
        <w:t xml:space="preserve"> и </w:t>
      </w:r>
      <w:proofErr w:type="spellStart"/>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proofErr w:type="spellEnd"/>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proofErr w:type="spellStart"/>
      <w:r w:rsidRPr="000B784E">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User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Documentation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WorkspaceConfiguration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Image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proofErr w:type="spellStart"/>
      <w:r w:rsidRPr="000B784E">
        <w:rPr>
          <w:rFonts w:ascii="Times New Roman" w:eastAsia="Times New Roman" w:hAnsi="Times New Roman" w:cs="Times New Roman"/>
          <w:sz w:val="28"/>
          <w:szCs w:val="28"/>
        </w:rPr>
        <w:t>workspace</w:t>
      </w:r>
      <w:proofErr w:type="spellEnd"/>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sidRPr="000B784E">
        <w:rPr>
          <w:rFonts w:ascii="Times New Roman" w:eastAsia="Times New Roman" w:hAnsi="Times New Roman" w:cs="Times New Roman"/>
          <w:sz w:val="28"/>
          <w:szCs w:val="28"/>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sidRPr="000B784E">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sidRPr="000B784E">
        <w:rPr>
          <w:rFonts w:ascii="Times New Roman" w:eastAsia="Times New Roman" w:hAnsi="Times New Roman" w:cs="Times New Roman"/>
          <w:sz w:val="28"/>
          <w:szCs w:val="28"/>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2"/>
        <w:keepNext/>
        <w:keepLines/>
        <w:spacing w:before="240" w:line="240" w:lineRule="auto"/>
        <w:jc w:val="both"/>
        <w:rPr>
          <w:b/>
          <w:szCs w:val="28"/>
        </w:rPr>
      </w:pPr>
      <w:bookmarkStart w:id="24" w:name="_Toc230635424"/>
      <w:r>
        <w:rPr>
          <w:b/>
          <w:szCs w:val="28"/>
        </w:rPr>
        <w:lastRenderedPageBreak/>
        <w:t>2.1</w:t>
      </w:r>
      <w:r w:rsidRPr="009668E4">
        <w:rPr>
          <w:b/>
          <w:szCs w:val="28"/>
        </w:rPr>
        <w:t>.</w:t>
      </w:r>
      <w:r w:rsidRPr="005C2E2E">
        <w:rPr>
          <w:b/>
          <w:szCs w:val="28"/>
        </w:rPr>
        <w:t>2</w:t>
      </w:r>
      <w:r w:rsidR="00AB5A1A">
        <w:rPr>
          <w:rStyle w:val="af7"/>
          <w:b/>
          <w:sz w:val="28"/>
          <w:szCs w:val="28"/>
        </w:rPr>
        <w:t xml:space="preserve"> </w:t>
      </w:r>
      <w:proofErr w:type="spellStart"/>
      <w:r w:rsidR="00AB5A1A">
        <w:rPr>
          <w:rStyle w:val="af7"/>
          <w:b/>
          <w:sz w:val="28"/>
          <w:szCs w:val="28"/>
        </w:rPr>
        <w:t>Гр</w:t>
      </w:r>
      <w:r>
        <w:rPr>
          <w:b/>
          <w:szCs w:val="28"/>
        </w:rPr>
        <w:t>афовая</w:t>
      </w:r>
      <w:proofErr w:type="spellEnd"/>
      <w:r>
        <w:rPr>
          <w:b/>
          <w:szCs w:val="28"/>
        </w:rPr>
        <w:t xml:space="preserve"> база данных</w:t>
      </w:r>
      <w:bookmarkEnd w:id="24"/>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Data</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Amazon Web Services,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lastRenderedPageBreak/>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Data</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Apache Spar</w:t>
      </w:r>
      <w:r>
        <w:rPr>
          <w:rFonts w:ascii="Times New Roman" w:eastAsia="Times New Roman" w:hAnsi="Times New Roman" w:cs="Times New Roman"/>
          <w:sz w:val="28"/>
          <w:szCs w:val="28"/>
        </w:rPr>
        <w:t>k или аналогичными фреймворками</w:t>
      </w:r>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xml:space="preserve">. </w:t>
      </w:r>
      <w:proofErr w:type="spellStart"/>
      <w:r w:rsidRPr="005124B2">
        <w:rPr>
          <w:rFonts w:ascii="Times New Roman" w:eastAsia="Times New Roman" w:hAnsi="Times New Roman" w:cs="Times New Roman"/>
          <w:sz w:val="28"/>
          <w:szCs w:val="28"/>
        </w:rPr>
        <w:t>In-memory</w:t>
      </w:r>
      <w:proofErr w:type="spellEnd"/>
      <w:r w:rsidRPr="005124B2">
        <w:rPr>
          <w:rFonts w:ascii="Times New Roman" w:eastAsia="Times New Roman" w:hAnsi="Times New Roman" w:cs="Times New Roman"/>
          <w:sz w:val="28"/>
          <w:szCs w:val="28"/>
        </w:rPr>
        <w:t xml:space="preserve">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 xml:space="preserve">граф архитектуры </w:t>
      </w:r>
      <w:r w:rsidRPr="005124B2">
        <w:rPr>
          <w:rFonts w:ascii="Times New Roman" w:eastAsia="Times New Roman" w:hAnsi="Times New Roman" w:cs="Times New Roman"/>
          <w:sz w:val="28"/>
          <w:szCs w:val="28"/>
        </w:rPr>
        <w:lastRenderedPageBreak/>
        <w:t>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r>
        <w:rPr>
          <w:rFonts w:ascii="Times New Roman" w:eastAsia="Times New Roman" w:hAnsi="Times New Roman" w:cs="Times New Roman"/>
          <w:sz w:val="28"/>
          <w:szCs w:val="28"/>
        </w:rPr>
        <w:t>проверенность</w:t>
      </w:r>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w:t>
      </w:r>
      <w:proofErr w:type="spellStart"/>
      <w:r w:rsidRPr="00564503">
        <w:rPr>
          <w:rFonts w:ascii="Times New Roman" w:eastAsia="Times New Roman" w:hAnsi="Times New Roman" w:cs="Times New Roman"/>
          <w:sz w:val="28"/>
          <w:szCs w:val="28"/>
        </w:rPr>
        <w:t>неоправданна</w:t>
      </w:r>
      <w:proofErr w:type="spellEnd"/>
      <w:r w:rsidRPr="00564503">
        <w:rPr>
          <w:rFonts w:ascii="Times New Roman" w:eastAsia="Times New Roman" w:hAnsi="Times New Roman" w:cs="Times New Roman"/>
          <w:sz w:val="28"/>
          <w:szCs w:val="28"/>
        </w:rPr>
        <w:t>.</w:t>
      </w:r>
    </w:p>
    <w:p w14:paraId="0058BB1A" w14:textId="3E7DE829"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1C6035BD" w14:textId="26612DCF" w:rsidR="00FA6443" w:rsidRDefault="00FA6443"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Сравнительная таблица с характеристиками каждой из рассмотренных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представлена в таблице 2.</w:t>
      </w:r>
    </w:p>
    <w:p w14:paraId="23709501"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FC5F3EA"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8F5C2CD" w14:textId="5F0320D1" w:rsidR="00FA6443" w:rsidRDefault="00FA6443" w:rsidP="006430A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Таблица 2</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Сравнительная характеристика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p>
    <w:tbl>
      <w:tblPr>
        <w:tblStyle w:val="a5"/>
        <w:tblW w:w="0" w:type="auto"/>
        <w:tblLayout w:type="fixed"/>
        <w:tblLook w:val="04A0" w:firstRow="1" w:lastRow="0" w:firstColumn="1" w:lastColumn="0" w:noHBand="0" w:noVBand="1"/>
      </w:tblPr>
      <w:tblGrid>
        <w:gridCol w:w="1555"/>
        <w:gridCol w:w="1559"/>
        <w:gridCol w:w="2126"/>
        <w:gridCol w:w="2552"/>
        <w:gridCol w:w="1556"/>
      </w:tblGrid>
      <w:tr w:rsidR="00DC1443" w14:paraId="6814AE3B" w14:textId="77777777" w:rsidTr="003A0A0C">
        <w:tc>
          <w:tcPr>
            <w:tcW w:w="1555" w:type="dxa"/>
          </w:tcPr>
          <w:p w14:paraId="011D5370" w14:textId="77777777" w:rsidR="00DC1443" w:rsidRDefault="00DC1443" w:rsidP="00AA0B20">
            <w:pPr>
              <w:jc w:val="center"/>
              <w:rPr>
                <w:rFonts w:ascii="Times New Roman" w:eastAsia="Times New Roman" w:hAnsi="Times New Roman" w:cs="Times New Roman"/>
                <w:sz w:val="28"/>
                <w:szCs w:val="28"/>
              </w:rPr>
            </w:pPr>
          </w:p>
        </w:tc>
        <w:tc>
          <w:tcPr>
            <w:tcW w:w="1559" w:type="dxa"/>
          </w:tcPr>
          <w:p w14:paraId="498F67A5" w14:textId="148974B3"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Встроенные алгоритмы</w:t>
            </w:r>
          </w:p>
        </w:tc>
        <w:tc>
          <w:tcPr>
            <w:tcW w:w="2126" w:type="dxa"/>
          </w:tcPr>
          <w:p w14:paraId="1D8801EE" w14:textId="0B4D260D"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Модель хранения</w:t>
            </w:r>
          </w:p>
        </w:tc>
        <w:tc>
          <w:tcPr>
            <w:tcW w:w="2552" w:type="dxa"/>
          </w:tcPr>
          <w:p w14:paraId="05BECAE6" w14:textId="7F9FE4DE"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Производительность</w:t>
            </w:r>
          </w:p>
        </w:tc>
        <w:tc>
          <w:tcPr>
            <w:tcW w:w="1556" w:type="dxa"/>
          </w:tcPr>
          <w:p w14:paraId="037A9F51" w14:textId="7F54896F"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Сложность развёртывания</w:t>
            </w:r>
          </w:p>
        </w:tc>
      </w:tr>
      <w:tr w:rsidR="00DC1443" w:rsidRPr="00DC1443" w14:paraId="1D1CC268" w14:textId="77777777" w:rsidTr="003A0A0C">
        <w:tc>
          <w:tcPr>
            <w:tcW w:w="1555" w:type="dxa"/>
          </w:tcPr>
          <w:p w14:paraId="7C6CF043" w14:textId="1E08F427" w:rsidR="00DC1443" w:rsidRPr="00DC1443" w:rsidRDefault="00DC1443" w:rsidP="00AA0B20">
            <w:pPr>
              <w:jc w:val="center"/>
              <w:rPr>
                <w:rFonts w:ascii="Times New Roman" w:eastAsia="Times New Roman" w:hAnsi="Times New Roman" w:cs="Times New Roman"/>
                <w:b/>
                <w:sz w:val="28"/>
                <w:szCs w:val="28"/>
                <w:lang w:val="en-US"/>
              </w:rPr>
            </w:pPr>
            <w:r w:rsidRPr="00DC1443">
              <w:rPr>
                <w:rFonts w:ascii="Times New Roman" w:eastAsia="Times New Roman" w:hAnsi="Times New Roman" w:cs="Times New Roman"/>
                <w:b/>
                <w:sz w:val="24"/>
                <w:szCs w:val="24"/>
                <w:lang w:val="en-US"/>
              </w:rPr>
              <w:t>Neo4j</w:t>
            </w:r>
          </w:p>
        </w:tc>
        <w:tc>
          <w:tcPr>
            <w:tcW w:w="1559" w:type="dxa"/>
          </w:tcPr>
          <w:p w14:paraId="0A5073DE" w14:textId="049DB0B2"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Имеются (</w:t>
            </w:r>
            <w:r w:rsidRPr="00DC1443">
              <w:rPr>
                <w:rFonts w:ascii="Times New Roman" w:eastAsia="Times New Roman" w:hAnsi="Times New Roman" w:cs="Times New Roman"/>
                <w:sz w:val="24"/>
                <w:szCs w:val="24"/>
              </w:rPr>
              <w:t xml:space="preserve">библиотеки </w:t>
            </w:r>
            <w:r w:rsidRPr="00DC1443">
              <w:rPr>
                <w:rFonts w:ascii="Times New Roman" w:eastAsia="Times New Roman" w:hAnsi="Times New Roman" w:cs="Times New Roman"/>
                <w:sz w:val="24"/>
                <w:szCs w:val="24"/>
                <w:lang w:val="en-US"/>
              </w:rPr>
              <w:t>APOC</w:t>
            </w:r>
            <w:r w:rsidRPr="00DC1443">
              <w:rPr>
                <w:rFonts w:ascii="Times New Roman" w:eastAsia="Times New Roman" w:hAnsi="Times New Roman" w:cs="Times New Roman"/>
                <w:sz w:val="24"/>
                <w:szCs w:val="24"/>
              </w:rPr>
              <w:t xml:space="preserve"> и </w:t>
            </w:r>
            <w:r w:rsidRPr="00DC1443">
              <w:rPr>
                <w:rFonts w:ascii="Times New Roman" w:eastAsia="Times New Roman" w:hAnsi="Times New Roman" w:cs="Times New Roman"/>
                <w:sz w:val="24"/>
                <w:szCs w:val="24"/>
                <w:lang w:val="en-US"/>
              </w:rPr>
              <w:t>GDS</w:t>
            </w:r>
            <w:r>
              <w:rPr>
                <w:rFonts w:ascii="Times New Roman" w:eastAsia="Times New Roman" w:hAnsi="Times New Roman" w:cs="Times New Roman"/>
                <w:sz w:val="24"/>
                <w:szCs w:val="24"/>
              </w:rPr>
              <w:t>)</w:t>
            </w:r>
          </w:p>
        </w:tc>
        <w:tc>
          <w:tcPr>
            <w:tcW w:w="2126" w:type="dxa"/>
          </w:tcPr>
          <w:p w14:paraId="4B79C81D" w14:textId="7CAAB792" w:rsidR="00DC1443" w:rsidRPr="00DC1443" w:rsidRDefault="00DC1443" w:rsidP="00AA0B20">
            <w:pPr>
              <w:jc w:val="center"/>
              <w:rPr>
                <w:rFonts w:ascii="Times New Roman" w:eastAsia="Times New Roman" w:hAnsi="Times New Roman" w:cs="Times New Roman"/>
                <w:sz w:val="24"/>
                <w:szCs w:val="24"/>
              </w:rPr>
            </w:pPr>
            <w:proofErr w:type="spellStart"/>
            <w:r w:rsidRPr="00DC1443">
              <w:rPr>
                <w:rFonts w:ascii="Times New Roman" w:eastAsia="Times New Roman" w:hAnsi="Times New Roman" w:cs="Times New Roman"/>
                <w:sz w:val="24"/>
                <w:szCs w:val="24"/>
              </w:rPr>
              <w:t>Нативная</w:t>
            </w:r>
            <w:proofErr w:type="spellEnd"/>
            <w:r w:rsidRPr="00DC1443">
              <w:rPr>
                <w:rFonts w:ascii="Times New Roman" w:eastAsia="Times New Roman" w:hAnsi="Times New Roman" w:cs="Times New Roman"/>
                <w:sz w:val="24"/>
                <w:szCs w:val="24"/>
              </w:rPr>
              <w:t xml:space="preserve">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w:t>
            </w:r>
          </w:p>
        </w:tc>
        <w:tc>
          <w:tcPr>
            <w:tcW w:w="2552" w:type="dxa"/>
          </w:tcPr>
          <w:p w14:paraId="19FEF0C8" w14:textId="7F8B614C" w:rsidR="00DC1443" w:rsidRPr="00DC1443" w:rsidRDefault="00DC1443" w:rsidP="00DC1443">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Высокая — </w:t>
            </w:r>
            <w:r>
              <w:rPr>
                <w:rFonts w:ascii="Times New Roman" w:eastAsia="Times New Roman" w:hAnsi="Times New Roman" w:cs="Times New Roman"/>
                <w:sz w:val="24"/>
                <w:szCs w:val="24"/>
              </w:rPr>
              <w:t>пропорционально</w:t>
            </w:r>
            <w:r w:rsidRPr="00DC1443">
              <w:rPr>
                <w:rFonts w:ascii="Times New Roman" w:eastAsia="Times New Roman" w:hAnsi="Times New Roman" w:cs="Times New Roman"/>
                <w:sz w:val="24"/>
                <w:szCs w:val="24"/>
              </w:rPr>
              <w:t xml:space="preserve"> задействованной части графа</w:t>
            </w:r>
          </w:p>
        </w:tc>
        <w:tc>
          <w:tcPr>
            <w:tcW w:w="1556" w:type="dxa"/>
          </w:tcPr>
          <w:p w14:paraId="6467DFE0" w14:textId="01FDF95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 xml:space="preserve">дин </w:t>
            </w: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-контейнер, запускается одной командой</w:t>
            </w:r>
          </w:p>
        </w:tc>
      </w:tr>
      <w:tr w:rsidR="00DC1443" w:rsidRPr="00DC1443" w14:paraId="656A1424" w14:textId="77777777" w:rsidTr="003A0A0C">
        <w:tc>
          <w:tcPr>
            <w:tcW w:w="1555" w:type="dxa"/>
          </w:tcPr>
          <w:p w14:paraId="735AD2C4" w14:textId="309C3DCB"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Amazon Neptune</w:t>
            </w:r>
          </w:p>
        </w:tc>
        <w:tc>
          <w:tcPr>
            <w:tcW w:w="1559" w:type="dxa"/>
          </w:tcPr>
          <w:p w14:paraId="0D6D3524" w14:textId="152CE23B"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319C55CF" w14:textId="19AF10FF"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Управляемая облачная служба </w:t>
            </w:r>
            <w:r w:rsidRPr="00DC1443">
              <w:rPr>
                <w:rFonts w:ascii="Times New Roman" w:eastAsia="Times New Roman" w:hAnsi="Times New Roman" w:cs="Times New Roman"/>
                <w:sz w:val="24"/>
                <w:szCs w:val="24"/>
              </w:rPr>
              <w:t>на основе нативного графа</w:t>
            </w:r>
          </w:p>
        </w:tc>
        <w:tc>
          <w:tcPr>
            <w:tcW w:w="2552" w:type="dxa"/>
          </w:tcPr>
          <w:p w14:paraId="5594B4B9" w14:textId="32CBD89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w:t>
            </w:r>
            <w:r w:rsidRPr="00DC1443">
              <w:rPr>
                <w:rFonts w:ascii="Times New Roman" w:eastAsia="Times New Roman" w:hAnsi="Times New Roman" w:cs="Times New Roman"/>
                <w:sz w:val="24"/>
                <w:szCs w:val="24"/>
              </w:rPr>
              <w:t>налитические запросы требуют выгрузки данных</w:t>
            </w:r>
          </w:p>
        </w:tc>
        <w:tc>
          <w:tcPr>
            <w:tcW w:w="1556" w:type="dxa"/>
          </w:tcPr>
          <w:p w14:paraId="44E604D5" w14:textId="3513DA14"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олько в облаке AWS, требует настройки IAM и VPC</w:t>
            </w:r>
          </w:p>
        </w:tc>
      </w:tr>
      <w:tr w:rsidR="00DC1443" w:rsidRPr="00DC1443" w14:paraId="34DE7D65" w14:textId="77777777" w:rsidTr="003A0A0C">
        <w:tc>
          <w:tcPr>
            <w:tcW w:w="1555" w:type="dxa"/>
          </w:tcPr>
          <w:p w14:paraId="31939F64" w14:textId="7CC49D88"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ArangoDB</w:t>
            </w:r>
            <w:proofErr w:type="spellEnd"/>
          </w:p>
        </w:tc>
        <w:tc>
          <w:tcPr>
            <w:tcW w:w="1559" w:type="dxa"/>
          </w:tcPr>
          <w:p w14:paraId="1F2804D7" w14:textId="3E23534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4E6F3D" w14:textId="151F3785" w:rsidR="00DC1443" w:rsidRPr="00DC1443" w:rsidRDefault="00DC1443" w:rsidP="00AA0B20">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Мультимодельная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250E6DC6" w14:textId="2096FC6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w:t>
            </w:r>
            <w:r w:rsidRPr="00DC1443">
              <w:rPr>
                <w:rFonts w:ascii="Times New Roman" w:eastAsia="Times New Roman" w:hAnsi="Times New Roman" w:cs="Times New Roman"/>
                <w:sz w:val="24"/>
                <w:szCs w:val="24"/>
              </w:rPr>
              <w:t>ри сложных обходах возникают проблемы с производительностью</w:t>
            </w:r>
          </w:p>
        </w:tc>
        <w:tc>
          <w:tcPr>
            <w:tcW w:w="1556" w:type="dxa"/>
          </w:tcPr>
          <w:p w14:paraId="35960D03" w14:textId="17010BF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w:t>
            </w:r>
            <w:r w:rsidRPr="003A0A0C">
              <w:rPr>
                <w:rFonts w:ascii="Times New Roman" w:eastAsia="Times New Roman" w:hAnsi="Times New Roman" w:cs="Times New Roman"/>
                <w:sz w:val="24"/>
                <w:szCs w:val="24"/>
              </w:rPr>
              <w:t xml:space="preserve">тандартный </w:t>
            </w: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r w:rsidR="00DC1443" w:rsidRPr="00DC1443" w14:paraId="33A24E09" w14:textId="77777777" w:rsidTr="003A0A0C">
        <w:tc>
          <w:tcPr>
            <w:tcW w:w="1555" w:type="dxa"/>
          </w:tcPr>
          <w:p w14:paraId="567D4E27" w14:textId="7C54B181"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JanusGraph</w:t>
            </w:r>
            <w:proofErr w:type="spellEnd"/>
          </w:p>
        </w:tc>
        <w:tc>
          <w:tcPr>
            <w:tcW w:w="1559" w:type="dxa"/>
          </w:tcPr>
          <w:p w14:paraId="54E59EC4" w14:textId="6D3D77A3"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808B7FF" w14:textId="433C31D4" w:rsidR="00DC1443" w:rsidRPr="00DC1443" w:rsidRDefault="00DC1443" w:rsidP="00AA0B20">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Распределённая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графовая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51876F9A" w14:textId="31D2F807"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Избыточна для задач анализа</w:t>
            </w:r>
          </w:p>
        </w:tc>
        <w:tc>
          <w:tcPr>
            <w:tcW w:w="1556" w:type="dxa"/>
          </w:tcPr>
          <w:p w14:paraId="53D1491A" w14:textId="69FFCDFD"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ребует развёртывания внешнего хранилища и индексатора</w:t>
            </w:r>
          </w:p>
        </w:tc>
      </w:tr>
      <w:tr w:rsidR="00DC1443" w:rsidRPr="00DC1443" w14:paraId="6359DB02" w14:textId="77777777" w:rsidTr="003A0A0C">
        <w:tc>
          <w:tcPr>
            <w:tcW w:w="1555" w:type="dxa"/>
          </w:tcPr>
          <w:p w14:paraId="749873C0" w14:textId="5A9927F2"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Memgraph</w:t>
            </w:r>
            <w:proofErr w:type="spellEnd"/>
          </w:p>
        </w:tc>
        <w:tc>
          <w:tcPr>
            <w:tcW w:w="1559" w:type="dxa"/>
          </w:tcPr>
          <w:p w14:paraId="1251FD19" w14:textId="40B11B93" w:rsidR="00DC1443" w:rsidRPr="00DC1443" w:rsidRDefault="00DC1443" w:rsidP="00AA0B20">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Меньше, чем в </w:t>
            </w:r>
            <w:r>
              <w:rPr>
                <w:rFonts w:ascii="Times New Roman" w:eastAsia="Times New Roman" w:hAnsi="Times New Roman" w:cs="Times New Roman"/>
                <w:sz w:val="24"/>
                <w:szCs w:val="24"/>
                <w:lang w:val="en-US"/>
              </w:rPr>
              <w:t>Neo4j</w:t>
            </w:r>
          </w:p>
        </w:tc>
        <w:tc>
          <w:tcPr>
            <w:tcW w:w="2126" w:type="dxa"/>
          </w:tcPr>
          <w:p w14:paraId="6E675F3A" w14:textId="616272C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lang w:val="en-US"/>
              </w:rPr>
              <w:t>In</w:t>
            </w:r>
            <w:r w:rsidRPr="00DC1443">
              <w:rPr>
                <w:rFonts w:ascii="Times New Roman" w:eastAsia="Times New Roman" w:hAnsi="Times New Roman" w:cs="Times New Roman"/>
                <w:sz w:val="24"/>
                <w:szCs w:val="24"/>
              </w:rPr>
              <w:t>-</w:t>
            </w:r>
            <w:r w:rsidRPr="00DC1443">
              <w:rPr>
                <w:rFonts w:ascii="Times New Roman" w:eastAsia="Times New Roman" w:hAnsi="Times New Roman" w:cs="Times New Roman"/>
                <w:sz w:val="24"/>
                <w:szCs w:val="24"/>
                <w:lang w:val="en-US"/>
              </w:rPr>
              <w:t>memory</w:t>
            </w:r>
            <w:r w:rsidRPr="00DC1443">
              <w:rPr>
                <w:rFonts w:ascii="Times New Roman" w:eastAsia="Times New Roman" w:hAnsi="Times New Roman" w:cs="Times New Roman"/>
                <w:sz w:val="24"/>
                <w:szCs w:val="24"/>
              </w:rPr>
              <w:t xml:space="preserve">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 с гибридным хранением</w:t>
            </w:r>
          </w:p>
        </w:tc>
        <w:tc>
          <w:tcPr>
            <w:tcW w:w="2552" w:type="dxa"/>
          </w:tcPr>
          <w:p w14:paraId="0EBD284A" w14:textId="6D2C22E5"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граничена объёмом RAM</w:t>
            </w:r>
          </w:p>
        </w:tc>
        <w:tc>
          <w:tcPr>
            <w:tcW w:w="1556" w:type="dxa"/>
          </w:tcPr>
          <w:p w14:paraId="09BF47DF" w14:textId="1C0780B8" w:rsidR="00DC1443" w:rsidRPr="00DC1443" w:rsidRDefault="003A0A0C" w:rsidP="00AA0B20">
            <w:pPr>
              <w:jc w:val="center"/>
              <w:rPr>
                <w:rFonts w:ascii="Times New Roman" w:eastAsia="Times New Roman" w:hAnsi="Times New Roman" w:cs="Times New Roman"/>
                <w:sz w:val="24"/>
                <w:szCs w:val="24"/>
              </w:rPr>
            </w:pP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r w:rsidR="003A0A0C" w:rsidRPr="00DC1443" w14:paraId="7DB6BE41" w14:textId="77777777" w:rsidTr="003A0A0C">
        <w:tc>
          <w:tcPr>
            <w:tcW w:w="1555" w:type="dxa"/>
          </w:tcPr>
          <w:p w14:paraId="0933C827" w14:textId="64D51BF4" w:rsidR="003A0A0C" w:rsidRPr="00DC1443" w:rsidRDefault="003A0A0C" w:rsidP="003A0A0C">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Nebula Graph</w:t>
            </w:r>
          </w:p>
        </w:tc>
        <w:tc>
          <w:tcPr>
            <w:tcW w:w="1559" w:type="dxa"/>
          </w:tcPr>
          <w:p w14:paraId="5CDFBD9B" w14:textId="54F31A15"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E79C1B9" w14:textId="05EAFD6B" w:rsidR="003A0A0C" w:rsidRPr="00DC1443" w:rsidRDefault="003A0A0C" w:rsidP="003A0A0C">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Распределённая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нативная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графовая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70098496" w14:textId="02EBD25D" w:rsidR="003A0A0C" w:rsidRPr="00DC1443" w:rsidRDefault="003A0A0C" w:rsidP="003A0A0C">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Избыточна для задач анализа</w:t>
            </w:r>
          </w:p>
        </w:tc>
        <w:tc>
          <w:tcPr>
            <w:tcW w:w="1556" w:type="dxa"/>
          </w:tcPr>
          <w:p w14:paraId="3830590B" w14:textId="68AC68C3" w:rsidR="003A0A0C" w:rsidRPr="00DC1443" w:rsidRDefault="003A0A0C" w:rsidP="003A0A0C">
            <w:pPr>
              <w:jc w:val="center"/>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Р</w:t>
            </w:r>
            <w:r w:rsidRPr="003A0A0C">
              <w:rPr>
                <w:rFonts w:ascii="Times New Roman" w:eastAsia="Times New Roman" w:hAnsi="Times New Roman" w:cs="Times New Roman"/>
                <w:sz w:val="24"/>
                <w:szCs w:val="24"/>
                <w:lang w:val="en-US"/>
              </w:rPr>
              <w:t>аспределённая</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система</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сложная</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настройка</w:t>
            </w:r>
            <w:proofErr w:type="spellEnd"/>
          </w:p>
        </w:tc>
      </w:tr>
      <w:tr w:rsidR="003A0A0C" w:rsidRPr="00DC1443" w14:paraId="0C5ABEE9" w14:textId="77777777" w:rsidTr="003A0A0C">
        <w:tc>
          <w:tcPr>
            <w:tcW w:w="1555" w:type="dxa"/>
          </w:tcPr>
          <w:p w14:paraId="18632336" w14:textId="5C1C5675" w:rsidR="003A0A0C" w:rsidRPr="00DC1443" w:rsidRDefault="003A0A0C" w:rsidP="003A0A0C">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FalkorDB</w:t>
            </w:r>
            <w:proofErr w:type="spellEnd"/>
          </w:p>
        </w:tc>
        <w:tc>
          <w:tcPr>
            <w:tcW w:w="1559" w:type="dxa"/>
          </w:tcPr>
          <w:p w14:paraId="7B148865" w14:textId="68329829"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C1971B" w14:textId="187DF884" w:rsidR="003A0A0C" w:rsidRPr="00DC1443" w:rsidRDefault="003A0A0C" w:rsidP="003A0A0C">
            <w:pPr>
              <w:jc w:val="center"/>
              <w:rPr>
                <w:rFonts w:ascii="Times New Roman" w:eastAsia="Times New Roman" w:hAnsi="Times New Roman" w:cs="Times New Roman"/>
                <w:sz w:val="24"/>
                <w:szCs w:val="24"/>
              </w:rPr>
            </w:pPr>
            <w:proofErr w:type="spellStart"/>
            <w:r w:rsidRPr="00DC1443">
              <w:rPr>
                <w:rFonts w:ascii="Times New Roman" w:eastAsia="Times New Roman" w:hAnsi="Times New Roman" w:cs="Times New Roman"/>
                <w:sz w:val="24"/>
                <w:szCs w:val="24"/>
              </w:rPr>
              <w:t>Нативная</w:t>
            </w:r>
            <w:proofErr w:type="spellEnd"/>
            <w:r w:rsidRPr="00DC1443">
              <w:rPr>
                <w:rFonts w:ascii="Times New Roman" w:eastAsia="Times New Roman" w:hAnsi="Times New Roman" w:cs="Times New Roman"/>
                <w:sz w:val="24"/>
                <w:szCs w:val="24"/>
              </w:rPr>
              <w:t xml:space="preserve">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 на основе разреженных матриц смежности</w:t>
            </w:r>
          </w:p>
        </w:tc>
        <w:tc>
          <w:tcPr>
            <w:tcW w:w="2552" w:type="dxa"/>
          </w:tcPr>
          <w:p w14:paraId="66CECFEE" w14:textId="4200CA86" w:rsidR="003A0A0C" w:rsidRPr="00DC1443" w:rsidRDefault="003A0A0C" w:rsidP="003A0A0C">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Потенциально высокая (векторные обходы)</w:t>
            </w:r>
          </w:p>
        </w:tc>
        <w:tc>
          <w:tcPr>
            <w:tcW w:w="1556" w:type="dxa"/>
          </w:tcPr>
          <w:p w14:paraId="270BD799" w14:textId="4C87E22D" w:rsidR="003A0A0C" w:rsidRPr="00DC1443" w:rsidRDefault="003A0A0C" w:rsidP="003A0A0C">
            <w:pPr>
              <w:jc w:val="center"/>
              <w:rPr>
                <w:rFonts w:ascii="Times New Roman" w:eastAsia="Times New Roman" w:hAnsi="Times New Roman" w:cs="Times New Roman"/>
                <w:sz w:val="24"/>
                <w:szCs w:val="24"/>
              </w:rPr>
            </w:pP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bl>
    <w:p w14:paraId="101D1AB3" w14:textId="77777777" w:rsidR="00AA0B20" w:rsidRPr="00DC1443" w:rsidRDefault="00AA0B20" w:rsidP="009668E4">
      <w:pPr>
        <w:spacing w:after="0" w:line="360" w:lineRule="auto"/>
        <w:ind w:firstLine="709"/>
        <w:jc w:val="both"/>
        <w:rPr>
          <w:rFonts w:ascii="Times New Roman" w:eastAsia="Times New Roman" w:hAnsi="Times New Roman" w:cs="Times New Roman"/>
          <w:b/>
          <w:sz w:val="28"/>
          <w:szCs w:val="28"/>
        </w:rPr>
      </w:pPr>
    </w:p>
    <w:p w14:paraId="670E9209" w14:textId="0AD13BC6"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исходя из анализа различн</w:t>
      </w:r>
      <w:r w:rsidR="003137F8">
        <w:rPr>
          <w:rFonts w:ascii="Times New Roman" w:eastAsia="Times New Roman" w:hAnsi="Times New Roman" w:cs="Times New Roman"/>
          <w:sz w:val="28"/>
          <w:szCs w:val="28"/>
        </w:rPr>
        <w:t xml:space="preserve">ых видов </w:t>
      </w:r>
      <w:proofErr w:type="spellStart"/>
      <w:r w:rsidR="003137F8">
        <w:rPr>
          <w:rFonts w:ascii="Times New Roman" w:eastAsia="Times New Roman" w:hAnsi="Times New Roman" w:cs="Times New Roman"/>
          <w:sz w:val="28"/>
          <w:szCs w:val="28"/>
        </w:rPr>
        <w:t>графовых</w:t>
      </w:r>
      <w:proofErr w:type="spellEnd"/>
      <w:r w:rsidR="003137F8">
        <w:rPr>
          <w:rFonts w:ascii="Times New Roman" w:eastAsia="Times New Roman" w:hAnsi="Times New Roman" w:cs="Times New Roman"/>
          <w:sz w:val="28"/>
          <w:szCs w:val="28"/>
        </w:rPr>
        <w:t xml:space="preserve">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w:t>
      </w:r>
      <w:r w:rsidR="008C561A">
        <w:rPr>
          <w:rFonts w:ascii="Times New Roman" w:eastAsia="Times New Roman" w:hAnsi="Times New Roman" w:cs="Times New Roman"/>
          <w:sz w:val="28"/>
          <w:szCs w:val="28"/>
        </w:rPr>
        <w:t xml:space="preserve">, </w:t>
      </w:r>
      <w:r w:rsidRPr="00624B54">
        <w:rPr>
          <w:rFonts w:ascii="Times New Roman" w:eastAsia="Times New Roman" w:hAnsi="Times New Roman" w:cs="Times New Roman"/>
          <w:sz w:val="28"/>
          <w:szCs w:val="28"/>
        </w:rPr>
        <w:t xml:space="preserve">либо требуют непропорционально больших усилий для развертывания и решения </w:t>
      </w:r>
      <w:r w:rsidR="008C561A">
        <w:rPr>
          <w:rFonts w:ascii="Times New Roman" w:eastAsia="Times New Roman" w:hAnsi="Times New Roman" w:cs="Times New Roman"/>
          <w:sz w:val="28"/>
          <w:szCs w:val="28"/>
        </w:rPr>
        <w:t xml:space="preserve">задачи анализа архитектуры, </w:t>
      </w:r>
      <w:r w:rsidRPr="00624B54">
        <w:rPr>
          <w:rFonts w:ascii="Times New Roman" w:eastAsia="Times New Roman" w:hAnsi="Times New Roman" w:cs="Times New Roman"/>
          <w:sz w:val="28"/>
          <w:szCs w:val="28"/>
        </w:rPr>
        <w:t>либо еще не успели о</w:t>
      </w:r>
      <w:r w:rsidR="008C561A">
        <w:rPr>
          <w:rFonts w:ascii="Times New Roman" w:eastAsia="Times New Roman" w:hAnsi="Times New Roman" w:cs="Times New Roman"/>
          <w:sz w:val="28"/>
          <w:szCs w:val="28"/>
        </w:rPr>
        <w:t>брасти необходимой экосистемой.</w:t>
      </w:r>
    </w:p>
    <w:p w14:paraId="5487D15D" w14:textId="36492714" w:rsidR="009668E4" w:rsidRPr="00B5331E" w:rsidRDefault="00B5331E" w:rsidP="00D37C82">
      <w:pPr>
        <w:pStyle w:val="2"/>
        <w:keepNext/>
        <w:keepLines/>
        <w:spacing w:before="240" w:line="240" w:lineRule="auto"/>
        <w:jc w:val="both"/>
        <w:rPr>
          <w:b/>
          <w:szCs w:val="28"/>
        </w:rPr>
      </w:pPr>
      <w:bookmarkStart w:id="25" w:name="_Toc230635425"/>
      <w:r>
        <w:rPr>
          <w:b/>
          <w:szCs w:val="28"/>
        </w:rPr>
        <w:lastRenderedPageBreak/>
        <w:t>2</w:t>
      </w:r>
      <w:r w:rsidRPr="00B5331E">
        <w:rPr>
          <w:b/>
          <w:szCs w:val="28"/>
        </w:rPr>
        <w:t xml:space="preserve">.2 </w:t>
      </w:r>
      <w:r>
        <w:rPr>
          <w:b/>
          <w:szCs w:val="28"/>
        </w:rPr>
        <w:t>Принцип работы</w:t>
      </w:r>
      <w:bookmarkEnd w:id="25"/>
    </w:p>
    <w:p w14:paraId="211C9390" w14:textId="48C708D4" w:rsidR="00F713C1" w:rsidRDefault="00B5331E" w:rsidP="00D37C82">
      <w:pPr>
        <w:pStyle w:val="2"/>
        <w:keepNext/>
        <w:keepLines/>
        <w:spacing w:before="240" w:line="240" w:lineRule="auto"/>
        <w:jc w:val="both"/>
        <w:rPr>
          <w:b/>
          <w:szCs w:val="28"/>
        </w:rPr>
      </w:pPr>
      <w:bookmarkStart w:id="26"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6"/>
    </w:p>
    <w:p w14:paraId="16AA8762" w14:textId="6B587976" w:rsidR="00B5331E" w:rsidRPr="00B5331E" w:rsidRDefault="00B5331E" w:rsidP="00D37C82">
      <w:pPr>
        <w:pStyle w:val="2"/>
        <w:keepNext/>
        <w:keepLines/>
        <w:spacing w:before="240" w:line="240" w:lineRule="auto"/>
        <w:jc w:val="both"/>
        <w:rPr>
          <w:b/>
          <w:szCs w:val="28"/>
        </w:rPr>
      </w:pPr>
      <w:bookmarkStart w:id="27" w:name="_Toc230635427"/>
      <w:r>
        <w:rPr>
          <w:b/>
          <w:szCs w:val="28"/>
        </w:rPr>
        <w:t>2</w:t>
      </w:r>
      <w:r w:rsidRPr="005C2E2E">
        <w:rPr>
          <w:b/>
          <w:szCs w:val="28"/>
        </w:rPr>
        <w:t xml:space="preserve">.2.1.1 </w:t>
      </w:r>
      <w:r w:rsidR="00AD495E">
        <w:rPr>
          <w:b/>
          <w:szCs w:val="28"/>
        </w:rPr>
        <w:t>Основная часть алгоритма</w:t>
      </w:r>
      <w:bookmarkEnd w:id="27"/>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3137F8">
        <w:rPr>
          <w:rFonts w:ascii="Times New Roman" w:eastAsia="Times New Roman" w:hAnsi="Times New Roman" w:cs="Times New Roman"/>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w:t>
      </w:r>
      <w:proofErr w:type="spellStart"/>
      <w:r w:rsidR="00BB3EAF">
        <w:rPr>
          <w:rFonts w:ascii="Times New Roman" w:eastAsia="Times New Roman" w:hAnsi="Times New Roman" w:cs="Times New Roman"/>
          <w:sz w:val="28"/>
          <w:szCs w:val="28"/>
        </w:rPr>
        <w:t>графовую</w:t>
      </w:r>
      <w:proofErr w:type="spellEnd"/>
      <w:r w:rsidR="00BB3EAF">
        <w:rPr>
          <w:rFonts w:ascii="Times New Roman" w:eastAsia="Times New Roman" w:hAnsi="Times New Roman" w:cs="Times New Roman"/>
          <w:sz w:val="28"/>
          <w:szCs w:val="28"/>
        </w:rPr>
        <w:t xml:space="preserve">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xml:space="preserve">. Перед созданием связи необходимо убедиться, что оба узла, между которыми </w:t>
      </w:r>
      <w:r w:rsidR="00773B4D">
        <w:rPr>
          <w:rFonts w:ascii="Times New Roman" w:eastAsia="Times New Roman" w:hAnsi="Times New Roman" w:cs="Times New Roman"/>
          <w:sz w:val="28"/>
          <w:szCs w:val="28"/>
        </w:rPr>
        <w:lastRenderedPageBreak/>
        <w:t>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BB3EAF">
        <w:rPr>
          <w:rFonts w:ascii="Times New Roman" w:eastAsia="Times New Roman" w:hAnsi="Times New Roman" w:cs="Times New Roman"/>
          <w:sz w:val="28"/>
          <w:szCs w:val="28"/>
          <w:lang w:val="en-US"/>
        </w:rPr>
        <w:t>DeploymentNodes</w:t>
      </w:r>
      <w:proofErr w:type="spellEnd"/>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proofErr w:type="spellStart"/>
      <w:r w:rsidR="00570A53" w:rsidRPr="00BB3EAF">
        <w:rPr>
          <w:rFonts w:ascii="Times New Roman" w:eastAsia="Times New Roman" w:hAnsi="Times New Roman" w:cs="Times New Roman"/>
          <w:sz w:val="28"/>
          <w:szCs w:val="28"/>
          <w:lang w:val="en-US"/>
        </w:rPr>
        <w:t>DeploymentNode</w:t>
      </w:r>
      <w:proofErr w:type="spellEnd"/>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BB3EAF">
        <w:rPr>
          <w:rFonts w:ascii="Times New Roman" w:eastAsia="Times New Roman" w:hAnsi="Times New Roman" w:cs="Times New Roman"/>
          <w:sz w:val="28"/>
          <w:szCs w:val="28"/>
          <w:lang w:val="en-US"/>
        </w:rPr>
        <w:t>DeploymentNodes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Загрузка объектов типа </w:t>
      </w:r>
      <w:proofErr w:type="spellStart"/>
      <w:r w:rsidRPr="00BB3EAF">
        <w:rPr>
          <w:rFonts w:ascii="Times New Roman" w:eastAsia="Times New Roman" w:hAnsi="Times New Roman" w:cs="Times New Roman"/>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9C3779">
        <w:rPr>
          <w:rFonts w:ascii="Times New Roman" w:eastAsia="Times New Roman" w:hAnsi="Times New Roman" w:cs="Times New Roman"/>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9C3779">
        <w:rPr>
          <w:rFonts w:ascii="Times New Roman" w:eastAsia="Times New Roman" w:hAnsi="Times New Roman" w:cs="Times New Roman"/>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9C3779">
        <w:rPr>
          <w:rFonts w:ascii="Times New Roman" w:eastAsia="Times New Roman" w:hAnsi="Times New Roman" w:cs="Times New Roman"/>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proofErr w:type="spellStart"/>
      <w:r w:rsidR="009C3779" w:rsidRPr="009C3779">
        <w:rPr>
          <w:rFonts w:ascii="Times New Roman" w:eastAsia="Times New Roman" w:hAnsi="Times New Roman" w:cs="Times New Roman"/>
          <w:i/>
          <w:sz w:val="28"/>
          <w:szCs w:val="28"/>
          <w:lang w:val="en-US"/>
        </w:rPr>
        <w:t>cmdb</w:t>
      </w:r>
      <w:proofErr w:type="spellEnd"/>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28" w:name="_Toc230635428"/>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28"/>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lastRenderedPageBreak/>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29"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9"/>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2BE6C193" w14:textId="57EB5A5C" w:rsidR="0006603B" w:rsidRDefault="006D32F1" w:rsidP="0006603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proofErr w:type="spellStart"/>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w:t>
      </w:r>
      <w:r w:rsidR="005B5CE7">
        <w:rPr>
          <w:rFonts w:ascii="Times New Roman" w:eastAsia="Times New Roman" w:hAnsi="Times New Roman" w:cs="Times New Roman"/>
          <w:sz w:val="28"/>
          <w:szCs w:val="28"/>
        </w:rPr>
        <w:lastRenderedPageBreak/>
        <w:t xml:space="preserve">системы, когда компонент был её составляющей частью. Параметр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sidRPr="007C1C81">
        <w:rPr>
          <w:rFonts w:ascii="Times New Roman" w:eastAsia="Times New Roman" w:hAnsi="Times New Roman" w:cs="Times New Roman"/>
          <w:i/>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4E14FFA4" w14:textId="3D9FBCEE" w:rsidR="005B1470" w:rsidRDefault="005B1470"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Итоговая моде</w:t>
      </w:r>
      <w:r w:rsidR="00ED2EDB">
        <w:rPr>
          <w:rFonts w:ascii="Times New Roman" w:eastAsia="Times New Roman" w:hAnsi="Times New Roman" w:cs="Times New Roman"/>
          <w:sz w:val="28"/>
          <w:szCs w:val="28"/>
        </w:rPr>
        <w:t>ль данных показана на рисунке 4</w:t>
      </w:r>
      <w:r>
        <w:rPr>
          <w:rFonts w:ascii="Times New Roman" w:eastAsia="Times New Roman" w:hAnsi="Times New Roman" w:cs="Times New Roman"/>
          <w:sz w:val="28"/>
          <w:szCs w:val="28"/>
        </w:rPr>
        <w:t>.</w:t>
      </w:r>
    </w:p>
    <w:p w14:paraId="5A6A5CDC" w14:textId="094E151B" w:rsidR="005B1470" w:rsidRPr="005B1470" w:rsidRDefault="0031258F" w:rsidP="005B1470">
      <w:pPr>
        <w:spacing w:before="100" w:beforeAutospacing="1" w:after="100" w:afterAutospacing="1" w:line="240" w:lineRule="auto"/>
        <w:jc w:val="center"/>
        <w:rPr>
          <w:rFonts w:ascii="Times New Roman" w:eastAsia="Times New Roman" w:hAnsi="Times New Roman" w:cs="Times New Roman"/>
          <w:sz w:val="24"/>
          <w:szCs w:val="24"/>
        </w:rPr>
      </w:pPr>
      <w:r w:rsidRPr="0031258F">
        <w:rPr>
          <w:rFonts w:ascii="Times New Roman" w:eastAsia="Times New Roman" w:hAnsi="Times New Roman" w:cs="Times New Roman"/>
          <w:noProof/>
          <w:sz w:val="24"/>
          <w:szCs w:val="24"/>
        </w:rPr>
        <w:drawing>
          <wp:inline distT="0" distB="0" distL="0" distR="0" wp14:anchorId="138C53A0" wp14:editId="671E85DF">
            <wp:extent cx="4044556" cy="3661193"/>
            <wp:effectExtent l="0" t="0" r="0" b="0"/>
            <wp:docPr id="7170" name="Picture 2" descr="https://sun9-24.userapi.com/s/v1/ig2/K8riWQg_x0n5f08ISdAcrl3nq8BH8DCrgqIZ9NJp6A15f4sDGfe8TrvouNsaQNIYYU-uhs5Z6Dh1WWQJbvErsv0_.jpg?quality=95&amp;as=32x29,48x43,72x65,108x98,160x145,240x217,360x326,480x435,540x489,640x579,720x652,781x707&amp;from=bu&amp;u=G2aUYU9DgIwY8Iiu0H02aWvyxCVcYbjCFt85SBc0vyM&amp;cs=781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https://sun9-24.userapi.com/s/v1/ig2/K8riWQg_x0n5f08ISdAcrl3nq8BH8DCrgqIZ9NJp6A15f4sDGfe8TrvouNsaQNIYYU-uhs5Z6Dh1WWQJbvErsv0_.jpg?quality=95&amp;as=32x29,48x43,72x65,108x98,160x145,240x217,360x326,480x435,540x489,640x579,720x652,781x707&amp;from=bu&amp;u=G2aUYU9DgIwY8Iiu0H02aWvyxCVcYbjCFt85SBc0vyM&amp;cs=781x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58117" cy="3673468"/>
                    </a:xfrm>
                    <a:prstGeom prst="rect">
                      <a:avLst/>
                    </a:prstGeom>
                    <a:noFill/>
                  </pic:spPr>
                </pic:pic>
              </a:graphicData>
            </a:graphic>
          </wp:inline>
        </w:drawing>
      </w:r>
    </w:p>
    <w:p w14:paraId="3BB5092A" w14:textId="75E2997B" w:rsidR="005B1470" w:rsidRPr="00ED2EDB" w:rsidRDefault="005B1470" w:rsidP="0006603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w:t>
      </w:r>
      <w:r w:rsidR="00ED2EDB" w:rsidRPr="00ED2EDB">
        <w:rPr>
          <w:rFonts w:ascii="Times New Roman" w:eastAsia="Times New Roman" w:hAnsi="Times New Roman" w:cs="Times New Roman"/>
          <w:sz w:val="28"/>
          <w:szCs w:val="28"/>
        </w:rPr>
        <w:t xml:space="preserve"> 4</w:t>
      </w:r>
      <w:r w:rsidRPr="00ED2ED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Логическая модель базы данных</w:t>
      </w:r>
    </w:p>
    <w:p w14:paraId="76538236" w14:textId="604F597F" w:rsidR="00F713C1" w:rsidRDefault="00F713C1" w:rsidP="00D37C82">
      <w:pPr>
        <w:pStyle w:val="2"/>
        <w:keepNext/>
        <w:keepLines/>
        <w:spacing w:before="240" w:line="240" w:lineRule="auto"/>
        <w:jc w:val="both"/>
        <w:rPr>
          <w:b/>
          <w:szCs w:val="28"/>
        </w:rPr>
      </w:pPr>
      <w:bookmarkStart w:id="30" w:name="_Toc230635430"/>
      <w:r w:rsidRPr="00384A5C">
        <w:rPr>
          <w:b/>
          <w:szCs w:val="28"/>
        </w:rPr>
        <w:lastRenderedPageBreak/>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30"/>
    </w:p>
    <w:p w14:paraId="08B54329" w14:textId="2CB35AF4" w:rsidR="00C227E7" w:rsidRPr="00C227E7" w:rsidRDefault="00E73069" w:rsidP="00C227E7">
      <w:pPr>
        <w:spacing w:after="0" w:line="360" w:lineRule="auto"/>
        <w:ind w:firstLine="709"/>
        <w:jc w:val="both"/>
        <w:rPr>
          <w:rFonts w:ascii="Times New Roman" w:eastAsia="Times New Roman" w:hAnsi="Times New Roman" w:cs="Times New Roman"/>
          <w:noProof/>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r w:rsidR="00C227E7">
        <w:rPr>
          <w:rFonts w:ascii="Times New Roman" w:eastAsia="Times New Roman" w:hAnsi="Times New Roman" w:cs="Times New Roman"/>
          <w:sz w:val="28"/>
          <w:szCs w:val="28"/>
        </w:rPr>
        <w:t xml:space="preserve"> </w:t>
      </w:r>
    </w:p>
    <w:p w14:paraId="428DFE2D" w14:textId="4A638F23" w:rsidR="008324EC" w:rsidRPr="008324EC" w:rsidRDefault="008324EC" w:rsidP="008324EC">
      <w:pPr>
        <w:pStyle w:val="2"/>
        <w:keepNext/>
        <w:keepLines/>
        <w:spacing w:before="240" w:line="240" w:lineRule="auto"/>
        <w:jc w:val="both"/>
        <w:rPr>
          <w:b/>
          <w:szCs w:val="28"/>
        </w:rPr>
      </w:pPr>
      <w:bookmarkStart w:id="31" w:name="_Toc230635431"/>
      <w:r>
        <w:rPr>
          <w:b/>
          <w:szCs w:val="28"/>
        </w:rPr>
        <w:t>2</w:t>
      </w:r>
      <w:r w:rsidRPr="005C2E2E">
        <w:rPr>
          <w:b/>
          <w:szCs w:val="28"/>
        </w:rPr>
        <w:t xml:space="preserve">.2.2.1 </w:t>
      </w:r>
      <w:r>
        <w:rPr>
          <w:b/>
          <w:szCs w:val="28"/>
        </w:rPr>
        <w:t>Поиск циклических зависимостей</w:t>
      </w:r>
      <w:bookmarkEnd w:id="31"/>
    </w:p>
    <w:p w14:paraId="20E2CAC7" w14:textId="77777777" w:rsidR="00C227E7" w:rsidRDefault="0046426C" w:rsidP="00C227E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Циклические зависимости между компонентами или микросервисами нарушают принцип слабой связности и могут приводить к проблемам при развёртывании, сложностям в тестировании и эффекту "домино" при отказах. В микросервисной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r w:rsidR="00C227E7">
        <w:rPr>
          <w:rFonts w:ascii="Times New Roman" w:eastAsia="Times New Roman" w:hAnsi="Times New Roman" w:cs="Times New Roman"/>
          <w:sz w:val="28"/>
          <w:szCs w:val="28"/>
        </w:rPr>
        <w:t xml:space="preserve"> На рисунке 5 приведена визуализация данного </w:t>
      </w:r>
      <w:proofErr w:type="spellStart"/>
      <w:r w:rsidR="00C227E7">
        <w:rPr>
          <w:rFonts w:ascii="Times New Roman" w:eastAsia="Times New Roman" w:hAnsi="Times New Roman" w:cs="Times New Roman"/>
          <w:sz w:val="28"/>
          <w:szCs w:val="28"/>
        </w:rPr>
        <w:t>антипаттерна</w:t>
      </w:r>
      <w:proofErr w:type="spellEnd"/>
      <w:r w:rsidR="00C227E7">
        <w:rPr>
          <w:rFonts w:ascii="Times New Roman" w:eastAsia="Times New Roman" w:hAnsi="Times New Roman" w:cs="Times New Roman"/>
          <w:sz w:val="28"/>
          <w:szCs w:val="28"/>
        </w:rPr>
        <w:t>.</w:t>
      </w:r>
    </w:p>
    <w:p w14:paraId="378A05D1" w14:textId="4751C5F7" w:rsidR="00C227E7" w:rsidRPr="00C227E7" w:rsidRDefault="00C80801"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272480EE" wp14:editId="455E4D15">
            <wp:extent cx="2600325" cy="2501401"/>
            <wp:effectExtent l="0" t="0" r="0" b="0"/>
            <wp:docPr id="1028" name="Picture 4" descr="https://sun9-46.userapi.com/s/v1/ig2/jshXcT9KMYwnM85RruTlTZFoxwsRkvdXApnnFQ8HWnsvhfRFJqTqDMQf2x4xhYGf-aQLyvyiGdm0basiP-jsINBd.jpg?quality=95&amp;as=32x31,48x46,72x69,108x104,160x154,240x231,360x346,368x354&amp;from=bu&amp;u=zTZ6e-xXkd1VpHPck2amUaLramZ5k5Yy45KgFxKcqkI&amp;cs=368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https://sun9-46.userapi.com/s/v1/ig2/jshXcT9KMYwnM85RruTlTZFoxwsRkvdXApnnFQ8HWnsvhfRFJqTqDMQf2x4xhYGf-aQLyvyiGdm0basiP-jsINBd.jpg?quality=95&amp;as=32x31,48x46,72x69,108x104,160x154,240x231,360x346,368x354&amp;from=bu&amp;u=zTZ6e-xXkd1VpHPck2amUaLramZ5k5Yy45KgFxKcqkI&amp;cs=368x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33748" cy="2533553"/>
                    </a:xfrm>
                    <a:prstGeom prst="rect">
                      <a:avLst/>
                    </a:prstGeom>
                    <a:noFill/>
                  </pic:spPr>
                </pic:pic>
              </a:graphicData>
            </a:graphic>
          </wp:inline>
        </w:drawing>
      </w:r>
    </w:p>
    <w:p w14:paraId="450DEE61" w14:textId="77777777"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5 – Пример циклической зависимости</w:t>
      </w:r>
    </w:p>
    <w:p w14:paraId="312BBED9" w14:textId="135AE3D3" w:rsidR="0046426C" w:rsidRDefault="0046426C" w:rsidP="0046426C">
      <w:pPr>
        <w:spacing w:after="0" w:line="360" w:lineRule="auto"/>
        <w:ind w:firstLine="709"/>
        <w:jc w:val="both"/>
        <w:rPr>
          <w:rFonts w:ascii="Times New Roman" w:eastAsia="Times New Roman" w:hAnsi="Times New Roman" w:cs="Times New Roman"/>
          <w:sz w:val="28"/>
          <w:szCs w:val="28"/>
        </w:rPr>
      </w:pPr>
    </w:p>
    <w:p w14:paraId="73B72F98" w14:textId="1B0234EB" w:rsidR="008324EC" w:rsidRPr="008324EC" w:rsidRDefault="008324EC" w:rsidP="008324EC">
      <w:pPr>
        <w:pStyle w:val="2"/>
        <w:keepNext/>
        <w:keepLines/>
        <w:spacing w:before="240" w:line="240" w:lineRule="auto"/>
        <w:jc w:val="both"/>
        <w:rPr>
          <w:b/>
          <w:szCs w:val="28"/>
        </w:rPr>
      </w:pPr>
      <w:bookmarkStart w:id="32"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2"/>
    </w:p>
    <w:p w14:paraId="5F1A085D" w14:textId="1A4E7BE2"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В микросервисной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r w:rsidR="00C227E7">
        <w:rPr>
          <w:rFonts w:ascii="Times New Roman" w:eastAsia="Times New Roman" w:hAnsi="Times New Roman" w:cs="Times New Roman"/>
          <w:sz w:val="28"/>
          <w:szCs w:val="28"/>
        </w:rPr>
        <w:t xml:space="preserve"> Пример наличия единой точки отказа показан на рисунке 6.</w:t>
      </w:r>
    </w:p>
    <w:p w14:paraId="102CE877" w14:textId="277ED9D9" w:rsidR="00C227E7" w:rsidRPr="00C227E7" w:rsidRDefault="00C80801"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48782523" wp14:editId="62C9A3BD">
            <wp:extent cx="4334510" cy="2400238"/>
            <wp:effectExtent l="0" t="0" r="0" b="635"/>
            <wp:docPr id="2052" name="Picture 4" descr="https://sun9-59.userapi.com/s/v1/ig2/3roG1C2vq8pgWOYP6ytknjex-r2roDSo-c-Ji-hgtdDo3AiX464YXrEcjfrCDovYTsP0bfwJyIaT5n55y3MTGJLc.jpg?quality=95&amp;as=32x18,48x27,72x40,108x60,160x89,240x133,360x199,480x266,540x299,614x340&amp;from=bu&amp;cs=61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https://sun9-59.userapi.com/s/v1/ig2/3roG1C2vq8pgWOYP6ytknjex-r2roDSo-c-Ji-hgtdDo3AiX464YXrEcjfrCDovYTsP0bfwJyIaT5n55y3MTGJLc.jpg?quality=95&amp;as=32x18,48x27,72x40,108x60,160x89,240x133,360x199,480x266,540x299,614x340&amp;from=bu&amp;cs=614x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63926" cy="2416527"/>
                    </a:xfrm>
                    <a:prstGeom prst="rect">
                      <a:avLst/>
                    </a:prstGeom>
                    <a:noFill/>
                  </pic:spPr>
                </pic:pic>
              </a:graphicData>
            </a:graphic>
          </wp:inline>
        </w:drawing>
      </w:r>
    </w:p>
    <w:p w14:paraId="104A2A94" w14:textId="3E4ECB91"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6 – Пример единой точки отказа</w:t>
      </w:r>
    </w:p>
    <w:p w14:paraId="3D04D0AF" w14:textId="696FD1C8" w:rsidR="008324EC" w:rsidRPr="008324EC" w:rsidRDefault="008324EC" w:rsidP="008324EC">
      <w:pPr>
        <w:pStyle w:val="2"/>
        <w:keepNext/>
        <w:keepLines/>
        <w:spacing w:before="240" w:line="240" w:lineRule="auto"/>
        <w:jc w:val="both"/>
        <w:rPr>
          <w:b/>
          <w:szCs w:val="28"/>
        </w:rPr>
      </w:pPr>
      <w:bookmarkStart w:id="33" w:name="_Toc230635433"/>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sidR="00CA7FB7">
        <w:rPr>
          <w:b/>
          <w:szCs w:val="28"/>
        </w:rPr>
        <w:t>божественных</w:t>
      </w:r>
      <w:r w:rsidRPr="005C2E2E">
        <w:rPr>
          <w:b/>
          <w:szCs w:val="28"/>
        </w:rPr>
        <w:t>”</w:t>
      </w:r>
      <w:r>
        <w:rPr>
          <w:b/>
          <w:szCs w:val="28"/>
        </w:rPr>
        <w:t xml:space="preserve"> объект</w:t>
      </w:r>
      <w:bookmarkEnd w:id="33"/>
      <w:r w:rsidR="00CA7FB7">
        <w:rPr>
          <w:b/>
          <w:szCs w:val="28"/>
        </w:rPr>
        <w:t>ов</w:t>
      </w:r>
    </w:p>
    <w:p w14:paraId="4EFC0803" w14:textId="6B0D2E61"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микросервисной архитектуре это часто проявляется как сервис, который обрабатывает слишком много доменных областей или имеет </w:t>
      </w:r>
      <w:r w:rsidR="00017FAC" w:rsidRPr="00017FAC">
        <w:rPr>
          <w:rFonts w:ascii="Times New Roman" w:eastAsia="Times New Roman" w:hAnsi="Times New Roman" w:cs="Times New Roman"/>
          <w:sz w:val="28"/>
          <w:szCs w:val="28"/>
        </w:rPr>
        <w:lastRenderedPageBreak/>
        <w:t>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учи</w:t>
      </w:r>
      <w:r w:rsidR="00E73C02">
        <w:rPr>
          <w:rFonts w:ascii="Times New Roman" w:eastAsia="Times New Roman" w:hAnsi="Times New Roman" w:cs="Times New Roman"/>
          <w:sz w:val="28"/>
          <w:szCs w:val="28"/>
        </w:rPr>
        <w:t>т</w:t>
      </w:r>
      <w:r w:rsidR="00377BD4">
        <w:rPr>
          <w:rFonts w:ascii="Times New Roman" w:eastAsia="Times New Roman" w:hAnsi="Times New Roman" w:cs="Times New Roman"/>
          <w:sz w:val="28"/>
          <w:szCs w:val="28"/>
        </w:rPr>
        <w:t>ывается.</w:t>
      </w:r>
      <w:r w:rsidR="00E73C02">
        <w:rPr>
          <w:rFonts w:ascii="Times New Roman" w:eastAsia="Times New Roman" w:hAnsi="Times New Roman" w:cs="Times New Roman"/>
          <w:sz w:val="28"/>
          <w:szCs w:val="28"/>
        </w:rPr>
        <w:t xml:space="preserve"> Данный </w:t>
      </w:r>
      <w:proofErr w:type="spellStart"/>
      <w:r w:rsidR="00E73C02">
        <w:rPr>
          <w:rFonts w:ascii="Times New Roman" w:eastAsia="Times New Roman" w:hAnsi="Times New Roman" w:cs="Times New Roman"/>
          <w:sz w:val="28"/>
          <w:szCs w:val="28"/>
        </w:rPr>
        <w:t>антипаттерн</w:t>
      </w:r>
      <w:proofErr w:type="spellEnd"/>
      <w:r w:rsidR="00E73C02">
        <w:rPr>
          <w:rFonts w:ascii="Times New Roman" w:eastAsia="Times New Roman" w:hAnsi="Times New Roman" w:cs="Times New Roman"/>
          <w:sz w:val="28"/>
          <w:szCs w:val="28"/>
        </w:rPr>
        <w:t xml:space="preserve"> изображён на рисунке 7.</w:t>
      </w:r>
    </w:p>
    <w:p w14:paraId="6928FA1F" w14:textId="24C27106"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5276C646" wp14:editId="50829AD1">
            <wp:extent cx="5302250" cy="2107188"/>
            <wp:effectExtent l="0" t="0" r="0" b="7620"/>
            <wp:docPr id="3076" name="Picture 4" descr="https://sun9-80.userapi.com/s/v1/ig2/CbKNjDeu1L42gTW3QPRv_MMI_tL9MX7EWLNfAL7UWC9rz8YdaAyPLI8D20-_nQtB_glvd2ZBOO_NJ_Q0umuGD-2y.jpg?quality=95&amp;as=32x13,48x19,72x29,108x43,160x64,240x95,360x143,480x191,540x215,640x254,720x286,858x341&amp;from=bu&amp;cs=858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 name="Picture 4" descr="https://sun9-80.userapi.com/s/v1/ig2/CbKNjDeu1L42gTW3QPRv_MMI_tL9MX7EWLNfAL7UWC9rz8YdaAyPLI8D20-_nQtB_glvd2ZBOO_NJ_Q0umuGD-2y.jpg?quality=95&amp;as=32x13,48x19,72x29,108x43,160x64,240x95,360x143,480x191,540x215,640x254,720x286,858x341&amp;from=bu&amp;cs=858x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27735" cy="2117316"/>
                    </a:xfrm>
                    <a:prstGeom prst="rect">
                      <a:avLst/>
                    </a:prstGeom>
                    <a:noFill/>
                  </pic:spPr>
                </pic:pic>
              </a:graphicData>
            </a:graphic>
          </wp:inline>
        </w:drawing>
      </w:r>
    </w:p>
    <w:p w14:paraId="0AB4F90A" w14:textId="5A47C761"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w:t>
      </w:r>
      <w:r>
        <w:rPr>
          <w:rFonts w:ascii="Times New Roman" w:eastAsia="Times New Roman" w:hAnsi="Times New Roman" w:cs="Times New Roman"/>
          <w:noProof/>
          <w:sz w:val="28"/>
          <w:szCs w:val="28"/>
        </w:rPr>
        <w:t xml:space="preserve"> 7</w:t>
      </w:r>
      <w:r w:rsidRPr="00E73C02">
        <w:rPr>
          <w:rFonts w:ascii="Times New Roman" w:eastAsia="Times New Roman" w:hAnsi="Times New Roman" w:cs="Times New Roman"/>
          <w:noProof/>
          <w:sz w:val="28"/>
          <w:szCs w:val="28"/>
        </w:rPr>
        <w:t xml:space="preserve"> – Пример</w:t>
      </w:r>
      <w:r>
        <w:rPr>
          <w:rFonts w:ascii="Times New Roman" w:eastAsia="Times New Roman" w:hAnsi="Times New Roman" w:cs="Times New Roman"/>
          <w:noProof/>
          <w:sz w:val="28"/>
          <w:szCs w:val="28"/>
        </w:rPr>
        <w:t xml:space="preserve"> </w:t>
      </w:r>
      <w:r w:rsidRPr="007D52F0">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божественного</w:t>
      </w:r>
      <w:r w:rsidRPr="007D52F0">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 xml:space="preserve"> объекта</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w:t>
      </w:r>
      <w:r w:rsidR="0071581A">
        <w:rPr>
          <w:rFonts w:ascii="Times New Roman" w:eastAsia="Times New Roman" w:hAnsi="Times New Roman" w:cs="Times New Roman"/>
          <w:sz w:val="28"/>
          <w:szCs w:val="28"/>
        </w:rPr>
        <w:t>.</w:t>
      </w:r>
    </w:p>
    <w:p w14:paraId="31A5E166" w14:textId="04A0B298" w:rsidR="008324EC" w:rsidRPr="00127D9C" w:rsidRDefault="008324EC" w:rsidP="008324EC">
      <w:pPr>
        <w:pStyle w:val="2"/>
        <w:keepNext/>
        <w:keepLines/>
        <w:spacing w:before="240" w:line="240" w:lineRule="auto"/>
        <w:jc w:val="both"/>
        <w:rPr>
          <w:b/>
          <w:szCs w:val="28"/>
        </w:rPr>
      </w:pPr>
      <w:bookmarkStart w:id="34" w:name="_Toc230635434"/>
      <w:r>
        <w:rPr>
          <w:b/>
          <w:szCs w:val="28"/>
        </w:rPr>
        <w:t>2</w:t>
      </w:r>
      <w:r w:rsidRPr="008324EC">
        <w:rPr>
          <w:b/>
          <w:szCs w:val="28"/>
        </w:rPr>
        <w:t>.2.2.</w:t>
      </w:r>
      <w:r>
        <w:rPr>
          <w:b/>
          <w:szCs w:val="28"/>
        </w:rPr>
        <w:t>4</w:t>
      </w:r>
      <w:r w:rsidRPr="008324EC">
        <w:rPr>
          <w:b/>
          <w:szCs w:val="28"/>
        </w:rPr>
        <w:t xml:space="preserve"> </w:t>
      </w:r>
      <w:bookmarkEnd w:id="34"/>
      <w:r w:rsidR="00C80801">
        <w:rPr>
          <w:b/>
          <w:szCs w:val="28"/>
        </w:rPr>
        <w:t xml:space="preserve">Поиск </w:t>
      </w:r>
      <w:r w:rsidR="00C80801" w:rsidRPr="00127D9C">
        <w:rPr>
          <w:b/>
          <w:szCs w:val="28"/>
        </w:rPr>
        <w:t>“</w:t>
      </w:r>
      <w:r w:rsidR="00CA7FB7">
        <w:rPr>
          <w:b/>
          <w:szCs w:val="28"/>
        </w:rPr>
        <w:t>бутылочных горлышек</w:t>
      </w:r>
      <w:r w:rsidR="00C80801" w:rsidRPr="00127D9C">
        <w:rPr>
          <w:b/>
          <w:szCs w:val="28"/>
        </w:rPr>
        <w:t>”</w:t>
      </w:r>
    </w:p>
    <w:p w14:paraId="0EBBDFFD" w14:textId="16A8EDC9"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w:t>
      </w:r>
      <w:r w:rsidRPr="00377BD4">
        <w:rPr>
          <w:rFonts w:ascii="Times New Roman" w:eastAsia="Times New Roman" w:hAnsi="Times New Roman" w:cs="Times New Roman"/>
          <w:sz w:val="28"/>
          <w:szCs w:val="28"/>
        </w:rPr>
        <w:lastRenderedPageBreak/>
        <w:t>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r w:rsidR="00E73C02">
        <w:rPr>
          <w:rFonts w:ascii="Times New Roman" w:eastAsia="Times New Roman" w:hAnsi="Times New Roman" w:cs="Times New Roman"/>
          <w:sz w:val="28"/>
          <w:szCs w:val="28"/>
        </w:rPr>
        <w:t xml:space="preserve"> Рисунок 8 схематично отображает </w:t>
      </w:r>
      <w:r w:rsidR="00127D9C">
        <w:rPr>
          <w:rFonts w:ascii="Times New Roman" w:eastAsia="Times New Roman" w:hAnsi="Times New Roman" w:cs="Times New Roman"/>
          <w:sz w:val="28"/>
          <w:szCs w:val="28"/>
        </w:rPr>
        <w:t xml:space="preserve">наличие </w:t>
      </w:r>
      <w:r w:rsidR="00127D9C">
        <w:rPr>
          <w:rFonts w:ascii="Times New Roman" w:eastAsia="Times New Roman" w:hAnsi="Times New Roman" w:cs="Times New Roman"/>
          <w:sz w:val="28"/>
          <w:szCs w:val="28"/>
          <w:lang w:val="en-US"/>
        </w:rPr>
        <w:t>“</w:t>
      </w:r>
      <w:r w:rsidR="00127D9C">
        <w:rPr>
          <w:rFonts w:ascii="Times New Roman" w:eastAsia="Times New Roman" w:hAnsi="Times New Roman" w:cs="Times New Roman"/>
          <w:sz w:val="28"/>
          <w:szCs w:val="28"/>
        </w:rPr>
        <w:t>бутылочного горлышка</w:t>
      </w:r>
      <w:r w:rsidR="00127D9C">
        <w:rPr>
          <w:rFonts w:ascii="Times New Roman" w:eastAsia="Times New Roman" w:hAnsi="Times New Roman" w:cs="Times New Roman"/>
          <w:sz w:val="28"/>
          <w:szCs w:val="28"/>
          <w:lang w:val="en-US"/>
        </w:rPr>
        <w:t>”</w:t>
      </w:r>
      <w:r w:rsidR="00127D9C">
        <w:rPr>
          <w:rFonts w:ascii="Times New Roman" w:eastAsia="Times New Roman" w:hAnsi="Times New Roman" w:cs="Times New Roman"/>
          <w:sz w:val="28"/>
          <w:szCs w:val="28"/>
        </w:rPr>
        <w:t xml:space="preserve"> в цепочке</w:t>
      </w:r>
      <w:r w:rsidR="00E73C02">
        <w:rPr>
          <w:rFonts w:ascii="Times New Roman" w:eastAsia="Times New Roman" w:hAnsi="Times New Roman" w:cs="Times New Roman"/>
          <w:sz w:val="28"/>
          <w:szCs w:val="28"/>
        </w:rPr>
        <w:t>.</w:t>
      </w:r>
    </w:p>
    <w:p w14:paraId="7AE1135F" w14:textId="4D8DBC45"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517C7856" wp14:editId="2485CE9F">
            <wp:extent cx="4608830" cy="2414735"/>
            <wp:effectExtent l="0" t="0" r="1270" b="5080"/>
            <wp:docPr id="4098" name="Picture 2" descr="https://sun9-73.userapi.com/s/v1/ig2/9Ys9Ho37qev-UWs0LIa8zpZjhplNNgkA3quhdVieXI-kBFxuWMqeN_LnkNRASkhm1p9mOymou_SqWZ64q6qn0C1s.jpg?quality=95&amp;as=32x17,48x25,72x38,108x57,160x84,240x126,360x189,480x251,540x283,584x306&amp;from=bu&amp;u=ItqOO6EY3-GcXiKTgJ_jlLx9QK93aBON0S8dFE9_iTQ&amp;cs=58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https://sun9-73.userapi.com/s/v1/ig2/9Ys9Ho37qev-UWs0LIa8zpZjhplNNgkA3quhdVieXI-kBFxuWMqeN_LnkNRASkhm1p9mOymou_SqWZ64q6qn0C1s.jpg?quality=95&amp;as=32x17,48x25,72x38,108x57,160x84,240x126,360x189,480x251,540x283,584x306&amp;from=bu&amp;u=ItqOO6EY3-GcXiKTgJ_jlLx9QK93aBON0S8dFE9_iTQ&amp;cs=584x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26311" cy="2423894"/>
                    </a:xfrm>
                    <a:prstGeom prst="rect">
                      <a:avLst/>
                    </a:prstGeom>
                    <a:noFill/>
                  </pic:spPr>
                </pic:pic>
              </a:graphicData>
            </a:graphic>
          </wp:inline>
        </w:drawing>
      </w:r>
    </w:p>
    <w:p w14:paraId="7C354B69" w14:textId="4E10E214" w:rsidR="00E73C02" w:rsidRPr="00C80801"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 xml:space="preserve">Рисунок 8 – </w:t>
      </w:r>
      <w:r w:rsidR="00C80801">
        <w:rPr>
          <w:rFonts w:ascii="Times New Roman" w:eastAsia="Times New Roman" w:hAnsi="Times New Roman" w:cs="Times New Roman"/>
          <w:noProof/>
          <w:sz w:val="28"/>
          <w:szCs w:val="28"/>
        </w:rPr>
        <w:t xml:space="preserve">Пример </w:t>
      </w:r>
      <w:r w:rsidR="00C80801" w:rsidRPr="00C80801">
        <w:rPr>
          <w:rFonts w:ascii="Times New Roman" w:eastAsia="Times New Roman" w:hAnsi="Times New Roman" w:cs="Times New Roman"/>
          <w:noProof/>
          <w:sz w:val="28"/>
          <w:szCs w:val="28"/>
        </w:rPr>
        <w:t>“</w:t>
      </w:r>
      <w:r w:rsidR="00C80801">
        <w:rPr>
          <w:rFonts w:ascii="Times New Roman" w:eastAsia="Times New Roman" w:hAnsi="Times New Roman" w:cs="Times New Roman"/>
          <w:noProof/>
          <w:sz w:val="28"/>
          <w:szCs w:val="28"/>
        </w:rPr>
        <w:t>бутылочного горлышка</w:t>
      </w:r>
      <w:r w:rsidR="00C80801" w:rsidRPr="00C80801">
        <w:rPr>
          <w:rFonts w:ascii="Times New Roman" w:eastAsia="Times New Roman" w:hAnsi="Times New Roman" w:cs="Times New Roman"/>
          <w:noProof/>
          <w:sz w:val="28"/>
          <w:szCs w:val="28"/>
        </w:rPr>
        <w:t>”</w:t>
      </w:r>
    </w:p>
    <w:p w14:paraId="3D1013C1" w14:textId="612191B0" w:rsidR="008324EC" w:rsidRPr="008324EC" w:rsidRDefault="008324EC" w:rsidP="008324EC">
      <w:pPr>
        <w:pStyle w:val="2"/>
        <w:keepNext/>
        <w:keepLines/>
        <w:spacing w:before="240" w:line="240" w:lineRule="auto"/>
        <w:jc w:val="both"/>
        <w:rPr>
          <w:b/>
          <w:szCs w:val="28"/>
        </w:rPr>
      </w:pPr>
      <w:bookmarkStart w:id="35" w:name="_Toc230635435"/>
      <w:r>
        <w:rPr>
          <w:b/>
          <w:szCs w:val="28"/>
        </w:rPr>
        <w:t>2</w:t>
      </w:r>
      <w:r w:rsidRPr="008324EC">
        <w:rPr>
          <w:b/>
          <w:szCs w:val="28"/>
        </w:rPr>
        <w:t>.2.2.</w:t>
      </w:r>
      <w:r>
        <w:rPr>
          <w:b/>
          <w:szCs w:val="28"/>
        </w:rPr>
        <w:t>5</w:t>
      </w:r>
      <w:r w:rsidRPr="008324EC">
        <w:rPr>
          <w:b/>
          <w:szCs w:val="28"/>
        </w:rPr>
        <w:t xml:space="preserve"> </w:t>
      </w:r>
      <w:r>
        <w:rPr>
          <w:b/>
          <w:szCs w:val="28"/>
        </w:rPr>
        <w:t xml:space="preserve">Поиск </w:t>
      </w:r>
      <w:bookmarkEnd w:id="35"/>
      <w:proofErr w:type="spellStart"/>
      <w:r w:rsidR="00CA7FB7">
        <w:rPr>
          <w:b/>
          <w:szCs w:val="28"/>
        </w:rPr>
        <w:t>cкрытых</w:t>
      </w:r>
      <w:proofErr w:type="spellEnd"/>
      <w:r w:rsidR="00CA7FB7">
        <w:rPr>
          <w:b/>
          <w:szCs w:val="28"/>
        </w:rPr>
        <w:t xml:space="preserve"> совместных использований</w:t>
      </w:r>
      <w:r w:rsidR="00C80801" w:rsidRPr="00C80801">
        <w:rPr>
          <w:b/>
          <w:szCs w:val="28"/>
        </w:rPr>
        <w:t xml:space="preserve"> инфраструктуры</w:t>
      </w:r>
    </w:p>
    <w:p w14:paraId="52C72C68" w14:textId="7494DA67"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w:t>
      </w:r>
      <w:proofErr w:type="spellStart"/>
      <w:r w:rsidR="00C80801">
        <w:rPr>
          <w:rFonts w:ascii="Times New Roman" w:eastAsia="Times New Roman" w:hAnsi="Times New Roman" w:cs="Times New Roman"/>
          <w:sz w:val="28"/>
          <w:szCs w:val="28"/>
        </w:rPr>
        <w:t>cкрытое</w:t>
      </w:r>
      <w:proofErr w:type="spellEnd"/>
      <w:r w:rsidR="00C80801">
        <w:rPr>
          <w:rFonts w:ascii="Times New Roman" w:eastAsia="Times New Roman" w:hAnsi="Times New Roman" w:cs="Times New Roman"/>
          <w:sz w:val="28"/>
          <w:szCs w:val="28"/>
        </w:rPr>
        <w:t xml:space="preserve"> совместное</w:t>
      </w:r>
      <w:r w:rsidR="00C80801" w:rsidRPr="00C80801">
        <w:rPr>
          <w:rFonts w:ascii="Times New Roman" w:eastAsia="Times New Roman" w:hAnsi="Times New Roman" w:cs="Times New Roman"/>
          <w:sz w:val="28"/>
          <w:szCs w:val="28"/>
        </w:rPr>
        <w:t xml:space="preserve"> использования инфраструктуры </w:t>
      </w:r>
      <w:r>
        <w:rPr>
          <w:rFonts w:ascii="Times New Roman" w:eastAsia="Times New Roman" w:hAnsi="Times New Roman" w:cs="Times New Roman"/>
          <w:sz w:val="28"/>
          <w:szCs w:val="28"/>
        </w:rPr>
        <w:t xml:space="preserve">–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 xml:space="preserve">Даже если </w:t>
      </w:r>
      <w:r w:rsidR="006426D0" w:rsidRPr="006426D0">
        <w:rPr>
          <w:rFonts w:ascii="Times New Roman" w:eastAsia="Times New Roman" w:hAnsi="Times New Roman" w:cs="Times New Roman"/>
          <w:sz w:val="28"/>
          <w:szCs w:val="28"/>
        </w:rPr>
        <w:lastRenderedPageBreak/>
        <w:t>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AA69E8">
        <w:rPr>
          <w:rFonts w:ascii="Times New Roman" w:eastAsia="Times New Roman" w:hAnsi="Times New Roman" w:cs="Times New Roman"/>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 xml:space="preserve">чии </w:t>
      </w:r>
      <w:proofErr w:type="spellStart"/>
      <w:r w:rsidR="00C80801" w:rsidRPr="00C80801">
        <w:rPr>
          <w:rFonts w:ascii="Times New Roman" w:eastAsia="Times New Roman" w:hAnsi="Times New Roman" w:cs="Times New Roman"/>
          <w:sz w:val="28"/>
          <w:szCs w:val="28"/>
        </w:rPr>
        <w:t>cкрытого</w:t>
      </w:r>
      <w:proofErr w:type="spellEnd"/>
      <w:r w:rsidR="00C80801" w:rsidRPr="00C80801">
        <w:rPr>
          <w:rFonts w:ascii="Times New Roman" w:eastAsia="Times New Roman" w:hAnsi="Times New Roman" w:cs="Times New Roman"/>
          <w:sz w:val="28"/>
          <w:szCs w:val="28"/>
        </w:rPr>
        <w:t xml:space="preserve"> совместного использования инфраструктуры </w:t>
      </w:r>
      <w:r w:rsidR="002574D2">
        <w:rPr>
          <w:rFonts w:ascii="Times New Roman" w:eastAsia="Times New Roman" w:hAnsi="Times New Roman" w:cs="Times New Roman"/>
          <w:sz w:val="28"/>
          <w:szCs w:val="28"/>
        </w:rPr>
        <w:t>систем</w:t>
      </w:r>
      <w:r w:rsidR="00C80801">
        <w:rPr>
          <w:rFonts w:ascii="Times New Roman" w:eastAsia="Times New Roman" w:hAnsi="Times New Roman" w:cs="Times New Roman"/>
          <w:sz w:val="28"/>
          <w:szCs w:val="28"/>
        </w:rPr>
        <w:t>ами</w:t>
      </w:r>
      <w:r w:rsidR="002574D2">
        <w:rPr>
          <w:rFonts w:ascii="Times New Roman" w:eastAsia="Times New Roman" w:hAnsi="Times New Roman" w:cs="Times New Roman"/>
          <w:sz w:val="28"/>
          <w:szCs w:val="28"/>
        </w:rPr>
        <w:t>.</w:t>
      </w:r>
      <w:r w:rsidR="00C80801">
        <w:rPr>
          <w:rFonts w:ascii="Times New Roman" w:eastAsia="Times New Roman" w:hAnsi="Times New Roman" w:cs="Times New Roman"/>
          <w:sz w:val="28"/>
          <w:szCs w:val="28"/>
        </w:rPr>
        <w:t xml:space="preserve"> На рисунке 9</w:t>
      </w:r>
      <w:r w:rsidR="00E73C02">
        <w:rPr>
          <w:rFonts w:ascii="Times New Roman" w:eastAsia="Times New Roman" w:hAnsi="Times New Roman" w:cs="Times New Roman"/>
          <w:sz w:val="28"/>
          <w:szCs w:val="28"/>
        </w:rPr>
        <w:t xml:space="preserve"> демонстрируется визуализация данного </w:t>
      </w:r>
      <w:proofErr w:type="spellStart"/>
      <w:r w:rsidR="00E73C02">
        <w:rPr>
          <w:rFonts w:ascii="Times New Roman" w:eastAsia="Times New Roman" w:hAnsi="Times New Roman" w:cs="Times New Roman"/>
          <w:sz w:val="28"/>
          <w:szCs w:val="28"/>
        </w:rPr>
        <w:t>антипаттерна</w:t>
      </w:r>
      <w:proofErr w:type="spellEnd"/>
      <w:r w:rsidR="00E73C02">
        <w:rPr>
          <w:rFonts w:ascii="Times New Roman" w:eastAsia="Times New Roman" w:hAnsi="Times New Roman" w:cs="Times New Roman"/>
          <w:sz w:val="28"/>
          <w:szCs w:val="28"/>
        </w:rPr>
        <w:t>.</w:t>
      </w:r>
    </w:p>
    <w:p w14:paraId="463ACB27" w14:textId="593E38EE"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431AE19F" wp14:editId="15205FB4">
            <wp:extent cx="4105910" cy="3087988"/>
            <wp:effectExtent l="0" t="0" r="0" b="0"/>
            <wp:docPr id="5124" name="Picture 4" descr="https://sun9-85.userapi.com/s/v1/ig2/Bf5q1F1XpvR2ubwsWOGLzmMwA4VFjWHqSM7X_-GSnP3zoOtKcWjfpuhVjPfXy4MlUtoA7lj3r_Y1bgClzIRJn7LR.jpg?quality=95&amp;as=32x24,48x36,72x54,108x81,160x120,240x180,360x271,480x361,540x406,601x452&amp;from=bu&amp;u=O9BD7hdI1SWNyJO7DW8hizWMqK6gezKEFq-NJOQh9K0&amp;cs=601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Picture 4" descr="https://sun9-85.userapi.com/s/v1/ig2/Bf5q1F1XpvR2ubwsWOGLzmMwA4VFjWHqSM7X_-GSnP3zoOtKcWjfpuhVjPfXy4MlUtoA7lj3r_Y1bgClzIRJn7LR.jpg?quality=95&amp;as=32x24,48x36,72x54,108x81,160x120,240x180,360x271,480x361,540x406,601x452&amp;from=bu&amp;u=O9BD7hdI1SWNyJO7DW8hizWMqK6gezKEFq-NJOQh9K0&amp;cs=601x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8528" cy="3097478"/>
                    </a:xfrm>
                    <a:prstGeom prst="rect">
                      <a:avLst/>
                    </a:prstGeom>
                    <a:noFill/>
                  </pic:spPr>
                </pic:pic>
              </a:graphicData>
            </a:graphic>
          </wp:inline>
        </w:drawing>
      </w:r>
    </w:p>
    <w:p w14:paraId="0CEE6DAA" w14:textId="425A93EC"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 xml:space="preserve">Рисунок 9 – Пример </w:t>
      </w:r>
      <w:r w:rsidR="00C80801" w:rsidRPr="00C80801">
        <w:rPr>
          <w:rFonts w:ascii="Times New Roman" w:eastAsia="Times New Roman" w:hAnsi="Times New Roman" w:cs="Times New Roman"/>
          <w:noProof/>
          <w:sz w:val="28"/>
          <w:szCs w:val="28"/>
        </w:rPr>
        <w:t>cкрытого совместного использования инфраструктуры</w:t>
      </w:r>
    </w:p>
    <w:p w14:paraId="4EAB9AA2" w14:textId="17AEC271" w:rsidR="008324EC" w:rsidRPr="008324EC" w:rsidRDefault="008324EC" w:rsidP="008324EC">
      <w:pPr>
        <w:pStyle w:val="2"/>
        <w:keepNext/>
        <w:keepLines/>
        <w:spacing w:before="240" w:line="240" w:lineRule="auto"/>
        <w:jc w:val="both"/>
        <w:rPr>
          <w:b/>
          <w:szCs w:val="28"/>
        </w:rPr>
      </w:pPr>
      <w:bookmarkStart w:id="36" w:name="_Toc230635436"/>
      <w:r>
        <w:rPr>
          <w:b/>
          <w:szCs w:val="28"/>
        </w:rPr>
        <w:t>2</w:t>
      </w:r>
      <w:r w:rsidRPr="008324EC">
        <w:rPr>
          <w:b/>
          <w:szCs w:val="28"/>
        </w:rPr>
        <w:t>.2.2.</w:t>
      </w:r>
      <w:r>
        <w:rPr>
          <w:b/>
          <w:szCs w:val="28"/>
        </w:rPr>
        <w:t>6</w:t>
      </w:r>
      <w:r w:rsidRPr="008324EC">
        <w:rPr>
          <w:b/>
          <w:szCs w:val="28"/>
        </w:rPr>
        <w:t xml:space="preserve"> </w:t>
      </w:r>
      <w:bookmarkEnd w:id="36"/>
      <w:r w:rsidR="00CA7FB7">
        <w:rPr>
          <w:b/>
          <w:szCs w:val="28"/>
        </w:rPr>
        <w:t>Поиск нарушений</w:t>
      </w:r>
      <w:r w:rsidR="00C80801">
        <w:rPr>
          <w:b/>
          <w:szCs w:val="28"/>
        </w:rPr>
        <w:t xml:space="preserve"> сетевого периметра</w:t>
      </w:r>
    </w:p>
    <w:p w14:paraId="189162AE" w14:textId="6B26F166"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w:t>
      </w:r>
      <w:r w:rsidR="00C80801">
        <w:rPr>
          <w:rFonts w:ascii="Times New Roman" w:eastAsia="Times New Roman" w:hAnsi="Times New Roman" w:cs="Times New Roman"/>
          <w:sz w:val="28"/>
          <w:szCs w:val="28"/>
        </w:rPr>
        <w:t>поиск нарушения</w:t>
      </w:r>
      <w:r w:rsidR="00C80801" w:rsidRPr="00C80801">
        <w:rPr>
          <w:rFonts w:ascii="Times New Roman" w:eastAsia="Times New Roman" w:hAnsi="Times New Roman" w:cs="Times New Roman"/>
          <w:sz w:val="28"/>
          <w:szCs w:val="28"/>
        </w:rPr>
        <w:t xml:space="preserve"> сетевого периметра</w:t>
      </w:r>
      <w:r>
        <w:rPr>
          <w:rFonts w:ascii="Times New Roman" w:eastAsia="Times New Roman" w:hAnsi="Times New Roman" w:cs="Times New Roman"/>
          <w:sz w:val="28"/>
          <w:szCs w:val="28"/>
        </w:rPr>
        <w:t xml:space="preserve">.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lastRenderedPageBreak/>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514036">
        <w:rPr>
          <w:rFonts w:ascii="Times New Roman" w:eastAsia="Times New Roman" w:hAnsi="Times New Roman" w:cs="Times New Roman"/>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сетевого периметра и возвращаются в качестве результата проверки.</w:t>
      </w:r>
      <w:r w:rsidR="00E73C02">
        <w:rPr>
          <w:rFonts w:ascii="Times New Roman" w:eastAsia="Times New Roman" w:hAnsi="Times New Roman" w:cs="Times New Roman"/>
          <w:sz w:val="28"/>
          <w:szCs w:val="28"/>
        </w:rPr>
        <w:t xml:space="preserve"> Пример </w:t>
      </w:r>
      <w:r w:rsidR="00ED2EDB">
        <w:rPr>
          <w:rFonts w:ascii="Times New Roman" w:eastAsia="Times New Roman" w:hAnsi="Times New Roman" w:cs="Times New Roman"/>
          <w:sz w:val="28"/>
          <w:szCs w:val="28"/>
        </w:rPr>
        <w:t xml:space="preserve">нарушения </w:t>
      </w:r>
      <w:r w:rsidR="00C709D7">
        <w:rPr>
          <w:rFonts w:ascii="Times New Roman" w:eastAsia="Times New Roman" w:hAnsi="Times New Roman" w:cs="Times New Roman"/>
          <w:sz w:val="28"/>
          <w:szCs w:val="28"/>
        </w:rPr>
        <w:t>сетевого</w:t>
      </w:r>
      <w:r w:rsidR="00ED2EDB">
        <w:rPr>
          <w:rFonts w:ascii="Times New Roman" w:eastAsia="Times New Roman" w:hAnsi="Times New Roman" w:cs="Times New Roman"/>
          <w:sz w:val="28"/>
          <w:szCs w:val="28"/>
        </w:rPr>
        <w:t xml:space="preserve"> периметра</w:t>
      </w:r>
      <w:r w:rsidR="00E73C02">
        <w:rPr>
          <w:rFonts w:ascii="Times New Roman" w:eastAsia="Times New Roman" w:hAnsi="Times New Roman" w:cs="Times New Roman"/>
          <w:sz w:val="28"/>
          <w:szCs w:val="28"/>
        </w:rPr>
        <w:t xml:space="preserve"> показа</w:t>
      </w:r>
      <w:r w:rsidR="00ED2EDB">
        <w:rPr>
          <w:rFonts w:ascii="Times New Roman" w:eastAsia="Times New Roman" w:hAnsi="Times New Roman" w:cs="Times New Roman"/>
          <w:sz w:val="28"/>
          <w:szCs w:val="28"/>
        </w:rPr>
        <w:t>н на рисунке 10</w:t>
      </w:r>
      <w:r w:rsidR="00E73C02">
        <w:rPr>
          <w:rFonts w:ascii="Times New Roman" w:eastAsia="Times New Roman" w:hAnsi="Times New Roman" w:cs="Times New Roman"/>
          <w:sz w:val="28"/>
          <w:szCs w:val="28"/>
        </w:rPr>
        <w:t>.</w:t>
      </w:r>
    </w:p>
    <w:p w14:paraId="377FE206" w14:textId="761BEB3F" w:rsidR="00E73C02" w:rsidRPr="00ED2EDB" w:rsidRDefault="00C80801" w:rsidP="00ED2EDB">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281CD3D6" wp14:editId="1F15D772">
            <wp:extent cx="4944110" cy="2751541"/>
            <wp:effectExtent l="0" t="0" r="8890" b="0"/>
            <wp:docPr id="6146" name="Picture 2" descr="https://sun9-80.userapi.com/s/v1/ig2/8Pv-WXlKp7EXoAACLf0txyxfRUq3g9LBxnF9yyAM31IjlTuNxqKydF2CTSqcPmcmdU8PLUVK1e4DXU5atnMLuXsd.jpg?quality=95&amp;as=32x18,48x27,72x40,108x60,160x89,240x134,360x200,480x267,540x301,566x315&amp;from=bu&amp;u=2YmS6BW8EtnKj6AU1PGbPq-QhZbHeFwtfev_B56Mwiw&amp;cs=566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ttps://sun9-80.userapi.com/s/v1/ig2/8Pv-WXlKp7EXoAACLf0txyxfRUq3g9LBxnF9yyAM31IjlTuNxqKydF2CTSqcPmcmdU8PLUVK1e4DXU5atnMLuXsd.jpg?quality=95&amp;as=32x18,48x27,72x40,108x60,160x89,240x134,360x200,480x267,540x301,566x315&amp;from=bu&amp;u=2YmS6BW8EtnKj6AU1PGbPq-QhZbHeFwtfev_B56Mwiw&amp;cs=566x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68361" cy="2765037"/>
                    </a:xfrm>
                    <a:prstGeom prst="rect">
                      <a:avLst/>
                    </a:prstGeom>
                    <a:noFill/>
                  </pic:spPr>
                </pic:pic>
              </a:graphicData>
            </a:graphic>
          </wp:inline>
        </w:drawing>
      </w:r>
    </w:p>
    <w:p w14:paraId="73AB253F" w14:textId="094C1353" w:rsidR="00ED2EDB" w:rsidRPr="00ED2EDB" w:rsidRDefault="00ED2EDB" w:rsidP="00ED2EDB">
      <w:pPr>
        <w:spacing w:before="100" w:beforeAutospacing="1" w:after="100" w:afterAutospacing="1" w:line="240" w:lineRule="auto"/>
        <w:jc w:val="center"/>
        <w:rPr>
          <w:rFonts w:ascii="Times New Roman" w:eastAsia="Times New Roman" w:hAnsi="Times New Roman" w:cs="Times New Roman"/>
          <w:noProof/>
          <w:sz w:val="28"/>
          <w:szCs w:val="28"/>
        </w:rPr>
      </w:pPr>
      <w:r w:rsidRPr="00ED2EDB">
        <w:rPr>
          <w:rFonts w:ascii="Times New Roman" w:eastAsia="Times New Roman" w:hAnsi="Times New Roman" w:cs="Times New Roman"/>
          <w:noProof/>
          <w:sz w:val="28"/>
          <w:szCs w:val="28"/>
        </w:rPr>
        <w:t>Рисунок</w:t>
      </w:r>
      <w:r w:rsidR="00CF108D">
        <w:rPr>
          <w:rFonts w:ascii="Times New Roman" w:eastAsia="Times New Roman" w:hAnsi="Times New Roman" w:cs="Times New Roman"/>
          <w:noProof/>
          <w:sz w:val="28"/>
          <w:szCs w:val="28"/>
        </w:rPr>
        <w:t xml:space="preserve"> 10 – Пример нарушения сетевого</w:t>
      </w:r>
      <w:r w:rsidRPr="00ED2EDB">
        <w:rPr>
          <w:rFonts w:ascii="Times New Roman" w:eastAsia="Times New Roman" w:hAnsi="Times New Roman" w:cs="Times New Roman"/>
          <w:noProof/>
          <w:sz w:val="28"/>
          <w:szCs w:val="28"/>
        </w:rPr>
        <w:t xml:space="preserve"> периметра</w:t>
      </w:r>
    </w:p>
    <w:p w14:paraId="233FFE65" w14:textId="5FA3401F" w:rsidR="00D37C82" w:rsidRDefault="008B0D41" w:rsidP="0051078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w:t>
      </w:r>
      <w:r w:rsidRPr="008B0D41">
        <w:rPr>
          <w:rFonts w:ascii="Times New Roman" w:eastAsia="Times New Roman" w:hAnsi="Times New Roman" w:cs="Times New Roman"/>
          <w:sz w:val="28"/>
          <w:szCs w:val="28"/>
        </w:rPr>
        <w:lastRenderedPageBreak/>
        <w:t>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r w:rsidR="00510783">
        <w:rPr>
          <w:rFonts w:ascii="Times New Roman" w:eastAsia="Times New Roman" w:hAnsi="Times New Roman" w:cs="Times New Roman"/>
          <w:sz w:val="28"/>
          <w:szCs w:val="28"/>
        </w:rPr>
        <w:t xml:space="preserve"> В таблице 3 приведена итоговая характеристика всех шести перечисленных проверок.</w:t>
      </w:r>
    </w:p>
    <w:p w14:paraId="73D530E9" w14:textId="557B130E" w:rsidR="00510783" w:rsidRDefault="00510783" w:rsidP="0051078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3</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Характеристики</w:t>
      </w:r>
      <w:r w:rsidRPr="007D52F0">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аналитических проверок</w:t>
      </w:r>
    </w:p>
    <w:tbl>
      <w:tblPr>
        <w:tblStyle w:val="a5"/>
        <w:tblW w:w="0" w:type="auto"/>
        <w:tblLook w:val="04A0" w:firstRow="1" w:lastRow="0" w:firstColumn="1" w:lastColumn="0" w:noHBand="0" w:noVBand="1"/>
      </w:tblPr>
      <w:tblGrid>
        <w:gridCol w:w="2526"/>
        <w:gridCol w:w="3139"/>
        <w:gridCol w:w="3544"/>
      </w:tblGrid>
      <w:tr w:rsidR="00510783" w14:paraId="15DC1622" w14:textId="77777777" w:rsidTr="00C97F1E">
        <w:tc>
          <w:tcPr>
            <w:tcW w:w="2526" w:type="dxa"/>
          </w:tcPr>
          <w:p w14:paraId="54C25C1F" w14:textId="77777777" w:rsidR="00510783" w:rsidRPr="001072FA" w:rsidRDefault="00510783" w:rsidP="00AA3BC4">
            <w:pPr>
              <w:jc w:val="center"/>
              <w:rPr>
                <w:rFonts w:ascii="Times New Roman" w:eastAsia="Times New Roman" w:hAnsi="Times New Roman" w:cs="Times New Roman"/>
                <w:b/>
                <w:sz w:val="24"/>
                <w:szCs w:val="24"/>
              </w:rPr>
            </w:pPr>
          </w:p>
        </w:tc>
        <w:tc>
          <w:tcPr>
            <w:tcW w:w="3139" w:type="dxa"/>
          </w:tcPr>
          <w:p w14:paraId="3F54E64E" w14:textId="16C31F11" w:rsidR="00510783" w:rsidRPr="001072FA"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Что проверяет</w:t>
            </w:r>
            <w:r w:rsidR="00C97F1E">
              <w:rPr>
                <w:rFonts w:ascii="Times New Roman" w:eastAsia="Times New Roman" w:hAnsi="Times New Roman" w:cs="Times New Roman"/>
                <w:b/>
                <w:sz w:val="24"/>
                <w:szCs w:val="24"/>
              </w:rPr>
              <w:t>/вычисляет</w:t>
            </w:r>
          </w:p>
        </w:tc>
        <w:tc>
          <w:tcPr>
            <w:tcW w:w="3544" w:type="dxa"/>
          </w:tcPr>
          <w:p w14:paraId="37141E65" w14:textId="52CF6500" w:rsidR="00510783" w:rsidRPr="001072FA"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Результат</w:t>
            </w:r>
          </w:p>
        </w:tc>
      </w:tr>
      <w:tr w:rsidR="00510783" w14:paraId="33A11CB7" w14:textId="77777777" w:rsidTr="00C97F1E">
        <w:tc>
          <w:tcPr>
            <w:tcW w:w="2526" w:type="dxa"/>
          </w:tcPr>
          <w:p w14:paraId="3749DD4F" w14:textId="56217F4E"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циклических зависимостей</w:t>
            </w:r>
          </w:p>
        </w:tc>
        <w:tc>
          <w:tcPr>
            <w:tcW w:w="3139" w:type="dxa"/>
          </w:tcPr>
          <w:p w14:paraId="27BBFA11" w14:textId="5575AEC3" w:rsidR="00510783" w:rsidRPr="0077240F"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замкнутых цепочек зависимостей между компонентами</w:t>
            </w:r>
          </w:p>
        </w:tc>
        <w:tc>
          <w:tcPr>
            <w:tcW w:w="3544" w:type="dxa"/>
          </w:tcPr>
          <w:p w14:paraId="717513E6" w14:textId="354F93F6"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всех найденных циклов с перечислением входящих в них узлов</w:t>
            </w:r>
          </w:p>
        </w:tc>
      </w:tr>
      <w:tr w:rsidR="00510783" w14:paraId="27536CCD" w14:textId="77777777" w:rsidTr="00C97F1E">
        <w:tc>
          <w:tcPr>
            <w:tcW w:w="2526" w:type="dxa"/>
          </w:tcPr>
          <w:p w14:paraId="46D771F2" w14:textId="19E0EDFF"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единых точек отказа</w:t>
            </w:r>
          </w:p>
        </w:tc>
        <w:tc>
          <w:tcPr>
            <w:tcW w:w="3139" w:type="dxa"/>
          </w:tcPr>
          <w:p w14:paraId="523B261B" w14:textId="2AE7C78D"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удаление которых нарушает связность системы</w:t>
            </w:r>
          </w:p>
        </w:tc>
        <w:tc>
          <w:tcPr>
            <w:tcW w:w="3544" w:type="dxa"/>
          </w:tcPr>
          <w:p w14:paraId="4231C7CE" w14:textId="163F30E5"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узлов-точек сочленения с указанием типа и идентификатора</w:t>
            </w:r>
          </w:p>
        </w:tc>
      </w:tr>
      <w:tr w:rsidR="00510783" w14:paraId="66EFB848" w14:textId="77777777" w:rsidTr="00C97F1E">
        <w:tc>
          <w:tcPr>
            <w:tcW w:w="2526" w:type="dxa"/>
          </w:tcPr>
          <w:p w14:paraId="4681B463" w14:textId="0B3C113A" w:rsidR="00510783" w:rsidRPr="00704720"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Поиск </w:t>
            </w:r>
            <w:r>
              <w:rPr>
                <w:rFonts w:ascii="Times New Roman" w:eastAsia="Times New Roman" w:hAnsi="Times New Roman" w:cs="Times New Roman"/>
                <w:b/>
                <w:sz w:val="24"/>
                <w:szCs w:val="24"/>
                <w:lang w:val="en-US"/>
              </w:rPr>
              <w:t>“</w:t>
            </w:r>
            <w:r w:rsidR="00CA7FB7">
              <w:rPr>
                <w:rFonts w:ascii="Times New Roman" w:eastAsia="Times New Roman" w:hAnsi="Times New Roman" w:cs="Times New Roman"/>
                <w:b/>
                <w:sz w:val="24"/>
                <w:szCs w:val="24"/>
              </w:rPr>
              <w:t>божественных</w:t>
            </w:r>
            <w:r>
              <w:rPr>
                <w:rFonts w:ascii="Times New Roman" w:eastAsia="Times New Roman" w:hAnsi="Times New Roman" w:cs="Times New Roman"/>
                <w:b/>
                <w:sz w:val="24"/>
                <w:szCs w:val="24"/>
                <w:lang w:val="en-US"/>
              </w:rPr>
              <w:t>”</w:t>
            </w:r>
            <w:r w:rsidR="00CA7FB7">
              <w:rPr>
                <w:rFonts w:ascii="Times New Roman" w:eastAsia="Times New Roman" w:hAnsi="Times New Roman" w:cs="Times New Roman"/>
                <w:b/>
                <w:sz w:val="24"/>
                <w:szCs w:val="24"/>
              </w:rPr>
              <w:t xml:space="preserve"> объектов</w:t>
            </w:r>
          </w:p>
        </w:tc>
        <w:tc>
          <w:tcPr>
            <w:tcW w:w="3139" w:type="dxa"/>
          </w:tcPr>
          <w:p w14:paraId="78F2117A" w14:textId="5F45D302"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с аномально высоким числом связей, нарушающих принцип единственной ответственности</w:t>
            </w:r>
          </w:p>
        </w:tc>
        <w:tc>
          <w:tcPr>
            <w:tcW w:w="3544" w:type="dxa"/>
          </w:tcPr>
          <w:p w14:paraId="79957B84" w14:textId="5C006FB0" w:rsidR="00510783" w:rsidRPr="001072FA" w:rsidRDefault="00510783" w:rsidP="00510783">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 xml:space="preserve">Список узлов </w:t>
            </w:r>
            <w:r>
              <w:rPr>
                <w:rFonts w:ascii="Times New Roman" w:eastAsia="Times New Roman" w:hAnsi="Times New Roman" w:cs="Times New Roman"/>
                <w:sz w:val="24"/>
                <w:szCs w:val="24"/>
              </w:rPr>
              <w:t>с наибольшим количеством</w:t>
            </w:r>
            <w:r w:rsidRPr="00510783">
              <w:rPr>
                <w:rFonts w:ascii="Times New Roman" w:eastAsia="Times New Roman" w:hAnsi="Times New Roman" w:cs="Times New Roman"/>
                <w:sz w:val="24"/>
                <w:szCs w:val="24"/>
              </w:rPr>
              <w:t xml:space="preserve"> связей с указанием типа и идентификатора</w:t>
            </w:r>
          </w:p>
        </w:tc>
      </w:tr>
      <w:tr w:rsidR="00510783" w14:paraId="6A790FAD" w14:textId="77777777" w:rsidTr="00C97F1E">
        <w:tc>
          <w:tcPr>
            <w:tcW w:w="2526" w:type="dxa"/>
          </w:tcPr>
          <w:p w14:paraId="157D9147" w14:textId="358A9377" w:rsidR="00510783" w:rsidRPr="00CF108D" w:rsidRDefault="00CF108D" w:rsidP="00AA3BC4">
            <w:pPr>
              <w:jc w:val="center"/>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rPr>
              <w:t xml:space="preserve">Поиск </w:t>
            </w:r>
            <w:r>
              <w:rPr>
                <w:rFonts w:ascii="Times New Roman" w:eastAsia="Times New Roman" w:hAnsi="Times New Roman" w:cs="Times New Roman"/>
                <w:b/>
                <w:sz w:val="24"/>
                <w:szCs w:val="24"/>
                <w:lang w:val="en-US"/>
              </w:rPr>
              <w:t>“</w:t>
            </w:r>
            <w:r w:rsidR="00CA7FB7">
              <w:rPr>
                <w:rFonts w:ascii="Times New Roman" w:eastAsia="Times New Roman" w:hAnsi="Times New Roman" w:cs="Times New Roman"/>
                <w:b/>
                <w:sz w:val="24"/>
                <w:szCs w:val="24"/>
              </w:rPr>
              <w:t>бутылочных горлышек</w:t>
            </w:r>
            <w:r>
              <w:rPr>
                <w:rFonts w:ascii="Times New Roman" w:eastAsia="Times New Roman" w:hAnsi="Times New Roman" w:cs="Times New Roman"/>
                <w:b/>
                <w:sz w:val="24"/>
                <w:szCs w:val="24"/>
                <w:lang w:val="en-US"/>
              </w:rPr>
              <w:t>”</w:t>
            </w:r>
          </w:p>
        </w:tc>
        <w:tc>
          <w:tcPr>
            <w:tcW w:w="3139" w:type="dxa"/>
          </w:tcPr>
          <w:p w14:paraId="0D3B1295" w14:textId="416C00A5"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Метрики производительности вдоль заданной цепочки компонентов</w:t>
            </w:r>
          </w:p>
        </w:tc>
        <w:tc>
          <w:tcPr>
            <w:tcW w:w="3544" w:type="dxa"/>
          </w:tcPr>
          <w:p w14:paraId="2E44A40A" w14:textId="6B2A8A16" w:rsidR="00510783" w:rsidRPr="001072FA" w:rsidRDefault="00510783" w:rsidP="00C97F1E">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Три агрегированные метрики: минимальный RPS</w:t>
            </w:r>
            <w:r w:rsidR="00C97F1E">
              <w:rPr>
                <w:rFonts w:ascii="Times New Roman" w:eastAsia="Times New Roman" w:hAnsi="Times New Roman" w:cs="Times New Roman"/>
                <w:sz w:val="24"/>
                <w:szCs w:val="24"/>
              </w:rPr>
              <w:t xml:space="preserve">, </w:t>
            </w:r>
            <w:r w:rsidR="00C97F1E" w:rsidRPr="00C97F1E">
              <w:rPr>
                <w:rFonts w:ascii="Times New Roman" w:eastAsia="Times New Roman" w:hAnsi="Times New Roman" w:cs="Times New Roman"/>
                <w:sz w:val="24"/>
                <w:szCs w:val="24"/>
              </w:rPr>
              <w:t>показатель успешности сквозного вызова</w:t>
            </w:r>
            <w:r w:rsidR="00C97F1E">
              <w:rPr>
                <w:rFonts w:ascii="Times New Roman" w:eastAsia="Times New Roman" w:hAnsi="Times New Roman" w:cs="Times New Roman"/>
                <w:sz w:val="24"/>
                <w:szCs w:val="24"/>
              </w:rPr>
              <w:t>, суммарная задержка</w:t>
            </w:r>
          </w:p>
        </w:tc>
      </w:tr>
      <w:tr w:rsidR="00510783" w14:paraId="100F1F48" w14:textId="77777777" w:rsidTr="00361B20">
        <w:trPr>
          <w:trHeight w:val="1216"/>
        </w:trPr>
        <w:tc>
          <w:tcPr>
            <w:tcW w:w="2526" w:type="dxa"/>
          </w:tcPr>
          <w:p w14:paraId="415B3D82" w14:textId="462FD5B4"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 xml:space="preserve">Поиск </w:t>
            </w:r>
            <w:r w:rsidR="00CA7FB7">
              <w:rPr>
                <w:rFonts w:ascii="Times New Roman" w:eastAsia="Times New Roman" w:hAnsi="Times New Roman" w:cs="Times New Roman"/>
                <w:b/>
                <w:sz w:val="24"/>
                <w:szCs w:val="24"/>
              </w:rPr>
              <w:t>скрытых совместных использований</w:t>
            </w:r>
            <w:r w:rsidR="00CF108D" w:rsidRPr="00CF108D">
              <w:rPr>
                <w:rFonts w:ascii="Times New Roman" w:eastAsia="Times New Roman" w:hAnsi="Times New Roman" w:cs="Times New Roman"/>
                <w:b/>
                <w:sz w:val="24"/>
                <w:szCs w:val="24"/>
              </w:rPr>
              <w:t xml:space="preserve"> инфраструктуры</w:t>
            </w:r>
          </w:p>
        </w:tc>
        <w:tc>
          <w:tcPr>
            <w:tcW w:w="3139" w:type="dxa"/>
          </w:tcPr>
          <w:p w14:paraId="64538003" w14:textId="6292E834" w:rsidR="00510783" w:rsidRPr="001072FA"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Узлы развёртывания, совместно используемые несколькими независимыми системами</w:t>
            </w:r>
          </w:p>
        </w:tc>
        <w:tc>
          <w:tcPr>
            <w:tcW w:w="3544" w:type="dxa"/>
          </w:tcPr>
          <w:p w14:paraId="7262E07B" w14:textId="370BE0E4" w:rsidR="00510783" w:rsidRPr="001072FA"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узлов развёртывания, общих для всех указанных систем</w:t>
            </w:r>
          </w:p>
        </w:tc>
      </w:tr>
      <w:tr w:rsidR="00510783" w14:paraId="43A71E23" w14:textId="77777777" w:rsidTr="00C97F1E">
        <w:tc>
          <w:tcPr>
            <w:tcW w:w="2526" w:type="dxa"/>
          </w:tcPr>
          <w:p w14:paraId="1E8F2A12" w14:textId="78CC2AA2" w:rsidR="00510783" w:rsidRPr="00510783" w:rsidRDefault="00CA7FB7"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Поиск нарушений</w:t>
            </w:r>
            <w:r w:rsidR="00CF108D">
              <w:rPr>
                <w:rFonts w:ascii="Times New Roman" w:eastAsia="Times New Roman" w:hAnsi="Times New Roman" w:cs="Times New Roman"/>
                <w:b/>
                <w:sz w:val="24"/>
                <w:szCs w:val="24"/>
              </w:rPr>
              <w:t xml:space="preserve"> сетевого периметра</w:t>
            </w:r>
          </w:p>
        </w:tc>
        <w:tc>
          <w:tcPr>
            <w:tcW w:w="3139" w:type="dxa"/>
          </w:tcPr>
          <w:p w14:paraId="754DA53D" w14:textId="39D7A8F7" w:rsidR="00510783"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Компоненты, развёрнутые в DMZ-зоне, но не использующие обязательные технологии защиты (например, WAF)</w:t>
            </w:r>
          </w:p>
        </w:tc>
        <w:tc>
          <w:tcPr>
            <w:tcW w:w="3544" w:type="dxa"/>
          </w:tcPr>
          <w:p w14:paraId="3EC917E9" w14:textId="341C12A5" w:rsidR="00510783"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компонентов-нарушителей с указанием текущей и требуемой технологии</w:t>
            </w:r>
          </w:p>
        </w:tc>
      </w:tr>
    </w:tbl>
    <w:p w14:paraId="5043E6AC" w14:textId="7E50851D" w:rsidR="0006603B" w:rsidRPr="0006603B" w:rsidRDefault="0006603B" w:rsidP="00361B20">
      <w:pPr>
        <w:spacing w:after="0" w:line="360" w:lineRule="auto"/>
        <w:jc w:val="both"/>
        <w:rPr>
          <w:rFonts w:ascii="Times New Roman" w:eastAsia="Times New Roman" w:hAnsi="Times New Roman" w:cs="Times New Roman"/>
          <w:sz w:val="28"/>
          <w:szCs w:val="28"/>
        </w:rPr>
      </w:pPr>
    </w:p>
    <w:p w14:paraId="3AAB4E7A" w14:textId="53BA82E4" w:rsidR="0006603B" w:rsidRPr="00276FF7" w:rsidRDefault="0006603B" w:rsidP="0006603B">
      <w:pPr>
        <w:spacing w:after="0" w:line="360" w:lineRule="auto"/>
        <w:ind w:firstLine="709"/>
        <w:jc w:val="both"/>
        <w:rPr>
          <w:rFonts w:ascii="Times New Roman" w:eastAsia="Times New Roman" w:hAnsi="Times New Roman" w:cs="Times New Roman"/>
          <w:sz w:val="28"/>
          <w:szCs w:val="28"/>
        </w:rPr>
      </w:pPr>
      <w:r w:rsidRPr="0006603B">
        <w:rPr>
          <w:rFonts w:ascii="Times New Roman" w:eastAsia="Times New Roman" w:hAnsi="Times New Roman" w:cs="Times New Roman"/>
          <w:sz w:val="28"/>
          <w:szCs w:val="28"/>
        </w:rPr>
        <w:t>Корректность результатов анализа напрямую зави</w:t>
      </w:r>
      <w:r>
        <w:rPr>
          <w:rFonts w:ascii="Times New Roman" w:eastAsia="Times New Roman" w:hAnsi="Times New Roman" w:cs="Times New Roman"/>
          <w:sz w:val="28"/>
          <w:szCs w:val="28"/>
        </w:rPr>
        <w:t>сит от качества входных данных –</w:t>
      </w:r>
      <w:r w:rsidRPr="0006603B">
        <w:rPr>
          <w:rFonts w:ascii="Times New Roman" w:eastAsia="Times New Roman" w:hAnsi="Times New Roman" w:cs="Times New Roman"/>
          <w:sz w:val="28"/>
          <w:szCs w:val="28"/>
        </w:rPr>
        <w:t xml:space="preserve"> JSON-описания архитектурного рабочего пространства </w:t>
      </w:r>
      <w:proofErr w:type="spellStart"/>
      <w:r w:rsidRPr="0006603B">
        <w:rPr>
          <w:rFonts w:ascii="Times New Roman" w:eastAsia="Times New Roman" w:hAnsi="Times New Roman" w:cs="Times New Roman"/>
          <w:sz w:val="28"/>
          <w:szCs w:val="28"/>
        </w:rPr>
        <w:t>Structurizr</w:t>
      </w:r>
      <w:proofErr w:type="spellEnd"/>
      <w:r w:rsidRPr="0006603B">
        <w:rPr>
          <w:rFonts w:ascii="Times New Roman" w:eastAsia="Times New Roman" w:hAnsi="Times New Roman" w:cs="Times New Roman"/>
          <w:sz w:val="28"/>
          <w:szCs w:val="28"/>
        </w:rPr>
        <w:t>. Метод предполагает ряд условий, при нарушении которых достоверность результатов может снижаться.</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 xml:space="preserve">Во-первых, уровень детализации должен быть достаточным для применяемых проверок. Например, проверка </w:t>
      </w:r>
      <w:r w:rsidR="00C709D7">
        <w:rPr>
          <w:rFonts w:ascii="Times New Roman" w:eastAsia="Times New Roman" w:hAnsi="Times New Roman" w:cs="Times New Roman"/>
          <w:sz w:val="28"/>
          <w:szCs w:val="28"/>
        </w:rPr>
        <w:t xml:space="preserve">наличия </w:t>
      </w:r>
      <w:r w:rsidR="00C709D7" w:rsidRPr="00C709D7">
        <w:rPr>
          <w:rFonts w:ascii="Times New Roman" w:eastAsia="Times New Roman" w:hAnsi="Times New Roman" w:cs="Times New Roman"/>
          <w:sz w:val="28"/>
          <w:szCs w:val="28"/>
        </w:rPr>
        <w:t>“</w:t>
      </w:r>
      <w:r w:rsidRPr="0006603B">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06603B">
        <w:rPr>
          <w:rFonts w:ascii="Times New Roman" w:eastAsia="Times New Roman" w:hAnsi="Times New Roman" w:cs="Times New Roman"/>
          <w:sz w:val="28"/>
          <w:szCs w:val="28"/>
        </w:rPr>
        <w:t xml:space="preserve"> требует наличия атрибутов </w:t>
      </w:r>
      <w:proofErr w:type="spellStart"/>
      <w:r w:rsidRPr="0006603B">
        <w:rPr>
          <w:rFonts w:ascii="Times New Roman" w:eastAsia="Times New Roman" w:hAnsi="Times New Roman" w:cs="Times New Roman"/>
          <w:sz w:val="28"/>
          <w:szCs w:val="28"/>
        </w:rPr>
        <w:t>rps</w:t>
      </w:r>
      <w:proofErr w:type="spellEnd"/>
      <w:r w:rsidRPr="0006603B">
        <w:rPr>
          <w:rFonts w:ascii="Times New Roman" w:eastAsia="Times New Roman" w:hAnsi="Times New Roman" w:cs="Times New Roman"/>
          <w:sz w:val="28"/>
          <w:szCs w:val="28"/>
        </w:rPr>
        <w:t xml:space="preserve">, </w:t>
      </w:r>
      <w:proofErr w:type="spellStart"/>
      <w:r w:rsidRPr="0006603B">
        <w:rPr>
          <w:rFonts w:ascii="Times New Roman" w:eastAsia="Times New Roman" w:hAnsi="Times New Roman" w:cs="Times New Roman"/>
          <w:sz w:val="28"/>
          <w:szCs w:val="28"/>
        </w:rPr>
        <w:t>error_rate</w:t>
      </w:r>
      <w:proofErr w:type="spellEnd"/>
      <w:r w:rsidRPr="0006603B">
        <w:rPr>
          <w:rFonts w:ascii="Times New Roman" w:eastAsia="Times New Roman" w:hAnsi="Times New Roman" w:cs="Times New Roman"/>
          <w:sz w:val="28"/>
          <w:szCs w:val="28"/>
        </w:rPr>
        <w:t xml:space="preserve"> и </w:t>
      </w:r>
      <w:proofErr w:type="spellStart"/>
      <w:r w:rsidRPr="0006603B">
        <w:rPr>
          <w:rFonts w:ascii="Times New Roman" w:eastAsia="Times New Roman" w:hAnsi="Times New Roman" w:cs="Times New Roman"/>
          <w:sz w:val="28"/>
          <w:szCs w:val="28"/>
        </w:rPr>
        <w:t>latency</w:t>
      </w:r>
      <w:proofErr w:type="spellEnd"/>
      <w:r w:rsidRPr="0006603B">
        <w:rPr>
          <w:rFonts w:ascii="Times New Roman" w:eastAsia="Times New Roman" w:hAnsi="Times New Roman" w:cs="Times New Roman"/>
          <w:sz w:val="28"/>
          <w:szCs w:val="28"/>
        </w:rPr>
        <w:t xml:space="preserve"> у узлов. Отсутствие этих атрибутов не приводит к ошибке, но может </w:t>
      </w:r>
      <w:r w:rsidRPr="0006603B">
        <w:rPr>
          <w:rFonts w:ascii="Times New Roman" w:eastAsia="Times New Roman" w:hAnsi="Times New Roman" w:cs="Times New Roman"/>
          <w:sz w:val="28"/>
          <w:szCs w:val="28"/>
        </w:rPr>
        <w:lastRenderedPageBreak/>
        <w:t>исказить результат: узел без атрибутов получит нулевые значения метрик.</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Во-вторых, при работе с глобальным графом, объединяющим несколько систем из разных JSON-файлов, возможна неоднородность детализации: одна система описана на уровне контейнеров, другая — на уровне систем. В таком случае межсистемные проверки будут выполняться корректно только в той части графа, где присутствуют необходимые типы узлов.</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Таким образом, предлагаемый метод наиболее эффективен в сочетании с процессом регулярного обновления архитектурного описания и соглашением команды о минимально необходимом наборе атрибутов компонентов.</w:t>
      </w:r>
    </w:p>
    <w:p w14:paraId="690F40BB" w14:textId="2AD286D2" w:rsidR="00D37C82" w:rsidRDefault="00D37C82" w:rsidP="00D37C82">
      <w:pPr>
        <w:pStyle w:val="2"/>
        <w:keepNext/>
        <w:keepLines/>
        <w:spacing w:before="240" w:line="240" w:lineRule="auto"/>
        <w:jc w:val="both"/>
        <w:rPr>
          <w:b/>
          <w:szCs w:val="28"/>
        </w:rPr>
      </w:pPr>
      <w:bookmarkStart w:id="37"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7"/>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38" w:name="_Toc230635438"/>
      <w:r>
        <w:rPr>
          <w:b/>
          <w:szCs w:val="28"/>
        </w:rPr>
        <w:t>2.</w:t>
      </w:r>
      <w:r w:rsidRPr="006378FC">
        <w:rPr>
          <w:b/>
          <w:szCs w:val="28"/>
        </w:rPr>
        <w:t>3</w:t>
      </w:r>
      <w:r w:rsidRPr="00B5331E">
        <w:rPr>
          <w:b/>
          <w:szCs w:val="28"/>
        </w:rPr>
        <w:t>.</w:t>
      </w:r>
      <w:r>
        <w:rPr>
          <w:b/>
          <w:szCs w:val="28"/>
        </w:rPr>
        <w:t>1</w:t>
      </w:r>
      <w:r w:rsidRPr="00384A5C">
        <w:rPr>
          <w:b/>
          <w:szCs w:val="28"/>
        </w:rPr>
        <w:t xml:space="preserve"> </w:t>
      </w:r>
      <w:proofErr w:type="spellStart"/>
      <w:r w:rsidRPr="006378FC">
        <w:rPr>
          <w:b/>
          <w:szCs w:val="28"/>
        </w:rPr>
        <w:t>Графовая</w:t>
      </w:r>
      <w:proofErr w:type="spellEnd"/>
      <w:r w:rsidRPr="006378FC">
        <w:rPr>
          <w:b/>
          <w:szCs w:val="28"/>
        </w:rPr>
        <w:t xml:space="preserve"> база данных Neo4j</w:t>
      </w:r>
      <w:bookmarkEnd w:id="38"/>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Центральным элементом предлагаемого метода является 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w:t>
      </w:r>
      <w:proofErr w:type="spellStart"/>
      <w:r w:rsidRPr="006378FC">
        <w:rPr>
          <w:rFonts w:ascii="Times New Roman" w:eastAsia="Times New Roman" w:hAnsi="Times New Roman" w:cs="Times New Roman"/>
          <w:sz w:val="28"/>
          <w:szCs w:val="28"/>
        </w:rPr>
        <w:t>Cypher</w:t>
      </w:r>
      <w:proofErr w:type="spellEnd"/>
      <w:r w:rsidRPr="006378FC">
        <w:rPr>
          <w:rFonts w:ascii="Times New Roman" w:eastAsia="Times New Roman" w:hAnsi="Times New Roman" w:cs="Times New Roman"/>
          <w:sz w:val="28"/>
          <w:szCs w:val="28"/>
        </w:rPr>
        <w:t>,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Pr="006378FC">
        <w:rPr>
          <w:rFonts w:ascii="Times New Roman" w:eastAsia="Times New Roman" w:hAnsi="Times New Roman" w:cs="Times New Roman"/>
          <w:sz w:val="28"/>
          <w:szCs w:val="28"/>
        </w:rPr>
        <w:t xml:space="preserve">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w:t>
      </w:r>
      <w:proofErr w:type="spellStart"/>
      <w:r w:rsidR="000C43D4" w:rsidRPr="000C43D4">
        <w:rPr>
          <w:rFonts w:ascii="Times New Roman" w:eastAsia="Times New Roman" w:hAnsi="Times New Roman" w:cs="Times New Roman"/>
          <w:sz w:val="28"/>
          <w:szCs w:val="28"/>
        </w:rPr>
        <w:t>Awesome</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Procedures</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On</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Cypher</w:t>
      </w:r>
      <w:proofErr w:type="spellEnd"/>
      <w:r w:rsidR="000C43D4" w:rsidRPr="000C43D4">
        <w:rPr>
          <w:rFonts w:ascii="Times New Roman" w:eastAsia="Times New Roman" w:hAnsi="Times New Roman" w:cs="Times New Roman"/>
          <w:sz w:val="28"/>
          <w:szCs w:val="28"/>
        </w:rPr>
        <w:t xml:space="preserve">), предоставляющей </w:t>
      </w:r>
      <w:r w:rsidR="000C43D4" w:rsidRPr="000C43D4">
        <w:rPr>
          <w:rFonts w:ascii="Times New Roman" w:eastAsia="Times New Roman" w:hAnsi="Times New Roman" w:cs="Times New Roman"/>
          <w:sz w:val="28"/>
          <w:szCs w:val="28"/>
        </w:rPr>
        <w:lastRenderedPageBreak/>
        <w:t>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w:t>
      </w:r>
      <w:proofErr w:type="spellStart"/>
      <w:proofErr w:type="gramStart"/>
      <w:r w:rsidR="000C43D4" w:rsidRPr="000C43D4">
        <w:rPr>
          <w:rFonts w:ascii="Times New Roman" w:eastAsia="Times New Roman" w:hAnsi="Times New Roman" w:cs="Times New Roman"/>
          <w:sz w:val="28"/>
          <w:szCs w:val="28"/>
        </w:rPr>
        <w:t>apoc.nodes</w:t>
      </w:r>
      <w:proofErr w:type="gramEnd"/>
      <w:r w:rsidR="000C43D4" w:rsidRPr="000C43D4">
        <w:rPr>
          <w:rFonts w:ascii="Times New Roman" w:eastAsia="Times New Roman" w:hAnsi="Times New Roman" w:cs="Times New Roman"/>
          <w:sz w:val="28"/>
          <w:szCs w:val="28"/>
        </w:rPr>
        <w:t>.cycles</w:t>
      </w:r>
      <w:proofErr w:type="spellEnd"/>
      <w:r w:rsidR="000C43D4" w:rsidRPr="000C43D4">
        <w:rPr>
          <w:rFonts w:ascii="Times New Roman" w:eastAsia="Times New Roman" w:hAnsi="Times New Roman" w:cs="Times New Roman"/>
          <w:sz w:val="28"/>
          <w:szCs w:val="28"/>
        </w:rPr>
        <w:t xml:space="preserve"> и функцию объеди</w:t>
      </w:r>
      <w:r w:rsidR="000C43D4">
        <w:rPr>
          <w:rFonts w:ascii="Times New Roman" w:eastAsia="Times New Roman" w:hAnsi="Times New Roman" w:cs="Times New Roman"/>
          <w:sz w:val="28"/>
          <w:szCs w:val="28"/>
        </w:rPr>
        <w:t xml:space="preserve">нения путей </w:t>
      </w:r>
      <w:proofErr w:type="spellStart"/>
      <w:r w:rsidR="000C43D4">
        <w:rPr>
          <w:rFonts w:ascii="Times New Roman" w:eastAsia="Times New Roman" w:hAnsi="Times New Roman" w:cs="Times New Roman"/>
          <w:sz w:val="28"/>
          <w:szCs w:val="28"/>
        </w:rPr>
        <w:t>apoc.path.combine</w:t>
      </w:r>
      <w:proofErr w:type="spellEnd"/>
      <w:r w:rsidR="000C43D4">
        <w:rPr>
          <w:rFonts w:ascii="Times New Roman" w:eastAsia="Times New Roman" w:hAnsi="Times New Roman" w:cs="Times New Roman"/>
          <w:sz w:val="28"/>
          <w:szCs w:val="28"/>
        </w:rPr>
        <w:t xml:space="preserve">, – </w:t>
      </w:r>
      <w:r w:rsidR="000C43D4" w:rsidRPr="000C43D4">
        <w:rPr>
          <w:rFonts w:ascii="Times New Roman" w:eastAsia="Times New Roman" w:hAnsi="Times New Roman" w:cs="Times New Roman"/>
          <w:sz w:val="28"/>
          <w:szCs w:val="28"/>
        </w:rPr>
        <w:t xml:space="preserve">и </w:t>
      </w:r>
      <w:proofErr w:type="spellStart"/>
      <w:r w:rsidR="000C43D4" w:rsidRPr="000C43D4">
        <w:rPr>
          <w:rFonts w:ascii="Times New Roman" w:eastAsia="Times New Roman" w:hAnsi="Times New Roman" w:cs="Times New Roman"/>
          <w:sz w:val="28"/>
          <w:szCs w:val="28"/>
        </w:rPr>
        <w:t>Graph</w:t>
      </w:r>
      <w:proofErr w:type="spellEnd"/>
      <w:r w:rsidR="000C43D4" w:rsidRPr="000C43D4">
        <w:rPr>
          <w:rFonts w:ascii="Times New Roman" w:eastAsia="Times New Roman" w:hAnsi="Times New Roman" w:cs="Times New Roman"/>
          <w:sz w:val="28"/>
          <w:szCs w:val="28"/>
        </w:rPr>
        <w:t xml:space="preserve"> Data Science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 xml:space="preserve">з неё в системе задействованы алгоритм нахождения точек сочленения </w:t>
      </w:r>
      <w:proofErr w:type="spellStart"/>
      <w:proofErr w:type="gramStart"/>
      <w:r w:rsidR="000C43D4" w:rsidRPr="000C43D4">
        <w:rPr>
          <w:rFonts w:ascii="Times New Roman" w:eastAsia="Times New Roman" w:hAnsi="Times New Roman" w:cs="Times New Roman"/>
          <w:sz w:val="28"/>
          <w:szCs w:val="28"/>
        </w:rPr>
        <w:t>gds.articulationPoints</w:t>
      </w:r>
      <w:proofErr w:type="spellEnd"/>
      <w:proofErr w:type="gramEnd"/>
      <w:r w:rsidR="000C43D4" w:rsidRPr="000C43D4">
        <w:rPr>
          <w:rFonts w:ascii="Times New Roman" w:eastAsia="Times New Roman" w:hAnsi="Times New Roman" w:cs="Times New Roman"/>
          <w:sz w:val="28"/>
          <w:szCs w:val="28"/>
        </w:rPr>
        <w:t xml:space="preserve"> и алгоритм центральности по степени </w:t>
      </w:r>
      <w:proofErr w:type="spellStart"/>
      <w:r w:rsidR="000C43D4" w:rsidRPr="000C43D4">
        <w:rPr>
          <w:rFonts w:ascii="Times New Roman" w:eastAsia="Times New Roman" w:hAnsi="Times New Roman" w:cs="Times New Roman"/>
          <w:sz w:val="28"/>
          <w:szCs w:val="28"/>
        </w:rPr>
        <w:t>gds.degree</w:t>
      </w:r>
      <w:proofErr w:type="spellEnd"/>
      <w:r w:rsidR="000C43D4" w:rsidRPr="000C43D4">
        <w:rPr>
          <w:rFonts w:ascii="Times New Roman" w:eastAsia="Times New Roman" w:hAnsi="Times New Roman" w:cs="Times New Roman"/>
          <w:sz w:val="28"/>
          <w:szCs w:val="28"/>
        </w:rPr>
        <w:t>.</w:t>
      </w:r>
    </w:p>
    <w:p w14:paraId="30B893D2" w14:textId="02C185EA" w:rsidR="004F2FF7" w:rsidRDefault="004F2FF7" w:rsidP="004F2FF7">
      <w:pPr>
        <w:pStyle w:val="2"/>
        <w:keepNext/>
        <w:keepLines/>
        <w:spacing w:before="240" w:line="240" w:lineRule="auto"/>
        <w:jc w:val="both"/>
        <w:rPr>
          <w:b/>
          <w:szCs w:val="28"/>
        </w:rPr>
      </w:pPr>
      <w:bookmarkStart w:id="39"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proofErr w:type="spellStart"/>
      <w:r w:rsidR="00F523AF" w:rsidRPr="004F2FF7">
        <w:rPr>
          <w:b/>
          <w:szCs w:val="28"/>
        </w:rPr>
        <w:t>Structurizr</w:t>
      </w:r>
      <w:bookmarkEnd w:id="39"/>
      <w:proofErr w:type="spellEnd"/>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Он предоставляет выразительный DSL (</w:t>
      </w:r>
      <w:proofErr w:type="spellStart"/>
      <w:r w:rsidRPr="00F523AF">
        <w:rPr>
          <w:rFonts w:ascii="Times New Roman" w:eastAsia="Times New Roman" w:hAnsi="Times New Roman" w:cs="Times New Roman"/>
          <w:sz w:val="28"/>
          <w:szCs w:val="28"/>
        </w:rPr>
        <w:t>Domain</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Specific</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Language</w:t>
      </w:r>
      <w:proofErr w:type="spellEnd"/>
      <w:r w:rsidRPr="00F523AF">
        <w:rPr>
          <w:rFonts w:ascii="Times New Roman" w:eastAsia="Times New Roman" w:hAnsi="Times New Roman" w:cs="Times New Roman"/>
          <w:sz w:val="28"/>
          <w:szCs w:val="28"/>
        </w:rPr>
        <w:t xml:space="preserve">) на основе языка программирования или текстовый формат, позволяющий описывать системы, контейнеры, компоненты и их взаимосвязи. Ключевой особенностью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w:t>
      </w:r>
      <w:proofErr w:type="spellStart"/>
      <w:r w:rsidRPr="00F523AF">
        <w:rPr>
          <w:rFonts w:ascii="Times New Roman" w:eastAsia="Times New Roman" w:hAnsi="Times New Roman" w:cs="Times New Roman"/>
          <w:sz w:val="28"/>
          <w:szCs w:val="28"/>
        </w:rPr>
        <w:t>версионируемом</w:t>
      </w:r>
      <w:proofErr w:type="spellEnd"/>
      <w:r w:rsidRPr="00F523AF">
        <w:rPr>
          <w:rFonts w:ascii="Times New Roman" w:eastAsia="Times New Roman" w:hAnsi="Times New Roman" w:cs="Times New Roman"/>
          <w:sz w:val="28"/>
          <w:szCs w:val="28"/>
        </w:rPr>
        <w:t xml:space="preserve"> текстовом виде, а затем загружать ту же модель в </w:t>
      </w:r>
      <w:proofErr w:type="spellStart"/>
      <w:r w:rsidRPr="00F523AF">
        <w:rPr>
          <w:rFonts w:ascii="Times New Roman" w:eastAsia="Times New Roman" w:hAnsi="Times New Roman" w:cs="Times New Roman"/>
          <w:sz w:val="28"/>
          <w:szCs w:val="28"/>
        </w:rPr>
        <w:t>графовую</w:t>
      </w:r>
      <w:proofErr w:type="spellEnd"/>
      <w:r w:rsidRPr="00F523AF">
        <w:rPr>
          <w:rFonts w:ascii="Times New Roman" w:eastAsia="Times New Roman" w:hAnsi="Times New Roman" w:cs="Times New Roman"/>
          <w:sz w:val="28"/>
          <w:szCs w:val="28"/>
        </w:rPr>
        <w:t xml:space="preserve"> базу для автоматизированных проверок. В работе используется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40"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r w:rsidR="001E71B6">
        <w:rPr>
          <w:b/>
          <w:szCs w:val="28"/>
        </w:rPr>
        <w:t>Java и Spring</w:t>
      </w:r>
      <w:bookmarkEnd w:id="40"/>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Основной язык реализации серверной части — Java</w:t>
      </w:r>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Выбор обусловлен его надежностью, кроссплатформенностью, богатой экосистемой библиотек и широкой поддержкой в области корпоративной разработки. На Java написано бэкенд-приложение, построенное на фреймворке Spring Boot</w:t>
      </w:r>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r w:rsidRPr="00F523AF">
        <w:rPr>
          <w:rFonts w:ascii="Times New Roman" w:eastAsia="Times New Roman" w:hAnsi="Times New Roman" w:cs="Times New Roman"/>
          <w:sz w:val="28"/>
          <w:szCs w:val="28"/>
        </w:rPr>
        <w:t>парсинг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формирует параметризованные запросы на языке </w:t>
      </w:r>
      <w:proofErr w:type="spellStart"/>
      <w:r w:rsidRPr="00F523AF">
        <w:rPr>
          <w:rFonts w:ascii="Times New Roman" w:eastAsia="Times New Roman" w:hAnsi="Times New Roman" w:cs="Times New Roman"/>
          <w:sz w:val="28"/>
          <w:szCs w:val="28"/>
        </w:rPr>
        <w:t>Cypher</w:t>
      </w:r>
      <w:proofErr w:type="spellEnd"/>
      <w:r w:rsidRPr="00F523AF">
        <w:rPr>
          <w:rFonts w:ascii="Times New Roman" w:eastAsia="Times New Roman" w:hAnsi="Times New Roman" w:cs="Times New Roman"/>
          <w:sz w:val="28"/>
          <w:szCs w:val="28"/>
        </w:rPr>
        <w:t>,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редоставление REST API для взаимодействия с фронтенд-приложением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41" w:name="_Toc230635441"/>
      <w:r>
        <w:rPr>
          <w:b/>
          <w:szCs w:val="28"/>
        </w:rPr>
        <w:lastRenderedPageBreak/>
        <w:t>2.</w:t>
      </w:r>
      <w:r w:rsidRPr="006378FC">
        <w:rPr>
          <w:b/>
          <w:szCs w:val="28"/>
        </w:rPr>
        <w:t>3</w:t>
      </w:r>
      <w:r w:rsidRPr="00B5331E">
        <w:rPr>
          <w:b/>
          <w:szCs w:val="28"/>
        </w:rPr>
        <w:t>.</w:t>
      </w:r>
      <w:r w:rsidR="001E71B6">
        <w:rPr>
          <w:b/>
          <w:szCs w:val="28"/>
        </w:rPr>
        <w:t>4</w:t>
      </w:r>
      <w:r w:rsidRPr="00384A5C">
        <w:rPr>
          <w:b/>
          <w:szCs w:val="28"/>
        </w:rPr>
        <w:t xml:space="preserve"> </w:t>
      </w:r>
      <w:proofErr w:type="spellStart"/>
      <w:r w:rsidR="001E71B6" w:rsidRPr="001E71B6">
        <w:rPr>
          <w:b/>
          <w:szCs w:val="28"/>
        </w:rPr>
        <w:t>TypeScript</w:t>
      </w:r>
      <w:bookmarkEnd w:id="41"/>
      <w:proofErr w:type="spellEnd"/>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 xml:space="preserve">Клиентская часть разработанного инструмента реализована на языке </w:t>
      </w:r>
      <w:proofErr w:type="spellStart"/>
      <w:r w:rsidRPr="004D4612">
        <w:rPr>
          <w:rFonts w:ascii="Times New Roman" w:eastAsia="Times New Roman" w:hAnsi="Times New Roman" w:cs="Times New Roman"/>
          <w:sz w:val="28"/>
          <w:szCs w:val="28"/>
        </w:rPr>
        <w:t>TypeScript</w:t>
      </w:r>
      <w:proofErr w:type="spellEnd"/>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w:t>
      </w:r>
      <w:proofErr w:type="spellStart"/>
      <w:r w:rsidRPr="004D4612">
        <w:rPr>
          <w:rFonts w:ascii="Times New Roman" w:eastAsia="Times New Roman" w:hAnsi="Times New Roman" w:cs="Times New Roman"/>
          <w:sz w:val="28"/>
          <w:szCs w:val="28"/>
        </w:rPr>
        <w:t>графовой</w:t>
      </w:r>
      <w:proofErr w:type="spellEnd"/>
      <w:r w:rsidRPr="004D4612">
        <w:rPr>
          <w:rFonts w:ascii="Times New Roman" w:eastAsia="Times New Roman" w:hAnsi="Times New Roman" w:cs="Times New Roman"/>
          <w:sz w:val="28"/>
          <w:szCs w:val="28"/>
        </w:rPr>
        <w:t xml:space="preserve"> базой данных и выполнения аналитических проверок.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обеспечивает строгую типизацию, что особенно важно при обработке сложных структур данных, поступающих от бэкенда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w:t>
      </w:r>
      <w:proofErr w:type="spellStart"/>
      <w:r w:rsidRPr="004D4612">
        <w:rPr>
          <w:rFonts w:ascii="Times New Roman" w:eastAsia="Times New Roman" w:hAnsi="Times New Roman" w:cs="Times New Roman"/>
          <w:sz w:val="28"/>
          <w:szCs w:val="28"/>
        </w:rPr>
        <w:t>Person</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Container</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SoftwareSystem</w:t>
      </w:r>
      <w:proofErr w:type="spellEnd"/>
      <w:r w:rsidRPr="004D4612">
        <w:rPr>
          <w:rFonts w:ascii="Times New Roman" w:eastAsia="Times New Roman" w:hAnsi="Times New Roman" w:cs="Times New Roman"/>
          <w:sz w:val="28"/>
          <w:szCs w:val="28"/>
        </w:rPr>
        <w:t xml:space="preserve">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42"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2"/>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w:t>
      </w:r>
      <w:proofErr w:type="spellStart"/>
      <w:r w:rsidRPr="001E71B6">
        <w:rPr>
          <w:rFonts w:ascii="Times New Roman" w:eastAsia="Times New Roman" w:hAnsi="Times New Roman" w:cs="Times New Roman"/>
          <w:sz w:val="28"/>
          <w:szCs w:val="28"/>
        </w:rPr>
        <w:t>Docker</w:t>
      </w:r>
      <w:proofErr w:type="spellEnd"/>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proofErr w:type="spellStart"/>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ронтенд</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TypeScript</w:t>
      </w:r>
      <w:proofErr w:type="spellEnd"/>
      <w:r w:rsidRPr="001E71B6">
        <w:rPr>
          <w:rFonts w:ascii="Times New Roman" w:eastAsia="Times New Roman" w:hAnsi="Times New Roman" w:cs="Times New Roman"/>
          <w:sz w:val="28"/>
          <w:szCs w:val="28"/>
        </w:rPr>
        <w:t xml:space="preserve">/SPA)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 xml:space="preserve">Все контейнеры </w:t>
      </w:r>
      <w:proofErr w:type="spellStart"/>
      <w:r w:rsidRPr="001E71B6">
        <w:rPr>
          <w:rFonts w:ascii="Times New Roman" w:eastAsia="Times New Roman" w:hAnsi="Times New Roman" w:cs="Times New Roman"/>
          <w:sz w:val="28"/>
          <w:szCs w:val="28"/>
        </w:rPr>
        <w:t>оркестрируются</w:t>
      </w:r>
      <w:proofErr w:type="spellEnd"/>
      <w:r w:rsidRPr="001E71B6">
        <w:rPr>
          <w:rFonts w:ascii="Times New Roman" w:eastAsia="Times New Roman" w:hAnsi="Times New Roman" w:cs="Times New Roman"/>
          <w:sz w:val="28"/>
          <w:szCs w:val="28"/>
        </w:rPr>
        <w:t xml:space="preserve"> с помощью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Compose</w:t>
      </w:r>
      <w:proofErr w:type="spellEnd"/>
      <w:r w:rsidRPr="001E71B6">
        <w:rPr>
          <w:rFonts w:ascii="Times New Roman" w:eastAsia="Times New Roman" w:hAnsi="Times New Roman" w:cs="Times New Roman"/>
          <w:sz w:val="28"/>
          <w:szCs w:val="28"/>
        </w:rPr>
        <w:t>: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43"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3"/>
    </w:p>
    <w:p w14:paraId="08AC8648" w14:textId="6AC231E9" w:rsidR="002014BF" w:rsidRDefault="005E77A9" w:rsidP="002014BF">
      <w:pPr>
        <w:pStyle w:val="2"/>
        <w:keepNext/>
        <w:keepLines/>
        <w:spacing w:before="240" w:line="240" w:lineRule="auto"/>
        <w:jc w:val="both"/>
        <w:rPr>
          <w:b/>
          <w:szCs w:val="28"/>
        </w:rPr>
      </w:pPr>
      <w:bookmarkStart w:id="44" w:name="_Toc230635444"/>
      <w:r w:rsidRPr="00D37C82">
        <w:rPr>
          <w:b/>
          <w:szCs w:val="28"/>
        </w:rPr>
        <w:t xml:space="preserve">3.1 </w:t>
      </w:r>
      <w:r w:rsidR="00346234">
        <w:rPr>
          <w:b/>
          <w:szCs w:val="28"/>
        </w:rPr>
        <w:t>Исходный код программного обеспечения</w:t>
      </w:r>
      <w:bookmarkEnd w:id="44"/>
    </w:p>
    <w:p w14:paraId="3EB8590B" w14:textId="51E4E112" w:rsidR="003C68A0" w:rsidRPr="003C68A0" w:rsidRDefault="003C68A0" w:rsidP="002014BF">
      <w:pPr>
        <w:spacing w:after="0" w:line="360" w:lineRule="auto"/>
        <w:ind w:firstLine="709"/>
        <w:jc w:val="both"/>
        <w:rPr>
          <w:rFonts w:ascii="Times New Roman" w:eastAsia="Times New Roman" w:hAnsi="Times New Roman" w:cs="Times New Roman"/>
          <w:sz w:val="28"/>
          <w:szCs w:val="28"/>
        </w:rPr>
      </w:pPr>
      <w:r w:rsidRPr="003C68A0">
        <w:rPr>
          <w:rFonts w:ascii="Times New Roman" w:eastAsia="Times New Roman" w:hAnsi="Times New Roman" w:cs="Times New Roman"/>
          <w:sz w:val="28"/>
          <w:szCs w:val="28"/>
        </w:rPr>
        <w:t xml:space="preserve">Разработанное программное обеспечение создано на базе открытой платформы </w:t>
      </w:r>
      <w:proofErr w:type="spellStart"/>
      <w:r w:rsidRPr="003C68A0">
        <w:rPr>
          <w:rFonts w:ascii="Times New Roman" w:eastAsia="Times New Roman" w:hAnsi="Times New Roman" w:cs="Times New Roman"/>
          <w:sz w:val="28"/>
          <w:szCs w:val="28"/>
        </w:rPr>
        <w:t>BeeAtlas</w:t>
      </w:r>
      <w:proofErr w:type="spellEnd"/>
      <w:r w:rsidRPr="003C68A0">
        <w:rPr>
          <w:rFonts w:ascii="Times New Roman" w:eastAsia="Times New Roman" w:hAnsi="Times New Roman" w:cs="Times New Roman"/>
          <w:sz w:val="28"/>
          <w:szCs w:val="28"/>
        </w:rPr>
        <w:t xml:space="preserve"> компании </w:t>
      </w:r>
      <w:proofErr w:type="spellStart"/>
      <w:r w:rsidRPr="003C68A0">
        <w:rPr>
          <w:rFonts w:ascii="Times New Roman" w:eastAsia="Times New Roman" w:hAnsi="Times New Roman" w:cs="Times New Roman"/>
          <w:sz w:val="28"/>
          <w:szCs w:val="28"/>
        </w:rPr>
        <w:t>Beeline</w:t>
      </w:r>
      <w:proofErr w:type="spellEnd"/>
      <w:r>
        <w:rPr>
          <w:rFonts w:ascii="Times New Roman" w:eastAsia="Times New Roman" w:hAnsi="Times New Roman" w:cs="Times New Roman"/>
          <w:sz w:val="28"/>
          <w:szCs w:val="28"/>
        </w:rPr>
        <w:t xml:space="preserve">, </w:t>
      </w:r>
      <w:r w:rsidRPr="003C68A0">
        <w:rPr>
          <w:rFonts w:ascii="Times New Roman" w:eastAsia="Times New Roman" w:hAnsi="Times New Roman" w:cs="Times New Roman"/>
          <w:sz w:val="28"/>
          <w:szCs w:val="28"/>
        </w:rPr>
        <w:t>исходный код которой размещён в открытом доступе</w:t>
      </w:r>
      <w:r>
        <w:rPr>
          <w:rFonts w:ascii="Times New Roman" w:eastAsia="Times New Roman" w:hAnsi="Times New Roman" w:cs="Times New Roman"/>
          <w:sz w:val="28"/>
          <w:szCs w:val="28"/>
        </w:rPr>
        <w:t xml:space="preserve"> на </w:t>
      </w:r>
      <w:proofErr w:type="spellStart"/>
      <w:r>
        <w:rPr>
          <w:rFonts w:ascii="Times New Roman" w:eastAsia="Times New Roman" w:hAnsi="Times New Roman" w:cs="Times New Roman"/>
          <w:sz w:val="28"/>
          <w:szCs w:val="28"/>
          <w:lang w:val="en-US"/>
        </w:rPr>
        <w:t>Github</w:t>
      </w:r>
      <w:proofErr w:type="spellEnd"/>
      <w:r w:rsidR="000A3D9B" w:rsidRPr="000A3D9B">
        <w:rPr>
          <w:rFonts w:ascii="Times New Roman" w:eastAsia="Times New Roman" w:hAnsi="Times New Roman" w:cs="Times New Roman"/>
          <w:sz w:val="28"/>
          <w:szCs w:val="28"/>
        </w:rPr>
        <w:t xml:space="preserve"> [34]</w:t>
      </w:r>
      <w:r w:rsidRPr="003C68A0">
        <w:rPr>
          <w:rFonts w:ascii="Times New Roman" w:eastAsia="Times New Roman" w:hAnsi="Times New Roman" w:cs="Times New Roman"/>
          <w:sz w:val="28"/>
          <w:szCs w:val="28"/>
        </w:rPr>
        <w:t>.</w:t>
      </w:r>
      <w:r w:rsidR="000A3D9B">
        <w:rPr>
          <w:rFonts w:ascii="Times New Roman" w:eastAsia="Times New Roman" w:hAnsi="Times New Roman" w:cs="Times New Roman"/>
          <w:sz w:val="28"/>
          <w:szCs w:val="28"/>
        </w:rPr>
        <w:t xml:space="preserve"> Д</w:t>
      </w:r>
      <w:r w:rsidR="000A3D9B" w:rsidRPr="000A3D9B">
        <w:rPr>
          <w:rFonts w:ascii="Times New Roman" w:eastAsia="Times New Roman" w:hAnsi="Times New Roman" w:cs="Times New Roman"/>
          <w:sz w:val="28"/>
          <w:szCs w:val="28"/>
        </w:rPr>
        <w:t xml:space="preserve">анная работа развивает существующую экосистему </w:t>
      </w:r>
      <w:proofErr w:type="spellStart"/>
      <w:r w:rsidR="000A3D9B" w:rsidRPr="000A3D9B">
        <w:rPr>
          <w:rFonts w:ascii="Times New Roman" w:eastAsia="Times New Roman" w:hAnsi="Times New Roman" w:cs="Times New Roman"/>
          <w:sz w:val="28"/>
          <w:szCs w:val="28"/>
        </w:rPr>
        <w:t>BeeAtlas</w:t>
      </w:r>
      <w:proofErr w:type="spellEnd"/>
      <w:r w:rsidR="000A3D9B" w:rsidRPr="000A3D9B">
        <w:rPr>
          <w:rFonts w:ascii="Times New Roman" w:eastAsia="Times New Roman" w:hAnsi="Times New Roman" w:cs="Times New Roman"/>
          <w:sz w:val="28"/>
          <w:szCs w:val="28"/>
        </w:rPr>
        <w:t xml:space="preserve">, дополняя её специализированным методом автоматизированного анализа архитектурных </w:t>
      </w:r>
      <w:proofErr w:type="spellStart"/>
      <w:r w:rsidR="000A3D9B" w:rsidRPr="000A3D9B">
        <w:rPr>
          <w:rFonts w:ascii="Times New Roman" w:eastAsia="Times New Roman" w:hAnsi="Times New Roman" w:cs="Times New Roman"/>
          <w:sz w:val="28"/>
          <w:szCs w:val="28"/>
        </w:rPr>
        <w:t>антипаттернов</w:t>
      </w:r>
      <w:proofErr w:type="spellEnd"/>
      <w:r w:rsidR="000A3D9B" w:rsidRPr="000A3D9B">
        <w:rPr>
          <w:rFonts w:ascii="Times New Roman" w:eastAsia="Times New Roman" w:hAnsi="Times New Roman" w:cs="Times New Roman"/>
          <w:sz w:val="28"/>
          <w:szCs w:val="28"/>
        </w:rPr>
        <w:t xml:space="preserve"> на основе </w:t>
      </w:r>
      <w:proofErr w:type="spellStart"/>
      <w:r w:rsidR="000A3D9B" w:rsidRPr="000A3D9B">
        <w:rPr>
          <w:rFonts w:ascii="Times New Roman" w:eastAsia="Times New Roman" w:hAnsi="Times New Roman" w:cs="Times New Roman"/>
          <w:sz w:val="28"/>
          <w:szCs w:val="28"/>
        </w:rPr>
        <w:t>графового</w:t>
      </w:r>
      <w:proofErr w:type="spellEnd"/>
      <w:r w:rsidR="000A3D9B" w:rsidRPr="000A3D9B">
        <w:rPr>
          <w:rFonts w:ascii="Times New Roman" w:eastAsia="Times New Roman" w:hAnsi="Times New Roman" w:cs="Times New Roman"/>
          <w:sz w:val="28"/>
          <w:szCs w:val="28"/>
        </w:rPr>
        <w:t xml:space="preserve"> представления.</w:t>
      </w:r>
    </w:p>
    <w:p w14:paraId="2D722AF8" w14:textId="3ACF5338"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Java с использованием фреймворка Spring Boot, расположенной в каталоге </w:t>
      </w:r>
      <w:proofErr w:type="spellStart"/>
      <w:r w:rsidRPr="009473A6">
        <w:rPr>
          <w:rFonts w:ascii="Times New Roman" w:eastAsia="Times New Roman" w:hAnsi="Times New Roman" w:cs="Times New Roman"/>
          <w:sz w:val="28"/>
          <w:szCs w:val="28"/>
        </w:rPr>
        <w:t>architect-graph-service</w:t>
      </w:r>
      <w:proofErr w:type="spellEnd"/>
      <w:r w:rsidRPr="002014BF">
        <w:rPr>
          <w:rFonts w:ascii="Times New Roman" w:eastAsia="Times New Roman" w:hAnsi="Times New Roman" w:cs="Times New Roman"/>
          <w:sz w:val="28"/>
          <w:szCs w:val="28"/>
        </w:rPr>
        <w:t xml:space="preserve">, и клиентской части на базе </w:t>
      </w:r>
      <w:proofErr w:type="spellStart"/>
      <w:r w:rsidRPr="002014BF">
        <w:rPr>
          <w:rFonts w:ascii="Times New Roman" w:eastAsia="Times New Roman" w:hAnsi="Times New Roman" w:cs="Times New Roman"/>
          <w:sz w:val="28"/>
          <w:szCs w:val="28"/>
        </w:rPr>
        <w:t>Typescript</w:t>
      </w:r>
      <w:proofErr w:type="spellEnd"/>
      <w:r w:rsidRPr="002014BF">
        <w:rPr>
          <w:rFonts w:ascii="Times New Roman" w:eastAsia="Times New Roman" w:hAnsi="Times New Roman" w:cs="Times New Roman"/>
          <w:sz w:val="28"/>
          <w:szCs w:val="28"/>
        </w:rPr>
        <w:t xml:space="preserve">, находящейся в каталоге </w:t>
      </w:r>
      <w:proofErr w:type="spellStart"/>
      <w:r w:rsidRPr="009473A6">
        <w:rPr>
          <w:rFonts w:ascii="Times New Roman" w:eastAsia="Times New Roman" w:hAnsi="Times New Roman" w:cs="Times New Roman"/>
          <w:sz w:val="28"/>
          <w:szCs w:val="28"/>
        </w:rPr>
        <w:t>analysis-frontend</w:t>
      </w:r>
      <w:proofErr w:type="spellEnd"/>
      <w:r w:rsidRPr="002014BF">
        <w:rPr>
          <w:rFonts w:ascii="Times New Roman" w:eastAsia="Times New Roman" w:hAnsi="Times New Roman" w:cs="Times New Roman"/>
          <w:sz w:val="28"/>
          <w:szCs w:val="28"/>
        </w:rPr>
        <w:t xml:space="preserve">. Оба компонента запускаются совместно с базой данных Neo4j посредством </w:t>
      </w:r>
      <w:proofErr w:type="spellStart"/>
      <w:r w:rsidRPr="002014BF">
        <w:rPr>
          <w:rFonts w:ascii="Times New Roman" w:eastAsia="Times New Roman" w:hAnsi="Times New Roman" w:cs="Times New Roman"/>
          <w:sz w:val="28"/>
          <w:szCs w:val="28"/>
        </w:rPr>
        <w:t>Docker</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Compose</w:t>
      </w:r>
      <w:proofErr w:type="spellEnd"/>
      <w:r w:rsidRPr="002014BF">
        <w:rPr>
          <w:rFonts w:ascii="Times New Roman" w:eastAsia="Times New Roman" w:hAnsi="Times New Roman" w:cs="Times New Roman"/>
          <w:sz w:val="28"/>
          <w:szCs w:val="28"/>
        </w:rPr>
        <w:t>.</w:t>
      </w:r>
    </w:p>
    <w:p w14:paraId="68C0DF2E" w14:textId="255D6FA9"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w:t>
      </w:r>
      <w:proofErr w:type="spellStart"/>
      <w:r w:rsidRPr="002014BF">
        <w:rPr>
          <w:rFonts w:ascii="Times New Roman" w:eastAsia="Times New Roman" w:hAnsi="Times New Roman" w:cs="Times New Roman"/>
          <w:sz w:val="28"/>
          <w:szCs w:val="28"/>
        </w:rPr>
        <w:t>графовой</w:t>
      </w:r>
      <w:proofErr w:type="spellEnd"/>
      <w:r w:rsidRPr="002014BF">
        <w:rPr>
          <w:rFonts w:ascii="Times New Roman" w:eastAsia="Times New Roman" w:hAnsi="Times New Roman" w:cs="Times New Roman"/>
          <w:sz w:val="28"/>
          <w:szCs w:val="28"/>
        </w:rPr>
        <w:t xml:space="preserve">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xml:space="preserve">. Класс объявлен аннотацией @Configuration и создаёт единственный Spring-бин типа </w:t>
      </w:r>
      <w:proofErr w:type="gramStart"/>
      <w:r w:rsidRPr="002014BF">
        <w:rPr>
          <w:rFonts w:ascii="Times New Roman" w:eastAsia="Times New Roman" w:hAnsi="Times New Roman" w:cs="Times New Roman"/>
          <w:sz w:val="28"/>
          <w:szCs w:val="28"/>
        </w:rPr>
        <w:t>org.neo4j.driver</w:t>
      </w:r>
      <w:proofErr w:type="gramEnd"/>
      <w:r w:rsidRPr="002014BF">
        <w:rPr>
          <w:rFonts w:ascii="Times New Roman" w:eastAsia="Times New Roman" w:hAnsi="Times New Roman" w:cs="Times New Roman"/>
          <w:sz w:val="28"/>
          <w:szCs w:val="28"/>
        </w:rPr>
        <w:t xml:space="preserve">.Driver, представляющий соединение с Neo4j по протоколу </w:t>
      </w:r>
      <w:proofErr w:type="spellStart"/>
      <w:r w:rsidRPr="002014BF">
        <w:rPr>
          <w:rFonts w:ascii="Times New Roman" w:eastAsia="Times New Roman" w:hAnsi="Times New Roman" w:cs="Times New Roman"/>
          <w:sz w:val="28"/>
          <w:szCs w:val="28"/>
        </w:rPr>
        <w:t>Bolt</w:t>
      </w:r>
      <w:proofErr w:type="spellEnd"/>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w:t>
      </w:r>
      <w:r w:rsidR="00ED2EDB">
        <w:rPr>
          <w:rFonts w:ascii="Times New Roman" w:eastAsia="Times New Roman" w:hAnsi="Times New Roman" w:cs="Times New Roman"/>
          <w:sz w:val="28"/>
          <w:szCs w:val="28"/>
        </w:rPr>
        <w:t xml:space="preserve"> продемонстрировано на рисунке 11</w:t>
      </w:r>
      <w:r w:rsidR="00B54539">
        <w:rPr>
          <w:rFonts w:ascii="Times New Roman" w:eastAsia="Times New Roman" w:hAnsi="Times New Roman" w:cs="Times New Roman"/>
          <w:sz w:val="28"/>
          <w:szCs w:val="28"/>
        </w:rPr>
        <w:t>.</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03371" cy="2218144"/>
                    </a:xfrm>
                    <a:prstGeom prst="rect">
                      <a:avLst/>
                    </a:prstGeom>
                  </pic:spPr>
                </pic:pic>
              </a:graphicData>
            </a:graphic>
          </wp:inline>
        </w:drawing>
      </w:r>
    </w:p>
    <w:p w14:paraId="47693B47" w14:textId="22473F4E" w:rsidR="00B54539" w:rsidRPr="001D2DEC" w:rsidRDefault="00ED2EDB" w:rsidP="00B54539">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11</w:t>
      </w:r>
      <w:r w:rsidR="00B54539" w:rsidRPr="00CB68EA">
        <w:rPr>
          <w:rFonts w:ascii="Times New Roman" w:eastAsia="Times New Roman" w:hAnsi="Times New Roman" w:cs="Times New Roman"/>
          <w:sz w:val="28"/>
          <w:szCs w:val="28"/>
        </w:rPr>
        <w:t xml:space="preserve"> – </w:t>
      </w:r>
      <w:r w:rsidR="00B54539">
        <w:rPr>
          <w:rFonts w:ascii="Times New Roman" w:eastAsia="Times New Roman" w:hAnsi="Times New Roman" w:cs="Times New Roman"/>
          <w:sz w:val="28"/>
          <w:szCs w:val="28"/>
        </w:rPr>
        <w:t xml:space="preserve">Содержание класса </w:t>
      </w:r>
      <w:r w:rsidR="00B54539" w:rsidRPr="00B54539">
        <w:rPr>
          <w:rFonts w:ascii="Times New Roman" w:eastAsia="Times New Roman" w:hAnsi="Times New Roman" w:cs="Times New Roman"/>
          <w:i/>
          <w:sz w:val="28"/>
          <w:szCs w:val="28"/>
          <w:lang w:val="en-US"/>
        </w:rPr>
        <w:t>Neo</w:t>
      </w:r>
      <w:r w:rsidR="00B54539" w:rsidRPr="001D2DEC">
        <w:rPr>
          <w:rFonts w:ascii="Times New Roman" w:eastAsia="Times New Roman" w:hAnsi="Times New Roman" w:cs="Times New Roman"/>
          <w:i/>
          <w:sz w:val="28"/>
          <w:szCs w:val="28"/>
        </w:rPr>
        <w:t>4</w:t>
      </w:r>
      <w:proofErr w:type="spellStart"/>
      <w:r w:rsidR="00B54539" w:rsidRPr="00B54539">
        <w:rPr>
          <w:rFonts w:ascii="Times New Roman" w:eastAsia="Times New Roman" w:hAnsi="Times New Roman" w:cs="Times New Roman"/>
          <w:i/>
          <w:sz w:val="28"/>
          <w:szCs w:val="28"/>
          <w:lang w:val="en-US"/>
        </w:rPr>
        <w:t>jConfig</w:t>
      </w:r>
      <w:proofErr w:type="spellEnd"/>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w:t>
      </w:r>
      <w:proofErr w:type="spellStart"/>
      <w:proofErr w:type="gramStart"/>
      <w:r w:rsidRPr="00B54539">
        <w:rPr>
          <w:rFonts w:ascii="Times New Roman" w:eastAsia="Times New Roman" w:hAnsi="Times New Roman" w:cs="Times New Roman"/>
          <w:sz w:val="28"/>
          <w:szCs w:val="28"/>
        </w:rPr>
        <w:t>application.properties</w:t>
      </w:r>
      <w:proofErr w:type="spellEnd"/>
      <w:proofErr w:type="gramEnd"/>
      <w:r w:rsidRPr="00B54539">
        <w:rPr>
          <w:rFonts w:ascii="Times New Roman" w:eastAsia="Times New Roman" w:hAnsi="Times New Roman" w:cs="Times New Roman"/>
          <w:sz w:val="28"/>
          <w:szCs w:val="28"/>
        </w:rPr>
        <w:t xml:space="preserve"> с помощью аннотации @Value. При запуске через </w:t>
      </w:r>
      <w:proofErr w:type="spellStart"/>
      <w:r w:rsidRPr="00B54539">
        <w:rPr>
          <w:rFonts w:ascii="Times New Roman" w:eastAsia="Times New Roman" w:hAnsi="Times New Roman" w:cs="Times New Roman"/>
          <w:sz w:val="28"/>
          <w:szCs w:val="28"/>
        </w:rPr>
        <w:t>Docker</w:t>
      </w:r>
      <w:proofErr w:type="spellEnd"/>
      <w:r w:rsidRPr="00B54539">
        <w:rPr>
          <w:rFonts w:ascii="Times New Roman" w:eastAsia="Times New Roman" w:hAnsi="Times New Roman" w:cs="Times New Roman"/>
          <w:sz w:val="28"/>
          <w:szCs w:val="28"/>
        </w:rPr>
        <w:t xml:space="preserve"> </w:t>
      </w:r>
      <w:proofErr w:type="spellStart"/>
      <w:r w:rsidRPr="00B54539">
        <w:rPr>
          <w:rFonts w:ascii="Times New Roman" w:eastAsia="Times New Roman" w:hAnsi="Times New Roman" w:cs="Times New Roman"/>
          <w:sz w:val="28"/>
          <w:szCs w:val="28"/>
        </w:rPr>
        <w:lastRenderedPageBreak/>
        <w:t>Compose</w:t>
      </w:r>
      <w:proofErr w:type="spellEnd"/>
      <w:r w:rsidRPr="00B54539">
        <w:rPr>
          <w:rFonts w:ascii="Times New Roman" w:eastAsia="Times New Roman" w:hAnsi="Times New Roman" w:cs="Times New Roman"/>
          <w:sz w:val="28"/>
          <w:szCs w:val="28"/>
        </w:rPr>
        <w:t xml:space="preserve"> значения подставляются автоматически из блока </w:t>
      </w:r>
      <w:proofErr w:type="spellStart"/>
      <w:r w:rsidRPr="00B54539">
        <w:rPr>
          <w:rFonts w:ascii="Times New Roman" w:eastAsia="Times New Roman" w:hAnsi="Times New Roman" w:cs="Times New Roman"/>
          <w:sz w:val="28"/>
          <w:szCs w:val="28"/>
        </w:rPr>
        <w:t>environment</w:t>
      </w:r>
      <w:proofErr w:type="spellEnd"/>
      <w:r w:rsidRPr="00B54539">
        <w:rPr>
          <w:rFonts w:ascii="Times New Roman" w:eastAsia="Times New Roman" w:hAnsi="Times New Roman" w:cs="Times New Roman"/>
          <w:sz w:val="28"/>
          <w:szCs w:val="28"/>
        </w:rPr>
        <w:t xml:space="preserve"> соответствующего сервиса.</w:t>
      </w:r>
    </w:p>
    <w:p w14:paraId="3CFE7831" w14:textId="26C5F46C"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w:t>
      </w:r>
      <w:proofErr w:type="spellStart"/>
      <w:r w:rsidRPr="00B54539">
        <w:rPr>
          <w:rFonts w:ascii="Times New Roman" w:eastAsia="Times New Roman" w:hAnsi="Times New Roman" w:cs="Times New Roman"/>
          <w:sz w:val="28"/>
          <w:szCs w:val="28"/>
        </w:rPr>
        <w:t>потокобезопасной</w:t>
      </w:r>
      <w:proofErr w:type="spellEnd"/>
      <w:r w:rsidRPr="00B54539">
        <w:rPr>
          <w:rFonts w:ascii="Times New Roman" w:eastAsia="Times New Roman" w:hAnsi="Times New Roman" w:cs="Times New Roman"/>
          <w:sz w:val="28"/>
          <w:szCs w:val="28"/>
        </w:rPr>
        <w:t xml:space="preserve">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w:t>
      </w:r>
      <w:proofErr w:type="spellStart"/>
      <w:r w:rsidRPr="00B54539">
        <w:rPr>
          <w:rFonts w:ascii="Times New Roman" w:eastAsia="Times New Roman" w:hAnsi="Times New Roman" w:cs="Times New Roman"/>
          <w:sz w:val="28"/>
          <w:szCs w:val="28"/>
        </w:rPr>
        <w:t>ThreadLocal</w:t>
      </w:r>
      <w:proofErr w:type="spellEnd"/>
      <w:r w:rsidRPr="00B54539">
        <w:rPr>
          <w:rFonts w:ascii="Times New Roman" w:eastAsia="Times New Roman" w:hAnsi="Times New Roman" w:cs="Times New Roman"/>
          <w:sz w:val="28"/>
          <w:szCs w:val="28"/>
        </w:rPr>
        <w:t>&lt;</w:t>
      </w:r>
      <w:proofErr w:type="spellStart"/>
      <w:r w:rsidRPr="00B54539">
        <w:rPr>
          <w:rFonts w:ascii="Times New Roman" w:eastAsia="Times New Roman" w:hAnsi="Times New Roman" w:cs="Times New Roman"/>
          <w:sz w:val="28"/>
          <w:szCs w:val="28"/>
        </w:rPr>
        <w:t>Session</w:t>
      </w:r>
      <w:proofErr w:type="spellEnd"/>
      <w:r w:rsidRPr="00B54539">
        <w:rPr>
          <w:rFonts w:ascii="Times New Roman" w:eastAsia="Times New Roman" w:hAnsi="Times New Roman" w:cs="Times New Roman"/>
          <w:sz w:val="28"/>
          <w:szCs w:val="28"/>
        </w:rPr>
        <w:t xml:space="preserve">&gt;, обеспечивая для каждого HTTP-потока собственную 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w:t>
      </w:r>
      <w:r w:rsidR="00ED2EDB">
        <w:rPr>
          <w:rFonts w:ascii="Times New Roman" w:eastAsia="Times New Roman" w:hAnsi="Times New Roman" w:cs="Times New Roman"/>
          <w:sz w:val="28"/>
          <w:szCs w:val="28"/>
        </w:rPr>
        <w:t>онента представлена на рисунке 12</w:t>
      </w:r>
      <w:r w:rsidR="006C16D2">
        <w:rPr>
          <w:rFonts w:ascii="Times New Roman" w:eastAsia="Times New Roman" w:hAnsi="Times New Roman" w:cs="Times New Roman"/>
          <w:sz w:val="28"/>
          <w:szCs w:val="28"/>
        </w:rPr>
        <w:t>.</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48720" cy="3795886"/>
                    </a:xfrm>
                    <a:prstGeom prst="rect">
                      <a:avLst/>
                    </a:prstGeom>
                  </pic:spPr>
                </pic:pic>
              </a:graphicData>
            </a:graphic>
          </wp:inline>
        </w:drawing>
      </w:r>
    </w:p>
    <w:p w14:paraId="1301D994" w14:textId="388D50F1" w:rsidR="006C16D2" w:rsidRPr="001D2DEC" w:rsidRDefault="00ED2EDB" w:rsidP="006C16D2">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12</w:t>
      </w:r>
      <w:r w:rsidR="006C16D2" w:rsidRPr="00CB68EA">
        <w:rPr>
          <w:rFonts w:ascii="Times New Roman" w:eastAsia="Times New Roman" w:hAnsi="Times New Roman" w:cs="Times New Roman"/>
          <w:sz w:val="28"/>
          <w:szCs w:val="28"/>
        </w:rPr>
        <w:t xml:space="preserve"> – </w:t>
      </w:r>
      <w:r w:rsidR="006C16D2">
        <w:rPr>
          <w:rFonts w:ascii="Times New Roman" w:eastAsia="Times New Roman" w:hAnsi="Times New Roman" w:cs="Times New Roman"/>
          <w:sz w:val="28"/>
          <w:szCs w:val="28"/>
        </w:rPr>
        <w:t xml:space="preserve">Содержание класса </w:t>
      </w:r>
      <w:r w:rsidR="006C16D2" w:rsidRPr="009A4274">
        <w:rPr>
          <w:rFonts w:ascii="Times New Roman" w:eastAsia="Times New Roman" w:hAnsi="Times New Roman" w:cs="Times New Roman"/>
          <w:sz w:val="28"/>
          <w:szCs w:val="28"/>
          <w:lang w:val="en-US"/>
        </w:rPr>
        <w:t>Neo</w:t>
      </w:r>
      <w:r w:rsidR="006C16D2" w:rsidRPr="009A4274">
        <w:rPr>
          <w:rFonts w:ascii="Times New Roman" w:eastAsia="Times New Roman" w:hAnsi="Times New Roman" w:cs="Times New Roman"/>
          <w:sz w:val="28"/>
          <w:szCs w:val="28"/>
        </w:rPr>
        <w:t>4</w:t>
      </w:r>
      <w:proofErr w:type="spellStart"/>
      <w:r w:rsidR="006C16D2" w:rsidRPr="009A4274">
        <w:rPr>
          <w:rFonts w:ascii="Times New Roman" w:eastAsia="Times New Roman" w:hAnsi="Times New Roman" w:cs="Times New Roman"/>
          <w:sz w:val="28"/>
          <w:szCs w:val="28"/>
          <w:lang w:val="en-US"/>
        </w:rPr>
        <w:t>jSessionManager</w:t>
      </w:r>
      <w:proofErr w:type="spellEnd"/>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26270675"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Workspace</w:t>
      </w:r>
      <w:proofErr w:type="spellEnd"/>
      <w:r w:rsidRPr="006C16D2">
        <w:rPr>
          <w:rFonts w:ascii="Times New Roman" w:eastAsia="Times New Roman" w:hAnsi="Times New Roman" w:cs="Times New Roman"/>
          <w:sz w:val="28"/>
          <w:szCs w:val="28"/>
        </w:rPr>
        <w:t xml:space="preserve">) — стандарт представления архитектуры в нотации C4. Разбор документа выполняется в сервисе </w:t>
      </w:r>
      <w:proofErr w:type="spellStart"/>
      <w:r w:rsidRPr="00647B17">
        <w:rPr>
          <w:rFonts w:ascii="Times New Roman" w:eastAsia="Times New Roman" w:hAnsi="Times New Roman" w:cs="Times New Roman"/>
          <w:i/>
          <w:sz w:val="28"/>
          <w:szCs w:val="28"/>
        </w:rPr>
        <w:t>GraphConstructionService</w:t>
      </w:r>
      <w:proofErr w:type="spellEnd"/>
      <w:r w:rsidRPr="006C16D2">
        <w:rPr>
          <w:rFonts w:ascii="Times New Roman" w:eastAsia="Times New Roman" w:hAnsi="Times New Roman" w:cs="Times New Roman"/>
          <w:sz w:val="28"/>
          <w:szCs w:val="28"/>
        </w:rPr>
        <w:t xml:space="preserve"> с помощью библиотеки </w:t>
      </w:r>
      <w:proofErr w:type="spellStart"/>
      <w:r w:rsidRPr="006C16D2">
        <w:rPr>
          <w:rFonts w:ascii="Times New Roman" w:eastAsia="Times New Roman" w:hAnsi="Times New Roman" w:cs="Times New Roman"/>
          <w:sz w:val="28"/>
          <w:szCs w:val="28"/>
        </w:rPr>
        <w:t>Jackson</w:t>
      </w:r>
      <w:proofErr w:type="spellEnd"/>
      <w:r w:rsidRPr="006C16D2">
        <w:rPr>
          <w:rFonts w:ascii="Times New Roman" w:eastAsia="Times New Roman" w:hAnsi="Times New Roman" w:cs="Times New Roman"/>
          <w:sz w:val="28"/>
          <w:szCs w:val="28"/>
        </w:rPr>
        <w:t xml:space="preserve">. Метод </w:t>
      </w:r>
      <w:proofErr w:type="spellStart"/>
      <w:r w:rsidRPr="00647B17">
        <w:rPr>
          <w:rFonts w:ascii="Times New Roman" w:eastAsia="Times New Roman" w:hAnsi="Times New Roman" w:cs="Times New Roman"/>
          <w:i/>
          <w:sz w:val="28"/>
          <w:szCs w:val="28"/>
        </w:rPr>
        <w:lastRenderedPageBreak/>
        <w:t>graphConstruct</w:t>
      </w:r>
      <w:proofErr w:type="spellEnd"/>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ED2EDB">
        <w:rPr>
          <w:rFonts w:ascii="Times New Roman" w:eastAsia="Times New Roman" w:hAnsi="Times New Roman" w:cs="Times New Roman"/>
          <w:sz w:val="28"/>
          <w:szCs w:val="28"/>
        </w:rPr>
        <w:t xml:space="preserve"> (рисунок 13</w:t>
      </w:r>
      <w:r w:rsidR="00647B17">
        <w:rPr>
          <w:rFonts w:ascii="Times New Roman" w:eastAsia="Times New Roman" w:hAnsi="Times New Roman" w:cs="Times New Roman"/>
          <w:sz w:val="28"/>
          <w:szCs w:val="28"/>
        </w:rPr>
        <w:t>).</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0655" cy="2083299"/>
                    </a:xfrm>
                    <a:prstGeom prst="rect">
                      <a:avLst/>
                    </a:prstGeom>
                  </pic:spPr>
                </pic:pic>
              </a:graphicData>
            </a:graphic>
          </wp:inline>
        </w:drawing>
      </w:r>
    </w:p>
    <w:p w14:paraId="5D549A9D" w14:textId="62681032" w:rsidR="00647B17" w:rsidRPr="00647B17"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13</w:t>
      </w:r>
      <w:r w:rsidR="00647B17" w:rsidRPr="00CB68EA">
        <w:rPr>
          <w:rFonts w:ascii="Times New Roman" w:eastAsia="Times New Roman" w:hAnsi="Times New Roman" w:cs="Times New Roman"/>
          <w:sz w:val="28"/>
          <w:szCs w:val="28"/>
        </w:rPr>
        <w:t xml:space="preserve"> – </w:t>
      </w:r>
      <w:r w:rsidR="00647B17">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sidR="00647B17">
        <w:rPr>
          <w:rFonts w:ascii="Times New Roman" w:eastAsia="Times New Roman" w:hAnsi="Times New Roman" w:cs="Times New Roman"/>
          <w:sz w:val="28"/>
          <w:szCs w:val="28"/>
        </w:rPr>
        <w:t xml:space="preserve"> </w:t>
      </w:r>
      <w:proofErr w:type="spellStart"/>
      <w:r w:rsidR="00647B17" w:rsidRPr="009A4274">
        <w:rPr>
          <w:rFonts w:ascii="Times New Roman" w:eastAsia="Times New Roman" w:hAnsi="Times New Roman" w:cs="Times New Roman"/>
          <w:sz w:val="28"/>
          <w:szCs w:val="28"/>
          <w:lang w:val="en-US"/>
        </w:rPr>
        <w:t>graphConstruct</w:t>
      </w:r>
      <w:proofErr w:type="spellEnd"/>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При ошибке </w:t>
      </w:r>
      <w:proofErr w:type="spellStart"/>
      <w:r w:rsidRPr="00647B17">
        <w:rPr>
          <w:rFonts w:ascii="Times New Roman" w:eastAsia="Times New Roman" w:hAnsi="Times New Roman" w:cs="Times New Roman"/>
          <w:sz w:val="28"/>
          <w:szCs w:val="28"/>
        </w:rPr>
        <w:t>десериализации</w:t>
      </w:r>
      <w:proofErr w:type="spellEnd"/>
      <w:r w:rsidRPr="00647B17">
        <w:rPr>
          <w:rFonts w:ascii="Times New Roman" w:eastAsia="Times New Roman" w:hAnsi="Times New Roman" w:cs="Times New Roman"/>
          <w:sz w:val="28"/>
          <w:szCs w:val="28"/>
        </w:rPr>
        <w:t xml:space="preserve">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w:t>
      </w:r>
      <w:proofErr w:type="spellStart"/>
      <w:proofErr w:type="gramStart"/>
      <w:r w:rsidRPr="00647B17">
        <w:rPr>
          <w:rFonts w:ascii="Times New Roman" w:eastAsia="Times New Roman" w:hAnsi="Times New Roman" w:cs="Times New Roman"/>
          <w:sz w:val="28"/>
          <w:szCs w:val="28"/>
        </w:rPr>
        <w:t>ru.beeline</w:t>
      </w:r>
      <w:proofErr w:type="gramEnd"/>
      <w:r w:rsidRPr="00647B17">
        <w:rPr>
          <w:rFonts w:ascii="Times New Roman" w:eastAsia="Times New Roman" w:hAnsi="Times New Roman" w:cs="Times New Roman"/>
          <w:sz w:val="28"/>
          <w:szCs w:val="28"/>
        </w:rPr>
        <w:t>.architecting_graph.model</w:t>
      </w:r>
      <w:proofErr w:type="spellEnd"/>
      <w:r w:rsidRPr="00647B17">
        <w:rPr>
          <w:rFonts w:ascii="Times New Roman" w:eastAsia="Times New Roman" w:hAnsi="Times New Roman" w:cs="Times New Roman"/>
          <w:sz w:val="28"/>
          <w:szCs w:val="28"/>
        </w:rPr>
        <w:t xml:space="preserve">. Корневым объектом является класс </w:t>
      </w:r>
      <w:proofErr w:type="spellStart"/>
      <w:r w:rsidRPr="00216A56">
        <w:rPr>
          <w:rFonts w:ascii="Times New Roman" w:eastAsia="Times New Roman" w:hAnsi="Times New Roman" w:cs="Times New Roman"/>
          <w:i/>
          <w:sz w:val="28"/>
          <w:szCs w:val="28"/>
        </w:rPr>
        <w:t>Workspace</w:t>
      </w:r>
      <w:proofErr w:type="spellEnd"/>
      <w:r w:rsidRPr="00647B17">
        <w:rPr>
          <w:rFonts w:ascii="Times New Roman" w:eastAsia="Times New Roman" w:hAnsi="Times New Roman" w:cs="Times New Roman"/>
          <w:sz w:val="28"/>
          <w:szCs w:val="28"/>
        </w:rPr>
        <w:t xml:space="preserve">, содержащий вложенный объект </w:t>
      </w:r>
      <w:proofErr w:type="spellStart"/>
      <w:r w:rsidRPr="00216A56">
        <w:rPr>
          <w:rFonts w:ascii="Times New Roman" w:eastAsia="Times New Roman" w:hAnsi="Times New Roman" w:cs="Times New Roman"/>
          <w:i/>
          <w:sz w:val="28"/>
          <w:szCs w:val="28"/>
        </w:rPr>
        <w:t>Model</w:t>
      </w:r>
      <w:proofErr w:type="spellEnd"/>
      <w:r w:rsidRPr="00647B17">
        <w:rPr>
          <w:rFonts w:ascii="Times New Roman" w:eastAsia="Times New Roman" w:hAnsi="Times New Roman" w:cs="Times New Roman"/>
          <w:sz w:val="28"/>
          <w:szCs w:val="28"/>
        </w:rPr>
        <w:t xml:space="preserve"> с полями </w:t>
      </w:r>
      <w:proofErr w:type="spellStart"/>
      <w:r w:rsidRPr="00216A56">
        <w:rPr>
          <w:rFonts w:ascii="Times New Roman" w:eastAsia="Times New Roman" w:hAnsi="Times New Roman" w:cs="Times New Roman"/>
          <w:i/>
          <w:sz w:val="28"/>
          <w:szCs w:val="28"/>
        </w:rPr>
        <w:t>people</w:t>
      </w:r>
      <w:proofErr w:type="spellEnd"/>
      <w:r w:rsidRPr="00647B17">
        <w:rPr>
          <w:rFonts w:ascii="Times New Roman" w:eastAsia="Times New Roman" w:hAnsi="Times New Roman" w:cs="Times New Roman"/>
          <w:sz w:val="28"/>
          <w:szCs w:val="28"/>
        </w:rPr>
        <w:t xml:space="preserve">, </w:t>
      </w:r>
      <w:proofErr w:type="spellStart"/>
      <w:r w:rsidRPr="00216A56">
        <w:rPr>
          <w:rFonts w:ascii="Times New Roman" w:eastAsia="Times New Roman" w:hAnsi="Times New Roman" w:cs="Times New Roman"/>
          <w:i/>
          <w:sz w:val="28"/>
          <w:szCs w:val="28"/>
        </w:rPr>
        <w:t>softwareSystems</w:t>
      </w:r>
      <w:proofErr w:type="spellEnd"/>
      <w:r w:rsidRPr="00647B17">
        <w:rPr>
          <w:rFonts w:ascii="Times New Roman" w:eastAsia="Times New Roman" w:hAnsi="Times New Roman" w:cs="Times New Roman"/>
          <w:sz w:val="28"/>
          <w:szCs w:val="28"/>
        </w:rPr>
        <w:t xml:space="preserve"> и </w:t>
      </w:r>
      <w:proofErr w:type="spellStart"/>
      <w:r w:rsidRPr="00647B17">
        <w:rPr>
          <w:rFonts w:ascii="Times New Roman" w:eastAsia="Times New Roman" w:hAnsi="Times New Roman" w:cs="Times New Roman"/>
          <w:i/>
          <w:sz w:val="28"/>
          <w:szCs w:val="28"/>
        </w:rPr>
        <w:t>deploymentNodes</w:t>
      </w:r>
      <w:proofErr w:type="spellEnd"/>
      <w:r w:rsidRPr="00647B17">
        <w:rPr>
          <w:rFonts w:ascii="Times New Roman" w:eastAsia="Times New Roman" w:hAnsi="Times New Roman" w:cs="Times New Roman"/>
          <w:sz w:val="28"/>
          <w:szCs w:val="28"/>
        </w:rPr>
        <w:t>. Каждая система (</w:t>
      </w:r>
      <w:proofErr w:type="spellStart"/>
      <w:r w:rsidRPr="00647B17">
        <w:rPr>
          <w:rFonts w:ascii="Times New Roman" w:eastAsia="Times New Roman" w:hAnsi="Times New Roman" w:cs="Times New Roman"/>
          <w:sz w:val="28"/>
          <w:szCs w:val="28"/>
        </w:rPr>
        <w:t>SoftwareSystem</w:t>
      </w:r>
      <w:proofErr w:type="spellEnd"/>
      <w:r w:rsidRPr="00647B17">
        <w:rPr>
          <w:rFonts w:ascii="Times New Roman" w:eastAsia="Times New Roman" w:hAnsi="Times New Roman" w:cs="Times New Roman"/>
          <w:sz w:val="28"/>
          <w:szCs w:val="28"/>
        </w:rPr>
        <w:t>) хранит список контейнеров (</w:t>
      </w:r>
      <w:proofErr w:type="spellStart"/>
      <w:r w:rsidRPr="00647B17">
        <w:rPr>
          <w:rFonts w:ascii="Times New Roman" w:eastAsia="Times New Roman" w:hAnsi="Times New Roman" w:cs="Times New Roman"/>
          <w:sz w:val="28"/>
          <w:szCs w:val="28"/>
        </w:rPr>
        <w:t>Container</w:t>
      </w:r>
      <w:proofErr w:type="spellEnd"/>
      <w:r w:rsidRPr="00647B17">
        <w:rPr>
          <w:rFonts w:ascii="Times New Roman" w:eastAsia="Times New Roman" w:hAnsi="Times New Roman" w:cs="Times New Roman"/>
          <w:sz w:val="28"/>
          <w:szCs w:val="28"/>
        </w:rPr>
        <w:t>), каждый из которых в свою очередь содержит компоненты (</w:t>
      </w:r>
      <w:proofErr w:type="spellStart"/>
      <w:r w:rsidRPr="00647B17">
        <w:rPr>
          <w:rFonts w:ascii="Times New Roman" w:eastAsia="Times New Roman" w:hAnsi="Times New Roman" w:cs="Times New Roman"/>
          <w:sz w:val="28"/>
          <w:szCs w:val="28"/>
        </w:rPr>
        <w:t>Component</w:t>
      </w:r>
      <w:proofErr w:type="spellEnd"/>
      <w:r w:rsidRPr="00647B17">
        <w:rPr>
          <w:rFonts w:ascii="Times New Roman" w:eastAsia="Times New Roman" w:hAnsi="Times New Roman" w:cs="Times New Roman"/>
          <w:sz w:val="28"/>
          <w:szCs w:val="28"/>
        </w:rPr>
        <w:t xml:space="preserve">). Узлы развёртывания представлены классом </w:t>
      </w:r>
      <w:proofErr w:type="spellStart"/>
      <w:r w:rsidRPr="00647B17">
        <w:rPr>
          <w:rFonts w:ascii="Times New Roman" w:eastAsia="Times New Roman" w:hAnsi="Times New Roman" w:cs="Times New Roman"/>
          <w:i/>
          <w:sz w:val="28"/>
          <w:szCs w:val="28"/>
        </w:rPr>
        <w:t>DeploymentNode</w:t>
      </w:r>
      <w:proofErr w:type="spellEnd"/>
      <w:r w:rsidRPr="00647B17">
        <w:rPr>
          <w:rFonts w:ascii="Times New Roman" w:eastAsia="Times New Roman" w:hAnsi="Times New Roman" w:cs="Times New Roman"/>
          <w:sz w:val="28"/>
          <w:szCs w:val="28"/>
        </w:rPr>
        <w:t>, который может рекурсивно содержать дочерние узлы, экземпляры контейнеров (</w:t>
      </w:r>
      <w:proofErr w:type="spellStart"/>
      <w:r w:rsidRPr="00647B17">
        <w:rPr>
          <w:rFonts w:ascii="Times New Roman" w:eastAsia="Times New Roman" w:hAnsi="Times New Roman" w:cs="Times New Roman"/>
          <w:sz w:val="28"/>
          <w:szCs w:val="28"/>
        </w:rPr>
        <w:t>ContainerInstance</w:t>
      </w:r>
      <w:proofErr w:type="spellEnd"/>
      <w:r w:rsidRPr="00647B17">
        <w:rPr>
          <w:rFonts w:ascii="Times New Roman" w:eastAsia="Times New Roman" w:hAnsi="Times New Roman" w:cs="Times New Roman"/>
          <w:sz w:val="28"/>
          <w:szCs w:val="28"/>
        </w:rPr>
        <w:t>) и узлы инфраструктуры (</w:t>
      </w:r>
      <w:proofErr w:type="spellStart"/>
      <w:r w:rsidRPr="00647B17">
        <w:rPr>
          <w:rFonts w:ascii="Times New Roman" w:eastAsia="Times New Roman" w:hAnsi="Times New Roman" w:cs="Times New Roman"/>
          <w:sz w:val="28"/>
          <w:szCs w:val="28"/>
        </w:rPr>
        <w:t>InfrastructureNode</w:t>
      </w:r>
      <w:proofErr w:type="spellEnd"/>
      <w:r w:rsidRPr="00647B17">
        <w:rPr>
          <w:rFonts w:ascii="Times New Roman" w:eastAsia="Times New Roman" w:hAnsi="Times New Roman" w:cs="Times New Roman"/>
          <w:sz w:val="28"/>
          <w:szCs w:val="28"/>
        </w:rPr>
        <w:t xml:space="preserve">). Связи между элементами описываются классом </w:t>
      </w:r>
      <w:proofErr w:type="spellStart"/>
      <w:r w:rsidRPr="00647B17">
        <w:rPr>
          <w:rFonts w:ascii="Times New Roman" w:eastAsia="Times New Roman" w:hAnsi="Times New Roman" w:cs="Times New Roman"/>
          <w:i/>
          <w:sz w:val="28"/>
          <w:szCs w:val="28"/>
        </w:rPr>
        <w:t>RelationshipEntity</w:t>
      </w:r>
      <w:proofErr w:type="spellEnd"/>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proofErr w:type="spellStart"/>
      <w:r w:rsidRPr="00647B17">
        <w:rPr>
          <w:rFonts w:ascii="Times New Roman" w:eastAsia="Times New Roman" w:hAnsi="Times New Roman" w:cs="Times New Roman"/>
          <w:i/>
          <w:sz w:val="28"/>
          <w:szCs w:val="28"/>
        </w:rPr>
        <w:t>GraphObject</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11082394"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proofErr w:type="spellStart"/>
      <w:r w:rsidRPr="00647B17">
        <w:rPr>
          <w:rFonts w:ascii="Times New Roman" w:eastAsia="Times New Roman" w:hAnsi="Times New Roman" w:cs="Times New Roman"/>
          <w:i/>
          <w:sz w:val="28"/>
          <w:szCs w:val="28"/>
        </w:rPr>
        <w:t>GraphController</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 xml:space="preserve">/GraphController.java) обрабатывает запросы на загрузку и </w:t>
      </w:r>
      <w:r w:rsidRPr="00647B17">
        <w:rPr>
          <w:rFonts w:ascii="Times New Roman" w:eastAsia="Times New Roman" w:hAnsi="Times New Roman" w:cs="Times New Roman"/>
          <w:sz w:val="28"/>
          <w:szCs w:val="28"/>
        </w:rPr>
        <w:lastRenderedPageBreak/>
        <w:t>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local</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пересоздания локального графа конкретной системы,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добавления системы в глобальный граф, и GET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elements</w:t>
      </w:r>
      <w:proofErr w:type="spellEnd"/>
      <w:r w:rsidRPr="00647B17">
        <w:rPr>
          <w:rFonts w:ascii="Times New Roman" w:eastAsia="Times New Roman" w:hAnsi="Times New Roman" w:cs="Times New Roman"/>
          <w:sz w:val="28"/>
          <w:szCs w:val="28"/>
        </w:rPr>
        <w:t xml:space="preserve">, принимающий произвольный </w:t>
      </w:r>
      <w:proofErr w:type="spellStart"/>
      <w:r w:rsidRPr="00647B17">
        <w:rPr>
          <w:rFonts w:ascii="Times New Roman" w:eastAsia="Times New Roman" w:hAnsi="Times New Roman" w:cs="Times New Roman"/>
          <w:sz w:val="28"/>
          <w:szCs w:val="28"/>
        </w:rPr>
        <w:t>Cypher</w:t>
      </w:r>
      <w:proofErr w:type="spellEnd"/>
      <w:r w:rsidRPr="00647B17">
        <w:rPr>
          <w:rFonts w:ascii="Times New Roman" w:eastAsia="Times New Roman" w:hAnsi="Times New Roman" w:cs="Times New Roman"/>
          <w:sz w:val="28"/>
          <w:szCs w:val="28"/>
        </w:rPr>
        <w:t xml:space="preserve">-запрос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proofErr w:type="spellStart"/>
      <w:r w:rsidRPr="00647B17">
        <w:rPr>
          <w:rFonts w:ascii="Times New Roman" w:eastAsia="Times New Roman" w:hAnsi="Times New Roman" w:cs="Times New Roman"/>
          <w:i/>
          <w:sz w:val="28"/>
          <w:szCs w:val="28"/>
        </w:rPr>
        <w:t>AnalyseController</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/AnalyseController.java) — обрабатывает аналитические проверки и отображается на префикс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analyse</w:t>
      </w:r>
      <w:proofErr w:type="spellEnd"/>
      <w:r w:rsidRPr="00647B17">
        <w:rPr>
          <w:rFonts w:ascii="Times New Roman" w:eastAsia="Times New Roman" w:hAnsi="Times New Roman" w:cs="Times New Roman"/>
          <w:sz w:val="28"/>
          <w:szCs w:val="28"/>
        </w:rPr>
        <w:t>.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sidR="00ED2EDB">
        <w:rPr>
          <w:rFonts w:ascii="Times New Roman" w:eastAsia="Times New Roman" w:hAnsi="Times New Roman" w:cs="Times New Roman"/>
          <w:sz w:val="28"/>
          <w:szCs w:val="28"/>
        </w:rPr>
        <w:t>методов показан на рисунке 14</w:t>
      </w:r>
      <w:r>
        <w:rPr>
          <w:rFonts w:ascii="Times New Roman" w:eastAsia="Times New Roman" w:hAnsi="Times New Roman" w:cs="Times New Roman"/>
          <w:sz w:val="28"/>
          <w:szCs w:val="28"/>
        </w:rPr>
        <w:t>.</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46019" cy="1102176"/>
                    </a:xfrm>
                    <a:prstGeom prst="rect">
                      <a:avLst/>
                    </a:prstGeom>
                  </pic:spPr>
                </pic:pic>
              </a:graphicData>
            </a:graphic>
          </wp:inline>
        </w:drawing>
      </w:r>
    </w:p>
    <w:p w14:paraId="51392F9A" w14:textId="0E35972F" w:rsidR="00647B17" w:rsidRPr="009A4274"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14</w:t>
      </w:r>
      <w:r w:rsidR="00647B17">
        <w:rPr>
          <w:rFonts w:ascii="Times New Roman" w:eastAsia="Times New Roman" w:hAnsi="Times New Roman" w:cs="Times New Roman"/>
          <w:sz w:val="28"/>
          <w:szCs w:val="28"/>
        </w:rPr>
        <w:t xml:space="preserve"> </w:t>
      </w:r>
      <w:r w:rsidR="00647B17"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Пример объявления метода, осуществляющего аналитическую проверку</w:t>
      </w:r>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07AFD06"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proofErr w:type="spellStart"/>
      <w:r w:rsidRPr="008F2F75">
        <w:rPr>
          <w:rFonts w:ascii="Times New Roman" w:eastAsia="Times New Roman" w:hAnsi="Times New Roman" w:cs="Times New Roman"/>
          <w:i/>
          <w:sz w:val="28"/>
          <w:szCs w:val="28"/>
        </w:rPr>
        <w:t>GraphUpdateFunctions</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graph</w:t>
      </w:r>
      <w:proofErr w:type="spellEnd"/>
      <w:r w:rsidRPr="008F2F75">
        <w:rPr>
          <w:rFonts w:ascii="Times New Roman" w:eastAsia="Times New Roman" w:hAnsi="Times New Roman" w:cs="Times New Roman"/>
          <w:sz w:val="28"/>
          <w:szCs w:val="28"/>
        </w:rPr>
        <w:t xml:space="preserve">/GraphUpdateFunctions.java). Метод </w:t>
      </w:r>
      <w:proofErr w:type="spellStart"/>
      <w:r w:rsidRPr="008F2F75">
        <w:rPr>
          <w:rFonts w:ascii="Times New Roman" w:eastAsia="Times New Roman" w:hAnsi="Times New Roman" w:cs="Times New Roman"/>
          <w:i/>
          <w:sz w:val="28"/>
          <w:szCs w:val="28"/>
        </w:rPr>
        <w:t>createGraph</w:t>
      </w:r>
      <w:proofErr w:type="spellEnd"/>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proofErr w:type="spellStart"/>
      <w:r>
        <w:rPr>
          <w:rFonts w:ascii="Times New Roman" w:eastAsia="Times New Roman" w:hAnsi="Times New Roman" w:cs="Times New Roman"/>
          <w:sz w:val="28"/>
          <w:szCs w:val="28"/>
          <w:lang w:val="en-US"/>
        </w:rPr>
        <w:t>cmdb</w:t>
      </w:r>
      <w:proofErr w:type="spellEnd"/>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proofErr w:type="spellStart"/>
      <w:r w:rsidRPr="008F2F75">
        <w:rPr>
          <w:rFonts w:ascii="Times New Roman" w:eastAsia="Times New Roman" w:hAnsi="Times New Roman" w:cs="Times New Roman"/>
          <w:i/>
          <w:sz w:val="28"/>
          <w:szCs w:val="28"/>
        </w:rPr>
        <w:t>SoftwareSystem</w:t>
      </w:r>
      <w:proofErr w:type="spellEnd"/>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ой DETACH DELETE по тегу Local</w:t>
      </w:r>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proofErr w:type="spellStart"/>
      <w:r w:rsidRPr="008F2F75">
        <w:rPr>
          <w:rFonts w:ascii="Times New Roman" w:eastAsia="Times New Roman" w:hAnsi="Times New Roman" w:cs="Times New Roman"/>
          <w:i/>
          <w:sz w:val="28"/>
          <w:szCs w:val="28"/>
        </w:rPr>
        <w:t>endVersion</w:t>
      </w:r>
      <w:proofErr w:type="spellEnd"/>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w:t>
      </w:r>
      <w:r w:rsidRPr="008F2F75">
        <w:rPr>
          <w:rFonts w:ascii="Times New Roman" w:eastAsia="Times New Roman" w:hAnsi="Times New Roman" w:cs="Times New Roman"/>
          <w:sz w:val="28"/>
          <w:szCs w:val="28"/>
        </w:rPr>
        <w:lastRenderedPageBreak/>
        <w:t xml:space="preserve">сохранением истории. </w:t>
      </w:r>
      <w:r w:rsidR="00ED2EDB">
        <w:rPr>
          <w:rFonts w:ascii="Times New Roman" w:eastAsia="Times New Roman" w:hAnsi="Times New Roman" w:cs="Times New Roman"/>
          <w:sz w:val="28"/>
          <w:szCs w:val="28"/>
        </w:rPr>
        <w:t>На рисунке 15</w:t>
      </w:r>
      <w:r>
        <w:rPr>
          <w:rFonts w:ascii="Times New Roman" w:eastAsia="Times New Roman" w:hAnsi="Times New Roman" w:cs="Times New Roman"/>
          <w:sz w:val="28"/>
          <w:szCs w:val="28"/>
        </w:rPr>
        <w:t xml:space="preserve"> отражена конфигурация метода </w:t>
      </w:r>
      <w:proofErr w:type="spellStart"/>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proofErr w:type="spellEnd"/>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22239" cy="1503774"/>
                    </a:xfrm>
                    <a:prstGeom prst="rect">
                      <a:avLst/>
                    </a:prstGeom>
                  </pic:spPr>
                </pic:pic>
              </a:graphicData>
            </a:graphic>
          </wp:inline>
        </w:drawing>
      </w:r>
    </w:p>
    <w:p w14:paraId="101955FA" w14:textId="4B8EB724" w:rsidR="008F2F75" w:rsidRPr="00647B17" w:rsidRDefault="00ED2EDB" w:rsidP="008F2F75">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15</w:t>
      </w:r>
      <w:r w:rsidR="008F2F75">
        <w:rPr>
          <w:rFonts w:ascii="Times New Roman" w:eastAsia="Times New Roman" w:hAnsi="Times New Roman" w:cs="Times New Roman"/>
          <w:sz w:val="28"/>
          <w:szCs w:val="28"/>
        </w:rPr>
        <w:t xml:space="preserve"> </w:t>
      </w:r>
      <w:r w:rsidR="008F2F75" w:rsidRPr="00CB68EA">
        <w:rPr>
          <w:rFonts w:ascii="Times New Roman" w:eastAsia="Times New Roman" w:hAnsi="Times New Roman" w:cs="Times New Roman"/>
          <w:sz w:val="28"/>
          <w:szCs w:val="28"/>
        </w:rPr>
        <w:t xml:space="preserve">– </w:t>
      </w:r>
      <w:r w:rsidR="008F2F75">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sidR="008F2F75">
        <w:rPr>
          <w:rFonts w:ascii="Times New Roman" w:eastAsia="Times New Roman" w:hAnsi="Times New Roman" w:cs="Times New Roman"/>
          <w:sz w:val="28"/>
          <w:szCs w:val="28"/>
        </w:rPr>
        <w:t xml:space="preserve"> </w:t>
      </w:r>
      <w:proofErr w:type="spellStart"/>
      <w:r w:rsidR="008F2F75" w:rsidRPr="009A4274">
        <w:rPr>
          <w:rFonts w:ascii="Times New Roman" w:eastAsia="Times New Roman" w:hAnsi="Times New Roman" w:cs="Times New Roman"/>
          <w:sz w:val="28"/>
          <w:szCs w:val="28"/>
          <w:lang w:val="en-US"/>
        </w:rPr>
        <w:t>createGraph</w:t>
      </w:r>
      <w:proofErr w:type="spellEnd"/>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(например, AuthService~CRM001), а исходное имя сохраняется в поле </w:t>
      </w:r>
      <w:proofErr w:type="spellStart"/>
      <w:r w:rsidRPr="008F2F75">
        <w:rPr>
          <w:rFonts w:ascii="Times New Roman" w:eastAsia="Times New Roman" w:hAnsi="Times New Roman" w:cs="Times New Roman"/>
          <w:i/>
          <w:sz w:val="28"/>
          <w:szCs w:val="28"/>
        </w:rPr>
        <w:t>originalName</w:t>
      </w:r>
      <w:proofErr w:type="spellEnd"/>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proofErr w:type="spellStart"/>
      <w:r w:rsidRPr="008F2F75">
        <w:rPr>
          <w:rFonts w:ascii="Times New Roman" w:eastAsia="Times New Roman" w:hAnsi="Times New Roman" w:cs="Times New Roman"/>
          <w:i/>
          <w:sz w:val="28"/>
          <w:szCs w:val="28"/>
        </w:rPr>
        <w:t>Child</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w:t>
      </w:r>
      <w:proofErr w:type="spellEnd"/>
      <w:r w:rsidRPr="008F2F75">
        <w:rPr>
          <w:rFonts w:ascii="Times New Roman" w:eastAsia="Times New Roman" w:hAnsi="Times New Roman" w:cs="Times New Roman"/>
          <w:sz w:val="28"/>
          <w:szCs w:val="28"/>
        </w:rPr>
        <w:t xml:space="preserve"> и </w:t>
      </w:r>
      <w:proofErr w:type="spellStart"/>
      <w:r w:rsidRPr="008F2F75">
        <w:rPr>
          <w:rFonts w:ascii="Times New Roman" w:eastAsia="Times New Roman" w:hAnsi="Times New Roman" w:cs="Times New Roman"/>
          <w:i/>
          <w:sz w:val="28"/>
          <w:szCs w:val="28"/>
        </w:rPr>
        <w:t>Relationship</w:t>
      </w:r>
      <w:proofErr w:type="spellEnd"/>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-запросы сгруппированы по специализированным </w:t>
      </w:r>
      <w:proofErr w:type="spellStart"/>
      <w:r w:rsidRPr="008F2F75">
        <w:rPr>
          <w:rFonts w:ascii="Times New Roman" w:eastAsia="Times New Roman" w:hAnsi="Times New Roman" w:cs="Times New Roman"/>
          <w:sz w:val="28"/>
          <w:szCs w:val="28"/>
        </w:rPr>
        <w:t>репозиториям</w:t>
      </w:r>
      <w:proofErr w:type="spellEnd"/>
      <w:r w:rsidRPr="008F2F75">
        <w:rPr>
          <w:rFonts w:ascii="Times New Roman" w:eastAsia="Times New Roman" w:hAnsi="Times New Roman" w:cs="Times New Roman"/>
          <w:sz w:val="28"/>
          <w:szCs w:val="28"/>
        </w:rPr>
        <w:t xml:space="preserve"> в пакете </w:t>
      </w:r>
      <w:proofErr w:type="spellStart"/>
      <w:r w:rsidRPr="008F2F75">
        <w:rPr>
          <w:rFonts w:ascii="Times New Roman" w:eastAsia="Times New Roman" w:hAnsi="Times New Roman" w:cs="Times New Roman"/>
          <w:sz w:val="28"/>
          <w:szCs w:val="28"/>
        </w:rPr>
        <w:t>repository</w:t>
      </w:r>
      <w:proofErr w:type="spellEnd"/>
      <w:r w:rsidRPr="008F2F75">
        <w:rPr>
          <w:rFonts w:ascii="Times New Roman" w:eastAsia="Times New Roman" w:hAnsi="Times New Roman" w:cs="Times New Roman"/>
          <w:sz w:val="28"/>
          <w:szCs w:val="28"/>
        </w:rPr>
        <w:t xml:space="preserve">/neo4j. Центральным является </w:t>
      </w:r>
      <w:proofErr w:type="spellStart"/>
      <w:r w:rsidRPr="008F2F75">
        <w:rPr>
          <w:rFonts w:ascii="Times New Roman" w:eastAsia="Times New Roman" w:hAnsi="Times New Roman" w:cs="Times New Roman"/>
          <w:i/>
          <w:sz w:val="28"/>
          <w:szCs w:val="28"/>
        </w:rPr>
        <w:t>GenericRepository</w:t>
      </w:r>
      <w:proofErr w:type="spellEnd"/>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w:t>
      </w:r>
      <w:proofErr w:type="spellStart"/>
      <w:r w:rsidRPr="008F2F75">
        <w:rPr>
          <w:rFonts w:ascii="Times New Roman" w:eastAsia="Times New Roman" w:hAnsi="Times New Roman" w:cs="Times New Roman"/>
          <w:sz w:val="28"/>
          <w:szCs w:val="28"/>
        </w:rPr>
        <w:t>репозитории</w:t>
      </w:r>
      <w:proofErr w:type="spellEnd"/>
      <w:r w:rsidRPr="008F2F75">
        <w:rPr>
          <w:rFonts w:ascii="Times New Roman" w:eastAsia="Times New Roman" w:hAnsi="Times New Roman" w:cs="Times New Roman"/>
          <w:sz w:val="28"/>
          <w:szCs w:val="28"/>
        </w:rPr>
        <w:t xml:space="preserve"> — </w:t>
      </w:r>
      <w:proofErr w:type="spellStart"/>
      <w:r w:rsidRPr="008F2F75">
        <w:rPr>
          <w:rFonts w:ascii="Times New Roman" w:eastAsia="Times New Roman" w:hAnsi="Times New Roman" w:cs="Times New Roman"/>
          <w:i/>
          <w:sz w:val="28"/>
          <w:szCs w:val="28"/>
        </w:rPr>
        <w:t>ContainerRepository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SoftwareSystemRepository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RelationshipRepository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DeploymentNodesRepository</w:t>
      </w:r>
      <w:proofErr w:type="spellEnd"/>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proofErr w:type="spellStart"/>
      <w:r w:rsidRPr="008F2F75">
        <w:rPr>
          <w:rFonts w:ascii="Times New Roman" w:eastAsia="Times New Roman" w:hAnsi="Times New Roman" w:cs="Times New Roman"/>
          <w:i/>
          <w:sz w:val="28"/>
          <w:szCs w:val="28"/>
        </w:rPr>
        <w:t>ElementService</w:t>
      </w:r>
      <w:proofErr w:type="spellEnd"/>
      <w:r w:rsidRPr="008F2F75">
        <w:rPr>
          <w:rFonts w:ascii="Times New Roman" w:eastAsia="Times New Roman" w:hAnsi="Times New Roman" w:cs="Times New Roman"/>
          <w:sz w:val="28"/>
          <w:szCs w:val="28"/>
        </w:rPr>
        <w:t xml:space="preserve"> позволяет выполнять произвольный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 переданный клиентом, и возвращать результат в виде </w:t>
      </w:r>
      <w:proofErr w:type="spellStart"/>
      <w:r w:rsidRPr="008F2F75">
        <w:rPr>
          <w:rFonts w:ascii="Times New Roman" w:eastAsia="Times New Roman" w:hAnsi="Times New Roman" w:cs="Times New Roman"/>
          <w:sz w:val="28"/>
          <w:szCs w:val="28"/>
        </w:rPr>
        <w:t>сериализованного</w:t>
      </w:r>
      <w:proofErr w:type="spellEnd"/>
      <w:r w:rsidRPr="008F2F75">
        <w:rPr>
          <w:rFonts w:ascii="Times New Roman" w:eastAsia="Times New Roman" w:hAnsi="Times New Roman" w:cs="Times New Roman"/>
          <w:sz w:val="28"/>
          <w:szCs w:val="28"/>
        </w:rPr>
        <w:t xml:space="preserve">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lastRenderedPageBreak/>
        <w:t xml:space="preserve">Аналитический слой реализован в сервисе </w:t>
      </w:r>
      <w:proofErr w:type="spellStart"/>
      <w:r w:rsidRPr="00935190">
        <w:rPr>
          <w:rFonts w:ascii="Times New Roman" w:eastAsia="Times New Roman" w:hAnsi="Times New Roman" w:cs="Times New Roman"/>
          <w:i/>
          <w:sz w:val="28"/>
          <w:szCs w:val="28"/>
        </w:rPr>
        <w:t>AnalyseService</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analyse</w:t>
      </w:r>
      <w:proofErr w:type="spellEnd"/>
      <w:r w:rsidRPr="008F2F75">
        <w:rPr>
          <w:rFonts w:ascii="Times New Roman" w:eastAsia="Times New Roman" w:hAnsi="Times New Roman" w:cs="Times New Roman"/>
          <w:sz w:val="28"/>
          <w:szCs w:val="28"/>
        </w:rPr>
        <w:t xml:space="preserve">/AnalyseService.java), который </w:t>
      </w:r>
      <w:proofErr w:type="spellStart"/>
      <w:r w:rsidRPr="008F2F75">
        <w:rPr>
          <w:rFonts w:ascii="Times New Roman" w:eastAsia="Times New Roman" w:hAnsi="Times New Roman" w:cs="Times New Roman"/>
          <w:sz w:val="28"/>
          <w:szCs w:val="28"/>
        </w:rPr>
        <w:t>оркестрирует</w:t>
      </w:r>
      <w:proofErr w:type="spellEnd"/>
      <w:r w:rsidRPr="008F2F75">
        <w:rPr>
          <w:rFonts w:ascii="Times New Roman" w:eastAsia="Times New Roman" w:hAnsi="Times New Roman" w:cs="Times New Roman"/>
          <w:sz w:val="28"/>
          <w:szCs w:val="28"/>
        </w:rPr>
        <w:t xml:space="preserve"> шесть видов проверок, делегируя формирование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-запросов в </w:t>
      </w:r>
      <w:proofErr w:type="spellStart"/>
      <w:r w:rsidRPr="00935190">
        <w:rPr>
          <w:rFonts w:ascii="Times New Roman" w:eastAsia="Times New Roman" w:hAnsi="Times New Roman" w:cs="Times New Roman"/>
          <w:i/>
          <w:sz w:val="28"/>
          <w:szCs w:val="28"/>
        </w:rPr>
        <w:t>AnalyseRepository</w:t>
      </w:r>
      <w:proofErr w:type="spellEnd"/>
      <w:r w:rsidRPr="008F2F75">
        <w:rPr>
          <w:rFonts w:ascii="Times New Roman" w:eastAsia="Times New Roman" w:hAnsi="Times New Roman" w:cs="Times New Roman"/>
          <w:sz w:val="28"/>
          <w:szCs w:val="28"/>
        </w:rPr>
        <w:t>. Каждая проверка имеет сопутствующий класс-</w:t>
      </w:r>
      <w:proofErr w:type="spellStart"/>
      <w:r w:rsidRPr="008F2F75">
        <w:rPr>
          <w:rFonts w:ascii="Times New Roman" w:eastAsia="Times New Roman" w:hAnsi="Times New Roman" w:cs="Times New Roman"/>
          <w:sz w:val="28"/>
          <w:szCs w:val="28"/>
        </w:rPr>
        <w:t>парсер</w:t>
      </w:r>
      <w:proofErr w:type="spellEnd"/>
      <w:r w:rsidRPr="008F2F75">
        <w:rPr>
          <w:rFonts w:ascii="Times New Roman" w:eastAsia="Times New Roman" w:hAnsi="Times New Roman" w:cs="Times New Roman"/>
          <w:sz w:val="28"/>
          <w:szCs w:val="28"/>
        </w:rPr>
        <w:t xml:space="preserve"> параметров (например, </w:t>
      </w:r>
      <w:proofErr w:type="spellStart"/>
      <w:r w:rsidRPr="00935190">
        <w:rPr>
          <w:rFonts w:ascii="Times New Roman" w:eastAsia="Times New Roman" w:hAnsi="Times New Roman" w:cs="Times New Roman"/>
          <w:i/>
          <w:sz w:val="28"/>
          <w:szCs w:val="28"/>
        </w:rPr>
        <w:t>ParseCycleParams</w:t>
      </w:r>
      <w:proofErr w:type="spellEnd"/>
      <w:r w:rsidRPr="008F2F75">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i/>
          <w:sz w:val="28"/>
          <w:szCs w:val="28"/>
        </w:rPr>
        <w:t>ParseGodElementParam</w:t>
      </w:r>
      <w:proofErr w:type="spellEnd"/>
      <w:r w:rsidRPr="008F2F75">
        <w:rPr>
          <w:rFonts w:ascii="Times New Roman" w:eastAsia="Times New Roman" w:hAnsi="Times New Roman" w:cs="Times New Roman"/>
          <w:sz w:val="28"/>
          <w:szCs w:val="28"/>
        </w:rPr>
        <w:t xml:space="preserve">), преобразующий строки HTTP-параметров в корректные фрагменты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w:t>
      </w:r>
    </w:p>
    <w:p w14:paraId="624386BB" w14:textId="3F97459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Поиск циклических зависимостей использует процедуру APOC </w:t>
      </w:r>
      <w:proofErr w:type="spellStart"/>
      <w:proofErr w:type="gramStart"/>
      <w:r w:rsidRPr="008F2F75">
        <w:rPr>
          <w:rFonts w:ascii="Times New Roman" w:eastAsia="Times New Roman" w:hAnsi="Times New Roman" w:cs="Times New Roman"/>
          <w:sz w:val="28"/>
          <w:szCs w:val="28"/>
        </w:rPr>
        <w:t>apoc.nodes</w:t>
      </w:r>
      <w:proofErr w:type="gramEnd"/>
      <w:r w:rsidRPr="008F2F75">
        <w:rPr>
          <w:rFonts w:ascii="Times New Roman" w:eastAsia="Times New Roman" w:hAnsi="Times New Roman" w:cs="Times New Roman"/>
          <w:sz w:val="28"/>
          <w:szCs w:val="28"/>
        </w:rPr>
        <w:t>.cycles</w:t>
      </w:r>
      <w:proofErr w:type="spellEnd"/>
      <w:r w:rsidRPr="008F2F75">
        <w:rPr>
          <w:rFonts w:ascii="Times New Roman" w:eastAsia="Times New Roman" w:hAnsi="Times New Roman" w:cs="Times New Roman"/>
          <w:sz w:val="28"/>
          <w:szCs w:val="28"/>
        </w:rPr>
        <w:t xml:space="preserve">, применяемую к набору выбранных узлов. Сервис </w:t>
      </w:r>
      <w:proofErr w:type="spellStart"/>
      <w:r w:rsidRPr="008F2F75">
        <w:rPr>
          <w:rFonts w:ascii="Times New Roman" w:eastAsia="Times New Roman" w:hAnsi="Times New Roman" w:cs="Times New Roman"/>
          <w:sz w:val="28"/>
          <w:szCs w:val="28"/>
        </w:rPr>
        <w:t>дедублирует</w:t>
      </w:r>
      <w:proofErr w:type="spellEnd"/>
      <w:r w:rsidRPr="008F2F75">
        <w:rPr>
          <w:rFonts w:ascii="Times New Roman" w:eastAsia="Times New Roman" w:hAnsi="Times New Roman" w:cs="Times New Roman"/>
          <w:sz w:val="28"/>
          <w:szCs w:val="28"/>
        </w:rPr>
        <w:t xml:space="preserve">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w:t>
      </w:r>
      <w:r w:rsidR="00ED2EDB">
        <w:rPr>
          <w:rFonts w:ascii="Times New Roman" w:eastAsia="Times New Roman" w:hAnsi="Times New Roman" w:cs="Times New Roman"/>
          <w:sz w:val="28"/>
          <w:szCs w:val="28"/>
        </w:rPr>
        <w:t xml:space="preserve"> продемонстрировано на рисунке 16</w:t>
      </w:r>
      <w:r w:rsidR="00935190">
        <w:rPr>
          <w:rFonts w:ascii="Times New Roman" w:eastAsia="Times New Roman" w:hAnsi="Times New Roman" w:cs="Times New Roman"/>
          <w:sz w:val="28"/>
          <w:szCs w:val="28"/>
        </w:rPr>
        <w:t>.</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929" cy="966176"/>
                    </a:xfrm>
                    <a:prstGeom prst="rect">
                      <a:avLst/>
                    </a:prstGeom>
                  </pic:spPr>
                </pic:pic>
              </a:graphicData>
            </a:graphic>
          </wp:inline>
        </w:drawing>
      </w:r>
    </w:p>
    <w:p w14:paraId="4ED37480" w14:textId="0225A49C"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16</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proofErr w:type="spellStart"/>
      <w:r w:rsidR="009A4274" w:rsidRPr="009A4274">
        <w:rPr>
          <w:rFonts w:ascii="Times New Roman" w:eastAsia="Times New Roman" w:hAnsi="Times New Roman" w:cs="Times New Roman"/>
          <w:sz w:val="28"/>
          <w:szCs w:val="28"/>
          <w:lang w:val="en-US"/>
        </w:rPr>
        <w:t>findCycles</w:t>
      </w:r>
      <w:proofErr w:type="spellEnd"/>
    </w:p>
    <w:p w14:paraId="0B918B4A" w14:textId="1DC5E9C0" w:rsidR="00566097" w:rsidRDefault="00935190" w:rsidP="00566097">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единых точек отказа задействует алгоритм </w:t>
      </w:r>
      <w:proofErr w:type="spellStart"/>
      <w:r w:rsidRPr="00935190">
        <w:rPr>
          <w:rFonts w:ascii="Times New Roman" w:eastAsia="Times New Roman" w:hAnsi="Times New Roman" w:cs="Times New Roman"/>
          <w:sz w:val="28"/>
          <w:szCs w:val="28"/>
        </w:rPr>
        <w:t>articulationPoints</w:t>
      </w:r>
      <w:proofErr w:type="spellEnd"/>
      <w:r w:rsidRPr="00935190">
        <w:rPr>
          <w:rFonts w:ascii="Times New Roman" w:eastAsia="Times New Roman" w:hAnsi="Times New Roman" w:cs="Times New Roman"/>
          <w:sz w:val="28"/>
          <w:szCs w:val="28"/>
        </w:rPr>
        <w:t xml:space="preserve"> из библиотеки </w:t>
      </w:r>
      <w:proofErr w:type="spellStart"/>
      <w:r w:rsidRPr="00935190">
        <w:rPr>
          <w:rFonts w:ascii="Times New Roman" w:eastAsia="Times New Roman" w:hAnsi="Times New Roman" w:cs="Times New Roman"/>
          <w:sz w:val="28"/>
          <w:szCs w:val="28"/>
        </w:rPr>
        <w:t>Graph</w:t>
      </w:r>
      <w:proofErr w:type="spellEnd"/>
      <w:r w:rsidRPr="00935190">
        <w:rPr>
          <w:rFonts w:ascii="Times New Roman" w:eastAsia="Times New Roman" w:hAnsi="Times New Roman" w:cs="Times New Roman"/>
          <w:sz w:val="28"/>
          <w:szCs w:val="28"/>
        </w:rPr>
        <w:t xml:space="preserve"> Data Science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findSinglePoints</w:t>
      </w:r>
      <w:proofErr w:type="spellEnd"/>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sidR="00ED2EDB">
        <w:rPr>
          <w:rFonts w:ascii="Times New Roman" w:eastAsia="Times New Roman" w:hAnsi="Times New Roman" w:cs="Times New Roman"/>
          <w:sz w:val="28"/>
          <w:szCs w:val="28"/>
        </w:rPr>
        <w:t xml:space="preserve"> показана на рисунке 17</w:t>
      </w:r>
      <w:r w:rsidR="00566097">
        <w:rPr>
          <w:rFonts w:ascii="Times New Roman" w:eastAsia="Times New Roman" w:hAnsi="Times New Roman" w:cs="Times New Roman"/>
          <w:sz w:val="28"/>
          <w:szCs w:val="28"/>
        </w:rPr>
        <w:t>.</w:t>
      </w:r>
    </w:p>
    <w:p w14:paraId="45E5D916" w14:textId="791EE995" w:rsidR="009A4274" w:rsidRDefault="00566097" w:rsidP="00566097">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lastRenderedPageBreak/>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62802" cy="1528207"/>
                    </a:xfrm>
                    <a:prstGeom prst="rect">
                      <a:avLst/>
                    </a:prstGeom>
                  </pic:spPr>
                </pic:pic>
              </a:graphicData>
            </a:graphic>
          </wp:inline>
        </w:drawing>
      </w:r>
    </w:p>
    <w:p w14:paraId="415B280B" w14:textId="1FD27BDF"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17</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proofErr w:type="spellStart"/>
      <w:r w:rsidR="00935190" w:rsidRPr="00161209">
        <w:rPr>
          <w:rFonts w:ascii="Times New Roman" w:eastAsia="Times New Roman" w:hAnsi="Times New Roman" w:cs="Times New Roman"/>
          <w:sz w:val="28"/>
          <w:szCs w:val="28"/>
          <w:lang w:val="en-US"/>
        </w:rPr>
        <w:t>findSinglePoints</w:t>
      </w:r>
      <w:proofErr w:type="spellEnd"/>
    </w:p>
    <w:p w14:paraId="3861182F" w14:textId="5B642E4D" w:rsidR="00A77666" w:rsidRDefault="00A77666" w:rsidP="00935190">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Обнаружение </w:t>
      </w:r>
      <w:r w:rsidRPr="00A77666">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божественных</w:t>
      </w:r>
      <w:r w:rsidRPr="00A77666">
        <w:rPr>
          <w:rFonts w:ascii="Times New Roman" w:eastAsia="Times New Roman" w:hAnsi="Times New Roman" w:cs="Times New Roman"/>
          <w:sz w:val="28"/>
          <w:szCs w:val="28"/>
        </w:rPr>
        <w:t xml:space="preserve">” компонентов (метод </w:t>
      </w:r>
      <w:proofErr w:type="spellStart"/>
      <w:r w:rsidRPr="00A77666">
        <w:rPr>
          <w:rFonts w:ascii="Times New Roman" w:eastAsia="Times New Roman" w:hAnsi="Times New Roman" w:cs="Times New Roman"/>
          <w:i/>
          <w:sz w:val="28"/>
          <w:szCs w:val="28"/>
        </w:rPr>
        <w:t>findGodElements</w:t>
      </w:r>
      <w:proofErr w:type="spellEnd"/>
      <w:r w:rsidRPr="00A77666">
        <w:rPr>
          <w:rFonts w:ascii="Times New Roman" w:eastAsia="Times New Roman" w:hAnsi="Times New Roman" w:cs="Times New Roman"/>
          <w:sz w:val="28"/>
          <w:szCs w:val="28"/>
        </w:rPr>
        <w:t>) строится на алгоритме центральности по степени (</w:t>
      </w:r>
      <w:proofErr w:type="spellStart"/>
      <w:proofErr w:type="gramStart"/>
      <w:r w:rsidRPr="00A77666">
        <w:rPr>
          <w:rFonts w:ascii="Times New Roman" w:eastAsia="Times New Roman" w:hAnsi="Times New Roman" w:cs="Times New Roman"/>
          <w:sz w:val="28"/>
          <w:szCs w:val="28"/>
        </w:rPr>
        <w:t>gds.degree</w:t>
      </w:r>
      <w:proofErr w:type="gramEnd"/>
      <w:r w:rsidRPr="00A77666">
        <w:rPr>
          <w:rFonts w:ascii="Times New Roman" w:eastAsia="Times New Roman" w:hAnsi="Times New Roman" w:cs="Times New Roman"/>
          <w:sz w:val="28"/>
          <w:szCs w:val="28"/>
        </w:rPr>
        <w:t>.stream</w:t>
      </w:r>
      <w:proofErr w:type="spellEnd"/>
      <w:r w:rsidRPr="00A77666">
        <w:rPr>
          <w:rFonts w:ascii="Times New Roman" w:eastAsia="Times New Roman" w:hAnsi="Times New Roman" w:cs="Times New Roman"/>
          <w:sz w:val="28"/>
          <w:szCs w:val="28"/>
        </w:rPr>
        <w:t>). Алгоритм запускается с параметром ориентации UNDIRECTED, то есть учитывает все связи узла вне</w:t>
      </w:r>
      <w:r>
        <w:rPr>
          <w:rFonts w:ascii="Times New Roman" w:eastAsia="Times New Roman" w:hAnsi="Times New Roman" w:cs="Times New Roman"/>
          <w:sz w:val="28"/>
          <w:szCs w:val="28"/>
        </w:rPr>
        <w:t xml:space="preserve"> зависимости от их направления – </w:t>
      </w:r>
      <w:r w:rsidRPr="00A77666">
        <w:rPr>
          <w:rFonts w:ascii="Times New Roman" w:eastAsia="Times New Roman" w:hAnsi="Times New Roman" w:cs="Times New Roman"/>
          <w:sz w:val="28"/>
          <w:szCs w:val="28"/>
        </w:rPr>
        <w:t xml:space="preserve"> как входящие, так и исходящие. Это решение обосновано тем, что компонент, к которому стягивается большое число входящих зависимостей, и компонент, от которого исходит большое число вызовов, одинаково нарушают принцип единственной ответственности. По итогам вычисления суммарной степени всех узлов отбираются те, что превышают 95-й перцентиль распределения степеней в данном графе. Порог на уровне 95-го перцентиля выбран как статистически обоснованный: он позволяет выделить явные выбросы вне зависимости </w:t>
      </w:r>
      <w:r>
        <w:rPr>
          <w:rFonts w:ascii="Times New Roman" w:eastAsia="Times New Roman" w:hAnsi="Times New Roman" w:cs="Times New Roman"/>
          <w:sz w:val="28"/>
          <w:szCs w:val="28"/>
        </w:rPr>
        <w:t>от абсолютного размера системы –</w:t>
      </w:r>
      <w:r w:rsidRPr="00A77666">
        <w:rPr>
          <w:rFonts w:ascii="Times New Roman" w:eastAsia="Times New Roman" w:hAnsi="Times New Roman" w:cs="Times New Roman"/>
          <w:sz w:val="28"/>
          <w:szCs w:val="28"/>
        </w:rPr>
        <w:t xml:space="preserve"> в малой системе с десятью компонентами и в крупной системе с тысячей компонентов порог масштабируется автоматически. В результате проверки возвращается список узлов с их суммарной степенью и средней степенью по всему графу, что позволяет оцен</w:t>
      </w:r>
      <w:r>
        <w:rPr>
          <w:rFonts w:ascii="Times New Roman" w:eastAsia="Times New Roman" w:hAnsi="Times New Roman" w:cs="Times New Roman"/>
          <w:sz w:val="28"/>
          <w:szCs w:val="28"/>
        </w:rPr>
        <w:t xml:space="preserve">ить степень отклонения каждого </w:t>
      </w:r>
      <w:r w:rsidRPr="00A77666">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божественного</w:t>
      </w:r>
      <w:r w:rsidRPr="00433993">
        <w:rPr>
          <w:rFonts w:ascii="Times New Roman" w:eastAsia="Times New Roman" w:hAnsi="Times New Roman" w:cs="Times New Roman"/>
          <w:sz w:val="28"/>
          <w:szCs w:val="28"/>
        </w:rPr>
        <w:t>”</w:t>
      </w:r>
      <w:r w:rsidRPr="00A77666">
        <w:rPr>
          <w:rFonts w:ascii="Times New Roman" w:eastAsia="Times New Roman" w:hAnsi="Times New Roman" w:cs="Times New Roman"/>
          <w:sz w:val="28"/>
          <w:szCs w:val="28"/>
        </w:rPr>
        <w:t xml:space="preserve"> объекта от нормы. </w:t>
      </w:r>
    </w:p>
    <w:p w14:paraId="06AF3D8E" w14:textId="727D7DA2"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w:t>
      </w:r>
      <w:r w:rsidR="00C709D7" w:rsidRPr="00C709D7">
        <w:rPr>
          <w:rFonts w:ascii="Times New Roman" w:eastAsia="Times New Roman" w:hAnsi="Times New Roman" w:cs="Times New Roman"/>
          <w:sz w:val="28"/>
          <w:szCs w:val="28"/>
        </w:rPr>
        <w:t>“</w:t>
      </w:r>
      <w:r w:rsidR="00C709D7">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004A0348">
        <w:rPr>
          <w:rFonts w:ascii="Times New Roman" w:eastAsia="Times New Roman" w:hAnsi="Times New Roman" w:cs="Times New Roman"/>
          <w:sz w:val="28"/>
          <w:szCs w:val="28"/>
        </w:rPr>
        <w:t xml:space="preserve">, реализация которого представлена методом </w:t>
      </w:r>
      <w:proofErr w:type="spellStart"/>
      <w:r w:rsidR="004A0348" w:rsidRPr="004A0348">
        <w:rPr>
          <w:rFonts w:ascii="Times New Roman" w:eastAsia="Times New Roman" w:hAnsi="Times New Roman" w:cs="Times New Roman"/>
          <w:i/>
          <w:sz w:val="28"/>
          <w:szCs w:val="28"/>
        </w:rPr>
        <w:t>findPathCapacity</w:t>
      </w:r>
      <w:proofErr w:type="spellEnd"/>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w:t>
      </w:r>
      <w:proofErr w:type="spellStart"/>
      <w:r w:rsidRPr="00935190">
        <w:rPr>
          <w:rFonts w:ascii="Times New Roman" w:eastAsia="Times New Roman" w:hAnsi="Times New Roman" w:cs="Times New Roman"/>
          <w:sz w:val="28"/>
          <w:szCs w:val="28"/>
        </w:rPr>
        <w:t>error_rate</w:t>
      </w:r>
      <w:proofErr w:type="spellEnd"/>
      <w:r w:rsidRPr="00935190">
        <w:rPr>
          <w:rFonts w:ascii="Times New Roman" w:eastAsia="Times New Roman" w:hAnsi="Times New Roman" w:cs="Times New Roman"/>
          <w:sz w:val="28"/>
          <w:szCs w:val="28"/>
        </w:rPr>
        <w:t xml:space="preserve">) по всем узлам (общая вероятность успешного прохождения) и сумму задержек </w:t>
      </w:r>
      <w:proofErr w:type="spellStart"/>
      <w:r w:rsidRPr="00935190">
        <w:rPr>
          <w:rFonts w:ascii="Times New Roman" w:eastAsia="Times New Roman" w:hAnsi="Times New Roman" w:cs="Times New Roman"/>
          <w:sz w:val="28"/>
          <w:szCs w:val="28"/>
        </w:rPr>
        <w:t>latency</w:t>
      </w:r>
      <w:proofErr w:type="spellEnd"/>
      <w:r w:rsidRPr="00935190">
        <w:rPr>
          <w:rFonts w:ascii="Times New Roman" w:eastAsia="Times New Roman" w:hAnsi="Times New Roman" w:cs="Times New Roman"/>
          <w:sz w:val="28"/>
          <w:szCs w:val="28"/>
        </w:rPr>
        <w:t xml:space="preserve">. Путь строится поэтапно через </w:t>
      </w:r>
      <w:proofErr w:type="spellStart"/>
      <w:r w:rsidRPr="004A0348">
        <w:rPr>
          <w:rFonts w:ascii="Times New Roman" w:eastAsia="Times New Roman" w:hAnsi="Times New Roman" w:cs="Times New Roman"/>
          <w:i/>
          <w:sz w:val="28"/>
          <w:szCs w:val="28"/>
        </w:rPr>
        <w:t>shortestPath</w:t>
      </w:r>
      <w:proofErr w:type="spellEnd"/>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 xml:space="preserve">ются функцией </w:t>
      </w:r>
      <w:proofErr w:type="spellStart"/>
      <w:proofErr w:type="gramStart"/>
      <w:r w:rsidR="004A0348">
        <w:rPr>
          <w:rFonts w:ascii="Times New Roman" w:eastAsia="Times New Roman" w:hAnsi="Times New Roman" w:cs="Times New Roman"/>
          <w:sz w:val="28"/>
          <w:szCs w:val="28"/>
        </w:rPr>
        <w:t>apoc.path</w:t>
      </w:r>
      <w:proofErr w:type="gramEnd"/>
      <w:r w:rsidR="004A0348">
        <w:rPr>
          <w:rFonts w:ascii="Times New Roman" w:eastAsia="Times New Roman" w:hAnsi="Times New Roman" w:cs="Times New Roman"/>
          <w:sz w:val="28"/>
          <w:szCs w:val="28"/>
        </w:rPr>
        <w:t>.combine</w:t>
      </w:r>
      <w:proofErr w:type="spellEnd"/>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Поиск скрытого совместного использования инфраструктуры находит узлы развёртывания, достижимые через транзитивные связи </w:t>
      </w:r>
      <w:r w:rsidRPr="004A0348">
        <w:rPr>
          <w:rFonts w:ascii="Times New Roman" w:eastAsia="Times New Roman" w:hAnsi="Times New Roman" w:cs="Times New Roman"/>
          <w:i/>
          <w:sz w:val="28"/>
          <w:szCs w:val="28"/>
        </w:rPr>
        <w:t>Child</w:t>
      </w:r>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proofErr w:type="spellStart"/>
      <w:r w:rsidRPr="004A0348">
        <w:rPr>
          <w:rFonts w:ascii="Times New Roman" w:eastAsia="Times New Roman" w:hAnsi="Times New Roman" w:cs="Times New Roman"/>
          <w:i/>
          <w:sz w:val="28"/>
          <w:szCs w:val="28"/>
        </w:rPr>
        <w:t>findCriticalInfrastructure</w:t>
      </w:r>
      <w:proofErr w:type="spellEnd"/>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Поиск нарушения сетевого периметра</w:t>
      </w:r>
      <w:r>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i/>
          <w:sz w:val="28"/>
          <w:szCs w:val="28"/>
        </w:rPr>
        <w:t>findPerimeterViolation</w:t>
      </w:r>
      <w:proofErr w:type="spellEnd"/>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задеплоенные</w:t>
      </w:r>
      <w:proofErr w:type="spellEnd"/>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proofErr w:type="spellStart"/>
      <w:r w:rsidRPr="004A0348">
        <w:rPr>
          <w:rFonts w:ascii="Times New Roman" w:eastAsia="Times New Roman" w:hAnsi="Times New Roman" w:cs="Times New Roman"/>
          <w:i/>
          <w:sz w:val="28"/>
          <w:szCs w:val="28"/>
        </w:rPr>
        <w:t>technology</w:t>
      </w:r>
      <w:proofErr w:type="spellEnd"/>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335D2612"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w:t>
      </w:r>
      <w:proofErr w:type="spellStart"/>
      <w:r w:rsidRPr="004A0348">
        <w:rPr>
          <w:rFonts w:ascii="Times New Roman" w:eastAsia="Times New Roman" w:hAnsi="Times New Roman" w:cs="Times New Roman"/>
          <w:sz w:val="28"/>
          <w:szCs w:val="28"/>
        </w:rPr>
        <w:t>React</w:t>
      </w:r>
      <w:proofErr w:type="spellEnd"/>
      <w:r w:rsidRPr="004A0348">
        <w:rPr>
          <w:rFonts w:ascii="Times New Roman" w:eastAsia="Times New Roman" w:hAnsi="Times New Roman" w:cs="Times New Roman"/>
          <w:sz w:val="28"/>
          <w:szCs w:val="28"/>
        </w:rPr>
        <w:t xml:space="preserve"> и </w:t>
      </w:r>
      <w:proofErr w:type="spellStart"/>
      <w:r w:rsidRPr="004A0348">
        <w:rPr>
          <w:rFonts w:ascii="Times New Roman" w:eastAsia="Times New Roman" w:hAnsi="Times New Roman" w:cs="Times New Roman"/>
          <w:sz w:val="28"/>
          <w:szCs w:val="28"/>
        </w:rPr>
        <w:t>Tailwind</w:t>
      </w:r>
      <w:proofErr w:type="spellEnd"/>
      <w:r w:rsidRPr="004A0348">
        <w:rPr>
          <w:rFonts w:ascii="Times New Roman" w:eastAsia="Times New Roman" w:hAnsi="Times New Roman" w:cs="Times New Roman"/>
          <w:sz w:val="28"/>
          <w:szCs w:val="28"/>
        </w:rPr>
        <w:t xml:space="preserve"> CSS. Весь интерфейс сосредоточен в файле </w:t>
      </w:r>
      <w:proofErr w:type="spellStart"/>
      <w:r w:rsidRPr="004A0348">
        <w:rPr>
          <w:rFonts w:ascii="Times New Roman" w:eastAsia="Times New Roman" w:hAnsi="Times New Roman" w:cs="Times New Roman"/>
          <w:sz w:val="28"/>
          <w:szCs w:val="28"/>
        </w:rPr>
        <w:t>analysis-frontend</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page.tsx</w:t>
      </w:r>
      <w:proofErr w:type="spellEnd"/>
      <w:r w:rsidRPr="004A0348">
        <w:rPr>
          <w:rFonts w:ascii="Times New Roman" w:eastAsia="Times New Roman" w:hAnsi="Times New Roman" w:cs="Times New Roman"/>
          <w:sz w:val="28"/>
          <w:szCs w:val="28"/>
        </w:rPr>
        <w:t xml:space="preserve">, а все обращения к бэкенду проходят через прокси-маршрут </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proxy</w:t>
      </w:r>
      <w:proofErr w:type="spellEnd"/>
      <w:proofErr w:type="gramStart"/>
      <w:r w:rsidRPr="004A0348">
        <w:rPr>
          <w:rFonts w:ascii="Times New Roman" w:eastAsia="Times New Roman" w:hAnsi="Times New Roman" w:cs="Times New Roman"/>
          <w:sz w:val="28"/>
          <w:szCs w:val="28"/>
        </w:rPr>
        <w:t>/[</w:t>
      </w:r>
      <w:proofErr w:type="gram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path</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route.ts</w:t>
      </w:r>
      <w:proofErr w:type="spellEnd"/>
      <w:r w:rsidRPr="004A0348">
        <w:rPr>
          <w:rFonts w:ascii="Times New Roman" w:eastAsia="Times New Roman" w:hAnsi="Times New Roman" w:cs="Times New Roman"/>
          <w:sz w:val="28"/>
          <w:szCs w:val="28"/>
        </w:rPr>
        <w:t xml:space="preserve">, который перенаправляет запросы к сервису </w:t>
      </w:r>
      <w:proofErr w:type="spellStart"/>
      <w:r w:rsidRPr="004A0348">
        <w:rPr>
          <w:rFonts w:ascii="Times New Roman" w:eastAsia="Times New Roman" w:hAnsi="Times New Roman" w:cs="Times New Roman"/>
          <w:sz w:val="28"/>
          <w:szCs w:val="28"/>
        </w:rPr>
        <w:t>architect-graph-service</w:t>
      </w:r>
      <w:proofErr w:type="spellEnd"/>
      <w:r w:rsidRPr="004A0348">
        <w:rPr>
          <w:rFonts w:ascii="Times New Roman" w:eastAsia="Times New Roman" w:hAnsi="Times New Roman" w:cs="Times New Roman"/>
          <w:sz w:val="28"/>
          <w:szCs w:val="28"/>
        </w:rPr>
        <w:t xml:space="preserv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sidR="00ED2EDB">
        <w:rPr>
          <w:rFonts w:ascii="Times New Roman" w:eastAsia="Times New Roman" w:hAnsi="Times New Roman" w:cs="Times New Roman"/>
          <w:sz w:val="28"/>
          <w:szCs w:val="28"/>
        </w:rPr>
        <w:t>что отражено на рисунке 18</w:t>
      </w:r>
      <w:r>
        <w:rPr>
          <w:rFonts w:ascii="Times New Roman" w:eastAsia="Times New Roman" w:hAnsi="Times New Roman" w:cs="Times New Roman"/>
          <w:sz w:val="28"/>
          <w:szCs w:val="28"/>
        </w:rPr>
        <w:t>.</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lastRenderedPageBreak/>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07955" cy="3870626"/>
                    </a:xfrm>
                    <a:prstGeom prst="rect">
                      <a:avLst/>
                    </a:prstGeom>
                  </pic:spPr>
                </pic:pic>
              </a:graphicData>
            </a:graphic>
          </wp:inline>
        </w:drawing>
      </w:r>
    </w:p>
    <w:p w14:paraId="595AC223" w14:textId="0ADE91A4" w:rsidR="004A0348" w:rsidRPr="00647B17" w:rsidRDefault="00ED2EDB" w:rsidP="004A0348">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18</w:t>
      </w:r>
      <w:r w:rsidR="004A0348">
        <w:rPr>
          <w:rFonts w:ascii="Times New Roman" w:eastAsia="Times New Roman" w:hAnsi="Times New Roman" w:cs="Times New Roman"/>
          <w:sz w:val="28"/>
          <w:szCs w:val="28"/>
        </w:rPr>
        <w:t xml:space="preserve"> </w:t>
      </w:r>
      <w:r w:rsidR="004A0348" w:rsidRPr="00CB68EA">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Содержание метода </w:t>
      </w:r>
      <w:proofErr w:type="spellStart"/>
      <w:r w:rsidR="004A0348">
        <w:rPr>
          <w:rFonts w:ascii="Times New Roman" w:eastAsia="Times New Roman" w:hAnsi="Times New Roman" w:cs="Times New Roman"/>
          <w:i/>
          <w:sz w:val="28"/>
          <w:szCs w:val="28"/>
          <w:lang w:val="en-US"/>
        </w:rPr>
        <w:t>proxyRequest</w:t>
      </w:r>
      <w:proofErr w:type="spellEnd"/>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000 миллисекунд предусмотрен намеренно для обработки операций с большими графами. Для загрузки JSON-файла пользователь выбирает его через элемент &lt;</w:t>
      </w:r>
      <w:proofErr w:type="spellStart"/>
      <w:r w:rsidRPr="004A0348">
        <w:rPr>
          <w:rFonts w:ascii="Times New Roman" w:eastAsia="Times New Roman" w:hAnsi="Times New Roman" w:cs="Times New Roman"/>
          <w:sz w:val="28"/>
          <w:szCs w:val="28"/>
        </w:rPr>
        <w:t>input</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type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file</w:t>
      </w:r>
      <w:proofErr w:type="spellEnd"/>
      <w:r w:rsidRPr="004A0348">
        <w:rPr>
          <w:rFonts w:ascii="Times New Roman" w:eastAsia="Times New Roman" w:hAnsi="Times New Roman" w:cs="Times New Roman"/>
          <w:sz w:val="28"/>
          <w:szCs w:val="28"/>
        </w:rPr>
        <w:t xml:space="preserve">"&gt;, после чего содержимое читается как текст и отправляется POST-запросом на один из двух </w:t>
      </w:r>
      <w:proofErr w:type="spellStart"/>
      <w:r w:rsidRPr="004A0348">
        <w:rPr>
          <w:rFonts w:ascii="Times New Roman" w:eastAsia="Times New Roman" w:hAnsi="Times New Roman" w:cs="Times New Roman"/>
          <w:sz w:val="28"/>
          <w:szCs w:val="28"/>
        </w:rPr>
        <w:t>эндпоинтов</w:t>
      </w:r>
      <w:proofErr w:type="spellEnd"/>
      <w:r w:rsidRPr="004A0348">
        <w:rPr>
          <w:rFonts w:ascii="Times New Roman" w:eastAsia="Times New Roman" w:hAnsi="Times New Roman" w:cs="Times New Roman"/>
          <w:sz w:val="28"/>
          <w:szCs w:val="28"/>
        </w:rPr>
        <w:t xml:space="preserve"> в зависимости от режима — локального или глобального графа. Функция </w:t>
      </w:r>
      <w:proofErr w:type="spellStart"/>
      <w:r w:rsidRPr="00D97906">
        <w:rPr>
          <w:rFonts w:ascii="Times New Roman" w:eastAsia="Times New Roman" w:hAnsi="Times New Roman" w:cs="Times New Roman"/>
          <w:i/>
          <w:sz w:val="28"/>
          <w:szCs w:val="28"/>
        </w:rPr>
        <w:t>handleAnalyse</w:t>
      </w:r>
      <w:proofErr w:type="spellEnd"/>
      <w:r w:rsidRPr="004A0348">
        <w:rPr>
          <w:rFonts w:ascii="Times New Roman" w:eastAsia="Times New Roman" w:hAnsi="Times New Roman" w:cs="Times New Roman"/>
          <w:sz w:val="28"/>
          <w:szCs w:val="28"/>
        </w:rPr>
        <w:t xml:space="preserve"> собирает параметры запроса в объект </w:t>
      </w:r>
      <w:proofErr w:type="spellStart"/>
      <w:r w:rsidRPr="00D97906">
        <w:rPr>
          <w:rFonts w:ascii="Times New Roman" w:eastAsia="Times New Roman" w:hAnsi="Times New Roman" w:cs="Times New Roman"/>
          <w:i/>
          <w:sz w:val="28"/>
          <w:szCs w:val="28"/>
        </w:rPr>
        <w:t>URLSearchParams</w:t>
      </w:r>
      <w:proofErr w:type="spellEnd"/>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/v1/</w:t>
      </w:r>
      <w:proofErr w:type="spellStart"/>
      <w:r w:rsidRPr="004A0348">
        <w:rPr>
          <w:rFonts w:ascii="Times New Roman" w:eastAsia="Times New Roman" w:hAnsi="Times New Roman" w:cs="Times New Roman"/>
          <w:sz w:val="28"/>
          <w:szCs w:val="28"/>
        </w:rPr>
        <w:t>analyse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analysisType</w:t>
      </w:r>
      <w:proofErr w:type="spellEnd"/>
      <w:r w:rsidRPr="004A0348">
        <w:rPr>
          <w:rFonts w:ascii="Times New Roman" w:eastAsia="Times New Roman" w:hAnsi="Times New Roman" w:cs="Times New Roman"/>
          <w:sz w:val="28"/>
          <w:szCs w:val="28"/>
        </w:rPr>
        <w:t>}.</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proofErr w:type="spellStart"/>
      <w:r w:rsidRPr="00D97906">
        <w:rPr>
          <w:rFonts w:ascii="Times New Roman" w:eastAsia="Times New Roman" w:hAnsi="Times New Roman" w:cs="Times New Roman"/>
          <w:i/>
          <w:sz w:val="28"/>
          <w:szCs w:val="28"/>
        </w:rPr>
        <w:t>loadVisualization</w:t>
      </w:r>
      <w:proofErr w:type="spellEnd"/>
      <w:r w:rsidRPr="00D97906">
        <w:rPr>
          <w:rFonts w:ascii="Times New Roman" w:eastAsia="Times New Roman" w:hAnsi="Times New Roman" w:cs="Times New Roman"/>
          <w:i/>
          <w:sz w:val="28"/>
          <w:szCs w:val="28"/>
        </w:rPr>
        <w:t xml:space="preserve"> </w:t>
      </w:r>
      <w:r w:rsidRPr="004A0348">
        <w:rPr>
          <w:rFonts w:ascii="Times New Roman" w:eastAsia="Times New Roman" w:hAnsi="Times New Roman" w:cs="Times New Roman"/>
          <w:sz w:val="28"/>
          <w:szCs w:val="28"/>
        </w:rPr>
        <w:t xml:space="preserve">отправляет GET-запрос к </w:t>
      </w:r>
      <w:proofErr w:type="spellStart"/>
      <w:r w:rsidRPr="004A0348">
        <w:rPr>
          <w:rFonts w:ascii="Times New Roman" w:eastAsia="Times New Roman" w:hAnsi="Times New Roman" w:cs="Times New Roman"/>
          <w:sz w:val="28"/>
          <w:szCs w:val="28"/>
        </w:rPr>
        <w:t>эндпоинту</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elements</w:t>
      </w:r>
      <w:proofErr w:type="spellEnd"/>
      <w:r w:rsidRPr="004A0348">
        <w:rPr>
          <w:rFonts w:ascii="Times New Roman" w:eastAsia="Times New Roman" w:hAnsi="Times New Roman" w:cs="Times New Roman"/>
          <w:sz w:val="28"/>
          <w:szCs w:val="28"/>
        </w:rPr>
        <w:t xml:space="preserve">, передавая в заголовке </w:t>
      </w:r>
      <w:proofErr w:type="spellStart"/>
      <w:r w:rsidRPr="004A0348">
        <w:rPr>
          <w:rFonts w:ascii="Times New Roman" w:eastAsia="Times New Roman" w:hAnsi="Times New Roman" w:cs="Times New Roman"/>
          <w:sz w:val="28"/>
          <w:szCs w:val="28"/>
        </w:rPr>
        <w:t>Cypher</w:t>
      </w:r>
      <w:proofErr w:type="spellEnd"/>
      <w:r w:rsidRPr="004A0348">
        <w:rPr>
          <w:rFonts w:ascii="Times New Roman" w:eastAsia="Times New Roman" w:hAnsi="Times New Roman" w:cs="Times New Roman"/>
          <w:sz w:val="28"/>
          <w:szCs w:val="28"/>
        </w:rPr>
        <w:t xml:space="preserve">-запрос, возвращающий все узлы и рёбра графа. Цвет каждого узла определяется его меткой в Neo4j: например, </w:t>
      </w:r>
      <w:proofErr w:type="spellStart"/>
      <w:r w:rsidRPr="004A0348">
        <w:rPr>
          <w:rFonts w:ascii="Times New Roman" w:eastAsia="Times New Roman" w:hAnsi="Times New Roman" w:cs="Times New Roman"/>
          <w:sz w:val="28"/>
          <w:szCs w:val="28"/>
        </w:rPr>
        <w:t>SoftwareSystem</w:t>
      </w:r>
      <w:proofErr w:type="spellEnd"/>
      <w:r w:rsidRPr="004A0348">
        <w:rPr>
          <w:rFonts w:ascii="Times New Roman" w:eastAsia="Times New Roman" w:hAnsi="Times New Roman" w:cs="Times New Roman"/>
          <w:sz w:val="28"/>
          <w:szCs w:val="28"/>
        </w:rPr>
        <w:t xml:space="preserve"> отображается жёлтым, </w:t>
      </w:r>
      <w:proofErr w:type="spellStart"/>
      <w:r w:rsidRPr="004A0348">
        <w:rPr>
          <w:rFonts w:ascii="Times New Roman" w:eastAsia="Times New Roman" w:hAnsi="Times New Roman" w:cs="Times New Roman"/>
          <w:sz w:val="28"/>
          <w:szCs w:val="28"/>
        </w:rPr>
        <w:t>Container</w:t>
      </w:r>
      <w:proofErr w:type="spellEnd"/>
      <w:r w:rsidRPr="004A0348">
        <w:rPr>
          <w:rFonts w:ascii="Times New Roman" w:eastAsia="Times New Roman" w:hAnsi="Times New Roman" w:cs="Times New Roman"/>
          <w:sz w:val="28"/>
          <w:szCs w:val="28"/>
        </w:rPr>
        <w:t xml:space="preserve"> — зелёным, </w:t>
      </w:r>
      <w:proofErr w:type="spellStart"/>
      <w:r w:rsidRPr="004A0348">
        <w:rPr>
          <w:rFonts w:ascii="Times New Roman" w:eastAsia="Times New Roman" w:hAnsi="Times New Roman" w:cs="Times New Roman"/>
          <w:sz w:val="28"/>
          <w:szCs w:val="28"/>
        </w:rPr>
        <w:t>DeploymentNode</w:t>
      </w:r>
      <w:proofErr w:type="spellEnd"/>
      <w:r w:rsidRPr="004A0348">
        <w:rPr>
          <w:rFonts w:ascii="Times New Roman" w:eastAsia="Times New Roman" w:hAnsi="Times New Roman" w:cs="Times New Roman"/>
          <w:sz w:val="28"/>
          <w:szCs w:val="28"/>
        </w:rPr>
        <w:t xml:space="preserve"> — коричневым.</w:t>
      </w:r>
    </w:p>
    <w:p w14:paraId="24A53BA2" w14:textId="4E595646"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Результаты каждого вида анализа отображаются специализированным </w:t>
      </w:r>
      <w:proofErr w:type="spellStart"/>
      <w:r w:rsidRPr="004A0348">
        <w:rPr>
          <w:rFonts w:ascii="Times New Roman" w:eastAsia="Times New Roman" w:hAnsi="Times New Roman" w:cs="Times New Roman"/>
          <w:sz w:val="28"/>
          <w:szCs w:val="28"/>
        </w:rPr>
        <w:t>рендерером</w:t>
      </w:r>
      <w:proofErr w:type="spellEnd"/>
      <w:r w:rsidRPr="004A0348">
        <w:rPr>
          <w:rFonts w:ascii="Times New Roman" w:eastAsia="Times New Roman" w:hAnsi="Times New Roman" w:cs="Times New Roman"/>
          <w:sz w:val="28"/>
          <w:szCs w:val="28"/>
        </w:rPr>
        <w:t xml:space="preserve"> в функции </w:t>
      </w:r>
      <w:proofErr w:type="spellStart"/>
      <w:r w:rsidRPr="00D97906">
        <w:rPr>
          <w:rFonts w:ascii="Times New Roman" w:eastAsia="Times New Roman" w:hAnsi="Times New Roman" w:cs="Times New Roman"/>
          <w:i/>
          <w:sz w:val="28"/>
          <w:szCs w:val="28"/>
        </w:rPr>
        <w:t>renderResult</w:t>
      </w:r>
      <w:proofErr w:type="spellEnd"/>
      <w:r w:rsidRPr="004A0348">
        <w:rPr>
          <w:rFonts w:ascii="Times New Roman" w:eastAsia="Times New Roman" w:hAnsi="Times New Roman" w:cs="Times New Roman"/>
          <w:sz w:val="28"/>
          <w:szCs w:val="28"/>
        </w:rPr>
        <w:t xml:space="preserve">. Для поиска </w:t>
      </w:r>
      <w:r w:rsidR="00C709D7" w:rsidRPr="00C709D7">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45"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5"/>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xml:space="preserve">, серверную часть на Java с использованием фреймворка Spring, а также базу данных Neo4j, которая выступает в роли хранилища </w:t>
      </w:r>
      <w:proofErr w:type="spellStart"/>
      <w:r w:rsidR="00B544C1" w:rsidRPr="00E32E9E">
        <w:rPr>
          <w:rFonts w:ascii="Times New Roman" w:eastAsia="Times New Roman" w:hAnsi="Times New Roman" w:cs="Times New Roman"/>
          <w:sz w:val="28"/>
          <w:szCs w:val="28"/>
        </w:rPr>
        <w:t>графовой</w:t>
      </w:r>
      <w:proofErr w:type="spellEnd"/>
      <w:r w:rsidR="00B544C1" w:rsidRPr="00E32E9E">
        <w:rPr>
          <w:rFonts w:ascii="Times New Roman" w:eastAsia="Times New Roman" w:hAnsi="Times New Roman" w:cs="Times New Roman"/>
          <w:sz w:val="28"/>
          <w:szCs w:val="28"/>
        </w:rPr>
        <w:t xml:space="preserve">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 xml:space="preserve">с помощью </w:t>
      </w:r>
      <w:proofErr w:type="spellStart"/>
      <w:r w:rsidR="007714D3">
        <w:rPr>
          <w:rFonts w:ascii="Times New Roman" w:eastAsia="Times New Roman" w:hAnsi="Times New Roman" w:cs="Times New Roman"/>
          <w:sz w:val="28"/>
          <w:szCs w:val="28"/>
        </w:rPr>
        <w:t>Structurizr</w:t>
      </w:r>
      <w:proofErr w:type="spellEnd"/>
      <w:r w:rsidR="007714D3">
        <w:rPr>
          <w:rFonts w:ascii="Times New Roman" w:eastAsia="Times New Roman" w:hAnsi="Times New Roman" w:cs="Times New Roman"/>
          <w:sz w:val="28"/>
          <w:szCs w:val="28"/>
        </w:rPr>
        <w:t>.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xml:space="preserve">. Клиентская часть принимает файл и направляет его содержимое на серверный </w:t>
      </w:r>
      <w:proofErr w:type="spellStart"/>
      <w:r w:rsidRPr="00E32E9E">
        <w:rPr>
          <w:rFonts w:ascii="Times New Roman" w:eastAsia="Times New Roman" w:hAnsi="Times New Roman" w:cs="Times New Roman"/>
          <w:sz w:val="28"/>
          <w:szCs w:val="28"/>
        </w:rPr>
        <w:t>эндпоинт</w:t>
      </w:r>
      <w:proofErr w:type="spellEnd"/>
      <w:r w:rsidRPr="00E32E9E">
        <w:rPr>
          <w:rFonts w:ascii="Times New Roman" w:eastAsia="Times New Roman" w:hAnsi="Times New Roman" w:cs="Times New Roman"/>
          <w:sz w:val="28"/>
          <w:szCs w:val="28"/>
        </w:rPr>
        <w:t xml:space="preserve"> /</w:t>
      </w:r>
      <w:proofErr w:type="spellStart"/>
      <w:r w:rsidRPr="00E32E9E">
        <w:rPr>
          <w:rFonts w:ascii="Times New Roman" w:eastAsia="Times New Roman" w:hAnsi="Times New Roman" w:cs="Times New Roman"/>
          <w:sz w:val="28"/>
          <w:szCs w:val="28"/>
        </w:rPr>
        <w:t>api</w:t>
      </w:r>
      <w:proofErr w:type="spellEnd"/>
      <w:r w:rsidRPr="00E32E9E">
        <w:rPr>
          <w:rFonts w:ascii="Times New Roman" w:eastAsia="Times New Roman" w:hAnsi="Times New Roman" w:cs="Times New Roman"/>
          <w:sz w:val="28"/>
          <w:szCs w:val="28"/>
        </w:rPr>
        <w:t>/v1/</w:t>
      </w:r>
      <w:proofErr w:type="spellStart"/>
      <w:r w:rsidRPr="00E32E9E">
        <w:rPr>
          <w:rFonts w:ascii="Times New Roman" w:eastAsia="Times New Roman" w:hAnsi="Times New Roman" w:cs="Times New Roman"/>
          <w:sz w:val="28"/>
          <w:szCs w:val="28"/>
        </w:rPr>
        <w:t>graph</w:t>
      </w:r>
      <w:proofErr w:type="spellEnd"/>
      <w:r w:rsidRPr="00E32E9E">
        <w:rPr>
          <w:rFonts w:ascii="Times New Roman" w:eastAsia="Times New Roman" w:hAnsi="Times New Roman" w:cs="Times New Roman"/>
          <w:sz w:val="28"/>
          <w:szCs w:val="28"/>
        </w:rPr>
        <w:t>/</w:t>
      </w:r>
      <w:proofErr w:type="spellStart"/>
      <w:r w:rsidRPr="00E32E9E">
        <w:rPr>
          <w:rFonts w:ascii="Times New Roman" w:eastAsia="Times New Roman" w:hAnsi="Times New Roman" w:cs="Times New Roman"/>
          <w:sz w:val="28"/>
          <w:szCs w:val="28"/>
        </w:rPr>
        <w:t>json</w:t>
      </w:r>
      <w:proofErr w:type="spellEnd"/>
      <w:r w:rsidRPr="00E32E9E">
        <w:rPr>
          <w:rFonts w:ascii="Times New Roman" w:eastAsia="Times New Roman" w:hAnsi="Times New Roman" w:cs="Times New Roman"/>
          <w:sz w:val="28"/>
          <w:szCs w:val="28"/>
        </w:rPr>
        <w:t xml:space="preserve">. Сервер, в свою очередь, обрабатывает полученные данные: </w:t>
      </w:r>
      <w:proofErr w:type="spellStart"/>
      <w:r w:rsidRPr="00E32E9E">
        <w:rPr>
          <w:rFonts w:ascii="Times New Roman" w:eastAsia="Times New Roman" w:hAnsi="Times New Roman" w:cs="Times New Roman"/>
          <w:sz w:val="28"/>
          <w:szCs w:val="28"/>
        </w:rPr>
        <w:t>парсит</w:t>
      </w:r>
      <w:proofErr w:type="spellEnd"/>
      <w:r w:rsidRPr="00E32E9E">
        <w:rPr>
          <w:rFonts w:ascii="Times New Roman" w:eastAsia="Times New Roman" w:hAnsi="Times New Roman" w:cs="Times New Roman"/>
          <w:sz w:val="28"/>
          <w:szCs w:val="28"/>
        </w:rPr>
        <w:t xml:space="preserve"> JSON, извлекает сущности (системы, контейнеры, компоненты) и отношения между ними, после чего с помощью драйвера Neo4j и языка запросов </w:t>
      </w:r>
      <w:proofErr w:type="spellStart"/>
      <w:r w:rsidRPr="00E32E9E">
        <w:rPr>
          <w:rFonts w:ascii="Times New Roman" w:eastAsia="Times New Roman" w:hAnsi="Times New Roman" w:cs="Times New Roman"/>
          <w:sz w:val="28"/>
          <w:szCs w:val="28"/>
        </w:rPr>
        <w:t>Cypher</w:t>
      </w:r>
      <w:proofErr w:type="spellEnd"/>
      <w:r w:rsidRPr="00E32E9E">
        <w:rPr>
          <w:rFonts w:ascii="Times New Roman" w:eastAsia="Times New Roman" w:hAnsi="Times New Roman" w:cs="Times New Roman"/>
          <w:sz w:val="28"/>
          <w:szCs w:val="28"/>
        </w:rPr>
        <w:t xml:space="preserve"> формирует соответствующие узлы и рёбра в </w:t>
      </w:r>
      <w:proofErr w:type="spellStart"/>
      <w:r w:rsidRPr="00E32E9E">
        <w:rPr>
          <w:rFonts w:ascii="Times New Roman" w:eastAsia="Times New Roman" w:hAnsi="Times New Roman" w:cs="Times New Roman"/>
          <w:sz w:val="28"/>
          <w:szCs w:val="28"/>
        </w:rPr>
        <w:t>графовой</w:t>
      </w:r>
      <w:proofErr w:type="spellEnd"/>
      <w:r w:rsidRPr="00E32E9E">
        <w:rPr>
          <w:rFonts w:ascii="Times New Roman" w:eastAsia="Times New Roman" w:hAnsi="Times New Roman" w:cs="Times New Roman"/>
          <w:sz w:val="28"/>
          <w:szCs w:val="28"/>
        </w:rPr>
        <w:t xml:space="preserve">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 xml:space="preserve">Запрос на </w:t>
      </w:r>
      <w:r w:rsidRPr="007714D3">
        <w:rPr>
          <w:rFonts w:ascii="Times New Roman" w:eastAsia="Times New Roman" w:hAnsi="Times New Roman" w:cs="Times New Roman"/>
          <w:sz w:val="28"/>
          <w:szCs w:val="28"/>
        </w:rPr>
        <w:lastRenderedPageBreak/>
        <w:t>проверку также передаётся через браузер в клиентскую часть, которая вызывает соответствующий метод серверного API: /</w:t>
      </w:r>
      <w:proofErr w:type="spellStart"/>
      <w:r w:rsidRPr="007714D3">
        <w:rPr>
          <w:rFonts w:ascii="Times New Roman" w:eastAsia="Times New Roman" w:hAnsi="Times New Roman" w:cs="Times New Roman"/>
          <w:sz w:val="28"/>
          <w:szCs w:val="28"/>
        </w:rPr>
        <w:t>api</w:t>
      </w:r>
      <w:proofErr w:type="spellEnd"/>
      <w:r w:rsidRPr="007714D3">
        <w:rPr>
          <w:rFonts w:ascii="Times New Roman" w:eastAsia="Times New Roman" w:hAnsi="Times New Roman" w:cs="Times New Roman"/>
          <w:sz w:val="28"/>
          <w:szCs w:val="28"/>
        </w:rPr>
        <w:t>/v1/</w:t>
      </w:r>
      <w:proofErr w:type="spellStart"/>
      <w:r w:rsidRPr="007714D3">
        <w:rPr>
          <w:rFonts w:ascii="Times New Roman" w:eastAsia="Times New Roman" w:hAnsi="Times New Roman" w:cs="Times New Roman"/>
          <w:sz w:val="28"/>
          <w:szCs w:val="28"/>
        </w:rPr>
        <w:t>analyse</w:t>
      </w:r>
      <w:proofErr w:type="spellEnd"/>
      <w:r w:rsidRPr="007714D3">
        <w:rPr>
          <w:rFonts w:ascii="Times New Roman" w:eastAsia="Times New Roman" w:hAnsi="Times New Roman" w:cs="Times New Roman"/>
          <w:sz w:val="28"/>
          <w:szCs w:val="28"/>
        </w:rPr>
        <w:t xml:space="preserve"> с указанием типа анализа и необходимыми параметрами. Серверная часть, получив такой вызов, формирует параметризованный запрос на языке </w:t>
      </w:r>
      <w:proofErr w:type="spellStart"/>
      <w:r w:rsidRPr="007714D3">
        <w:rPr>
          <w:rFonts w:ascii="Times New Roman" w:eastAsia="Times New Roman" w:hAnsi="Times New Roman" w:cs="Times New Roman"/>
          <w:sz w:val="28"/>
          <w:szCs w:val="28"/>
        </w:rPr>
        <w:t>Cypher</w:t>
      </w:r>
      <w:proofErr w:type="spellEnd"/>
      <w:r w:rsidRPr="007714D3">
        <w:rPr>
          <w:rFonts w:ascii="Times New Roman" w:eastAsia="Times New Roman" w:hAnsi="Times New Roman" w:cs="Times New Roman"/>
          <w:sz w:val="28"/>
          <w:szCs w:val="28"/>
        </w:rPr>
        <w:t>,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w:t>
      </w:r>
      <w:proofErr w:type="spellStart"/>
      <w:r w:rsidR="000A6F95">
        <w:rPr>
          <w:rFonts w:ascii="Times New Roman" w:eastAsia="Times New Roman" w:hAnsi="Times New Roman" w:cs="Times New Roman"/>
          <w:sz w:val="28"/>
          <w:szCs w:val="28"/>
        </w:rPr>
        <w:t>антипаттернов</w:t>
      </w:r>
      <w:proofErr w:type="spellEnd"/>
      <w:r w:rsidR="000A6F95">
        <w:rPr>
          <w:rFonts w:ascii="Times New Roman" w:eastAsia="Times New Roman" w:hAnsi="Times New Roman" w:cs="Times New Roman"/>
          <w:sz w:val="28"/>
          <w:szCs w:val="28"/>
        </w:rPr>
        <w:t xml:space="preserve">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7CFA5E8F" w:rsidR="000A6F95" w:rsidRPr="000A6F95" w:rsidRDefault="00ED2EDB"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рисунке 19</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36079C72" w14:textId="2704591E" w:rsidR="007B26F7" w:rsidRPr="0052629E" w:rsidRDefault="00ED2EDB" w:rsidP="00FE6565">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617A2EB8" w14:textId="22E70E00" w:rsidR="00D37C82" w:rsidRPr="00D37C82" w:rsidRDefault="008C0CC8" w:rsidP="00D37C82">
      <w:pPr>
        <w:pStyle w:val="2"/>
        <w:keepNext/>
        <w:keepLines/>
        <w:spacing w:before="240" w:line="240" w:lineRule="auto"/>
        <w:jc w:val="both"/>
        <w:rPr>
          <w:b/>
          <w:szCs w:val="28"/>
        </w:rPr>
      </w:pPr>
      <w:bookmarkStart w:id="46" w:name="_Toc230635446"/>
      <w:r w:rsidRPr="00D37C82">
        <w:rPr>
          <w:b/>
          <w:szCs w:val="28"/>
        </w:rPr>
        <w:lastRenderedPageBreak/>
        <w:t>3</w:t>
      </w:r>
      <w:r w:rsidR="005E77A9" w:rsidRPr="00D37C82">
        <w:rPr>
          <w:b/>
          <w:szCs w:val="28"/>
        </w:rPr>
        <w:t xml:space="preserve">.3 </w:t>
      </w:r>
      <w:r w:rsidRPr="00D37C82">
        <w:rPr>
          <w:b/>
          <w:szCs w:val="28"/>
        </w:rPr>
        <w:t>Тест</w:t>
      </w:r>
      <w:r w:rsidR="00346234">
        <w:rPr>
          <w:b/>
          <w:szCs w:val="28"/>
        </w:rPr>
        <w:t>ы производительности</w:t>
      </w:r>
      <w:bookmarkEnd w:id="46"/>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 xml:space="preserve">Тестирование производительности разработанного программного обеспечения проводилось на персональной ЭВМ под управлением </w:t>
      </w:r>
      <w:proofErr w:type="spellStart"/>
      <w:r w:rsidRPr="008A2204">
        <w:rPr>
          <w:rFonts w:ascii="Times New Roman" w:eastAsia="Times New Roman" w:hAnsi="Times New Roman" w:cs="Times New Roman"/>
          <w:sz w:val="28"/>
          <w:szCs w:val="28"/>
        </w:rPr>
        <w:t>macOS</w:t>
      </w:r>
      <w:proofErr w:type="spellEnd"/>
      <w:r w:rsidRPr="008A2204">
        <w:rPr>
          <w:rFonts w:ascii="Times New Roman" w:eastAsia="Times New Roman" w:hAnsi="Times New Roman" w:cs="Times New Roman"/>
          <w:sz w:val="28"/>
          <w:szCs w:val="28"/>
        </w:rPr>
        <w:t xml:space="preserve"> </w:t>
      </w:r>
      <w:proofErr w:type="spellStart"/>
      <w:r w:rsidRPr="008A2204">
        <w:rPr>
          <w:rFonts w:ascii="Times New Roman" w:eastAsia="Times New Roman" w:hAnsi="Times New Roman" w:cs="Times New Roman"/>
          <w:sz w:val="28"/>
          <w:szCs w:val="28"/>
        </w:rPr>
        <w:t>Tahoe</w:t>
      </w:r>
      <w:proofErr w:type="spellEnd"/>
      <w:r w:rsidRPr="008A2204">
        <w:rPr>
          <w:rFonts w:ascii="Times New Roman" w:eastAsia="Times New Roman" w:hAnsi="Times New Roman" w:cs="Times New Roman"/>
          <w:sz w:val="28"/>
          <w:szCs w:val="28"/>
        </w:rPr>
        <w:t xml:space="preserve"> 26.2 с процессором Apple M2 Pro и 32 ГБ оперативной памяти. Все компоненты системы запускались в контейнерах под управлением </w:t>
      </w:r>
      <w:proofErr w:type="spellStart"/>
      <w:r w:rsidRPr="008A2204">
        <w:rPr>
          <w:rFonts w:ascii="Times New Roman" w:eastAsia="Times New Roman" w:hAnsi="Times New Roman" w:cs="Times New Roman"/>
          <w:sz w:val="28"/>
          <w:szCs w:val="28"/>
        </w:rPr>
        <w:t>Colima</w:t>
      </w:r>
      <w:proofErr w:type="spellEnd"/>
      <w:r w:rsidRPr="008A2204">
        <w:rPr>
          <w:rFonts w:ascii="Times New Roman" w:eastAsia="Times New Roman" w:hAnsi="Times New Roman" w:cs="Times New Roman"/>
          <w:sz w:val="28"/>
          <w:szCs w:val="28"/>
        </w:rPr>
        <w:t xml:space="preserve">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529ED849" w14:textId="7F018384" w:rsidR="008A2204" w:rsidRDefault="008A2204" w:rsidP="00ED2ED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бэкендом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w:t>
      </w:r>
      <w:r w:rsidR="00ED2EDB">
        <w:rPr>
          <w:rFonts w:ascii="Times New Roman" w:eastAsia="Times New Roman" w:hAnsi="Times New Roman" w:cs="Times New Roman"/>
          <w:sz w:val="28"/>
          <w:szCs w:val="28"/>
        </w:rPr>
        <w:t>ки которых приведены в таблице 4</w:t>
      </w:r>
      <w:r w:rsidRPr="008A2204">
        <w:rPr>
          <w:rFonts w:ascii="Times New Roman" w:eastAsia="Times New Roman" w:hAnsi="Times New Roman" w:cs="Times New Roman"/>
          <w:sz w:val="28"/>
          <w:szCs w:val="28"/>
        </w:rPr>
        <w:t>.</w:t>
      </w:r>
    </w:p>
    <w:p w14:paraId="01E0DFAC" w14:textId="0D007D04" w:rsidR="008A2204" w:rsidRDefault="00ED2EDB" w:rsidP="00ED2EDB">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4</w:t>
      </w:r>
      <w:r w:rsidR="008A2204" w:rsidRPr="007C6B7D">
        <w:rPr>
          <w:rFonts w:ascii="Times New Roman" w:eastAsia="Times New Roman" w:hAnsi="Times New Roman" w:cs="Times New Roman"/>
          <w:sz w:val="28"/>
          <w:szCs w:val="28"/>
        </w:rPr>
        <w:t xml:space="preserve"> – </w:t>
      </w:r>
      <w:r w:rsidR="008A2204">
        <w:rPr>
          <w:rFonts w:ascii="Times New Roman" w:eastAsia="Times New Roman" w:hAnsi="Times New Roman" w:cs="Times New Roman"/>
          <w:sz w:val="28"/>
          <w:szCs w:val="28"/>
        </w:rPr>
        <w:t>Характеристики тестовых наборов данных</w:t>
      </w:r>
    </w:p>
    <w:tbl>
      <w:tblPr>
        <w:tblStyle w:val="a5"/>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3BA9B323"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w:t>
      </w:r>
      <w:r w:rsidR="00ED2EDB">
        <w:rPr>
          <w:rFonts w:ascii="Times New Roman" w:eastAsia="Times New Roman" w:hAnsi="Times New Roman" w:cs="Times New Roman"/>
          <w:sz w:val="28"/>
          <w:szCs w:val="28"/>
        </w:rPr>
        <w:t>ства узлов в системе (рисунок 20</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w:t>
      </w:r>
      <w:r w:rsidRPr="008A2204">
        <w:rPr>
          <w:rFonts w:ascii="Times New Roman" w:eastAsia="Times New Roman" w:hAnsi="Times New Roman" w:cs="Times New Roman"/>
          <w:sz w:val="28"/>
          <w:szCs w:val="28"/>
        </w:rPr>
        <w:lastRenderedPageBreak/>
        <w:t xml:space="preserve">примерно в 273 раза дольше, чем система примерно в 22 раза меньшего размера. </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5911585D">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BE974F8" w:rsidR="00D9448E" w:rsidRDefault="00ED2EDB" w:rsidP="0058582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D9448E" w:rsidRPr="00CB68EA">
        <w:rPr>
          <w:rFonts w:ascii="Times New Roman" w:eastAsia="Times New Roman" w:hAnsi="Times New Roman" w:cs="Times New Roman"/>
          <w:sz w:val="28"/>
          <w:szCs w:val="28"/>
        </w:rPr>
        <w:t xml:space="preserve"> – </w:t>
      </w:r>
      <w:r w:rsidR="00D9448E">
        <w:rPr>
          <w:rFonts w:ascii="Times New Roman" w:eastAsia="Times New Roman" w:hAnsi="Times New Roman" w:cs="Times New Roman"/>
          <w:sz w:val="28"/>
          <w:szCs w:val="28"/>
        </w:rPr>
        <w:t>График зависимости времени загрузки графа от числа узлов</w:t>
      </w:r>
    </w:p>
    <w:p w14:paraId="2662F82A" w14:textId="3CA40349" w:rsidR="00433993" w:rsidRDefault="00433993" w:rsidP="00433993">
      <w:pPr>
        <w:spacing w:after="0" w:line="360" w:lineRule="auto"/>
        <w:ind w:firstLine="709"/>
        <w:jc w:val="both"/>
        <w:rPr>
          <w:rFonts w:ascii="Times New Roman" w:eastAsia="Times New Roman" w:hAnsi="Times New Roman" w:cs="Times New Roman"/>
          <w:sz w:val="28"/>
          <w:szCs w:val="28"/>
        </w:rPr>
      </w:pPr>
      <w:r w:rsidRPr="00433993">
        <w:rPr>
          <w:rFonts w:ascii="Times New Roman" w:eastAsia="Times New Roman" w:hAnsi="Times New Roman" w:cs="Times New Roman"/>
          <w:sz w:val="28"/>
          <w:szCs w:val="28"/>
        </w:rPr>
        <w:t>Узким местом при построении большого графа является не вычислительная сложность алгоритма обхода, а количество обращений к базе данных: для каждого создаваемого или обновляемого элемента выполняется отдельная операция MERGE с проверкой существования узла по составному ключу. При десятках тысяч узлов и рёбер это порожда</w:t>
      </w:r>
      <w:r>
        <w:rPr>
          <w:rFonts w:ascii="Times New Roman" w:eastAsia="Times New Roman" w:hAnsi="Times New Roman" w:cs="Times New Roman"/>
          <w:sz w:val="28"/>
          <w:szCs w:val="28"/>
        </w:rPr>
        <w:t xml:space="preserve">ет сотни тысяч последовательных </w:t>
      </w:r>
      <w:r w:rsidRPr="00433993">
        <w:rPr>
          <w:rFonts w:ascii="Times New Roman" w:eastAsia="Times New Roman" w:hAnsi="Times New Roman" w:cs="Times New Roman"/>
          <w:sz w:val="28"/>
          <w:szCs w:val="28"/>
        </w:rPr>
        <w:t>запросов к Neo4j, что и объясняет наблюдаемый нелинейный рост времени. Для оптимизации производительности при работе с большими архитектурами перспективными направлениями являются: переход на пакетную (</w:t>
      </w:r>
      <w:proofErr w:type="spellStart"/>
      <w:r w:rsidRPr="00433993">
        <w:rPr>
          <w:rFonts w:ascii="Times New Roman" w:eastAsia="Times New Roman" w:hAnsi="Times New Roman" w:cs="Times New Roman"/>
          <w:sz w:val="28"/>
          <w:szCs w:val="28"/>
        </w:rPr>
        <w:t>batch</w:t>
      </w:r>
      <w:proofErr w:type="spellEnd"/>
      <w:r w:rsidRPr="00433993">
        <w:rPr>
          <w:rFonts w:ascii="Times New Roman" w:eastAsia="Times New Roman" w:hAnsi="Times New Roman" w:cs="Times New Roman"/>
          <w:sz w:val="28"/>
          <w:szCs w:val="28"/>
        </w:rPr>
        <w:t>) загрузку с использованием UNWIND и одним запросом на тип сущности вместо отдельного запроса на каждый элемент; создание индексов по полям-идентификаторам (</w:t>
      </w:r>
      <w:proofErr w:type="spellStart"/>
      <w:r w:rsidRPr="00433993">
        <w:rPr>
          <w:rFonts w:ascii="Times New Roman" w:eastAsia="Times New Roman" w:hAnsi="Times New Roman" w:cs="Times New Roman"/>
          <w:sz w:val="28"/>
          <w:szCs w:val="28"/>
        </w:rPr>
        <w:t>structurizr_dsl_identifier</w:t>
      </w:r>
      <w:proofErr w:type="spellEnd"/>
      <w:r w:rsidRPr="00433993">
        <w:rPr>
          <w:rFonts w:ascii="Times New Roman" w:eastAsia="Times New Roman" w:hAnsi="Times New Roman" w:cs="Times New Roman"/>
          <w:sz w:val="28"/>
          <w:szCs w:val="28"/>
        </w:rPr>
        <w:t xml:space="preserve">, </w:t>
      </w:r>
      <w:proofErr w:type="spellStart"/>
      <w:r w:rsidRPr="00433993">
        <w:rPr>
          <w:rFonts w:ascii="Times New Roman" w:eastAsia="Times New Roman" w:hAnsi="Times New Roman" w:cs="Times New Roman"/>
          <w:sz w:val="28"/>
          <w:szCs w:val="28"/>
        </w:rPr>
        <w:t>graphTag</w:t>
      </w:r>
      <w:proofErr w:type="spellEnd"/>
      <w:r>
        <w:rPr>
          <w:rFonts w:ascii="Times New Roman" w:eastAsia="Times New Roman" w:hAnsi="Times New Roman" w:cs="Times New Roman"/>
          <w:sz w:val="28"/>
          <w:szCs w:val="28"/>
        </w:rPr>
        <w:t xml:space="preserve">) для ускорения операций MERGE; </w:t>
      </w:r>
      <w:r w:rsidRPr="00433993">
        <w:rPr>
          <w:rFonts w:ascii="Times New Roman" w:eastAsia="Times New Roman" w:hAnsi="Times New Roman" w:cs="Times New Roman"/>
          <w:sz w:val="28"/>
          <w:szCs w:val="28"/>
        </w:rPr>
        <w:t xml:space="preserve">предварительная проверка существования узлов одним запросом с последующей фильтрацией только новых элементов. Реализация указанных оптимизаций выходит за рамки данной работы и может стать предметом дальнейшего развития </w:t>
      </w:r>
      <w:r>
        <w:rPr>
          <w:rFonts w:ascii="Times New Roman" w:eastAsia="Times New Roman" w:hAnsi="Times New Roman" w:cs="Times New Roman"/>
          <w:sz w:val="28"/>
          <w:szCs w:val="28"/>
        </w:rPr>
        <w:t>метода</w:t>
      </w:r>
      <w:r w:rsidRPr="00433993">
        <w:rPr>
          <w:rFonts w:ascii="Times New Roman" w:eastAsia="Times New Roman" w:hAnsi="Times New Roman" w:cs="Times New Roman"/>
          <w:sz w:val="28"/>
          <w:szCs w:val="28"/>
        </w:rPr>
        <w:t>.</w:t>
      </w:r>
    </w:p>
    <w:p w14:paraId="35A07B14" w14:textId="60C8D4D1"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lastRenderedPageBreak/>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727885D5"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B320DC" w14:textId="7299F749" w:rsidR="00433993" w:rsidRDefault="00433993" w:rsidP="00D9448E">
      <w:pPr>
        <w:spacing w:after="0" w:line="360" w:lineRule="auto"/>
        <w:ind w:firstLine="709"/>
        <w:jc w:val="both"/>
        <w:rPr>
          <w:rFonts w:ascii="Times New Roman" w:eastAsia="Times New Roman" w:hAnsi="Times New Roman" w:cs="Times New Roman"/>
          <w:sz w:val="28"/>
          <w:szCs w:val="28"/>
        </w:rPr>
      </w:pPr>
      <w:r w:rsidRPr="00433993">
        <w:rPr>
          <w:rFonts w:ascii="Times New Roman" w:eastAsia="Times New Roman" w:hAnsi="Times New Roman" w:cs="Times New Roman"/>
          <w:sz w:val="28"/>
          <w:szCs w:val="28"/>
        </w:rPr>
        <w:t xml:space="preserve">Корректность результатов каждой из шести проверок определяется реализацией соответствующего </w:t>
      </w:r>
      <w:proofErr w:type="spellStart"/>
      <w:r w:rsidRPr="00433993">
        <w:rPr>
          <w:rFonts w:ascii="Times New Roman" w:eastAsia="Times New Roman" w:hAnsi="Times New Roman" w:cs="Times New Roman"/>
          <w:sz w:val="28"/>
          <w:szCs w:val="28"/>
        </w:rPr>
        <w:t>Cypher</w:t>
      </w:r>
      <w:proofErr w:type="spellEnd"/>
      <w:r w:rsidRPr="00433993">
        <w:rPr>
          <w:rFonts w:ascii="Times New Roman" w:eastAsia="Times New Roman" w:hAnsi="Times New Roman" w:cs="Times New Roman"/>
          <w:sz w:val="28"/>
          <w:szCs w:val="28"/>
        </w:rPr>
        <w:t xml:space="preserve">-запроса, выполняемого в базе данных Neo4j. Каждая проверка представляет собой детерминированный запрос к графу: алгоритм обходит строго те узлы и связи, которые удовлетворяют заданным фильтрам, и возвращает ровно те результаты, которые соответствуют критерию </w:t>
      </w:r>
      <w:proofErr w:type="spellStart"/>
      <w:r w:rsidRPr="00433993">
        <w:rPr>
          <w:rFonts w:ascii="Times New Roman" w:eastAsia="Times New Roman" w:hAnsi="Times New Roman" w:cs="Times New Roman"/>
          <w:sz w:val="28"/>
          <w:szCs w:val="28"/>
        </w:rPr>
        <w:t>антипаттерна</w:t>
      </w:r>
      <w:proofErr w:type="spellEnd"/>
      <w:r w:rsidRPr="00433993">
        <w:rPr>
          <w:rFonts w:ascii="Times New Roman" w:eastAsia="Times New Roman" w:hAnsi="Times New Roman" w:cs="Times New Roman"/>
          <w:sz w:val="28"/>
          <w:szCs w:val="28"/>
        </w:rPr>
        <w:t xml:space="preserve">. Поскольку граф является единственным источником данных и запрос не содержит недетерминированных операций, возникновение ложноположительных или ложноотрицательных срабатываний на корректно построенном графе исключено: инструмент находит ровно то, что задано логикой запроса. Таким образом, валидность результата сводится к валидности входной архитектурной модели и корректности самого </w:t>
      </w:r>
      <w:proofErr w:type="spellStart"/>
      <w:r w:rsidRPr="00433993">
        <w:rPr>
          <w:rFonts w:ascii="Times New Roman" w:eastAsia="Times New Roman" w:hAnsi="Times New Roman" w:cs="Times New Roman"/>
          <w:sz w:val="28"/>
          <w:szCs w:val="28"/>
        </w:rPr>
        <w:t>Cypher</w:t>
      </w:r>
      <w:proofErr w:type="spellEnd"/>
      <w:r w:rsidRPr="00433993">
        <w:rPr>
          <w:rFonts w:ascii="Times New Roman" w:eastAsia="Times New Roman" w:hAnsi="Times New Roman" w:cs="Times New Roman"/>
          <w:sz w:val="28"/>
          <w:szCs w:val="28"/>
        </w:rPr>
        <w:t>-запроса, оба из которых поддаются независимой проверке.</w:t>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47"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7"/>
    </w:p>
    <w:p w14:paraId="542A7720" w14:textId="5183F75B" w:rsidR="00D37C82" w:rsidRPr="00D37C82" w:rsidRDefault="00AC0B3A" w:rsidP="00D37C82">
      <w:pPr>
        <w:pStyle w:val="2"/>
        <w:keepNext/>
        <w:keepLines/>
        <w:spacing w:before="240" w:line="240" w:lineRule="auto"/>
        <w:jc w:val="both"/>
        <w:rPr>
          <w:b/>
          <w:szCs w:val="28"/>
        </w:rPr>
      </w:pPr>
      <w:bookmarkStart w:id="48" w:name="_Toc230635448"/>
      <w:r>
        <w:rPr>
          <w:b/>
          <w:szCs w:val="28"/>
        </w:rPr>
        <w:t>4</w:t>
      </w:r>
      <w:r w:rsidR="00D37C82" w:rsidRPr="00D37C82">
        <w:rPr>
          <w:b/>
          <w:szCs w:val="28"/>
        </w:rPr>
        <w:t xml:space="preserve">.1 </w:t>
      </w:r>
      <w:r w:rsidR="00346234">
        <w:rPr>
          <w:b/>
          <w:szCs w:val="28"/>
        </w:rPr>
        <w:t>Демонстрация и запуск</w:t>
      </w:r>
      <w:bookmarkEnd w:id="48"/>
      <w:r w:rsidR="00346234">
        <w:rPr>
          <w:b/>
          <w:szCs w:val="28"/>
        </w:rPr>
        <w:t xml:space="preserve"> </w:t>
      </w:r>
    </w:p>
    <w:p w14:paraId="307C7044" w14:textId="02847211" w:rsidR="005D69FF" w:rsidRDefault="005D69FF" w:rsidP="005D69FF">
      <w:pPr>
        <w:spacing w:after="0" w:line="360" w:lineRule="auto"/>
        <w:ind w:firstLine="709"/>
        <w:jc w:val="both"/>
        <w:rPr>
          <w:rFonts w:ascii="Times New Roman" w:eastAsia="Times New Roman" w:hAnsi="Times New Roman" w:cs="Times New Roman"/>
          <w:sz w:val="28"/>
          <w:szCs w:val="28"/>
        </w:rPr>
      </w:pPr>
      <w:r w:rsidRPr="005D69FF">
        <w:rPr>
          <w:rFonts w:ascii="Times New Roman" w:eastAsia="Times New Roman" w:hAnsi="Times New Roman" w:cs="Times New Roman"/>
          <w:sz w:val="28"/>
          <w:szCs w:val="28"/>
        </w:rPr>
        <w:t xml:space="preserve">Типовой процесс применения </w:t>
      </w:r>
      <w:r>
        <w:rPr>
          <w:rFonts w:ascii="Times New Roman" w:eastAsia="Times New Roman" w:hAnsi="Times New Roman" w:cs="Times New Roman"/>
          <w:sz w:val="28"/>
          <w:szCs w:val="28"/>
        </w:rPr>
        <w:t>метода</w:t>
      </w:r>
      <w:r w:rsidRPr="005D69FF">
        <w:rPr>
          <w:rFonts w:ascii="Times New Roman" w:eastAsia="Times New Roman" w:hAnsi="Times New Roman" w:cs="Times New Roman"/>
          <w:sz w:val="28"/>
          <w:szCs w:val="28"/>
        </w:rPr>
        <w:t xml:space="preserve"> включает следующую последовательность шагов. Сначала архитектор описывает или актуализирует архитектуру системы в нотации C4 с использованием </w:t>
      </w:r>
      <w:proofErr w:type="spellStart"/>
      <w:r w:rsidRPr="005D69FF">
        <w:rPr>
          <w:rFonts w:ascii="Times New Roman" w:eastAsia="Times New Roman" w:hAnsi="Times New Roman" w:cs="Times New Roman"/>
          <w:sz w:val="28"/>
          <w:szCs w:val="28"/>
        </w:rPr>
        <w:t>Structurizr</w:t>
      </w:r>
      <w:proofErr w:type="spellEnd"/>
      <w:r w:rsidRPr="005D69FF">
        <w:rPr>
          <w:rFonts w:ascii="Times New Roman" w:eastAsia="Times New Roman" w:hAnsi="Times New Roman" w:cs="Times New Roman"/>
          <w:sz w:val="28"/>
          <w:szCs w:val="28"/>
        </w:rPr>
        <w:t xml:space="preserve"> DSL и экспортирует результат в формате JSON. Далее полученный файл загружается в </w:t>
      </w:r>
      <w:r>
        <w:rPr>
          <w:rFonts w:ascii="Times New Roman" w:eastAsia="Times New Roman" w:hAnsi="Times New Roman" w:cs="Times New Roman"/>
          <w:sz w:val="28"/>
          <w:szCs w:val="28"/>
        </w:rPr>
        <w:t>инструмент через веб-интерфейс –</w:t>
      </w:r>
      <w:r w:rsidRPr="005D69FF">
        <w:rPr>
          <w:rFonts w:ascii="Times New Roman" w:eastAsia="Times New Roman" w:hAnsi="Times New Roman" w:cs="Times New Roman"/>
          <w:sz w:val="28"/>
          <w:szCs w:val="28"/>
        </w:rPr>
        <w:t xml:space="preserve"> в локальный граф для анализа одной системы или в глобальный граф для анализа межсистемных зависимостей. Затем запускаются необходимые аналитические проверки с указанием фильтров по типам узлов, связей или конкретным идентификаторам. После этого генерируется аналитический отчёт с перечнем обнаруженных </w:t>
      </w:r>
      <w:proofErr w:type="spellStart"/>
      <w:r w:rsidRPr="005D69FF">
        <w:rPr>
          <w:rFonts w:ascii="Times New Roman" w:eastAsia="Times New Roman" w:hAnsi="Times New Roman" w:cs="Times New Roman"/>
          <w:sz w:val="28"/>
          <w:szCs w:val="28"/>
        </w:rPr>
        <w:t>антипаттернов</w:t>
      </w:r>
      <w:proofErr w:type="spellEnd"/>
      <w:r w:rsidRPr="005D69FF">
        <w:rPr>
          <w:rFonts w:ascii="Times New Roman" w:eastAsia="Times New Roman" w:hAnsi="Times New Roman" w:cs="Times New Roman"/>
          <w:sz w:val="28"/>
          <w:szCs w:val="28"/>
        </w:rPr>
        <w:t xml:space="preserve">, который передаётся ответственному за архитектурные решения </w:t>
      </w:r>
      <w:r>
        <w:rPr>
          <w:rFonts w:ascii="Times New Roman" w:eastAsia="Times New Roman" w:hAnsi="Times New Roman" w:cs="Times New Roman"/>
          <w:sz w:val="28"/>
          <w:szCs w:val="28"/>
        </w:rPr>
        <w:t>для устранения уязвимостей</w:t>
      </w:r>
      <w:r w:rsidRPr="005D69FF">
        <w:rPr>
          <w:rFonts w:ascii="Times New Roman" w:eastAsia="Times New Roman" w:hAnsi="Times New Roman" w:cs="Times New Roman"/>
          <w:sz w:val="28"/>
          <w:szCs w:val="28"/>
        </w:rPr>
        <w:t>. После внесения изменений в архитектуру, процесс повторяется для подтверждения устранения выявленных проблем.</w:t>
      </w:r>
    </w:p>
    <w:p w14:paraId="11B7EDD0" w14:textId="69F9D565" w:rsidR="001D2DEC" w:rsidRDefault="001D2DEC" w:rsidP="005D69F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proofErr w:type="spellStart"/>
      <w:r w:rsidRPr="005D69FF">
        <w:rPr>
          <w:rFonts w:ascii="Times New Roman" w:eastAsia="Times New Roman" w:hAnsi="Times New Roman" w:cs="Times New Roman"/>
          <w:sz w:val="28"/>
          <w:szCs w:val="28"/>
        </w:rPr>
        <w:t>docker</w:t>
      </w:r>
      <w:r w:rsidRPr="001D2DEC">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compose</w:t>
      </w:r>
      <w:proofErr w:type="spellEnd"/>
      <w:r w:rsidRPr="001D2DEC">
        <w:rPr>
          <w:rFonts w:ascii="Times New Roman" w:eastAsia="Times New Roman" w:hAnsi="Times New Roman" w:cs="Times New Roman"/>
          <w:sz w:val="28"/>
          <w:szCs w:val="28"/>
        </w:rPr>
        <w:t xml:space="preserve"> </w:t>
      </w:r>
      <w:proofErr w:type="spellStart"/>
      <w:r w:rsidRPr="005D69FF">
        <w:rPr>
          <w:rFonts w:ascii="Times New Roman" w:eastAsia="Times New Roman" w:hAnsi="Times New Roman" w:cs="Times New Roman"/>
          <w:sz w:val="28"/>
          <w:szCs w:val="28"/>
        </w:rPr>
        <w:t>build</w:t>
      </w:r>
      <w:proofErr w:type="spellEnd"/>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proofErr w:type="spellStart"/>
      <w:r w:rsidRPr="005D69FF">
        <w:rPr>
          <w:rFonts w:ascii="Times New Roman" w:eastAsia="Times New Roman" w:hAnsi="Times New Roman" w:cs="Times New Roman"/>
          <w:sz w:val="28"/>
          <w:szCs w:val="28"/>
        </w:rPr>
        <w:t>docker</w:t>
      </w:r>
      <w:r w:rsidRPr="001D2DEC">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compose</w:t>
      </w:r>
      <w:proofErr w:type="spellEnd"/>
      <w:r w:rsidRPr="001D2DEC">
        <w:rPr>
          <w:rFonts w:ascii="Times New Roman" w:eastAsia="Times New Roman" w:hAnsi="Times New Roman" w:cs="Times New Roman"/>
          <w:sz w:val="28"/>
          <w:szCs w:val="28"/>
        </w:rPr>
        <w:t xml:space="preserve"> </w:t>
      </w:r>
      <w:proofErr w:type="spellStart"/>
      <w:r w:rsidRPr="005D69FF">
        <w:rPr>
          <w:rFonts w:ascii="Times New Roman" w:eastAsia="Times New Roman" w:hAnsi="Times New Roman" w:cs="Times New Roman"/>
          <w:sz w:val="28"/>
          <w:szCs w:val="28"/>
        </w:rPr>
        <w:t>up</w:t>
      </w:r>
      <w:proofErr w:type="spellEnd"/>
      <w:r w:rsidR="009D36AE">
        <w:rPr>
          <w:rFonts w:ascii="Times New Roman" w:eastAsia="Times New Roman" w:hAnsi="Times New Roman" w:cs="Times New Roman"/>
          <w:sz w:val="28"/>
          <w:szCs w:val="28"/>
        </w:rPr>
        <w:t xml:space="preserve"> в корне </w:t>
      </w:r>
      <w:proofErr w:type="spellStart"/>
      <w:r w:rsidR="009D36AE">
        <w:rPr>
          <w:rFonts w:ascii="Times New Roman" w:eastAsia="Times New Roman" w:hAnsi="Times New Roman" w:cs="Times New Roman"/>
          <w:sz w:val="28"/>
          <w:szCs w:val="28"/>
        </w:rPr>
        <w:t>репозитория</w:t>
      </w:r>
      <w:proofErr w:type="spellEnd"/>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ED2EDB">
        <w:rPr>
          <w:rFonts w:ascii="Times New Roman" w:eastAsia="Times New Roman" w:hAnsi="Times New Roman" w:cs="Times New Roman"/>
          <w:sz w:val="28"/>
          <w:szCs w:val="28"/>
        </w:rPr>
        <w:t>остояние базы данных (рисунок 21</w:t>
      </w:r>
      <w:r>
        <w:rPr>
          <w:rFonts w:ascii="Times New Roman" w:eastAsia="Times New Roman" w:hAnsi="Times New Roman" w:cs="Times New Roman"/>
          <w:sz w:val="28"/>
          <w:szCs w:val="28"/>
        </w:rPr>
        <w:t>).</w:t>
      </w:r>
    </w:p>
    <w:p w14:paraId="59D12E2F" w14:textId="4B504F1E" w:rsidR="001D2DEC" w:rsidRDefault="00F6405E" w:rsidP="00140C1B">
      <w:pPr>
        <w:spacing w:line="360" w:lineRule="auto"/>
        <w:ind w:firstLine="709"/>
        <w:jc w:val="center"/>
      </w:pPr>
      <w:r w:rsidRPr="00F6405E">
        <w:rPr>
          <w:noProof/>
        </w:rPr>
        <w:lastRenderedPageBreak/>
        <w:drawing>
          <wp:inline distT="0" distB="0" distL="0" distR="0" wp14:anchorId="62F81D1E" wp14:editId="7B8539C2">
            <wp:extent cx="4625231" cy="3817620"/>
            <wp:effectExtent l="0" t="0" r="4445" b="0"/>
            <wp:docPr id="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0"/>
                    <a:stretch>
                      <a:fillRect/>
                    </a:stretch>
                  </pic:blipFill>
                  <pic:spPr>
                    <a:xfrm>
                      <a:off x="0" y="0"/>
                      <a:ext cx="4642523" cy="3831893"/>
                    </a:xfrm>
                    <a:prstGeom prst="rect">
                      <a:avLst/>
                    </a:prstGeom>
                  </pic:spPr>
                </pic:pic>
              </a:graphicData>
            </a:graphic>
          </wp:inline>
        </w:drawing>
      </w:r>
    </w:p>
    <w:p w14:paraId="57D89291" w14:textId="4674E1BC"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14BBD802"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ED2EDB">
        <w:rPr>
          <w:rFonts w:ascii="Times New Roman" w:eastAsia="Times New Roman" w:hAnsi="Times New Roman" w:cs="Times New Roman"/>
          <w:sz w:val="28"/>
          <w:szCs w:val="28"/>
        </w:rPr>
        <w:t>аф, что изображено на рисунке 22</w:t>
      </w:r>
      <w:r>
        <w:rPr>
          <w:rFonts w:ascii="Times New Roman" w:eastAsia="Times New Roman" w:hAnsi="Times New Roman" w:cs="Times New Roman"/>
          <w:sz w:val="28"/>
          <w:szCs w:val="28"/>
        </w:rPr>
        <w:t>.</w:t>
      </w:r>
    </w:p>
    <w:p w14:paraId="78D9240F" w14:textId="3F6C6B7C" w:rsidR="00140C1B" w:rsidRDefault="00F6405E" w:rsidP="00140C1B">
      <w:pPr>
        <w:spacing w:line="360" w:lineRule="auto"/>
        <w:ind w:firstLine="709"/>
        <w:jc w:val="center"/>
      </w:pPr>
      <w:r w:rsidRPr="00F6405E">
        <w:rPr>
          <w:noProof/>
        </w:rPr>
        <w:drawing>
          <wp:inline distT="0" distB="0" distL="0" distR="0" wp14:anchorId="3D64480B" wp14:editId="4B2C9939">
            <wp:extent cx="5455216" cy="1960180"/>
            <wp:effectExtent l="0" t="0" r="0" b="2540"/>
            <wp:docPr id="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1"/>
                    <a:stretch>
                      <a:fillRect/>
                    </a:stretch>
                  </pic:blipFill>
                  <pic:spPr>
                    <a:xfrm>
                      <a:off x="0" y="0"/>
                      <a:ext cx="5455216" cy="1960180"/>
                    </a:xfrm>
                    <a:prstGeom prst="rect">
                      <a:avLst/>
                    </a:prstGeom>
                  </pic:spPr>
                </pic:pic>
              </a:graphicData>
            </a:graphic>
          </wp:inline>
        </w:drawing>
      </w:r>
    </w:p>
    <w:p w14:paraId="61FF27A0" w14:textId="01CAFED1"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3500284F"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Удалять элементы из </w:t>
      </w:r>
      <w:proofErr w:type="spellStart"/>
      <w:r>
        <w:rPr>
          <w:rFonts w:ascii="Times New Roman" w:eastAsia="Times New Roman" w:hAnsi="Times New Roman" w:cs="Times New Roman"/>
          <w:sz w:val="28"/>
          <w:szCs w:val="28"/>
        </w:rPr>
        <w:t>графовой</w:t>
      </w:r>
      <w:proofErr w:type="spellEnd"/>
      <w:r>
        <w:rPr>
          <w:rFonts w:ascii="Times New Roman" w:eastAsia="Times New Roman" w:hAnsi="Times New Roman" w:cs="Times New Roman"/>
          <w:sz w:val="28"/>
          <w:szCs w:val="28"/>
        </w:rPr>
        <w:t xml:space="preserve">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proofErr w:type="spellStart"/>
      <w:r>
        <w:rPr>
          <w:rFonts w:ascii="Times New Roman" w:eastAsia="Times New Roman" w:hAnsi="Times New Roman" w:cs="Times New Roman"/>
          <w:sz w:val="28"/>
          <w:szCs w:val="28"/>
          <w:lang w:val="en-US"/>
        </w:rPr>
        <w:t>cmdb</w:t>
      </w:r>
      <w:proofErr w:type="spellEnd"/>
      <w:r>
        <w:rPr>
          <w:rFonts w:ascii="Times New Roman" w:eastAsia="Times New Roman" w:hAnsi="Times New Roman" w:cs="Times New Roman"/>
          <w:sz w:val="28"/>
          <w:szCs w:val="28"/>
        </w:rPr>
        <w:t xml:space="preserve">), либо очистить глобальный граф, который может </w:t>
      </w:r>
      <w:r>
        <w:rPr>
          <w:rFonts w:ascii="Times New Roman" w:eastAsia="Times New Roman" w:hAnsi="Times New Roman" w:cs="Times New Roman"/>
          <w:sz w:val="28"/>
          <w:szCs w:val="28"/>
        </w:rPr>
        <w:lastRenderedPageBreak/>
        <w:t>содержать несколько систем, целиком. Данный функционал продемонстрирован</w:t>
      </w:r>
      <w:r w:rsidR="00ED2EDB">
        <w:rPr>
          <w:rFonts w:ascii="Times New Roman" w:eastAsia="Times New Roman" w:hAnsi="Times New Roman" w:cs="Times New Roman"/>
          <w:sz w:val="28"/>
          <w:szCs w:val="28"/>
        </w:rPr>
        <w:t xml:space="preserve"> на рисунке 23</w:t>
      </w:r>
      <w:r>
        <w:rPr>
          <w:rFonts w:ascii="Times New Roman" w:eastAsia="Times New Roman" w:hAnsi="Times New Roman" w:cs="Times New Roman"/>
          <w:sz w:val="28"/>
          <w:szCs w:val="28"/>
        </w:rPr>
        <w:t>.</w:t>
      </w:r>
    </w:p>
    <w:p w14:paraId="1D3C443D" w14:textId="320654D3" w:rsidR="00140C1B" w:rsidRDefault="00F6405E" w:rsidP="003A5028">
      <w:pPr>
        <w:spacing w:line="360" w:lineRule="auto"/>
        <w:ind w:firstLine="709"/>
        <w:jc w:val="center"/>
      </w:pPr>
      <w:r w:rsidRPr="00F6405E">
        <w:rPr>
          <w:noProof/>
        </w:rPr>
        <w:drawing>
          <wp:inline distT="0" distB="0" distL="0" distR="0" wp14:anchorId="37F0EE8E" wp14:editId="30FC9780">
            <wp:extent cx="5461535" cy="2770926"/>
            <wp:effectExtent l="0" t="0" r="635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pic:cNvPicPr>
                      <a:picLocks noChangeAspect="1"/>
                    </pic:cNvPicPr>
                  </pic:nvPicPr>
                  <pic:blipFill>
                    <a:blip r:embed="rId32"/>
                    <a:stretch>
                      <a:fillRect/>
                    </a:stretch>
                  </pic:blipFill>
                  <pic:spPr>
                    <a:xfrm>
                      <a:off x="0" y="0"/>
                      <a:ext cx="5461535" cy="2770926"/>
                    </a:xfrm>
                    <a:prstGeom prst="rect">
                      <a:avLst/>
                    </a:prstGeom>
                  </pic:spPr>
                </pic:pic>
              </a:graphicData>
            </a:graphic>
          </wp:inline>
        </w:drawing>
      </w:r>
    </w:p>
    <w:p w14:paraId="75D1DD71" w14:textId="2647AEFA" w:rsidR="003A5028" w:rsidRPr="003A5028" w:rsidRDefault="00ED2EDB" w:rsidP="003A5028">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1B4DEE59"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ED2EDB">
        <w:rPr>
          <w:rFonts w:ascii="Times New Roman" w:eastAsia="Times New Roman" w:hAnsi="Times New Roman" w:cs="Times New Roman"/>
          <w:sz w:val="28"/>
          <w:szCs w:val="28"/>
        </w:rPr>
        <w:t>рисунке 24</w:t>
      </w:r>
      <w:r w:rsidR="00877914">
        <w:rPr>
          <w:rFonts w:ascii="Times New Roman" w:eastAsia="Times New Roman" w:hAnsi="Times New Roman" w:cs="Times New Roman"/>
          <w:sz w:val="28"/>
          <w:szCs w:val="28"/>
        </w:rPr>
        <w:t>.</w:t>
      </w:r>
    </w:p>
    <w:p w14:paraId="38AB6562" w14:textId="319FED6E" w:rsidR="00877914" w:rsidRDefault="00F6405E" w:rsidP="00877914">
      <w:pPr>
        <w:spacing w:line="360" w:lineRule="auto"/>
        <w:ind w:firstLine="709"/>
        <w:jc w:val="center"/>
      </w:pPr>
      <w:r w:rsidRPr="00F6405E">
        <w:rPr>
          <w:noProof/>
        </w:rPr>
        <w:drawing>
          <wp:inline distT="0" distB="0" distL="0" distR="0" wp14:anchorId="5F646415" wp14:editId="38B33D1F">
            <wp:extent cx="4989830" cy="2564766"/>
            <wp:effectExtent l="0" t="0" r="1270" b="6985"/>
            <wp:docPr id="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3"/>
                    <a:stretch>
                      <a:fillRect/>
                    </a:stretch>
                  </pic:blipFill>
                  <pic:spPr>
                    <a:xfrm>
                      <a:off x="0" y="0"/>
                      <a:ext cx="4999517" cy="2569745"/>
                    </a:xfrm>
                    <a:prstGeom prst="rect">
                      <a:avLst/>
                    </a:prstGeom>
                  </pic:spPr>
                </pic:pic>
              </a:graphicData>
            </a:graphic>
          </wp:inline>
        </w:drawing>
      </w:r>
    </w:p>
    <w:p w14:paraId="70F45F40" w14:textId="17258529" w:rsidR="00877914" w:rsidRPr="00877914" w:rsidRDefault="00ED2EDB" w:rsidP="0087791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24</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211CA54F"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w:t>
      </w:r>
      <w:proofErr w:type="spellStart"/>
      <w:r>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w:t>
      </w:r>
      <w:r w:rsidR="00842F0D">
        <w:rPr>
          <w:rFonts w:ascii="Times New Roman" w:eastAsia="Times New Roman" w:hAnsi="Times New Roman" w:cs="Times New Roman"/>
          <w:sz w:val="28"/>
          <w:szCs w:val="28"/>
        </w:rPr>
        <w:lastRenderedPageBreak/>
        <w:t xml:space="preserve">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ED2EDB">
        <w:rPr>
          <w:rFonts w:ascii="Times New Roman" w:eastAsia="Times New Roman" w:hAnsi="Times New Roman" w:cs="Times New Roman"/>
          <w:sz w:val="28"/>
          <w:szCs w:val="28"/>
        </w:rPr>
        <w:t>проверок отражены на рисунках 25-30</w:t>
      </w:r>
      <w:r w:rsidR="00842F0D">
        <w:rPr>
          <w:rFonts w:ascii="Times New Roman" w:eastAsia="Times New Roman" w:hAnsi="Times New Roman" w:cs="Times New Roman"/>
          <w:sz w:val="28"/>
          <w:szCs w:val="28"/>
        </w:rPr>
        <w:t>.</w:t>
      </w:r>
    </w:p>
    <w:p w14:paraId="61C9D261" w14:textId="7BD5919E" w:rsidR="00842F0D" w:rsidRDefault="007E2247" w:rsidP="00842F0D">
      <w:pPr>
        <w:spacing w:line="360" w:lineRule="auto"/>
        <w:ind w:firstLine="709"/>
        <w:jc w:val="center"/>
      </w:pPr>
      <w:r w:rsidRPr="007E2247">
        <w:rPr>
          <w:noProof/>
        </w:rPr>
        <w:drawing>
          <wp:inline distT="0" distB="0" distL="0" distR="0" wp14:anchorId="4B4051AF" wp14:editId="557F9AB6">
            <wp:extent cx="5415109" cy="4105599"/>
            <wp:effectExtent l="0" t="0" r="0" b="0"/>
            <wp:docPr id="81858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86178" name=""/>
                    <pic:cNvPicPr/>
                  </pic:nvPicPr>
                  <pic:blipFill>
                    <a:blip r:embed="rId34"/>
                    <a:stretch>
                      <a:fillRect/>
                    </a:stretch>
                  </pic:blipFill>
                  <pic:spPr>
                    <a:xfrm>
                      <a:off x="0" y="0"/>
                      <a:ext cx="5434210" cy="4120081"/>
                    </a:xfrm>
                    <a:prstGeom prst="rect">
                      <a:avLst/>
                    </a:prstGeom>
                  </pic:spPr>
                </pic:pic>
              </a:graphicData>
            </a:graphic>
          </wp:inline>
        </w:drawing>
      </w:r>
    </w:p>
    <w:p w14:paraId="6B6B30EB" w14:textId="02F62E6D"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25</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65C5BB76" w:rsidR="00842F0D" w:rsidRDefault="007E2247" w:rsidP="00842F0D">
      <w:pPr>
        <w:spacing w:line="360" w:lineRule="auto"/>
        <w:ind w:firstLine="709"/>
        <w:jc w:val="center"/>
      </w:pPr>
      <w:r w:rsidRPr="007E2247">
        <w:rPr>
          <w:noProof/>
        </w:rPr>
        <w:lastRenderedPageBreak/>
        <w:drawing>
          <wp:inline distT="0" distB="0" distL="0" distR="0" wp14:anchorId="6DB589E9" wp14:editId="721CE1DA">
            <wp:extent cx="5456298" cy="4837669"/>
            <wp:effectExtent l="0" t="0" r="5080" b="1270"/>
            <wp:docPr id="16904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84334" name=""/>
                    <pic:cNvPicPr/>
                  </pic:nvPicPr>
                  <pic:blipFill>
                    <a:blip r:embed="rId35"/>
                    <a:stretch>
                      <a:fillRect/>
                    </a:stretch>
                  </pic:blipFill>
                  <pic:spPr>
                    <a:xfrm>
                      <a:off x="0" y="0"/>
                      <a:ext cx="5481058" cy="4859621"/>
                    </a:xfrm>
                    <a:prstGeom prst="rect">
                      <a:avLst/>
                    </a:prstGeom>
                  </pic:spPr>
                </pic:pic>
              </a:graphicData>
            </a:graphic>
          </wp:inline>
        </w:drawing>
      </w:r>
    </w:p>
    <w:p w14:paraId="078467F9" w14:textId="55EA2148"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26</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23BE1B95" w:rsidR="00842F0D" w:rsidRDefault="002C657B" w:rsidP="00842F0D">
      <w:pPr>
        <w:spacing w:line="360" w:lineRule="auto"/>
        <w:ind w:firstLine="709"/>
        <w:jc w:val="center"/>
      </w:pPr>
      <w:r w:rsidRPr="002C657B">
        <w:rPr>
          <w:noProof/>
        </w:rPr>
        <w:lastRenderedPageBreak/>
        <w:drawing>
          <wp:inline distT="0" distB="0" distL="0" distR="0" wp14:anchorId="4F34EA3C" wp14:editId="0C57E8D2">
            <wp:extent cx="4863030" cy="5638800"/>
            <wp:effectExtent l="0" t="0" r="0" b="0"/>
            <wp:docPr id="8194" name="Picture 2" descr="https://sun9-33.userapi.com/s/v1/ig2/ncoWyu4BjQ6jJNbSRYKZh_uuU-9AZ-pfVLA9KirH60ivmgrugld7vN5Y1V5xI4N6LxAGjJ0z01oXBqgDyii5bvI3.jpg?quality=95&amp;as=32x37,48x56,72x83,108x125,160x186,240x278,360x417,480x557,540x626,640x742,720x835,1080x1252,1280x1484,1440x1670,1680x1948&amp;from=bu&amp;u=SSHlrXohsUckkMeC1Oof8Jmn0KbduA6M4WKYqG2dTvU&amp;cs=1680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descr="https://sun9-33.userapi.com/s/v1/ig2/ncoWyu4BjQ6jJNbSRYKZh_uuU-9AZ-pfVLA9KirH60ivmgrugld7vN5Y1V5xI4N6LxAGjJ0z01oXBqgDyii5bvI3.jpg?quality=95&amp;as=32x37,48x56,72x83,108x125,160x186,240x278,360x417,480x557,540x626,640x742,720x835,1080x1252,1280x1484,1440x1670,1680x1948&amp;from=bu&amp;u=SSHlrXohsUckkMeC1Oof8Jmn0KbduA6M4WKYqG2dTvU&amp;cs=1680x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07644" cy="5690531"/>
                    </a:xfrm>
                    <a:prstGeom prst="rect">
                      <a:avLst/>
                    </a:prstGeom>
                    <a:noFill/>
                  </pic:spPr>
                </pic:pic>
              </a:graphicData>
            </a:graphic>
          </wp:inline>
        </w:drawing>
      </w:r>
    </w:p>
    <w:p w14:paraId="47D5BA7F" w14:textId="3BC712D6"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27</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6918E312" w:rsidR="00842F0D" w:rsidRDefault="002C657B" w:rsidP="00842F0D">
      <w:pPr>
        <w:spacing w:line="360" w:lineRule="auto"/>
        <w:ind w:firstLine="709"/>
        <w:jc w:val="center"/>
      </w:pPr>
      <w:r w:rsidRPr="002C657B">
        <w:rPr>
          <w:noProof/>
        </w:rPr>
        <w:lastRenderedPageBreak/>
        <w:drawing>
          <wp:inline distT="0" distB="0" distL="0" distR="0" wp14:anchorId="7ACC16EE" wp14:editId="0298B029">
            <wp:extent cx="4525243" cy="5782924"/>
            <wp:effectExtent l="0" t="0" r="8890" b="8890"/>
            <wp:docPr id="9218" name="Picture 2" descr="https://sun9-72.userapi.com/s/v1/ig2/GWhSMrqlla4KsNMGkkOmDQ9xfcwgZ96cFUn9vrZmVK_n2DPJqL7u4xJpOQXp6il8ZzGRY4n5cvDXQkfcc_b3dQlw.jpg?quality=95&amp;as=32x41,48x61,72x92,108x138,160x204,240x307,360x460,480x613,540x690,640x818,720x920,1080x1380,1280x1636,1440x1840,1504x1922&amp;from=bu&amp;cs=150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descr="https://sun9-72.userapi.com/s/v1/ig2/GWhSMrqlla4KsNMGkkOmDQ9xfcwgZ96cFUn9vrZmVK_n2DPJqL7u4xJpOQXp6il8ZzGRY4n5cvDXQkfcc_b3dQlw.jpg?quality=95&amp;as=32x41,48x61,72x92,108x138,160x204,240x307,360x460,480x613,540x690,640x818,720x920,1080x1380,1280x1636,1440x1840,1504x1922&amp;from=bu&amp;cs=1504x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25243" cy="5782924"/>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C680ED0" w14:textId="3525DC12" w:rsidR="00592140" w:rsidRPr="002C657B"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2C657B">
        <w:rPr>
          <w:rFonts w:ascii="Times New Roman" w:eastAsia="Times New Roman" w:hAnsi="Times New Roman" w:cs="Times New Roman"/>
          <w:sz w:val="28"/>
          <w:szCs w:val="28"/>
        </w:rPr>
        <w:t xml:space="preserve">наличии </w:t>
      </w:r>
      <w:r w:rsidR="002C657B" w:rsidRPr="002C657B">
        <w:rPr>
          <w:rFonts w:ascii="Times New Roman" w:eastAsia="Times New Roman" w:hAnsi="Times New Roman" w:cs="Times New Roman"/>
          <w:sz w:val="28"/>
          <w:szCs w:val="28"/>
        </w:rPr>
        <w:t>“</w:t>
      </w:r>
      <w:r w:rsidR="002C657B">
        <w:rPr>
          <w:rFonts w:ascii="Times New Roman" w:eastAsia="Times New Roman" w:hAnsi="Times New Roman" w:cs="Times New Roman"/>
          <w:sz w:val="28"/>
          <w:szCs w:val="28"/>
        </w:rPr>
        <w:t>бутылочных горлышек</w:t>
      </w:r>
      <w:r w:rsidR="002C657B" w:rsidRPr="002C657B">
        <w:rPr>
          <w:rFonts w:ascii="Times New Roman" w:eastAsia="Times New Roman" w:hAnsi="Times New Roman" w:cs="Times New Roman"/>
          <w:sz w:val="28"/>
          <w:szCs w:val="28"/>
        </w:rPr>
        <w:t>”</w:t>
      </w:r>
    </w:p>
    <w:p w14:paraId="5479EFD9" w14:textId="77777777" w:rsidR="00592140" w:rsidRDefault="00592140" w:rsidP="00842F0D">
      <w:pPr>
        <w:spacing w:line="360" w:lineRule="auto"/>
        <w:ind w:firstLine="709"/>
        <w:jc w:val="center"/>
      </w:pPr>
    </w:p>
    <w:p w14:paraId="350401CA" w14:textId="5B4FD394" w:rsidR="00592140" w:rsidRDefault="002C657B" w:rsidP="00842F0D">
      <w:pPr>
        <w:spacing w:line="360" w:lineRule="auto"/>
        <w:ind w:firstLine="709"/>
        <w:jc w:val="center"/>
      </w:pPr>
      <w:r w:rsidRPr="002C657B">
        <w:rPr>
          <w:noProof/>
        </w:rPr>
        <w:drawing>
          <wp:inline distT="0" distB="0" distL="0" distR="0" wp14:anchorId="2074CD54" wp14:editId="2255C243">
            <wp:extent cx="4142846" cy="1603040"/>
            <wp:effectExtent l="0" t="0" r="0" b="0"/>
            <wp:docPr id="12290" name="Picture 2" descr="https://sun9-39.userapi.com/s/v1/ig2/sKzVWLSpbSoQQ-L6OzFHwqr0fGKOpRml18SVDADAXe39C8Bxf7RCKPV7vExcupQSk-PsYMtA2Lx4OodTsu_X2RLd.jpg?quality=95&amp;as=32x12,48x19,72x28,108x42,160x62,240x93,360x139,480x186,540x209,640x248,720x279,1080x418,1280x495,1440x557,1654x640&amp;from=bu&amp;cs=165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https://sun9-39.userapi.com/s/v1/ig2/sKzVWLSpbSoQQ-L6OzFHwqr0fGKOpRml18SVDADAXe39C8Bxf7RCKPV7vExcupQSk-PsYMtA2Lx4OodTsu_X2RLd.jpg?quality=95&amp;as=32x12,48x19,72x28,108x42,160x62,240x93,360x139,480x186,540x209,640x248,720x279,1080x418,1280x495,1440x557,1654x640&amp;from=bu&amp;cs=1654x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9090" cy="1613195"/>
                    </a:xfrm>
                    <a:prstGeom prst="rect">
                      <a:avLst/>
                    </a:prstGeom>
                    <a:noFill/>
                  </pic:spPr>
                </pic:pic>
              </a:graphicData>
            </a:graphic>
          </wp:inline>
        </w:drawing>
      </w:r>
    </w:p>
    <w:p w14:paraId="79F3C06C" w14:textId="14EBD603" w:rsidR="00592140" w:rsidRPr="00592140" w:rsidRDefault="00ED2EDB" w:rsidP="002C657B">
      <w:pPr>
        <w:spacing w:after="12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Сообщение об отсутствии </w:t>
      </w:r>
      <w:r w:rsidR="002C657B">
        <w:rPr>
          <w:rFonts w:ascii="Times New Roman" w:eastAsia="Times New Roman" w:hAnsi="Times New Roman" w:cs="Times New Roman"/>
          <w:sz w:val="28"/>
          <w:szCs w:val="28"/>
        </w:rPr>
        <w:t>скрытого совместного использования инфраструктуры</w:t>
      </w:r>
    </w:p>
    <w:p w14:paraId="19552D80" w14:textId="07EE85F0" w:rsidR="00592140" w:rsidRDefault="00592140" w:rsidP="00842F0D">
      <w:pPr>
        <w:spacing w:line="360" w:lineRule="auto"/>
        <w:ind w:firstLine="709"/>
        <w:jc w:val="center"/>
      </w:pPr>
      <w:r w:rsidRPr="00592140">
        <w:rPr>
          <w:noProof/>
        </w:rPr>
        <w:lastRenderedPageBreak/>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89427" cy="5312642"/>
                    </a:xfrm>
                    <a:prstGeom prst="rect">
                      <a:avLst/>
                    </a:prstGeom>
                  </pic:spPr>
                </pic:pic>
              </a:graphicData>
            </a:graphic>
          </wp:inline>
        </w:drawing>
      </w:r>
    </w:p>
    <w:p w14:paraId="77DE5415" w14:textId="294D8FE2" w:rsidR="005D69FF" w:rsidRDefault="00ED2EDB" w:rsidP="005D69FF">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30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наличии нарушений </w:t>
      </w:r>
      <w:r w:rsidR="002C657B">
        <w:rPr>
          <w:rFonts w:ascii="Times New Roman" w:eastAsia="Times New Roman" w:hAnsi="Times New Roman" w:cs="Times New Roman"/>
          <w:sz w:val="28"/>
          <w:szCs w:val="28"/>
        </w:rPr>
        <w:t>сетевого периметра</w:t>
      </w:r>
    </w:p>
    <w:p w14:paraId="75EE7C73" w14:textId="245D032D" w:rsidR="005D69FF" w:rsidRPr="00592140" w:rsidRDefault="005D69FF" w:rsidP="005D69FF">
      <w:pPr>
        <w:spacing w:after="120" w:line="360" w:lineRule="auto"/>
        <w:ind w:firstLine="709"/>
        <w:jc w:val="both"/>
        <w:rPr>
          <w:rFonts w:ascii="Times New Roman" w:eastAsia="Times New Roman" w:hAnsi="Times New Roman" w:cs="Times New Roman"/>
          <w:sz w:val="28"/>
          <w:szCs w:val="28"/>
        </w:rPr>
      </w:pPr>
      <w:r w:rsidRPr="005D69FF">
        <w:rPr>
          <w:rFonts w:ascii="Times New Roman" w:eastAsia="Times New Roman" w:hAnsi="Times New Roman" w:cs="Times New Roman"/>
          <w:sz w:val="28"/>
          <w:szCs w:val="28"/>
        </w:rPr>
        <w:t>Необходимо учитывать, что рекомендации в отчёте носят шаблонный характ</w:t>
      </w:r>
      <w:r>
        <w:rPr>
          <w:rFonts w:ascii="Times New Roman" w:eastAsia="Times New Roman" w:hAnsi="Times New Roman" w:cs="Times New Roman"/>
          <w:sz w:val="28"/>
          <w:szCs w:val="28"/>
        </w:rPr>
        <w:t xml:space="preserve">ер и формируются на основании вида </w:t>
      </w:r>
      <w:r w:rsidRPr="005D69FF">
        <w:rPr>
          <w:rFonts w:ascii="Times New Roman" w:eastAsia="Times New Roman" w:hAnsi="Times New Roman" w:cs="Times New Roman"/>
          <w:sz w:val="28"/>
          <w:szCs w:val="28"/>
        </w:rPr>
        <w:t xml:space="preserve">обнаруженного </w:t>
      </w:r>
      <w:proofErr w:type="spellStart"/>
      <w:r w:rsidRPr="005D69FF">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Контекст найденного элемента не рассматривается –</w:t>
      </w:r>
      <w:r w:rsidRPr="005D69FF">
        <w:rPr>
          <w:rFonts w:ascii="Times New Roman" w:eastAsia="Times New Roman" w:hAnsi="Times New Roman" w:cs="Times New Roman"/>
          <w:sz w:val="28"/>
          <w:szCs w:val="28"/>
        </w:rPr>
        <w:t xml:space="preserve"> его роль в архитектуре, </w:t>
      </w:r>
      <w:r>
        <w:rPr>
          <w:rFonts w:ascii="Times New Roman" w:eastAsia="Times New Roman" w:hAnsi="Times New Roman" w:cs="Times New Roman"/>
          <w:sz w:val="28"/>
          <w:szCs w:val="28"/>
        </w:rPr>
        <w:t>критичность и доменная</w:t>
      </w:r>
      <w:r w:rsidRPr="005D69FF">
        <w:rPr>
          <w:rFonts w:ascii="Times New Roman" w:eastAsia="Times New Roman" w:hAnsi="Times New Roman" w:cs="Times New Roman"/>
          <w:sz w:val="28"/>
          <w:szCs w:val="28"/>
        </w:rPr>
        <w:t xml:space="preserve"> принадлежность. Это является осознанным ограничением текущей реализации: интерпретация рекомендации с учётом специфики системы остаётся задачей архитектора. Контекстно-зависимые рекомендации могут стать предметом дальнейшего развития инструмента.</w:t>
      </w:r>
    </w:p>
    <w:p w14:paraId="7C28D958" w14:textId="644A6482" w:rsidR="00D37C82" w:rsidRDefault="00AC0B3A" w:rsidP="00D37C82">
      <w:pPr>
        <w:pStyle w:val="2"/>
        <w:keepNext/>
        <w:keepLines/>
        <w:spacing w:before="240" w:line="240" w:lineRule="auto"/>
        <w:jc w:val="both"/>
        <w:rPr>
          <w:b/>
          <w:szCs w:val="28"/>
        </w:rPr>
      </w:pPr>
      <w:bookmarkStart w:id="49"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9"/>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скрытое совместное использование инфраструктуры и нарушения сетевого периметра,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xml:space="preserve">. В таких командах разработчики регулярно вносят изменения в архитектуру, и автоматизированная проверка на наличие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может быть встроена в </w:t>
      </w:r>
      <w:proofErr w:type="spellStart"/>
      <w:r w:rsidRPr="0038431D">
        <w:rPr>
          <w:rFonts w:ascii="Times New Roman" w:eastAsia="Times New Roman" w:hAnsi="Times New Roman" w:cs="Times New Roman"/>
          <w:sz w:val="28"/>
          <w:szCs w:val="28"/>
        </w:rPr>
        <w:t>пайплайн</w:t>
      </w:r>
      <w:proofErr w:type="spellEnd"/>
      <w:r w:rsidRPr="0038431D">
        <w:rPr>
          <w:rFonts w:ascii="Times New Roman" w:eastAsia="Times New Roman" w:hAnsi="Times New Roman" w:cs="Times New Roman"/>
          <w:sz w:val="28"/>
          <w:szCs w:val="28"/>
        </w:rPr>
        <w:t xml:space="preserve">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микросервисной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2"/>
        <w:keepNext/>
        <w:keepLines/>
        <w:spacing w:before="240" w:line="240" w:lineRule="auto"/>
        <w:jc w:val="both"/>
        <w:rPr>
          <w:b/>
          <w:szCs w:val="28"/>
        </w:rPr>
      </w:pPr>
      <w:bookmarkStart w:id="50" w:name="_Toc230635450"/>
      <w:r>
        <w:rPr>
          <w:b/>
          <w:szCs w:val="28"/>
        </w:rPr>
        <w:t xml:space="preserve">4.3 </w:t>
      </w:r>
      <w:r w:rsidR="0038431D" w:rsidRPr="0038431D">
        <w:rPr>
          <w:b/>
          <w:szCs w:val="28"/>
        </w:rPr>
        <w:t>Практические сценарии использования</w:t>
      </w:r>
      <w:bookmarkEnd w:id="50"/>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Основной целью применения разработки является выявление архитектурных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рефакторинг уже развёрнутой системы с десятками зависимостей.</w:t>
      </w:r>
    </w:p>
    <w:p w14:paraId="35FA7B35" w14:textId="28D88D7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поиск </w:t>
      </w:r>
      <w:r w:rsidR="00C709D7" w:rsidRPr="00C709D7">
        <w:rPr>
          <w:rFonts w:ascii="Times New Roman" w:eastAsia="Times New Roman" w:hAnsi="Times New Roman" w:cs="Times New Roman"/>
          <w:sz w:val="28"/>
          <w:szCs w:val="28"/>
        </w:rPr>
        <w:t>“</w:t>
      </w:r>
      <w:r w:rsidRPr="0038431D">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38431D">
        <w:rPr>
          <w:rFonts w:ascii="Times New Roman" w:eastAsia="Times New Roman" w:hAnsi="Times New Roman" w:cs="Times New Roman"/>
          <w:sz w:val="28"/>
          <w:szCs w:val="28"/>
        </w:rPr>
        <w:t xml:space="preserve">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 xml:space="preserve">Глобальный граф с </w:t>
      </w:r>
      <w:proofErr w:type="spellStart"/>
      <w:r w:rsidRPr="0038431D">
        <w:rPr>
          <w:rFonts w:ascii="Times New Roman" w:eastAsia="Times New Roman" w:hAnsi="Times New Roman" w:cs="Times New Roman"/>
          <w:sz w:val="28"/>
          <w:szCs w:val="28"/>
        </w:rPr>
        <w:t>версионированием</w:t>
      </w:r>
      <w:proofErr w:type="spellEnd"/>
      <w:r w:rsidRPr="0038431D">
        <w:rPr>
          <w:rFonts w:ascii="Times New Roman" w:eastAsia="Times New Roman" w:hAnsi="Times New Roman" w:cs="Times New Roman"/>
          <w:sz w:val="28"/>
          <w:szCs w:val="28"/>
        </w:rPr>
        <w:t xml:space="preserve">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Поиск скрытого совместного использования инфраструктуры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1" w:name="_heading=h.2jxsxqh" w:colFirst="0" w:colLast="0"/>
      <w:bookmarkStart w:id="52" w:name="_Toc230635451"/>
      <w:bookmarkEnd w:id="51"/>
      <w:r w:rsidRPr="00341A83">
        <w:rPr>
          <w:rFonts w:ascii="Times New Roman" w:eastAsia="Times New Roman" w:hAnsi="Times New Roman" w:cs="Times New Roman"/>
          <w:b/>
          <w:color w:val="000000"/>
          <w:sz w:val="28"/>
          <w:szCs w:val="28"/>
        </w:rPr>
        <w:lastRenderedPageBreak/>
        <w:t>ЗАКЛЮЧЕНИЕ</w:t>
      </w:r>
      <w:bookmarkEnd w:id="52"/>
    </w:p>
    <w:p w14:paraId="2611D431" w14:textId="77777777" w:rsidR="00527F4F" w:rsidRPr="00527F4F"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В данной работе была поставлена цель разработать метод автоматизированного анализа архитектуры программного обеспечения, обеспечивающий структурированность, наглядность и возможность выполнения сложных аналитических запросов на основе описания архитектуры.</w:t>
      </w:r>
    </w:p>
    <w:p w14:paraId="03203B6E" w14:textId="308EFCCF" w:rsidR="000762C2"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Основным результатом, полученным в работе, является новый метод поиска уязвимостей в архитектуре программного обеспечени</w:t>
      </w:r>
      <w:r>
        <w:rPr>
          <w:rFonts w:ascii="Times New Roman" w:eastAsia="Times New Roman" w:hAnsi="Times New Roman" w:cs="Times New Roman"/>
          <w:sz w:val="28"/>
          <w:szCs w:val="28"/>
        </w:rPr>
        <w:t>я. Были решены следующие задачи</w:t>
      </w:r>
      <w:r w:rsidR="00694307" w:rsidRPr="00C64589">
        <w:rPr>
          <w:rFonts w:ascii="Times New Roman" w:eastAsia="Times New Roman" w:hAnsi="Times New Roman" w:cs="Times New Roman"/>
          <w:sz w:val="28"/>
          <w:szCs w:val="28"/>
        </w:rPr>
        <w:t>:</w:t>
      </w:r>
    </w:p>
    <w:p w14:paraId="4CC96AD6" w14:textId="38480E63" w:rsidR="00527F4F" w:rsidRDefault="00527F4F" w:rsidP="00C44844">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р</w:t>
      </w:r>
      <w:r w:rsidR="00C44844" w:rsidRPr="00C44844">
        <w:rPr>
          <w:rFonts w:ascii="Times New Roman" w:eastAsia="Times New Roman" w:hAnsi="Times New Roman" w:cs="Times New Roman"/>
          <w:sz w:val="28"/>
          <w:szCs w:val="28"/>
        </w:rPr>
        <w:t xml:space="preserve">азработан новый метод анализа архитектуры программного обеспечения, позволяющий обнаруживать 6 видов архитектурных </w:t>
      </w:r>
      <w:proofErr w:type="spellStart"/>
      <w:r w:rsidR="00C44844" w:rsidRPr="00C44844">
        <w:rPr>
          <w:rFonts w:ascii="Times New Roman" w:eastAsia="Times New Roman" w:hAnsi="Times New Roman" w:cs="Times New Roman"/>
          <w:sz w:val="28"/>
          <w:szCs w:val="28"/>
        </w:rPr>
        <w:t>антипаттернов</w:t>
      </w:r>
      <w:proofErr w:type="spellEnd"/>
      <w:r w:rsidR="00C44844">
        <w:rPr>
          <w:rFonts w:ascii="Times New Roman" w:eastAsia="Times New Roman" w:hAnsi="Times New Roman" w:cs="Times New Roman"/>
          <w:sz w:val="28"/>
          <w:szCs w:val="28"/>
        </w:rPr>
        <w:t xml:space="preserve"> и удовлетворяющий всем поставленным требованиям</w:t>
      </w:r>
      <w:r w:rsidRPr="00854FCD">
        <w:rPr>
          <w:rFonts w:ascii="Times New Roman" w:eastAsia="Times New Roman" w:hAnsi="Times New Roman" w:cs="Times New Roman"/>
          <w:sz w:val="28"/>
          <w:szCs w:val="28"/>
        </w:rPr>
        <w:t>;</w:t>
      </w:r>
    </w:p>
    <w:p w14:paraId="66147E97" w14:textId="1F02F4E3" w:rsidR="00527F4F" w:rsidRPr="00854FCD" w:rsidRDefault="00527F4F" w:rsidP="00C44844">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р</w:t>
      </w:r>
      <w:r w:rsidR="00C44844" w:rsidRPr="00C44844">
        <w:rPr>
          <w:rFonts w:ascii="Times New Roman" w:eastAsia="Times New Roman" w:hAnsi="Times New Roman" w:cs="Times New Roman"/>
          <w:sz w:val="28"/>
          <w:szCs w:val="28"/>
        </w:rPr>
        <w:t>азработано программное обеспечение, позволяющее автоматизировать полученный метод</w:t>
      </w:r>
      <w:r w:rsidRPr="00FD4111">
        <w:rPr>
          <w:rFonts w:ascii="Times New Roman" w:eastAsia="Times New Roman" w:hAnsi="Times New Roman" w:cs="Times New Roman"/>
          <w:sz w:val="28"/>
          <w:szCs w:val="28"/>
        </w:rPr>
        <w:t>;</w:t>
      </w:r>
    </w:p>
    <w:p w14:paraId="11614090" w14:textId="493047E7" w:rsidR="00527F4F" w:rsidRPr="00527F4F" w:rsidRDefault="00527F4F" w:rsidP="00C44844">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п</w:t>
      </w:r>
      <w:r w:rsidR="00C44844" w:rsidRPr="00C44844">
        <w:rPr>
          <w:rFonts w:ascii="Times New Roman" w:eastAsia="Times New Roman" w:hAnsi="Times New Roman" w:cs="Times New Roman"/>
          <w:sz w:val="28"/>
          <w:szCs w:val="28"/>
        </w:rPr>
        <w:t>роведено тестирование метода на наборах данных различного размера, включая те, что соответствуют крупным корпоративным системам (более 50 000 вершин и более 150 000 связей)</w:t>
      </w:r>
      <w:r>
        <w:rPr>
          <w:rFonts w:ascii="Times New Roman" w:eastAsia="Times New Roman" w:hAnsi="Times New Roman" w:cs="Times New Roman"/>
          <w:sz w:val="28"/>
          <w:szCs w:val="28"/>
        </w:rPr>
        <w:t>.</w:t>
      </w:r>
    </w:p>
    <w:p w14:paraId="00BE7F9F" w14:textId="6D774F1C" w:rsidR="00527F4F" w:rsidRPr="00527F4F" w:rsidRDefault="006A3A2D" w:rsidP="00527F4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Разработанный метод анализа</w:t>
      </w:r>
      <w:r w:rsidR="00527F4F" w:rsidRPr="00527F4F">
        <w:rPr>
          <w:rFonts w:ascii="Times New Roman" w:eastAsia="Times New Roman" w:hAnsi="Times New Roman" w:cs="Times New Roman"/>
          <w:sz w:val="28"/>
          <w:szCs w:val="28"/>
        </w:rPr>
        <w:t xml:space="preserve"> даёт архитекторам программного обеспечения, инженерам по надёжности и командам, практикующим непрерывную интеграцию, инструмент объективного и воспроизводимого архитектурного контроля. Возможность встраивания проверок в </w:t>
      </w:r>
      <w:proofErr w:type="spellStart"/>
      <w:r w:rsidR="00527F4F" w:rsidRPr="00527F4F">
        <w:rPr>
          <w:rFonts w:ascii="Times New Roman" w:eastAsia="Times New Roman" w:hAnsi="Times New Roman" w:cs="Times New Roman"/>
          <w:sz w:val="28"/>
          <w:szCs w:val="28"/>
        </w:rPr>
        <w:t>пайплайн</w:t>
      </w:r>
      <w:proofErr w:type="spellEnd"/>
      <w:r w:rsidR="00527F4F" w:rsidRPr="00527F4F">
        <w:rPr>
          <w:rFonts w:ascii="Times New Roman" w:eastAsia="Times New Roman" w:hAnsi="Times New Roman" w:cs="Times New Roman"/>
          <w:sz w:val="28"/>
          <w:szCs w:val="28"/>
        </w:rPr>
        <w:t xml:space="preserve"> CI/CD позволяет выявлять структурные уязвимости на этапе проектир</w:t>
      </w:r>
      <w:r w:rsidR="00E210C3">
        <w:rPr>
          <w:rFonts w:ascii="Times New Roman" w:eastAsia="Times New Roman" w:hAnsi="Times New Roman" w:cs="Times New Roman"/>
          <w:sz w:val="28"/>
          <w:szCs w:val="28"/>
        </w:rPr>
        <w:t>ования,</w:t>
      </w:r>
      <w:r w:rsidR="00527F4F" w:rsidRPr="00527F4F">
        <w:rPr>
          <w:rFonts w:ascii="Times New Roman" w:eastAsia="Times New Roman" w:hAnsi="Times New Roman" w:cs="Times New Roman"/>
          <w:sz w:val="28"/>
          <w:szCs w:val="28"/>
        </w:rPr>
        <w:t xml:space="preserve"> что существенно снижает стоимость их устранения.</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Pr="00E8781D" w:rsidRDefault="006821DF" w:rsidP="006821DF">
      <w:pPr>
        <w:pStyle w:val="1"/>
        <w:pageBreakBefore/>
        <w:spacing w:before="360" w:after="240" w:line="240" w:lineRule="auto"/>
        <w:jc w:val="center"/>
        <w:rPr>
          <w:rFonts w:ascii="Times New Roman" w:eastAsia="Times New Roman" w:hAnsi="Times New Roman" w:cs="Times New Roman"/>
          <w:b/>
          <w:color w:val="000000"/>
          <w:sz w:val="28"/>
          <w:szCs w:val="28"/>
          <w:lang w:val="en-US"/>
        </w:rPr>
      </w:pPr>
      <w:bookmarkStart w:id="53" w:name="_heading=h.z337ya" w:colFirst="0" w:colLast="0"/>
      <w:bookmarkStart w:id="54" w:name="_Toc230635452"/>
      <w:bookmarkEnd w:id="53"/>
      <w:r>
        <w:rPr>
          <w:rFonts w:ascii="Times New Roman" w:eastAsia="Times New Roman" w:hAnsi="Times New Roman" w:cs="Times New Roman"/>
          <w:b/>
          <w:color w:val="000000"/>
          <w:sz w:val="28"/>
          <w:szCs w:val="28"/>
        </w:rPr>
        <w:lastRenderedPageBreak/>
        <w:t>СПИСОК</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ИСПОЛЬЗОВАННЫХ</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ИСТОЧНИКОВ</w:t>
      </w:r>
      <w:bookmarkEnd w:id="54"/>
    </w:p>
    <w:p w14:paraId="4AD5A861" w14:textId="18494EA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 </w:t>
      </w:r>
      <w:r w:rsidRPr="000D67E7">
        <w:rPr>
          <w:rFonts w:ascii="Times New Roman" w:eastAsia="Times New Roman" w:hAnsi="Times New Roman" w:cs="Times New Roman"/>
          <w:sz w:val="28"/>
          <w:szCs w:val="28"/>
          <w:lang w:val="en-US"/>
        </w:rPr>
        <w:t>Holzmann G. J. The Model Checker SPIN // IEEE Transactions on Software Engineering. — 1997. — Vol. 23, № 5. — P. 279–295. (</w:t>
      </w:r>
      <w:r w:rsidRPr="00471311">
        <w:rPr>
          <w:rFonts w:ascii="Times New Roman" w:eastAsia="Times New Roman" w:hAnsi="Times New Roman" w:cs="Times New Roman"/>
          <w:sz w:val="28"/>
          <w:szCs w:val="28"/>
        </w:rPr>
        <w:t>дата</w:t>
      </w:r>
      <w:r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20.09.2025</w:t>
      </w:r>
      <w:r w:rsidRPr="000D67E7">
        <w:rPr>
          <w:rFonts w:ascii="Times New Roman" w:eastAsia="Times New Roman" w:hAnsi="Times New Roman" w:cs="Times New Roman"/>
          <w:sz w:val="28"/>
          <w:szCs w:val="28"/>
          <w:lang w:val="en-US"/>
        </w:rPr>
        <w:t>).</w:t>
      </w:r>
    </w:p>
    <w:p w14:paraId="01A96BC1" w14:textId="7E47686F"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2. Jackson D. Alloy: A Lightweight Object Modelling Notation // ACM Transactions on Software Engineering and Methodology. — 2002. — Vol. 11, № 2. — P. 256–290.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25.09.2025</w:t>
      </w:r>
      <w:r w:rsidRPr="00471311">
        <w:rPr>
          <w:rFonts w:ascii="Times New Roman" w:eastAsia="Times New Roman" w:hAnsi="Times New Roman" w:cs="Times New Roman"/>
          <w:sz w:val="28"/>
          <w:szCs w:val="28"/>
          <w:lang w:val="en-US"/>
        </w:rPr>
        <w:t>).</w:t>
      </w:r>
    </w:p>
    <w:p w14:paraId="5B978EC6" w14:textId="1851117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3. Abrial J.-R. Modeling in Event-B: System and Software Engineering. — Cambridge: Cambridge University Press, 2010. — 586 p.</w:t>
      </w:r>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13.</w:t>
      </w:r>
      <w:r w:rsidR="000D67E7" w:rsidRPr="000D67E7">
        <w:rPr>
          <w:rFonts w:ascii="Times New Roman" w:eastAsia="Times New Roman" w:hAnsi="Times New Roman" w:cs="Times New Roman"/>
          <w:sz w:val="28"/>
          <w:szCs w:val="28"/>
          <w:lang w:val="en-US"/>
        </w:rPr>
        <w:t>10</w:t>
      </w:r>
      <w:r w:rsidR="000D67E7">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604D1C98" w14:textId="714FB067"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4. Moriconi M., Qian X. Correctness and Composition of Software Architectures // Proceedings of the ACM SIGSOFT Symposium on Foundations of Software Engineering. — 1994. — P. 164–174.</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94ED049" w14:textId="4503C0E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5. OMG Unified Modeling Language (UML) Specification, Version 2.5.1. — Object Management Group, 2017. </w:t>
      </w:r>
      <w:r w:rsidR="00AE045C">
        <w:rPr>
          <w:rFonts w:ascii="Times New Roman" w:eastAsia="Times New Roman" w:hAnsi="Times New Roman" w:cs="Times New Roman"/>
          <w:sz w:val="28"/>
          <w:szCs w:val="28"/>
          <w:lang w:val="en-US"/>
        </w:rPr>
        <w:t>— 796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29.</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F992490" w14:textId="33F32375" w:rsidR="00471311" w:rsidRPr="00CF4542"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6. OMG Systems Modeling Language (</w:t>
      </w:r>
      <w:proofErr w:type="spellStart"/>
      <w:r w:rsidRPr="00471311">
        <w:rPr>
          <w:rFonts w:ascii="Times New Roman" w:eastAsia="Times New Roman" w:hAnsi="Times New Roman" w:cs="Times New Roman"/>
          <w:sz w:val="28"/>
          <w:szCs w:val="28"/>
          <w:lang w:val="en-US"/>
        </w:rPr>
        <w:t>SysML</w:t>
      </w:r>
      <w:proofErr w:type="spellEnd"/>
      <w:r w:rsidRPr="00471311">
        <w:rPr>
          <w:rFonts w:ascii="Times New Roman" w:eastAsia="Times New Roman" w:hAnsi="Times New Roman" w:cs="Times New Roman"/>
          <w:sz w:val="28"/>
          <w:szCs w:val="28"/>
          <w:lang w:val="en-US"/>
        </w:rPr>
        <w:t xml:space="preserve">) Specification, Version 1.6. — Object Management Group, 2019. </w:t>
      </w:r>
      <w:r w:rsidR="00AE045C">
        <w:rPr>
          <w:rFonts w:ascii="Times New Roman" w:eastAsia="Times New Roman" w:hAnsi="Times New Roman" w:cs="Times New Roman"/>
          <w:sz w:val="28"/>
          <w:szCs w:val="28"/>
          <w:lang w:val="en-US"/>
        </w:rPr>
        <w:t>— 340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01.</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r w:rsidR="00CF4542" w:rsidRPr="00CF4542">
        <w:rPr>
          <w:rFonts w:ascii="Times New Roman" w:eastAsia="Times New Roman" w:hAnsi="Times New Roman" w:cs="Times New Roman"/>
          <w:sz w:val="28"/>
          <w:szCs w:val="28"/>
          <w:lang w:val="en-US"/>
        </w:rPr>
        <w:t xml:space="preserve"> </w:t>
      </w:r>
    </w:p>
    <w:p w14:paraId="211C69F4" w14:textId="3FF16A3F"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7.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Abowd G., Bass L., Clements P. Scenario-Based Analysis of Software Architecture // IEEE Software. — 1996. — Vol. 13, № 6. — P. 47–55.</w:t>
      </w:r>
      <w:r w:rsid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5A196D9C" w14:textId="40F3716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8.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Klein M., Clements P. ATAM: Method for Architecture Evaluation. — Carnegie Mellon University, Software Engineering Institute, 2000. — 93 p.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1C8EEDD0" w14:textId="634A18FA"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9. </w:t>
      </w:r>
      <w:r w:rsidR="00AE045C" w:rsidRPr="00AE045C">
        <w:rPr>
          <w:rFonts w:ascii="Times New Roman" w:eastAsia="Times New Roman" w:hAnsi="Times New Roman" w:cs="Times New Roman"/>
          <w:sz w:val="28"/>
          <w:szCs w:val="28"/>
          <w:lang w:val="en-US"/>
        </w:rPr>
        <w:t>Rozanski N., Woods E. Software Systems Architecture: Working with Stakeholders Using Viewpoints and P</w:t>
      </w:r>
      <w:r w:rsidR="00AE045C">
        <w:rPr>
          <w:rFonts w:ascii="Times New Roman" w:eastAsia="Times New Roman" w:hAnsi="Times New Roman" w:cs="Times New Roman"/>
          <w:sz w:val="28"/>
          <w:szCs w:val="28"/>
          <w:lang w:val="en-US"/>
        </w:rPr>
        <w:t>erspectives. — 2nd ed. — Boston</w:t>
      </w:r>
      <w:r w:rsidR="00AE045C" w:rsidRPr="00AE045C">
        <w:rPr>
          <w:rFonts w:ascii="Times New Roman" w:eastAsia="Times New Roman" w:hAnsi="Times New Roman" w:cs="Times New Roman"/>
          <w:sz w:val="28"/>
          <w:szCs w:val="28"/>
          <w:lang w:val="en-US"/>
        </w:rPr>
        <w:t>: Addison-Wesley, 2011. — 576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32460CDF" w14:textId="23FE7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10. Williams L. G., Smith C. U. PASA: A Method for the Performance Assessment of Software Architectures // Proceedings of the Workshop on Software and Performance. — 2002. — P. 179–190.</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16.</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468855A" w14:textId="6821E4D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11. Maranzano J. F., </w:t>
      </w:r>
      <w:proofErr w:type="spellStart"/>
      <w:r w:rsidRPr="00471311">
        <w:rPr>
          <w:rFonts w:ascii="Times New Roman" w:eastAsia="Times New Roman" w:hAnsi="Times New Roman" w:cs="Times New Roman"/>
          <w:sz w:val="28"/>
          <w:szCs w:val="28"/>
          <w:lang w:val="en-US"/>
        </w:rPr>
        <w:t>Rozsypal</w:t>
      </w:r>
      <w:proofErr w:type="spellEnd"/>
      <w:r w:rsidRPr="00471311">
        <w:rPr>
          <w:rFonts w:ascii="Times New Roman" w:eastAsia="Times New Roman" w:hAnsi="Times New Roman" w:cs="Times New Roman"/>
          <w:sz w:val="28"/>
          <w:szCs w:val="28"/>
          <w:lang w:val="en-US"/>
        </w:rPr>
        <w:t xml:space="preserve"> S. A., Zimmerman G. H. et al. Architecture Reviews: Practice and Experience // IEEE Software. — 2005. — Vol. 22, № 2. — P. 34–43.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D0AC54" w14:textId="5F532BA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12. Babar M. A., Zhu L., Jeffery R. A Framework for Classifying and Comparing Software Architecture Evaluation Methods // Proceedings of the Australian Software Engineering Conference. — 2004. — P. 309–318.</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6FFC29" w14:textId="362A715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13. Dromey R. G. A Model for Software Product Quality // IEEE Transactions on Software Engineering. — 1995. — Vol. 21, № 2. — P. 146–162.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30.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B29B597" w14:textId="4AA0233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14. Woodside C. M., Franks G., </w:t>
      </w:r>
      <w:proofErr w:type="spellStart"/>
      <w:r w:rsidRPr="00471311">
        <w:rPr>
          <w:rFonts w:ascii="Times New Roman" w:eastAsia="Times New Roman" w:hAnsi="Times New Roman" w:cs="Times New Roman"/>
          <w:sz w:val="28"/>
          <w:szCs w:val="28"/>
          <w:lang w:val="en-US"/>
        </w:rPr>
        <w:t>Petriu</w:t>
      </w:r>
      <w:proofErr w:type="spellEnd"/>
      <w:r w:rsidRPr="00471311">
        <w:rPr>
          <w:rFonts w:ascii="Times New Roman" w:eastAsia="Times New Roman" w:hAnsi="Times New Roman" w:cs="Times New Roman"/>
          <w:sz w:val="28"/>
          <w:szCs w:val="28"/>
          <w:lang w:val="en-US"/>
        </w:rPr>
        <w:t xml:space="preserve"> D. C. The Future of Software Performance </w:t>
      </w:r>
      <w:r w:rsidRPr="00471311">
        <w:rPr>
          <w:rFonts w:ascii="Times New Roman" w:eastAsia="Times New Roman" w:hAnsi="Times New Roman" w:cs="Times New Roman"/>
          <w:sz w:val="28"/>
          <w:szCs w:val="28"/>
          <w:lang w:val="en-US"/>
        </w:rPr>
        <w:lastRenderedPageBreak/>
        <w:t>Engineering // Proceedings of the Workshop on the Future of Software Engineering. — 2007. — P. 171–187.</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02.</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A285613" w14:textId="37DF0131"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15. Petri C. A. </w:t>
      </w:r>
      <w:proofErr w:type="spellStart"/>
      <w:r w:rsidRPr="00471311">
        <w:rPr>
          <w:rFonts w:ascii="Times New Roman" w:eastAsia="Times New Roman" w:hAnsi="Times New Roman" w:cs="Times New Roman"/>
          <w:sz w:val="28"/>
          <w:szCs w:val="28"/>
          <w:lang w:val="en-US"/>
        </w:rPr>
        <w:t>Kommunikation</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mit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Automaten</w:t>
      </w:r>
      <w:proofErr w:type="spellEnd"/>
      <w:r w:rsidRPr="00471311">
        <w:rPr>
          <w:rFonts w:ascii="Times New Roman" w:eastAsia="Times New Roman" w:hAnsi="Times New Roman" w:cs="Times New Roman"/>
          <w:sz w:val="28"/>
          <w:szCs w:val="28"/>
          <w:lang w:val="en-US"/>
        </w:rPr>
        <w:t xml:space="preserve">: Dissertation. — Bonn: </w:t>
      </w:r>
      <w:proofErr w:type="spellStart"/>
      <w:r w:rsidRPr="00471311">
        <w:rPr>
          <w:rFonts w:ascii="Times New Roman" w:eastAsia="Times New Roman" w:hAnsi="Times New Roman" w:cs="Times New Roman"/>
          <w:sz w:val="28"/>
          <w:szCs w:val="28"/>
          <w:lang w:val="en-US"/>
        </w:rPr>
        <w:t>Rheinisch-Westfälisches</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Institut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für</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Instrumentelle</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Mathematik</w:t>
      </w:r>
      <w:proofErr w:type="spellEnd"/>
      <w:r w:rsidRPr="00471311">
        <w:rPr>
          <w:rFonts w:ascii="Times New Roman" w:eastAsia="Times New Roman" w:hAnsi="Times New Roman" w:cs="Times New Roman"/>
          <w:sz w:val="28"/>
          <w:szCs w:val="28"/>
          <w:lang w:val="en-US"/>
        </w:rPr>
        <w:t xml:space="preserve">, 1962. </w:t>
      </w:r>
      <w:r w:rsidR="00AE045C">
        <w:rPr>
          <w:rFonts w:ascii="Times New Roman" w:eastAsia="Times New Roman" w:hAnsi="Times New Roman" w:cs="Times New Roman"/>
          <w:sz w:val="28"/>
          <w:szCs w:val="28"/>
          <w:lang w:val="en-US"/>
        </w:rPr>
        <w:t>— 88 S.</w:t>
      </w:r>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06.</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87ABFE3" w14:textId="51DAE5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16. Brown S. The C4 Model for Software Architecture. — 2018. — URL: </w:t>
      </w:r>
      <w:hyperlink r:id="rId40" w:history="1">
        <w:r w:rsidR="00B704D8" w:rsidRPr="004D62E2">
          <w:rPr>
            <w:rStyle w:val="aa"/>
            <w:rFonts w:ascii="Times New Roman" w:eastAsia="Times New Roman" w:hAnsi="Times New Roman" w:cs="Times New Roman"/>
            <w:sz w:val="28"/>
            <w:szCs w:val="28"/>
            <w:lang w:val="en-US"/>
          </w:rPr>
          <w:t>https://c4model.com</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11.</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8204F04" w14:textId="7B7F203E"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17. </w:t>
      </w:r>
      <w:proofErr w:type="spellStart"/>
      <w:r w:rsidRPr="00471311">
        <w:rPr>
          <w:rFonts w:ascii="Times New Roman" w:eastAsia="Times New Roman" w:hAnsi="Times New Roman" w:cs="Times New Roman"/>
          <w:sz w:val="28"/>
          <w:szCs w:val="28"/>
        </w:rPr>
        <w:t>Structurizr</w:t>
      </w:r>
      <w:proofErr w:type="spellEnd"/>
      <w:r w:rsidRPr="00471311">
        <w:rPr>
          <w:rFonts w:ascii="Times New Roman" w:eastAsia="Times New Roman" w:hAnsi="Times New Roman" w:cs="Times New Roman"/>
          <w:sz w:val="28"/>
          <w:szCs w:val="28"/>
        </w:rPr>
        <w:t xml:space="preserve"> — официальный сайт инструмента. — URL: </w:t>
      </w:r>
      <w:hyperlink r:id="rId41" w:history="1">
        <w:r w:rsidR="00B704D8" w:rsidRPr="004D62E2">
          <w:rPr>
            <w:rStyle w:val="aa"/>
            <w:rFonts w:ascii="Times New Roman" w:eastAsia="Times New Roman" w:hAnsi="Times New Roman" w:cs="Times New Roman"/>
            <w:sz w:val="28"/>
            <w:szCs w:val="28"/>
          </w:rPr>
          <w:t>https://structurizr.com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20.12.2025</w:t>
      </w:r>
      <w:r w:rsidRPr="00471311">
        <w:rPr>
          <w:rFonts w:ascii="Times New Roman" w:eastAsia="Times New Roman" w:hAnsi="Times New Roman" w:cs="Times New Roman"/>
          <w:sz w:val="28"/>
          <w:szCs w:val="28"/>
        </w:rPr>
        <w:t>).</w:t>
      </w:r>
    </w:p>
    <w:p w14:paraId="7A842757" w14:textId="70EFD7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18. Neo4j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Database</w:t>
      </w:r>
      <w:proofErr w:type="spellEnd"/>
      <w:r w:rsidRPr="00471311">
        <w:rPr>
          <w:rFonts w:ascii="Times New Roman" w:eastAsia="Times New Roman" w:hAnsi="Times New Roman" w:cs="Times New Roman"/>
          <w:sz w:val="28"/>
          <w:szCs w:val="28"/>
        </w:rPr>
        <w:t xml:space="preserve"> — официальный сайт. — URL: </w:t>
      </w:r>
      <w:hyperlink r:id="rId42" w:history="1">
        <w:r w:rsidR="00B704D8" w:rsidRPr="004D62E2">
          <w:rPr>
            <w:rStyle w:val="aa"/>
            <w:rFonts w:ascii="Times New Roman" w:eastAsia="Times New Roman" w:hAnsi="Times New Roman" w:cs="Times New Roman"/>
            <w:sz w:val="28"/>
            <w:szCs w:val="28"/>
          </w:rPr>
          <w:t>https://neo4j.com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13.01</w:t>
      </w:r>
      <w:r w:rsidRPr="00471311">
        <w:rPr>
          <w:rFonts w:ascii="Times New Roman" w:eastAsia="Times New Roman" w:hAnsi="Times New Roman" w:cs="Times New Roman"/>
          <w:sz w:val="28"/>
          <w:szCs w:val="28"/>
        </w:rPr>
        <w:t>.2026).</w:t>
      </w:r>
    </w:p>
    <w:p w14:paraId="3AE61B1C" w14:textId="148C482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19. Neo4j APOC Library — документация. — URL: </w:t>
      </w:r>
      <w:hyperlink r:id="rId43" w:history="1">
        <w:r w:rsidR="00B704D8" w:rsidRPr="004D62E2">
          <w:rPr>
            <w:rStyle w:val="aa"/>
            <w:rFonts w:ascii="Times New Roman" w:eastAsia="Times New Roman" w:hAnsi="Times New Roman" w:cs="Times New Roman"/>
            <w:sz w:val="28"/>
            <w:szCs w:val="28"/>
          </w:rPr>
          <w:t>https://neo4j.com/labs/apoc</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14.01</w:t>
      </w:r>
      <w:r w:rsidRPr="00471311">
        <w:rPr>
          <w:rFonts w:ascii="Times New Roman" w:eastAsia="Times New Roman" w:hAnsi="Times New Roman" w:cs="Times New Roman"/>
          <w:sz w:val="28"/>
          <w:szCs w:val="28"/>
        </w:rPr>
        <w:t>.2026).</w:t>
      </w:r>
    </w:p>
    <w:p w14:paraId="28AAC73B" w14:textId="2E022655"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20. Neo4j Graph Data Science Library — </w:t>
      </w:r>
      <w:r w:rsidRPr="00471311">
        <w:rPr>
          <w:rFonts w:ascii="Times New Roman" w:eastAsia="Times New Roman" w:hAnsi="Times New Roman" w:cs="Times New Roman"/>
          <w:sz w:val="28"/>
          <w:szCs w:val="28"/>
        </w:rPr>
        <w:t>документация</w:t>
      </w:r>
      <w:r w:rsidRPr="00471311">
        <w:rPr>
          <w:rFonts w:ascii="Times New Roman" w:eastAsia="Times New Roman" w:hAnsi="Times New Roman" w:cs="Times New Roman"/>
          <w:sz w:val="28"/>
          <w:szCs w:val="28"/>
          <w:lang w:val="en-US"/>
        </w:rPr>
        <w:t xml:space="preserve">. — URL: </w:t>
      </w:r>
      <w:hyperlink r:id="rId44" w:history="1">
        <w:r w:rsidR="00B704D8" w:rsidRPr="004D62E2">
          <w:rPr>
            <w:rStyle w:val="aa"/>
            <w:rFonts w:ascii="Times New Roman" w:eastAsia="Times New Roman" w:hAnsi="Times New Roman" w:cs="Times New Roman"/>
            <w:sz w:val="28"/>
            <w:szCs w:val="28"/>
            <w:lang w:val="en-US"/>
          </w:rPr>
          <w:t>https://neo4j.com/docs/graph-data-science/current</w:t>
        </w:r>
      </w:hyperlink>
      <w:r w:rsid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17.01</w:t>
      </w:r>
      <w:r w:rsidRPr="00471311">
        <w:rPr>
          <w:rFonts w:ascii="Times New Roman" w:eastAsia="Times New Roman" w:hAnsi="Times New Roman" w:cs="Times New Roman"/>
          <w:sz w:val="28"/>
          <w:szCs w:val="28"/>
          <w:lang w:val="en-US"/>
        </w:rPr>
        <w:t>.2026).</w:t>
      </w:r>
    </w:p>
    <w:p w14:paraId="3AA9F5E8" w14:textId="766DD4F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21. </w:t>
      </w:r>
      <w:proofErr w:type="spellStart"/>
      <w:r w:rsidRPr="00471311">
        <w:rPr>
          <w:rFonts w:ascii="Times New Roman" w:eastAsia="Times New Roman" w:hAnsi="Times New Roman" w:cs="Times New Roman"/>
          <w:sz w:val="28"/>
          <w:szCs w:val="28"/>
        </w:rPr>
        <w:t>Amazon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Neptune</w:t>
      </w:r>
      <w:proofErr w:type="spellEnd"/>
      <w:r w:rsidRPr="00471311">
        <w:rPr>
          <w:rFonts w:ascii="Times New Roman" w:eastAsia="Times New Roman" w:hAnsi="Times New Roman" w:cs="Times New Roman"/>
          <w:sz w:val="28"/>
          <w:szCs w:val="28"/>
        </w:rPr>
        <w:t xml:space="preserve"> — официальная документация AWS. — URL: </w:t>
      </w:r>
      <w:hyperlink r:id="rId45" w:history="1">
        <w:r w:rsidR="00B704D8" w:rsidRPr="004D62E2">
          <w:rPr>
            <w:rStyle w:val="aa"/>
            <w:rFonts w:ascii="Times New Roman" w:eastAsia="Times New Roman" w:hAnsi="Times New Roman" w:cs="Times New Roman"/>
            <w:sz w:val="28"/>
            <w:szCs w:val="28"/>
          </w:rPr>
          <w:t>https://aws.amazon.com/neptune</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20.01</w:t>
      </w:r>
      <w:r w:rsidRPr="00471311">
        <w:rPr>
          <w:rFonts w:ascii="Times New Roman" w:eastAsia="Times New Roman" w:hAnsi="Times New Roman" w:cs="Times New Roman"/>
          <w:sz w:val="28"/>
          <w:szCs w:val="28"/>
        </w:rPr>
        <w:t>.2026).</w:t>
      </w:r>
    </w:p>
    <w:p w14:paraId="254B8619" w14:textId="16A5CD1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22. </w:t>
      </w:r>
      <w:proofErr w:type="spellStart"/>
      <w:r w:rsidRPr="00471311">
        <w:rPr>
          <w:rFonts w:ascii="Times New Roman" w:eastAsia="Times New Roman" w:hAnsi="Times New Roman" w:cs="Times New Roman"/>
          <w:sz w:val="28"/>
          <w:szCs w:val="28"/>
        </w:rPr>
        <w:t>Apache</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TinkerPop</w:t>
      </w:r>
      <w:proofErr w:type="spellEnd"/>
      <w:r w:rsidRPr="00471311">
        <w:rPr>
          <w:rFonts w:ascii="Times New Roman" w:eastAsia="Times New Roman" w:hAnsi="Times New Roman" w:cs="Times New Roman"/>
          <w:sz w:val="28"/>
          <w:szCs w:val="28"/>
        </w:rPr>
        <w:t xml:space="preserve"> — </w:t>
      </w:r>
      <w:proofErr w:type="spellStart"/>
      <w:r w:rsidRPr="00471311">
        <w:rPr>
          <w:rFonts w:ascii="Times New Roman" w:eastAsia="Times New Roman" w:hAnsi="Times New Roman" w:cs="Times New Roman"/>
          <w:sz w:val="28"/>
          <w:szCs w:val="28"/>
        </w:rPr>
        <w:t>Gremlin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Language — документация. — URL: </w:t>
      </w:r>
      <w:hyperlink r:id="rId46" w:history="1">
        <w:r w:rsidR="008D0C2E" w:rsidRPr="004D62E2">
          <w:rPr>
            <w:rStyle w:val="aa"/>
            <w:rFonts w:ascii="Times New Roman" w:eastAsia="Times New Roman" w:hAnsi="Times New Roman" w:cs="Times New Roman"/>
            <w:sz w:val="28"/>
            <w:szCs w:val="28"/>
          </w:rPr>
          <w:t>https://tinkerpop.apache.org/gremlin.html</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26.01</w:t>
      </w:r>
      <w:r w:rsidRPr="00471311">
        <w:rPr>
          <w:rFonts w:ascii="Times New Roman" w:eastAsia="Times New Roman" w:hAnsi="Times New Roman" w:cs="Times New Roman"/>
          <w:sz w:val="28"/>
          <w:szCs w:val="28"/>
        </w:rPr>
        <w:t>.2026).</w:t>
      </w:r>
    </w:p>
    <w:p w14:paraId="5D642520" w14:textId="7B7FCAA3"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23. </w:t>
      </w:r>
      <w:proofErr w:type="spellStart"/>
      <w:r w:rsidRPr="00471311">
        <w:rPr>
          <w:rFonts w:ascii="Times New Roman" w:eastAsia="Times New Roman" w:hAnsi="Times New Roman" w:cs="Times New Roman"/>
          <w:sz w:val="28"/>
          <w:szCs w:val="28"/>
        </w:rPr>
        <w:t>openCypher</w:t>
      </w:r>
      <w:proofErr w:type="spellEnd"/>
      <w:r w:rsidRPr="00471311">
        <w:rPr>
          <w:rFonts w:ascii="Times New Roman" w:eastAsia="Times New Roman" w:hAnsi="Times New Roman" w:cs="Times New Roman"/>
          <w:sz w:val="28"/>
          <w:szCs w:val="28"/>
        </w:rPr>
        <w:t xml:space="preserve"> — спецификация языка запросов </w:t>
      </w:r>
      <w:proofErr w:type="spellStart"/>
      <w:r w:rsidRPr="00471311">
        <w:rPr>
          <w:rFonts w:ascii="Times New Roman" w:eastAsia="Times New Roman" w:hAnsi="Times New Roman" w:cs="Times New Roman"/>
          <w:sz w:val="28"/>
          <w:szCs w:val="28"/>
        </w:rPr>
        <w:t>Cypher</w:t>
      </w:r>
      <w:proofErr w:type="spellEnd"/>
      <w:r w:rsidRPr="00471311">
        <w:rPr>
          <w:rFonts w:ascii="Times New Roman" w:eastAsia="Times New Roman" w:hAnsi="Times New Roman" w:cs="Times New Roman"/>
          <w:sz w:val="28"/>
          <w:szCs w:val="28"/>
        </w:rPr>
        <w:t xml:space="preserve">. — URL: </w:t>
      </w:r>
      <w:hyperlink r:id="rId47" w:history="1">
        <w:r w:rsidR="008D0C2E" w:rsidRPr="004D62E2">
          <w:rPr>
            <w:rStyle w:val="aa"/>
            <w:rFonts w:ascii="Times New Roman" w:eastAsia="Times New Roman" w:hAnsi="Times New Roman" w:cs="Times New Roman"/>
            <w:sz w:val="28"/>
            <w:szCs w:val="28"/>
          </w:rPr>
          <w:t>https://opencypher.org</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10.02</w:t>
      </w:r>
      <w:r w:rsidRPr="00471311">
        <w:rPr>
          <w:rFonts w:ascii="Times New Roman" w:eastAsia="Times New Roman" w:hAnsi="Times New Roman" w:cs="Times New Roman"/>
          <w:sz w:val="28"/>
          <w:szCs w:val="28"/>
        </w:rPr>
        <w:t>.2026).</w:t>
      </w:r>
    </w:p>
    <w:p w14:paraId="65F137BB" w14:textId="42569D8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24.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 официальный сайт. — URL: </w:t>
      </w:r>
      <w:hyperlink r:id="rId48" w:history="1">
        <w:r w:rsidR="008D0C2E" w:rsidRPr="004D62E2">
          <w:rPr>
            <w:rStyle w:val="aa"/>
            <w:rFonts w:ascii="Times New Roman" w:eastAsia="Times New Roman" w:hAnsi="Times New Roman" w:cs="Times New Roman"/>
            <w:sz w:val="28"/>
            <w:szCs w:val="28"/>
          </w:rPr>
          <w:t>https://arangodb.com</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15.02</w:t>
      </w:r>
      <w:r w:rsidRPr="00471311">
        <w:rPr>
          <w:rFonts w:ascii="Times New Roman" w:eastAsia="Times New Roman" w:hAnsi="Times New Roman" w:cs="Times New Roman"/>
          <w:sz w:val="28"/>
          <w:szCs w:val="28"/>
        </w:rPr>
        <w:t>.2026).</w:t>
      </w:r>
    </w:p>
    <w:p w14:paraId="71F3EB7B" w14:textId="528E3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25.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Language</w:t>
      </w:r>
      <w:proofErr w:type="spellEnd"/>
      <w:r w:rsidRPr="00471311">
        <w:rPr>
          <w:rFonts w:ascii="Times New Roman" w:eastAsia="Times New Roman" w:hAnsi="Times New Roman" w:cs="Times New Roman"/>
          <w:sz w:val="28"/>
          <w:szCs w:val="28"/>
        </w:rPr>
        <w:t xml:space="preserve"> (AQL) — документация. — URL: </w:t>
      </w:r>
      <w:hyperlink r:id="rId49" w:history="1">
        <w:r w:rsidR="00B20D53" w:rsidRPr="004D62E2">
          <w:rPr>
            <w:rStyle w:val="aa"/>
            <w:rFonts w:ascii="Times New Roman" w:eastAsia="Times New Roman" w:hAnsi="Times New Roman" w:cs="Times New Roman"/>
            <w:sz w:val="28"/>
            <w:szCs w:val="28"/>
          </w:rPr>
          <w:t>https://docs.arangodb.com/stable/aql</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20.02</w:t>
      </w:r>
      <w:r w:rsidRPr="00471311">
        <w:rPr>
          <w:rFonts w:ascii="Times New Roman" w:eastAsia="Times New Roman" w:hAnsi="Times New Roman" w:cs="Times New Roman"/>
          <w:sz w:val="28"/>
          <w:szCs w:val="28"/>
        </w:rPr>
        <w:t>.2026).</w:t>
      </w:r>
    </w:p>
    <w:p w14:paraId="359DB2C3" w14:textId="0D9D1AE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26. </w:t>
      </w:r>
      <w:proofErr w:type="spellStart"/>
      <w:r w:rsidRPr="00471311">
        <w:rPr>
          <w:rFonts w:ascii="Times New Roman" w:eastAsia="Times New Roman" w:hAnsi="Times New Roman" w:cs="Times New Roman"/>
          <w:sz w:val="28"/>
          <w:szCs w:val="28"/>
        </w:rPr>
        <w:t>JanusGraph</w:t>
      </w:r>
      <w:proofErr w:type="spellEnd"/>
      <w:r w:rsidRPr="00471311">
        <w:rPr>
          <w:rFonts w:ascii="Times New Roman" w:eastAsia="Times New Roman" w:hAnsi="Times New Roman" w:cs="Times New Roman"/>
          <w:sz w:val="28"/>
          <w:szCs w:val="28"/>
        </w:rPr>
        <w:t xml:space="preserve"> — официальная документация. — URL: </w:t>
      </w:r>
      <w:hyperlink r:id="rId50" w:history="1">
        <w:r w:rsidR="00B20D53" w:rsidRPr="004D62E2">
          <w:rPr>
            <w:rStyle w:val="aa"/>
            <w:rFonts w:ascii="Times New Roman" w:eastAsia="Times New Roman" w:hAnsi="Times New Roman" w:cs="Times New Roman"/>
            <w:sz w:val="28"/>
            <w:szCs w:val="28"/>
          </w:rPr>
          <w:t>https://janusgraph.org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27.02</w:t>
      </w:r>
      <w:r w:rsidRPr="00471311">
        <w:rPr>
          <w:rFonts w:ascii="Times New Roman" w:eastAsia="Times New Roman" w:hAnsi="Times New Roman" w:cs="Times New Roman"/>
          <w:sz w:val="28"/>
          <w:szCs w:val="28"/>
        </w:rPr>
        <w:t>.2026).</w:t>
      </w:r>
    </w:p>
    <w:p w14:paraId="7DDFBE06" w14:textId="4B0E2E8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27. </w:t>
      </w:r>
      <w:proofErr w:type="spellStart"/>
      <w:r w:rsidRPr="00471311">
        <w:rPr>
          <w:rFonts w:ascii="Times New Roman" w:eastAsia="Times New Roman" w:hAnsi="Times New Roman" w:cs="Times New Roman"/>
          <w:sz w:val="28"/>
          <w:szCs w:val="28"/>
        </w:rPr>
        <w:t>Memgraph</w:t>
      </w:r>
      <w:proofErr w:type="spellEnd"/>
      <w:r w:rsidRPr="00471311">
        <w:rPr>
          <w:rFonts w:ascii="Times New Roman" w:eastAsia="Times New Roman" w:hAnsi="Times New Roman" w:cs="Times New Roman"/>
          <w:sz w:val="28"/>
          <w:szCs w:val="28"/>
        </w:rPr>
        <w:t xml:space="preserve"> — официальный сайт. — URL: </w:t>
      </w:r>
      <w:hyperlink r:id="rId51" w:history="1">
        <w:r w:rsidR="00B20D53" w:rsidRPr="004D62E2">
          <w:rPr>
            <w:rStyle w:val="aa"/>
            <w:rFonts w:ascii="Times New Roman" w:eastAsia="Times New Roman" w:hAnsi="Times New Roman" w:cs="Times New Roman"/>
            <w:sz w:val="28"/>
            <w:szCs w:val="28"/>
          </w:rPr>
          <w:t>https://memgraph.com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01.03</w:t>
      </w:r>
      <w:r w:rsidRPr="00471311">
        <w:rPr>
          <w:rFonts w:ascii="Times New Roman" w:eastAsia="Times New Roman" w:hAnsi="Times New Roman" w:cs="Times New Roman"/>
          <w:sz w:val="28"/>
          <w:szCs w:val="28"/>
        </w:rPr>
        <w:t>.2026).</w:t>
      </w:r>
    </w:p>
    <w:p w14:paraId="0B89EE8F" w14:textId="7A3CF31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28. </w:t>
      </w:r>
      <w:proofErr w:type="spellStart"/>
      <w:r w:rsidRPr="00471311">
        <w:rPr>
          <w:rFonts w:ascii="Times New Roman" w:eastAsia="Times New Roman" w:hAnsi="Times New Roman" w:cs="Times New Roman"/>
          <w:sz w:val="28"/>
          <w:szCs w:val="28"/>
        </w:rPr>
        <w:t>Nebula</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 официальный сайт. — URL: </w:t>
      </w:r>
      <w:hyperlink r:id="rId52" w:history="1">
        <w:r w:rsidR="00B20D53" w:rsidRPr="004D62E2">
          <w:rPr>
            <w:rStyle w:val="aa"/>
            <w:rFonts w:ascii="Times New Roman" w:eastAsia="Times New Roman" w:hAnsi="Times New Roman" w:cs="Times New Roman"/>
            <w:sz w:val="28"/>
            <w:szCs w:val="28"/>
          </w:rPr>
          <w:t>https://nebula-graph.io</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04.03</w:t>
      </w:r>
      <w:r w:rsidRPr="00471311">
        <w:rPr>
          <w:rFonts w:ascii="Times New Roman" w:eastAsia="Times New Roman" w:hAnsi="Times New Roman" w:cs="Times New Roman"/>
          <w:sz w:val="28"/>
          <w:szCs w:val="28"/>
        </w:rPr>
        <w:t>.2026).</w:t>
      </w:r>
    </w:p>
    <w:p w14:paraId="45919986" w14:textId="56EC54A9"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29. </w:t>
      </w:r>
      <w:proofErr w:type="spellStart"/>
      <w:r w:rsidRPr="00471311">
        <w:rPr>
          <w:rFonts w:ascii="Times New Roman" w:eastAsia="Times New Roman" w:hAnsi="Times New Roman" w:cs="Times New Roman"/>
          <w:sz w:val="28"/>
          <w:szCs w:val="28"/>
        </w:rPr>
        <w:t>FalkorDB</w:t>
      </w:r>
      <w:proofErr w:type="spellEnd"/>
      <w:r w:rsidRPr="00471311">
        <w:rPr>
          <w:rFonts w:ascii="Times New Roman" w:eastAsia="Times New Roman" w:hAnsi="Times New Roman" w:cs="Times New Roman"/>
          <w:sz w:val="28"/>
          <w:szCs w:val="28"/>
        </w:rPr>
        <w:t xml:space="preserve"> — официальный сайт. — URL: </w:t>
      </w:r>
      <w:hyperlink r:id="rId53" w:history="1">
        <w:r w:rsidR="00B20D53" w:rsidRPr="004D62E2">
          <w:rPr>
            <w:rStyle w:val="aa"/>
            <w:rFonts w:ascii="Times New Roman" w:eastAsia="Times New Roman" w:hAnsi="Times New Roman" w:cs="Times New Roman"/>
            <w:sz w:val="28"/>
            <w:szCs w:val="28"/>
          </w:rPr>
          <w:t>https://www.falkordb.com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05.03</w:t>
      </w:r>
      <w:r w:rsidRPr="00471311">
        <w:rPr>
          <w:rFonts w:ascii="Times New Roman" w:eastAsia="Times New Roman" w:hAnsi="Times New Roman" w:cs="Times New Roman"/>
          <w:sz w:val="28"/>
          <w:szCs w:val="28"/>
        </w:rPr>
        <w:t>.2026).</w:t>
      </w:r>
    </w:p>
    <w:p w14:paraId="7DBB7EA5" w14:textId="7D4667F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30. Oracle Java — официальная страница языка программирования. — URL: </w:t>
      </w:r>
      <w:hyperlink r:id="rId54" w:history="1">
        <w:r w:rsidR="00B20D53" w:rsidRPr="004D62E2">
          <w:rPr>
            <w:rStyle w:val="aa"/>
            <w:rFonts w:ascii="Times New Roman" w:eastAsia="Times New Roman" w:hAnsi="Times New Roman" w:cs="Times New Roman"/>
            <w:sz w:val="28"/>
            <w:szCs w:val="28"/>
          </w:rPr>
          <w:t>https://www.java.com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09.03</w:t>
      </w:r>
      <w:r w:rsidRPr="00471311">
        <w:rPr>
          <w:rFonts w:ascii="Times New Roman" w:eastAsia="Times New Roman" w:hAnsi="Times New Roman" w:cs="Times New Roman"/>
          <w:sz w:val="28"/>
          <w:szCs w:val="28"/>
        </w:rPr>
        <w:t>.2026).</w:t>
      </w:r>
    </w:p>
    <w:p w14:paraId="1CF67F66" w14:textId="58B36CE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31. Spring Boot — официальная документация. — URL: </w:t>
      </w:r>
      <w:hyperlink r:id="rId55" w:history="1">
        <w:r w:rsidR="00B20D53" w:rsidRPr="004D62E2">
          <w:rPr>
            <w:rStyle w:val="aa"/>
            <w:rFonts w:ascii="Times New Roman" w:eastAsia="Times New Roman" w:hAnsi="Times New Roman" w:cs="Times New Roman"/>
            <w:sz w:val="28"/>
            <w:szCs w:val="28"/>
          </w:rPr>
          <w:t>https://spring.io/projects/spring-boot</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10.03</w:t>
      </w:r>
      <w:r w:rsidRPr="00471311">
        <w:rPr>
          <w:rFonts w:ascii="Times New Roman" w:eastAsia="Times New Roman" w:hAnsi="Times New Roman" w:cs="Times New Roman"/>
          <w:sz w:val="28"/>
          <w:szCs w:val="28"/>
        </w:rPr>
        <w:t>.2026).</w:t>
      </w:r>
    </w:p>
    <w:p w14:paraId="37821E7B" w14:textId="14A38DE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32. </w:t>
      </w:r>
      <w:proofErr w:type="spellStart"/>
      <w:r w:rsidRPr="00471311">
        <w:rPr>
          <w:rFonts w:ascii="Times New Roman" w:eastAsia="Times New Roman" w:hAnsi="Times New Roman" w:cs="Times New Roman"/>
          <w:sz w:val="28"/>
          <w:szCs w:val="28"/>
        </w:rPr>
        <w:t>TypeScript</w:t>
      </w:r>
      <w:proofErr w:type="spellEnd"/>
      <w:r w:rsidRPr="00471311">
        <w:rPr>
          <w:rFonts w:ascii="Times New Roman" w:eastAsia="Times New Roman" w:hAnsi="Times New Roman" w:cs="Times New Roman"/>
          <w:sz w:val="28"/>
          <w:szCs w:val="28"/>
        </w:rPr>
        <w:t xml:space="preserve"> — официальный сайт языка. — URL: </w:t>
      </w:r>
      <w:hyperlink r:id="rId56" w:history="1">
        <w:r w:rsidR="00B20D53" w:rsidRPr="004D62E2">
          <w:rPr>
            <w:rStyle w:val="aa"/>
            <w:rFonts w:ascii="Times New Roman" w:eastAsia="Times New Roman" w:hAnsi="Times New Roman" w:cs="Times New Roman"/>
            <w:sz w:val="28"/>
            <w:szCs w:val="28"/>
          </w:rPr>
          <w:t>https://www.typescriptlang.org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13.03</w:t>
      </w:r>
      <w:r w:rsidRPr="00471311">
        <w:rPr>
          <w:rFonts w:ascii="Times New Roman" w:eastAsia="Times New Roman" w:hAnsi="Times New Roman" w:cs="Times New Roman"/>
          <w:sz w:val="28"/>
          <w:szCs w:val="28"/>
        </w:rPr>
        <w:t>.2026).</w:t>
      </w:r>
    </w:p>
    <w:p w14:paraId="4B86266F" w14:textId="61BE5937" w:rsid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33. </w:t>
      </w:r>
      <w:proofErr w:type="spellStart"/>
      <w:r w:rsidRPr="00471311">
        <w:rPr>
          <w:rFonts w:ascii="Times New Roman" w:eastAsia="Times New Roman" w:hAnsi="Times New Roman" w:cs="Times New Roman"/>
          <w:sz w:val="28"/>
          <w:szCs w:val="28"/>
        </w:rPr>
        <w:t>Docker</w:t>
      </w:r>
      <w:proofErr w:type="spellEnd"/>
      <w:r w:rsidRPr="00471311">
        <w:rPr>
          <w:rFonts w:ascii="Times New Roman" w:eastAsia="Times New Roman" w:hAnsi="Times New Roman" w:cs="Times New Roman"/>
          <w:sz w:val="28"/>
          <w:szCs w:val="28"/>
        </w:rPr>
        <w:t xml:space="preserve"> — официальный сайт технологии контейнеризации. — URL: </w:t>
      </w:r>
      <w:hyperlink r:id="rId57" w:history="1">
        <w:r w:rsidR="00B20D53" w:rsidRPr="004D62E2">
          <w:rPr>
            <w:rStyle w:val="aa"/>
            <w:rFonts w:ascii="Times New Roman" w:eastAsia="Times New Roman" w:hAnsi="Times New Roman" w:cs="Times New Roman"/>
            <w:sz w:val="28"/>
            <w:szCs w:val="28"/>
          </w:rPr>
          <w:t>https://www.docker.com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15.03</w:t>
      </w:r>
      <w:r w:rsidRPr="00471311">
        <w:rPr>
          <w:rFonts w:ascii="Times New Roman" w:eastAsia="Times New Roman" w:hAnsi="Times New Roman" w:cs="Times New Roman"/>
          <w:sz w:val="28"/>
          <w:szCs w:val="28"/>
        </w:rPr>
        <w:t>.2026).</w:t>
      </w:r>
    </w:p>
    <w:p w14:paraId="5E7184CC" w14:textId="2E490667" w:rsidR="000A3D9B" w:rsidRPr="000A3D9B" w:rsidRDefault="000A3D9B"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0A3D9B">
        <w:rPr>
          <w:rFonts w:ascii="Times New Roman" w:eastAsia="Times New Roman" w:hAnsi="Times New Roman" w:cs="Times New Roman"/>
          <w:sz w:val="28"/>
          <w:szCs w:val="28"/>
        </w:rPr>
        <w:t xml:space="preserve">34. </w:t>
      </w:r>
      <w:proofErr w:type="spellStart"/>
      <w:r w:rsidRPr="000A3D9B">
        <w:rPr>
          <w:rFonts w:ascii="Times New Roman" w:eastAsia="Times New Roman" w:hAnsi="Times New Roman" w:cs="Times New Roman"/>
          <w:sz w:val="28"/>
          <w:szCs w:val="28"/>
          <w:lang w:val="en-US"/>
        </w:rPr>
        <w:t>BeeAtlas</w:t>
      </w:r>
      <w:proofErr w:type="spellEnd"/>
      <w:r w:rsidRPr="000A3D9B">
        <w:rPr>
          <w:rFonts w:ascii="Times New Roman" w:eastAsia="Times New Roman" w:hAnsi="Times New Roman" w:cs="Times New Roman"/>
          <w:sz w:val="28"/>
          <w:szCs w:val="28"/>
        </w:rPr>
        <w:t xml:space="preserve"> </w:t>
      </w:r>
      <w:r w:rsidRPr="00471311">
        <w:rPr>
          <w:rFonts w:ascii="Times New Roman" w:eastAsia="Times New Roman" w:hAnsi="Times New Roman" w:cs="Times New Roman"/>
          <w:sz w:val="28"/>
          <w:szCs w:val="28"/>
        </w:rPr>
        <w:t>—</w:t>
      </w:r>
      <w:r w:rsidRPr="000A3D9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открытая страница платформы с исходным кодом. </w:t>
      </w:r>
      <w:r w:rsidRPr="00471311">
        <w:rPr>
          <w:rFonts w:ascii="Times New Roman" w:eastAsia="Times New Roman" w:hAnsi="Times New Roman" w:cs="Times New Roman"/>
          <w:sz w:val="28"/>
          <w:szCs w:val="28"/>
        </w:rPr>
        <w:t xml:space="preserve">— URL: </w:t>
      </w:r>
      <w:hyperlink r:id="rId58" w:history="1">
        <w:r w:rsidRPr="000A3D9B">
          <w:rPr>
            <w:rStyle w:val="aa"/>
            <w:rFonts w:ascii="Times New Roman" w:eastAsia="Times New Roman" w:hAnsi="Times New Roman" w:cs="Times New Roman"/>
            <w:sz w:val="28"/>
            <w:szCs w:val="28"/>
          </w:rPr>
          <w:t>https://github.com/DVDemon/arch_frontend</w:t>
        </w:r>
      </w:hyperlink>
      <w:r>
        <w:rPr>
          <w:rFonts w:ascii="Times New Roman" w:eastAsia="Times New Roman" w:hAnsi="Times New Roman" w:cs="Times New Roman"/>
          <w:sz w:val="28"/>
          <w:szCs w:val="28"/>
        </w:rPr>
        <w:t xml:space="preserve"> (дата обращения: 20.03</w:t>
      </w:r>
      <w:r w:rsidRPr="00471311">
        <w:rPr>
          <w:rFonts w:ascii="Times New Roman" w:eastAsia="Times New Roman" w:hAnsi="Times New Roman" w:cs="Times New Roman"/>
          <w:sz w:val="28"/>
          <w:szCs w:val="28"/>
        </w:rPr>
        <w:t>.2026).</w:t>
      </w:r>
    </w:p>
    <w:p w14:paraId="1A237044" w14:textId="1C90515D" w:rsidR="00A1545A" w:rsidRDefault="00A1545A">
      <w:pPr>
        <w:rPr>
          <w:rFonts w:ascii="Times New Roman" w:eastAsia="Times New Roman" w:hAnsi="Times New Roman" w:cs="Times New Roman"/>
          <w:b/>
          <w:color w:val="000000"/>
          <w:sz w:val="28"/>
          <w:szCs w:val="28"/>
        </w:rPr>
      </w:pPr>
    </w:p>
    <w:p w14:paraId="61DA72A3" w14:textId="77777777" w:rsidR="00A1545A" w:rsidRPr="00341A83" w:rsidRDefault="00A1545A" w:rsidP="00A1545A">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5" w:name="_Toc167823827"/>
      <w:bookmarkStart w:id="56"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5"/>
      <w:bookmarkEnd w:id="56"/>
    </w:p>
    <w:p w14:paraId="146CD074" w14:textId="5F4DEB0B" w:rsidR="00A1545A" w:rsidRPr="00C64589" w:rsidRDefault="00A1545A" w:rsidP="00A1545A">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w:t>
      </w:r>
      <w:proofErr w:type="spellStart"/>
      <w:r w:rsidR="00783E87">
        <w:rPr>
          <w:rFonts w:ascii="Times New Roman" w:eastAsia="Times New Roman" w:hAnsi="Times New Roman" w:cs="Times New Roman"/>
          <w:sz w:val="28"/>
          <w:szCs w:val="28"/>
        </w:rPr>
        <w:t>Github</w:t>
      </w:r>
      <w:proofErr w:type="spellEnd"/>
      <w:r w:rsidR="00783E87">
        <w:rPr>
          <w:rFonts w:ascii="Times New Roman" w:eastAsia="Times New Roman" w:hAnsi="Times New Roman" w:cs="Times New Roman"/>
          <w:sz w:val="28"/>
          <w:szCs w:val="28"/>
        </w:rPr>
        <w:t xml:space="preserve"> </w:t>
      </w:r>
      <w:proofErr w:type="spellStart"/>
      <w:r w:rsidRPr="00C64589">
        <w:rPr>
          <w:rFonts w:ascii="Times New Roman" w:eastAsia="Times New Roman" w:hAnsi="Times New Roman" w:cs="Times New Roman"/>
          <w:sz w:val="28"/>
          <w:szCs w:val="28"/>
        </w:rPr>
        <w:t>репозитории</w:t>
      </w:r>
      <w:proofErr w:type="spellEnd"/>
      <w:r w:rsidRPr="00C64589">
        <w:rPr>
          <w:rFonts w:ascii="Times New Roman" w:eastAsia="Times New Roman" w:hAnsi="Times New Roman" w:cs="Times New Roman"/>
          <w:sz w:val="28"/>
          <w:szCs w:val="28"/>
        </w:rPr>
        <w:t>,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af5"/>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Рисунок А.1 – QR-код на репозиторий</w:t>
      </w:r>
    </w:p>
    <w:sectPr w:rsidR="00594792" w:rsidRPr="006821DF" w:rsidSect="007D52F0">
      <w:footerReference w:type="default" r:id="rId60"/>
      <w:pgSz w:w="11910" w:h="16840"/>
      <w:pgMar w:top="1134" w:right="851"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6A83E5" w14:textId="77777777" w:rsidR="00182BDB" w:rsidRDefault="00182BDB">
      <w:pPr>
        <w:spacing w:after="0" w:line="240" w:lineRule="auto"/>
      </w:pPr>
      <w:r>
        <w:separator/>
      </w:r>
    </w:p>
  </w:endnote>
  <w:endnote w:type="continuationSeparator" w:id="0">
    <w:p w14:paraId="2323FBFE" w14:textId="77777777" w:rsidR="00182BDB" w:rsidRDefault="00182B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59FE3CC0" w:rsidR="007E651A" w:rsidRPr="007A4AC0" w:rsidRDefault="007E651A">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DE6A7A">
          <w:rPr>
            <w:rFonts w:ascii="Times New Roman" w:hAnsi="Times New Roman" w:cs="Times New Roman"/>
            <w:noProof/>
            <w:sz w:val="28"/>
            <w:szCs w:val="28"/>
          </w:rPr>
          <w:t>5</w:t>
        </w:r>
        <w:r w:rsidRPr="007A4AC0">
          <w:rPr>
            <w:rFonts w:ascii="Times New Roman" w:hAnsi="Times New Roman" w:cs="Times New Roman"/>
            <w:sz w:val="28"/>
            <w:szCs w:val="28"/>
          </w:rPr>
          <w:fldChar w:fldCharType="end"/>
        </w:r>
      </w:p>
    </w:sdtContent>
  </w:sdt>
  <w:p w14:paraId="1D05A4C4" w14:textId="77777777" w:rsidR="007E651A" w:rsidRDefault="007E651A">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2F471E" w14:textId="77777777" w:rsidR="00182BDB" w:rsidRDefault="00182BDB">
      <w:pPr>
        <w:spacing w:after="0" w:line="240" w:lineRule="auto"/>
      </w:pPr>
      <w:r>
        <w:separator/>
      </w:r>
    </w:p>
  </w:footnote>
  <w:footnote w:type="continuationSeparator" w:id="0">
    <w:p w14:paraId="3A2A1130" w14:textId="77777777" w:rsidR="00182BDB" w:rsidRDefault="00182B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03B"/>
    <w:rsid w:val="00066676"/>
    <w:rsid w:val="00067C2D"/>
    <w:rsid w:val="00072FAD"/>
    <w:rsid w:val="000762C2"/>
    <w:rsid w:val="00080B79"/>
    <w:rsid w:val="00096022"/>
    <w:rsid w:val="000A3D9B"/>
    <w:rsid w:val="000A5C97"/>
    <w:rsid w:val="000A6F95"/>
    <w:rsid w:val="000B165D"/>
    <w:rsid w:val="000B784E"/>
    <w:rsid w:val="000C43D4"/>
    <w:rsid w:val="000C65F0"/>
    <w:rsid w:val="000D40D0"/>
    <w:rsid w:val="000D67E7"/>
    <w:rsid w:val="000D7DE5"/>
    <w:rsid w:val="000E3D6C"/>
    <w:rsid w:val="000F35C0"/>
    <w:rsid w:val="00100955"/>
    <w:rsid w:val="001072FA"/>
    <w:rsid w:val="00127D9C"/>
    <w:rsid w:val="00130AFF"/>
    <w:rsid w:val="00132E02"/>
    <w:rsid w:val="00134002"/>
    <w:rsid w:val="0014091E"/>
    <w:rsid w:val="00140AD5"/>
    <w:rsid w:val="00140C1B"/>
    <w:rsid w:val="0014390B"/>
    <w:rsid w:val="00161209"/>
    <w:rsid w:val="001724CF"/>
    <w:rsid w:val="00173958"/>
    <w:rsid w:val="001764F7"/>
    <w:rsid w:val="00176580"/>
    <w:rsid w:val="00180107"/>
    <w:rsid w:val="0018183E"/>
    <w:rsid w:val="00182BDB"/>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0656A"/>
    <w:rsid w:val="002114BD"/>
    <w:rsid w:val="00211A0E"/>
    <w:rsid w:val="00213A26"/>
    <w:rsid w:val="00216A56"/>
    <w:rsid w:val="00221C94"/>
    <w:rsid w:val="0023046B"/>
    <w:rsid w:val="002306E6"/>
    <w:rsid w:val="002349C9"/>
    <w:rsid w:val="00235A10"/>
    <w:rsid w:val="0024041E"/>
    <w:rsid w:val="0024355D"/>
    <w:rsid w:val="00244982"/>
    <w:rsid w:val="0024569C"/>
    <w:rsid w:val="00246783"/>
    <w:rsid w:val="00246CCB"/>
    <w:rsid w:val="002515E1"/>
    <w:rsid w:val="00252A05"/>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657B"/>
    <w:rsid w:val="002C720F"/>
    <w:rsid w:val="002D1B87"/>
    <w:rsid w:val="002D4AB8"/>
    <w:rsid w:val="002D6197"/>
    <w:rsid w:val="002E31DC"/>
    <w:rsid w:val="002E5297"/>
    <w:rsid w:val="002E6DCF"/>
    <w:rsid w:val="002E7A61"/>
    <w:rsid w:val="002E7E3C"/>
    <w:rsid w:val="002F3F43"/>
    <w:rsid w:val="0031258F"/>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61B20"/>
    <w:rsid w:val="003736CA"/>
    <w:rsid w:val="00377BD4"/>
    <w:rsid w:val="0038327B"/>
    <w:rsid w:val="0038431D"/>
    <w:rsid w:val="00384A5C"/>
    <w:rsid w:val="00390EFB"/>
    <w:rsid w:val="00395154"/>
    <w:rsid w:val="003A0A0C"/>
    <w:rsid w:val="003A21FB"/>
    <w:rsid w:val="003A5028"/>
    <w:rsid w:val="003A5FE9"/>
    <w:rsid w:val="003B3508"/>
    <w:rsid w:val="003C0891"/>
    <w:rsid w:val="003C5798"/>
    <w:rsid w:val="003C68A0"/>
    <w:rsid w:val="003C694F"/>
    <w:rsid w:val="003F25E2"/>
    <w:rsid w:val="003F3E1B"/>
    <w:rsid w:val="00404D25"/>
    <w:rsid w:val="00405772"/>
    <w:rsid w:val="00410083"/>
    <w:rsid w:val="00413C62"/>
    <w:rsid w:val="0041578C"/>
    <w:rsid w:val="00417CF7"/>
    <w:rsid w:val="004313AB"/>
    <w:rsid w:val="00433141"/>
    <w:rsid w:val="00433993"/>
    <w:rsid w:val="004417EB"/>
    <w:rsid w:val="00442569"/>
    <w:rsid w:val="00442723"/>
    <w:rsid w:val="00457F58"/>
    <w:rsid w:val="00461F8A"/>
    <w:rsid w:val="0046426C"/>
    <w:rsid w:val="00467529"/>
    <w:rsid w:val="00471311"/>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340D"/>
    <w:rsid w:val="004F535B"/>
    <w:rsid w:val="004F72F7"/>
    <w:rsid w:val="00500B18"/>
    <w:rsid w:val="00502F47"/>
    <w:rsid w:val="00505314"/>
    <w:rsid w:val="00510783"/>
    <w:rsid w:val="005124B2"/>
    <w:rsid w:val="00514036"/>
    <w:rsid w:val="005161D0"/>
    <w:rsid w:val="0052629E"/>
    <w:rsid w:val="00527F4F"/>
    <w:rsid w:val="00535B43"/>
    <w:rsid w:val="00536F88"/>
    <w:rsid w:val="005408F2"/>
    <w:rsid w:val="00547A46"/>
    <w:rsid w:val="0055029A"/>
    <w:rsid w:val="0056171F"/>
    <w:rsid w:val="00561D81"/>
    <w:rsid w:val="00564503"/>
    <w:rsid w:val="00565B44"/>
    <w:rsid w:val="00566097"/>
    <w:rsid w:val="00567914"/>
    <w:rsid w:val="00570A53"/>
    <w:rsid w:val="00585826"/>
    <w:rsid w:val="00586DEB"/>
    <w:rsid w:val="00592140"/>
    <w:rsid w:val="00594792"/>
    <w:rsid w:val="005A24A9"/>
    <w:rsid w:val="005A5479"/>
    <w:rsid w:val="005A5C94"/>
    <w:rsid w:val="005A7E7F"/>
    <w:rsid w:val="005B09B5"/>
    <w:rsid w:val="005B1470"/>
    <w:rsid w:val="005B176C"/>
    <w:rsid w:val="005B389A"/>
    <w:rsid w:val="005B4C05"/>
    <w:rsid w:val="005B520A"/>
    <w:rsid w:val="005B5CE7"/>
    <w:rsid w:val="005C20EE"/>
    <w:rsid w:val="005C2E2E"/>
    <w:rsid w:val="005C6E73"/>
    <w:rsid w:val="005D69FF"/>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30A3"/>
    <w:rsid w:val="00644CE6"/>
    <w:rsid w:val="00647B17"/>
    <w:rsid w:val="00650D78"/>
    <w:rsid w:val="006577C3"/>
    <w:rsid w:val="00663E16"/>
    <w:rsid w:val="00677E4B"/>
    <w:rsid w:val="006821DF"/>
    <w:rsid w:val="006936F0"/>
    <w:rsid w:val="00694307"/>
    <w:rsid w:val="00695166"/>
    <w:rsid w:val="006A0423"/>
    <w:rsid w:val="006A2215"/>
    <w:rsid w:val="006A3A2D"/>
    <w:rsid w:val="006B0E3B"/>
    <w:rsid w:val="006B63CC"/>
    <w:rsid w:val="006C16D2"/>
    <w:rsid w:val="006C54BC"/>
    <w:rsid w:val="006D196E"/>
    <w:rsid w:val="006D32F1"/>
    <w:rsid w:val="006E366F"/>
    <w:rsid w:val="006E544E"/>
    <w:rsid w:val="006F21F7"/>
    <w:rsid w:val="006F3644"/>
    <w:rsid w:val="006F4F75"/>
    <w:rsid w:val="00701DDB"/>
    <w:rsid w:val="00702F53"/>
    <w:rsid w:val="00704720"/>
    <w:rsid w:val="00705DA2"/>
    <w:rsid w:val="007102A7"/>
    <w:rsid w:val="0071581A"/>
    <w:rsid w:val="00720757"/>
    <w:rsid w:val="007271B5"/>
    <w:rsid w:val="00735566"/>
    <w:rsid w:val="00735F61"/>
    <w:rsid w:val="007444B2"/>
    <w:rsid w:val="0075221C"/>
    <w:rsid w:val="007714D3"/>
    <w:rsid w:val="0077240F"/>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409"/>
    <w:rsid w:val="007C6B7D"/>
    <w:rsid w:val="007C73A0"/>
    <w:rsid w:val="007C76BF"/>
    <w:rsid w:val="007D52F0"/>
    <w:rsid w:val="007E17B5"/>
    <w:rsid w:val="007E2247"/>
    <w:rsid w:val="007E28EA"/>
    <w:rsid w:val="007E651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B7278"/>
    <w:rsid w:val="008C080B"/>
    <w:rsid w:val="008C0CC8"/>
    <w:rsid w:val="008C0E57"/>
    <w:rsid w:val="008C561A"/>
    <w:rsid w:val="008D0C2E"/>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3867"/>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66"/>
    <w:rsid w:val="00A776F0"/>
    <w:rsid w:val="00A804E4"/>
    <w:rsid w:val="00A8530E"/>
    <w:rsid w:val="00A9234C"/>
    <w:rsid w:val="00AA0B20"/>
    <w:rsid w:val="00AA14DA"/>
    <w:rsid w:val="00AA1AF8"/>
    <w:rsid w:val="00AA3BC4"/>
    <w:rsid w:val="00AA417B"/>
    <w:rsid w:val="00AA69E8"/>
    <w:rsid w:val="00AB14CB"/>
    <w:rsid w:val="00AB5A1A"/>
    <w:rsid w:val="00AB702D"/>
    <w:rsid w:val="00AC0B3A"/>
    <w:rsid w:val="00AC11E2"/>
    <w:rsid w:val="00AC2289"/>
    <w:rsid w:val="00AD3A8A"/>
    <w:rsid w:val="00AD495E"/>
    <w:rsid w:val="00AD4BC5"/>
    <w:rsid w:val="00AD622E"/>
    <w:rsid w:val="00AE045C"/>
    <w:rsid w:val="00AE05C2"/>
    <w:rsid w:val="00AE1808"/>
    <w:rsid w:val="00AE5FC1"/>
    <w:rsid w:val="00AF257F"/>
    <w:rsid w:val="00AF3E04"/>
    <w:rsid w:val="00AF4082"/>
    <w:rsid w:val="00AF5FC5"/>
    <w:rsid w:val="00B0153B"/>
    <w:rsid w:val="00B02C0D"/>
    <w:rsid w:val="00B03F69"/>
    <w:rsid w:val="00B1689E"/>
    <w:rsid w:val="00B20D53"/>
    <w:rsid w:val="00B23B69"/>
    <w:rsid w:val="00B25FBA"/>
    <w:rsid w:val="00B304E7"/>
    <w:rsid w:val="00B349BD"/>
    <w:rsid w:val="00B4130F"/>
    <w:rsid w:val="00B459A4"/>
    <w:rsid w:val="00B51FFF"/>
    <w:rsid w:val="00B5331E"/>
    <w:rsid w:val="00B544C1"/>
    <w:rsid w:val="00B54539"/>
    <w:rsid w:val="00B5532F"/>
    <w:rsid w:val="00B63498"/>
    <w:rsid w:val="00B704D8"/>
    <w:rsid w:val="00B72CE6"/>
    <w:rsid w:val="00B745CB"/>
    <w:rsid w:val="00B77518"/>
    <w:rsid w:val="00B823DD"/>
    <w:rsid w:val="00B84B99"/>
    <w:rsid w:val="00B84BBC"/>
    <w:rsid w:val="00B9657A"/>
    <w:rsid w:val="00BA2577"/>
    <w:rsid w:val="00BA290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27E7"/>
    <w:rsid w:val="00C26C38"/>
    <w:rsid w:val="00C367DE"/>
    <w:rsid w:val="00C4193A"/>
    <w:rsid w:val="00C420D6"/>
    <w:rsid w:val="00C42D54"/>
    <w:rsid w:val="00C44844"/>
    <w:rsid w:val="00C51A11"/>
    <w:rsid w:val="00C56703"/>
    <w:rsid w:val="00C64589"/>
    <w:rsid w:val="00C66B12"/>
    <w:rsid w:val="00C707C9"/>
    <w:rsid w:val="00C709D7"/>
    <w:rsid w:val="00C71773"/>
    <w:rsid w:val="00C718D1"/>
    <w:rsid w:val="00C74940"/>
    <w:rsid w:val="00C7678A"/>
    <w:rsid w:val="00C80801"/>
    <w:rsid w:val="00C95E94"/>
    <w:rsid w:val="00C97F1E"/>
    <w:rsid w:val="00CA044C"/>
    <w:rsid w:val="00CA4E7D"/>
    <w:rsid w:val="00CA7FB7"/>
    <w:rsid w:val="00CB0EBC"/>
    <w:rsid w:val="00CB68EA"/>
    <w:rsid w:val="00CC1A7E"/>
    <w:rsid w:val="00CC5060"/>
    <w:rsid w:val="00CD55B7"/>
    <w:rsid w:val="00CD7CC9"/>
    <w:rsid w:val="00CE3F20"/>
    <w:rsid w:val="00CE59B2"/>
    <w:rsid w:val="00CF108D"/>
    <w:rsid w:val="00CF1661"/>
    <w:rsid w:val="00CF31B2"/>
    <w:rsid w:val="00CF3B1C"/>
    <w:rsid w:val="00CF4542"/>
    <w:rsid w:val="00CF74D0"/>
    <w:rsid w:val="00D0695D"/>
    <w:rsid w:val="00D139B6"/>
    <w:rsid w:val="00D23C53"/>
    <w:rsid w:val="00D25E65"/>
    <w:rsid w:val="00D37C82"/>
    <w:rsid w:val="00D405FC"/>
    <w:rsid w:val="00D5699A"/>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1443"/>
    <w:rsid w:val="00DC47EC"/>
    <w:rsid w:val="00DC531E"/>
    <w:rsid w:val="00DD0BDA"/>
    <w:rsid w:val="00DD2674"/>
    <w:rsid w:val="00DD2678"/>
    <w:rsid w:val="00DD33D4"/>
    <w:rsid w:val="00DD3895"/>
    <w:rsid w:val="00DD60E7"/>
    <w:rsid w:val="00DE2384"/>
    <w:rsid w:val="00DE6A7A"/>
    <w:rsid w:val="00E06384"/>
    <w:rsid w:val="00E067B2"/>
    <w:rsid w:val="00E210C3"/>
    <w:rsid w:val="00E31C24"/>
    <w:rsid w:val="00E320CD"/>
    <w:rsid w:val="00E325FF"/>
    <w:rsid w:val="00E32E9E"/>
    <w:rsid w:val="00E347FC"/>
    <w:rsid w:val="00E53558"/>
    <w:rsid w:val="00E73069"/>
    <w:rsid w:val="00E7342F"/>
    <w:rsid w:val="00E73C02"/>
    <w:rsid w:val="00E8211B"/>
    <w:rsid w:val="00E85344"/>
    <w:rsid w:val="00E8781D"/>
    <w:rsid w:val="00E965AC"/>
    <w:rsid w:val="00EA6925"/>
    <w:rsid w:val="00EB211C"/>
    <w:rsid w:val="00EB36B0"/>
    <w:rsid w:val="00EB50A6"/>
    <w:rsid w:val="00EB584B"/>
    <w:rsid w:val="00EB72D0"/>
    <w:rsid w:val="00EB77E8"/>
    <w:rsid w:val="00EB7C36"/>
    <w:rsid w:val="00EC1F60"/>
    <w:rsid w:val="00EC400B"/>
    <w:rsid w:val="00EC52FD"/>
    <w:rsid w:val="00EC55A7"/>
    <w:rsid w:val="00ED2EDB"/>
    <w:rsid w:val="00ED3102"/>
    <w:rsid w:val="00ED6874"/>
    <w:rsid w:val="00ED750B"/>
    <w:rsid w:val="00EE0FF1"/>
    <w:rsid w:val="00EE409F"/>
    <w:rsid w:val="00EE43BE"/>
    <w:rsid w:val="00EF1EEC"/>
    <w:rsid w:val="00F077B1"/>
    <w:rsid w:val="00F11177"/>
    <w:rsid w:val="00F14DD2"/>
    <w:rsid w:val="00F17D99"/>
    <w:rsid w:val="00F20EB9"/>
    <w:rsid w:val="00F2627A"/>
    <w:rsid w:val="00F317F8"/>
    <w:rsid w:val="00F3280D"/>
    <w:rsid w:val="00F34EC5"/>
    <w:rsid w:val="00F356F8"/>
    <w:rsid w:val="00F40F8C"/>
    <w:rsid w:val="00F464B7"/>
    <w:rsid w:val="00F46596"/>
    <w:rsid w:val="00F523AF"/>
    <w:rsid w:val="00F57FCA"/>
    <w:rsid w:val="00F6405E"/>
    <w:rsid w:val="00F65CAC"/>
    <w:rsid w:val="00F661DD"/>
    <w:rsid w:val="00F713C1"/>
    <w:rsid w:val="00F7267C"/>
    <w:rsid w:val="00F76945"/>
    <w:rsid w:val="00F769DF"/>
    <w:rsid w:val="00F832F4"/>
    <w:rsid w:val="00FA14AF"/>
    <w:rsid w:val="00FA3F2A"/>
    <w:rsid w:val="00FA6443"/>
    <w:rsid w:val="00FA6FC9"/>
    <w:rsid w:val="00FB60CD"/>
    <w:rsid w:val="00FC099F"/>
    <w:rsid w:val="00FC38AA"/>
    <w:rsid w:val="00FD0E71"/>
    <w:rsid w:val="00FD0FF2"/>
    <w:rsid w:val="00FD4111"/>
    <w:rsid w:val="00FE2C54"/>
    <w:rsid w:val="00FE65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448E"/>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2">
    <w:name w:val="Unresolved Mention2"/>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16394675">
      <w:bodyDiv w:val="1"/>
      <w:marLeft w:val="0"/>
      <w:marRight w:val="0"/>
      <w:marTop w:val="0"/>
      <w:marBottom w:val="0"/>
      <w:divBdr>
        <w:top w:val="none" w:sz="0" w:space="0" w:color="auto"/>
        <w:left w:val="none" w:sz="0" w:space="0" w:color="auto"/>
        <w:bottom w:val="none" w:sz="0" w:space="0" w:color="auto"/>
        <w:right w:val="none" w:sz="0" w:space="0" w:color="auto"/>
      </w:divBdr>
    </w:div>
    <w:div w:id="1463688425">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neo4j.com" TargetMode="External"/><Relationship Id="rId47" Type="http://schemas.openxmlformats.org/officeDocument/2006/relationships/hyperlink" Target="https://opencypher.org" TargetMode="External"/><Relationship Id="rId50" Type="http://schemas.openxmlformats.org/officeDocument/2006/relationships/hyperlink" Target="https://janusgraph.org" TargetMode="External"/><Relationship Id="rId55" Type="http://schemas.openxmlformats.org/officeDocument/2006/relationships/hyperlink" Target="https://spring.io/projects/spring-boot"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hyperlink" Target="https://c4model.com" TargetMode="External"/><Relationship Id="rId45" Type="http://schemas.openxmlformats.org/officeDocument/2006/relationships/hyperlink" Target="https://aws.amazon.com/neptune" TargetMode="External"/><Relationship Id="rId53" Type="http://schemas.openxmlformats.org/officeDocument/2006/relationships/hyperlink" Target="https://www.falkordb.com" TargetMode="External"/><Relationship Id="rId58" Type="http://schemas.openxmlformats.org/officeDocument/2006/relationships/hyperlink" Target="https://github.com/DVDemon/arch_frontend" TargetMode="Externa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neo4j.com/labs/apoc" TargetMode="External"/><Relationship Id="rId48" Type="http://schemas.openxmlformats.org/officeDocument/2006/relationships/hyperlink" Target="https://arangodb.com" TargetMode="External"/><Relationship Id="rId56" Type="http://schemas.openxmlformats.org/officeDocument/2006/relationships/hyperlink" Target="https://www.typescriptlang.org" TargetMode="External"/><Relationship Id="rId8" Type="http://schemas.openxmlformats.org/officeDocument/2006/relationships/endnotes" Target="endnotes.xml"/><Relationship Id="rId51" Type="http://schemas.openxmlformats.org/officeDocument/2006/relationships/hyperlink" Target="https://memgraph.com"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hyperlink" Target="https://tinkerpop.apache.org/gremlin.html" TargetMode="External"/><Relationship Id="rId59" Type="http://schemas.openxmlformats.org/officeDocument/2006/relationships/image" Target="media/image32.png"/><Relationship Id="rId20" Type="http://schemas.openxmlformats.org/officeDocument/2006/relationships/image" Target="media/image12.png"/><Relationship Id="rId41" Type="http://schemas.openxmlformats.org/officeDocument/2006/relationships/hyperlink" Target="https://structurizr.com" TargetMode="External"/><Relationship Id="rId54" Type="http://schemas.openxmlformats.org/officeDocument/2006/relationships/hyperlink" Target="https://www.java.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hyperlink" Target="https://docs.arangodb.com/stable/aql" TargetMode="External"/><Relationship Id="rId57" Type="http://schemas.openxmlformats.org/officeDocument/2006/relationships/hyperlink" Target="https://www.docker.com"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neo4j.com/docs/graph-data-science/current" TargetMode="External"/><Relationship Id="rId52" Type="http://schemas.openxmlformats.org/officeDocument/2006/relationships/hyperlink" Target="https://nebula-graph.io" TargetMode="External"/><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F264387-BA2F-4AD5-AE67-6AF7D31F4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8090</TotalTime>
  <Pages>75</Pages>
  <Words>15684</Words>
  <Characters>89399</Characters>
  <Application>Microsoft Office Word</Application>
  <DocSecurity>0</DocSecurity>
  <Lines>744</Lines>
  <Paragraphs>209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334</cp:revision>
  <dcterms:created xsi:type="dcterms:W3CDTF">2023-03-29T07:43:00Z</dcterms:created>
  <dcterms:modified xsi:type="dcterms:W3CDTF">2026-06-16T21:01:00Z</dcterms:modified>
</cp:coreProperties>
</file>