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A352" w14:textId="2BDFE448" w:rsidR="00730D30" w:rsidRDefault="00730D3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Background</w:t>
      </w:r>
    </w:p>
    <w:p w14:paraId="1D106C5E" w14:textId="02DCF21C" w:rsidR="00730D30" w:rsidRDefault="00730D30" w:rsidP="00730D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uses public inheritance (is-a relationship)</w:t>
      </w:r>
    </w:p>
    <w:p w14:paraId="7140CCCC" w14:textId="3059029D" w:rsidR="00730D30" w:rsidRDefault="0050418A" w:rsidP="00730D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Subclasses(derived), superclasses(parent)</w:t>
      </w:r>
    </w:p>
    <w:p w14:paraId="61C60452" w14:textId="58F2A34F" w:rsidR="0050418A" w:rsidRDefault="0050418A" w:rsidP="00730D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 if-then-else and switch statements</w:t>
      </w:r>
    </w:p>
    <w:p w14:paraId="6F6FF253" w14:textId="3F1E6434" w:rsidR="0050418A" w:rsidRDefault="0050418A" w:rsidP="00730D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Non-virtual</w:t>
      </w:r>
    </w:p>
    <w:p w14:paraId="0BF6E7CD" w14:textId="77BD091C" w:rsidR="0050418A" w:rsidRDefault="0050418A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happens in class that defines them</w:t>
      </w:r>
    </w:p>
    <w:p w14:paraId="2A136F49" w14:textId="2E9103DE" w:rsidR="0050418A" w:rsidRDefault="0050418A" w:rsidP="005041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</w:t>
      </w:r>
    </w:p>
    <w:p w14:paraId="67AEB660" w14:textId="67CB1FF1" w:rsidR="0050418A" w:rsidRDefault="0050418A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May be overridden in derived classes</w:t>
      </w:r>
    </w:p>
    <w:p w14:paraId="769547E0" w14:textId="72D451EE" w:rsidR="0050418A" w:rsidRDefault="0050418A" w:rsidP="005041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Pure-virtual</w:t>
      </w:r>
    </w:p>
    <w:p w14:paraId="56581544" w14:textId="1982D890" w:rsidR="0050418A" w:rsidRDefault="0050418A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implemented in parent class, have to be implemented in child</w:t>
      </w:r>
    </w:p>
    <w:p w14:paraId="4BBACF99" w14:textId="39C30CF5" w:rsidR="0050418A" w:rsidRDefault="0050418A" w:rsidP="005041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Pull up method refactoring </w:t>
      </w:r>
    </w:p>
    <w:p w14:paraId="0AD4E953" w14:textId="13F52BC1" w:rsidR="0050418A" w:rsidRPr="00730D30" w:rsidRDefault="0050418A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0418A">
        <w:rPr>
          <w:sz w:val="28"/>
          <w:szCs w:val="28"/>
        </w:rPr>
        <w:t>changing existing code in such a way that its behaviour is not altered, yet the internal structure is improved</w:t>
      </w:r>
    </w:p>
    <w:p w14:paraId="46097ECD" w14:textId="77777777" w:rsidR="00730D30" w:rsidRDefault="00730D30">
      <w:pPr>
        <w:rPr>
          <w:b/>
          <w:bCs/>
          <w:sz w:val="28"/>
          <w:szCs w:val="28"/>
          <w:lang w:val="en-US"/>
        </w:rPr>
      </w:pPr>
    </w:p>
    <w:p w14:paraId="12687AF1" w14:textId="33184B32" w:rsidR="00EF056F" w:rsidRDefault="00FF14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Template Method</w:t>
      </w:r>
    </w:p>
    <w:p w14:paraId="0A190716" w14:textId="6E209E37" w:rsidR="00FF1479" w:rsidRDefault="0050418A">
      <w:pPr>
        <w:rPr>
          <w:sz w:val="28"/>
          <w:szCs w:val="28"/>
          <w:lang w:val="en-US"/>
        </w:rPr>
      </w:pPr>
      <w:r w:rsidRPr="0050418A">
        <w:rPr>
          <w:sz w:val="28"/>
          <w:szCs w:val="28"/>
          <w:lang w:val="en-US"/>
        </w:rPr>
        <w:drawing>
          <wp:inline distT="0" distB="0" distL="0" distR="0" wp14:anchorId="3F8460CF" wp14:editId="38494674">
            <wp:extent cx="6679868" cy="1371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4773" cy="13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8828" w14:textId="3BD3D0E3" w:rsidR="0050418A" w:rsidRDefault="0050418A">
      <w:pPr>
        <w:rPr>
          <w:sz w:val="28"/>
          <w:szCs w:val="28"/>
          <w:lang w:val="en-US"/>
        </w:rPr>
      </w:pPr>
      <w:r w:rsidRPr="0050418A">
        <w:rPr>
          <w:sz w:val="28"/>
          <w:szCs w:val="28"/>
          <w:lang w:val="en-US"/>
        </w:rPr>
        <w:drawing>
          <wp:inline distT="0" distB="0" distL="0" distR="0" wp14:anchorId="0EFB7CD3" wp14:editId="76267141">
            <wp:extent cx="6581775" cy="274832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9700" cy="27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B1F" w14:textId="75923E5F" w:rsidR="0050418A" w:rsidRDefault="0050418A" w:rsidP="005041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problems</w:t>
      </w:r>
    </w:p>
    <w:p w14:paraId="066FB083" w14:textId="0F3BE73A" w:rsidR="0050418A" w:rsidRPr="00C73870" w:rsidRDefault="0050418A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0418A">
        <w:rPr>
          <w:sz w:val="28"/>
          <w:szCs w:val="28"/>
        </w:rPr>
        <w:t>If a change common to both components becomes necessary, duplicate effort must be expended</w:t>
      </w:r>
    </w:p>
    <w:p w14:paraId="08224D01" w14:textId="3BDD483E" w:rsidR="00C73870" w:rsidRPr="00C73870" w:rsidRDefault="00C73870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Promoted a false is-a relation</w:t>
      </w:r>
    </w:p>
    <w:p w14:paraId="3329525C" w14:textId="6301B906" w:rsidR="00C73870" w:rsidRPr="0050418A" w:rsidRDefault="00C73870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Added complexity</w:t>
      </w:r>
    </w:p>
    <w:p w14:paraId="26682D29" w14:textId="3F73A3B3" w:rsidR="0050418A" w:rsidRPr="0050418A" w:rsidRDefault="0050418A" w:rsidP="005041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Participants</w:t>
      </w:r>
    </w:p>
    <w:p w14:paraId="2FF0F452" w14:textId="178288A1" w:rsidR="0050418A" w:rsidRPr="0050418A" w:rsidRDefault="0050418A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AbstractClass</w:t>
      </w:r>
    </w:p>
    <w:p w14:paraId="05C04FD3" w14:textId="5FCA928E" w:rsidR="0050418A" w:rsidRPr="0050418A" w:rsidRDefault="0050418A" w:rsidP="0050418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ConcreteClass</w:t>
      </w:r>
    </w:p>
    <w:p w14:paraId="7965329D" w14:textId="683AF424" w:rsidR="0050418A" w:rsidRPr="00C73870" w:rsidRDefault="0050418A" w:rsidP="005041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Description: an algorithm with pluggable steps (virtual functions)</w:t>
      </w:r>
    </w:p>
    <w:p w14:paraId="38B4FB32" w14:textId="2EB6D1ED" w:rsidR="00C73870" w:rsidRPr="00C73870" w:rsidRDefault="00C73870" w:rsidP="005041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Invariant operations:</w:t>
      </w:r>
    </w:p>
    <w:p w14:paraId="36A03343" w14:textId="62280190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73870">
        <w:rPr>
          <w:sz w:val="28"/>
          <w:szCs w:val="28"/>
        </w:rPr>
        <w:t>steps in the algorithm that are the same for all</w:t>
      </w:r>
      <w:r>
        <w:rPr>
          <w:sz w:val="28"/>
          <w:szCs w:val="28"/>
        </w:rPr>
        <w:t xml:space="preserve"> (non-virtual)</w:t>
      </w:r>
    </w:p>
    <w:p w14:paraId="33D0DA23" w14:textId="10854249" w:rsidR="00C73870" w:rsidRPr="00C73870" w:rsidRDefault="00C73870" w:rsidP="00C738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operational operations:</w:t>
      </w:r>
    </w:p>
    <w:p w14:paraId="34477515" w14:textId="6A8CE045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73870">
        <w:rPr>
          <w:sz w:val="28"/>
          <w:szCs w:val="28"/>
        </w:rPr>
        <w:t>may be skipped under certain conditions</w:t>
      </w:r>
      <w:r>
        <w:rPr>
          <w:sz w:val="28"/>
          <w:szCs w:val="28"/>
        </w:rPr>
        <w:t xml:space="preserve"> (virtual)</w:t>
      </w:r>
    </w:p>
    <w:p w14:paraId="589DECEE" w14:textId="64801C67" w:rsidR="00C73870" w:rsidRPr="00C73870" w:rsidRDefault="00C73870" w:rsidP="00C738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variant operations:</w:t>
      </w:r>
    </w:p>
    <w:p w14:paraId="21CE9810" w14:textId="1B9A15E7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pluggable parts of the algorithm (pure virtual)</w:t>
      </w:r>
    </w:p>
    <w:p w14:paraId="0146F71E" w14:textId="74FCF99B" w:rsidR="00C73870" w:rsidRPr="00C73870" w:rsidRDefault="00C73870" w:rsidP="00C738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code improvement?</w:t>
      </w:r>
    </w:p>
    <w:p w14:paraId="2800A732" w14:textId="4E115F1A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Code duplication reduced</w:t>
      </w:r>
    </w:p>
    <w:p w14:paraId="569980A3" w14:textId="32B75F55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Easier to maintain</w:t>
      </w:r>
    </w:p>
    <w:p w14:paraId="3FD101D1" w14:textId="05B833F4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System is easier to extend</w:t>
      </w:r>
    </w:p>
    <w:p w14:paraId="06ADDA2E" w14:textId="5423FDB6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C73870">
        <w:rPr>
          <w:sz w:val="28"/>
          <w:szCs w:val="28"/>
        </w:rPr>
        <w:t>Coupling is reduced because classes that call the template method is separated from the concrete classes.</w:t>
      </w:r>
    </w:p>
    <w:p w14:paraId="03C9037E" w14:textId="54011602" w:rsidR="00C73870" w:rsidRPr="00C73870" w:rsidRDefault="00C73870" w:rsidP="00C738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Misconceptions:</w:t>
      </w:r>
    </w:p>
    <w:p w14:paraId="48B621DE" w14:textId="7191A6DE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Inheritance does not necessarily mean Template method</w:t>
      </w:r>
    </w:p>
    <w:p w14:paraId="7BBB97B8" w14:textId="209FF806" w:rsidR="00C73870" w:rsidRPr="00C73870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Templates != template method</w:t>
      </w:r>
    </w:p>
    <w:p w14:paraId="33FACD3B" w14:textId="5A161545" w:rsidR="00C73870" w:rsidRPr="008649AE" w:rsidRDefault="00C73870" w:rsidP="00C738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Factory method != specialized version of Template method </w:t>
      </w:r>
    </w:p>
    <w:p w14:paraId="1C3ACD56" w14:textId="723CB688" w:rsidR="008649AE" w:rsidRPr="008649AE" w:rsidRDefault="008649AE" w:rsidP="008649A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Related patterns</w:t>
      </w:r>
    </w:p>
    <w:p w14:paraId="1E336636" w14:textId="034889D5" w:rsidR="008649AE" w:rsidRPr="008649AE" w:rsidRDefault="008649AE" w:rsidP="00864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Strategy</w:t>
      </w:r>
    </w:p>
    <w:p w14:paraId="0184D8BE" w14:textId="2AECA63D" w:rsidR="008649AE" w:rsidRPr="008649AE" w:rsidRDefault="008649AE" w:rsidP="00864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Factory method</w:t>
      </w:r>
    </w:p>
    <w:p w14:paraId="53B24601" w14:textId="6552F8B0" w:rsidR="008649AE" w:rsidRPr="008649AE" w:rsidRDefault="008649AE" w:rsidP="00864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Adapter</w:t>
      </w:r>
    </w:p>
    <w:p w14:paraId="3C188DB4" w14:textId="54060695" w:rsidR="008649AE" w:rsidRPr="008649AE" w:rsidRDefault="008649AE" w:rsidP="008649A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Builder</w:t>
      </w:r>
    </w:p>
    <w:p w14:paraId="5719D038" w14:textId="77777777" w:rsidR="008649AE" w:rsidRDefault="008649AE" w:rsidP="008649AE">
      <w:pPr>
        <w:rPr>
          <w:sz w:val="28"/>
          <w:szCs w:val="28"/>
          <w:lang w:val="en-US"/>
        </w:rPr>
      </w:pPr>
    </w:p>
    <w:p w14:paraId="3A49B8F4" w14:textId="77777777" w:rsidR="008649AE" w:rsidRDefault="008649AE" w:rsidP="008649AE">
      <w:pPr>
        <w:rPr>
          <w:sz w:val="28"/>
          <w:szCs w:val="28"/>
          <w:lang w:val="en-US"/>
        </w:rPr>
      </w:pPr>
    </w:p>
    <w:p w14:paraId="4B5CF0C9" w14:textId="77777777" w:rsidR="008649AE" w:rsidRDefault="008649AE" w:rsidP="008649AE">
      <w:pPr>
        <w:rPr>
          <w:sz w:val="28"/>
          <w:szCs w:val="28"/>
          <w:lang w:val="en-US"/>
        </w:rPr>
      </w:pPr>
    </w:p>
    <w:p w14:paraId="33FBCF02" w14:textId="77777777" w:rsidR="008649AE" w:rsidRDefault="008649AE" w:rsidP="008649AE">
      <w:pPr>
        <w:rPr>
          <w:sz w:val="28"/>
          <w:szCs w:val="28"/>
          <w:lang w:val="en-US"/>
        </w:rPr>
      </w:pPr>
    </w:p>
    <w:p w14:paraId="0B2A2BF5" w14:textId="77777777" w:rsidR="008649AE" w:rsidRDefault="008649AE" w:rsidP="008649AE">
      <w:pPr>
        <w:rPr>
          <w:sz w:val="28"/>
          <w:szCs w:val="28"/>
          <w:lang w:val="en-US"/>
        </w:rPr>
      </w:pPr>
    </w:p>
    <w:p w14:paraId="4B7E92CE" w14:textId="77777777" w:rsidR="008649AE" w:rsidRDefault="008649AE" w:rsidP="008649AE">
      <w:pPr>
        <w:rPr>
          <w:sz w:val="28"/>
          <w:szCs w:val="28"/>
          <w:lang w:val="en-US"/>
        </w:rPr>
      </w:pPr>
    </w:p>
    <w:p w14:paraId="1E74ADA9" w14:textId="77777777" w:rsidR="008649AE" w:rsidRDefault="008649AE" w:rsidP="008649AE">
      <w:pPr>
        <w:rPr>
          <w:sz w:val="28"/>
          <w:szCs w:val="28"/>
          <w:lang w:val="en-US"/>
        </w:rPr>
      </w:pPr>
    </w:p>
    <w:p w14:paraId="3D038203" w14:textId="77777777" w:rsidR="008649AE" w:rsidRDefault="008649AE" w:rsidP="008649AE">
      <w:pPr>
        <w:rPr>
          <w:sz w:val="28"/>
          <w:szCs w:val="28"/>
          <w:lang w:val="en-US"/>
        </w:rPr>
      </w:pPr>
    </w:p>
    <w:p w14:paraId="64952F4E" w14:textId="77777777" w:rsidR="008649AE" w:rsidRDefault="008649AE" w:rsidP="008649AE">
      <w:pPr>
        <w:rPr>
          <w:sz w:val="28"/>
          <w:szCs w:val="28"/>
          <w:lang w:val="en-US"/>
        </w:rPr>
      </w:pPr>
    </w:p>
    <w:p w14:paraId="46F24623" w14:textId="77777777" w:rsidR="008649AE" w:rsidRDefault="008649AE" w:rsidP="008649AE">
      <w:pPr>
        <w:rPr>
          <w:sz w:val="28"/>
          <w:szCs w:val="28"/>
          <w:lang w:val="en-US"/>
        </w:rPr>
      </w:pPr>
    </w:p>
    <w:p w14:paraId="6DEC3315" w14:textId="77777777" w:rsidR="008649AE" w:rsidRDefault="008649AE" w:rsidP="008649AE">
      <w:pPr>
        <w:rPr>
          <w:sz w:val="28"/>
          <w:szCs w:val="28"/>
          <w:lang w:val="en-US"/>
        </w:rPr>
      </w:pPr>
    </w:p>
    <w:p w14:paraId="0E36AC15" w14:textId="77777777" w:rsidR="008649AE" w:rsidRDefault="008649AE" w:rsidP="008649AE">
      <w:pPr>
        <w:rPr>
          <w:sz w:val="28"/>
          <w:szCs w:val="28"/>
          <w:lang w:val="en-US"/>
        </w:rPr>
      </w:pPr>
    </w:p>
    <w:p w14:paraId="1BF6B0A1" w14:textId="19708F50" w:rsidR="008649AE" w:rsidRDefault="008649AE" w:rsidP="00864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</w:t>
      </w:r>
    </w:p>
    <w:p w14:paraId="70158CB4" w14:textId="3F9A29D6" w:rsidR="008649AE" w:rsidRPr="008649AE" w:rsidRDefault="007E16E6" w:rsidP="008649AE">
      <w:pPr>
        <w:rPr>
          <w:sz w:val="28"/>
          <w:szCs w:val="28"/>
          <w:lang w:val="en-US"/>
        </w:rPr>
      </w:pPr>
      <w:r w:rsidRPr="007E16E6">
        <w:rPr>
          <w:sz w:val="28"/>
          <w:szCs w:val="28"/>
          <w:lang w:val="en-US"/>
        </w:rPr>
        <w:drawing>
          <wp:inline distT="0" distB="0" distL="0" distR="0" wp14:anchorId="1843CF03" wp14:editId="7C695883">
            <wp:extent cx="6096528" cy="1310754"/>
            <wp:effectExtent l="0" t="0" r="0" b="3810"/>
            <wp:docPr id="4" name="Picture 4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9AE" w:rsidRPr="008649AE">
        <w:rPr>
          <w:sz w:val="28"/>
          <w:szCs w:val="28"/>
          <w:lang w:val="en-US"/>
        </w:rPr>
        <w:drawing>
          <wp:inline distT="0" distB="0" distL="0" distR="0" wp14:anchorId="0231518C" wp14:editId="5266DEC0">
            <wp:extent cx="6543675" cy="453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0894" cy="45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AE" w:rsidRPr="008649AE" w:rsidSect="00530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E1D"/>
    <w:multiLevelType w:val="hybridMultilevel"/>
    <w:tmpl w:val="C418766A"/>
    <w:lvl w:ilvl="0" w:tplc="D0469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8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BC"/>
    <w:rsid w:val="00473628"/>
    <w:rsid w:val="0050418A"/>
    <w:rsid w:val="005301BC"/>
    <w:rsid w:val="00730D30"/>
    <w:rsid w:val="007D2E99"/>
    <w:rsid w:val="007E16E6"/>
    <w:rsid w:val="008649AE"/>
    <w:rsid w:val="00C73870"/>
    <w:rsid w:val="00F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7524"/>
  <w15:chartTrackingRefBased/>
  <w15:docId w15:val="{498B21ED-1E48-40BF-90D6-307E241A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vwcarlie@gmail.com</dc:creator>
  <cp:keywords/>
  <dc:description/>
  <cp:lastModifiedBy>vwcarlie@gmail.com</cp:lastModifiedBy>
  <cp:revision>3</cp:revision>
  <dcterms:created xsi:type="dcterms:W3CDTF">2022-08-16T06:46:00Z</dcterms:created>
  <dcterms:modified xsi:type="dcterms:W3CDTF">2022-08-16T07:09:00Z</dcterms:modified>
</cp:coreProperties>
</file>