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ExercicioTernario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// 1. Número Par ou Ímpar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numero =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System.out.println(numero % 2 == 0 ? "Par" : "Ímpar");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2. Maior ou Menor de 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idade = 17;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System.out.println(idade &gt;= 18 ? "Maior de idade" : "Menor de idade");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3. Positivo, Negativo ou Zero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numero2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System.out.println(numero2 &gt; 0 ? "Positivo" : (numero2 &lt; 0 ? "Negativo" : "Zero"));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4. Múltiplo de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numero3 = 25;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System.out.println(numero3 % 5 == 0 ? "Múltiplo de 5" : "Não é múltiplo de 5");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5. Ano bissexto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ano = 2024;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System.out.println((ano % 4 == 0 &amp;&amp; ano % 100 != 0) || (ano % 400 == 0) ? "Bissexto" : "Não bissexto");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6. Pode dirigir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idadeMotorista = 20;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boolean temCarteira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System.out.println(idadeMotorista &gt;= 18 &amp;&amp; temCarteira ? "Pode dirigir" : "Não pode dirigir");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7. Número positivo e par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numero4 = 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System.out.println(numero4 &gt; 0 &amp;&amp; numero4 % 2 == 0 ? "Sim" : "Não");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8. Aprovado ou Reprovado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nota = 8.5;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System.out.println(nota &gt;= 7 ? "Aprovado" : "Reprovado");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9. Maior ou Menor/Igual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numero5 = 10, numero6 = 15;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System.out.println(numero5 &gt; numero6 ? "Maior" : "Menor ou Igual");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10. Maior que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numero7 = 110;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System.out.println(numero7 &gt; 100 ? "Alto" : "Baixo");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11. Vogal ou Consoante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char letra = 'a';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System.out.println("aeiou".indexOf(letra) != -1 ? "Vogal" : "Consoante");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12. Par e Positivo / Par e Negativo / Ímpar e Positivo / Ímpar e Negativo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numero8 = -7;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System.out.println((numero8 % 2 == 0 ? "Par" : "Ímpar") + " e " + (numero8 &gt; 0 ? "Positivo" : "Negativo"));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13. Maior entre dois números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numero9 = 5, numero10 = 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System.out.println(numero9 &gt; numero10 ? numero9 : numero10);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14. Dentro ou Fora do intervalo [10, 50]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numero11 = 35;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System.out.println((numero11 &gt;= 10 &amp;&amp; numero11 &lt;= 50) ? "Dentro do intervalo" : "Fora do intervalo");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15. FizzBuzz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numero12 = 15;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System.out.println(numero12 % 3 == 0 &amp;&amp; numero12 % 5 == 0 ? "FizzBuzz" : numero12);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16. Boolean para Sim/Não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boolean resposta = 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System.out.println(resposta ? "Sim" : "Não");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17. Desconto (maior de 60 ou estudante)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idadePessoa = 65;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boolean ehEstudante =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System.out.println(idadePessoa &gt; 60 || ehEstudante ? "Qualificado para desconto" : "Não qualificado");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18. Tipo de triângulo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lado1 = 5, lado2 = 5, lado3 = 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System.out.println(lado1 == lado2 &amp;&amp; lado2 == lado3 ? "Equilátero" : (lado1 == lado2 || lado2 == lado3 || lado1 == lado3 ? "Isósceles" : "Escaleno"));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19. Divisível por 2 ou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numero13 = 6;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System.out.println(numero13 % 2 == 0 || numero13 % 3 == 0 ? "Divisível" : "Não divisível");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20. Recuperação, Aprovado ou Reprovado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double nota2 = 5.5;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System.out.println(nota2 &gt;= 7 ? "Aprovado" : (nota2 &gt;= 5 &amp;&amp; nota2 &lt; 7 ? "Recuperação" : "Reprovado"));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21. Par ou Ímpar, Positivo ou Negativo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numero14 = -8;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System.out.println((numero14 % 2 == 0 ? "Par" : "Ímpar") + " e " + (numero14 &gt; 0 ? "Positivo" : "Negativo"));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22. Frete grátis (valor do produto &gt;= 100)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double valorProduto = 120;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System.out.println(valorProduto &gt;= 100 ? "Frete grátis" : "Frete pago");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23. Senha válida (mínimo 8 caracteres)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String senha = "abcd1234";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System.out.println(senha.length() &gt;= 8 ? "Senha válida" : "Senha inválida");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 24. Número perfeito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numero15 = 6;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somaDivisores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(int i = 1; i &lt; numero15; i++)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(numero15 % i == 0)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somaDivisores += i;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System.out.println(somaDivisores == numero15 ? "Perfeito" : "Não perfeito");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25. Dia útil ou Final de semana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dia = 6;  // 1 = Segunda, 2 = Terça, ..., 7 = Domingo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System.out.println(dia &gt;= 1 &amp;&amp; dia &lt;= 5 ? "Dia útil" : "Final de semana");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26. Pode votar (idade &gt;= 16)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int idadeVotacao = 17;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System.out.println(idadeVotacao &gt;= 16 ? "Pode votar" : "Não pode votar");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27. Positivo ou Zero, ou Negativo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numero16 = 3;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System.out.println(numero16 &gt;= 0 ? "Positivo ou Zero" : "Negativo");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28. Dentro ou Fora do intervalo [20, 30]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numero17 = 25;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System.out.println((numero17 &gt;= 20 &amp;&amp; numero17 &lt;= 30) ? "Dentro do intervalo" : "Fora do intervalo");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29. Idade: Adulto, Idoso, ou Jovem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idade2 = 45;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System.out.println(idade2 &gt;= 18 &amp;&amp; idade2 &lt;= 60 ? "Adulto" : (idade2 &gt; 60 ? "Idoso" : "Jovem"));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30. Aprovado ou Reprovado baseado na média de duas notas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nota3 = 5.8, nota4 = 7.2;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media = (nota3 + nota4) / 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System.out.println(media &gt;= 6 ? "Aprovado" : "Reprovado");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