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CFDE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10B5C46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BDFE78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7C2413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24CE201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A86FFFA" w14:textId="1867D03A" w:rsidR="005D73E6" w:rsidRDefault="005D73E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4"/>
          <w:szCs w:val="44"/>
        </w:rPr>
      </w:pPr>
    </w:p>
    <w:p w14:paraId="61AC0B9F" w14:textId="77777777" w:rsidR="00D45C5F" w:rsidRPr="00D45C5F" w:rsidRDefault="00D45C5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4"/>
          <w:szCs w:val="44"/>
        </w:rPr>
      </w:pPr>
    </w:p>
    <w:p w14:paraId="3816FBD4" w14:textId="77777777" w:rsidR="005D73E6" w:rsidRDefault="00AC6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City University of Hong Kong</w:t>
      </w:r>
    </w:p>
    <w:p w14:paraId="64C7BDF8" w14:textId="77777777" w:rsidR="005D73E6" w:rsidRDefault="00AC64E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CS3343 Software Engineering Practice</w:t>
      </w:r>
    </w:p>
    <w:p w14:paraId="5DCFB7A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4C52C02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B35EDE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EF42143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6ACF49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42FF209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E65317E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B2869AB" w14:textId="77777777" w:rsidR="005D73E6" w:rsidRDefault="005D73E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6A961E" w14:textId="310DFD96" w:rsidR="005D73E6" w:rsidRDefault="0042423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Test</w:t>
      </w:r>
      <w:r w:rsidR="00AC64E1">
        <w:rPr>
          <w:rFonts w:ascii="Times New Roman" w:eastAsia="Times New Roman" w:hAnsi="Times New Roman" w:cs="Times New Roman"/>
          <w:sz w:val="36"/>
          <w:szCs w:val="36"/>
        </w:rPr>
        <w:t xml:space="preserve"> Report</w:t>
      </w:r>
    </w:p>
    <w:p w14:paraId="3C0DE44D" w14:textId="77777777" w:rsidR="005D73E6" w:rsidRDefault="00AC64E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Project Title: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Club Management System</w:t>
      </w:r>
    </w:p>
    <w:p w14:paraId="7BFC2AEC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4078E7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F1CA2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6E4AF87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E2EAFD4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1C188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0E5DBF1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D3391C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E6C76BA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213ABF2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7B80562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9B3495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E122736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97725E6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AF5B5F4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F5243D5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2011553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E9BEDE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F02FEE8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F9B60B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6C97A79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A6C2974" w14:textId="77777777" w:rsidR="005D73E6" w:rsidRDefault="005D73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27F4702" w14:textId="77777777" w:rsidR="005D73E6" w:rsidRDefault="00AC64E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Tutorial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Session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L01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73E6" w14:paraId="3680963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DD57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FC43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Number</w:t>
            </w:r>
          </w:p>
        </w:tc>
      </w:tr>
      <w:tr w:rsidR="005D73E6" w14:paraId="67AC839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A4AF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WANG KA CHUN KEVIN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B772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55229123</w:t>
            </w:r>
          </w:p>
        </w:tc>
      </w:tr>
      <w:tr w:rsidR="005D73E6" w14:paraId="09E2FB69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A592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WONG SIU FAI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C5F4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55223247</w:t>
            </w:r>
          </w:p>
        </w:tc>
      </w:tr>
      <w:tr w:rsidR="005D73E6" w14:paraId="6328ECC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8F7C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KWAN TO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658F" w14:textId="77777777" w:rsidR="005D73E6" w:rsidRDefault="00AC64E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55233726</w:t>
            </w:r>
          </w:p>
        </w:tc>
      </w:tr>
    </w:tbl>
    <w:p w14:paraId="1560D6F9" w14:textId="77777777" w:rsidR="005D73E6" w:rsidRDefault="00AC64E1">
      <w:r>
        <w:br w:type="page"/>
      </w:r>
    </w:p>
    <w:p w14:paraId="2B0CC8A6" w14:textId="24BCFBCA" w:rsidR="00DA5F8F" w:rsidRPr="00267981" w:rsidRDefault="00267981" w:rsidP="00E73173">
      <w:pPr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>The following is our h</w:t>
      </w:r>
      <w:r w:rsidR="00DA5F8F" w:rsidRPr="00267981">
        <w:rPr>
          <w:rFonts w:ascii="Times New Roman" w:eastAsia="Times New Roman" w:hAnsi="Times New Roman" w:cs="Times New Roman"/>
          <w:szCs w:val="24"/>
        </w:rPr>
        <w:t xml:space="preserve">ierarchy </w:t>
      </w:r>
      <w:r>
        <w:rPr>
          <w:rFonts w:ascii="Times New Roman" w:eastAsia="Times New Roman" w:hAnsi="Times New Roman" w:cs="Times New Roman"/>
          <w:szCs w:val="24"/>
        </w:rPr>
        <w:t>d</w:t>
      </w:r>
      <w:r w:rsidR="00DA5F8F" w:rsidRPr="00267981">
        <w:rPr>
          <w:rFonts w:ascii="Times New Roman" w:eastAsia="Times New Roman" w:hAnsi="Times New Roman" w:cs="Times New Roman"/>
          <w:szCs w:val="24"/>
        </w:rPr>
        <w:t>iagram</w:t>
      </w:r>
      <w:r>
        <w:rPr>
          <w:rFonts w:ascii="Times New Roman" w:eastAsia="Times New Roman" w:hAnsi="Times New Roman" w:cs="Times New Roman"/>
          <w:szCs w:val="24"/>
        </w:rPr>
        <w:t>:</w:t>
      </w:r>
    </w:p>
    <w:p w14:paraId="1E2895FA" w14:textId="5C31FB97" w:rsidR="00DA5F8F" w:rsidRPr="00267981" w:rsidRDefault="00DA5F8F" w:rsidP="00E73173">
      <w:pPr>
        <w:jc w:val="left"/>
        <w:rPr>
          <w:rFonts w:ascii="Times New Roman" w:eastAsia="Times New Roman" w:hAnsi="Times New Roman" w:cs="Times New Roman"/>
          <w:szCs w:val="24"/>
        </w:rPr>
      </w:pPr>
      <w:r w:rsidRPr="00267981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48DB9F5" wp14:editId="0D9A1C26">
            <wp:extent cx="5731510" cy="3227705"/>
            <wp:effectExtent l="0" t="0" r="0" b="0"/>
            <wp:docPr id="272" name="Google Shape;272;p26" descr="A picture containing map&#10;&#10;Description automatically generated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Google Shape;272;p26"/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5294" w14:textId="2CF0D90A" w:rsidR="005D73E6" w:rsidRPr="00267981" w:rsidRDefault="00AC64E1" w:rsidP="00E73173">
      <w:pPr>
        <w:jc w:val="left"/>
        <w:rPr>
          <w:rFonts w:ascii="Times New Roman" w:eastAsia="Times New Roman" w:hAnsi="Times New Roman" w:cs="Times New Roman"/>
          <w:szCs w:val="24"/>
          <w:u w:val="single"/>
        </w:rPr>
      </w:pPr>
      <w:r w:rsidRPr="00267981">
        <w:rPr>
          <w:rFonts w:ascii="Times New Roman" w:eastAsia="Times New Roman" w:hAnsi="Times New Roman" w:cs="Times New Roman"/>
          <w:szCs w:val="24"/>
          <w:u w:val="single"/>
        </w:rPr>
        <w:t>Methodology</w:t>
      </w:r>
    </w:p>
    <w:p w14:paraId="2B90BDAD" w14:textId="252E21D3" w:rsidR="005D73E6" w:rsidRDefault="00AC64E1" w:rsidP="00E73173">
      <w:pPr>
        <w:jc w:val="left"/>
        <w:rPr>
          <w:rFonts w:ascii="Times New Roman" w:eastAsia="Times New Roman" w:hAnsi="Times New Roman" w:cs="Times New Roman"/>
          <w:szCs w:val="24"/>
        </w:rPr>
      </w:pPr>
      <w:r w:rsidRPr="00267981">
        <w:rPr>
          <w:rFonts w:ascii="Times New Roman" w:eastAsia="Times New Roman" w:hAnsi="Times New Roman" w:cs="Times New Roman"/>
          <w:szCs w:val="24"/>
        </w:rPr>
        <w:t xml:space="preserve">We choose the Top-Down Approach as our testing method. Testing takes place from top to down following the control flow of the software system. A higher possibility of obtaining an early prototype is one of the reasons we use this approach. To ensure that we can start as soon as possible, we </w:t>
      </w:r>
      <w:proofErr w:type="gramStart"/>
      <w:r w:rsidRPr="00267981">
        <w:rPr>
          <w:rFonts w:ascii="Times New Roman" w:eastAsia="Times New Roman" w:hAnsi="Times New Roman" w:cs="Times New Roman"/>
          <w:szCs w:val="24"/>
        </w:rPr>
        <w:t>have to</w:t>
      </w:r>
      <w:proofErr w:type="gramEnd"/>
      <w:r w:rsidRPr="00267981">
        <w:rPr>
          <w:rFonts w:ascii="Times New Roman" w:eastAsia="Times New Roman" w:hAnsi="Times New Roman" w:cs="Times New Roman"/>
          <w:szCs w:val="24"/>
        </w:rPr>
        <w:t xml:space="preserve"> use the Top-Down method to get our first image of the prototype. Moreover, when it comes to </w:t>
      </w:r>
      <w:r w:rsidR="00267981">
        <w:rPr>
          <w:rFonts w:ascii="Times New Roman" w:eastAsia="Times New Roman" w:hAnsi="Times New Roman" w:cs="Times New Roman"/>
          <w:szCs w:val="24"/>
        </w:rPr>
        <w:t xml:space="preserve">the </w:t>
      </w:r>
      <w:r w:rsidRPr="00267981">
        <w:rPr>
          <w:rFonts w:ascii="Times New Roman" w:eastAsia="Times New Roman" w:hAnsi="Times New Roman" w:cs="Times New Roman"/>
          <w:szCs w:val="24"/>
        </w:rPr>
        <w:t>Top-Down Approach, critical Modules are tested on priority; major design flaws could be found and fixed first, for example</w:t>
      </w:r>
      <w:r w:rsidR="00267981">
        <w:rPr>
          <w:rFonts w:ascii="Times New Roman" w:eastAsia="Times New Roman" w:hAnsi="Times New Roman" w:cs="Times New Roman"/>
          <w:szCs w:val="24"/>
        </w:rPr>
        <w:t>,</w:t>
      </w:r>
      <w:r w:rsidRPr="00267981">
        <w:rPr>
          <w:rFonts w:ascii="Times New Roman" w:eastAsia="Times New Roman" w:hAnsi="Times New Roman" w:cs="Times New Roman"/>
          <w:szCs w:val="24"/>
        </w:rPr>
        <w:t xml:space="preserve"> main and some other </w:t>
      </w:r>
      <w:r w:rsidR="00267981">
        <w:rPr>
          <w:rFonts w:ascii="Times New Roman" w:eastAsia="Times New Roman" w:hAnsi="Times New Roman" w:cs="Times New Roman"/>
          <w:szCs w:val="24"/>
        </w:rPr>
        <w:t>essential</w:t>
      </w:r>
      <w:r w:rsidRPr="00267981">
        <w:rPr>
          <w:rFonts w:ascii="Times New Roman" w:eastAsia="Times New Roman" w:hAnsi="Times New Roman" w:cs="Times New Roman"/>
          <w:szCs w:val="24"/>
        </w:rPr>
        <w:t xml:space="preserve"> command</w:t>
      </w:r>
      <w:r w:rsidR="00267981">
        <w:rPr>
          <w:rFonts w:ascii="Times New Roman" w:eastAsia="Times New Roman" w:hAnsi="Times New Roman" w:cs="Times New Roman"/>
          <w:szCs w:val="24"/>
        </w:rPr>
        <w:t>s</w:t>
      </w:r>
      <w:r w:rsidRPr="00267981">
        <w:rPr>
          <w:rFonts w:ascii="Times New Roman" w:eastAsia="Times New Roman" w:hAnsi="Times New Roman" w:cs="Times New Roman"/>
          <w:szCs w:val="24"/>
        </w:rPr>
        <w:t xml:space="preserve">. Therefore, it would be a smart decision to use </w:t>
      </w:r>
      <w:r w:rsidR="00267981">
        <w:rPr>
          <w:rFonts w:ascii="Times New Roman" w:eastAsia="Times New Roman" w:hAnsi="Times New Roman" w:cs="Times New Roman"/>
          <w:szCs w:val="24"/>
        </w:rPr>
        <w:t xml:space="preserve">the </w:t>
      </w:r>
      <w:r w:rsidRPr="00267981">
        <w:rPr>
          <w:rFonts w:ascii="Times New Roman" w:eastAsia="Times New Roman" w:hAnsi="Times New Roman" w:cs="Times New Roman"/>
          <w:szCs w:val="24"/>
        </w:rPr>
        <w:t>Top-Down method.</w:t>
      </w:r>
    </w:p>
    <w:p w14:paraId="75D46C59" w14:textId="69933CB0" w:rsidR="00267981" w:rsidRDefault="00267981" w:rsidP="00E73173">
      <w:pPr>
        <w:jc w:val="left"/>
        <w:rPr>
          <w:rFonts w:ascii="Times New Roman" w:eastAsiaTheme="minorEastAsia" w:hAnsi="Times New Roman" w:cs="Times New Roman"/>
          <w:b/>
          <w:szCs w:val="24"/>
        </w:rPr>
      </w:pPr>
      <w:r w:rsidRPr="00267981">
        <w:rPr>
          <w:rFonts w:ascii="Times New Roman" w:eastAsiaTheme="minorEastAsia" w:hAnsi="Times New Roman" w:cs="Times New Roman" w:hint="eastAsia"/>
          <w:b/>
          <w:szCs w:val="24"/>
        </w:rPr>
        <w:t>U</w:t>
      </w:r>
      <w:r w:rsidRPr="00267981">
        <w:rPr>
          <w:rFonts w:ascii="Times New Roman" w:eastAsiaTheme="minorEastAsia" w:hAnsi="Times New Roman" w:cs="Times New Roman"/>
          <w:b/>
          <w:szCs w:val="24"/>
        </w:rPr>
        <w:t>nit Testing</w:t>
      </w:r>
    </w:p>
    <w:p w14:paraId="508C1D74" w14:textId="49C44EC4" w:rsidR="00267981" w:rsidRPr="00267981" w:rsidRDefault="00267981" w:rsidP="00267981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eastAsiaTheme="minorEastAsia" w:hAnsi="Times New Roman" w:cs="Times New Roman"/>
          <w:b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Unit Testing 1:</w:t>
      </w:r>
      <w:r>
        <w:rPr>
          <w:rFonts w:ascii="Times New Roman" w:eastAsiaTheme="minorEastAsia" w:hAnsi="Times New Roman" w:cs="Times New Roman"/>
          <w:szCs w:val="24"/>
        </w:rPr>
        <w:tab/>
        <w:t>Main</w:t>
      </w:r>
    </w:p>
    <w:p w14:paraId="0B0E981D" w14:textId="4E19503D" w:rsidR="00267981" w:rsidRDefault="00267981" w:rsidP="00267981">
      <w:pPr>
        <w:jc w:val="left"/>
        <w:rPr>
          <w:rFonts w:ascii="Times New Roman" w:eastAsiaTheme="minorEastAsia" w:hAnsi="Times New Roman" w:cs="Times New Roman"/>
          <w:b/>
          <w:szCs w:val="24"/>
        </w:rPr>
      </w:pPr>
      <w:r>
        <w:rPr>
          <w:rFonts w:ascii="Times New Roman" w:eastAsiaTheme="minorEastAsia" w:hAnsi="Times New Roman" w:cs="Times New Roman" w:hint="eastAsia"/>
          <w:b/>
          <w:szCs w:val="24"/>
        </w:rPr>
        <w:t>I</w:t>
      </w:r>
      <w:r>
        <w:rPr>
          <w:rFonts w:ascii="Times New Roman" w:eastAsiaTheme="minorEastAsia" w:hAnsi="Times New Roman" w:cs="Times New Roman"/>
          <w:b/>
          <w:szCs w:val="24"/>
        </w:rPr>
        <w:t>ntegration Testing</w:t>
      </w:r>
    </w:p>
    <w:p w14:paraId="58A95109" w14:textId="41DA119D" w:rsidR="00267981" w:rsidRPr="00267981" w:rsidRDefault="00267981" w:rsidP="00267981">
      <w:pPr>
        <w:pStyle w:val="ListParagraph"/>
        <w:numPr>
          <w:ilvl w:val="0"/>
          <w:numId w:val="2"/>
        </w:numPr>
        <w:ind w:leftChars="0"/>
        <w:rPr>
          <w:rFonts w:ascii="Times New Roman" w:eastAsia="Times New Roman" w:hAnsi="Times New Roman" w:cs="Times New Roman"/>
          <w:szCs w:val="24"/>
        </w:rPr>
      </w:pPr>
      <w:r w:rsidRPr="00267981">
        <w:rPr>
          <w:rFonts w:ascii="Times New Roman" w:eastAsia="Times New Roman" w:hAnsi="Times New Roman" w:cs="Times New Roman"/>
          <w:szCs w:val="24"/>
        </w:rPr>
        <w:t>Integration Testing 1:</w:t>
      </w:r>
      <w:r>
        <w:rPr>
          <w:rFonts w:ascii="Times New Roman" w:eastAsia="Times New Roman" w:hAnsi="Times New Roman" w:cs="Times New Roman"/>
          <w:szCs w:val="24"/>
        </w:rPr>
        <w:tab/>
      </w:r>
      <w:r w:rsidRPr="00267981">
        <w:rPr>
          <w:rFonts w:ascii="Times New Roman" w:eastAsia="Times New Roman" w:hAnsi="Times New Roman" w:cs="Times New Roman"/>
          <w:szCs w:val="24"/>
        </w:rPr>
        <w:t xml:space="preserve">Main + Command (e.g. </w:t>
      </w:r>
      <w:proofErr w:type="spellStart"/>
      <w:r w:rsidRPr="00267981">
        <w:rPr>
          <w:rFonts w:ascii="Times New Roman" w:eastAsia="Times New Roman" w:hAnsi="Times New Roman" w:cs="Times New Roman"/>
          <w:szCs w:val="24"/>
        </w:rPr>
        <w:t>AddClubTutorCM</w:t>
      </w:r>
      <w:proofErr w:type="spellEnd"/>
      <w:r w:rsidRPr="00267981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proofErr w:type="gramStart"/>
      <w:r w:rsidRPr="00267981">
        <w:rPr>
          <w:rFonts w:ascii="Times New Roman" w:eastAsia="Times New Roman" w:hAnsi="Times New Roman" w:cs="Times New Roman"/>
          <w:szCs w:val="24"/>
        </w:rPr>
        <w:t>CreateClubCM,etc</w:t>
      </w:r>
      <w:proofErr w:type="spellEnd"/>
      <w:proofErr w:type="gramEnd"/>
      <w:r w:rsidRPr="00267981">
        <w:rPr>
          <w:rFonts w:ascii="Times New Roman" w:eastAsia="Times New Roman" w:hAnsi="Times New Roman" w:cs="Times New Roman"/>
          <w:szCs w:val="24"/>
        </w:rPr>
        <w:t>,)</w:t>
      </w:r>
    </w:p>
    <w:p w14:paraId="6FF5043D" w14:textId="077455F7" w:rsidR="00DA5F8F" w:rsidRDefault="00267981" w:rsidP="00267981">
      <w:pPr>
        <w:pStyle w:val="ListParagraph"/>
        <w:numPr>
          <w:ilvl w:val="0"/>
          <w:numId w:val="2"/>
        </w:numPr>
        <w:ind w:leftChars="0"/>
        <w:rPr>
          <w:rFonts w:ascii="Times New Roman" w:eastAsia="Times New Roman" w:hAnsi="Times New Roman" w:cs="Times New Roman"/>
          <w:szCs w:val="24"/>
        </w:rPr>
      </w:pPr>
      <w:r w:rsidRPr="00267981">
        <w:rPr>
          <w:rFonts w:ascii="Times New Roman" w:eastAsia="Times New Roman" w:hAnsi="Times New Roman" w:cs="Times New Roman"/>
          <w:szCs w:val="24"/>
        </w:rPr>
        <w:t>Integration Testing 2:</w:t>
      </w:r>
      <w:r w:rsidRPr="00267981">
        <w:rPr>
          <w:rFonts w:ascii="Times New Roman" w:eastAsia="Times New Roman" w:hAnsi="Times New Roman" w:cs="Times New Roman"/>
          <w:szCs w:val="24"/>
        </w:rPr>
        <w:tab/>
        <w:t>Main + Command + School</w:t>
      </w:r>
    </w:p>
    <w:p w14:paraId="15129357" w14:textId="7DF569B6" w:rsidR="00267981" w:rsidRPr="00267981" w:rsidRDefault="00267981" w:rsidP="00267981">
      <w:pPr>
        <w:rPr>
          <w:rFonts w:ascii="Times New Roman" w:eastAsiaTheme="minorEastAsia" w:hAnsi="Times New Roman" w:cs="Times New Roman"/>
          <w:b/>
          <w:szCs w:val="24"/>
        </w:rPr>
      </w:pPr>
      <w:r w:rsidRPr="00267981">
        <w:rPr>
          <w:rFonts w:ascii="Times New Roman" w:eastAsiaTheme="minorEastAsia" w:hAnsi="Times New Roman" w:cs="Times New Roman" w:hint="eastAsia"/>
          <w:b/>
          <w:szCs w:val="24"/>
        </w:rPr>
        <w:t>S</w:t>
      </w:r>
      <w:r w:rsidRPr="00267981">
        <w:rPr>
          <w:rFonts w:ascii="Times New Roman" w:eastAsiaTheme="minorEastAsia" w:hAnsi="Times New Roman" w:cs="Times New Roman"/>
          <w:b/>
          <w:szCs w:val="24"/>
        </w:rPr>
        <w:t>ystem Testing</w:t>
      </w:r>
    </w:p>
    <w:p w14:paraId="62537291" w14:textId="5038C735" w:rsidR="00DA5F8F" w:rsidRPr="00267981" w:rsidRDefault="00DA5F8F" w:rsidP="00267981">
      <w:pPr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HK"/>
        </w:rPr>
      </w:pPr>
      <w:r w:rsidRPr="00267981">
        <w:rPr>
          <w:rFonts w:ascii="Times New Roman" w:eastAsia="Times New Roman" w:hAnsi="Times New Roman" w:cs="Times New Roman"/>
          <w:szCs w:val="24"/>
        </w:rPr>
        <w:t>Main + Command + School + Teacher + Club</w:t>
      </w:r>
    </w:p>
    <w:p w14:paraId="2D3F2E5F" w14:textId="6BE2BE7D" w:rsidR="00267981" w:rsidRDefault="00267981">
      <w:pPr>
        <w:rPr>
          <w:rFonts w:ascii="Times New Roman" w:eastAsiaTheme="minorEastAsia" w:hAnsi="Times New Roman" w:cs="Times New Roman"/>
          <w:sz w:val="24"/>
          <w:szCs w:val="24"/>
          <w:lang w:val="en-HK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HK"/>
        </w:rPr>
        <w:br w:type="page"/>
      </w:r>
    </w:p>
    <w:p w14:paraId="6AC95B61" w14:textId="77777777" w:rsidR="005D73E6" w:rsidRPr="00267981" w:rsidRDefault="00AC64E1" w:rsidP="00E73173">
      <w:pPr>
        <w:jc w:val="left"/>
        <w:rPr>
          <w:rFonts w:ascii="Times New Roman" w:eastAsia="Times New Roman" w:hAnsi="Times New Roman" w:cs="Times New Roman"/>
          <w:szCs w:val="24"/>
          <w:u w:val="single"/>
        </w:rPr>
      </w:pPr>
      <w:r w:rsidRPr="00267981">
        <w:rPr>
          <w:rFonts w:ascii="Times New Roman" w:eastAsia="Times New Roman" w:hAnsi="Times New Roman" w:cs="Times New Roman"/>
          <w:szCs w:val="24"/>
          <w:u w:val="single"/>
        </w:rPr>
        <w:lastRenderedPageBreak/>
        <w:t>Coverage Analysis</w:t>
      </w:r>
    </w:p>
    <w:p w14:paraId="49C387A8" w14:textId="0166201F" w:rsidR="005D73E6" w:rsidRDefault="00AC64E1" w:rsidP="00E73173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F6619" wp14:editId="503AF8C3">
            <wp:extent cx="4728063" cy="4663296"/>
            <wp:effectExtent l="114300" t="101600" r="123825" b="137795"/>
            <wp:docPr id="51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063" cy="46632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713ACE" w14:textId="410300AC" w:rsidR="0099096D" w:rsidRPr="00267981" w:rsidRDefault="00B70690" w:rsidP="00E73173">
      <w:pPr>
        <w:jc w:val="left"/>
        <w:rPr>
          <w:rFonts w:ascii="Times New Roman" w:eastAsia="Times New Roman" w:hAnsi="Times New Roman" w:cs="Times New Roman"/>
          <w:szCs w:val="24"/>
        </w:rPr>
      </w:pPr>
      <w:r w:rsidRPr="00267981">
        <w:rPr>
          <w:rFonts w:ascii="Times New Roman" w:eastAsia="Times New Roman" w:hAnsi="Times New Roman" w:cs="Times New Roman"/>
          <w:szCs w:val="24"/>
        </w:rPr>
        <w:t xml:space="preserve">We tried our best to achieve the highest percentage for </w:t>
      </w:r>
      <w:r w:rsidR="00267981">
        <w:rPr>
          <w:rFonts w:ascii="Times New Roman" w:eastAsia="Times New Roman" w:hAnsi="Times New Roman" w:cs="Times New Roman"/>
          <w:szCs w:val="24"/>
        </w:rPr>
        <w:t>full</w:t>
      </w:r>
      <w:r w:rsidRPr="00267981">
        <w:rPr>
          <w:rFonts w:ascii="Times New Roman" w:eastAsia="Times New Roman" w:hAnsi="Times New Roman" w:cs="Times New Roman"/>
          <w:szCs w:val="24"/>
        </w:rPr>
        <w:t xml:space="preserve"> coverage of testing</w:t>
      </w:r>
      <w:r w:rsidR="00267981">
        <w:rPr>
          <w:rFonts w:ascii="Times New Roman" w:eastAsia="Times New Roman" w:hAnsi="Times New Roman" w:cs="Times New Roman"/>
          <w:szCs w:val="24"/>
        </w:rPr>
        <w:t>,</w:t>
      </w:r>
      <w:r w:rsidRPr="00267981">
        <w:rPr>
          <w:rFonts w:ascii="Times New Roman" w:eastAsia="Times New Roman" w:hAnsi="Times New Roman" w:cs="Times New Roman"/>
          <w:szCs w:val="24"/>
        </w:rPr>
        <w:t xml:space="preserve"> and it is 97.5% in the end.</w:t>
      </w:r>
    </w:p>
    <w:p w14:paraId="2F5CB474" w14:textId="2B3D9CBA" w:rsidR="00267981" w:rsidRDefault="002679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A4471F" w14:textId="0AE62367" w:rsidR="0099096D" w:rsidRPr="00267981" w:rsidRDefault="0099096D" w:rsidP="00E73173">
      <w:pPr>
        <w:jc w:val="left"/>
        <w:rPr>
          <w:rFonts w:ascii="Times New Roman" w:eastAsiaTheme="minorEastAsia" w:hAnsi="Times New Roman" w:cs="Times New Roman"/>
          <w:szCs w:val="24"/>
          <w:u w:val="single"/>
        </w:rPr>
      </w:pPr>
      <w:r w:rsidRPr="00267981">
        <w:rPr>
          <w:rFonts w:ascii="Times New Roman" w:eastAsia="Times New Roman" w:hAnsi="Times New Roman" w:cs="Times New Roman"/>
          <w:szCs w:val="24"/>
          <w:u w:val="single"/>
        </w:rPr>
        <w:lastRenderedPageBreak/>
        <w:t>Details</w:t>
      </w:r>
    </w:p>
    <w:p w14:paraId="6E913AD3" w14:textId="7455FCFB" w:rsidR="00267981" w:rsidRPr="00267981" w:rsidRDefault="0099096D" w:rsidP="00E73173">
      <w:pPr>
        <w:jc w:val="left"/>
        <w:rPr>
          <w:rFonts w:ascii="Times New Roman" w:eastAsiaTheme="minorEastAsia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3629D0D7" w14:textId="77777777" w:rsidTr="00267981">
        <w:tc>
          <w:tcPr>
            <w:tcW w:w="9016" w:type="dxa"/>
          </w:tcPr>
          <w:p w14:paraId="640D5D1D" w14:textId="000E3061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62A320" wp14:editId="5218CAB5">
                  <wp:extent cx="5486400" cy="840105"/>
                  <wp:effectExtent l="76200" t="50800" r="76200" b="86995"/>
                  <wp:docPr id="51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401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67C97210" w14:textId="05DE095D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19EAA9" wp14:editId="274C1FE0">
                  <wp:extent cx="5486400" cy="448310"/>
                  <wp:effectExtent l="76200" t="50800" r="76200" b="97790"/>
                  <wp:docPr id="5126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83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0A9E1" w14:textId="301D4949" w:rsidR="00267981" w:rsidRPr="00267981" w:rsidRDefault="00267981" w:rsidP="00E73173">
      <w:pPr>
        <w:jc w:val="left"/>
        <w:rPr>
          <w:rFonts w:ascii="Times New Roman" w:eastAsiaTheme="minorEastAsia" w:hAnsi="Times New Roman" w:cs="Times New Roman"/>
          <w:b/>
          <w:szCs w:val="24"/>
        </w:rPr>
      </w:pPr>
    </w:p>
    <w:p w14:paraId="5D38ABF1" w14:textId="400F9F0A" w:rsidR="00267981" w:rsidRPr="00267981" w:rsidRDefault="0099096D" w:rsidP="00E73173">
      <w:pPr>
        <w:jc w:val="left"/>
        <w:rPr>
          <w:rFonts w:ascii="Times New Roman" w:eastAsiaTheme="minorEastAsia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t>Teacher.java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485D5841" w14:textId="77777777" w:rsidTr="00267981">
        <w:tc>
          <w:tcPr>
            <w:tcW w:w="9016" w:type="dxa"/>
          </w:tcPr>
          <w:p w14:paraId="03B6DC37" w14:textId="7656D3F8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0ED052" wp14:editId="5F5AC41C">
                  <wp:extent cx="5486400" cy="2194560"/>
                  <wp:effectExtent l="76200" t="50800" r="76200" b="91440"/>
                  <wp:docPr id="5129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94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5F43D55E" w14:textId="4DA9FC9B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0AB2B7" wp14:editId="3476D3D9">
                  <wp:extent cx="5486400" cy="1765935"/>
                  <wp:effectExtent l="76200" t="50800" r="76200" b="88265"/>
                  <wp:docPr id="512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659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55878" w14:textId="77777777" w:rsidR="00267981" w:rsidRDefault="0026798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A6F8FF5" w14:textId="6E7FE58F" w:rsidR="0099096D" w:rsidRDefault="0099096D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lastRenderedPageBreak/>
        <w:t>School.java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0CA72729" w14:textId="77777777" w:rsidTr="00267981">
        <w:tc>
          <w:tcPr>
            <w:tcW w:w="9016" w:type="dxa"/>
          </w:tcPr>
          <w:p w14:paraId="2BCA33AB" w14:textId="499A0485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AC4F90" wp14:editId="51751AB5">
                  <wp:extent cx="5486400" cy="1885950"/>
                  <wp:effectExtent l="76200" t="50800" r="76200" b="95250"/>
                  <wp:docPr id="51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859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74CA36D9" w14:textId="4B60DA17" w:rsidR="00267981" w:rsidRP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1405E5" wp14:editId="5032E3FA">
                  <wp:extent cx="5486400" cy="2168525"/>
                  <wp:effectExtent l="76200" t="50800" r="76200" b="92075"/>
                  <wp:docPr id="513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68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B4372" w14:textId="77777777" w:rsidR="00267981" w:rsidRDefault="00267981">
      <w:pPr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br w:type="page"/>
      </w:r>
    </w:p>
    <w:p w14:paraId="77BCC800" w14:textId="68B73372" w:rsidR="0099096D" w:rsidRDefault="0099096D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lastRenderedPageBreak/>
        <w:t>Club.java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6FC20211" w14:textId="77777777" w:rsidTr="00267981">
        <w:tc>
          <w:tcPr>
            <w:tcW w:w="9016" w:type="dxa"/>
          </w:tcPr>
          <w:p w14:paraId="331559ED" w14:textId="3EDD17A4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E0CE90" wp14:editId="456137F0">
                  <wp:extent cx="5486400" cy="1235075"/>
                  <wp:effectExtent l="76200" t="50800" r="76200" b="85725"/>
                  <wp:docPr id="5133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35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5BB9536A" w14:textId="09BDA9DD" w:rsidR="00267981" w:rsidRP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2A4512" wp14:editId="0CA8AFD0">
                  <wp:extent cx="5486400" cy="1475105"/>
                  <wp:effectExtent l="76200" t="50800" r="76200" b="86995"/>
                  <wp:docPr id="513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751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42860" w14:textId="77777777" w:rsidR="00267981" w:rsidRDefault="00267981" w:rsidP="00E73173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5578049" w14:textId="207DC6AA" w:rsidR="0099096D" w:rsidRDefault="0099096D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t>AddClubTutorCM.java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012C3A43" w14:textId="77777777" w:rsidTr="00267981">
        <w:tc>
          <w:tcPr>
            <w:tcW w:w="9016" w:type="dxa"/>
          </w:tcPr>
          <w:p w14:paraId="2AD1B90F" w14:textId="620FB214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2F9684" wp14:editId="2FADF2FD">
                  <wp:extent cx="5486400" cy="843915"/>
                  <wp:effectExtent l="76200" t="50800" r="76200" b="95885"/>
                  <wp:docPr id="513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439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E0D596C" w14:textId="5D86CF9F" w:rsidR="00267981" w:rsidRP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D7E506" wp14:editId="5079DDFC">
                  <wp:extent cx="5486400" cy="701040"/>
                  <wp:effectExtent l="76200" t="50800" r="76200" b="86360"/>
                  <wp:docPr id="513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01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846EC" w14:textId="77777777" w:rsidR="00267981" w:rsidRDefault="00267981">
      <w:pPr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br w:type="page"/>
      </w:r>
    </w:p>
    <w:p w14:paraId="1CBAC538" w14:textId="71E7A296" w:rsidR="0099096D" w:rsidRDefault="0099096D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lastRenderedPageBreak/>
        <w:t>CreateClubCM.java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6E8FA6C4" w14:textId="77777777" w:rsidTr="00267981">
        <w:tc>
          <w:tcPr>
            <w:tcW w:w="9016" w:type="dxa"/>
          </w:tcPr>
          <w:p w14:paraId="11E3E090" w14:textId="7CC8AFFE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149158" wp14:editId="4218B05D">
                  <wp:extent cx="5486400" cy="840105"/>
                  <wp:effectExtent l="76200" t="50800" r="76200" b="86995"/>
                  <wp:docPr id="513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401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7DE8FF1B" w14:textId="16D423AE" w:rsidR="00267981" w:rsidRP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69931D" wp14:editId="643DB59F">
                  <wp:extent cx="5486400" cy="686435"/>
                  <wp:effectExtent l="76200" t="50800" r="76200" b="88265"/>
                  <wp:docPr id="513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864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FCA08" w14:textId="77777777" w:rsidR="00267981" w:rsidRDefault="00267981" w:rsidP="00E73173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2600CD1" w14:textId="30B656EB" w:rsidR="005D73E6" w:rsidRDefault="0099096D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t>ListLeavesCM.java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4E1918FB" w14:textId="77777777" w:rsidTr="00267981">
        <w:tc>
          <w:tcPr>
            <w:tcW w:w="9016" w:type="dxa"/>
          </w:tcPr>
          <w:p w14:paraId="38FA7C0D" w14:textId="0A48D359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E0C0EB" wp14:editId="1755CB12">
                  <wp:extent cx="5486400" cy="845185"/>
                  <wp:effectExtent l="76200" t="50800" r="76200" b="94615"/>
                  <wp:docPr id="513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451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BEFEB0C" w14:textId="5A07CE5C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4926F" wp14:editId="10F2A590">
                  <wp:extent cx="5486400" cy="684530"/>
                  <wp:effectExtent l="76200" t="50800" r="76200" b="90170"/>
                  <wp:docPr id="513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845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7F5C8" w14:textId="77777777" w:rsidR="00267981" w:rsidRDefault="00267981" w:rsidP="00E73173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E87F03F" w14:textId="72CCC328" w:rsidR="0099096D" w:rsidRDefault="0099096D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t>ListRolesCM.java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5A1A736A" w14:textId="77777777" w:rsidTr="00267981">
        <w:tc>
          <w:tcPr>
            <w:tcW w:w="9016" w:type="dxa"/>
          </w:tcPr>
          <w:p w14:paraId="4F0611FF" w14:textId="43EA1C98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57DBF9" wp14:editId="509E9062">
                  <wp:extent cx="5486400" cy="724535"/>
                  <wp:effectExtent l="76200" t="50800" r="76200" b="88265"/>
                  <wp:docPr id="514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245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7EA9FB4B" w14:textId="1E4A6C63" w:rsidR="00267981" w:rsidRP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2CD494" wp14:editId="5AE3F799">
                  <wp:extent cx="5486400" cy="709930"/>
                  <wp:effectExtent l="76200" t="50800" r="76200" b="90170"/>
                  <wp:docPr id="514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099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24575" w14:textId="77777777" w:rsidR="00267981" w:rsidRDefault="00267981">
      <w:pPr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br w:type="page"/>
      </w:r>
    </w:p>
    <w:p w14:paraId="2BDE65B5" w14:textId="12A52A44" w:rsidR="0099096D" w:rsidRDefault="0099096D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lastRenderedPageBreak/>
        <w:t>NewTeacherCM.java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7917B13B" w14:textId="77777777" w:rsidTr="00267981">
        <w:tc>
          <w:tcPr>
            <w:tcW w:w="9016" w:type="dxa"/>
          </w:tcPr>
          <w:p w14:paraId="4C9F1D11" w14:textId="37327A81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28487" wp14:editId="5DF2E477">
                  <wp:extent cx="5486400" cy="1105200"/>
                  <wp:effectExtent l="76200" t="50800" r="76200" b="88900"/>
                  <wp:docPr id="514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05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3FB40B06" w14:textId="7E97ADA0" w:rsidR="00267981" w:rsidRP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ECCE76" wp14:editId="66B937BE">
                  <wp:extent cx="5486400" cy="712470"/>
                  <wp:effectExtent l="76200" t="50800" r="76200" b="87630"/>
                  <wp:docPr id="514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24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F72D9" w14:textId="77777777" w:rsidR="00267981" w:rsidRDefault="00267981" w:rsidP="00E73173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93B7403" w14:textId="01F593B3" w:rsidR="0099096D" w:rsidRDefault="00052E3B" w:rsidP="00E73173">
      <w:pPr>
        <w:jc w:val="left"/>
        <w:rPr>
          <w:rFonts w:ascii="Times New Roman" w:eastAsia="Times New Roman" w:hAnsi="Times New Roman" w:cs="Times New Roman"/>
          <w:b/>
          <w:szCs w:val="24"/>
        </w:rPr>
      </w:pPr>
      <w:r w:rsidRPr="00267981">
        <w:rPr>
          <w:rFonts w:ascii="Times New Roman" w:eastAsia="Times New Roman" w:hAnsi="Times New Roman" w:cs="Times New Roman"/>
          <w:b/>
          <w:szCs w:val="24"/>
        </w:rPr>
        <w:t>TakeLeaveCM.java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7981" w14:paraId="2CCEB1CF" w14:textId="77777777" w:rsidTr="00267981">
        <w:tc>
          <w:tcPr>
            <w:tcW w:w="9016" w:type="dxa"/>
          </w:tcPr>
          <w:p w14:paraId="530B6D6F" w14:textId="7E6E4AE4" w:rsid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3C0B74" wp14:editId="62906071">
                  <wp:extent cx="5486400" cy="1126490"/>
                  <wp:effectExtent l="76200" t="50800" r="76200" b="92710"/>
                  <wp:docPr id="514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264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649E6D29" w14:textId="02C2EB9A" w:rsidR="00267981" w:rsidRPr="00267981" w:rsidRDefault="00267981" w:rsidP="00E73173">
            <w:pPr>
              <w:jc w:val="left"/>
              <w:rPr>
                <w:rFonts w:ascii="Times New Roman" w:eastAsiaTheme="minorEastAsia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D5253A" wp14:editId="2E01D0FB">
                  <wp:extent cx="5486400" cy="659765"/>
                  <wp:effectExtent l="76200" t="50800" r="76200" b="89535"/>
                  <wp:docPr id="512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97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noFill/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40998" w14:textId="45FA267D" w:rsidR="00865E7D" w:rsidRPr="00424235" w:rsidRDefault="00865E7D" w:rsidP="00424235">
      <w:pPr>
        <w:rPr>
          <w:rFonts w:ascii="Times New Roman" w:eastAsiaTheme="minorEastAsia" w:hAnsi="Times New Roman" w:cs="Times New Roman" w:hint="eastAsia"/>
          <w:b/>
          <w:szCs w:val="24"/>
        </w:rPr>
      </w:pPr>
      <w:bookmarkStart w:id="0" w:name="_GoBack"/>
      <w:bookmarkEnd w:id="0"/>
    </w:p>
    <w:sectPr w:rsidR="00865E7D" w:rsidRPr="0042423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851" w:footer="22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025D4" w14:textId="77777777" w:rsidR="00424E3A" w:rsidRDefault="00424E3A">
      <w:pPr>
        <w:spacing w:after="0" w:line="240" w:lineRule="auto"/>
      </w:pPr>
      <w:r>
        <w:separator/>
      </w:r>
    </w:p>
  </w:endnote>
  <w:endnote w:type="continuationSeparator" w:id="0">
    <w:p w14:paraId="26DEAE9A" w14:textId="77777777" w:rsidR="00424E3A" w:rsidRDefault="0042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636F1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20E19" w14:textId="2A398257" w:rsidR="005D73E6" w:rsidRDefault="00AC64E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70690">
      <w:rPr>
        <w:noProof/>
        <w:color w:val="000000"/>
      </w:rPr>
      <w:t>1</w:t>
    </w:r>
    <w:r>
      <w:rPr>
        <w:color w:val="000000"/>
      </w:rPr>
      <w:fldChar w:fldCharType="end"/>
    </w:r>
  </w:p>
  <w:p w14:paraId="7553919F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48A22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43302" w14:textId="77777777" w:rsidR="00424E3A" w:rsidRDefault="00424E3A">
      <w:pPr>
        <w:spacing w:after="0" w:line="240" w:lineRule="auto"/>
      </w:pPr>
      <w:r>
        <w:separator/>
      </w:r>
    </w:p>
  </w:footnote>
  <w:footnote w:type="continuationSeparator" w:id="0">
    <w:p w14:paraId="1A8C7C2B" w14:textId="77777777" w:rsidR="00424E3A" w:rsidRDefault="00424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45050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92DB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564FE" w14:textId="77777777" w:rsidR="005D73E6" w:rsidRDefault="005D73E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CE2"/>
    <w:multiLevelType w:val="multilevel"/>
    <w:tmpl w:val="862A66D6"/>
    <w:lvl w:ilvl="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9648DF"/>
    <w:multiLevelType w:val="hybridMultilevel"/>
    <w:tmpl w:val="CC8A7A76"/>
    <w:lvl w:ilvl="0" w:tplc="72C2E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285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AC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BEB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0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0C7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4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44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0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495E52"/>
    <w:multiLevelType w:val="hybridMultilevel"/>
    <w:tmpl w:val="945286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NTUzNLUwM7c0NDVX0lEKTi0uzszPAykwrgUALnP9DSwAAAA="/>
  </w:docVars>
  <w:rsids>
    <w:rsidRoot w:val="005D73E6"/>
    <w:rsid w:val="00052E3B"/>
    <w:rsid w:val="00267981"/>
    <w:rsid w:val="002E4F50"/>
    <w:rsid w:val="00424235"/>
    <w:rsid w:val="00424E3A"/>
    <w:rsid w:val="00443807"/>
    <w:rsid w:val="005D73E6"/>
    <w:rsid w:val="006E6305"/>
    <w:rsid w:val="00762159"/>
    <w:rsid w:val="00865E7D"/>
    <w:rsid w:val="0099096D"/>
    <w:rsid w:val="00AC64E1"/>
    <w:rsid w:val="00B70690"/>
    <w:rsid w:val="00C72099"/>
    <w:rsid w:val="00D45C5F"/>
    <w:rsid w:val="00DA5F8F"/>
    <w:rsid w:val="00DE06F2"/>
    <w:rsid w:val="00E73173"/>
    <w:rsid w:val="00F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25ACB"/>
  <w15:docId w15:val="{6AD78C0E-86EB-DE49-B200-DDCD500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新細明體" w:hAnsi="Arial" w:cs="Arial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747"/>
  </w:style>
  <w:style w:type="paragraph" w:styleId="Heading1">
    <w:name w:val="heading 1"/>
    <w:basedOn w:val="Normal"/>
    <w:next w:val="Normal"/>
    <w:link w:val="Heading1Char"/>
    <w:uiPriority w:val="9"/>
    <w:qFormat/>
    <w:rsid w:val="003527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0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D5083F"/>
    <w:pPr>
      <w:spacing w:before="0" w:after="0" w:line="360" w:lineRule="auto"/>
      <w:jc w:val="center"/>
    </w:pPr>
    <w:rPr>
      <w:rFonts w:ascii="Times New Roman" w:eastAsia="Times New Roman" w:hAnsi="Times New Roman"/>
      <w:sz w:val="24"/>
      <w:u w:val="single"/>
    </w:rPr>
  </w:style>
  <w:style w:type="table" w:customStyle="1" w:styleId="TableGrid1">
    <w:name w:val="Table Grid1"/>
    <w:basedOn w:val="TableNormal"/>
    <w:uiPriority w:val="59"/>
    <w:rsid w:val="00352747"/>
    <w:rPr>
      <w:rFonts w:eastAsia="Times New Roman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D5083F"/>
    <w:rPr>
      <w:rFonts w:ascii="Times New Roman" w:eastAsia="Times New Roman" w:hAnsi="Times New Roman" w:cstheme="majorBidi"/>
      <w:b/>
      <w:bCs/>
      <w:kern w:val="52"/>
      <w:sz w:val="24"/>
      <w:szCs w:val="5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7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352747"/>
    <w:pPr>
      <w:keepLines/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52747"/>
    <w:pPr>
      <w:spacing w:after="100" w:line="259" w:lineRule="auto"/>
      <w:ind w:left="22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2747"/>
    <w:pPr>
      <w:spacing w:after="100" w:line="259" w:lineRule="auto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52747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175F2"/>
    <w:rPr>
      <w:rFonts w:ascii="Arial" w:hAnsi="Arial" w:cs="Arial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175F2"/>
    <w:rPr>
      <w:rFonts w:ascii="Arial" w:hAnsi="Arial" w:cs="Arial"/>
      <w:kern w:val="0"/>
      <w:sz w:val="20"/>
      <w:szCs w:val="20"/>
    </w:rPr>
  </w:style>
  <w:style w:type="table" w:styleId="TableGrid">
    <w:name w:val="Table Grid"/>
    <w:basedOn w:val="TableNormal"/>
    <w:uiPriority w:val="39"/>
    <w:rsid w:val="003E1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359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05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9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Subtitle">
    <w:name w:val="Subtitle"/>
    <w:basedOn w:val="Heading2"/>
    <w:next w:val="Normal"/>
    <w:uiPriority w:val="11"/>
    <w:qFormat/>
    <w:rsid w:val="00DE06F2"/>
    <w:pPr>
      <w:keepLines/>
      <w:spacing w:before="120" w:after="120"/>
      <w:jc w:val="left"/>
    </w:pPr>
    <w:rPr>
      <w:rFonts w:ascii="Georgia" w:eastAsia="Times New Roman" w:hAnsi="Georgia" w:cs="Georgia"/>
      <w:color w:val="666666"/>
      <w:sz w:val="20"/>
      <w:u w:val="single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5083F"/>
    <w:rPr>
      <w:color w:val="0563C1" w:themeColor="hyperlink"/>
      <w:u w:val="single"/>
    </w:rPr>
  </w:style>
  <w:style w:type="table" w:customStyle="1" w:styleId="a2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22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7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119">
          <w:marLeft w:val="936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6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610">
          <w:marLeft w:val="936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7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fXKgTKnYzb4XEOiUDqqydDzww==">AMUW2mX7laHf1woRsrbCjcklPH/d/PYKS3PwY/ANPhHTk8sXw5c6rwAJnV3Svw12uEnGgVxN6L/28gwtE1PTi/Zj/xtrJnUx0OObhgbRHJ6Wffu0AsCswTF5h9icp25gdb7clXA4tvJQ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 WANG</dc:creator>
  <cp:lastModifiedBy>KC WANG</cp:lastModifiedBy>
  <cp:revision>9</cp:revision>
  <dcterms:created xsi:type="dcterms:W3CDTF">2019-11-06T16:04:00Z</dcterms:created>
  <dcterms:modified xsi:type="dcterms:W3CDTF">2019-12-07T15:42:00Z</dcterms:modified>
</cp:coreProperties>
</file>