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Visualization</w:t>
      </w:r>
    </w:p>
    <w:bookmarkStart w:id="21" w:name="Xc82adc3265d2a57d4355f87be3d2736fa0d88c8"/>
    <w:p>
      <w:pPr>
        <w:pStyle w:val="Heading3"/>
      </w:pPr>
      <w:r>
        <w:t xml:space="preserve">Welcome to my visualization exercise! Below is my attepmt at recreating a plot from FiveThirtyEight. My starting data was only their .csv file that they iused for the plot on their site describing Congressional resignations over time. The firgure itself was made using RStudio packages…. and some sweat and tears. See below for the original figure.</w:t>
      </w:r>
    </w:p>
    <w:p>
      <w:pPr>
        <w:pStyle w:val="CaptionedFigure"/>
      </w:pPr>
      <w:r>
        <w:drawing>
          <wp:inline>
            <wp:extent cx="5334000" cy="3245197"/>
            <wp:effectExtent b="0" l="0" r="0" t="0"/>
            <wp:docPr descr="FiveThirtyEight" title="" id="1" name="Picture"/>
            <a:graphic>
              <a:graphicData uri="http://schemas.openxmlformats.org/drawingml/2006/picture">
                <pic:pic>
                  <pic:nvPicPr>
                    <pic:cNvPr descr="/Data/Github/MADA/CARTERCOLEMAN-MADA-portfolio/rakich-resignations-11.png" id="0" name="Picture"/>
                    <pic:cNvPicPr>
                      <a:picLocks noChangeArrowheads="1" noChangeAspect="1"/>
                    </pic:cNvPicPr>
                  </pic:nvPicPr>
                  <pic:blipFill>
                    <a:blip r:embed="rId20"/>
                    <a:stretch>
                      <a:fillRect/>
                    </a:stretch>
                  </pic:blipFill>
                  <pic:spPr bwMode="auto">
                    <a:xfrm>
                      <a:off x="0" y="0"/>
                      <a:ext cx="5334000" cy="3245197"/>
                    </a:xfrm>
                    <a:prstGeom prst="rect">
                      <a:avLst/>
                    </a:prstGeom>
                    <a:noFill/>
                    <a:ln w="9525">
                      <a:noFill/>
                      <a:headEnd/>
                      <a:tailEnd/>
                    </a:ln>
                  </pic:spPr>
                </pic:pic>
              </a:graphicData>
            </a:graphic>
          </wp:inline>
        </w:drawing>
      </w:r>
    </w:p>
    <w:p>
      <w:pPr>
        <w:pStyle w:val="ImageCaption"/>
      </w:pPr>
      <w:r>
        <w:t xml:space="preserve">FiveThirtyEight</w:t>
      </w:r>
    </w:p>
    <w:p>
      <w:pPr>
        <w:pStyle w:val="BodyText"/>
      </w:pPr>
    </w:p>
    <w:bookmarkEnd w:id="21"/>
    <w:bookmarkStart w:id="22" w:name="Xba783d233dab64aab27d8fca77b99359dd7f144"/>
    <w:p>
      <w:pPr>
        <w:pStyle w:val="Heading3"/>
      </w:pPr>
      <w:r>
        <w:t xml:space="preserve">Here is where I start my figure production.</w:t>
      </w:r>
    </w:p>
    <w:p>
      <w:pPr>
        <w:pStyle w:val="FirstParagraph"/>
      </w:pPr>
    </w:p>
    <w:p>
      <w:pPr>
        <w:pStyle w:val="BodyText"/>
      </w:pPr>
      <w:r>
        <w:t xml:space="preserve">Load important packages:</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(here)</w:t>
      </w:r>
      <w:r>
        <w:br/>
      </w:r>
      <w:r>
        <w:rPr>
          <w:rStyle w:val="FunctionTok"/>
        </w:rPr>
        <w:t xml:space="preserve">library</w:t>
      </w:r>
      <w:r>
        <w:rPr>
          <w:rStyle w:val="NormalTok"/>
        </w:rPr>
        <w:t xml:space="preserve">(knitr)</w:t>
      </w:r>
    </w:p>
    <w:p>
      <w:pPr>
        <w:pStyle w:val="FirstParagraph"/>
      </w:pPr>
      <w:r>
        <w:t xml:space="preserve">Set up a custom color pallete for later use.</w:t>
      </w:r>
    </w:p>
    <w:p>
      <w:pPr>
        <w:pStyle w:val="SourceCode"/>
      </w:pPr>
      <w:r>
        <w:rPr>
          <w:rStyle w:val="NormalTok"/>
        </w:rPr>
        <w:t xml:space="preserve">Five_Thirty_Eight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"Other office"</w:t>
      </w:r>
      <w:r>
        <w:rPr>
          <w:rStyle w:val="NormalTok"/>
        </w:rPr>
        <w:t xml:space="preserve"> </w:t>
      </w:r>
      <w:r>
        <w:rPr>
          <w:rStyle w:val="OtherTok"/>
        </w:rPr>
        <w:t xml:space="preserve">=</w:t>
      </w:r>
      <w:r>
        <w:rPr>
          <w:rStyle w:val="NormalTok"/>
        </w:rPr>
        <w:t xml:space="preserve"> </w:t>
      </w:r>
      <w:r>
        <w:rPr>
          <w:rStyle w:val="StringTok"/>
        </w:rPr>
        <w:t xml:space="preserve">"#F5B901"</w:t>
      </w:r>
      <w:r>
        <w:rPr>
          <w:rStyle w:val="NormalTok"/>
        </w:rPr>
        <w:t xml:space="preserve">, </w:t>
      </w:r>
      <w:r>
        <w:rPr>
          <w:rStyle w:val="StringTok"/>
        </w:rPr>
        <w:t xml:space="preserve">"Election overturned"</w:t>
      </w:r>
      <w:r>
        <w:rPr>
          <w:rStyle w:val="NormalTok"/>
        </w:rPr>
        <w:t xml:space="preserve"> </w:t>
      </w:r>
      <w:r>
        <w:rPr>
          <w:rStyle w:val="OtherTok"/>
        </w:rPr>
        <w:t xml:space="preserve">=</w:t>
      </w:r>
      <w:r>
        <w:rPr>
          <w:rStyle w:val="NormalTok"/>
        </w:rPr>
        <w:t xml:space="preserve"> </w:t>
      </w:r>
      <w:r>
        <w:rPr>
          <w:rStyle w:val="StringTok"/>
        </w:rPr>
        <w:t xml:space="preserve">"#222222"</w:t>
      </w:r>
      <w:r>
        <w:rPr>
          <w:rStyle w:val="NormalTok"/>
        </w:rPr>
        <w:t xml:space="preserve">, </w:t>
      </w:r>
      <w:r>
        <w:rPr>
          <w:rStyle w:val="StringTok"/>
        </w:rPr>
        <w:t xml:space="preserve">"Private sector"</w:t>
      </w:r>
      <w:r>
        <w:rPr>
          <w:rStyle w:val="NormalTok"/>
        </w:rPr>
        <w:t xml:space="preserve"> </w:t>
      </w:r>
      <w:r>
        <w:rPr>
          <w:rStyle w:val="OtherTok"/>
        </w:rPr>
        <w:t xml:space="preserve">=</w:t>
      </w:r>
      <w:r>
        <w:rPr>
          <w:rStyle w:val="NormalTok"/>
        </w:rPr>
        <w:t xml:space="preserve"> </w:t>
      </w:r>
      <w:r>
        <w:rPr>
          <w:rStyle w:val="StringTok"/>
        </w:rPr>
        <w:t xml:space="preserve">"#018FD5"</w:t>
      </w:r>
      <w:r>
        <w:rPr>
          <w:rStyle w:val="NormalTok"/>
        </w:rPr>
        <w:t xml:space="preserve">, </w:t>
      </w:r>
      <w:r>
        <w:rPr>
          <w:rStyle w:val="StringTok"/>
        </w:rPr>
        <w:t xml:space="preserve">"Health/Family"</w:t>
      </w:r>
      <w:r>
        <w:rPr>
          <w:rStyle w:val="NormalTok"/>
        </w:rPr>
        <w:t xml:space="preserve"> </w:t>
      </w:r>
      <w:r>
        <w:rPr>
          <w:rStyle w:val="OtherTok"/>
        </w:rPr>
        <w:t xml:space="preserve">=</w:t>
      </w:r>
      <w:r>
        <w:rPr>
          <w:rStyle w:val="NormalTok"/>
        </w:rPr>
        <w:t xml:space="preserve"> </w:t>
      </w:r>
      <w:r>
        <w:rPr>
          <w:rStyle w:val="StringTok"/>
        </w:rPr>
        <w:t xml:space="preserve">"#43AB43"</w:t>
      </w:r>
      <w:r>
        <w:rPr>
          <w:rStyle w:val="NormalTok"/>
        </w:rPr>
        <w:t xml:space="preserve">, </w:t>
      </w:r>
      <w:r>
        <w:rPr>
          <w:rStyle w:val="StringTok"/>
        </w:rPr>
        <w:t xml:space="preserve">"Left early"</w:t>
      </w:r>
      <w:r>
        <w:rPr>
          <w:rStyle w:val="NormalTok"/>
        </w:rPr>
        <w:t xml:space="preserve"> </w:t>
      </w:r>
      <w:r>
        <w:rPr>
          <w:rStyle w:val="OtherTok"/>
        </w:rPr>
        <w:t xml:space="preserve">=</w:t>
      </w:r>
      <w:r>
        <w:rPr>
          <w:rStyle w:val="NormalTok"/>
        </w:rPr>
        <w:t xml:space="preserve"> </w:t>
      </w:r>
      <w:r>
        <w:rPr>
          <w:rStyle w:val="StringTok"/>
        </w:rPr>
        <w:t xml:space="preserve">"#AE66AB"</w:t>
      </w:r>
      <w:r>
        <w:rPr>
          <w:rStyle w:val="NormalTok"/>
        </w:rPr>
        <w:t xml:space="preserve">, </w:t>
      </w:r>
      <w:r>
        <w:rPr>
          <w:rStyle w:val="StringTok"/>
        </w:rPr>
        <w:t xml:space="preserve">"Military service"</w:t>
      </w:r>
      <w:r>
        <w:rPr>
          <w:rStyle w:val="NormalTok"/>
        </w:rPr>
        <w:t xml:space="preserve"> </w:t>
      </w:r>
      <w:r>
        <w:rPr>
          <w:rStyle w:val="OtherTok"/>
        </w:rPr>
        <w:t xml:space="preserve">=</w:t>
      </w:r>
      <w:r>
        <w:rPr>
          <w:rStyle w:val="NormalTok"/>
        </w:rPr>
        <w:t xml:space="preserve"> </w:t>
      </w:r>
      <w:r>
        <w:rPr>
          <w:rStyle w:val="StringTok"/>
        </w:rPr>
        <w:t xml:space="preserve">"#A4522E"</w:t>
      </w:r>
      <w:r>
        <w:rPr>
          <w:rStyle w:val="NormalTok"/>
        </w:rPr>
        <w:t xml:space="preserve">, </w:t>
      </w:r>
      <w:r>
        <w:rPr>
          <w:rStyle w:val="StringTok"/>
        </w:rPr>
        <w:t xml:space="preserve">"Unwanted sexual conduct"</w:t>
      </w:r>
      <w:r>
        <w:rPr>
          <w:rStyle w:val="NormalTok"/>
        </w:rPr>
        <w:t xml:space="preserve"> </w:t>
      </w:r>
      <w:r>
        <w:rPr>
          <w:rStyle w:val="OtherTok"/>
        </w:rPr>
        <w:t xml:space="preserve">=</w:t>
      </w:r>
      <w:r>
        <w:rPr>
          <w:rStyle w:val="NormalTok"/>
        </w:rPr>
        <w:t xml:space="preserve"> </w:t>
      </w:r>
      <w:r>
        <w:rPr>
          <w:rStyle w:val="StringTok"/>
        </w:rPr>
        <w:t xml:space="preserve">"#FF2700"</w:t>
      </w:r>
      <w:r>
        <w:rPr>
          <w:rStyle w:val="NormalTok"/>
        </w:rPr>
        <w:t xml:space="preserve">, </w:t>
      </w:r>
      <w:r>
        <w:rPr>
          <w:rStyle w:val="StringTok"/>
        </w:rPr>
        <w:t xml:space="preserve">"Consentual sex scandals"</w:t>
      </w:r>
      <w:r>
        <w:rPr>
          <w:rStyle w:val="NormalTok"/>
        </w:rPr>
        <w:t xml:space="preserve"> </w:t>
      </w:r>
      <w:r>
        <w:rPr>
          <w:rStyle w:val="OtherTok"/>
        </w:rPr>
        <w:t xml:space="preserve">=</w:t>
      </w:r>
      <w:r>
        <w:rPr>
          <w:rStyle w:val="NormalTok"/>
        </w:rPr>
        <w:t xml:space="preserve"> </w:t>
      </w:r>
      <w:r>
        <w:rPr>
          <w:rStyle w:val="StringTok"/>
        </w:rPr>
        <w:t xml:space="preserve">"#FF9F02"</w:t>
      </w:r>
      <w:r>
        <w:rPr>
          <w:rStyle w:val="NormalTok"/>
        </w:rPr>
        <w:t xml:space="preserve">, </w:t>
      </w:r>
      <w:r>
        <w:rPr>
          <w:rStyle w:val="StringTok"/>
        </w:rPr>
        <w:t xml:space="preserve">"Other scandals"</w:t>
      </w:r>
      <w:r>
        <w:rPr>
          <w:rStyle w:val="NormalTok"/>
        </w:rPr>
        <w:t xml:space="preserve"> </w:t>
      </w:r>
      <w:r>
        <w:rPr>
          <w:rStyle w:val="OtherTok"/>
        </w:rPr>
        <w:t xml:space="preserve">=</w:t>
      </w:r>
      <w:r>
        <w:rPr>
          <w:rStyle w:val="NormalTok"/>
        </w:rPr>
        <w:t xml:space="preserve"> </w:t>
      </w:r>
      <w:r>
        <w:rPr>
          <w:rStyle w:val="StringTok"/>
        </w:rPr>
        <w:t xml:space="preserve">"#FFE3D7"</w:t>
      </w:r>
      <w:r>
        <w:rPr>
          <w:rStyle w:val="NormalTok"/>
        </w:rPr>
        <w:t xml:space="preserve">, </w:t>
      </w:r>
      <w:r>
        <w:rPr>
          <w:rStyle w:val="StringTok"/>
        </w:rPr>
        <w:t xml:space="preserve">"Other"</w:t>
      </w:r>
      <w:r>
        <w:rPr>
          <w:rStyle w:val="NormalTok"/>
        </w:rPr>
        <w:t xml:space="preserve"> </w:t>
      </w:r>
      <w:r>
        <w:rPr>
          <w:rStyle w:val="OtherTok"/>
        </w:rPr>
        <w:t xml:space="preserve">=</w:t>
      </w:r>
      <w:r>
        <w:rPr>
          <w:rStyle w:val="NormalTok"/>
        </w:rPr>
        <w:t xml:space="preserve"> </w:t>
      </w:r>
      <w:r>
        <w:rPr>
          <w:rStyle w:val="StringTok"/>
        </w:rPr>
        <w:t xml:space="preserve">"#CDCDCD"</w:t>
      </w:r>
      <w:r>
        <w:rPr>
          <w:rStyle w:val="NormalTok"/>
        </w:rPr>
        <w:t xml:space="preserve">)</w:t>
      </w:r>
    </w:p>
    <w:p>
      <w:pPr>
        <w:pStyle w:val="FirstParagraph"/>
      </w:pPr>
      <w:r>
        <w:t xml:space="preserve">Upload data set.</w:t>
      </w:r>
    </w:p>
    <w:p>
      <w:pPr>
        <w:pStyle w:val="SourceCode"/>
      </w:pPr>
      <w:r>
        <w:rPr>
          <w:rStyle w:val="NormalTok"/>
        </w:rPr>
        <w:t xml:space="preserve">data_location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"Module5_data"</w:t>
      </w:r>
      <w:r>
        <w:rPr>
          <w:rStyle w:val="NormalTok"/>
        </w:rPr>
        <w:t xml:space="preserve">,</w:t>
      </w:r>
      <w:r>
        <w:rPr>
          <w:rStyle w:val="StringTok"/>
        </w:rPr>
        <w:t xml:space="preserve">"congress-resignations"</w:t>
      </w:r>
      <w:r>
        <w:rPr>
          <w:rStyle w:val="NormalTok"/>
        </w:rPr>
        <w:t xml:space="preserve">,</w:t>
      </w:r>
      <w:r>
        <w:rPr>
          <w:rStyle w:val="StringTok"/>
        </w:rPr>
        <w:t xml:space="preserve">"congressional_resignations.xlsx"</w:t>
      </w:r>
      <w:r>
        <w:rPr>
          <w:rStyle w:val="NormalTok"/>
        </w:rPr>
        <w:t xml:space="preserve">)</w:t>
      </w:r>
      <w:r>
        <w:br/>
      </w:r>
      <w:r>
        <w:br/>
      </w:r>
      <w:r>
        <w:rPr>
          <w:rStyle w:val="NormalTok"/>
        </w:rPr>
        <w:t xml:space="preserve">rawdata </w:t>
      </w:r>
      <w:r>
        <w:rPr>
          <w:rStyle w:val="OtherTok"/>
        </w:rPr>
        <w:t xml:space="preserve">&lt;-</w:t>
      </w:r>
      <w:r>
        <w:rPr>
          <w:rStyle w:val="NormalTok"/>
        </w:rPr>
        <w:t xml:space="preserve"> readxl</w:t>
      </w:r>
      <w:r>
        <w:rPr>
          <w:rStyle w:val="SpecialCharTok"/>
        </w:rPr>
        <w:t xml:space="preserve">::</w:t>
      </w:r>
      <w:r>
        <w:rPr>
          <w:rStyle w:val="FunctionTok"/>
        </w:rPr>
        <w:t xml:space="preserve">read_excel</w:t>
      </w:r>
      <w:r>
        <w:rPr>
          <w:rStyle w:val="NormalTok"/>
        </w:rPr>
        <w:t xml:space="preserve">(data_location)</w:t>
      </w:r>
    </w:p>
    <w:p>
      <w:pPr>
        <w:pStyle w:val="FirstParagraph"/>
      </w:pPr>
      <w:r>
        <w:t xml:space="preserve">Select variables</w:t>
      </w:r>
      <w:r>
        <w:t xml:space="preserve"> </w:t>
      </w:r>
      <w:r>
        <w:t xml:space="preserve">“</w:t>
      </w:r>
      <w:r>
        <w:t xml:space="preserve">Congress</w:t>
      </w:r>
      <w:r>
        <w:t xml:space="preserve">”</w:t>
      </w:r>
      <w:r>
        <w:t xml:space="preserve"> </w:t>
      </w:r>
      <w:r>
        <w:t xml:space="preserve">and</w:t>
      </w:r>
      <w:r>
        <w:t xml:space="preserve"> </w:t>
      </w:r>
      <w:r>
        <w:t xml:space="preserve">“</w:t>
      </w:r>
      <w:r>
        <w:t xml:space="preserve">Category</w:t>
      </w:r>
      <w:r>
        <w:t xml:space="preserve">”</w:t>
      </w:r>
      <w:r>
        <w:t xml:space="preserve">.</w:t>
      </w:r>
    </w:p>
    <w:p>
      <w:pPr>
        <w:pStyle w:val="SourceCode"/>
      </w:pPr>
      <w:r>
        <w:rPr>
          <w:rStyle w:val="NormalTok"/>
        </w:rPr>
        <w:t xml:space="preserve">CongressRes1 </w:t>
      </w:r>
      <w:r>
        <w:rPr>
          <w:rStyle w:val="OtherTok"/>
        </w:rPr>
        <w:t xml:space="preserve">&lt;-</w:t>
      </w:r>
      <w:r>
        <w:rPr>
          <w:rStyle w:val="NormalTok"/>
        </w:rPr>
        <w:t xml:space="preserve"> rawdata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tringTok"/>
        </w:rPr>
        <w:t xml:space="preserve">"Congress"</w:t>
      </w:r>
      <w:r>
        <w:rPr>
          <w:rStyle w:val="NormalTok"/>
        </w:rPr>
        <w:t xml:space="preserve">, </w:t>
      </w:r>
      <w:r>
        <w:rPr>
          <w:rStyle w:val="StringTok"/>
        </w:rPr>
        <w:t xml:space="preserve">"Category"</w:t>
      </w:r>
      <w:r>
        <w:rPr>
          <w:rStyle w:val="NormalTok"/>
        </w:rPr>
        <w:t xml:space="preserve">)</w:t>
      </w:r>
    </w:p>
    <w:p>
      <w:pPr>
        <w:pStyle w:val="FirstParagraph"/>
      </w:pPr>
      <w:r>
        <w:t xml:space="preserve">Split values of 2 or more categories using string split.</w:t>
      </w:r>
    </w:p>
    <w:p>
      <w:pPr>
        <w:pStyle w:val="SourceCode"/>
      </w:pPr>
      <w:r>
        <w:rPr>
          <w:rStyle w:val="NormalTok"/>
        </w:rPr>
        <w:t xml:space="preserve">Test </w:t>
      </w:r>
      <w:r>
        <w:rPr>
          <w:rStyle w:val="OtherTok"/>
        </w:rPr>
        <w:t xml:space="preserve">&lt;-</w:t>
      </w:r>
      <w:r>
        <w:rPr>
          <w:rStyle w:val="NormalTok"/>
        </w:rPr>
        <w:t xml:space="preserve"> </w:t>
      </w:r>
      <w:r>
        <w:rPr>
          <w:rStyle w:val="FunctionTok"/>
        </w:rPr>
        <w:t xml:space="preserve">separate</w:t>
      </w:r>
      <w:r>
        <w:rPr>
          <w:rStyle w:val="NormalTok"/>
        </w:rPr>
        <w:t xml:space="preserve">(CongressRes1, </w:t>
      </w:r>
      <w:r>
        <w:rPr>
          <w:rStyle w:val="StringTok"/>
        </w:rPr>
        <w:t xml:space="preserve">"Category"</w:t>
      </w:r>
      <w:r>
        <w:rPr>
          <w:rStyle w:val="NormalTok"/>
        </w:rPr>
        <w:t xml:space="preserve">, </w:t>
      </w:r>
      <w:r>
        <w:rPr>
          <w:rStyle w:val="FunctionTok"/>
        </w:rPr>
        <w:t xml:space="preserve">paste</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 </w:t>
      </w:r>
      <w:r>
        <w:rPr>
          <w:rStyle w:val="AttributeTok"/>
        </w:rPr>
        <w:t xml:space="preserve">sep =</w:t>
      </w:r>
      <w:r>
        <w:rPr>
          <w:rStyle w:val="NormalTok"/>
        </w:rPr>
        <w:t xml:space="preserve"> </w:t>
      </w:r>
      <w:r>
        <w:rPr>
          <w:rStyle w:val="StringTok"/>
        </w:rPr>
        <w:t xml:space="preserve">"&amp;"</w:t>
      </w:r>
      <w:r>
        <w:rPr>
          <w:rStyle w:val="NormalTok"/>
        </w:rPr>
        <w:t xml:space="preserve">))</w:t>
      </w:r>
    </w:p>
    <w:p>
      <w:pPr>
        <w:pStyle w:val="SourceCode"/>
      </w:pPr>
      <w:r>
        <w:rPr>
          <w:rStyle w:val="VerbatimChar"/>
        </w:rPr>
        <w:t xml:space="preserve">## Warning: Expected 2 pieces. Missing pieces filled with `NA` in 598 rows [1, 2,</w:t>
      </w:r>
      <w:r>
        <w:br/>
      </w:r>
      <w:r>
        <w:rPr>
          <w:rStyle w:val="VerbatimChar"/>
        </w:rPr>
        <w:t xml:space="preserve">## 3, 4, 5, 6, 7, 8, 9, 10, 11, 12, 13, 14, 15, 16, 17, 18, 19, 21, ...].</w:t>
      </w:r>
    </w:p>
    <w:p>
      <w:pPr>
        <w:pStyle w:val="SourceCode"/>
      </w:pPr>
      <w:r>
        <w:rPr>
          <w:rStyle w:val="NormalTok"/>
        </w:rPr>
        <w:t xml:space="preserve">Stack </w:t>
      </w:r>
      <w:r>
        <w:rPr>
          <w:rStyle w:val="OtherTok"/>
        </w:rPr>
        <w:t xml:space="preserve">&lt;-</w:t>
      </w:r>
      <w:r>
        <w:rPr>
          <w:rStyle w:val="NormalTok"/>
        </w:rPr>
        <w:t xml:space="preserve"> Test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c</w:t>
      </w:r>
      <w:r>
        <w:rPr>
          <w:rStyle w:val="NormalTok"/>
        </w:rPr>
        <w:t xml:space="preserve">(</w:t>
      </w:r>
      <w:r>
        <w:rPr>
          <w:rStyle w:val="SpecialCharTok"/>
        </w:rPr>
        <w:t xml:space="preserve">-</w:t>
      </w:r>
      <w:r>
        <w:rPr>
          <w:rStyle w:val="NormalTok"/>
        </w:rPr>
        <w:t xml:space="preserve">Congress), </w:t>
      </w:r>
      <w:r>
        <w:rPr>
          <w:rStyle w:val="AttributeTok"/>
        </w:rPr>
        <w:t xml:space="preserve">names_to =</w:t>
      </w:r>
      <w:r>
        <w:rPr>
          <w:rStyle w:val="NormalTok"/>
        </w:rPr>
        <w:t xml:space="preserve"> </w:t>
      </w:r>
      <w:r>
        <w:rPr>
          <w:rStyle w:val="StringTok"/>
        </w:rPr>
        <w:t xml:space="preserve">"Temp"</w:t>
      </w:r>
      <w:r>
        <w:rPr>
          <w:rStyle w:val="NormalTok"/>
        </w:rPr>
        <w:t xml:space="preserve">, </w:t>
      </w:r>
      <w:r>
        <w:rPr>
          <w:rStyle w:val="AttributeTok"/>
        </w:rPr>
        <w:t xml:space="preserve">values_to =</w:t>
      </w:r>
      <w:r>
        <w:rPr>
          <w:rStyle w:val="NormalTok"/>
        </w:rPr>
        <w:t xml:space="preserve"> </w:t>
      </w:r>
      <w:r>
        <w:rPr>
          <w:rStyle w:val="StringTok"/>
        </w:rPr>
        <w:t xml:space="preserve">"Category"</w:t>
      </w:r>
      <w:r>
        <w:rPr>
          <w:rStyle w:val="NormalTok"/>
        </w:rPr>
        <w:t xml:space="preserve">)</w:t>
      </w:r>
      <w:r>
        <w:br/>
      </w:r>
      <w:r>
        <w:br/>
      </w:r>
      <w:r>
        <w:rPr>
          <w:rStyle w:val="NormalTok"/>
        </w:rPr>
        <w:t xml:space="preserve">Stack</w:t>
      </w:r>
      <w:r>
        <w:rPr>
          <w:rStyle w:val="SpecialCharTok"/>
        </w:rPr>
        <w:t xml:space="preserve">$</w:t>
      </w:r>
      <w:r>
        <w:rPr>
          <w:rStyle w:val="NormalTok"/>
        </w:rPr>
        <w:t xml:space="preserve">value </w:t>
      </w:r>
      <w:r>
        <w:rPr>
          <w:rStyle w:val="OtherTok"/>
        </w:rPr>
        <w:t xml:space="preserve">&lt;-</w:t>
      </w:r>
      <w:r>
        <w:rPr>
          <w:rStyle w:val="NormalTok"/>
        </w:rPr>
        <w:t xml:space="preserve"> </w:t>
      </w:r>
      <w:r>
        <w:rPr>
          <w:rStyle w:val="DecValTok"/>
        </w:rPr>
        <w:t xml:space="preserve">1</w:t>
      </w:r>
      <w:r>
        <w:rPr>
          <w:rStyle w:val="NormalTok"/>
        </w:rPr>
        <w:t xml:space="preserve"> </w:t>
      </w:r>
      <w:r>
        <w:rPr>
          <w:rStyle w:val="CommentTok"/>
        </w:rPr>
        <w:t xml:space="preserve">#Add varibable that assigns a value of 1 to each letter.</w:t>
      </w:r>
      <w:r>
        <w:br/>
      </w:r>
      <w:r>
        <w:br/>
      </w:r>
      <w:r>
        <w:rPr>
          <w:rStyle w:val="NormalTok"/>
        </w:rPr>
        <w:t xml:space="preserve">Stack </w:t>
      </w:r>
      <w:r>
        <w:rPr>
          <w:rStyle w:val="OtherTok"/>
        </w:rPr>
        <w:t xml:space="preserve">&lt;-</w:t>
      </w:r>
      <w:r>
        <w:rPr>
          <w:rStyle w:val="NormalTok"/>
        </w:rPr>
        <w:t xml:space="preserve"> Stack[</w:t>
      </w:r>
      <w:r>
        <w:rPr>
          <w:rStyle w:val="SpecialCharTok"/>
        </w:rPr>
        <w:t xml:space="preserve">!</w:t>
      </w:r>
      <w:r>
        <w:rPr>
          <w:rStyle w:val="FunctionTok"/>
        </w:rPr>
        <w:t xml:space="preserve">is.na</w:t>
      </w:r>
      <w:r>
        <w:rPr>
          <w:rStyle w:val="NormalTok"/>
        </w:rPr>
        <w:t xml:space="preserve">(Stack</w:t>
      </w:r>
      <w:r>
        <w:rPr>
          <w:rStyle w:val="SpecialCharTok"/>
        </w:rPr>
        <w:t xml:space="preserve">$</w:t>
      </w:r>
      <w:r>
        <w:rPr>
          <w:rStyle w:val="NormalTok"/>
        </w:rPr>
        <w:t xml:space="preserve">Category), ]</w:t>
      </w:r>
    </w:p>
    <w:p>
      <w:pPr>
        <w:pStyle w:val="FirstParagraph"/>
      </w:pPr>
      <w:r>
        <w:t xml:space="preserve">Create new Category row.</w:t>
      </w:r>
    </w:p>
    <w:p>
      <w:pPr>
        <w:pStyle w:val="SourceCode"/>
      </w:pPr>
      <w:r>
        <w:rPr>
          <w:rStyle w:val="NormalTok"/>
        </w:rPr>
        <w:t xml:space="preserve">Stack </w:t>
      </w:r>
      <w:r>
        <w:rPr>
          <w:rStyle w:val="OtherTok"/>
        </w:rPr>
        <w:t xml:space="preserve">&lt;-</w:t>
      </w:r>
      <w:r>
        <w:rPr>
          <w:rStyle w:val="NormalTok"/>
        </w:rPr>
        <w:t xml:space="preserve"> Stack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Category =</w:t>
      </w:r>
      <w:r>
        <w:rPr>
          <w:rStyle w:val="NormalTok"/>
        </w:rPr>
        <w:t xml:space="preserve"> </w:t>
      </w:r>
      <w:r>
        <w:rPr>
          <w:rStyle w:val="FunctionTok"/>
        </w:rPr>
        <w:t xml:space="preserve">case_when</w:t>
      </w:r>
      <w:r>
        <w:rPr>
          <w:rStyle w:val="NormalTok"/>
        </w:rPr>
        <w:t xml:space="preserve">(</w:t>
      </w:r>
      <w:r>
        <w:br/>
      </w:r>
      <w:r>
        <w:rPr>
          <w:rStyle w:val="NormalTok"/>
        </w:rPr>
        <w:t xml:space="preserve">  Category </w:t>
      </w:r>
      <w:r>
        <w:rPr>
          <w:rStyle w:val="SpecialCharTok"/>
        </w:rPr>
        <w:t xml:space="preserve">==</w:t>
      </w:r>
      <w:r>
        <w:rPr>
          <w:rStyle w:val="NormalTok"/>
        </w:rPr>
        <w:t xml:space="preserve"> </w:t>
      </w:r>
      <w:r>
        <w:rPr>
          <w:rStyle w:val="StringTok"/>
        </w:rPr>
        <w:t xml:space="preserve">"C"</w:t>
      </w:r>
      <w:r>
        <w:rPr>
          <w:rStyle w:val="NormalTok"/>
        </w:rPr>
        <w:t xml:space="preserve">  </w:t>
      </w:r>
      <w:r>
        <w:rPr>
          <w:rStyle w:val="SpecialCharTok"/>
        </w:rPr>
        <w:t xml:space="preserve">~</w:t>
      </w:r>
      <w:r>
        <w:rPr>
          <w:rStyle w:val="NormalTok"/>
        </w:rPr>
        <w:t xml:space="preserve"> </w:t>
      </w:r>
      <w:r>
        <w:rPr>
          <w:rStyle w:val="StringTok"/>
        </w:rPr>
        <w:t xml:space="preserve">"Other office"</w:t>
      </w:r>
      <w:r>
        <w:rPr>
          <w:rStyle w:val="NormalTok"/>
        </w:rPr>
        <w:t xml:space="preserve">,</w:t>
      </w:r>
      <w:r>
        <w:br/>
      </w:r>
      <w:r>
        <w:rPr>
          <w:rStyle w:val="NormalTok"/>
        </w:rPr>
        <w:t xml:space="preserve">  Category </w:t>
      </w:r>
      <w:r>
        <w:rPr>
          <w:rStyle w:val="SpecialCharTok"/>
        </w:rPr>
        <w:t xml:space="preserve">==</w:t>
      </w:r>
      <w:r>
        <w:rPr>
          <w:rStyle w:val="NormalTok"/>
        </w:rPr>
        <w:t xml:space="preserve"> </w:t>
      </w:r>
      <w:r>
        <w:rPr>
          <w:rStyle w:val="StringTok"/>
        </w:rPr>
        <w:t xml:space="preserve">"I"</w:t>
      </w:r>
      <w:r>
        <w:rPr>
          <w:rStyle w:val="NormalTok"/>
        </w:rPr>
        <w:t xml:space="preserve">  </w:t>
      </w:r>
      <w:r>
        <w:rPr>
          <w:rStyle w:val="SpecialCharTok"/>
        </w:rPr>
        <w:t xml:space="preserve">~</w:t>
      </w:r>
      <w:r>
        <w:rPr>
          <w:rStyle w:val="NormalTok"/>
        </w:rPr>
        <w:t xml:space="preserve"> </w:t>
      </w:r>
      <w:r>
        <w:rPr>
          <w:rStyle w:val="StringTok"/>
        </w:rPr>
        <w:t xml:space="preserve">"Election overturned"</w:t>
      </w:r>
      <w:r>
        <w:rPr>
          <w:rStyle w:val="NormalTok"/>
        </w:rPr>
        <w:t xml:space="preserve">,</w:t>
      </w:r>
      <w:r>
        <w:br/>
      </w:r>
      <w:r>
        <w:rPr>
          <w:rStyle w:val="NormalTok"/>
        </w:rPr>
        <w:t xml:space="preserve">  Category </w:t>
      </w:r>
      <w:r>
        <w:rPr>
          <w:rStyle w:val="SpecialCharTok"/>
        </w:rPr>
        <w:t xml:space="preserve">==</w:t>
      </w:r>
      <w:r>
        <w:rPr>
          <w:rStyle w:val="NormalTok"/>
        </w:rPr>
        <w:t xml:space="preserve"> </w:t>
      </w:r>
      <w:r>
        <w:rPr>
          <w:rStyle w:val="StringTok"/>
        </w:rPr>
        <w:t xml:space="preserve">"D"</w:t>
      </w:r>
      <w:r>
        <w:rPr>
          <w:rStyle w:val="NormalTok"/>
        </w:rPr>
        <w:t xml:space="preserve">  </w:t>
      </w:r>
      <w:r>
        <w:rPr>
          <w:rStyle w:val="SpecialCharTok"/>
        </w:rPr>
        <w:t xml:space="preserve">~</w:t>
      </w:r>
      <w:r>
        <w:rPr>
          <w:rStyle w:val="NormalTok"/>
        </w:rPr>
        <w:t xml:space="preserve"> </w:t>
      </w:r>
      <w:r>
        <w:rPr>
          <w:rStyle w:val="StringTok"/>
        </w:rPr>
        <w:t xml:space="preserve">"Private sector"</w:t>
      </w:r>
      <w:r>
        <w:rPr>
          <w:rStyle w:val="NormalTok"/>
        </w:rPr>
        <w:t xml:space="preserve">,</w:t>
      </w:r>
      <w:r>
        <w:br/>
      </w:r>
      <w:r>
        <w:rPr>
          <w:rStyle w:val="NormalTok"/>
        </w:rPr>
        <w:t xml:space="preserve">  Category </w:t>
      </w:r>
      <w:r>
        <w:rPr>
          <w:rStyle w:val="SpecialCharTok"/>
        </w:rPr>
        <w:t xml:space="preserve">==</w:t>
      </w:r>
      <w:r>
        <w:rPr>
          <w:rStyle w:val="NormalTok"/>
        </w:rPr>
        <w:t xml:space="preserve"> </w:t>
      </w:r>
      <w:r>
        <w:rPr>
          <w:rStyle w:val="StringTok"/>
        </w:rPr>
        <w:t xml:space="preserve">"E"</w:t>
      </w:r>
      <w:r>
        <w:rPr>
          <w:rStyle w:val="NormalTok"/>
        </w:rPr>
        <w:t xml:space="preserve">  </w:t>
      </w:r>
      <w:r>
        <w:rPr>
          <w:rStyle w:val="SpecialCharTok"/>
        </w:rPr>
        <w:t xml:space="preserve">~</w:t>
      </w:r>
      <w:r>
        <w:rPr>
          <w:rStyle w:val="NormalTok"/>
        </w:rPr>
        <w:t xml:space="preserve"> </w:t>
      </w:r>
      <w:r>
        <w:rPr>
          <w:rStyle w:val="StringTok"/>
        </w:rPr>
        <w:t xml:space="preserve">"Health/Family"</w:t>
      </w:r>
      <w:r>
        <w:rPr>
          <w:rStyle w:val="NormalTok"/>
        </w:rPr>
        <w:t xml:space="preserve">,</w:t>
      </w:r>
      <w:r>
        <w:br/>
      </w:r>
      <w:r>
        <w:rPr>
          <w:rStyle w:val="NormalTok"/>
        </w:rPr>
        <w:t xml:space="preserve">  Category </w:t>
      </w:r>
      <w:r>
        <w:rPr>
          <w:rStyle w:val="SpecialCharTok"/>
        </w:rPr>
        <w:t xml:space="preserve">==</w:t>
      </w:r>
      <w:r>
        <w:rPr>
          <w:rStyle w:val="NormalTok"/>
        </w:rPr>
        <w:t xml:space="preserve"> </w:t>
      </w:r>
      <w:r>
        <w:rPr>
          <w:rStyle w:val="StringTok"/>
        </w:rPr>
        <w:t xml:space="preserve">"G"</w:t>
      </w:r>
      <w:r>
        <w:rPr>
          <w:rStyle w:val="NormalTok"/>
        </w:rPr>
        <w:t xml:space="preserve">  </w:t>
      </w:r>
      <w:r>
        <w:rPr>
          <w:rStyle w:val="SpecialCharTok"/>
        </w:rPr>
        <w:t xml:space="preserve">~</w:t>
      </w:r>
      <w:r>
        <w:rPr>
          <w:rStyle w:val="NormalTok"/>
        </w:rPr>
        <w:t xml:space="preserve"> </w:t>
      </w:r>
      <w:r>
        <w:rPr>
          <w:rStyle w:val="StringTok"/>
        </w:rPr>
        <w:t xml:space="preserve">"Left early"</w:t>
      </w:r>
      <w:r>
        <w:rPr>
          <w:rStyle w:val="NormalTok"/>
        </w:rPr>
        <w:t xml:space="preserve">,</w:t>
      </w:r>
      <w:r>
        <w:br/>
      </w:r>
      <w:r>
        <w:rPr>
          <w:rStyle w:val="NormalTok"/>
        </w:rPr>
        <w:t xml:space="preserve">  Category </w:t>
      </w:r>
      <w:r>
        <w:rPr>
          <w:rStyle w:val="SpecialCharTok"/>
        </w:rPr>
        <w:t xml:space="preserve">==</w:t>
      </w:r>
      <w:r>
        <w:rPr>
          <w:rStyle w:val="NormalTok"/>
        </w:rPr>
        <w:t xml:space="preserve"> </w:t>
      </w:r>
      <w:r>
        <w:rPr>
          <w:rStyle w:val="StringTok"/>
        </w:rPr>
        <w:t xml:space="preserve">"H"</w:t>
      </w:r>
      <w:r>
        <w:rPr>
          <w:rStyle w:val="NormalTok"/>
        </w:rPr>
        <w:t xml:space="preserve">  </w:t>
      </w:r>
      <w:r>
        <w:rPr>
          <w:rStyle w:val="SpecialCharTok"/>
        </w:rPr>
        <w:t xml:space="preserve">~</w:t>
      </w:r>
      <w:r>
        <w:rPr>
          <w:rStyle w:val="NormalTok"/>
        </w:rPr>
        <w:t xml:space="preserve"> </w:t>
      </w:r>
      <w:r>
        <w:rPr>
          <w:rStyle w:val="StringTok"/>
        </w:rPr>
        <w:t xml:space="preserve">"Military service"</w:t>
      </w:r>
      <w:r>
        <w:rPr>
          <w:rStyle w:val="NormalTok"/>
        </w:rPr>
        <w:t xml:space="preserve">,</w:t>
      </w:r>
      <w:r>
        <w:br/>
      </w:r>
      <w:r>
        <w:rPr>
          <w:rStyle w:val="NormalTok"/>
        </w:rPr>
        <w:t xml:space="preserve">  Category </w:t>
      </w:r>
      <w:r>
        <w:rPr>
          <w:rStyle w:val="SpecialCharTok"/>
        </w:rPr>
        <w:t xml:space="preserve">==</w:t>
      </w:r>
      <w:r>
        <w:rPr>
          <w:rStyle w:val="NormalTok"/>
        </w:rPr>
        <w:t xml:space="preserve"> </w:t>
      </w:r>
      <w:r>
        <w:rPr>
          <w:rStyle w:val="StringTok"/>
        </w:rPr>
        <w:t xml:space="preserve">"X"</w:t>
      </w:r>
      <w:r>
        <w:rPr>
          <w:rStyle w:val="NormalTok"/>
        </w:rPr>
        <w:t xml:space="preserve">  </w:t>
      </w:r>
      <w:r>
        <w:rPr>
          <w:rStyle w:val="SpecialCharTok"/>
        </w:rPr>
        <w:t xml:space="preserve">~</w:t>
      </w:r>
      <w:r>
        <w:rPr>
          <w:rStyle w:val="NormalTok"/>
        </w:rPr>
        <w:t xml:space="preserve"> </w:t>
      </w:r>
      <w:r>
        <w:rPr>
          <w:rStyle w:val="StringTok"/>
        </w:rPr>
        <w:t xml:space="preserve">"Unwanted sexual conduct"</w:t>
      </w:r>
      <w:r>
        <w:rPr>
          <w:rStyle w:val="NormalTok"/>
        </w:rPr>
        <w:t xml:space="preserve">,</w:t>
      </w:r>
      <w:r>
        <w:br/>
      </w:r>
      <w:r>
        <w:rPr>
          <w:rStyle w:val="NormalTok"/>
        </w:rPr>
        <w:t xml:space="preserve">  Category </w:t>
      </w:r>
      <w:r>
        <w:rPr>
          <w:rStyle w:val="SpecialCharTok"/>
        </w:rPr>
        <w:t xml:space="preserve">==</w:t>
      </w:r>
      <w:r>
        <w:rPr>
          <w:rStyle w:val="NormalTok"/>
        </w:rPr>
        <w:t xml:space="preserve"> </w:t>
      </w:r>
      <w:r>
        <w:rPr>
          <w:rStyle w:val="StringTok"/>
        </w:rPr>
        <w:t xml:space="preserve">"A"</w:t>
      </w:r>
      <w:r>
        <w:rPr>
          <w:rStyle w:val="NormalTok"/>
        </w:rPr>
        <w:t xml:space="preserve">  </w:t>
      </w:r>
      <w:r>
        <w:rPr>
          <w:rStyle w:val="SpecialCharTok"/>
        </w:rPr>
        <w:t xml:space="preserve">~</w:t>
      </w:r>
      <w:r>
        <w:rPr>
          <w:rStyle w:val="NormalTok"/>
        </w:rPr>
        <w:t xml:space="preserve"> </w:t>
      </w:r>
      <w:r>
        <w:rPr>
          <w:rStyle w:val="StringTok"/>
        </w:rPr>
        <w:t xml:space="preserve">"Consentual sex scandals"</w:t>
      </w:r>
      <w:r>
        <w:rPr>
          <w:rStyle w:val="NormalTok"/>
        </w:rPr>
        <w:t xml:space="preserve">,</w:t>
      </w:r>
      <w:r>
        <w:br/>
      </w:r>
      <w:r>
        <w:rPr>
          <w:rStyle w:val="NormalTok"/>
        </w:rPr>
        <w:t xml:space="preserve">  Category </w:t>
      </w:r>
      <w:r>
        <w:rPr>
          <w:rStyle w:val="SpecialCharTok"/>
        </w:rPr>
        <w:t xml:space="preserve">==</w:t>
      </w:r>
      <w:r>
        <w:rPr>
          <w:rStyle w:val="NormalTok"/>
        </w:rPr>
        <w:t xml:space="preserve"> </w:t>
      </w:r>
      <w:r>
        <w:rPr>
          <w:rStyle w:val="StringTok"/>
        </w:rPr>
        <w:t xml:space="preserve">"B"</w:t>
      </w:r>
      <w:r>
        <w:rPr>
          <w:rStyle w:val="NormalTok"/>
        </w:rPr>
        <w:t xml:space="preserve">  </w:t>
      </w:r>
      <w:r>
        <w:rPr>
          <w:rStyle w:val="SpecialCharTok"/>
        </w:rPr>
        <w:t xml:space="preserve">~</w:t>
      </w:r>
      <w:r>
        <w:rPr>
          <w:rStyle w:val="NormalTok"/>
        </w:rPr>
        <w:t xml:space="preserve"> </w:t>
      </w:r>
      <w:r>
        <w:rPr>
          <w:rStyle w:val="StringTok"/>
        </w:rPr>
        <w:t xml:space="preserve">"Other scandals"</w:t>
      </w:r>
      <w:r>
        <w:rPr>
          <w:rStyle w:val="NormalTok"/>
        </w:rPr>
        <w:t xml:space="preserve">,</w:t>
      </w:r>
      <w:r>
        <w:br/>
      </w:r>
      <w:r>
        <w:rPr>
          <w:rStyle w:val="NormalTok"/>
        </w:rPr>
        <w:t xml:space="preserve">  Category </w:t>
      </w:r>
      <w:r>
        <w:rPr>
          <w:rStyle w:val="SpecialCharTok"/>
        </w:rPr>
        <w:t xml:space="preserve">==</w:t>
      </w:r>
      <w:r>
        <w:rPr>
          <w:rStyle w:val="NormalTok"/>
        </w:rPr>
        <w:t xml:space="preserve"> </w:t>
      </w:r>
      <w:r>
        <w:rPr>
          <w:rStyle w:val="StringTok"/>
        </w:rPr>
        <w:t xml:space="preserve">"F"</w:t>
      </w:r>
      <w:r>
        <w:rPr>
          <w:rStyle w:val="NormalTok"/>
        </w:rPr>
        <w:t xml:space="preserve">  </w:t>
      </w:r>
      <w:r>
        <w:rPr>
          <w:rStyle w:val="SpecialCharTok"/>
        </w:rPr>
        <w:t xml:space="preserve">~</w:t>
      </w:r>
      <w:r>
        <w:rPr>
          <w:rStyle w:val="NormalTok"/>
        </w:rPr>
        <w:t xml:space="preserve"> </w:t>
      </w:r>
      <w:r>
        <w:rPr>
          <w:rStyle w:val="StringTok"/>
        </w:rPr>
        <w:t xml:space="preserve">"Other"</w:t>
      </w:r>
      <w:r>
        <w:rPr>
          <w:rStyle w:val="NormalTok"/>
        </w:rPr>
        <w:t xml:space="preserve">,</w:t>
      </w:r>
      <w:r>
        <w:br/>
      </w:r>
      <w:r>
        <w:rPr>
          <w:rStyle w:val="NormalTok"/>
        </w:rPr>
        <w:t xml:space="preserve">    ))</w:t>
      </w:r>
    </w:p>
    <w:p>
      <w:pPr>
        <w:pStyle w:val="FirstParagraph"/>
      </w:pPr>
      <w:r>
        <w:t xml:space="preserve">Make</w:t>
      </w:r>
      <w:r>
        <w:t xml:space="preserve"> </w:t>
      </w:r>
      <w:r>
        <w:t xml:space="preserve">“</w:t>
      </w:r>
      <w:r>
        <w:t xml:space="preserve">Congress</w:t>
      </w:r>
      <w:r>
        <w:t xml:space="preserve">”</w:t>
      </w:r>
      <w:r>
        <w:t xml:space="preserve"> </w:t>
      </w:r>
      <w:r>
        <w:t xml:space="preserve">variable numeric by removing</w:t>
      </w:r>
      <w:r>
        <w:t xml:space="preserve"> </w:t>
      </w:r>
      <w:r>
        <w:t xml:space="preserve">“</w:t>
      </w:r>
      <w:r>
        <w:t xml:space="preserve">th</w:t>
      </w:r>
      <w:r>
        <w:t xml:space="preserve">”</w:t>
      </w:r>
      <w:r>
        <w:t xml:space="preserve">,</w:t>
      </w:r>
      <w:r>
        <w:t xml:space="preserve"> </w:t>
      </w:r>
      <w:r>
        <w:t xml:space="preserve">“</w:t>
      </w:r>
      <w:r>
        <w:t xml:space="preserve">st</w:t>
      </w:r>
      <w:r>
        <w:t xml:space="preserve">”</w:t>
      </w:r>
      <w:r>
        <w:t xml:space="preserve">,</w:t>
      </w:r>
      <w:r>
        <w:t xml:space="preserve"> </w:t>
      </w:r>
      <w:r>
        <w:t xml:space="preserve">“</w:t>
      </w:r>
      <w:r>
        <w:t xml:space="preserve">rd</w:t>
      </w:r>
      <w:r>
        <w:t xml:space="preserve">”</w:t>
      </w:r>
      <w:r>
        <w:t xml:space="preserve"> </w:t>
      </w:r>
      <w:r>
        <w:t xml:space="preserve">and</w:t>
      </w:r>
      <w:r>
        <w:t xml:space="preserve"> </w:t>
      </w:r>
      <w:r>
        <w:t xml:space="preserve">“</w:t>
      </w:r>
      <w:r>
        <w:t xml:space="preserve">nd</w:t>
      </w:r>
      <w:r>
        <w:t xml:space="preserve">”</w:t>
      </w:r>
      <w:r>
        <w:t xml:space="preserve">.</w:t>
      </w:r>
    </w:p>
    <w:p>
      <w:pPr>
        <w:pStyle w:val="SourceCode"/>
      </w:pPr>
      <w:r>
        <w:rPr>
          <w:rStyle w:val="NormalTok"/>
        </w:rPr>
        <w:t xml:space="preserve">Stack</w:t>
      </w:r>
      <w:r>
        <w:rPr>
          <w:rStyle w:val="SpecialCharTok"/>
        </w:rPr>
        <w:t xml:space="preserve">$</w:t>
      </w:r>
      <w:r>
        <w:rPr>
          <w:rStyle w:val="NormalTok"/>
        </w:rPr>
        <w:t xml:space="preserve">Congress </w:t>
      </w:r>
      <w:r>
        <w:rPr>
          <w:rStyle w:val="OtherTok"/>
        </w:rPr>
        <w:t xml:space="preserve">&lt;-</w:t>
      </w:r>
      <w:r>
        <w:br/>
      </w:r>
      <w:r>
        <w:rPr>
          <w:rStyle w:val="NormalTok"/>
        </w:rPr>
        <w:t xml:space="preserve">  </w:t>
      </w:r>
      <w:r>
        <w:rPr>
          <w:rStyle w:val="FunctionTok"/>
        </w:rPr>
        <w:t xml:space="preserve">gsub</w:t>
      </w:r>
      <w:r>
        <w:rPr>
          <w:rStyle w:val="NormalTok"/>
        </w:rPr>
        <w:t xml:space="preserve">(</w:t>
      </w:r>
      <w:r>
        <w:rPr>
          <w:rStyle w:val="StringTok"/>
        </w:rPr>
        <w:t xml:space="preserve">"th"</w:t>
      </w:r>
      <w:r>
        <w:rPr>
          <w:rStyle w:val="NormalTok"/>
        </w:rPr>
        <w:t xml:space="preserve">,</w:t>
      </w:r>
      <w:r>
        <w:rPr>
          <w:rStyle w:val="StringTok"/>
        </w:rPr>
        <w:t xml:space="preserve">""</w:t>
      </w:r>
      <w:r>
        <w:rPr>
          <w:rStyle w:val="NormalTok"/>
        </w:rPr>
        <w:t xml:space="preserve">,</w:t>
      </w:r>
      <w:r>
        <w:rPr>
          <w:rStyle w:val="FunctionTok"/>
        </w:rPr>
        <w:t xml:space="preserve">as.character</w:t>
      </w:r>
      <w:r>
        <w:rPr>
          <w:rStyle w:val="NormalTok"/>
        </w:rPr>
        <w:t xml:space="preserve">(Stack</w:t>
      </w:r>
      <w:r>
        <w:rPr>
          <w:rStyle w:val="SpecialCharTok"/>
        </w:rPr>
        <w:t xml:space="preserve">$</w:t>
      </w:r>
      <w:r>
        <w:rPr>
          <w:rStyle w:val="NormalTok"/>
        </w:rPr>
        <w:t xml:space="preserve">Congress)) </w:t>
      </w:r>
      <w:r>
        <w:br/>
      </w:r>
      <w:r>
        <w:br/>
      </w:r>
      <w:r>
        <w:rPr>
          <w:rStyle w:val="NormalTok"/>
        </w:rPr>
        <w:t xml:space="preserve">Stack</w:t>
      </w:r>
      <w:r>
        <w:rPr>
          <w:rStyle w:val="SpecialCharTok"/>
        </w:rPr>
        <w:t xml:space="preserve">$</w:t>
      </w:r>
      <w:r>
        <w:rPr>
          <w:rStyle w:val="NormalTok"/>
        </w:rPr>
        <w:t xml:space="preserve">Congress </w:t>
      </w:r>
      <w:r>
        <w:rPr>
          <w:rStyle w:val="OtherTok"/>
        </w:rPr>
        <w:t xml:space="preserve">&lt;-</w:t>
      </w:r>
      <w:r>
        <w:br/>
      </w:r>
      <w:r>
        <w:rPr>
          <w:rStyle w:val="NormalTok"/>
        </w:rPr>
        <w:t xml:space="preserve">  </w:t>
      </w:r>
      <w:r>
        <w:rPr>
          <w:rStyle w:val="FunctionTok"/>
        </w:rPr>
        <w:t xml:space="preserve">gsub</w:t>
      </w:r>
      <w:r>
        <w:rPr>
          <w:rStyle w:val="NormalTok"/>
        </w:rPr>
        <w:t xml:space="preserve">(</w:t>
      </w:r>
      <w:r>
        <w:rPr>
          <w:rStyle w:val="StringTok"/>
        </w:rPr>
        <w:t xml:space="preserve">"nd"</w:t>
      </w:r>
      <w:r>
        <w:rPr>
          <w:rStyle w:val="NormalTok"/>
        </w:rPr>
        <w:t xml:space="preserve">,</w:t>
      </w:r>
      <w:r>
        <w:rPr>
          <w:rStyle w:val="StringTok"/>
        </w:rPr>
        <w:t xml:space="preserve">""</w:t>
      </w:r>
      <w:r>
        <w:rPr>
          <w:rStyle w:val="NormalTok"/>
        </w:rPr>
        <w:t xml:space="preserve">,</w:t>
      </w:r>
      <w:r>
        <w:rPr>
          <w:rStyle w:val="FunctionTok"/>
        </w:rPr>
        <w:t xml:space="preserve">as.character</w:t>
      </w:r>
      <w:r>
        <w:rPr>
          <w:rStyle w:val="NormalTok"/>
        </w:rPr>
        <w:t xml:space="preserve">(Stack</w:t>
      </w:r>
      <w:r>
        <w:rPr>
          <w:rStyle w:val="SpecialCharTok"/>
        </w:rPr>
        <w:t xml:space="preserve">$</w:t>
      </w:r>
      <w:r>
        <w:rPr>
          <w:rStyle w:val="NormalTok"/>
        </w:rPr>
        <w:t xml:space="preserve">Congress))</w:t>
      </w:r>
      <w:r>
        <w:br/>
      </w:r>
      <w:r>
        <w:br/>
      </w:r>
      <w:r>
        <w:rPr>
          <w:rStyle w:val="NormalTok"/>
        </w:rPr>
        <w:t xml:space="preserve">Stack</w:t>
      </w:r>
      <w:r>
        <w:rPr>
          <w:rStyle w:val="SpecialCharTok"/>
        </w:rPr>
        <w:t xml:space="preserve">$</w:t>
      </w:r>
      <w:r>
        <w:rPr>
          <w:rStyle w:val="NormalTok"/>
        </w:rPr>
        <w:t xml:space="preserve">Congress </w:t>
      </w:r>
      <w:r>
        <w:rPr>
          <w:rStyle w:val="OtherTok"/>
        </w:rPr>
        <w:t xml:space="preserve">&lt;-</w:t>
      </w:r>
      <w:r>
        <w:br/>
      </w:r>
      <w:r>
        <w:rPr>
          <w:rStyle w:val="NormalTok"/>
        </w:rPr>
        <w:t xml:space="preserve">  </w:t>
      </w:r>
      <w:r>
        <w:rPr>
          <w:rStyle w:val="FunctionTok"/>
        </w:rPr>
        <w:t xml:space="preserve">gsub</w:t>
      </w:r>
      <w:r>
        <w:rPr>
          <w:rStyle w:val="NormalTok"/>
        </w:rPr>
        <w:t xml:space="preserve">(</w:t>
      </w:r>
      <w:r>
        <w:rPr>
          <w:rStyle w:val="StringTok"/>
        </w:rPr>
        <w:t xml:space="preserve">"rd"</w:t>
      </w:r>
      <w:r>
        <w:rPr>
          <w:rStyle w:val="NormalTok"/>
        </w:rPr>
        <w:t xml:space="preserve">,</w:t>
      </w:r>
      <w:r>
        <w:rPr>
          <w:rStyle w:val="StringTok"/>
        </w:rPr>
        <w:t xml:space="preserve">""</w:t>
      </w:r>
      <w:r>
        <w:rPr>
          <w:rStyle w:val="NormalTok"/>
        </w:rPr>
        <w:t xml:space="preserve">,</w:t>
      </w:r>
      <w:r>
        <w:rPr>
          <w:rStyle w:val="FunctionTok"/>
        </w:rPr>
        <w:t xml:space="preserve">as.character</w:t>
      </w:r>
      <w:r>
        <w:rPr>
          <w:rStyle w:val="NormalTok"/>
        </w:rPr>
        <w:t xml:space="preserve">(Stack</w:t>
      </w:r>
      <w:r>
        <w:rPr>
          <w:rStyle w:val="SpecialCharTok"/>
        </w:rPr>
        <w:t xml:space="preserve">$</w:t>
      </w:r>
      <w:r>
        <w:rPr>
          <w:rStyle w:val="NormalTok"/>
        </w:rPr>
        <w:t xml:space="preserve">Congress))</w:t>
      </w:r>
      <w:r>
        <w:br/>
      </w:r>
      <w:r>
        <w:br/>
      </w:r>
      <w:r>
        <w:rPr>
          <w:rStyle w:val="NormalTok"/>
        </w:rPr>
        <w:t xml:space="preserve">Stack</w:t>
      </w:r>
      <w:r>
        <w:rPr>
          <w:rStyle w:val="SpecialCharTok"/>
        </w:rPr>
        <w:t xml:space="preserve">$</w:t>
      </w:r>
      <w:r>
        <w:rPr>
          <w:rStyle w:val="NormalTok"/>
        </w:rPr>
        <w:t xml:space="preserve">Congress </w:t>
      </w:r>
      <w:r>
        <w:rPr>
          <w:rStyle w:val="OtherTok"/>
        </w:rPr>
        <w:t xml:space="preserve">&lt;-</w:t>
      </w:r>
      <w:r>
        <w:br/>
      </w:r>
      <w:r>
        <w:rPr>
          <w:rStyle w:val="NormalTok"/>
        </w:rPr>
        <w:t xml:space="preserve">  </w:t>
      </w:r>
      <w:r>
        <w:rPr>
          <w:rStyle w:val="FunctionTok"/>
        </w:rPr>
        <w:t xml:space="preserve">gsub</w:t>
      </w:r>
      <w:r>
        <w:rPr>
          <w:rStyle w:val="NormalTok"/>
        </w:rPr>
        <w:t xml:space="preserve">(</w:t>
      </w:r>
      <w:r>
        <w:rPr>
          <w:rStyle w:val="StringTok"/>
        </w:rPr>
        <w:t xml:space="preserve">"st"</w:t>
      </w:r>
      <w:r>
        <w:rPr>
          <w:rStyle w:val="NormalTok"/>
        </w:rPr>
        <w:t xml:space="preserve">,</w:t>
      </w:r>
      <w:r>
        <w:rPr>
          <w:rStyle w:val="StringTok"/>
        </w:rPr>
        <w:t xml:space="preserve">""</w:t>
      </w:r>
      <w:r>
        <w:rPr>
          <w:rStyle w:val="NormalTok"/>
        </w:rPr>
        <w:t xml:space="preserve">,</w:t>
      </w:r>
      <w:r>
        <w:rPr>
          <w:rStyle w:val="FunctionTok"/>
        </w:rPr>
        <w:t xml:space="preserve">as.character</w:t>
      </w:r>
      <w:r>
        <w:rPr>
          <w:rStyle w:val="NormalTok"/>
        </w:rPr>
        <w:t xml:space="preserve">(Stack</w:t>
      </w:r>
      <w:r>
        <w:rPr>
          <w:rStyle w:val="SpecialCharTok"/>
        </w:rPr>
        <w:t xml:space="preserve">$</w:t>
      </w:r>
      <w:r>
        <w:rPr>
          <w:rStyle w:val="NormalTok"/>
        </w:rPr>
        <w:t xml:space="preserve">Congress))</w:t>
      </w:r>
    </w:p>
    <w:p>
      <w:pPr>
        <w:pStyle w:val="FirstParagraph"/>
      </w:pPr>
    </w:p>
    <w:bookmarkEnd w:id="22"/>
    <w:bookmarkStart w:id="24" w:name="Xdcf2820ca5210df73b23c361ca2ea58b1862fd8"/>
    <w:p>
      <w:pPr>
        <w:pStyle w:val="Heading3"/>
      </w:pPr>
      <w:r>
        <w:t xml:space="preserve">Reorder legend labels. This will make sure the colors match on the final product. However, the oonly issue I have is that ggplot is plotting the data in the reverse order. If you look closely, you can see the stack bars are in the right order, but just flipped.</w:t>
      </w:r>
    </w:p>
    <w:p>
      <w:pPr>
        <w:pStyle w:val="SourceCode"/>
      </w:pPr>
      <w:r>
        <w:rPr>
          <w:rStyle w:val="NormalTok"/>
        </w:rPr>
        <w:t xml:space="preserve">Stack</w:t>
      </w:r>
      <w:r>
        <w:rPr>
          <w:rStyle w:val="SpecialCharTok"/>
        </w:rPr>
        <w:t xml:space="preserve">$</w:t>
      </w:r>
      <w:r>
        <w:rPr>
          <w:rStyle w:val="NormalTok"/>
        </w:rPr>
        <w:t xml:space="preserve">Category </w:t>
      </w:r>
      <w:r>
        <w:rPr>
          <w:rStyle w:val="OtherTok"/>
        </w:rPr>
        <w:t xml:space="preserve">&lt;-</w:t>
      </w:r>
      <w:r>
        <w:rPr>
          <w:rStyle w:val="NormalTok"/>
        </w:rPr>
        <w:t xml:space="preserve"> </w:t>
      </w:r>
      <w:r>
        <w:rPr>
          <w:rStyle w:val="FunctionTok"/>
        </w:rPr>
        <w:t xml:space="preserve">factor</w:t>
      </w:r>
      <w:r>
        <w:rPr>
          <w:rStyle w:val="NormalTok"/>
        </w:rPr>
        <w:t xml:space="preserve">(Stack</w:t>
      </w:r>
      <w:r>
        <w:rPr>
          <w:rStyle w:val="SpecialCharTok"/>
        </w:rPr>
        <w:t xml:space="preserve">$</w:t>
      </w:r>
      <w:r>
        <w:rPr>
          <w:rStyle w:val="NormalTok"/>
        </w:rPr>
        <w:t xml:space="preserve">Category,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"Other office"</w:t>
      </w:r>
      <w:r>
        <w:rPr>
          <w:rStyle w:val="NormalTok"/>
        </w:rPr>
        <w:t xml:space="preserve">, </w:t>
      </w:r>
      <w:r>
        <w:rPr>
          <w:rStyle w:val="StringTok"/>
        </w:rPr>
        <w:t xml:space="preserve">"Election overturned"</w:t>
      </w:r>
      <w:r>
        <w:rPr>
          <w:rStyle w:val="NormalTok"/>
        </w:rPr>
        <w:t xml:space="preserve">, </w:t>
      </w:r>
      <w:r>
        <w:rPr>
          <w:rStyle w:val="StringTok"/>
        </w:rPr>
        <w:t xml:space="preserve">"Private sector"</w:t>
      </w:r>
      <w:r>
        <w:rPr>
          <w:rStyle w:val="NormalTok"/>
        </w:rPr>
        <w:t xml:space="preserve">, </w:t>
      </w:r>
      <w:r>
        <w:rPr>
          <w:rStyle w:val="StringTok"/>
        </w:rPr>
        <w:t xml:space="preserve">"Health/Family"</w:t>
      </w:r>
      <w:r>
        <w:rPr>
          <w:rStyle w:val="NormalTok"/>
        </w:rPr>
        <w:t xml:space="preserve">, </w:t>
      </w:r>
      <w:r>
        <w:rPr>
          <w:rStyle w:val="StringTok"/>
        </w:rPr>
        <w:t xml:space="preserve">"Left early"</w:t>
      </w:r>
      <w:r>
        <w:rPr>
          <w:rStyle w:val="NormalTok"/>
        </w:rPr>
        <w:t xml:space="preserve">, </w:t>
      </w:r>
      <w:r>
        <w:rPr>
          <w:rStyle w:val="StringTok"/>
        </w:rPr>
        <w:t xml:space="preserve">"Military service"</w:t>
      </w:r>
      <w:r>
        <w:rPr>
          <w:rStyle w:val="NormalTok"/>
        </w:rPr>
        <w:t xml:space="preserve">, </w:t>
      </w:r>
      <w:r>
        <w:rPr>
          <w:rStyle w:val="StringTok"/>
        </w:rPr>
        <w:t xml:space="preserve">"Unwanted sexual conduct"</w:t>
      </w:r>
      <w:r>
        <w:rPr>
          <w:rStyle w:val="NormalTok"/>
        </w:rPr>
        <w:t xml:space="preserve">, </w:t>
      </w:r>
      <w:r>
        <w:rPr>
          <w:rStyle w:val="StringTok"/>
        </w:rPr>
        <w:t xml:space="preserve">"Consentual sex scandals"</w:t>
      </w:r>
      <w:r>
        <w:rPr>
          <w:rStyle w:val="NormalTok"/>
        </w:rPr>
        <w:t xml:space="preserve">, </w:t>
      </w:r>
      <w:r>
        <w:rPr>
          <w:rStyle w:val="StringTok"/>
        </w:rPr>
        <w:t xml:space="preserve">"Other scandals"</w:t>
      </w:r>
      <w:r>
        <w:rPr>
          <w:rStyle w:val="NormalTok"/>
        </w:rPr>
        <w:t xml:space="preserve">, </w:t>
      </w:r>
      <w:r>
        <w:rPr>
          <w:rStyle w:val="StringTok"/>
        </w:rPr>
        <w:t xml:space="preserve">"Other"</w:t>
      </w:r>
      <w:r>
        <w:rPr>
          <w:rStyle w:val="NormalTok"/>
        </w:rPr>
        <w:t xml:space="preserve">))</w:t>
      </w:r>
    </w:p>
    <w:p>
      <w:pPr>
        <w:pStyle w:val="FirstParagraph"/>
      </w:pPr>
      <w:r>
        <w:t xml:space="preserve">Plot graph</w:t>
      </w:r>
    </w:p>
    <w:p>
      <w:pPr>
        <w:pStyle w:val="SourceCode"/>
      </w:pPr>
      <w:r>
        <w:rPr>
          <w:rStyle w:val="NormalTok"/>
        </w:rPr>
        <w:t xml:space="preserve">Congress_resignation_Plot </w:t>
      </w:r>
      <w:r>
        <w:rPr>
          <w:rStyle w:val="OtherTok"/>
        </w:rPr>
        <w:t xml:space="preserve">&lt;-</w:t>
      </w:r>
      <w:r>
        <w:rPr>
          <w:rStyle w:val="NormalTok"/>
        </w:rPr>
        <w:t xml:space="preserve"> Stack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Congress =</w:t>
      </w:r>
      <w:r>
        <w:rPr>
          <w:rStyle w:val="NormalTok"/>
        </w:rPr>
        <w:t xml:space="preserve"> </w:t>
      </w:r>
      <w:r>
        <w:rPr>
          <w:rStyle w:val="FunctionTok"/>
        </w:rPr>
        <w:t xml:space="preserve">as.numeric</w:t>
      </w:r>
      <w:r>
        <w:rPr>
          <w:rStyle w:val="NormalTok"/>
        </w:rPr>
        <w:t xml:space="preserve">(Congress))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Congress, </w:t>
      </w:r>
      <w:r>
        <w:rPr>
          <w:rStyle w:val="AttributeTok"/>
        </w:rPr>
        <w:t xml:space="preserve">y =</w:t>
      </w:r>
      <w:r>
        <w:rPr>
          <w:rStyle w:val="NormalTok"/>
        </w:rPr>
        <w:t xml:space="preserve"> value, </w:t>
      </w:r>
      <w:r>
        <w:rPr>
          <w:rStyle w:val="AttributeTok"/>
        </w:rPr>
        <w:t xml:space="preserve">fill =</w:t>
      </w:r>
      <w:r>
        <w:rPr>
          <w:rStyle w:val="NormalTok"/>
        </w:rPr>
        <w:t xml:space="preserve"> Category))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"Congressional Resignations Over Time"</w:t>
      </w:r>
      <w:r>
        <w:rPr>
          <w:rStyle w:val="NormalTok"/>
        </w:rPr>
        <w:t xml:space="preserve">, </w:t>
      </w:r>
      <w:r>
        <w:rPr>
          <w:rStyle w:val="StringTok"/>
        </w:rPr>
        <w:t xml:space="preserve">"Number of Congressional Resignations by Session and Public Reason for Resignation Since 1901"</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5</w:t>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5</w:t>
      </w:r>
      <w:r>
        <w:rPr>
          <w:rStyle w:val="NormalTok"/>
        </w:rPr>
        <w:t xml:space="preserve">, </w:t>
      </w:r>
      <w:r>
        <w:rPr>
          <w:rStyle w:val="AttributeTok"/>
        </w:rPr>
        <w:t xml:space="preserve">size =</w:t>
      </w:r>
      <w:r>
        <w:rPr>
          <w:rStyle w:val="NormalTok"/>
        </w:rPr>
        <w:t xml:space="preserve"> </w:t>
      </w:r>
      <w:r>
        <w:rPr>
          <w:rStyle w:val="DecValTok"/>
        </w:rPr>
        <w:t xml:space="preserve">8</w:t>
      </w:r>
      <w:r>
        <w:rPr>
          <w:rStyle w:val="NormalTok"/>
        </w:rPr>
        <w:t xml:space="preserve">)) </w:t>
      </w:r>
      <w:r>
        <w:rPr>
          <w:rStyle w:val="SpecialCharTok"/>
        </w:rPr>
        <w:t xml:space="preserve">+</w:t>
      </w:r>
      <w:r>
        <w:rPr>
          <w:rStyle w:val="NormalTok"/>
        </w:rPr>
        <w:t xml:space="preserve"> </w:t>
      </w:r>
      <w:r>
        <w:rPr>
          <w:rStyle w:val="CommentTok"/>
        </w:rPr>
        <w:t xml:space="preserve">#center plot title</w:t>
      </w:r>
      <w:r>
        <w:br/>
      </w:r>
      <w:r>
        <w:rPr>
          <w:rStyle w:val="NormalTok"/>
        </w:rPr>
        <w:t xml:space="preserve">  </w:t>
      </w:r>
      <w:r>
        <w:rPr>
          <w:rStyle w:val="FunctionTok"/>
        </w:rPr>
        <w:t xml:space="preserve">xlab</w:t>
      </w:r>
      <w:r>
        <w:rPr>
          <w:rStyle w:val="NormalTok"/>
        </w:rPr>
        <w:t xml:space="preserve">(</w:t>
      </w:r>
      <w:r>
        <w:rPr>
          <w:rStyle w:val="StringTok"/>
        </w:rPr>
        <w:t xml:space="preserve">"Congress"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"resignations"</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FunctionTok"/>
        </w:rPr>
        <w:t xml:space="preserve">guide_legend</w:t>
      </w:r>
      <w:r>
        <w:rPr>
          <w:rStyle w:val="NormalTok"/>
        </w:rPr>
        <w:t xml:space="preserve">(</w:t>
      </w:r>
      <w:r>
        <w:rPr>
          <w:rStyle w:val="AttributeTok"/>
        </w:rPr>
        <w:t xml:space="preserve">title =</w:t>
      </w:r>
      <w:r>
        <w:rPr>
          <w:rStyle w:val="NormalTok"/>
        </w:rPr>
        <w:t xml:space="preserve"> </w:t>
      </w:r>
      <w:r>
        <w:rPr>
          <w:rStyle w:val="ConstantTok"/>
        </w:rPr>
        <w:t xml:space="preserve">NULL</w:t>
      </w:r>
      <w:r>
        <w:rPr>
          <w:rStyle w:val="NormalTok"/>
        </w:rPr>
        <w:t xml:space="preserve">)) </w:t>
      </w:r>
      <w:r>
        <w:rPr>
          <w:rStyle w:val="CommentTok"/>
        </w:rPr>
        <w:t xml:space="preserve">#gets rid of legend title</w:t>
      </w:r>
    </w:p>
    <w:p>
      <w:pPr>
        <w:pStyle w:val="FirstParagraph"/>
      </w:pPr>
      <w:r>
        <w:t xml:space="preserve">View plot</w:t>
      </w:r>
    </w:p>
    <w:p>
      <w:pPr>
        <w:pStyle w:val="SourceCode"/>
      </w:pPr>
      <w:r>
        <w:rPr>
          <w:rStyle w:val="FunctionTok"/>
        </w:rPr>
        <w:t xml:space="preserve">print</w:t>
      </w:r>
      <w:r>
        <w:rPr>
          <w:rStyle w:val="NormalTok"/>
        </w:rPr>
        <w:t xml:space="preserve">(Congress_resignation_Plot)</w:t>
      </w:r>
    </w:p>
    <w:p>
      <w:pPr>
        <w:pStyle w:val="FirstParagraph"/>
      </w:pPr>
      <w:r>
        <w:drawing>
          <wp:inline>
            <wp:extent cx="4620126" cy="3696101"/>
            <wp:effectExtent b="0" l="0" r="0" t="0"/>
            <wp:docPr descr="" title="" id="1" name="Picture"/>
            <a:graphic>
              <a:graphicData uri="http://schemas.openxmlformats.org/drawingml/2006/picture">
                <pic:pic>
                  <pic:nvPicPr>
                    <pic:cNvPr descr="visualization_files/figure-docx/unnamed-chunk-10-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p>
    <w:bookmarkEnd w:id="24"/>
    <w:bookmarkStart w:id="25" w:name="Xf658f6820a0976efc6c6f03c473ee8a2d44a156"/>
    <w:p>
      <w:pPr>
        <w:pStyle w:val="Heading3"/>
      </w:pPr>
      <w:r>
        <w:t xml:space="preserve">Right now, the figure ia a mess. The main objective in editing this image it to space out all the text and get the colors to match the legend symbols from the original plot. Additionally, with will alter the font type.</w:t>
      </w:r>
    </w:p>
    <w:p>
      <w:pPr>
        <w:pStyle w:val="FirstParagraph"/>
      </w:pPr>
    </w:p>
    <w:bookmarkEnd w:id="25"/>
    <w:bookmarkStart w:id="31" w:name="editing-the-image."/>
    <w:p>
      <w:pPr>
        <w:pStyle w:val="Heading3"/>
      </w:pPr>
      <w:r>
        <w:t xml:space="preserve">Editing the Image.</w:t>
      </w:r>
    </w:p>
    <w:p>
      <w:pPr>
        <w:pStyle w:val="FirstParagraph"/>
      </w:pPr>
    </w:p>
    <w:p>
      <w:pPr>
        <w:pStyle w:val="BodyText"/>
      </w:pPr>
      <w:r>
        <w:t xml:space="preserve">Changing the legend aesthetics.</w:t>
      </w:r>
    </w:p>
    <w:p>
      <w:pPr>
        <w:pStyle w:val="SourceCode"/>
      </w:pPr>
      <w:r>
        <w:rPr>
          <w:rStyle w:val="NormalTok"/>
        </w:rPr>
        <w:t xml:space="preserve">Congress_resignation_Plot </w:t>
      </w:r>
      <w:r>
        <w:rPr>
          <w:rStyle w:val="OtherTok"/>
        </w:rPr>
        <w:t xml:space="preserve">&lt;-</w:t>
      </w:r>
      <w:r>
        <w:rPr>
          <w:rStyle w:val="NormalTok"/>
        </w:rPr>
        <w:t xml:space="preserve"> Congress_resignation_Plot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FunctionTok"/>
        </w:rPr>
        <w:t xml:space="preserve">unit</w:t>
      </w:r>
      <w:r>
        <w:rPr>
          <w:rStyle w:val="NormalTok"/>
        </w:rPr>
        <w:t xml:space="preserve">(</w:t>
      </w:r>
      <w:r>
        <w:rPr>
          <w:rStyle w:val="DecValTok"/>
        </w:rPr>
        <w:t xml:space="preserve">6</w:t>
      </w:r>
      <w:r>
        <w:rPr>
          <w:rStyle w:val="NormalTok"/>
        </w:rPr>
        <w:t xml:space="preserve">, </w:t>
      </w:r>
      <w:r>
        <w:rPr>
          <w:rStyle w:val="StringTok"/>
        </w:rPr>
        <w:t xml:space="preserve">'pt'</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"top"</w:t>
      </w:r>
      <w:r>
        <w:rPr>
          <w:rStyle w:val="NormalTok"/>
        </w:rPr>
        <w:t xml:space="preserve">,</w:t>
      </w:r>
      <w:r>
        <w:br/>
      </w:r>
      <w:r>
        <w:rPr>
          <w:rStyle w:val="NormalTok"/>
        </w:rPr>
        <w:t xml:space="preserve">  </w:t>
      </w:r>
      <w:r>
        <w:rPr>
          <w:rStyle w:val="AttributeTok"/>
        </w:rPr>
        <w:t xml:space="preserve">legend.key.size =</w:t>
      </w:r>
      <w:r>
        <w:rPr>
          <w:rStyle w:val="NormalTok"/>
        </w:rPr>
        <w:t xml:space="preserve"> </w:t>
      </w:r>
      <w:r>
        <w:rPr>
          <w:rStyle w:val="FunctionTok"/>
        </w:rPr>
        <w:t xml:space="preserve">unit</w:t>
      </w:r>
      <w:r>
        <w:rPr>
          <w:rStyle w:val="NormalTok"/>
        </w:rPr>
        <w:t xml:space="preserve">(</w:t>
      </w:r>
      <w:r>
        <w:rPr>
          <w:rStyle w:val="DecValTok"/>
        </w:rPr>
        <w:t xml:space="preserve">6</w:t>
      </w:r>
      <w:r>
        <w:rPr>
          <w:rStyle w:val="NormalTok"/>
        </w:rPr>
        <w:t xml:space="preserve">, </w:t>
      </w:r>
      <w:r>
        <w:rPr>
          <w:rStyle w:val="StringTok"/>
        </w:rPr>
        <w:t xml:space="preserve">'pt'</w:t>
      </w:r>
      <w:r>
        <w:rPr>
          <w:rStyle w:val="NormalTok"/>
        </w:rPr>
        <w:t xml:space="preserve">))</w:t>
      </w:r>
      <w:r>
        <w:br/>
      </w:r>
      <w:r>
        <w:rPr>
          <w:rStyle w:val="NormalTok"/>
        </w:rPr>
        <w:t xml:space="preserve">  </w:t>
      </w:r>
      <w:r>
        <w:br/>
      </w:r>
      <w:r>
        <w:br/>
      </w:r>
      <w:r>
        <w:rPr>
          <w:rStyle w:val="FunctionTok"/>
        </w:rPr>
        <w:t xml:space="preserve">print</w:t>
      </w:r>
      <w:r>
        <w:rPr>
          <w:rStyle w:val="NormalTok"/>
        </w:rPr>
        <w:t xml:space="preserve">(Congress_resignation_Plot)</w:t>
      </w:r>
    </w:p>
    <w:p>
      <w:pPr>
        <w:pStyle w:val="FirstParagraph"/>
      </w:pPr>
      <w:r>
        <w:drawing>
          <wp:inline>
            <wp:extent cx="4620126" cy="3696101"/>
            <wp:effectExtent b="0" l="0" r="0" t="0"/>
            <wp:docPr descr="" title="" id="1" name="Picture"/>
            <a:graphic>
              <a:graphicData uri="http://schemas.openxmlformats.org/drawingml/2006/picture">
                <pic:pic>
                  <pic:nvPicPr>
                    <pic:cNvPr descr="visualization_files/figure-docx/unnamed-chunk-11-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Changing the Legend Colors.</w:t>
      </w:r>
    </w:p>
    <w:p>
      <w:pPr>
        <w:pStyle w:val="SourceCode"/>
      </w:pPr>
      <w:r>
        <w:rPr>
          <w:rStyle w:val="NormalTok"/>
        </w:rPr>
        <w:t xml:space="preserve">Congress_resignation_Plot </w:t>
      </w:r>
      <w:r>
        <w:rPr>
          <w:rStyle w:val="OtherTok"/>
        </w:rPr>
        <w:t xml:space="preserve">&lt;-</w:t>
      </w:r>
      <w:r>
        <w:br/>
      </w:r>
      <w:r>
        <w:rPr>
          <w:rStyle w:val="NormalTok"/>
        </w:rPr>
        <w:t xml:space="preserve">  Congress_resignation_Plot </w:t>
      </w:r>
      <w:r>
        <w:rPr>
          <w:rStyle w:val="SpecialCharTok"/>
        </w:rPr>
        <w:t xml:space="preserve">+</w:t>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Five_Thirty_Eight)</w:t>
      </w:r>
      <w:r>
        <w:br/>
      </w:r>
      <w:r>
        <w:br/>
      </w:r>
      <w:r>
        <w:rPr>
          <w:rStyle w:val="FunctionTok"/>
        </w:rPr>
        <w:t xml:space="preserve">print</w:t>
      </w:r>
      <w:r>
        <w:rPr>
          <w:rStyle w:val="NormalTok"/>
        </w:rPr>
        <w:t xml:space="preserve">(Congress_resignation_Plot)</w:t>
      </w:r>
    </w:p>
    <w:p>
      <w:pPr>
        <w:pStyle w:val="FirstParagraph"/>
      </w:pPr>
      <w:r>
        <w:drawing>
          <wp:inline>
            <wp:extent cx="4620126" cy="3696101"/>
            <wp:effectExtent b="0" l="0" r="0" t="0"/>
            <wp:docPr descr="" title="" id="1" name="Picture"/>
            <a:graphic>
              <a:graphicData uri="http://schemas.openxmlformats.org/drawingml/2006/picture">
                <pic:pic>
                  <pic:nvPicPr>
                    <pic:cNvPr descr="visualization_files/figure-docx/unnamed-chunk-12-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Adding more tick marks to the x-axis.</w:t>
      </w:r>
    </w:p>
    <w:p>
      <w:pPr>
        <w:pStyle w:val="SourceCode"/>
      </w:pPr>
      <w:r>
        <w:rPr>
          <w:rStyle w:val="NormalTok"/>
        </w:rPr>
        <w:t xml:space="preserve">Congress_resignation_Plot </w:t>
      </w:r>
      <w:r>
        <w:rPr>
          <w:rStyle w:val="OtherTok"/>
        </w:rPr>
        <w:t xml:space="preserve">&lt;-</w:t>
      </w:r>
      <w:r>
        <w:rPr>
          <w:rStyle w:val="NormalTok"/>
        </w:rPr>
        <w:t xml:space="preserve"> Congress_resignation_Plot </w:t>
      </w:r>
      <w:r>
        <w:rPr>
          <w:rStyle w:val="SpecialCharTok"/>
        </w:rPr>
        <w:t xml:space="preserve">+</w:t>
      </w:r>
      <w:r>
        <w:rPr>
          <w:rStyle w:val="NormalTok"/>
        </w:rPr>
        <w:t xml:space="preserve"> </w:t>
      </w:r>
      <w:r>
        <w:rPr>
          <w:rStyle w:val="FunctionTok"/>
        </w:rPr>
        <w:t xml:space="preserve">scale_x_continuous</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60</w:t>
      </w:r>
      <w:r>
        <w:rPr>
          <w:rStyle w:val="NormalTok"/>
        </w:rPr>
        <w:t xml:space="preserve">, </w:t>
      </w:r>
      <w:r>
        <w:rPr>
          <w:rStyle w:val="DecValTok"/>
        </w:rPr>
        <w:t xml:space="preserve">65</w:t>
      </w:r>
      <w:r>
        <w:rPr>
          <w:rStyle w:val="NormalTok"/>
        </w:rPr>
        <w:t xml:space="preserve">, </w:t>
      </w:r>
      <w:r>
        <w:rPr>
          <w:rStyle w:val="DecValTok"/>
        </w:rPr>
        <w:t xml:space="preserve">70</w:t>
      </w:r>
      <w:r>
        <w:rPr>
          <w:rStyle w:val="NormalTok"/>
        </w:rPr>
        <w:t xml:space="preserve">, </w:t>
      </w:r>
      <w:r>
        <w:rPr>
          <w:rStyle w:val="DecValTok"/>
        </w:rPr>
        <w:t xml:space="preserve">75</w:t>
      </w:r>
      <w:r>
        <w:rPr>
          <w:rStyle w:val="NormalTok"/>
        </w:rPr>
        <w:t xml:space="preserve">, </w:t>
      </w:r>
      <w:r>
        <w:rPr>
          <w:rStyle w:val="DecValTok"/>
        </w:rPr>
        <w:t xml:space="preserve">80</w:t>
      </w:r>
      <w:r>
        <w:rPr>
          <w:rStyle w:val="NormalTok"/>
        </w:rPr>
        <w:t xml:space="preserve">, </w:t>
      </w:r>
      <w:r>
        <w:rPr>
          <w:rStyle w:val="DecValTok"/>
        </w:rPr>
        <w:t xml:space="preserve">85</w:t>
      </w:r>
      <w:r>
        <w:rPr>
          <w:rStyle w:val="NormalTok"/>
        </w:rPr>
        <w:t xml:space="preserve">, </w:t>
      </w:r>
      <w:r>
        <w:rPr>
          <w:rStyle w:val="DecValTok"/>
        </w:rPr>
        <w:t xml:space="preserve">90</w:t>
      </w:r>
      <w:r>
        <w:rPr>
          <w:rStyle w:val="NormalTok"/>
        </w:rPr>
        <w:t xml:space="preserve">, </w:t>
      </w:r>
      <w:r>
        <w:rPr>
          <w:rStyle w:val="DecValTok"/>
        </w:rPr>
        <w:t xml:space="preserve">95</w:t>
      </w:r>
      <w:r>
        <w:rPr>
          <w:rStyle w:val="NormalTok"/>
        </w:rPr>
        <w:t xml:space="preserve">, </w:t>
      </w:r>
      <w:r>
        <w:rPr>
          <w:rStyle w:val="DecValTok"/>
        </w:rPr>
        <w:t xml:space="preserve">100</w:t>
      </w:r>
      <w:r>
        <w:rPr>
          <w:rStyle w:val="NormalTok"/>
        </w:rPr>
        <w:t xml:space="preserve">, </w:t>
      </w:r>
      <w:r>
        <w:rPr>
          <w:rStyle w:val="DecValTok"/>
        </w:rPr>
        <w:t xml:space="preserve">105</w:t>
      </w:r>
      <w:r>
        <w:rPr>
          <w:rStyle w:val="NormalTok"/>
        </w:rPr>
        <w:t xml:space="preserve">, </w:t>
      </w:r>
      <w:r>
        <w:rPr>
          <w:rStyle w:val="DecValTok"/>
        </w:rPr>
        <w:t xml:space="preserve">110</w:t>
      </w:r>
      <w:r>
        <w:rPr>
          <w:rStyle w:val="NormalTok"/>
        </w:rPr>
        <w:t xml:space="preserve">, </w:t>
      </w:r>
      <w:r>
        <w:rPr>
          <w:rStyle w:val="DecValTok"/>
        </w:rPr>
        <w:t xml:space="preserve">115</w:t>
      </w:r>
      <w:r>
        <w:rPr>
          <w:rStyle w:val="NormalTok"/>
        </w:rPr>
        <w:t xml:space="preserve">)</w:t>
      </w:r>
      <w:r>
        <w:br/>
      </w:r>
      <w:r>
        <w:rPr>
          <w:rStyle w:val="NormalTok"/>
        </w:rPr>
        <w:t xml:space="preserve">)</w:t>
      </w:r>
      <w:r>
        <w:br/>
      </w:r>
      <w:r>
        <w:br/>
      </w:r>
      <w:r>
        <w:rPr>
          <w:rStyle w:val="FunctionTok"/>
        </w:rPr>
        <w:t xml:space="preserve">print</w:t>
      </w:r>
      <w:r>
        <w:rPr>
          <w:rStyle w:val="NormalTok"/>
        </w:rPr>
        <w:t xml:space="preserve">(Congress_resignation_Plot)</w:t>
      </w:r>
    </w:p>
    <w:p>
      <w:pPr>
        <w:pStyle w:val="FirstParagraph"/>
      </w:pPr>
      <w:r>
        <w:drawing>
          <wp:inline>
            <wp:extent cx="4620126" cy="3696101"/>
            <wp:effectExtent b="0" l="0" r="0" t="0"/>
            <wp:docPr descr="" title="" id="1" name="Picture"/>
            <a:graphic>
              <a:graphicData uri="http://schemas.openxmlformats.org/drawingml/2006/picture">
                <pic:pic>
                  <pic:nvPicPr>
                    <pic:cNvPr descr="visualization_files/figure-docx/unnamed-chunk-13-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Changing y-axis asthetics.</w:t>
      </w:r>
    </w:p>
    <w:p>
      <w:pPr>
        <w:pStyle w:val="SourceCode"/>
      </w:pPr>
      <w:r>
        <w:rPr>
          <w:rStyle w:val="NormalTok"/>
        </w:rPr>
        <w:t xml:space="preserve">Congress_resignation_Plot </w:t>
      </w:r>
      <w:r>
        <w:rPr>
          <w:rStyle w:val="OtherTok"/>
        </w:rPr>
        <w:t xml:space="preserve">&lt;-</w:t>
      </w:r>
      <w:r>
        <w:rPr>
          <w:rStyle w:val="NormalTok"/>
        </w:rPr>
        <w:t xml:space="preserve"> Congress_resignation_Plot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r =</w:t>
      </w:r>
      <w:r>
        <w:rPr>
          <w:rStyle w:val="NormalTok"/>
        </w:rPr>
        <w:t xml:space="preserve"> </w:t>
      </w:r>
      <w:r>
        <w:rPr>
          <w:rStyle w:val="DecValTok"/>
        </w:rPr>
        <w:t xml:space="preserve">0</w:t>
      </w:r>
      <w:r>
        <w:rPr>
          <w:rStyle w:val="NormalTok"/>
        </w:rPr>
        <w:t xml:space="preserve">), </w:t>
      </w:r>
      <w:r>
        <w:rPr>
          <w:rStyle w:val="AttributeTok"/>
        </w:rPr>
        <w:t xml:space="preserve">size =</w:t>
      </w:r>
      <w:r>
        <w:rPr>
          <w:rStyle w:val="NormalTok"/>
        </w:rPr>
        <w:t xml:space="preserve"> </w:t>
      </w:r>
      <w:r>
        <w:rPr>
          <w:rStyle w:val="FunctionTok"/>
        </w:rPr>
        <w:t xml:space="preserve">unit</w:t>
      </w:r>
      <w:r>
        <w:rPr>
          <w:rStyle w:val="NormalTok"/>
        </w:rPr>
        <w:t xml:space="preserve">(</w:t>
      </w:r>
      <w:r>
        <w:rPr>
          <w:rStyle w:val="DecValTok"/>
        </w:rPr>
        <w:t xml:space="preserve">6</w:t>
      </w:r>
      <w:r>
        <w:rPr>
          <w:rStyle w:val="NormalTok"/>
        </w:rPr>
        <w:t xml:space="preserve">, </w:t>
      </w:r>
      <w:r>
        <w:rPr>
          <w:rStyle w:val="StringTok"/>
        </w:rPr>
        <w:t xml:space="preserve">'pt'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vjust =</w:t>
      </w:r>
      <w:r>
        <w:rPr>
          <w:rStyle w:val="NormalTok"/>
        </w:rPr>
        <w:t xml:space="preserve"> </w:t>
      </w:r>
      <w:r>
        <w:rPr>
          <w:rStyle w:val="DecValTok"/>
        </w:rPr>
        <w:t xml:space="preserve">1</w:t>
      </w:r>
      <w:r>
        <w:rPr>
          <w:rStyle w:val="NormalTok"/>
        </w:rPr>
        <w:t xml:space="preserve">))</w:t>
      </w:r>
      <w:r>
        <w:br/>
      </w:r>
      <w:r>
        <w:br/>
      </w:r>
      <w:r>
        <w:rPr>
          <w:rStyle w:val="FunctionTok"/>
        </w:rPr>
        <w:t xml:space="preserve">print</w:t>
      </w:r>
      <w:r>
        <w:rPr>
          <w:rStyle w:val="NormalTok"/>
        </w:rPr>
        <w:t xml:space="preserve">(Congress_resignation_Plot)</w:t>
      </w:r>
    </w:p>
    <w:p>
      <w:pPr>
        <w:pStyle w:val="FirstParagraph"/>
      </w:pPr>
      <w:r>
        <w:drawing>
          <wp:inline>
            <wp:extent cx="4620126" cy="3696101"/>
            <wp:effectExtent b="0" l="0" r="0" t="0"/>
            <wp:docPr descr="" title="" id="1" name="Picture"/>
            <a:graphic>
              <a:graphicData uri="http://schemas.openxmlformats.org/drawingml/2006/picture">
                <pic:pic>
                  <pic:nvPicPr>
                    <pic:cNvPr descr="visualization_files/figure-docx/unnamed-chunk-14-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Change font type for the axes</w:t>
      </w:r>
    </w:p>
    <w:p>
      <w:pPr>
        <w:pStyle w:val="SourceCode"/>
      </w:pPr>
      <w:r>
        <w:rPr>
          <w:rStyle w:val="NormalTok"/>
        </w:rPr>
        <w:t xml:space="preserve">Congress_resignation_Plot </w:t>
      </w:r>
      <w:r>
        <w:rPr>
          <w:rStyle w:val="OtherTok"/>
        </w:rPr>
        <w:t xml:space="preserve">&lt;-</w:t>
      </w:r>
      <w:r>
        <w:rPr>
          <w:rStyle w:val="NormalTok"/>
        </w:rPr>
        <w:t xml:space="preserve"> Congress_resignation_Plot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family =</w:t>
      </w:r>
      <w:r>
        <w:rPr>
          <w:rStyle w:val="NormalTok"/>
        </w:rPr>
        <w:t xml:space="preserve"> </w:t>
      </w:r>
      <w:r>
        <w:rPr>
          <w:rStyle w:val="StringTok"/>
        </w:rPr>
        <w:t xml:space="preserve">"mono"</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family =</w:t>
      </w:r>
      <w:r>
        <w:rPr>
          <w:rStyle w:val="NormalTok"/>
        </w:rPr>
        <w:t xml:space="preserve"> </w:t>
      </w:r>
      <w:r>
        <w:rPr>
          <w:rStyle w:val="StringTok"/>
        </w:rPr>
        <w:t xml:space="preserve">"mono"</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family =</w:t>
      </w:r>
      <w:r>
        <w:rPr>
          <w:rStyle w:val="NormalTok"/>
        </w:rPr>
        <w:t xml:space="preserve"> </w:t>
      </w:r>
      <w:r>
        <w:rPr>
          <w:rStyle w:val="StringTok"/>
        </w:rPr>
        <w:t xml:space="preserve">"mono"</w:t>
      </w:r>
      <w:r>
        <w:rPr>
          <w:rStyle w:val="NormalTok"/>
        </w:rPr>
        <w:t xml:space="preserve">)</w:t>
      </w:r>
      <w:r>
        <w:br/>
      </w:r>
      <w:r>
        <w:rPr>
          <w:rStyle w:val="NormalTok"/>
        </w:rPr>
        <w:t xml:space="preserve">  )</w:t>
      </w:r>
      <w:r>
        <w:br/>
      </w:r>
      <w:r>
        <w:br/>
      </w:r>
      <w:r>
        <w:rPr>
          <w:rStyle w:val="FunctionTok"/>
        </w:rPr>
        <w:t xml:space="preserve">print</w:t>
      </w:r>
      <w:r>
        <w:rPr>
          <w:rStyle w:val="NormalTok"/>
        </w:rPr>
        <w:t xml:space="preserve">(Congress_resignation_Plot)</w:t>
      </w:r>
    </w:p>
    <w:p>
      <w:pPr>
        <w:pStyle w:val="FirstParagraph"/>
      </w:pPr>
      <w:r>
        <w:drawing>
          <wp:inline>
            <wp:extent cx="4620126" cy="3696101"/>
            <wp:effectExtent b="0" l="0" r="0" t="0"/>
            <wp:docPr descr="" title="" id="1" name="Picture"/>
            <a:graphic>
              <a:graphicData uri="http://schemas.openxmlformats.org/drawingml/2006/picture">
                <pic:pic>
                  <pic:nvPicPr>
                    <pic:cNvPr descr="visualization_files/figure-docx/unnamed-chunk-15-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p>
    <w:bookmarkEnd w:id="31"/>
    <w:bookmarkStart w:id="33" w:name="X33a576a4d1ad7954ef6a27e584da724cdc1df94"/>
    <w:p>
      <w:pPr>
        <w:pStyle w:val="Heading3"/>
      </w:pPr>
      <w:r>
        <w:t xml:space="preserve">Annotate the graph to show significant temporal factors that caused resignations. This last change will produce the</w:t>
      </w:r>
      <w:r>
        <w:t xml:space="preserve"> </w:t>
      </w:r>
      <w:r>
        <w:rPr>
          <w:iCs/>
          <w:i/>
        </w:rPr>
        <w:t xml:space="preserve">Final Product</w:t>
      </w:r>
      <w:r>
        <w:t xml:space="preserve">.</w:t>
      </w:r>
    </w:p>
    <w:p>
      <w:pPr>
        <w:pStyle w:val="SourceCode"/>
      </w:pPr>
      <w:r>
        <w:rPr>
          <w:rStyle w:val="NormalTok"/>
        </w:rPr>
        <w:t xml:space="preserve">labels </w:t>
      </w:r>
      <w:r>
        <w:rPr>
          <w:rStyle w:val="OtherTok"/>
        </w:rPr>
        <w:t xml:space="preserve">=</w:t>
      </w:r>
      <w:r>
        <w:rPr>
          <w:rStyle w:val="NormalTok"/>
        </w:rPr>
        <w:t xml:space="preserve"> </w:t>
      </w:r>
      <w:r>
        <w:rPr>
          <w:rStyle w:val="FunctionTok"/>
        </w:rPr>
        <w:t xml:space="preserve">as.data.frame</w:t>
      </w:r>
      <w:r>
        <w:rPr>
          <w:rStyle w:val="NormalTok"/>
        </w:rPr>
        <w:t xml:space="preserve">(</w:t>
      </w:r>
      <w:r>
        <w:rPr>
          <w:rStyle w:val="AttributeTok"/>
        </w:rPr>
        <w:t xml:space="preserve">label =</w:t>
      </w:r>
      <w:r>
        <w:rPr>
          <w:rStyle w:val="NormalTok"/>
        </w:rPr>
        <w:t xml:space="preserve"> </w:t>
      </w:r>
      <w:r>
        <w:rPr>
          <w:rStyle w:val="FunctionTok"/>
        </w:rPr>
        <w:t xml:space="preserve">c</w:t>
      </w:r>
      <w:r>
        <w:rPr>
          <w:rStyle w:val="NormalTok"/>
        </w:rPr>
        <w:t xml:space="preserve">(</w:t>
      </w:r>
      <w:r>
        <w:rPr>
          <w:rStyle w:val="StringTok"/>
        </w:rPr>
        <w:t xml:space="preserve">"WWII"</w:t>
      </w:r>
      <w:r>
        <w:rPr>
          <w:rStyle w:val="NormalTok"/>
        </w:rPr>
        <w:t xml:space="preserve">, </w:t>
      </w:r>
      <w:r>
        <w:rPr>
          <w:rStyle w:val="StringTok"/>
        </w:rPr>
        <w:t xml:space="preserve">"Changes to Pension Law"</w:t>
      </w:r>
      <w:r>
        <w:rPr>
          <w:rStyle w:val="NormalTok"/>
        </w:rPr>
        <w:t xml:space="preserve">, </w:t>
      </w:r>
      <w:r>
        <w:rPr>
          <w:rStyle w:val="StringTok"/>
        </w:rPr>
        <w:t xml:space="preserve">"Abscam Scandal"</w:t>
      </w:r>
      <w:r>
        <w:rPr>
          <w:rStyle w:val="NormalTok"/>
        </w:rPr>
        <w:t xml:space="preserve">, </w:t>
      </w:r>
      <w:r>
        <w:rPr>
          <w:rStyle w:val="StringTok"/>
        </w:rPr>
        <w:t xml:space="preserve">"Abrahamoff Scandal"</w:t>
      </w:r>
      <w:r>
        <w:rPr>
          <w:rStyle w:val="NormalTok"/>
        </w:rPr>
        <w:t xml:space="preserve">, </w:t>
      </w:r>
      <w:r>
        <w:rPr>
          <w:rStyle w:val="StringTok"/>
        </w:rPr>
        <w:t xml:space="preserve">"MeToo"</w:t>
      </w:r>
      <w:r>
        <w:rPr>
          <w:rStyle w:val="NormalTok"/>
        </w:rPr>
        <w:t xml:space="preserve">), </w:t>
      </w:r>
      <w:r>
        <w:rPr>
          <w:rStyle w:val="AttributeTok"/>
        </w:rPr>
        <w:t xml:space="preserve">x =</w:t>
      </w:r>
      <w:r>
        <w:rPr>
          <w:rStyle w:val="NormalTok"/>
        </w:rPr>
        <w:t xml:space="preserve"> </w:t>
      </w:r>
      <w:r>
        <w:rPr>
          <w:rStyle w:val="FunctionTok"/>
        </w:rPr>
        <w:t xml:space="preserve">c</w:t>
      </w:r>
      <w:r>
        <w:rPr>
          <w:rStyle w:val="NormalTok"/>
        </w:rPr>
        <w:t xml:space="preserve">(</w:t>
      </w:r>
      <w:r>
        <w:rPr>
          <w:rStyle w:val="DecValTok"/>
        </w:rPr>
        <w:t xml:space="preserve">76</w:t>
      </w:r>
      <w:r>
        <w:rPr>
          <w:rStyle w:val="NormalTok"/>
        </w:rPr>
        <w:t xml:space="preserve">, </w:t>
      </w:r>
      <w:r>
        <w:rPr>
          <w:rStyle w:val="DecValTok"/>
        </w:rPr>
        <w:t xml:space="preserve">89</w:t>
      </w:r>
      <w:r>
        <w:rPr>
          <w:rStyle w:val="NormalTok"/>
        </w:rPr>
        <w:t xml:space="preserve">, </w:t>
      </w:r>
      <w:r>
        <w:rPr>
          <w:rStyle w:val="DecValTok"/>
        </w:rPr>
        <w:t xml:space="preserve">97</w:t>
      </w:r>
      <w:r>
        <w:rPr>
          <w:rStyle w:val="NormalTok"/>
        </w:rPr>
        <w:t xml:space="preserve">, </w:t>
      </w:r>
      <w:r>
        <w:rPr>
          <w:rStyle w:val="DecValTok"/>
        </w:rPr>
        <w:t xml:space="preserve">109</w:t>
      </w:r>
      <w:r>
        <w:rPr>
          <w:rStyle w:val="NormalTok"/>
        </w:rPr>
        <w:t xml:space="preserve">, </w:t>
      </w:r>
      <w:r>
        <w:rPr>
          <w:rStyle w:val="DecValTok"/>
        </w:rPr>
        <w:t xml:space="preserve">115</w:t>
      </w:r>
      <w:r>
        <w:rPr>
          <w:rStyle w:val="NormalTok"/>
        </w:rPr>
        <w:t xml:space="preserve">), </w:t>
      </w:r>
      <w:r>
        <w:rPr>
          <w:rStyle w:val="AttributeTok"/>
        </w:rPr>
        <w:t xml:space="preserve">y =</w:t>
      </w:r>
      <w:r>
        <w:rPr>
          <w:rStyle w:val="NormalTok"/>
        </w:rPr>
        <w:t xml:space="preserve"> </w:t>
      </w:r>
      <w:r>
        <w:rPr>
          <w:rStyle w:val="FunctionTok"/>
        </w:rPr>
        <w:t xml:space="preserve">c</w:t>
      </w:r>
      <w:r>
        <w:rPr>
          <w:rStyle w:val="NormalTok"/>
        </w:rPr>
        <w:t xml:space="preserve">(</w:t>
      </w:r>
      <w:r>
        <w:rPr>
          <w:rStyle w:val="DecValTok"/>
        </w:rPr>
        <w:t xml:space="preserve">25</w:t>
      </w:r>
      <w:r>
        <w:rPr>
          <w:rStyle w:val="NormalTok"/>
        </w:rPr>
        <w:t xml:space="preserve">, </w:t>
      </w:r>
      <w:r>
        <w:rPr>
          <w:rStyle w:val="DecValTok"/>
        </w:rPr>
        <w:t xml:space="preserve">25</w:t>
      </w:r>
      <w:r>
        <w:rPr>
          <w:rStyle w:val="NormalTok"/>
        </w:rPr>
        <w:t xml:space="preserve">, </w:t>
      </w:r>
      <w:r>
        <w:rPr>
          <w:rStyle w:val="DecValTok"/>
        </w:rPr>
        <w:t xml:space="preserve">18</w:t>
      </w:r>
      <w:r>
        <w:rPr>
          <w:rStyle w:val="NormalTok"/>
        </w:rPr>
        <w:t xml:space="preserve">, </w:t>
      </w:r>
      <w:r>
        <w:rPr>
          <w:rStyle w:val="DecValTok"/>
        </w:rPr>
        <w:t xml:space="preserve">18</w:t>
      </w:r>
      <w:r>
        <w:rPr>
          <w:rStyle w:val="NormalTok"/>
        </w:rPr>
        <w:t xml:space="preserve">, </w:t>
      </w:r>
      <w:r>
        <w:rPr>
          <w:rStyle w:val="DecValTok"/>
        </w:rPr>
        <w:t xml:space="preserve">20</w:t>
      </w:r>
      <w:r>
        <w:rPr>
          <w:rStyle w:val="NormalTok"/>
        </w:rPr>
        <w:t xml:space="preserve">))</w:t>
      </w:r>
      <w:r>
        <w:br/>
      </w:r>
      <w:r>
        <w:br/>
      </w:r>
      <w:r>
        <w:rPr>
          <w:rStyle w:val="NormalTok"/>
        </w:rPr>
        <w:t xml:space="preserve">Congress_resignation_Plot </w:t>
      </w:r>
      <w:r>
        <w:rPr>
          <w:rStyle w:val="OtherTok"/>
        </w:rPr>
        <w:t xml:space="preserve">&lt;-</w:t>
      </w:r>
      <w:r>
        <w:br/>
      </w:r>
      <w:r>
        <w:rPr>
          <w:rStyle w:val="NormalTok"/>
        </w:rPr>
        <w:t xml:space="preserve">  Congress_resignation_Plot </w:t>
      </w:r>
      <w:r>
        <w:rPr>
          <w:rStyle w:val="SpecialCharTok"/>
        </w:rPr>
        <w:t xml:space="preserve">+</w:t>
      </w:r>
      <w:r>
        <w:rPr>
          <w:rStyle w:val="NormalTok"/>
        </w:rPr>
        <w:t xml:space="preserve"> </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FunctionTok"/>
        </w:rPr>
        <w:t xml:space="preserve">c</w:t>
      </w:r>
      <w:r>
        <w:rPr>
          <w:rStyle w:val="NormalTok"/>
        </w:rPr>
        <w:t xml:space="preserve">(</w:t>
      </w:r>
      <w:r>
        <w:rPr>
          <w:rStyle w:val="DecValTok"/>
        </w:rPr>
        <w:t xml:space="preserve">76</w:t>
      </w:r>
      <w:r>
        <w:rPr>
          <w:rStyle w:val="NormalTok"/>
        </w:rPr>
        <w:t xml:space="preserve">, </w:t>
      </w:r>
      <w:r>
        <w:rPr>
          <w:rStyle w:val="DecValTok"/>
        </w:rPr>
        <w:t xml:space="preserve">89</w:t>
      </w:r>
      <w:r>
        <w:rPr>
          <w:rStyle w:val="NormalTok"/>
        </w:rPr>
        <w:t xml:space="preserve">, </w:t>
      </w:r>
      <w:r>
        <w:rPr>
          <w:rStyle w:val="DecValTok"/>
        </w:rPr>
        <w:t xml:space="preserve">97</w:t>
      </w:r>
      <w:r>
        <w:rPr>
          <w:rStyle w:val="NormalTok"/>
        </w:rPr>
        <w:t xml:space="preserve">, </w:t>
      </w:r>
      <w:r>
        <w:rPr>
          <w:rStyle w:val="DecValTok"/>
        </w:rPr>
        <w:t xml:space="preserve">109</w:t>
      </w:r>
      <w:r>
        <w:rPr>
          <w:rStyle w:val="NormalTok"/>
        </w:rPr>
        <w:t xml:space="preserve">, </w:t>
      </w:r>
      <w:r>
        <w:rPr>
          <w:rStyle w:val="DecValTok"/>
        </w:rPr>
        <w:t xml:space="preserve">115</w:t>
      </w:r>
      <w:r>
        <w:rPr>
          <w:rStyle w:val="NormalTok"/>
        </w:rPr>
        <w:t xml:space="preserve">), </w:t>
      </w:r>
      <w:r>
        <w:rPr>
          <w:rStyle w:val="AttributeTok"/>
        </w:rPr>
        <w:t xml:space="preserve">y =</w:t>
      </w:r>
      <w:r>
        <w:rPr>
          <w:rStyle w:val="NormalTok"/>
        </w:rPr>
        <w:t xml:space="preserve"> </w:t>
      </w:r>
      <w:r>
        <w:rPr>
          <w:rStyle w:val="FunctionTok"/>
        </w:rPr>
        <w:t xml:space="preserve">c</w:t>
      </w:r>
      <w:r>
        <w:rPr>
          <w:rStyle w:val="NormalTok"/>
        </w:rPr>
        <w:t xml:space="preserve">(</w:t>
      </w:r>
      <w:r>
        <w:rPr>
          <w:rStyle w:val="DecValTok"/>
        </w:rPr>
        <w:t xml:space="preserve">25</w:t>
      </w:r>
      <w:r>
        <w:rPr>
          <w:rStyle w:val="NormalTok"/>
        </w:rPr>
        <w:t xml:space="preserve">, </w:t>
      </w:r>
      <w:r>
        <w:rPr>
          <w:rStyle w:val="DecValTok"/>
        </w:rPr>
        <w:t xml:space="preserve">25</w:t>
      </w:r>
      <w:r>
        <w:rPr>
          <w:rStyle w:val="NormalTok"/>
        </w:rPr>
        <w:t xml:space="preserve">, </w:t>
      </w:r>
      <w:r>
        <w:rPr>
          <w:rStyle w:val="DecValTok"/>
        </w:rPr>
        <w:t xml:space="preserve">10</w:t>
      </w:r>
      <w:r>
        <w:rPr>
          <w:rStyle w:val="NormalTok"/>
        </w:rPr>
        <w:t xml:space="preserve">, </w:t>
      </w:r>
      <w:r>
        <w:rPr>
          <w:rStyle w:val="DecValTok"/>
        </w:rPr>
        <w:t xml:space="preserve">18</w:t>
      </w:r>
      <w:r>
        <w:rPr>
          <w:rStyle w:val="NormalTok"/>
        </w:rPr>
        <w:t xml:space="preserve">, </w:t>
      </w:r>
      <w:r>
        <w:rPr>
          <w:rStyle w:val="DecValTok"/>
        </w:rPr>
        <w:t xml:space="preserve">20</w:t>
      </w:r>
      <w:r>
        <w:rPr>
          <w:rStyle w:val="NormalTok"/>
        </w:rPr>
        <w:t xml:space="preserve">), </w:t>
      </w:r>
      <w:r>
        <w:rPr>
          <w:rStyle w:val="AttributeTok"/>
        </w:rPr>
        <w:t xml:space="preserve">label =</w:t>
      </w:r>
      <w:r>
        <w:rPr>
          <w:rStyle w:val="NormalTok"/>
        </w:rPr>
        <w:t xml:space="preserve"> </w:t>
      </w:r>
      <w:r>
        <w:rPr>
          <w:rStyle w:val="FunctionTok"/>
        </w:rPr>
        <w:t xml:space="preserve">c</w:t>
      </w:r>
      <w:r>
        <w:rPr>
          <w:rStyle w:val="NormalTok"/>
        </w:rPr>
        <w:t xml:space="preserve">(</w:t>
      </w:r>
      <w:r>
        <w:rPr>
          <w:rStyle w:val="StringTok"/>
        </w:rPr>
        <w:t xml:space="preserve">"WWII"</w:t>
      </w:r>
      <w:r>
        <w:rPr>
          <w:rStyle w:val="NormalTok"/>
        </w:rPr>
        <w:t xml:space="preserve">, </w:t>
      </w:r>
      <w:r>
        <w:rPr>
          <w:rStyle w:val="StringTok"/>
        </w:rPr>
        <w:t xml:space="preserve">"Changes to Pension Law"</w:t>
      </w:r>
      <w:r>
        <w:rPr>
          <w:rStyle w:val="NormalTok"/>
        </w:rPr>
        <w:t xml:space="preserve">, </w:t>
      </w:r>
      <w:r>
        <w:rPr>
          <w:rStyle w:val="StringTok"/>
        </w:rPr>
        <w:t xml:space="preserve">"Abscam Scandal"</w:t>
      </w:r>
      <w:r>
        <w:rPr>
          <w:rStyle w:val="NormalTok"/>
        </w:rPr>
        <w:t xml:space="preserve">, </w:t>
      </w:r>
      <w:r>
        <w:rPr>
          <w:rStyle w:val="StringTok"/>
        </w:rPr>
        <w:t xml:space="preserve">"Abrahamoff Scandal"</w:t>
      </w:r>
      <w:r>
        <w:rPr>
          <w:rStyle w:val="NormalTok"/>
        </w:rPr>
        <w:t xml:space="preserve">, </w:t>
      </w:r>
      <w:r>
        <w:rPr>
          <w:rStyle w:val="StringTok"/>
        </w:rPr>
        <w:t xml:space="preserve">"MeToo"</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w:t>
      </w:r>
      <w:r>
        <w:br/>
      </w:r>
      <w:r>
        <w:br/>
      </w:r>
      <w:r>
        <w:rPr>
          <w:rStyle w:val="FunctionTok"/>
        </w:rPr>
        <w:t xml:space="preserve">print</w:t>
      </w:r>
      <w:r>
        <w:rPr>
          <w:rStyle w:val="NormalTok"/>
        </w:rPr>
        <w:t xml:space="preserve">(Congress_resignation_Plot)</w:t>
      </w:r>
    </w:p>
    <w:p>
      <w:pPr>
        <w:pStyle w:val="FirstParagraph"/>
      </w:pPr>
      <w:r>
        <w:drawing>
          <wp:inline>
            <wp:extent cx="4620126" cy="3696101"/>
            <wp:effectExtent b="0" l="0" r="0" t="0"/>
            <wp:docPr descr="" title="" id="1" name="Picture"/>
            <a:graphic>
              <a:graphicData uri="http://schemas.openxmlformats.org/drawingml/2006/picture">
                <pic:pic>
                  <pic:nvPicPr>
                    <pic:cNvPr descr="visualization_files/figure-docx/unnamed-chunk-16-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p>
    <w:bookmarkEnd w:id="33"/>
    <w:bookmarkStart w:id="34" w:name="Xf00e8032d43b762094ee47f1dead006883c9eed"/>
    <w:p>
      <w:pPr>
        <w:pStyle w:val="Heading3"/>
      </w:pPr>
      <w:r>
        <w:t xml:space="preserve">Besides the inverted color scheme, the only blaring difference is that I cannot figure out how to add arrows from my labels to the bars themselves. The main issue is that I don’t know how to insert images within an image. Feel free to contact me if you how to make that work!</w:t>
      </w:r>
    </w:p>
    <w:p>
      <w:pPr>
        <w:pStyle w:val="FirstParagraph"/>
      </w:pPr>
      <w:r>
        <w:t xml:space="preserve">Save Image</w:t>
      </w:r>
    </w:p>
    <w:p>
      <w:pPr>
        <w:pStyle w:val="SourceCode"/>
      </w:pPr>
      <w:r>
        <w:rPr>
          <w:rStyle w:val="NormalTok"/>
        </w:rPr>
        <w:t xml:space="preserve">figure_file </w:t>
      </w:r>
      <w:r>
        <w:rPr>
          <w:rStyle w:val="OtherTok"/>
        </w:rPr>
        <w:t xml:space="preserve">=</w:t>
      </w:r>
      <w:r>
        <w:rPr>
          <w:rStyle w:val="NormalTok"/>
        </w:rPr>
        <w:t xml:space="preserve"> </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"Module5_data"</w:t>
      </w:r>
      <w:r>
        <w:rPr>
          <w:rStyle w:val="NormalTok"/>
        </w:rPr>
        <w:t xml:space="preserve">,</w:t>
      </w:r>
      <w:r>
        <w:rPr>
          <w:rStyle w:val="StringTok"/>
        </w:rPr>
        <w:t xml:space="preserve">"congress-resignations"</w:t>
      </w:r>
      <w:r>
        <w:rPr>
          <w:rStyle w:val="NormalTok"/>
        </w:rPr>
        <w:t xml:space="preserve">,</w:t>
      </w:r>
      <w:r>
        <w:rPr>
          <w:rStyle w:val="StringTok"/>
        </w:rPr>
        <w:t xml:space="preserve">"Congressional_Resignations.png"</w:t>
      </w:r>
      <w:r>
        <w:rPr>
          <w:rStyle w:val="NormalTok"/>
        </w:rPr>
        <w:t xml:space="preserve">)</w:t>
      </w:r>
      <w:r>
        <w:br/>
      </w:r>
      <w:r>
        <w:rPr>
          <w:rStyle w:val="FunctionTok"/>
        </w:rPr>
        <w:t xml:space="preserve">ggsave</w:t>
      </w:r>
      <w:r>
        <w:rPr>
          <w:rStyle w:val="NormalTok"/>
        </w:rPr>
        <w:t xml:space="preserve">(</w:t>
      </w:r>
      <w:r>
        <w:rPr>
          <w:rStyle w:val="AttributeTok"/>
        </w:rPr>
        <w:t xml:space="preserve">filename =</w:t>
      </w:r>
      <w:r>
        <w:rPr>
          <w:rStyle w:val="NormalTok"/>
        </w:rPr>
        <w:t xml:space="preserve"> figure_file, </w:t>
      </w:r>
      <w:r>
        <w:rPr>
          <w:rStyle w:val="AttributeTok"/>
        </w:rPr>
        <w:t xml:space="preserve">plot =</w:t>
      </w:r>
      <w:r>
        <w:rPr>
          <w:rStyle w:val="NormalTok"/>
        </w:rPr>
        <w:t xml:space="preserve"> Congress_resignation_Plot)</w:t>
      </w:r>
    </w:p>
    <w:p>
      <w:pPr>
        <w:pStyle w:val="SourceCode"/>
      </w:pPr>
      <w:r>
        <w:rPr>
          <w:rStyle w:val="VerbatimChar"/>
        </w:rPr>
        <w:t xml:space="preserve">## Saving 5 x 4 in image</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Visualization</dc:title>
  <dc:creator/>
  <cp:keywords/>
  <dcterms:created xsi:type="dcterms:W3CDTF">2021-11-12T19:26:20Z</dcterms:created>
  <dcterms:modified xsi:type="dcterms:W3CDTF">2021-11-12T19:26:20Z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