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5A85" w14:textId="77777777" w:rsidR="0004019C" w:rsidRDefault="00F34F72" w:rsidP="0004019C">
      <w:pPr>
        <w:pStyle w:val="ListParagraph"/>
        <w:numPr>
          <w:ilvl w:val="0"/>
          <w:numId w:val="1"/>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Unit 1 Foundations of American Democracy</w:t>
      </w:r>
    </w:p>
    <w:p w14:paraId="1CEF196E" w14:textId="77777777" w:rsidR="0004019C" w:rsidRPr="0004019C" w:rsidRDefault="0004019C" w:rsidP="0004019C">
      <w:pPr>
        <w:pStyle w:val="ListParagraph"/>
        <w:numPr>
          <w:ilvl w:val="0"/>
          <w:numId w:val="3"/>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Fundamental Principles of Democracy</w:t>
      </w:r>
      <w:r w:rsidRPr="0004019C">
        <w:rPr>
          <w:rFonts w:ascii="Times New Roman" w:hAnsi="Times New Roman" w:cs="Times New Roman"/>
          <w:sz w:val="24"/>
          <w:szCs w:val="24"/>
        </w:rPr>
        <w:t>.</w:t>
      </w:r>
    </w:p>
    <w:p w14:paraId="5D902BEE" w14:textId="515C10B7" w:rsid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Direct Democracy – citizens meet and vote directly on government </w:t>
      </w:r>
      <w:r w:rsidRPr="0004019C">
        <w:rPr>
          <w:rFonts w:ascii="Times New Roman" w:hAnsi="Times New Roman" w:cs="Times New Roman"/>
          <w:sz w:val="24"/>
          <w:szCs w:val="24"/>
        </w:rPr>
        <w:t>decisions.</w:t>
      </w:r>
      <w:r w:rsidRPr="0004019C">
        <w:rPr>
          <w:rFonts w:ascii="Times New Roman" w:hAnsi="Times New Roman" w:cs="Times New Roman"/>
          <w:sz w:val="24"/>
          <w:szCs w:val="24"/>
        </w:rPr>
        <w:t xml:space="preserve"> </w:t>
      </w:r>
    </w:p>
    <w:p w14:paraId="424CE0BB" w14:textId="512B399F" w:rsid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Representative Democracy (Republic) – citizens choose officials who make decisions on government </w:t>
      </w:r>
      <w:r w:rsidRPr="0004019C">
        <w:rPr>
          <w:rFonts w:ascii="Times New Roman" w:hAnsi="Times New Roman" w:cs="Times New Roman"/>
          <w:sz w:val="24"/>
          <w:szCs w:val="24"/>
        </w:rPr>
        <w:t>policy.</w:t>
      </w:r>
      <w:r w:rsidRPr="0004019C">
        <w:rPr>
          <w:rFonts w:ascii="Times New Roman" w:hAnsi="Times New Roman" w:cs="Times New Roman"/>
          <w:sz w:val="24"/>
          <w:szCs w:val="24"/>
        </w:rPr>
        <w:t xml:space="preserve"> </w:t>
      </w:r>
    </w:p>
    <w:p w14:paraId="052DDF40" w14:textId="77777777" w:rsid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Magna Carta (1215) – the first ever attempt to limit the power of the British King, guaranteed all people certain rights</w:t>
      </w:r>
    </w:p>
    <w:p w14:paraId="786F5CA0" w14:textId="77777777" w:rsid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Enlightenment Philosophers –Locke and Rousseau </w:t>
      </w:r>
    </w:p>
    <w:p w14:paraId="7B3943DB" w14:textId="77777777" w:rsidR="0004019C" w:rsidRDefault="0004019C" w:rsidP="0004019C">
      <w:pPr>
        <w:pStyle w:val="ListParagraph"/>
        <w:numPr>
          <w:ilvl w:val="0"/>
          <w:numId w:val="5"/>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Social Contract Theory – principle that people enter into a social contract with the government and allow to be ruled </w:t>
      </w:r>
    </w:p>
    <w:p w14:paraId="6257DD37" w14:textId="77777777" w:rsidR="0004019C" w:rsidRDefault="0004019C" w:rsidP="0004019C">
      <w:pPr>
        <w:pStyle w:val="ListParagraph"/>
        <w:numPr>
          <w:ilvl w:val="0"/>
          <w:numId w:val="5"/>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Consent of the Governed – principle that there are no supreme rulers, all rulers depend on the approval of the people, when governments fail to protect rights the people have the right to change the government</w:t>
      </w:r>
    </w:p>
    <w:p w14:paraId="127AD66F" w14:textId="0F9DF956" w:rsidR="0004019C" w:rsidRDefault="0004019C" w:rsidP="0004019C">
      <w:pPr>
        <w:pStyle w:val="ListParagraph"/>
        <w:numPr>
          <w:ilvl w:val="0"/>
          <w:numId w:val="5"/>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Natural Rights – principle that all people are born with certain rights: life, liberty, and property (Jefferson changes property into pursuit of happiness</w:t>
      </w:r>
      <w:r>
        <w:rPr>
          <w:rFonts w:ascii="Times New Roman" w:hAnsi="Times New Roman" w:cs="Times New Roman"/>
          <w:sz w:val="24"/>
          <w:szCs w:val="24"/>
        </w:rPr>
        <w:t>.</w:t>
      </w:r>
    </w:p>
    <w:p w14:paraId="3A7322A6" w14:textId="6D4AE79B" w:rsidR="0004019C" w:rsidRP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Declaration of Independence – Thomas Jefferson’s document built on principles of “life, liberty, and the pursuit of happiness” consent of the governed, and social contract theory. It also justified American revolution against England</w:t>
      </w:r>
    </w:p>
    <w:p w14:paraId="6DA407B0" w14:textId="70403F53" w:rsidR="0004019C" w:rsidRP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Common Good – Belief in doing what’s best for the nation </w:t>
      </w:r>
      <w:r w:rsidRPr="0004019C">
        <w:rPr>
          <w:rFonts w:ascii="Times New Roman" w:hAnsi="Times New Roman" w:cs="Times New Roman"/>
          <w:sz w:val="24"/>
          <w:szCs w:val="24"/>
        </w:rPr>
        <w:t>overall.</w:t>
      </w:r>
    </w:p>
    <w:p w14:paraId="21891CF5" w14:textId="47F2F182" w:rsidR="0004019C" w:rsidRP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Popular Sovereignty – Belief that the ultimate authority rests with the people</w:t>
      </w:r>
    </w:p>
    <w:p w14:paraId="4E27F47F" w14:textId="0D6D49BE" w:rsidR="0004019C" w:rsidRPr="0004019C" w:rsidRDefault="0004019C" w:rsidP="0004019C">
      <w:pPr>
        <w:pStyle w:val="ListParagraph"/>
        <w:numPr>
          <w:ilvl w:val="0"/>
          <w:numId w:val="4"/>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 xml:space="preserve">Majority Rule – Belief that government is run based on the will of the </w:t>
      </w:r>
      <w:r w:rsidRPr="0004019C">
        <w:rPr>
          <w:rFonts w:ascii="Times New Roman" w:hAnsi="Times New Roman" w:cs="Times New Roman"/>
          <w:sz w:val="24"/>
          <w:szCs w:val="24"/>
        </w:rPr>
        <w:t>majority.</w:t>
      </w:r>
    </w:p>
    <w:p w14:paraId="62986A52" w14:textId="4126481D" w:rsidR="0004019C" w:rsidRPr="0004019C" w:rsidRDefault="0004019C" w:rsidP="0004019C">
      <w:pPr>
        <w:pStyle w:val="ListParagraph"/>
        <w:numPr>
          <w:ilvl w:val="0"/>
          <w:numId w:val="3"/>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The First Government – Articles of Confederation</w:t>
      </w:r>
    </w:p>
    <w:p w14:paraId="3FE5F123" w14:textId="6C6E4FB5" w:rsidR="0004019C" w:rsidRPr="0004019C" w:rsidRDefault="00F34F72" w:rsidP="0004019C">
      <w:pPr>
        <w:pStyle w:val="ListParagraph"/>
        <w:numPr>
          <w:ilvl w:val="0"/>
          <w:numId w:val="1"/>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Unit 2 Interactions Among Branches of Government</w:t>
      </w:r>
    </w:p>
    <w:p w14:paraId="44558C80" w14:textId="77777777" w:rsidR="0004019C" w:rsidRDefault="00F34F72" w:rsidP="0004019C">
      <w:pPr>
        <w:pStyle w:val="ListParagraph"/>
        <w:numPr>
          <w:ilvl w:val="0"/>
          <w:numId w:val="1"/>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Unit 3 Civil Liberties and Civil Rights</w:t>
      </w:r>
    </w:p>
    <w:p w14:paraId="3D7D2A02" w14:textId="77777777" w:rsidR="0004019C" w:rsidRDefault="00F34F72" w:rsidP="0004019C">
      <w:pPr>
        <w:pStyle w:val="ListParagraph"/>
        <w:numPr>
          <w:ilvl w:val="0"/>
          <w:numId w:val="1"/>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Unit 4 American Political Ideologies and Beliefs</w:t>
      </w:r>
    </w:p>
    <w:p w14:paraId="1BF0902D" w14:textId="544A326C" w:rsidR="00F34F72" w:rsidRPr="0004019C" w:rsidRDefault="00F34F72" w:rsidP="0004019C">
      <w:pPr>
        <w:pStyle w:val="ListParagraph"/>
        <w:numPr>
          <w:ilvl w:val="0"/>
          <w:numId w:val="1"/>
        </w:numPr>
        <w:spacing w:after="0" w:line="360" w:lineRule="auto"/>
        <w:rPr>
          <w:rFonts w:ascii="Times New Roman" w:hAnsi="Times New Roman" w:cs="Times New Roman"/>
          <w:sz w:val="24"/>
          <w:szCs w:val="24"/>
        </w:rPr>
      </w:pPr>
      <w:r w:rsidRPr="0004019C">
        <w:rPr>
          <w:rFonts w:ascii="Times New Roman" w:hAnsi="Times New Roman" w:cs="Times New Roman"/>
          <w:sz w:val="24"/>
          <w:szCs w:val="24"/>
        </w:rPr>
        <w:t>Unit 5 Political Participation</w:t>
      </w:r>
    </w:p>
    <w:p w14:paraId="3917F4AE" w14:textId="77777777" w:rsidR="00F34F72" w:rsidRDefault="00F34F72"/>
    <w:sectPr w:rsidR="00F3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E58"/>
    <w:multiLevelType w:val="hybridMultilevel"/>
    <w:tmpl w:val="6C34A45C"/>
    <w:lvl w:ilvl="0" w:tplc="C33EAE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DF761F"/>
    <w:multiLevelType w:val="hybridMultilevel"/>
    <w:tmpl w:val="431AC638"/>
    <w:lvl w:ilvl="0" w:tplc="6C8C9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D47BF5"/>
    <w:multiLevelType w:val="hybridMultilevel"/>
    <w:tmpl w:val="9AEA68C6"/>
    <w:lvl w:ilvl="0" w:tplc="F9DE6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1239F"/>
    <w:multiLevelType w:val="hybridMultilevel"/>
    <w:tmpl w:val="783CFEEE"/>
    <w:lvl w:ilvl="0" w:tplc="873C78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1D33438"/>
    <w:multiLevelType w:val="hybridMultilevel"/>
    <w:tmpl w:val="BF78DC32"/>
    <w:lvl w:ilvl="0" w:tplc="0B1EE5DC">
      <w:start w:val="1"/>
      <w:numFmt w:val="decimal"/>
      <w:lvlText w:val="%1."/>
      <w:lvlJc w:val="left"/>
      <w:pPr>
        <w:ind w:left="1800" w:hanging="360"/>
      </w:pPr>
      <w:rPr>
        <w:rFonts w:ascii="Times New Roman" w:hAnsi="Times New Roman" w:cs="Times New Roman" w:hint="default"/>
        <w:sz w:val="24"/>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76849658">
    <w:abstractNumId w:val="2"/>
  </w:num>
  <w:num w:numId="2" w16cid:durableId="1943223501">
    <w:abstractNumId w:val="1"/>
  </w:num>
  <w:num w:numId="3" w16cid:durableId="1437747714">
    <w:abstractNumId w:val="0"/>
  </w:num>
  <w:num w:numId="4" w16cid:durableId="1534264045">
    <w:abstractNumId w:val="4"/>
  </w:num>
  <w:num w:numId="5" w16cid:durableId="965432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C5"/>
    <w:rsid w:val="0004019C"/>
    <w:rsid w:val="002010EA"/>
    <w:rsid w:val="003D55BA"/>
    <w:rsid w:val="00517A54"/>
    <w:rsid w:val="00620B56"/>
    <w:rsid w:val="006960C5"/>
    <w:rsid w:val="00CD18F5"/>
    <w:rsid w:val="00F34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4C2E"/>
  <w15:chartTrackingRefBased/>
  <w15:docId w15:val="{6C12B3D2-1124-4774-80D3-61C5365D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Yongzhe</dc:creator>
  <cp:keywords/>
  <dc:description/>
  <cp:lastModifiedBy>Yongzhe</cp:lastModifiedBy>
  <cp:revision>5</cp:revision>
  <dcterms:created xsi:type="dcterms:W3CDTF">2023-03-26T15:29:00Z</dcterms:created>
  <dcterms:modified xsi:type="dcterms:W3CDTF">2023-03-26T19:40:00Z</dcterms:modified>
</cp:coreProperties>
</file>