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0A0" w:rsidRDefault="00F040A0" w:rsidP="00F040A0">
      <w:pPr>
        <w:pStyle w:val="1"/>
        <w:jc w:val="center"/>
      </w:pPr>
      <w:r w:rsidRPr="00F040A0">
        <w:rPr>
          <w:rFonts w:hint="eastAsia"/>
        </w:rPr>
        <w:t>VR</w:t>
      </w:r>
      <w:r w:rsidRPr="00F040A0">
        <w:rPr>
          <w:rFonts w:hint="eastAsia"/>
        </w:rPr>
        <w:t>技术调研</w:t>
      </w:r>
    </w:p>
    <w:p w:rsidR="00F040A0" w:rsidRDefault="00F040A0" w:rsidP="00F040A0">
      <w:pPr>
        <w:rPr>
          <w:kern w:val="44"/>
          <w:sz w:val="44"/>
          <w:szCs w:val="44"/>
        </w:rPr>
      </w:pPr>
      <w:r>
        <w:br w:type="page"/>
      </w:r>
    </w:p>
    <w:p w:rsidR="004358AB" w:rsidRDefault="00F040A0" w:rsidP="00F040A0">
      <w:pPr>
        <w:ind w:firstLine="720"/>
      </w:pPr>
      <w:r w:rsidRPr="00F040A0">
        <w:rPr>
          <w:rFonts w:hint="eastAsia"/>
        </w:rPr>
        <w:lastRenderedPageBreak/>
        <w:t>虚拟实境（</w:t>
      </w:r>
      <w:r w:rsidRPr="00F040A0">
        <w:rPr>
          <w:rFonts w:hint="eastAsia"/>
        </w:rPr>
        <w:t>Virtual Reality</w:t>
      </w:r>
      <w:r w:rsidRPr="00F040A0">
        <w:rPr>
          <w:rFonts w:hint="eastAsia"/>
        </w:rPr>
        <w:t>），简称</w:t>
      </w:r>
      <w:r w:rsidRPr="00F040A0">
        <w:rPr>
          <w:rFonts w:hint="eastAsia"/>
        </w:rPr>
        <w:t>VR</w:t>
      </w:r>
      <w:r w:rsidRPr="00F040A0">
        <w:rPr>
          <w:rFonts w:hint="eastAsia"/>
        </w:rPr>
        <w:t>技术，也称人工环境，是利用电脑模拟产生一个三度空间的虚拟世界，提供用户关于视觉、听觉、触觉等感官的模拟，让用户如同身历其境一般，可以及时、没有限制地观察三度空间内的事物。用户进行位置移动时，电脑可以立即进行复杂的运算，将精确的三维世界视频传回产生临场感。该技术集成了计算机图形、计算机仿真、人工智能、感应、显示及网络并行处理等技术的最新发展成果，是一种由计算机技术辅助生成的高技术模拟系统。</w:t>
      </w:r>
    </w:p>
    <w:p w:rsidR="00F040A0" w:rsidRDefault="00F040A0" w:rsidP="00F040A0">
      <w:pPr>
        <w:ind w:firstLine="720"/>
      </w:pPr>
    </w:p>
    <w:p w:rsidR="00F040A0" w:rsidRDefault="00F040A0" w:rsidP="00F040A0">
      <w:pPr>
        <w:pStyle w:val="2"/>
        <w:numPr>
          <w:ilvl w:val="0"/>
          <w:numId w:val="1"/>
        </w:numPr>
      </w:pPr>
      <w:r w:rsidRPr="00F040A0">
        <w:rPr>
          <w:rFonts w:hint="eastAsia"/>
        </w:rPr>
        <w:t>概述</w:t>
      </w:r>
    </w:p>
    <w:p w:rsidR="00F040A0" w:rsidRDefault="00F040A0" w:rsidP="00F040A0">
      <w:pPr>
        <w:ind w:firstLine="720"/>
      </w:pPr>
      <w:r w:rsidRPr="00F040A0">
        <w:rPr>
          <w:rFonts w:hint="eastAsia"/>
        </w:rPr>
        <w:t>从技术的角度来说，虚拟现实系统具有下面三个基本特征：即三个“</w:t>
      </w:r>
      <w:r w:rsidRPr="00F040A0">
        <w:rPr>
          <w:rFonts w:hint="eastAsia"/>
        </w:rPr>
        <w:t>I</w:t>
      </w:r>
      <w:r w:rsidRPr="00F040A0">
        <w:rPr>
          <w:rFonts w:hint="eastAsia"/>
        </w:rPr>
        <w:t>”</w:t>
      </w:r>
      <w:r w:rsidRPr="00F040A0">
        <w:rPr>
          <w:rFonts w:hint="eastAsia"/>
        </w:rPr>
        <w:t>immersion-interaction-imagination</w:t>
      </w:r>
      <w:r w:rsidRPr="00F040A0">
        <w:rPr>
          <w:rFonts w:hint="eastAsia"/>
        </w:rPr>
        <w:t>（沉浸—交互—构想），它强调了在虚拟系统中的人的主导作用。从过去人只能从计算机系统的外部去观测处理的结果，到人能够沉浸到计算机系统所创建的环境中，从过去人只能通过键盘、鼠标与计算环境中的单维数字信息发生作用，到人能够用多种传感器与多维信息的环境发生交互作用；从过去的人只能以定量计算为主的结果中启发从而加深对事物的认识，到人有可能从定性和定量综合集成的环境中得到感知和理性的认识从而深化概念和萌发新意。总之，在未来的虚拟系统中，人们的目的是使这个由计算机及其它传感器所组成的信息处理系统去尽量“满足”人的需要，而不是强迫人去“凑合”那些不是很亲切的计算机系统。</w:t>
      </w:r>
    </w:p>
    <w:p w:rsidR="00F040A0" w:rsidRDefault="00F040A0" w:rsidP="00F040A0">
      <w:pPr>
        <w:ind w:firstLine="720"/>
      </w:pPr>
      <w:r w:rsidRPr="00F040A0">
        <w:rPr>
          <w:rFonts w:hint="eastAsia"/>
        </w:rPr>
        <w:t>现在的大部分虚拟现实技术都是视觉体验，一般是通过电脑屏幕、特殊显示设备或立体显示设备获得的，不过一些仿真中还包含了其他的感觉处理，比如从音响和耳机中获得声音效果。在一些高级的触觉系统中还包含了触觉信息，也叫作力反馈，在医学和游戏领域有这样的应用。人们与虚拟环境相互要么通过使用标准装置例如一套键盘与鼠标，要么通过仿真装置例如一只有线手套，要么通过情景手臂和</w:t>
      </w:r>
      <w:r w:rsidRPr="00F040A0">
        <w:rPr>
          <w:rFonts w:hint="eastAsia"/>
        </w:rPr>
        <w:t>/</w:t>
      </w:r>
      <w:r w:rsidRPr="00F040A0">
        <w:rPr>
          <w:rFonts w:hint="eastAsia"/>
        </w:rPr>
        <w:t>或全方位踏车。虚拟环境是可以是和现实世界类似的，例如，飞行仿真和作战训练，也可以和现实世界有明显差异，如虚拟现实游戏等。就目前的实际情况来说，它还很难形成一个高逼真的虚拟现实环境，这主要是技术上的限制造成的，这些限制来自计算机处理能力，图像分辨率和通信带宽。然而，随着时间的推移，处理器、图象和数据通讯技术变得更加强大，并具有成本效益，这些限制将最终被克服。</w:t>
      </w:r>
    </w:p>
    <w:p w:rsidR="00F040A0" w:rsidRDefault="00F040A0" w:rsidP="00F040A0">
      <w:pPr>
        <w:pStyle w:val="2"/>
      </w:pPr>
      <w:r w:rsidRPr="00F040A0">
        <w:rPr>
          <w:rFonts w:hint="eastAsia"/>
        </w:rPr>
        <w:t>二、发展历史</w:t>
      </w:r>
    </w:p>
    <w:p w:rsidR="00F040A0" w:rsidRDefault="00F040A0" w:rsidP="00F040A0">
      <w:pPr>
        <w:ind w:firstLine="720"/>
      </w:pPr>
      <w:r w:rsidRPr="00F040A0">
        <w:rPr>
          <w:rFonts w:hint="eastAsia"/>
        </w:rPr>
        <w:t>虚拟现实技术演变发展史大体上可以分为四个阶段有声形动态的模拟是蕴涵虚拟现实思想的第一阶段（</w:t>
      </w:r>
      <w:r w:rsidRPr="00F040A0">
        <w:rPr>
          <w:rFonts w:hint="eastAsia"/>
        </w:rPr>
        <w:t>1963</w:t>
      </w:r>
      <w:r w:rsidRPr="00F040A0">
        <w:rPr>
          <w:rFonts w:hint="eastAsia"/>
        </w:rPr>
        <w:t>）年以前虚拟现实萌芽为第二阶段（</w:t>
      </w:r>
      <w:r w:rsidRPr="00F040A0">
        <w:rPr>
          <w:rFonts w:hint="eastAsia"/>
        </w:rPr>
        <w:t xml:space="preserve">1963 -1972 </w:t>
      </w:r>
      <w:r w:rsidRPr="00F040A0">
        <w:rPr>
          <w:rFonts w:hint="eastAsia"/>
        </w:rPr>
        <w:t>）虚拟</w:t>
      </w:r>
      <w:r w:rsidRPr="00F040A0">
        <w:rPr>
          <w:rFonts w:hint="eastAsia"/>
        </w:rPr>
        <w:lastRenderedPageBreak/>
        <w:t>现实概念的产生和理论初步形成为第三阶段（</w:t>
      </w:r>
      <w:r w:rsidRPr="00F040A0">
        <w:rPr>
          <w:rFonts w:hint="eastAsia"/>
        </w:rPr>
        <w:t xml:space="preserve">1973 -1989 </w:t>
      </w:r>
      <w:r w:rsidRPr="00F040A0">
        <w:rPr>
          <w:rFonts w:hint="eastAsia"/>
        </w:rPr>
        <w:t>）虚拟现实理论进一步的完善和应用为第四阶段（</w:t>
      </w:r>
      <w:r w:rsidRPr="00F040A0">
        <w:rPr>
          <w:rFonts w:hint="eastAsia"/>
        </w:rPr>
        <w:t xml:space="preserve">1990 -2004 </w:t>
      </w:r>
      <w:r w:rsidRPr="00F040A0">
        <w:rPr>
          <w:rFonts w:hint="eastAsia"/>
        </w:rPr>
        <w:t>）。</w:t>
      </w:r>
    </w:p>
    <w:p w:rsidR="0035363E" w:rsidRDefault="0035363E" w:rsidP="00F040A0">
      <w:pPr>
        <w:pStyle w:val="4"/>
        <w:rPr>
          <w:sz w:val="32"/>
          <w:szCs w:val="32"/>
        </w:rPr>
      </w:pPr>
      <w:r w:rsidRPr="0035363E">
        <w:rPr>
          <w:rFonts w:hint="eastAsia"/>
          <w:sz w:val="32"/>
          <w:szCs w:val="32"/>
        </w:rPr>
        <w:t>三、特征</w:t>
      </w:r>
    </w:p>
    <w:p w:rsidR="00F040A0" w:rsidRDefault="00F040A0" w:rsidP="00F040A0">
      <w:pPr>
        <w:pStyle w:val="4"/>
      </w:pPr>
      <w:r w:rsidRPr="00F040A0">
        <w:rPr>
          <w:rFonts w:hint="eastAsia"/>
        </w:rPr>
        <w:t>1.</w:t>
      </w:r>
      <w:r w:rsidRPr="00F040A0">
        <w:rPr>
          <w:rFonts w:hint="eastAsia"/>
        </w:rPr>
        <w:t>多感知性</w:t>
      </w:r>
    </w:p>
    <w:p w:rsidR="00F040A0" w:rsidRDefault="00F040A0" w:rsidP="00F040A0">
      <w:pPr>
        <w:ind w:firstLine="720"/>
      </w:pPr>
      <w:r w:rsidRPr="00F040A0">
        <w:rPr>
          <w:rFonts w:hint="eastAsia"/>
        </w:rPr>
        <w:t>指除一般计算机所具有的视觉感知外，还有听觉感知、触觉感知、运动感知，甚至还包括味觉、嗅觉、感知等。理想的虚拟现实应该具有一切人所具有的感知功能。</w:t>
      </w:r>
    </w:p>
    <w:p w:rsidR="00F040A0" w:rsidRDefault="00F040A0" w:rsidP="00F040A0">
      <w:pPr>
        <w:pStyle w:val="4"/>
      </w:pPr>
      <w:r w:rsidRPr="00F040A0">
        <w:rPr>
          <w:rFonts w:hint="eastAsia"/>
        </w:rPr>
        <w:t>2.</w:t>
      </w:r>
      <w:r w:rsidRPr="00F040A0">
        <w:rPr>
          <w:rFonts w:hint="eastAsia"/>
        </w:rPr>
        <w:t>存在感</w:t>
      </w:r>
    </w:p>
    <w:p w:rsidR="00F040A0" w:rsidRDefault="00F040A0" w:rsidP="00F040A0">
      <w:pPr>
        <w:ind w:firstLine="720"/>
      </w:pPr>
      <w:r w:rsidRPr="00F040A0">
        <w:rPr>
          <w:rFonts w:hint="eastAsia"/>
        </w:rPr>
        <w:t>指用户感到作为主角存在丁模拟环境中的真实程度。理想的模拟环境应该达到使用户难辨真假的程度。</w:t>
      </w:r>
    </w:p>
    <w:p w:rsidR="00F040A0" w:rsidRDefault="00F040A0" w:rsidP="00F040A0">
      <w:pPr>
        <w:pStyle w:val="4"/>
      </w:pPr>
      <w:r w:rsidRPr="00F040A0">
        <w:rPr>
          <w:rFonts w:hint="eastAsia"/>
        </w:rPr>
        <w:t>3.</w:t>
      </w:r>
      <w:r w:rsidRPr="00F040A0">
        <w:rPr>
          <w:rFonts w:hint="eastAsia"/>
        </w:rPr>
        <w:t>交互性</w:t>
      </w:r>
    </w:p>
    <w:p w:rsidR="00F040A0" w:rsidRDefault="00F040A0" w:rsidP="00F040A0">
      <w:pPr>
        <w:ind w:firstLine="720"/>
      </w:pPr>
      <w:r w:rsidRPr="00F040A0">
        <w:rPr>
          <w:rFonts w:hint="eastAsia"/>
        </w:rPr>
        <w:t>指用户对模拟环境内物体的可操作程度和从环境得到反馈的自然程度。</w:t>
      </w:r>
    </w:p>
    <w:p w:rsidR="00F040A0" w:rsidRDefault="00F040A0" w:rsidP="00F040A0">
      <w:pPr>
        <w:pStyle w:val="4"/>
      </w:pPr>
      <w:r w:rsidRPr="00F040A0">
        <w:rPr>
          <w:rFonts w:hint="eastAsia"/>
        </w:rPr>
        <w:t>4.</w:t>
      </w:r>
      <w:r w:rsidRPr="00F040A0">
        <w:rPr>
          <w:rFonts w:hint="eastAsia"/>
        </w:rPr>
        <w:t>自主性</w:t>
      </w:r>
    </w:p>
    <w:p w:rsidR="00F040A0" w:rsidRDefault="00F040A0" w:rsidP="0035363E">
      <w:pPr>
        <w:ind w:firstLine="720"/>
      </w:pPr>
      <w:r w:rsidRPr="00F040A0">
        <w:rPr>
          <w:rFonts w:hint="eastAsia"/>
        </w:rPr>
        <w:t>指虚拟环境中的物体依据现实世界物理运动定律动作的程度。</w:t>
      </w:r>
    </w:p>
    <w:p w:rsidR="0035363E" w:rsidRDefault="0035363E" w:rsidP="0035363E">
      <w:pPr>
        <w:pStyle w:val="2"/>
      </w:pPr>
      <w:r w:rsidRPr="0035363E">
        <w:rPr>
          <w:rFonts w:hint="eastAsia"/>
        </w:rPr>
        <w:t>四、关键技术</w:t>
      </w:r>
    </w:p>
    <w:p w:rsidR="0035363E" w:rsidRDefault="0035363E" w:rsidP="0035363E">
      <w:pPr>
        <w:ind w:firstLine="720"/>
      </w:pPr>
      <w:r w:rsidRPr="0035363E">
        <w:rPr>
          <w:rFonts w:hint="eastAsia"/>
        </w:rPr>
        <w:t>虚拟现实是多种技术的综合，包括实时三维计算机图形技术，广角（宽视野）立体显示技术，对观察者头、眼和手的跟踪技术，以及触觉</w:t>
      </w:r>
      <w:r w:rsidRPr="0035363E">
        <w:rPr>
          <w:rFonts w:hint="eastAsia"/>
        </w:rPr>
        <w:t>/</w:t>
      </w:r>
      <w:r w:rsidRPr="0035363E">
        <w:rPr>
          <w:rFonts w:hint="eastAsia"/>
        </w:rPr>
        <w:t>力觉反馈、立体声、网络传输、语音输入输出技术等。下面对这些技术分别加以说明。</w:t>
      </w:r>
    </w:p>
    <w:p w:rsidR="0035363E" w:rsidRDefault="0035363E" w:rsidP="0035363E">
      <w:pPr>
        <w:pStyle w:val="4"/>
        <w:numPr>
          <w:ilvl w:val="0"/>
          <w:numId w:val="2"/>
        </w:numPr>
      </w:pPr>
      <w:r w:rsidRPr="0035363E">
        <w:rPr>
          <w:rFonts w:hint="eastAsia"/>
        </w:rPr>
        <w:t>实时三维计算机图形</w:t>
      </w:r>
    </w:p>
    <w:p w:rsidR="0035363E" w:rsidRDefault="0035363E" w:rsidP="0035363E">
      <w:pPr>
        <w:ind w:firstLine="360"/>
      </w:pPr>
      <w:r w:rsidRPr="0035363E">
        <w:rPr>
          <w:rFonts w:hint="eastAsia"/>
        </w:rPr>
        <w:t>相比较而言，利用计算机模型产生图形图像并不是太难的事情。如果有足够准确的模型，又有足够的时间，我们就可以生成不同光照条件下各种物体的精确图像，但是这里的关键是实时。例如在飞行模拟系统中，图像的刷新相当重要，同时对图像质量的要求也很高，再加上非常复杂的虚拟环境，问题就变得相当困难。</w:t>
      </w:r>
    </w:p>
    <w:p w:rsidR="0035363E" w:rsidRDefault="0035363E" w:rsidP="0035363E">
      <w:pPr>
        <w:pStyle w:val="4"/>
      </w:pPr>
      <w:r w:rsidRPr="0035363E">
        <w:rPr>
          <w:rFonts w:hint="eastAsia"/>
        </w:rPr>
        <w:lastRenderedPageBreak/>
        <w:t>2.</w:t>
      </w:r>
      <w:r w:rsidRPr="0035363E">
        <w:rPr>
          <w:rFonts w:hint="eastAsia"/>
        </w:rPr>
        <w:t>显示</w:t>
      </w:r>
    </w:p>
    <w:p w:rsidR="0035363E" w:rsidRDefault="0035363E" w:rsidP="0035363E">
      <w:pPr>
        <w:ind w:firstLine="720"/>
      </w:pPr>
      <w:r>
        <w:rPr>
          <w:rFonts w:hint="eastAsia"/>
        </w:rPr>
        <w:t>人看周围的世界时，由于两只眼睛的位置不同，得到的图像略有不同，这些图像在脑子里融合起来，就形成了一个关于周围世界的整体景象，这个景象中包括了距离远近的信息。当然，距离信息也可以通过其他方法获得，例如眼睛焦距的远近、物体大小的比较等。</w:t>
      </w:r>
    </w:p>
    <w:p w:rsidR="0035363E" w:rsidRDefault="0035363E" w:rsidP="0035363E">
      <w:pPr>
        <w:ind w:firstLine="720"/>
      </w:pPr>
      <w:r>
        <w:rPr>
          <w:rFonts w:hint="eastAsia"/>
        </w:rPr>
        <w:t>在</w:t>
      </w:r>
      <w:r>
        <w:rPr>
          <w:rFonts w:hint="eastAsia"/>
        </w:rPr>
        <w:t>VR</w:t>
      </w:r>
      <w:r>
        <w:rPr>
          <w:rFonts w:hint="eastAsia"/>
        </w:rPr>
        <w:t>系统中，双目立体视觉起了很大作用。用户的两只眼睛看到的不同图像是分别产生的，显示在不同的显示器上。有的系统采用单个显示器，但用户带上特殊的眼镜后，一只眼睛只能看到奇数帧图像，另一只眼睛只能看到偶数帧图像，奇、偶帧之间的不同也就是视差就产生了立体感。</w:t>
      </w:r>
    </w:p>
    <w:p w:rsidR="0035363E" w:rsidRDefault="0035363E" w:rsidP="0035363E">
      <w:pPr>
        <w:ind w:firstLine="720"/>
      </w:pPr>
      <w:r>
        <w:rPr>
          <w:rFonts w:hint="eastAsia"/>
        </w:rPr>
        <w:t>用户（头、眼）的跟踪：在人造环境中，每个物体相对于系统的坐标系都有一个位置与姿态，而用户也是如此。用户看到的景象是由用户的位置和头（眼）的方向来确定的。</w:t>
      </w:r>
    </w:p>
    <w:p w:rsidR="0035363E" w:rsidRDefault="0035363E" w:rsidP="0035363E">
      <w:pPr>
        <w:ind w:firstLine="720"/>
      </w:pPr>
      <w:r>
        <w:rPr>
          <w:rFonts w:hint="eastAsia"/>
        </w:rPr>
        <w:t>跟踪头部运动的虚拟现实头套：在传统的计算机图形技术中，视场的改变是通过鼠标或键盘来实现的，用户的视觉系统和运动感知系统是分离的，而利用头部跟踪来改变图像的视角，用户的视觉系统和运动感知系统之间就可以联系起来，感觉更逼真。另一个优点是，用户不仅可以通过双目立体视觉去认识环境，而且可以通过头部的运动去观察环境。</w:t>
      </w:r>
    </w:p>
    <w:p w:rsidR="0035363E" w:rsidRDefault="0035363E" w:rsidP="0035363E">
      <w:pPr>
        <w:ind w:firstLine="720"/>
      </w:pPr>
      <w:r>
        <w:rPr>
          <w:rFonts w:hint="eastAsia"/>
        </w:rPr>
        <w:t>在用户与计算机的交互中，键盘和鼠标是目前最常用的工具，但对于三维空间来说，它们都不太适合。在三维空间中因为有六个自由度，我们很难找出比较直观的办法把鼠标的平面运动映射成三维空间的任意运动。现在，已经有一些设备可以提供六个自由度，如</w:t>
      </w:r>
      <w:r>
        <w:rPr>
          <w:rFonts w:hint="eastAsia"/>
        </w:rPr>
        <w:t>3Space</w:t>
      </w:r>
      <w:r>
        <w:rPr>
          <w:rFonts w:hint="eastAsia"/>
        </w:rPr>
        <w:t>数字化仪和</w:t>
      </w:r>
      <w:r>
        <w:rPr>
          <w:rFonts w:hint="eastAsia"/>
        </w:rPr>
        <w:t>SpaceBall</w:t>
      </w:r>
      <w:r>
        <w:rPr>
          <w:rFonts w:hint="eastAsia"/>
        </w:rPr>
        <w:t>空间球等。另外一些性能比较优异的设备是数据手套和数据衣。</w:t>
      </w:r>
    </w:p>
    <w:p w:rsidR="0035363E" w:rsidRDefault="0035363E" w:rsidP="0035363E">
      <w:pPr>
        <w:pStyle w:val="4"/>
      </w:pPr>
      <w:r w:rsidRPr="0035363E">
        <w:rPr>
          <w:rFonts w:hint="eastAsia"/>
        </w:rPr>
        <w:t>3.</w:t>
      </w:r>
      <w:r w:rsidRPr="0035363E">
        <w:rPr>
          <w:rFonts w:hint="eastAsia"/>
        </w:rPr>
        <w:t>声音</w:t>
      </w:r>
    </w:p>
    <w:p w:rsidR="0035363E" w:rsidRDefault="0035363E" w:rsidP="0035363E">
      <w:pPr>
        <w:ind w:firstLine="720"/>
      </w:pPr>
      <w:r>
        <w:rPr>
          <w:rFonts w:hint="eastAsia"/>
        </w:rPr>
        <w:t>人能够很好地判定声源的方向。在水平方向上，我们靠声音的相位差及强度的差别来确定声音的方向，因为声音到达两只耳朵的时间或距离有所不同。常见的立体声效果就是靠左右耳听到在不同位置录制的不同声音来实现的，所以会有一种方向感。现实生活里，当头部转动时，听到的声音的方向就会改变。但目前在</w:t>
      </w:r>
      <w:r>
        <w:rPr>
          <w:rFonts w:hint="eastAsia"/>
        </w:rPr>
        <w:t>VR</w:t>
      </w:r>
      <w:r>
        <w:rPr>
          <w:rFonts w:hint="eastAsia"/>
        </w:rPr>
        <w:t>系统中，声音的方向与用户头部的运动无关。</w:t>
      </w:r>
    </w:p>
    <w:p w:rsidR="0035363E" w:rsidRDefault="0035363E" w:rsidP="0035363E">
      <w:pPr>
        <w:ind w:firstLine="720"/>
      </w:pPr>
      <w:r>
        <w:rPr>
          <w:rFonts w:hint="eastAsia"/>
        </w:rPr>
        <w:t>感觉反馈在一个</w:t>
      </w:r>
      <w:r>
        <w:rPr>
          <w:rFonts w:hint="eastAsia"/>
        </w:rPr>
        <w:t>VR</w:t>
      </w:r>
      <w:r>
        <w:rPr>
          <w:rFonts w:hint="eastAsia"/>
        </w:rPr>
        <w:t>系统中，用户可以看到一个虚拟的杯子。你可以设法去抓住它，但是你的手没有真正接触杯子的感觉，并有可能穿过虚拟杯子的“表面”，而</w:t>
      </w:r>
      <w:r>
        <w:rPr>
          <w:rFonts w:hint="eastAsia"/>
        </w:rPr>
        <w:lastRenderedPageBreak/>
        <w:t>这在现实生活中是不可能的。解决这一问题的常用装置是在手套内层安装一些可以振动的触点来模拟触觉。</w:t>
      </w:r>
    </w:p>
    <w:p w:rsidR="0035363E" w:rsidRDefault="0035363E" w:rsidP="0035363E">
      <w:pPr>
        <w:pStyle w:val="4"/>
      </w:pPr>
      <w:r w:rsidRPr="0035363E">
        <w:rPr>
          <w:rFonts w:hint="eastAsia"/>
        </w:rPr>
        <w:t>4.</w:t>
      </w:r>
      <w:r w:rsidRPr="0035363E">
        <w:rPr>
          <w:rFonts w:hint="eastAsia"/>
        </w:rPr>
        <w:t>语音</w:t>
      </w:r>
    </w:p>
    <w:p w:rsidR="0035363E" w:rsidRDefault="0035363E" w:rsidP="0035363E">
      <w:pPr>
        <w:ind w:firstLine="720"/>
      </w:pPr>
      <w:r>
        <w:rPr>
          <w:rFonts w:hint="eastAsia"/>
        </w:rPr>
        <w:t>在</w:t>
      </w:r>
      <w:r>
        <w:rPr>
          <w:rFonts w:hint="eastAsia"/>
        </w:rPr>
        <w:t>VR</w:t>
      </w:r>
      <w:r>
        <w:rPr>
          <w:rFonts w:hint="eastAsia"/>
        </w:rPr>
        <w:t>系统中，语音的输入输出也很重要。这就要求虚拟环境能听懂人的语言，并能与人实时交互。而让计算机识别人的语音是相当困难的，因为语音信号和自然语言信号有其“多边性”和复杂性。例如，连续语音中词与词之间没有明显的停顿，同一词、同一字的发音受前后词、字的影响，不仅不同人说同一词会有所不同，就是同一人发音也会受到心理、生理和环境的影响而有所不同。</w:t>
      </w:r>
    </w:p>
    <w:p w:rsidR="0035363E" w:rsidRDefault="0035363E" w:rsidP="0035363E">
      <w:pPr>
        <w:ind w:firstLine="720"/>
      </w:pPr>
      <w:r>
        <w:rPr>
          <w:rFonts w:hint="eastAsia"/>
        </w:rPr>
        <w:t>使用人的自然语言作为计算机输入目前有两个问题，首先是效率问题，为便于计算机理解，输入的语音可能会相当啰嗦。其次是正确性问题，计算机理解语音的方法是对比匹配，而没有人的智能。</w:t>
      </w:r>
    </w:p>
    <w:p w:rsidR="0035363E" w:rsidRDefault="0035363E" w:rsidP="0035363E">
      <w:pPr>
        <w:pStyle w:val="2"/>
      </w:pPr>
      <w:r w:rsidRPr="0035363E">
        <w:rPr>
          <w:rFonts w:hint="eastAsia"/>
        </w:rPr>
        <w:t>五</w:t>
      </w:r>
      <w:r w:rsidRPr="0035363E">
        <w:rPr>
          <w:rFonts w:hint="eastAsia"/>
        </w:rPr>
        <w:t>.</w:t>
      </w:r>
      <w:r w:rsidRPr="0035363E">
        <w:rPr>
          <w:rFonts w:hint="eastAsia"/>
        </w:rPr>
        <w:t>技术特点</w:t>
      </w:r>
    </w:p>
    <w:p w:rsidR="0035363E" w:rsidRDefault="0035363E" w:rsidP="0035363E">
      <w:pPr>
        <w:ind w:firstLine="720"/>
      </w:pPr>
      <w:r>
        <w:rPr>
          <w:rFonts w:hint="eastAsia"/>
        </w:rPr>
        <w:t>VR</w:t>
      </w:r>
      <w:r>
        <w:rPr>
          <w:rFonts w:hint="eastAsia"/>
        </w:rPr>
        <w:t>艺术是伴随着“虚拟现实时代”的来临应运而生的一种新兴而独立的艺术门类，在《虚拟现实艺术：</w:t>
      </w:r>
      <w:r>
        <w:rPr>
          <w:rFonts w:hint="eastAsia"/>
        </w:rPr>
        <w:t xml:space="preserve"> </w:t>
      </w:r>
      <w:r>
        <w:rPr>
          <w:rFonts w:hint="eastAsia"/>
        </w:rPr>
        <w:t>形而上的终极再创造》一文中，关于</w:t>
      </w:r>
      <w:r>
        <w:rPr>
          <w:rFonts w:hint="eastAsia"/>
        </w:rPr>
        <w:t>VR</w:t>
      </w:r>
      <w:r>
        <w:rPr>
          <w:rFonts w:hint="eastAsia"/>
        </w:rPr>
        <w:t>艺术有如下的定义：“以虚拟现实（</w:t>
      </w:r>
      <w:r>
        <w:rPr>
          <w:rFonts w:hint="eastAsia"/>
        </w:rPr>
        <w:t>VR</w:t>
      </w:r>
      <w:r>
        <w:rPr>
          <w:rFonts w:hint="eastAsia"/>
        </w:rPr>
        <w:t>）、增强现实（</w:t>
      </w:r>
      <w:r>
        <w:rPr>
          <w:rFonts w:hint="eastAsia"/>
        </w:rPr>
        <w:t>AR</w:t>
      </w:r>
      <w:r>
        <w:rPr>
          <w:rFonts w:hint="eastAsia"/>
        </w:rPr>
        <w:t>）等人工智能技术作为媒介手段加以运用的艺术形式，我们称之为虚拟现实艺术，简称</w:t>
      </w:r>
      <w:r>
        <w:rPr>
          <w:rFonts w:hint="eastAsia"/>
        </w:rPr>
        <w:t>VR</w:t>
      </w:r>
      <w:r>
        <w:rPr>
          <w:rFonts w:hint="eastAsia"/>
        </w:rPr>
        <w:t>艺术。该艺术形式的主要特点是超文本性和交互性。”</w:t>
      </w:r>
    </w:p>
    <w:p w:rsidR="0035363E" w:rsidRDefault="0035363E" w:rsidP="0035363E">
      <w:pPr>
        <w:ind w:firstLine="720"/>
      </w:pPr>
      <w:r>
        <w:rPr>
          <w:rFonts w:hint="eastAsia"/>
        </w:rPr>
        <w:t>“作为现代科技前沿的综合体现，</w:t>
      </w:r>
      <w:r>
        <w:rPr>
          <w:rFonts w:hint="eastAsia"/>
        </w:rPr>
        <w:t>VR</w:t>
      </w:r>
      <w:r>
        <w:rPr>
          <w:rFonts w:hint="eastAsia"/>
        </w:rPr>
        <w:t>艺术是通过人机界面对复杂数据进行可视化操作与交互的一种新的艺术语言形式，它吸引艺术家的重要之处，在于艺术思维与科技工具的密切交融和二者深层渗透所产生的全新的认知体验。与传统视窗操作下的新媒体艺术相比，交互性和扩展的人机对话，是</w:t>
      </w:r>
      <w:r>
        <w:rPr>
          <w:rFonts w:hint="eastAsia"/>
        </w:rPr>
        <w:t>VR</w:t>
      </w:r>
      <w:r>
        <w:rPr>
          <w:rFonts w:hint="eastAsia"/>
        </w:rPr>
        <w:t>艺术呈现其独特优势的关键所在。从整体意义上说，</w:t>
      </w:r>
      <w:r>
        <w:rPr>
          <w:rFonts w:hint="eastAsia"/>
        </w:rPr>
        <w:t>VR</w:t>
      </w:r>
      <w:r>
        <w:rPr>
          <w:rFonts w:hint="eastAsia"/>
        </w:rPr>
        <w:t>艺术是以新型人机对话为基础的交互性的艺术形式，其最大优势在于建构作品与参与者的对话，通过对话揭示意义生成的过程。</w:t>
      </w:r>
    </w:p>
    <w:p w:rsidR="0035363E" w:rsidRDefault="0035363E" w:rsidP="0035363E">
      <w:pPr>
        <w:ind w:firstLine="720"/>
      </w:pPr>
      <w:r>
        <w:rPr>
          <w:rFonts w:hint="eastAsia"/>
        </w:rPr>
        <w:t>艺术家通过对</w:t>
      </w:r>
      <w:r>
        <w:rPr>
          <w:rFonts w:hint="eastAsia"/>
        </w:rPr>
        <w:t>VR</w:t>
      </w:r>
      <w:r>
        <w:rPr>
          <w:rFonts w:hint="eastAsia"/>
        </w:rPr>
        <w:t>、</w:t>
      </w:r>
      <w:r>
        <w:rPr>
          <w:rFonts w:hint="eastAsia"/>
        </w:rPr>
        <w:t>AR</w:t>
      </w:r>
      <w:r>
        <w:rPr>
          <w:rFonts w:hint="eastAsia"/>
        </w:rPr>
        <w:t>等技术的应用，可以采用更为自然的人机交互手段控制作品的形式，塑造出更具沉浸感的艺术环境和现实情况下不能实现的梦想，并赋予创造的过程以新的含义。如具有</w:t>
      </w:r>
      <w:r>
        <w:rPr>
          <w:rFonts w:hint="eastAsia"/>
        </w:rPr>
        <w:t>VR</w:t>
      </w:r>
      <w:r>
        <w:rPr>
          <w:rFonts w:hint="eastAsia"/>
        </w:rPr>
        <w:t>性质的交互装置系统可以设置观众穿越多重感官的交互通道以及穿越装置的过程，艺术家可以借助软件和硬件的顺畅配合来促进参与者与作品之间的沟通与反馈，创造良好的参与性和可操控性；也可以通过视频界面进行动作捕捉，储存访问者的行为片段，以保持参与者的意识增强性为基础，同步放映增强效果和重新塑造、处理过的影像；通过增强现实、混合现实等形式，将数字世界和真实世界结合在一起，观众可以通过自身动作控制投影的文本，如数据手套可以提供力</w:t>
      </w:r>
      <w:r>
        <w:rPr>
          <w:rFonts w:hint="eastAsia"/>
        </w:rPr>
        <w:lastRenderedPageBreak/>
        <w:t>的反馈，可移动的场景、</w:t>
      </w:r>
      <w:r>
        <w:rPr>
          <w:rFonts w:hint="eastAsia"/>
        </w:rPr>
        <w:t>360</w:t>
      </w:r>
      <w:r>
        <w:rPr>
          <w:rFonts w:hint="eastAsia"/>
        </w:rPr>
        <w:t>度旋转的球体空间不仅增强了作品的沉浸感，而且可以使观众进入作品的内部，操纵它、观察它的过程，甚至赋予观众参与再创造的机会。”</w:t>
      </w:r>
    </w:p>
    <w:p w:rsidR="0035363E" w:rsidRDefault="0035363E" w:rsidP="0035363E">
      <w:pPr>
        <w:ind w:firstLine="720"/>
      </w:pPr>
      <w:r>
        <w:rPr>
          <w:rFonts w:hint="eastAsia"/>
        </w:rPr>
        <w:t>其他参考技术：</w:t>
      </w:r>
      <w:r>
        <w:rPr>
          <w:rFonts w:hint="eastAsia"/>
        </w:rPr>
        <w:t xml:space="preserve">Compositing, Camera resectioning, Haptic suit </w:t>
      </w:r>
      <w:r w:rsidR="00A60EE6">
        <w:rPr>
          <w:rFonts w:hint="eastAsia"/>
        </w:rPr>
        <w:t>,</w:t>
      </w:r>
      <w:r>
        <w:rPr>
          <w:rFonts w:hint="eastAsia"/>
        </w:rPr>
        <w:t>头戴式显示器</w:t>
      </w:r>
      <w:r>
        <w:rPr>
          <w:rFonts w:hint="eastAsia"/>
        </w:rPr>
        <w:t xml:space="preserve"> (</w:t>
      </w:r>
      <w:r>
        <w:rPr>
          <w:rFonts w:hint="eastAsia"/>
        </w:rPr>
        <w:t>光学头戴式显示器</w:t>
      </w:r>
      <w:r>
        <w:rPr>
          <w:rFonts w:hint="eastAsia"/>
        </w:rPr>
        <w:t xml:space="preserve">) </w:t>
      </w:r>
      <w:r w:rsidR="00A60EE6">
        <w:rPr>
          <w:rFonts w:hint="eastAsia"/>
        </w:rPr>
        <w:t>,</w:t>
      </w:r>
      <w:r>
        <w:rPr>
          <w:rFonts w:hint="eastAsia"/>
        </w:rPr>
        <w:t>平视显示器</w:t>
      </w:r>
      <w:r>
        <w:rPr>
          <w:rFonts w:hint="eastAsia"/>
        </w:rPr>
        <w:t xml:space="preserve"> </w:t>
      </w:r>
      <w:r w:rsidR="00A60EE6">
        <w:rPr>
          <w:rFonts w:hint="eastAsia"/>
        </w:rPr>
        <w:t>,</w:t>
      </w:r>
      <w:r>
        <w:rPr>
          <w:rFonts w:hint="eastAsia"/>
        </w:rPr>
        <w:t>Image-based modeling and rendering</w:t>
      </w:r>
      <w:r w:rsidR="00A60EE6">
        <w:rPr>
          <w:rFonts w:hint="eastAsia"/>
        </w:rPr>
        <w:t>,</w:t>
      </w:r>
      <w:r>
        <w:rPr>
          <w:rFonts w:hint="eastAsia"/>
        </w:rPr>
        <w:t xml:space="preserve"> Real-time </w:t>
      </w:r>
      <w:r w:rsidR="00A60EE6">
        <w:rPr>
          <w:rFonts w:hint="eastAsia"/>
        </w:rPr>
        <w:t>,</w:t>
      </w:r>
      <w:r>
        <w:rPr>
          <w:rFonts w:hint="eastAsia"/>
        </w:rPr>
        <w:t xml:space="preserve">computer graphics </w:t>
      </w:r>
      <w:r w:rsidR="00A60EE6">
        <w:rPr>
          <w:rFonts w:hint="eastAsia"/>
        </w:rPr>
        <w:t>,</w:t>
      </w:r>
      <w:r>
        <w:rPr>
          <w:rFonts w:hint="eastAsia"/>
        </w:rPr>
        <w:t xml:space="preserve">Virtual retinal display </w:t>
      </w:r>
      <w:r w:rsidR="00A60EE6">
        <w:rPr>
          <w:rFonts w:hint="eastAsia"/>
        </w:rPr>
        <w:t>,</w:t>
      </w:r>
      <w:r>
        <w:rPr>
          <w:rFonts w:hint="eastAsia"/>
        </w:rPr>
        <w:t>可穿戴式电脑</w:t>
      </w:r>
      <w:r w:rsidR="00A60EE6">
        <w:rPr>
          <w:rFonts w:hint="eastAsia"/>
        </w:rPr>
        <w:t>,</w:t>
      </w:r>
      <w:r>
        <w:rPr>
          <w:rFonts w:hint="eastAsia"/>
        </w:rPr>
        <w:t xml:space="preserve"> 3D</w:t>
      </w:r>
      <w:r>
        <w:rPr>
          <w:rFonts w:hint="eastAsia"/>
        </w:rPr>
        <w:t>眼镜</w:t>
      </w:r>
      <w:r>
        <w:rPr>
          <w:rFonts w:hint="eastAsia"/>
        </w:rPr>
        <w:t xml:space="preserve"> (Computer stereo vision, </w:t>
      </w:r>
      <w:r>
        <w:rPr>
          <w:rFonts w:hint="eastAsia"/>
        </w:rPr>
        <w:t>计算机视觉</w:t>
      </w:r>
      <w:r>
        <w:rPr>
          <w:rFonts w:hint="eastAsia"/>
        </w:rPr>
        <w:t>)</w:t>
      </w:r>
      <w:r w:rsidR="00A60EE6">
        <w:rPr>
          <w:rFonts w:hint="eastAsia"/>
        </w:rPr>
        <w:t>,</w:t>
      </w:r>
      <w:r>
        <w:rPr>
          <w:rFonts w:hint="eastAsia"/>
        </w:rPr>
        <w:t xml:space="preserve"> </w:t>
      </w:r>
      <w:r>
        <w:rPr>
          <w:rFonts w:hint="eastAsia"/>
        </w:rPr>
        <w:t>色键</w:t>
      </w:r>
      <w:r>
        <w:rPr>
          <w:rFonts w:hint="eastAsia"/>
        </w:rPr>
        <w:t xml:space="preserve"> </w:t>
      </w:r>
      <w:r w:rsidR="00F4405B">
        <w:rPr>
          <w:rFonts w:hint="eastAsia"/>
        </w:rPr>
        <w:t>，</w:t>
      </w:r>
      <w:r>
        <w:rPr>
          <w:rFonts w:hint="eastAsia"/>
        </w:rPr>
        <w:t xml:space="preserve">Visual hull </w:t>
      </w:r>
      <w:r w:rsidR="00A60EE6">
        <w:rPr>
          <w:rFonts w:hint="eastAsia"/>
        </w:rPr>
        <w:t>,</w:t>
      </w:r>
      <w:r>
        <w:rPr>
          <w:rFonts w:hint="eastAsia"/>
        </w:rPr>
        <w:t>Free viewpoint television</w:t>
      </w:r>
      <w:r w:rsidR="00A60EE6">
        <w:rPr>
          <w:rFonts w:hint="eastAsia"/>
        </w:rPr>
        <w:t>,</w:t>
      </w:r>
      <w:r>
        <w:rPr>
          <w:rFonts w:hint="eastAsia"/>
        </w:rPr>
        <w:t xml:space="preserve"> Omnidirec</w:t>
      </w:r>
      <w:r>
        <w:t xml:space="preserve">tional treadmill </w:t>
      </w:r>
      <w:r w:rsidR="00A60EE6">
        <w:rPr>
          <w:rFonts w:hint="eastAsia"/>
        </w:rPr>
        <w:t>,</w:t>
      </w:r>
      <w:r>
        <w:t>Hidden surface determination</w:t>
      </w:r>
    </w:p>
    <w:p w:rsidR="0035363E" w:rsidRDefault="0035363E" w:rsidP="0035363E">
      <w:pPr>
        <w:ind w:firstLine="720"/>
      </w:pPr>
      <w:r>
        <w:rPr>
          <w:rFonts w:hint="eastAsia"/>
        </w:rPr>
        <w:t>其他参考追踪技术：动作捕捉</w:t>
      </w:r>
      <w:r w:rsidR="00A60EE6">
        <w:rPr>
          <w:rFonts w:hint="eastAsia"/>
        </w:rPr>
        <w:t>,</w:t>
      </w:r>
      <w:r>
        <w:rPr>
          <w:rFonts w:hint="eastAsia"/>
        </w:rPr>
        <w:t xml:space="preserve"> </w:t>
      </w:r>
      <w:r>
        <w:rPr>
          <w:rFonts w:hint="eastAsia"/>
        </w:rPr>
        <w:t>跟踪系统</w:t>
      </w:r>
      <w:r>
        <w:rPr>
          <w:rFonts w:hint="eastAsia"/>
        </w:rPr>
        <w:t xml:space="preserve"> </w:t>
      </w:r>
      <w:r w:rsidR="00A60EE6">
        <w:rPr>
          <w:rFonts w:hint="eastAsia"/>
        </w:rPr>
        <w:t>(</w:t>
      </w:r>
      <w:r>
        <w:rPr>
          <w:rFonts w:hint="eastAsia"/>
        </w:rPr>
        <w:t>类型</w:t>
      </w:r>
      <w:r>
        <w:rPr>
          <w:rFonts w:hint="eastAsia"/>
        </w:rPr>
        <w:t xml:space="preserve">  </w:t>
      </w:r>
      <w:r>
        <w:rPr>
          <w:rFonts w:hint="eastAsia"/>
        </w:rPr>
        <w:t>光学</w:t>
      </w:r>
      <w:r>
        <w:rPr>
          <w:rFonts w:hint="eastAsia"/>
        </w:rPr>
        <w:t xml:space="preserve"> </w:t>
      </w:r>
      <w:r>
        <w:rPr>
          <w:rFonts w:hint="eastAsia"/>
        </w:rPr>
        <w:t>惯性</w:t>
      </w:r>
      <w:r>
        <w:rPr>
          <w:rFonts w:hint="eastAsia"/>
        </w:rPr>
        <w:t xml:space="preserve"> </w:t>
      </w:r>
      <w:r>
        <w:rPr>
          <w:rFonts w:hint="eastAsia"/>
        </w:rPr>
        <w:t>磁性</w:t>
      </w:r>
      <w:r w:rsidR="00A60EE6">
        <w:rPr>
          <w:rFonts w:hint="eastAsia"/>
        </w:rPr>
        <w:t>),</w:t>
      </w:r>
      <w:r>
        <w:rPr>
          <w:rFonts w:hint="eastAsia"/>
        </w:rPr>
        <w:t xml:space="preserve">   </w:t>
      </w:r>
      <w:r>
        <w:rPr>
          <w:rFonts w:hint="eastAsia"/>
        </w:rPr>
        <w:t>器件</w:t>
      </w:r>
      <w:r>
        <w:rPr>
          <w:rFonts w:hint="eastAsia"/>
        </w:rPr>
        <w:t xml:space="preserve"> </w:t>
      </w:r>
      <w:r w:rsidR="00A60EE6">
        <w:rPr>
          <w:rFonts w:hint="eastAsia"/>
        </w:rPr>
        <w:t>(</w:t>
      </w:r>
      <w:r>
        <w:rPr>
          <w:rFonts w:hint="eastAsia"/>
        </w:rPr>
        <w:t xml:space="preserve"> Wired glove</w:t>
      </w:r>
      <w:r w:rsidR="00A60EE6">
        <w:rPr>
          <w:rFonts w:hint="eastAsia"/>
        </w:rPr>
        <w:t>,</w:t>
      </w:r>
      <w:r>
        <w:rPr>
          <w:rFonts w:hint="eastAsia"/>
        </w:rPr>
        <w:t xml:space="preserve"> Gametrak</w:t>
      </w:r>
      <w:r w:rsidR="00A60EE6">
        <w:rPr>
          <w:rFonts w:hint="eastAsia"/>
        </w:rPr>
        <w:t>,</w:t>
      </w:r>
      <w:r>
        <w:rPr>
          <w:rFonts w:hint="eastAsia"/>
        </w:rPr>
        <w:t xml:space="preserve"> HoloLens</w:t>
      </w:r>
      <w:r w:rsidR="00A60EE6">
        <w:rPr>
          <w:rFonts w:hint="eastAsia"/>
        </w:rPr>
        <w:t>,</w:t>
      </w:r>
      <w:r>
        <w:rPr>
          <w:rFonts w:hint="eastAsia"/>
        </w:rPr>
        <w:t xml:space="preserve"> PlayStation Move </w:t>
      </w:r>
      <w:r w:rsidR="00A60EE6">
        <w:rPr>
          <w:rFonts w:hint="eastAsia"/>
        </w:rPr>
        <w:t>,</w:t>
      </w:r>
      <w:r>
        <w:rPr>
          <w:rFonts w:hint="eastAsia"/>
        </w:rPr>
        <w:t>Leap Motion</w:t>
      </w:r>
      <w:r w:rsidR="00A60EE6">
        <w:rPr>
          <w:rFonts w:hint="eastAsia"/>
        </w:rPr>
        <w:t>,</w:t>
      </w:r>
      <w:r>
        <w:rPr>
          <w:rFonts w:hint="eastAsia"/>
        </w:rPr>
        <w:t xml:space="preserve"> Kinect</w:t>
      </w:r>
      <w:r w:rsidR="00A60EE6">
        <w:rPr>
          <w:rFonts w:hint="eastAsia"/>
        </w:rPr>
        <w:t>,</w:t>
      </w:r>
      <w:r>
        <w:rPr>
          <w:rFonts w:hint="eastAsia"/>
        </w:rPr>
        <w:t xml:space="preserve"> Sixense TrueMotion </w:t>
      </w:r>
      <w:r w:rsidR="00A60EE6">
        <w:rPr>
          <w:rFonts w:hint="eastAsia"/>
        </w:rPr>
        <w:t>)</w:t>
      </w:r>
    </w:p>
    <w:p w:rsidR="0035363E" w:rsidRPr="0035363E" w:rsidRDefault="0035363E" w:rsidP="0035363E">
      <w:pPr>
        <w:ind w:firstLine="720"/>
      </w:pPr>
      <w:r>
        <w:rPr>
          <w:rFonts w:hint="eastAsia"/>
        </w:rPr>
        <w:t>沉浸式器件：</w:t>
      </w:r>
      <w:r>
        <w:rPr>
          <w:rFonts w:hint="eastAsia"/>
        </w:rPr>
        <w:t xml:space="preserve"> Google Cardboard</w:t>
      </w:r>
      <w:r w:rsidR="00A60EE6">
        <w:rPr>
          <w:rFonts w:hint="eastAsia"/>
        </w:rPr>
        <w:t>,</w:t>
      </w:r>
      <w:r>
        <w:rPr>
          <w:rFonts w:hint="eastAsia"/>
        </w:rPr>
        <w:t xml:space="preserve"> HTC Vive </w:t>
      </w:r>
      <w:r w:rsidR="00A60EE6">
        <w:rPr>
          <w:rFonts w:hint="eastAsia"/>
        </w:rPr>
        <w:t>,</w:t>
      </w:r>
      <w:r>
        <w:rPr>
          <w:rFonts w:hint="eastAsia"/>
        </w:rPr>
        <w:t xml:space="preserve">Oculus Rift </w:t>
      </w:r>
      <w:r w:rsidR="00A60EE6">
        <w:rPr>
          <w:rFonts w:hint="eastAsia"/>
        </w:rPr>
        <w:t>,</w:t>
      </w:r>
      <w:r>
        <w:rPr>
          <w:rFonts w:hint="eastAsia"/>
        </w:rPr>
        <w:t>三星</w:t>
      </w:r>
      <w:r>
        <w:rPr>
          <w:rFonts w:hint="eastAsia"/>
        </w:rPr>
        <w:t>Gear VR</w:t>
      </w:r>
      <w:r w:rsidR="00A60EE6">
        <w:rPr>
          <w:rFonts w:hint="eastAsia"/>
        </w:rPr>
        <w:t>,</w:t>
      </w:r>
      <w:r>
        <w:rPr>
          <w:rFonts w:hint="eastAsia"/>
        </w:rPr>
        <w:t xml:space="preserve"> PlayStation VR </w:t>
      </w:r>
      <w:r w:rsidR="00A60EE6">
        <w:rPr>
          <w:rFonts w:hint="eastAsia"/>
        </w:rPr>
        <w:t>,</w:t>
      </w:r>
      <w:r>
        <w:rPr>
          <w:rFonts w:hint="eastAsia"/>
        </w:rPr>
        <w:t xml:space="preserve">Razer OSVR </w:t>
      </w:r>
      <w:r w:rsidR="00A60EE6">
        <w:rPr>
          <w:rFonts w:hint="eastAsia"/>
        </w:rPr>
        <w:t>,</w:t>
      </w:r>
      <w:r>
        <w:rPr>
          <w:rFonts w:hint="eastAsia"/>
        </w:rPr>
        <w:t xml:space="preserve">  AlloSphere</w:t>
      </w:r>
      <w:r w:rsidR="00A60EE6">
        <w:rPr>
          <w:rFonts w:hint="eastAsia"/>
        </w:rPr>
        <w:t>,</w:t>
      </w:r>
      <w:r>
        <w:rPr>
          <w:rFonts w:hint="eastAsia"/>
        </w:rPr>
        <w:t xml:space="preserve"> Cave </w:t>
      </w:r>
      <w:r w:rsidR="00A60EE6">
        <w:rPr>
          <w:rFonts w:hint="eastAsia"/>
        </w:rPr>
        <w:t>,</w:t>
      </w:r>
      <w:r>
        <w:rPr>
          <w:rFonts w:hint="eastAsia"/>
        </w:rPr>
        <w:t xml:space="preserve">TreadPort   </w:t>
      </w:r>
      <w:r w:rsidR="00A60EE6">
        <w:rPr>
          <w:rFonts w:hint="eastAsia"/>
        </w:rPr>
        <w:t>,</w:t>
      </w:r>
      <w:r>
        <w:rPr>
          <w:rFonts w:hint="eastAsia"/>
        </w:rPr>
        <w:t xml:space="preserve">  Sensorama Virtual Boy </w:t>
      </w:r>
      <w:r w:rsidR="00A60EE6">
        <w:rPr>
          <w:rFonts w:hint="eastAsia"/>
        </w:rPr>
        <w:t>,</w:t>
      </w:r>
      <w:r>
        <w:rPr>
          <w:rFonts w:hint="eastAsia"/>
        </w:rPr>
        <w:t xml:space="preserve">Famicom 3D System </w:t>
      </w:r>
      <w:r w:rsidR="00A60EE6">
        <w:rPr>
          <w:rFonts w:hint="eastAsia"/>
        </w:rPr>
        <w:t>,</w:t>
      </w:r>
      <w:r>
        <w:rPr>
          <w:rFonts w:hint="eastAsia"/>
        </w:rPr>
        <w:t xml:space="preserve">Sword of Damocles Sega VR </w:t>
      </w:r>
      <w:r w:rsidR="00A60EE6">
        <w:rPr>
          <w:rFonts w:hint="eastAsia"/>
        </w:rPr>
        <w:t>,</w:t>
      </w:r>
      <w:r>
        <w:rPr>
          <w:rFonts w:hint="eastAsia"/>
        </w:rPr>
        <w:t>Virtuality</w:t>
      </w:r>
    </w:p>
    <w:sectPr w:rsidR="0035363E" w:rsidRPr="0035363E"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73FD2"/>
    <w:multiLevelType w:val="hybridMultilevel"/>
    <w:tmpl w:val="727ECA12"/>
    <w:lvl w:ilvl="0" w:tplc="7272DD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2B1203"/>
    <w:multiLevelType w:val="hybridMultilevel"/>
    <w:tmpl w:val="C7827636"/>
    <w:lvl w:ilvl="0" w:tplc="2DCE8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5363E"/>
    <w:rsid w:val="003D37D8"/>
    <w:rsid w:val="00426133"/>
    <w:rsid w:val="004358AB"/>
    <w:rsid w:val="008B7726"/>
    <w:rsid w:val="00A60EE6"/>
    <w:rsid w:val="00AB20E4"/>
    <w:rsid w:val="00BA01F2"/>
    <w:rsid w:val="00D31D50"/>
    <w:rsid w:val="00F040A0"/>
    <w:rsid w:val="00F440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040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40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40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40A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5363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40A0"/>
    <w:rPr>
      <w:rFonts w:ascii="Tahoma" w:hAnsi="Tahoma"/>
      <w:b/>
      <w:bCs/>
      <w:kern w:val="44"/>
      <w:sz w:val="44"/>
      <w:szCs w:val="44"/>
    </w:rPr>
  </w:style>
  <w:style w:type="paragraph" w:styleId="a3">
    <w:name w:val="No Spacing"/>
    <w:uiPriority w:val="1"/>
    <w:qFormat/>
    <w:rsid w:val="00F040A0"/>
    <w:pPr>
      <w:adjustRightInd w:val="0"/>
      <w:snapToGrid w:val="0"/>
      <w:spacing w:after="0" w:line="240" w:lineRule="auto"/>
    </w:pPr>
    <w:rPr>
      <w:rFonts w:ascii="Tahoma" w:hAnsi="Tahoma"/>
    </w:rPr>
  </w:style>
  <w:style w:type="character" w:customStyle="1" w:styleId="2Char">
    <w:name w:val="标题 2 Char"/>
    <w:basedOn w:val="a0"/>
    <w:link w:val="2"/>
    <w:uiPriority w:val="9"/>
    <w:rsid w:val="00F040A0"/>
    <w:rPr>
      <w:rFonts w:asciiTheme="majorHAnsi" w:eastAsiaTheme="majorEastAsia" w:hAnsiTheme="majorHAnsi" w:cstheme="majorBidi"/>
      <w:b/>
      <w:bCs/>
      <w:sz w:val="32"/>
      <w:szCs w:val="32"/>
    </w:rPr>
  </w:style>
  <w:style w:type="paragraph" w:styleId="a4">
    <w:name w:val="List Paragraph"/>
    <w:basedOn w:val="a"/>
    <w:uiPriority w:val="34"/>
    <w:qFormat/>
    <w:rsid w:val="00F040A0"/>
    <w:pPr>
      <w:ind w:firstLineChars="200" w:firstLine="420"/>
    </w:pPr>
  </w:style>
  <w:style w:type="character" w:customStyle="1" w:styleId="3Char">
    <w:name w:val="标题 3 Char"/>
    <w:basedOn w:val="a0"/>
    <w:link w:val="3"/>
    <w:uiPriority w:val="9"/>
    <w:rsid w:val="00F040A0"/>
    <w:rPr>
      <w:rFonts w:ascii="Tahoma" w:hAnsi="Tahoma"/>
      <w:b/>
      <w:bCs/>
      <w:sz w:val="32"/>
      <w:szCs w:val="32"/>
    </w:rPr>
  </w:style>
  <w:style w:type="character" w:customStyle="1" w:styleId="4Char">
    <w:name w:val="标题 4 Char"/>
    <w:basedOn w:val="a0"/>
    <w:link w:val="4"/>
    <w:uiPriority w:val="9"/>
    <w:rsid w:val="00F040A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5363E"/>
    <w:rPr>
      <w:rFonts w:ascii="Tahoma" w:hAnsi="Tahoma"/>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3</cp:revision>
  <dcterms:created xsi:type="dcterms:W3CDTF">2008-09-11T17:20:00Z</dcterms:created>
  <dcterms:modified xsi:type="dcterms:W3CDTF">2016-01-29T01:23:00Z</dcterms:modified>
</cp:coreProperties>
</file>