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3A62" w14:textId="4F0C3854" w:rsidR="00715611" w:rsidRDefault="00107A9E" w:rsidP="00107A9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3 – Final Project</w:t>
      </w:r>
    </w:p>
    <w:p w14:paraId="22D9CB5B" w14:textId="73C877A6" w:rsidR="00107A9E" w:rsidRPr="00C00ACD" w:rsidRDefault="00C00ACD" w:rsidP="00C00ACD">
      <w:pPr>
        <w:rPr>
          <w:lang w:val="en-GB"/>
        </w:rPr>
      </w:pPr>
      <w:r w:rsidRPr="00C00ACD">
        <w:rPr>
          <w:lang w:val="en-GB"/>
        </w:rPr>
        <w:t>The election manipulation algorithm is mainly divided into two files, manipulator.py and selection.py.</w:t>
      </w:r>
      <w:r>
        <w:rPr>
          <w:lang w:val="en-GB"/>
        </w:rPr>
        <w:br/>
      </w:r>
      <w:r w:rsidRPr="00C00ACD">
        <w:rPr>
          <w:lang w:val="en-GB"/>
        </w:rPr>
        <w:t>In manipulation.py there is the manipulation(G, p, c, B, b) function as required, together with the plurality_voting_rule(p, b) function, which counts the votes for each candidate according to the plurality voting rule, and to the FriedkinJohnsen(G, stubborness, belief) function which performs the FJ dynamics on graph G according to the stubborness and belief passed in input.</w:t>
      </w:r>
      <w:r>
        <w:rPr>
          <w:lang w:val="en-GB"/>
        </w:rPr>
        <w:br/>
      </w:r>
      <w:r w:rsidRPr="00C00ACD">
        <w:rPr>
          <w:lang w:val="en-GB"/>
        </w:rPr>
        <w:t>In selection.py there is the selector(G, B) function which returns the best B seeds of graph G based on the linear combination of the Shapley values ​​based on the Shapley Degree, Shapley Threshold (imported from the shapley.py file in the exercise1_final folder) and Shapley Closeness. The Shapley Closeness algorithm has been included in the selection.py file because a parallel version has been implemented to minimize execution times.</w:t>
      </w:r>
      <w:r>
        <w:rPr>
          <w:lang w:val="en-GB"/>
        </w:rPr>
        <w:br/>
      </w:r>
      <w:r w:rsidRPr="00C00ACD">
        <w:rPr>
          <w:lang w:val="en-GB"/>
        </w:rPr>
        <w:t>Therefore, in order to execute the manipulation function, it is necessary to be able to import the functions present in selection.py and exercise1_final/shapley.py.</w:t>
      </w:r>
    </w:p>
    <w:sectPr w:rsidR="00107A9E" w:rsidRPr="00C00A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7C"/>
    <w:rsid w:val="00107A9E"/>
    <w:rsid w:val="00326E7C"/>
    <w:rsid w:val="004415BF"/>
    <w:rsid w:val="005700C0"/>
    <w:rsid w:val="00BA2712"/>
    <w:rsid w:val="00C00ACD"/>
    <w:rsid w:val="00CA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4FFB"/>
  <w15:chartTrackingRefBased/>
  <w15:docId w15:val="{FBAD8943-80C3-4403-9CFF-5D3E7649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cavalcante</dc:creator>
  <cp:keywords/>
  <dc:description/>
  <cp:lastModifiedBy>marco cavalcante</cp:lastModifiedBy>
  <cp:revision>2</cp:revision>
  <dcterms:created xsi:type="dcterms:W3CDTF">2021-07-19T13:53:00Z</dcterms:created>
  <dcterms:modified xsi:type="dcterms:W3CDTF">2021-07-19T14:27:00Z</dcterms:modified>
</cp:coreProperties>
</file>