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9F662" w14:textId="77777777" w:rsidR="002606DB" w:rsidRDefault="001077E0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TEAM  28</w:t>
      </w:r>
    </w:p>
    <w:p w14:paraId="706DF3CD" w14:textId="77777777" w:rsidR="002606DB" w:rsidRDefault="001077E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CITS3200 PROFESSIONAL COMPUTING</w:t>
      </w:r>
    </w:p>
    <w:p w14:paraId="452EF662" w14:textId="77777777" w:rsidR="002606DB" w:rsidRDefault="001077E0">
      <w:pPr>
        <w:pStyle w:val="Heading2"/>
        <w:jc w:val="center"/>
      </w:pPr>
      <w:bookmarkStart w:id="0" w:name="_Toc492841249"/>
      <w:r>
        <w:rPr>
          <w:sz w:val="28"/>
          <w:szCs w:val="28"/>
        </w:rPr>
        <w:t>MEETING 2 AGENDA</w:t>
      </w:r>
      <w:bookmarkEnd w:id="0"/>
    </w:p>
    <w:p w14:paraId="35AEF1A2" w14:textId="77777777" w:rsidR="002606DB" w:rsidRDefault="001077E0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Time: 4:00 pm</w:t>
      </w:r>
    </w:p>
    <w:p w14:paraId="13789A23" w14:textId="77777777" w:rsidR="002606DB" w:rsidRDefault="001077E0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Date: 4/8/2019</w:t>
      </w:r>
    </w:p>
    <w:p w14:paraId="14BDF2BB" w14:textId="77777777" w:rsidR="002606DB" w:rsidRDefault="001077E0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Venue: State Library of Western Australia</w:t>
      </w:r>
    </w:p>
    <w:p w14:paraId="5615A462" w14:textId="77777777" w:rsidR="002606DB" w:rsidRDefault="001077E0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Agenda Details:</w:t>
      </w:r>
    </w:p>
    <w:p w14:paraId="17502323" w14:textId="2DD8188E" w:rsidR="002606DB" w:rsidRPr="00895B16" w:rsidRDefault="002C2601" w:rsidP="00895B1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5B16">
        <w:rPr>
          <w:rFonts w:ascii="Times New Roman" w:hAnsi="Times New Roman" w:cs="Times New Roman"/>
          <w:b/>
          <w:bCs/>
          <w:sz w:val="24"/>
          <w:szCs w:val="24"/>
        </w:rPr>
        <w:t>Elect meeting and team roles</w:t>
      </w:r>
      <w:r w:rsidR="00B063DA" w:rsidRPr="00895B16">
        <w:rPr>
          <w:rFonts w:ascii="Times New Roman" w:hAnsi="Times New Roman" w:cs="Times New Roman"/>
          <w:b/>
          <w:bCs/>
          <w:sz w:val="24"/>
          <w:szCs w:val="24"/>
        </w:rPr>
        <w:t>. (5 minutes)</w:t>
      </w:r>
    </w:p>
    <w:p w14:paraId="10685184" w14:textId="19F74060" w:rsidR="002C2601" w:rsidRDefault="003C0176" w:rsidP="00895B16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Manager</w:t>
      </w:r>
      <w:r w:rsidR="002C2601">
        <w:rPr>
          <w:rFonts w:ascii="Times New Roman" w:hAnsi="Times New Roman" w:cs="Times New Roman"/>
          <w:sz w:val="24"/>
          <w:szCs w:val="24"/>
        </w:rPr>
        <w:t xml:space="preserve"> (Rotates after each Sprint): Head manager of the team.</w:t>
      </w:r>
      <w:r w:rsidR="00260F95">
        <w:rPr>
          <w:rFonts w:ascii="Times New Roman" w:hAnsi="Times New Roman" w:cs="Times New Roman"/>
          <w:sz w:val="24"/>
          <w:szCs w:val="24"/>
        </w:rPr>
        <w:t xml:space="preserve"> See </w:t>
      </w:r>
      <w:hyperlink r:id="rId5" w:history="1">
        <w:r w:rsidR="00260F95">
          <w:rPr>
            <w:rStyle w:val="Hyperlink"/>
          </w:rPr>
          <w:t>http://teaching.csse.uwa.edu.au/units/CITS3200/project/Roles.html</w:t>
        </w:r>
      </w:hyperlink>
      <w:r w:rsidR="00260F95">
        <w:t xml:space="preserve"> for more details.</w:t>
      </w:r>
    </w:p>
    <w:p w14:paraId="689EA30A" w14:textId="366A9ECD" w:rsidR="002C2601" w:rsidRDefault="002C2601" w:rsidP="00895B16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Chair: Manages the team meetings, keeps team on topic, inviting all team members to contribute to the discussion, and writing the agenda for the next meeting.</w:t>
      </w:r>
      <w:r w:rsidR="00260F95">
        <w:rPr>
          <w:rFonts w:ascii="Times New Roman" w:hAnsi="Times New Roman" w:cs="Times New Roman"/>
          <w:sz w:val="24"/>
          <w:szCs w:val="24"/>
        </w:rPr>
        <w:t xml:space="preserve"> Role can be combined with Project Manager</w:t>
      </w:r>
    </w:p>
    <w:p w14:paraId="0F1CABF5" w14:textId="527B89CD" w:rsidR="002C2601" w:rsidRDefault="002C2601" w:rsidP="00895B16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 taker: Writes down the minutes for the meeting.</w:t>
      </w:r>
    </w:p>
    <w:p w14:paraId="68626C70" w14:textId="6FD0AE65" w:rsidR="002C2601" w:rsidRDefault="002C2601" w:rsidP="00895B16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(Optional) Client Liaison Manager: The person that mainly contacts the contractor.</w:t>
      </w:r>
    </w:p>
    <w:p w14:paraId="33BF5D64" w14:textId="599335CE" w:rsidR="002C2601" w:rsidRDefault="002C2601" w:rsidP="00895B16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(Optional) Project Configuration Manager: Manages file-naming, saving and version control.</w:t>
      </w:r>
    </w:p>
    <w:p w14:paraId="5621EFF7" w14:textId="3F84B2A3" w:rsidR="00B063DA" w:rsidRDefault="002C2601" w:rsidP="00895B16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(Optional) Q/A Manager: Ensuring the agreed level of quality is maintained. Checking the design against requirements.</w:t>
      </w:r>
    </w:p>
    <w:p w14:paraId="60C5F2DA" w14:textId="77777777" w:rsidR="007A50F0" w:rsidRDefault="007A50F0" w:rsidP="007A50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F319F5" w14:textId="45134C90" w:rsidR="00B621F7" w:rsidRPr="00B621F7" w:rsidRDefault="00B621F7" w:rsidP="00B621F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Propose and Agree to Team Charter (10 minutes)</w:t>
      </w:r>
    </w:p>
    <w:p w14:paraId="106D1219" w14:textId="12BA8808" w:rsidR="00B621F7" w:rsidRPr="00B621F7" w:rsidRDefault="00B621F7" w:rsidP="00B621F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 enough time just draft, someone writes full charter from minutes and agree to next meeting. Possible this needs to be planned once we know more about the project.</w:t>
      </w:r>
    </w:p>
    <w:p w14:paraId="001EFB41" w14:textId="10494863" w:rsidR="00B621F7" w:rsidRDefault="00B621F7" w:rsidP="00B621F7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Purpose: What is the purpose of the team?</w:t>
      </w:r>
    </w:p>
    <w:p w14:paraId="666AC705" w14:textId="271DC77F" w:rsidR="00B621F7" w:rsidRDefault="00B621F7" w:rsidP="00B621F7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 and Time Commitment: Semester long with average 60 hours per person.</w:t>
      </w:r>
    </w:p>
    <w:p w14:paraId="3C7B2436" w14:textId="30DAAD85" w:rsidR="00B621F7" w:rsidRDefault="00B621F7" w:rsidP="00B621F7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 of the Project: Don’t want to overdo us.</w:t>
      </w:r>
    </w:p>
    <w:p w14:paraId="50EA9FDD" w14:textId="68D3EF6B" w:rsidR="00B621F7" w:rsidRDefault="00B621F7" w:rsidP="00B621F7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</w:t>
      </w:r>
    </w:p>
    <w:p w14:paraId="3D212E02" w14:textId="16AA6A6F" w:rsidR="00B621F7" w:rsidRDefault="00B621F7" w:rsidP="00B621F7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Desired End Result</w:t>
      </w:r>
    </w:p>
    <w:p w14:paraId="22C1EE21" w14:textId="633C4AFF" w:rsidR="00B621F7" w:rsidRDefault="00B621F7" w:rsidP="00B621F7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Reporting Plan: How the team will communicate progress.</w:t>
      </w:r>
    </w:p>
    <w:p w14:paraId="049F9475" w14:textId="3985E1E8" w:rsidR="00B621F7" w:rsidRPr="00B621F7" w:rsidRDefault="00B621F7" w:rsidP="00B621F7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Deliverables: The key outputs of the project. Include Key Performance Indicators (KPIs) that measure the intended success.</w:t>
      </w:r>
    </w:p>
    <w:p w14:paraId="18120C4C" w14:textId="77777777" w:rsidR="00F865D5" w:rsidRDefault="00F865D5" w:rsidP="00F865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B5AD3D" w14:textId="1177BB14" w:rsidR="002C7BB0" w:rsidRPr="00895B16" w:rsidRDefault="00895B16" w:rsidP="00895B1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5B16">
        <w:rPr>
          <w:rFonts w:ascii="Times New Roman" w:hAnsi="Times New Roman" w:cs="Times New Roman"/>
          <w:b/>
          <w:bCs/>
          <w:sz w:val="24"/>
          <w:szCs w:val="24"/>
        </w:rPr>
        <w:t>Discuss questions regarding to project. (30 minutes)</w:t>
      </w:r>
    </w:p>
    <w:p w14:paraId="7F62EEFF" w14:textId="33ABFEEB" w:rsidR="00895B16" w:rsidRDefault="00895B16" w:rsidP="00895B16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questions directed to the client (~15 minutes)</w:t>
      </w:r>
    </w:p>
    <w:p w14:paraId="33C0E0F5" w14:textId="076E90FC" w:rsidR="00895B16" w:rsidRDefault="00895B16" w:rsidP="00895B16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questions directed to mentor (~15 minutes)</w:t>
      </w:r>
    </w:p>
    <w:p w14:paraId="37BCD110" w14:textId="77777777" w:rsidR="00F865D5" w:rsidRDefault="00F865D5" w:rsidP="00F865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D3E3C2" w14:textId="385F4A20" w:rsidR="00895B16" w:rsidRPr="00895B16" w:rsidRDefault="00895B16" w:rsidP="00895B1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5B16">
        <w:rPr>
          <w:rFonts w:ascii="Times New Roman" w:hAnsi="Times New Roman" w:cs="Times New Roman"/>
          <w:b/>
          <w:bCs/>
          <w:sz w:val="24"/>
          <w:szCs w:val="24"/>
        </w:rPr>
        <w:t>Draft and send an email to contractor to organise a meeting time (15 minutes)</w:t>
      </w:r>
    </w:p>
    <w:p w14:paraId="3AAB78C7" w14:textId="0EF7976D" w:rsidR="00895B16" w:rsidRDefault="00895B16" w:rsidP="00895B16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best times for a meeting. Remember contractors are busy and we have to be flexible due to their response.</w:t>
      </w:r>
    </w:p>
    <w:p w14:paraId="4B78E892" w14:textId="53DFC85B" w:rsidR="00895B16" w:rsidRPr="00B063DA" w:rsidRDefault="00895B16" w:rsidP="00895B16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draft and send the email.</w:t>
      </w:r>
    </w:p>
    <w:sectPr w:rsidR="00895B16" w:rsidRPr="00B063D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6574"/>
    <w:multiLevelType w:val="multilevel"/>
    <w:tmpl w:val="C1CC4C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6B16BCF"/>
    <w:multiLevelType w:val="hybridMultilevel"/>
    <w:tmpl w:val="52B09C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C50D2"/>
    <w:multiLevelType w:val="multilevel"/>
    <w:tmpl w:val="E736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6DB"/>
    <w:rsid w:val="001077E0"/>
    <w:rsid w:val="002606DB"/>
    <w:rsid w:val="00260F95"/>
    <w:rsid w:val="002C2601"/>
    <w:rsid w:val="002C7BB0"/>
    <w:rsid w:val="003C0176"/>
    <w:rsid w:val="0070688B"/>
    <w:rsid w:val="007A50F0"/>
    <w:rsid w:val="00895B16"/>
    <w:rsid w:val="00B063DA"/>
    <w:rsid w:val="00B621F7"/>
    <w:rsid w:val="00F8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874A"/>
  <w15:docId w15:val="{008106DC-516D-4763-B91A-D6546E9A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pPr>
      <w:spacing w:after="160" w:line="259" w:lineRule="auto"/>
    </w:pPr>
    <w:rPr>
      <w:sz w:val="22"/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hAnsi="Times New Roman" w:cs="Symbol"/>
      <w:sz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  <w:style w:type="table" w:styleId="TableGrid">
    <w:name w:val="Table Grid"/>
    <w:basedOn w:val="TableNormal"/>
    <w:uiPriority w:val="39"/>
    <w:rsid w:val="00EB13E3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60F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aching.csse.uwa.edu.au/units/CITS3200/project/Ro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dc:description/>
  <cp:lastModifiedBy>Alex Brown</cp:lastModifiedBy>
  <cp:revision>17</cp:revision>
  <dcterms:created xsi:type="dcterms:W3CDTF">2018-08-06T02:32:00Z</dcterms:created>
  <dcterms:modified xsi:type="dcterms:W3CDTF">2019-08-03T00:12:00Z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