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3572A" w14:textId="77777777" w:rsidR="004B767E" w:rsidRPr="004B767E" w:rsidRDefault="004B767E" w:rsidP="004B767E">
      <w:pPr>
        <w:rPr>
          <w:b/>
          <w:bCs/>
        </w:rPr>
      </w:pPr>
      <w:r w:rsidRPr="004B767E">
        <w:rPr>
          <w:b/>
          <w:bCs/>
        </w:rPr>
        <w:t>ISO 37001 tanúsítás</w:t>
      </w:r>
    </w:p>
    <w:p w14:paraId="1E33D1A2" w14:textId="77777777" w:rsidR="004B767E" w:rsidRPr="004B767E" w:rsidRDefault="004B767E" w:rsidP="004B767E">
      <w:pPr>
        <w:rPr>
          <w:b/>
          <w:bCs/>
        </w:rPr>
      </w:pPr>
      <w:r w:rsidRPr="004B767E">
        <w:rPr>
          <w:b/>
          <w:bCs/>
        </w:rPr>
        <w:t>ISO 37001 tanúsítás – Antikorrupciós irányítási rendszer</w:t>
      </w:r>
    </w:p>
    <w:p w14:paraId="44FDFDF5" w14:textId="77777777" w:rsidR="004B767E" w:rsidRPr="004B767E" w:rsidRDefault="004B767E" w:rsidP="004B767E">
      <w:r w:rsidRPr="004B767E">
        <w:t>A korrupció és a vesztegetés jelentős üzleti, pénzügyi és jogi kockázatot jelenthet bármely szervezet számára. Egyetlen etikátlan döntés vagy nem megfelelő üzleti gyakorlat is komoly bírságokhoz, jogvitákhoz, reputációs károkhoz és üzleti lehetőségek elvesztéséhez vezethet.</w:t>
      </w:r>
    </w:p>
    <w:p w14:paraId="5F046C21" w14:textId="77777777" w:rsidR="004B767E" w:rsidRPr="004B767E" w:rsidRDefault="004B767E" w:rsidP="004B767E">
      <w:r w:rsidRPr="004B767E">
        <w:t xml:space="preserve">Az </w:t>
      </w:r>
      <w:r w:rsidRPr="004B767E">
        <w:rPr>
          <w:b/>
          <w:bCs/>
        </w:rPr>
        <w:t>ISO 37001:2016</w:t>
      </w:r>
      <w:r w:rsidRPr="004B767E">
        <w:t xml:space="preserve"> a vesztegetés elleni irányítási rendszerek nemzetközi szabványa. Célja, hogy segítse a szervezeteket a korrupciós kockázatok megelőzésében, felismerésében és kezelésében, valamint egy átlátható, etikus vállalati működés kialakításában.</w:t>
      </w:r>
    </w:p>
    <w:p w14:paraId="47B51CCF" w14:textId="77777777" w:rsidR="004B767E" w:rsidRPr="004B767E" w:rsidRDefault="004B767E" w:rsidP="004B767E">
      <w:r w:rsidRPr="004B767E">
        <w:t xml:space="preserve">Az </w:t>
      </w:r>
      <w:r w:rsidRPr="004B767E">
        <w:rPr>
          <w:b/>
          <w:bCs/>
        </w:rPr>
        <w:t>ISO 37001 tanúsítás</w:t>
      </w:r>
      <w:r w:rsidRPr="004B767E">
        <w:t xml:space="preserve"> bizonyítja ügyfelei, üzleti partnerei és hatóságok számára, hogy szervezete aktívan fellép a vesztegetés és a korrupció ellen.</w:t>
      </w:r>
    </w:p>
    <w:p w14:paraId="0A1EFD7B" w14:textId="77777777" w:rsidR="004B767E" w:rsidRPr="004B767E" w:rsidRDefault="004B767E" w:rsidP="004B767E">
      <w:r w:rsidRPr="004B767E">
        <w:pict w14:anchorId="62B4AAE1">
          <v:rect id="_x0000_i1079" style="width:0;height:1.5pt" o:hralign="center" o:hrstd="t" o:hr="t" fillcolor="#a0a0a0" stroked="f"/>
        </w:pict>
      </w:r>
    </w:p>
    <w:p w14:paraId="61EF07B6" w14:textId="77777777" w:rsidR="004B767E" w:rsidRPr="004B767E" w:rsidRDefault="004B767E" w:rsidP="004B767E">
      <w:pPr>
        <w:rPr>
          <w:b/>
          <w:bCs/>
        </w:rPr>
      </w:pPr>
      <w:r w:rsidRPr="004B767E">
        <w:rPr>
          <w:b/>
          <w:bCs/>
        </w:rPr>
        <w:t>Mi az ISO 37001 szabvány?</w:t>
      </w:r>
    </w:p>
    <w:p w14:paraId="2A07BB84" w14:textId="77777777" w:rsidR="004B767E" w:rsidRPr="004B767E" w:rsidRDefault="004B767E" w:rsidP="004B767E">
      <w:r w:rsidRPr="004B767E">
        <w:t>Az ISO 37001 egy olyan irányítási rendszer szabvány, amely meghatározza a vesztegetés elleni irányítási rendszer (Anti-Bribery Management System – ABMS) kialakításának, működtetésének és folyamatos fejlesztésének követelményeit.</w:t>
      </w:r>
    </w:p>
    <w:p w14:paraId="05B18E19" w14:textId="77777777" w:rsidR="004B767E" w:rsidRPr="004B767E" w:rsidRDefault="004B767E" w:rsidP="004B767E">
      <w:r w:rsidRPr="004B767E">
        <w:t>A szabvány segítségével a szervezet:</w:t>
      </w:r>
    </w:p>
    <w:p w14:paraId="07A51214" w14:textId="77777777" w:rsidR="004B767E" w:rsidRPr="004B767E" w:rsidRDefault="004B767E" w:rsidP="004B767E">
      <w:pPr>
        <w:numPr>
          <w:ilvl w:val="0"/>
          <w:numId w:val="1"/>
        </w:numPr>
      </w:pPr>
      <w:r w:rsidRPr="004B767E">
        <w:t xml:space="preserve">azonosítja a korrupciós kockázatokat, </w:t>
      </w:r>
    </w:p>
    <w:p w14:paraId="62B33732" w14:textId="77777777" w:rsidR="004B767E" w:rsidRPr="004B767E" w:rsidRDefault="004B767E" w:rsidP="004B767E">
      <w:pPr>
        <w:numPr>
          <w:ilvl w:val="0"/>
          <w:numId w:val="1"/>
        </w:numPr>
      </w:pPr>
      <w:r w:rsidRPr="004B767E">
        <w:t xml:space="preserve">megfelelő ellenőrzési intézkedéseket vezet be, </w:t>
      </w:r>
    </w:p>
    <w:p w14:paraId="10596045" w14:textId="77777777" w:rsidR="004B767E" w:rsidRPr="004B767E" w:rsidRDefault="004B767E" w:rsidP="004B767E">
      <w:pPr>
        <w:numPr>
          <w:ilvl w:val="0"/>
          <w:numId w:val="1"/>
        </w:numPr>
      </w:pPr>
      <w:r w:rsidRPr="004B767E">
        <w:t xml:space="preserve">egyértelmű felelősségi köröket alakít ki, </w:t>
      </w:r>
    </w:p>
    <w:p w14:paraId="4FCEE825" w14:textId="77777777" w:rsidR="004B767E" w:rsidRPr="004B767E" w:rsidRDefault="004B767E" w:rsidP="004B767E">
      <w:pPr>
        <w:numPr>
          <w:ilvl w:val="0"/>
          <w:numId w:val="1"/>
        </w:numPr>
      </w:pPr>
      <w:r w:rsidRPr="004B767E">
        <w:t xml:space="preserve">biztosítja a munkavállalók tudatosságát, </w:t>
      </w:r>
    </w:p>
    <w:p w14:paraId="4FACAC4E" w14:textId="77777777" w:rsidR="004B767E" w:rsidRPr="004B767E" w:rsidRDefault="004B767E" w:rsidP="004B767E">
      <w:pPr>
        <w:numPr>
          <w:ilvl w:val="0"/>
          <w:numId w:val="1"/>
        </w:numPr>
      </w:pPr>
      <w:r w:rsidRPr="004B767E">
        <w:t xml:space="preserve">támogatja az etikus vállalati kultúra kialakítását, </w:t>
      </w:r>
    </w:p>
    <w:p w14:paraId="2E5B1683" w14:textId="77777777" w:rsidR="004B767E" w:rsidRPr="004B767E" w:rsidRDefault="004B767E" w:rsidP="004B767E">
      <w:pPr>
        <w:numPr>
          <w:ilvl w:val="0"/>
          <w:numId w:val="1"/>
        </w:numPr>
      </w:pPr>
      <w:r w:rsidRPr="004B767E">
        <w:t xml:space="preserve">folyamatosan felügyeli és fejleszti az antikorrupciós intézkedéseket. </w:t>
      </w:r>
    </w:p>
    <w:p w14:paraId="777B61D3" w14:textId="77777777" w:rsidR="004B767E" w:rsidRPr="004B767E" w:rsidRDefault="004B767E" w:rsidP="004B767E">
      <w:r w:rsidRPr="004B767E">
        <w:t>Fontos megjegyezni, hogy az ISO 37001 nem garantálja, hogy egy szervezetnél soha nem fordul elő vesztegetés, de bizonyítja, hogy a vállalkozás megfelelő intézkedéseket tett annak megelőzésére és kezelésére.</w:t>
      </w:r>
    </w:p>
    <w:p w14:paraId="5364CB5F" w14:textId="77777777" w:rsidR="004B767E" w:rsidRPr="004B767E" w:rsidRDefault="004B767E" w:rsidP="004B767E">
      <w:r w:rsidRPr="004B767E">
        <w:pict w14:anchorId="480C5F31">
          <v:rect id="_x0000_i1080" style="width:0;height:1.5pt" o:hralign="center" o:hrstd="t" o:hr="t" fillcolor="#a0a0a0" stroked="f"/>
        </w:pict>
      </w:r>
    </w:p>
    <w:p w14:paraId="5CDACEC1" w14:textId="77777777" w:rsidR="004B767E" w:rsidRPr="004B767E" w:rsidRDefault="004B767E" w:rsidP="004B767E">
      <w:pPr>
        <w:rPr>
          <w:b/>
          <w:bCs/>
        </w:rPr>
      </w:pPr>
      <w:r w:rsidRPr="004B767E">
        <w:rPr>
          <w:b/>
          <w:bCs/>
        </w:rPr>
        <w:t>Kinek ajánlott az ISO 37001 tanúsítás?</w:t>
      </w:r>
    </w:p>
    <w:p w14:paraId="513ABABF" w14:textId="77777777" w:rsidR="004B767E" w:rsidRPr="004B767E" w:rsidRDefault="004B767E" w:rsidP="004B767E">
      <w:r w:rsidRPr="004B767E">
        <w:t>Az ISO 37001 bármilyen méretű és tevékenységű szervezet számára alkalmazható.</w:t>
      </w:r>
    </w:p>
    <w:p w14:paraId="551B1C29" w14:textId="77777777" w:rsidR="004B767E" w:rsidRPr="004B767E" w:rsidRDefault="004B767E" w:rsidP="004B767E">
      <w:r w:rsidRPr="004B767E">
        <w:t>Különösen ajánlott:</w:t>
      </w:r>
    </w:p>
    <w:p w14:paraId="0C142485" w14:textId="77777777" w:rsidR="004B767E" w:rsidRPr="004B767E" w:rsidRDefault="004B767E" w:rsidP="004B767E">
      <w:pPr>
        <w:numPr>
          <w:ilvl w:val="0"/>
          <w:numId w:val="2"/>
        </w:numPr>
      </w:pPr>
      <w:r w:rsidRPr="004B767E">
        <w:t xml:space="preserve">közbeszerzésekben részt vevő vállalkozásoknak, </w:t>
      </w:r>
    </w:p>
    <w:p w14:paraId="7BC9AAB3" w14:textId="77777777" w:rsidR="004B767E" w:rsidRPr="004B767E" w:rsidRDefault="004B767E" w:rsidP="004B767E">
      <w:pPr>
        <w:numPr>
          <w:ilvl w:val="0"/>
          <w:numId w:val="2"/>
        </w:numPr>
      </w:pPr>
      <w:r w:rsidRPr="004B767E">
        <w:t xml:space="preserve">építőipari cégeknek, </w:t>
      </w:r>
    </w:p>
    <w:p w14:paraId="02A69190" w14:textId="77777777" w:rsidR="004B767E" w:rsidRPr="004B767E" w:rsidRDefault="004B767E" w:rsidP="004B767E">
      <w:pPr>
        <w:numPr>
          <w:ilvl w:val="0"/>
          <w:numId w:val="2"/>
        </w:numPr>
      </w:pPr>
      <w:r w:rsidRPr="004B767E">
        <w:t xml:space="preserve">tanácsadó vállalkozásoknak, </w:t>
      </w:r>
    </w:p>
    <w:p w14:paraId="4B2AF098" w14:textId="77777777" w:rsidR="004B767E" w:rsidRPr="004B767E" w:rsidRDefault="004B767E" w:rsidP="004B767E">
      <w:pPr>
        <w:numPr>
          <w:ilvl w:val="0"/>
          <w:numId w:val="2"/>
        </w:numPr>
      </w:pPr>
      <w:r w:rsidRPr="004B767E">
        <w:t xml:space="preserve">pénzügyi szolgáltatóknak, </w:t>
      </w:r>
    </w:p>
    <w:p w14:paraId="495CC24D" w14:textId="77777777" w:rsidR="004B767E" w:rsidRPr="004B767E" w:rsidRDefault="004B767E" w:rsidP="004B767E">
      <w:pPr>
        <w:numPr>
          <w:ilvl w:val="0"/>
          <w:numId w:val="2"/>
        </w:numPr>
      </w:pPr>
      <w:r w:rsidRPr="004B767E">
        <w:t xml:space="preserve">multinacionális vállalatoknak, </w:t>
      </w:r>
    </w:p>
    <w:p w14:paraId="0696CE9B" w14:textId="77777777" w:rsidR="004B767E" w:rsidRPr="004B767E" w:rsidRDefault="004B767E" w:rsidP="004B767E">
      <w:pPr>
        <w:numPr>
          <w:ilvl w:val="0"/>
          <w:numId w:val="2"/>
        </w:numPr>
      </w:pPr>
      <w:r w:rsidRPr="004B767E">
        <w:lastRenderedPageBreak/>
        <w:t xml:space="preserve">állami tulajdonú vállalatoknak, </w:t>
      </w:r>
    </w:p>
    <w:p w14:paraId="6280C07C" w14:textId="77777777" w:rsidR="004B767E" w:rsidRPr="004B767E" w:rsidRDefault="004B767E" w:rsidP="004B767E">
      <w:pPr>
        <w:numPr>
          <w:ilvl w:val="0"/>
          <w:numId w:val="2"/>
        </w:numPr>
      </w:pPr>
      <w:r w:rsidRPr="004B767E">
        <w:t xml:space="preserve">egészségügyi szervezeteknek, </w:t>
      </w:r>
    </w:p>
    <w:p w14:paraId="00654D63" w14:textId="77777777" w:rsidR="004B767E" w:rsidRPr="004B767E" w:rsidRDefault="004B767E" w:rsidP="004B767E">
      <w:pPr>
        <w:numPr>
          <w:ilvl w:val="0"/>
          <w:numId w:val="2"/>
        </w:numPr>
      </w:pPr>
      <w:r w:rsidRPr="004B767E">
        <w:t xml:space="preserve">energetikai cégeknek, </w:t>
      </w:r>
    </w:p>
    <w:p w14:paraId="49567780" w14:textId="77777777" w:rsidR="004B767E" w:rsidRPr="004B767E" w:rsidRDefault="004B767E" w:rsidP="004B767E">
      <w:pPr>
        <w:numPr>
          <w:ilvl w:val="0"/>
          <w:numId w:val="2"/>
        </w:numPr>
      </w:pPr>
      <w:r w:rsidRPr="004B767E">
        <w:t xml:space="preserve">gyártóvállalatoknak, </w:t>
      </w:r>
    </w:p>
    <w:p w14:paraId="15334D9C" w14:textId="77777777" w:rsidR="004B767E" w:rsidRPr="004B767E" w:rsidRDefault="004B767E" w:rsidP="004B767E">
      <w:pPr>
        <w:numPr>
          <w:ilvl w:val="0"/>
          <w:numId w:val="2"/>
        </w:numPr>
      </w:pPr>
      <w:r w:rsidRPr="004B767E">
        <w:t xml:space="preserve">nemzetközi beszállítóknak. </w:t>
      </w:r>
    </w:p>
    <w:p w14:paraId="6C350EF2" w14:textId="77777777" w:rsidR="004B767E" w:rsidRPr="004B767E" w:rsidRDefault="004B767E" w:rsidP="004B767E">
      <w:r w:rsidRPr="004B767E">
        <w:t>Az ISO 37001 egyre gyakrabban jelenik meg nemzetközi üzleti kapcsolatokban és beszállítói követelményként.</w:t>
      </w:r>
    </w:p>
    <w:p w14:paraId="4A8B395F" w14:textId="77777777" w:rsidR="004B767E" w:rsidRPr="004B767E" w:rsidRDefault="004B767E" w:rsidP="004B767E">
      <w:r w:rsidRPr="004B767E">
        <w:pict w14:anchorId="1DACB265">
          <v:rect id="_x0000_i1081" style="width:0;height:1.5pt" o:hralign="center" o:hrstd="t" o:hr="t" fillcolor="#a0a0a0" stroked="f"/>
        </w:pict>
      </w:r>
    </w:p>
    <w:p w14:paraId="5A24DB3C" w14:textId="77777777" w:rsidR="004B767E" w:rsidRPr="004B767E" w:rsidRDefault="004B767E" w:rsidP="004B767E">
      <w:pPr>
        <w:rPr>
          <w:b/>
          <w:bCs/>
        </w:rPr>
      </w:pPr>
      <w:r w:rsidRPr="004B767E">
        <w:rPr>
          <w:b/>
          <w:bCs/>
        </w:rPr>
        <w:t>Az ISO 37001 tanúsítás előnyei</w:t>
      </w:r>
    </w:p>
    <w:p w14:paraId="52FB71F3" w14:textId="77777777" w:rsidR="004B767E" w:rsidRPr="004B767E" w:rsidRDefault="004B767E" w:rsidP="004B767E">
      <w:r w:rsidRPr="004B767E">
        <w:t>A szabvány bevezetése számos üzleti előnnyel jár.</w:t>
      </w:r>
    </w:p>
    <w:p w14:paraId="134F595D" w14:textId="77777777" w:rsidR="004B767E" w:rsidRPr="004B767E" w:rsidRDefault="004B767E" w:rsidP="004B767E">
      <w:r w:rsidRPr="004B767E">
        <w:rPr>
          <w:b/>
          <w:bCs/>
        </w:rPr>
        <w:t>Erősíti a vállalat hitelességét</w:t>
      </w:r>
      <w:r w:rsidRPr="004B767E">
        <w:br/>
        <w:t>Az ügyfelek, partnerek és befektetők számára egyértelmű üzenet, hogy a szervezet elkötelezett az etikus működés mellett.</w:t>
      </w:r>
    </w:p>
    <w:p w14:paraId="6623EF58" w14:textId="77777777" w:rsidR="004B767E" w:rsidRPr="004B767E" w:rsidRDefault="004B767E" w:rsidP="004B767E">
      <w:r w:rsidRPr="004B767E">
        <w:rPr>
          <w:b/>
          <w:bCs/>
        </w:rPr>
        <w:t>Csökkenti a korrupciós kockázatokat</w:t>
      </w:r>
      <w:r w:rsidRPr="004B767E">
        <w:br/>
        <w:t>A szervezet rendszeresen értékeli a vesztegetéssel kapcsolatos kockázatokat, és megfelelő megelőző intézkedéseket vezet be.</w:t>
      </w:r>
    </w:p>
    <w:p w14:paraId="0BA1E368" w14:textId="77777777" w:rsidR="004B767E" w:rsidRPr="004B767E" w:rsidRDefault="004B767E" w:rsidP="004B767E">
      <w:r w:rsidRPr="004B767E">
        <w:rPr>
          <w:b/>
          <w:bCs/>
        </w:rPr>
        <w:t>Támogatja a jogszabályi megfelelést</w:t>
      </w:r>
      <w:r w:rsidRPr="004B767E">
        <w:br/>
        <w:t>Az ISO 37001 segíti a korrupcióellenes jogszabályok és belső szabályzatok következetes alkalmazását.</w:t>
      </w:r>
    </w:p>
    <w:p w14:paraId="5C9DB77D" w14:textId="77777777" w:rsidR="004B767E" w:rsidRPr="004B767E" w:rsidRDefault="004B767E" w:rsidP="004B767E">
      <w:r w:rsidRPr="004B767E">
        <w:rPr>
          <w:b/>
          <w:bCs/>
        </w:rPr>
        <w:t>Versenyelőnyt jelent</w:t>
      </w:r>
      <w:r w:rsidRPr="004B767E">
        <w:br/>
        <w:t>Egyre több nemzetközi partner és közbeszerzési kiírás értékeli vagy elvárja az antikorrupciós irányítási rendszer meglétét.</w:t>
      </w:r>
    </w:p>
    <w:p w14:paraId="299524C8" w14:textId="77777777" w:rsidR="004B767E" w:rsidRPr="004B767E" w:rsidRDefault="004B767E" w:rsidP="004B767E">
      <w:r w:rsidRPr="004B767E">
        <w:rPr>
          <w:b/>
          <w:bCs/>
        </w:rPr>
        <w:t>Erősíti a vállalati kultúrát</w:t>
      </w:r>
      <w:r w:rsidRPr="004B767E">
        <w:br/>
        <w:t>Az etikus működés hosszú távon növeli a munkavállalók elkötelezettségét és a szervezet iránti bizalmat.</w:t>
      </w:r>
    </w:p>
    <w:p w14:paraId="59B0D57C" w14:textId="77777777" w:rsidR="004B767E" w:rsidRPr="004B767E" w:rsidRDefault="004B767E" w:rsidP="004B767E">
      <w:r w:rsidRPr="004B767E">
        <w:pict w14:anchorId="05448D22">
          <v:rect id="_x0000_i1082" style="width:0;height:1.5pt" o:hralign="center" o:hrstd="t" o:hr="t" fillcolor="#a0a0a0" stroked="f"/>
        </w:pict>
      </w:r>
    </w:p>
    <w:p w14:paraId="6FFAE52A" w14:textId="77777777" w:rsidR="004B767E" w:rsidRPr="004B767E" w:rsidRDefault="004B767E" w:rsidP="004B767E">
      <w:pPr>
        <w:rPr>
          <w:b/>
          <w:bCs/>
        </w:rPr>
      </w:pPr>
      <w:r w:rsidRPr="004B767E">
        <w:rPr>
          <w:b/>
          <w:bCs/>
        </w:rPr>
        <w:t>A szabvány legfontosabb követelményei</w:t>
      </w:r>
    </w:p>
    <w:p w14:paraId="07366469" w14:textId="77777777" w:rsidR="004B767E" w:rsidRPr="004B767E" w:rsidRDefault="004B767E" w:rsidP="004B767E">
      <w:r w:rsidRPr="004B767E">
        <w:t>Az ISO 37001 kockázatalapú megközelítést alkalmaz.</w:t>
      </w:r>
    </w:p>
    <w:p w14:paraId="4CB6D634" w14:textId="77777777" w:rsidR="004B767E" w:rsidRPr="004B767E" w:rsidRDefault="004B767E" w:rsidP="004B767E">
      <w:r w:rsidRPr="004B767E">
        <w:t>A szervezetnek többek között:</w:t>
      </w:r>
    </w:p>
    <w:p w14:paraId="1D445C5D" w14:textId="77777777" w:rsidR="004B767E" w:rsidRPr="004B767E" w:rsidRDefault="004B767E" w:rsidP="004B767E">
      <w:pPr>
        <w:numPr>
          <w:ilvl w:val="0"/>
          <w:numId w:val="3"/>
        </w:numPr>
      </w:pPr>
      <w:r w:rsidRPr="004B767E">
        <w:t xml:space="preserve">meg kell határoznia az antikorrupciós politikáját, </w:t>
      </w:r>
    </w:p>
    <w:p w14:paraId="62981C99" w14:textId="77777777" w:rsidR="004B767E" w:rsidRPr="004B767E" w:rsidRDefault="004B767E" w:rsidP="004B767E">
      <w:pPr>
        <w:numPr>
          <w:ilvl w:val="0"/>
          <w:numId w:val="3"/>
        </w:numPr>
      </w:pPr>
      <w:r w:rsidRPr="004B767E">
        <w:t xml:space="preserve">fel kell mérnie a vesztegetési kockázatokat, </w:t>
      </w:r>
    </w:p>
    <w:p w14:paraId="008DF7FF" w14:textId="77777777" w:rsidR="004B767E" w:rsidRPr="004B767E" w:rsidRDefault="004B767E" w:rsidP="004B767E">
      <w:pPr>
        <w:numPr>
          <w:ilvl w:val="0"/>
          <w:numId w:val="3"/>
        </w:numPr>
      </w:pPr>
      <w:r w:rsidRPr="004B767E">
        <w:t xml:space="preserve">megfelelő ellenőrzési intézkedéseket kell kialakítania, </w:t>
      </w:r>
    </w:p>
    <w:p w14:paraId="616FA004" w14:textId="77777777" w:rsidR="004B767E" w:rsidRPr="004B767E" w:rsidRDefault="004B767E" w:rsidP="004B767E">
      <w:pPr>
        <w:numPr>
          <w:ilvl w:val="0"/>
          <w:numId w:val="3"/>
        </w:numPr>
      </w:pPr>
      <w:r w:rsidRPr="004B767E">
        <w:t xml:space="preserve">szabályoznia kell az ajándékok, vendéglátás és juttatások kezelését, </w:t>
      </w:r>
    </w:p>
    <w:p w14:paraId="125AA401" w14:textId="77777777" w:rsidR="004B767E" w:rsidRPr="004B767E" w:rsidRDefault="004B767E" w:rsidP="004B767E">
      <w:pPr>
        <w:numPr>
          <w:ilvl w:val="0"/>
          <w:numId w:val="3"/>
        </w:numPr>
      </w:pPr>
      <w:r w:rsidRPr="004B767E">
        <w:t xml:space="preserve">át kell világítania bizonyos üzleti partnereket (due diligence), </w:t>
      </w:r>
    </w:p>
    <w:p w14:paraId="3A52848B" w14:textId="77777777" w:rsidR="004B767E" w:rsidRPr="004B767E" w:rsidRDefault="004B767E" w:rsidP="004B767E">
      <w:pPr>
        <w:numPr>
          <w:ilvl w:val="0"/>
          <w:numId w:val="3"/>
        </w:numPr>
      </w:pPr>
      <w:r w:rsidRPr="004B767E">
        <w:t xml:space="preserve">biztosítania kell a bejelentések (whistleblowing) lehetőségét, </w:t>
      </w:r>
    </w:p>
    <w:p w14:paraId="0AB39B98" w14:textId="77777777" w:rsidR="004B767E" w:rsidRPr="004B767E" w:rsidRDefault="004B767E" w:rsidP="004B767E">
      <w:pPr>
        <w:numPr>
          <w:ilvl w:val="0"/>
          <w:numId w:val="3"/>
        </w:numPr>
      </w:pPr>
      <w:r w:rsidRPr="004B767E">
        <w:t xml:space="preserve">ki kell vizsgálnia a bejelentett eseteket, </w:t>
      </w:r>
    </w:p>
    <w:p w14:paraId="2764DA8E" w14:textId="77777777" w:rsidR="004B767E" w:rsidRPr="004B767E" w:rsidRDefault="004B767E" w:rsidP="004B767E">
      <w:pPr>
        <w:numPr>
          <w:ilvl w:val="0"/>
          <w:numId w:val="3"/>
        </w:numPr>
      </w:pPr>
      <w:r w:rsidRPr="004B767E">
        <w:lastRenderedPageBreak/>
        <w:t xml:space="preserve">rendszeresen oktatnia kell a munkavállalókat, </w:t>
      </w:r>
    </w:p>
    <w:p w14:paraId="6321463C" w14:textId="77777777" w:rsidR="004B767E" w:rsidRPr="004B767E" w:rsidRDefault="004B767E" w:rsidP="004B767E">
      <w:pPr>
        <w:numPr>
          <w:ilvl w:val="0"/>
          <w:numId w:val="3"/>
        </w:numPr>
      </w:pPr>
      <w:r w:rsidRPr="004B767E">
        <w:t xml:space="preserve">belső auditokat és vezetőségi átvizsgálásokat kell végeznie. </w:t>
      </w:r>
    </w:p>
    <w:p w14:paraId="0E906509" w14:textId="77777777" w:rsidR="004B767E" w:rsidRPr="004B767E" w:rsidRDefault="004B767E" w:rsidP="004B767E">
      <w:r w:rsidRPr="004B767E">
        <w:t>A szabvány nagy hangsúlyt fektet a vezetőség elkötelezettségére és a folyamatos fejlesztésre.</w:t>
      </w:r>
    </w:p>
    <w:p w14:paraId="5480B9B3" w14:textId="77777777" w:rsidR="004B767E" w:rsidRPr="004B767E" w:rsidRDefault="004B767E" w:rsidP="004B767E">
      <w:r w:rsidRPr="004B767E">
        <w:pict w14:anchorId="31E70CEC">
          <v:rect id="_x0000_i1083" style="width:0;height:1.5pt" o:hralign="center" o:hrstd="t" o:hr="t" fillcolor="#a0a0a0" stroked="f"/>
        </w:pict>
      </w:r>
    </w:p>
    <w:p w14:paraId="6960E10A" w14:textId="77777777" w:rsidR="004B767E" w:rsidRPr="004B767E" w:rsidRDefault="004B767E" w:rsidP="004B767E">
      <w:pPr>
        <w:rPr>
          <w:b/>
          <w:bCs/>
        </w:rPr>
      </w:pPr>
      <w:r w:rsidRPr="004B767E">
        <w:rPr>
          <w:b/>
          <w:bCs/>
        </w:rPr>
        <w:t>Az ISO 37001 tanúsítás folyamata</w:t>
      </w:r>
    </w:p>
    <w:p w14:paraId="44A634BE" w14:textId="77777777" w:rsidR="004B767E" w:rsidRPr="004B767E" w:rsidRDefault="004B767E" w:rsidP="004B767E">
      <w:r w:rsidRPr="004B767E">
        <w:t>A tanúsítás általában az alábbi lépésekből áll:</w:t>
      </w:r>
    </w:p>
    <w:p w14:paraId="37423D62" w14:textId="77777777" w:rsidR="004B767E" w:rsidRPr="004B767E" w:rsidRDefault="004B767E" w:rsidP="004B767E">
      <w:pPr>
        <w:numPr>
          <w:ilvl w:val="0"/>
          <w:numId w:val="4"/>
        </w:numPr>
      </w:pPr>
      <w:r w:rsidRPr="004B767E">
        <w:t xml:space="preserve">Ajánlatkérés és az auditprogram meghatározása. </w:t>
      </w:r>
    </w:p>
    <w:p w14:paraId="0339A2B6" w14:textId="77777777" w:rsidR="004B767E" w:rsidRPr="004B767E" w:rsidRDefault="004B767E" w:rsidP="004B767E">
      <w:pPr>
        <w:numPr>
          <w:ilvl w:val="0"/>
          <w:numId w:val="4"/>
        </w:numPr>
      </w:pPr>
      <w:r w:rsidRPr="004B767E">
        <w:t xml:space="preserve">A dokumentált irányítási rendszer felülvizsgálata (Stage 1 audit). </w:t>
      </w:r>
    </w:p>
    <w:p w14:paraId="5523C5E1" w14:textId="77777777" w:rsidR="004B767E" w:rsidRPr="004B767E" w:rsidRDefault="004B767E" w:rsidP="004B767E">
      <w:pPr>
        <w:numPr>
          <w:ilvl w:val="0"/>
          <w:numId w:val="4"/>
        </w:numPr>
      </w:pPr>
      <w:r w:rsidRPr="004B767E">
        <w:t xml:space="preserve">A rendszer gyakorlati működésének értékelése (Stage 2 audit). </w:t>
      </w:r>
    </w:p>
    <w:p w14:paraId="586B378F" w14:textId="77777777" w:rsidR="004B767E" w:rsidRPr="004B767E" w:rsidRDefault="004B767E" w:rsidP="004B767E">
      <w:pPr>
        <w:numPr>
          <w:ilvl w:val="0"/>
          <w:numId w:val="4"/>
        </w:numPr>
      </w:pPr>
      <w:r w:rsidRPr="004B767E">
        <w:t xml:space="preserve">A tanúsítvány kiállítása sikeres audit esetén. </w:t>
      </w:r>
    </w:p>
    <w:p w14:paraId="243F4C3B" w14:textId="77777777" w:rsidR="004B767E" w:rsidRPr="004B767E" w:rsidRDefault="004B767E" w:rsidP="004B767E">
      <w:pPr>
        <w:numPr>
          <w:ilvl w:val="0"/>
          <w:numId w:val="4"/>
        </w:numPr>
      </w:pPr>
      <w:r w:rsidRPr="004B767E">
        <w:t xml:space="preserve">Éves felügyeleti auditok a hároméves tanúsítási ciklus alatt. </w:t>
      </w:r>
    </w:p>
    <w:p w14:paraId="2B5C40C3" w14:textId="77777777" w:rsidR="004B767E" w:rsidRPr="004B767E" w:rsidRDefault="004B767E" w:rsidP="004B767E">
      <w:r w:rsidRPr="004B767E">
        <w:pict w14:anchorId="07E77CB9">
          <v:rect id="_x0000_i1084" style="width:0;height:1.5pt" o:hralign="center" o:hrstd="t" o:hr="t" fillcolor="#a0a0a0" stroked="f"/>
        </w:pict>
      </w:r>
    </w:p>
    <w:p w14:paraId="0D2D3DB4" w14:textId="77777777" w:rsidR="004B767E" w:rsidRPr="004B767E" w:rsidRDefault="004B767E" w:rsidP="004B767E">
      <w:pPr>
        <w:rPr>
          <w:b/>
          <w:bCs/>
        </w:rPr>
      </w:pPr>
      <w:r w:rsidRPr="004B767E">
        <w:rPr>
          <w:b/>
          <w:bCs/>
        </w:rPr>
        <w:t>Mennyi ideig tart az audit?</w:t>
      </w:r>
    </w:p>
    <w:p w14:paraId="1BA4D319" w14:textId="77777777" w:rsidR="004B767E" w:rsidRPr="004B767E" w:rsidRDefault="004B767E" w:rsidP="004B767E">
      <w:r w:rsidRPr="004B767E">
        <w:t>Az audit időtartamát a szervezet mérete, a munkavállalók száma, a telephelyek száma, a tevékenység jellege és a korrupciós kockázatok összetettsége határozza meg.</w:t>
      </w:r>
    </w:p>
    <w:p w14:paraId="1D431C1C" w14:textId="77777777" w:rsidR="004B767E" w:rsidRPr="004B767E" w:rsidRDefault="004B767E" w:rsidP="004B767E">
      <w:r w:rsidRPr="004B767E">
        <w:t>Amennyiben az ISO 37001 auditot más szabványokkal – például ISO 9001 vagy ISO 14001 – együtt végzik, az auditidő optimalizálható.</w:t>
      </w:r>
    </w:p>
    <w:p w14:paraId="329A103A" w14:textId="77777777" w:rsidR="004B767E" w:rsidRPr="004B767E" w:rsidRDefault="004B767E" w:rsidP="004B767E">
      <w:r w:rsidRPr="004B767E">
        <w:pict w14:anchorId="56A88784">
          <v:rect id="_x0000_i1085" style="width:0;height:1.5pt" o:hralign="center" o:hrstd="t" o:hr="t" fillcolor="#a0a0a0" stroked="f"/>
        </w:pict>
      </w:r>
    </w:p>
    <w:p w14:paraId="5B6D416F" w14:textId="77777777" w:rsidR="004B767E" w:rsidRPr="004B767E" w:rsidRDefault="004B767E" w:rsidP="004B767E">
      <w:pPr>
        <w:rPr>
          <w:b/>
          <w:bCs/>
        </w:rPr>
      </w:pPr>
      <w:r w:rsidRPr="004B767E">
        <w:rPr>
          <w:b/>
          <w:bCs/>
        </w:rPr>
        <w:t>Miért válassza a Clearlake Consulting Kft.-t?</w:t>
      </w:r>
    </w:p>
    <w:p w14:paraId="09741A4A" w14:textId="77777777" w:rsidR="004B767E" w:rsidRPr="004B767E" w:rsidRDefault="004B767E" w:rsidP="004B767E">
      <w:r w:rsidRPr="004B767E">
        <w:t>A Clearlake Consulting Kft. több akkreditált nemzetközi tanúsító szervezettel működik együtt, így minden ügyfelünk számára az igényeinek leginkább megfelelő tanúsítási megoldást tudjuk biztosítani.</w:t>
      </w:r>
    </w:p>
    <w:p w14:paraId="46214FFD" w14:textId="77777777" w:rsidR="004B767E" w:rsidRPr="004B767E" w:rsidRDefault="004B767E" w:rsidP="004B767E">
      <w:r w:rsidRPr="004B767E">
        <w:t>Ügyfeleink számára fontos előnyök:</w:t>
      </w:r>
    </w:p>
    <w:p w14:paraId="07068537" w14:textId="77777777" w:rsidR="004B767E" w:rsidRPr="004B767E" w:rsidRDefault="004B767E" w:rsidP="004B767E">
      <w:pPr>
        <w:numPr>
          <w:ilvl w:val="0"/>
          <w:numId w:val="5"/>
        </w:numPr>
      </w:pPr>
      <w:r w:rsidRPr="004B767E">
        <w:t xml:space="preserve">akkreditált nemzetközi tanúsítvány, </w:t>
      </w:r>
    </w:p>
    <w:p w14:paraId="20313C77" w14:textId="77777777" w:rsidR="004B767E" w:rsidRPr="004B767E" w:rsidRDefault="004B767E" w:rsidP="004B767E">
      <w:pPr>
        <w:numPr>
          <w:ilvl w:val="0"/>
          <w:numId w:val="5"/>
        </w:numPr>
      </w:pPr>
      <w:r w:rsidRPr="004B767E">
        <w:t xml:space="preserve">gyors ajánlatadás, </w:t>
      </w:r>
    </w:p>
    <w:p w14:paraId="1BE95E86" w14:textId="77777777" w:rsidR="004B767E" w:rsidRPr="004B767E" w:rsidRDefault="004B767E" w:rsidP="004B767E">
      <w:pPr>
        <w:numPr>
          <w:ilvl w:val="0"/>
          <w:numId w:val="5"/>
        </w:numPr>
      </w:pPr>
      <w:r w:rsidRPr="004B767E">
        <w:t xml:space="preserve">versenyképes díjak, </w:t>
      </w:r>
    </w:p>
    <w:p w14:paraId="62DC047B" w14:textId="77777777" w:rsidR="004B767E" w:rsidRPr="004B767E" w:rsidRDefault="004B767E" w:rsidP="004B767E">
      <w:pPr>
        <w:numPr>
          <w:ilvl w:val="0"/>
          <w:numId w:val="5"/>
        </w:numPr>
      </w:pPr>
      <w:r w:rsidRPr="004B767E">
        <w:t xml:space="preserve">magyar nyelvű kapcsolattartás, </w:t>
      </w:r>
    </w:p>
    <w:p w14:paraId="2DA4DFAA" w14:textId="77777777" w:rsidR="004B767E" w:rsidRPr="004B767E" w:rsidRDefault="004B767E" w:rsidP="004B767E">
      <w:pPr>
        <w:numPr>
          <w:ilvl w:val="0"/>
          <w:numId w:val="5"/>
        </w:numPr>
      </w:pPr>
      <w:r w:rsidRPr="004B767E">
        <w:t xml:space="preserve">több mint 10 év auditori tapasztalat, </w:t>
      </w:r>
    </w:p>
    <w:p w14:paraId="292555B3" w14:textId="77777777" w:rsidR="004B767E" w:rsidRPr="004B767E" w:rsidRDefault="004B767E" w:rsidP="004B767E">
      <w:pPr>
        <w:numPr>
          <w:ilvl w:val="0"/>
          <w:numId w:val="5"/>
        </w:numPr>
      </w:pPr>
      <w:r w:rsidRPr="004B767E">
        <w:t xml:space="preserve">helyszíni és távaudit lehetőség, </w:t>
      </w:r>
    </w:p>
    <w:p w14:paraId="18557ECF" w14:textId="77777777" w:rsidR="004B767E" w:rsidRPr="004B767E" w:rsidRDefault="004B767E" w:rsidP="004B767E">
      <w:pPr>
        <w:numPr>
          <w:ilvl w:val="0"/>
          <w:numId w:val="5"/>
        </w:numPr>
      </w:pPr>
      <w:r w:rsidRPr="004B767E">
        <w:t xml:space="preserve">integrált auditok több ISO szabvánnyal. </w:t>
      </w:r>
    </w:p>
    <w:p w14:paraId="22EE8951" w14:textId="77777777" w:rsidR="004B767E" w:rsidRPr="004B767E" w:rsidRDefault="004B767E" w:rsidP="004B767E">
      <w:r w:rsidRPr="004B767E">
        <w:pict w14:anchorId="1A63C9A4">
          <v:rect id="_x0000_i1086" style="width:0;height:1.5pt" o:hralign="center" o:hrstd="t" o:hr="t" fillcolor="#a0a0a0" stroked="f"/>
        </w:pict>
      </w:r>
    </w:p>
    <w:p w14:paraId="3416B228" w14:textId="77777777" w:rsidR="004B767E" w:rsidRPr="004B767E" w:rsidRDefault="004B767E" w:rsidP="004B767E">
      <w:pPr>
        <w:rPr>
          <w:b/>
          <w:bCs/>
        </w:rPr>
      </w:pPr>
      <w:r w:rsidRPr="004B767E">
        <w:rPr>
          <w:b/>
          <w:bCs/>
        </w:rPr>
        <w:t>Gyakran ismételt kérdések</w:t>
      </w:r>
    </w:p>
    <w:p w14:paraId="65BD782E" w14:textId="77777777" w:rsidR="004B767E" w:rsidRPr="004B767E" w:rsidRDefault="004B767E" w:rsidP="004B767E">
      <w:pPr>
        <w:rPr>
          <w:b/>
          <w:bCs/>
        </w:rPr>
      </w:pPr>
      <w:r w:rsidRPr="004B767E">
        <w:rPr>
          <w:b/>
          <w:bCs/>
        </w:rPr>
        <w:t>Minden vállalkozás számára ajánlott az ISO 37001?</w:t>
      </w:r>
    </w:p>
    <w:p w14:paraId="30B859C6" w14:textId="77777777" w:rsidR="004B767E" w:rsidRPr="004B767E" w:rsidRDefault="004B767E" w:rsidP="004B767E">
      <w:r w:rsidRPr="004B767E">
        <w:lastRenderedPageBreak/>
        <w:t>Igen. Bár elsősorban nagyobb vagy magasabb korrupciós kockázatnak kitett szervezetek alkalmazzák, bármely vállalkozás profitálhat egy átlátható és etikus működést támogató irányítási rendszerből.</w:t>
      </w:r>
    </w:p>
    <w:p w14:paraId="2B58CB56" w14:textId="77777777" w:rsidR="004B767E" w:rsidRPr="004B767E" w:rsidRDefault="004B767E" w:rsidP="004B767E">
      <w:pPr>
        <w:rPr>
          <w:b/>
          <w:bCs/>
        </w:rPr>
      </w:pPr>
      <w:r w:rsidRPr="004B767E">
        <w:rPr>
          <w:b/>
          <w:bCs/>
        </w:rPr>
        <w:t>Az ISO 37001 garantálja, hogy nem történik vesztegetés?</w:t>
      </w:r>
    </w:p>
    <w:p w14:paraId="087D63E2" w14:textId="77777777" w:rsidR="004B767E" w:rsidRPr="004B767E" w:rsidRDefault="004B767E" w:rsidP="004B767E">
      <w:r w:rsidRPr="004B767E">
        <w:t>Nem. A szabvány azt igazolja, hogy a szervezet megfelelő intézkedéseket vezetett be a korrupció megelőzésére, felismerésére és kezelésére.</w:t>
      </w:r>
    </w:p>
    <w:p w14:paraId="4D6D8D13" w14:textId="77777777" w:rsidR="004B767E" w:rsidRPr="004B767E" w:rsidRDefault="004B767E" w:rsidP="004B767E">
      <w:pPr>
        <w:rPr>
          <w:b/>
          <w:bCs/>
        </w:rPr>
      </w:pPr>
      <w:r w:rsidRPr="004B767E">
        <w:rPr>
          <w:b/>
          <w:bCs/>
        </w:rPr>
        <w:t>Integrálható más ISO szabványokkal?</w:t>
      </w:r>
    </w:p>
    <w:p w14:paraId="7EC9DFAD" w14:textId="77777777" w:rsidR="004B767E" w:rsidRPr="004B767E" w:rsidRDefault="004B767E" w:rsidP="004B767E">
      <w:r w:rsidRPr="004B767E">
        <w:t>Igen. Az ISO 37001 könnyen integrálható például az ISO 9001, ISO 14001, ISO 45001 vagy ISO/IEC 27001 irányítási rendszerekkel.</w:t>
      </w:r>
    </w:p>
    <w:p w14:paraId="2196DE85" w14:textId="77777777" w:rsidR="004B767E" w:rsidRPr="004B767E" w:rsidRDefault="004B767E" w:rsidP="004B767E">
      <w:pPr>
        <w:rPr>
          <w:b/>
          <w:bCs/>
        </w:rPr>
      </w:pPr>
      <w:r w:rsidRPr="004B767E">
        <w:rPr>
          <w:b/>
          <w:bCs/>
        </w:rPr>
        <w:t>Lehet távauditot végezni?</w:t>
      </w:r>
    </w:p>
    <w:p w14:paraId="33E352BC" w14:textId="77777777" w:rsidR="004B767E" w:rsidRPr="004B767E" w:rsidRDefault="004B767E" w:rsidP="004B767E">
      <w:r w:rsidRPr="004B767E">
        <w:t>Igen. Számos esetben az audit részben vagy teljes egészében online is lebonyolítható.</w:t>
      </w:r>
    </w:p>
    <w:p w14:paraId="32E9B58A" w14:textId="77777777" w:rsidR="004B767E" w:rsidRPr="004B767E" w:rsidRDefault="004B767E" w:rsidP="004B767E">
      <w:r w:rsidRPr="004B767E">
        <w:pict w14:anchorId="013B67A2">
          <v:rect id="_x0000_i1087" style="width:0;height:1.5pt" o:hralign="center" o:hrstd="t" o:hr="t" fillcolor="#a0a0a0" stroked="f"/>
        </w:pict>
      </w:r>
    </w:p>
    <w:p w14:paraId="4AE62E4C" w14:textId="77777777" w:rsidR="004B767E" w:rsidRPr="004B767E" w:rsidRDefault="004B767E" w:rsidP="004B767E">
      <w:pPr>
        <w:rPr>
          <w:b/>
          <w:bCs/>
        </w:rPr>
      </w:pPr>
      <w:r w:rsidRPr="004B767E">
        <w:rPr>
          <w:b/>
          <w:bCs/>
        </w:rPr>
        <w:t>Kérjen ajánlatot!</w:t>
      </w:r>
    </w:p>
    <w:p w14:paraId="7B8AF82A" w14:textId="77777777" w:rsidR="004B767E" w:rsidRPr="004B767E" w:rsidRDefault="004B767E" w:rsidP="004B767E">
      <w:r w:rsidRPr="004B767E">
        <w:t>Szeretné bizonyítani ügyfelei és üzleti partnerei felé, hogy szervezete elkötelezett az átlátható és etikus működés mellett?</w:t>
      </w:r>
    </w:p>
    <w:p w14:paraId="1D5F6C4E" w14:textId="77777777" w:rsidR="004B767E" w:rsidRPr="004B767E" w:rsidRDefault="004B767E" w:rsidP="004B767E">
      <w:r w:rsidRPr="004B767E">
        <w:t xml:space="preserve">A </w:t>
      </w:r>
      <w:r w:rsidRPr="004B767E">
        <w:rPr>
          <w:b/>
          <w:bCs/>
        </w:rPr>
        <w:t>Clearlake Consulting Kft.</w:t>
      </w:r>
      <w:r w:rsidRPr="004B767E">
        <w:t xml:space="preserve"> segít megtalálni az Ön vállalkozásához legmegfelelőbb akkreditált tanúsító partnert, és végigkíséri a teljes tanúsítási folyamat során.</w:t>
      </w:r>
    </w:p>
    <w:p w14:paraId="70CAA85A" w14:textId="77777777" w:rsidR="004B767E" w:rsidRPr="004B767E" w:rsidRDefault="004B767E" w:rsidP="004B767E">
      <w:r w:rsidRPr="004B767E">
        <w:rPr>
          <w:b/>
          <w:bCs/>
        </w:rPr>
        <w:t>Kérjen személyre szabott ajánlatot még ma, és erősítse szervezete hitelességét egy akkreditált ISO 37001 tanúsítvánnyal!</w:t>
      </w:r>
    </w:p>
    <w:p w14:paraId="2094343D" w14:textId="77777777" w:rsidR="00225297" w:rsidRDefault="00225297"/>
    <w:sectPr w:rsidR="002252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83AD7"/>
    <w:multiLevelType w:val="multilevel"/>
    <w:tmpl w:val="1DC8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807BE"/>
    <w:multiLevelType w:val="multilevel"/>
    <w:tmpl w:val="4306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26413"/>
    <w:multiLevelType w:val="multilevel"/>
    <w:tmpl w:val="E442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E1C30"/>
    <w:multiLevelType w:val="multilevel"/>
    <w:tmpl w:val="1566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64D7D"/>
    <w:multiLevelType w:val="multilevel"/>
    <w:tmpl w:val="16FC1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564341">
    <w:abstractNumId w:val="3"/>
  </w:num>
  <w:num w:numId="2" w16cid:durableId="108621525">
    <w:abstractNumId w:val="2"/>
  </w:num>
  <w:num w:numId="3" w16cid:durableId="961304093">
    <w:abstractNumId w:val="0"/>
  </w:num>
  <w:num w:numId="4" w16cid:durableId="1324511076">
    <w:abstractNumId w:val="4"/>
  </w:num>
  <w:num w:numId="5" w16cid:durableId="932738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67E"/>
    <w:rsid w:val="00225297"/>
    <w:rsid w:val="003061CF"/>
    <w:rsid w:val="004B767E"/>
    <w:rsid w:val="00BA04F5"/>
    <w:rsid w:val="00DD266B"/>
    <w:rsid w:val="00FE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00E6A"/>
  <w15:chartTrackingRefBased/>
  <w15:docId w15:val="{757C3A96-D433-4E27-A18C-D90DBAC86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B7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B7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B7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B7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B7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B7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B7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B7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B7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B7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B7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B7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B767E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B767E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B767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B767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B767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B767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B7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B7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B7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B7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B7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B767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B767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B767E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B7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B767E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B7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759</Words>
  <Characters>5244</Characters>
  <Application>Microsoft Office Word</Application>
  <DocSecurity>0</DocSecurity>
  <Lines>43</Lines>
  <Paragraphs>11</Paragraphs>
  <ScaleCrop>false</ScaleCrop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Gergely Palágyi</dc:creator>
  <cp:keywords/>
  <dc:description/>
  <cp:lastModifiedBy>Gergely Palágyi</cp:lastModifiedBy>
  <cp:revision>1</cp:revision>
  <dcterms:created xsi:type="dcterms:W3CDTF">2026-07-05T10:02:00Z</dcterms:created>
  <dcterms:modified xsi:type="dcterms:W3CDTF">2026-07-05T10:03:00Z</dcterms:modified>
</cp:coreProperties>
</file>