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rsidR="00A94679" w:rsidRPr="005C0441" w:rsidRDefault="0033550B">
          <w:pPr>
            <w:pStyle w:val="Project"/>
            <w:rPr>
              <w:lang w:val="fr-CA"/>
            </w:rPr>
          </w:pPr>
          <w:r>
            <w:rPr>
              <w:lang w:val="fr-CA"/>
            </w:rPr>
            <w:t>Analyse de traces de démarrage de Chrome</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rsidR="00A94679" w:rsidRPr="005C0441" w:rsidRDefault="00720D44">
          <w:pPr>
            <w:pStyle w:val="Title"/>
            <w:jc w:val="right"/>
            <w:rPr>
              <w:lang w:val="fr-CA"/>
            </w:rPr>
          </w:pPr>
          <w:r w:rsidRPr="005C0441">
            <w:rPr>
              <w:lang w:val="fr-CA"/>
            </w:rPr>
            <w:t>Plan de tests logiciels</w:t>
          </w:r>
        </w:p>
      </w:sdtContent>
    </w:sdt>
    <w:p w:rsidR="00A94679" w:rsidRPr="005C0441" w:rsidRDefault="00A94679">
      <w:pPr>
        <w:rPr>
          <w:lang w:val="fr-CA"/>
        </w:rPr>
      </w:pPr>
    </w:p>
    <w:p w:rsidR="00A94679" w:rsidRPr="005C0441" w:rsidRDefault="00720D44">
      <w:pPr>
        <w:pStyle w:val="Titl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sz w:val="28"/>
              <w:lang w:val="fr-CA"/>
            </w:rPr>
            <w:t>1.1</w:t>
          </w:r>
        </w:sdtContent>
      </w:sdt>
    </w:p>
    <w:p w:rsidR="00A94679" w:rsidRPr="005C0441" w:rsidRDefault="00A94679">
      <w:pPr>
        <w:pStyle w:val="Title"/>
        <w:rPr>
          <w:sz w:val="28"/>
          <w:lang w:val="fr-CA"/>
        </w:rPr>
      </w:pPr>
    </w:p>
    <w:p w:rsidR="00A94679" w:rsidRPr="005C0441" w:rsidRDefault="00A94679">
      <w:pPr>
        <w:jc w:val="right"/>
        <w:rPr>
          <w:lang w:val="fr-CA"/>
        </w:rPr>
      </w:pPr>
    </w:p>
    <w:p w:rsidR="00A94679" w:rsidRPr="005C0441" w:rsidRDefault="00A94679">
      <w:pPr>
        <w:pStyle w:val="InfoBlue"/>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sectPr w:rsidR="00720D44" w:rsidRPr="005C0441" w:rsidSect="003550B8">
          <w:headerReference w:type="default" r:id="rId9"/>
          <w:footerReference w:type="even" r:id="rId10"/>
          <w:pgSz w:w="12240" w:h="15840" w:code="1"/>
          <w:pgMar w:top="1440" w:right="1440" w:bottom="1440" w:left="1440" w:header="720" w:footer="720" w:gutter="0"/>
          <w:cols w:space="720"/>
          <w:vAlign w:val="center"/>
        </w:sectPr>
      </w:pPr>
    </w:p>
    <w:p w:rsidR="000D17D5" w:rsidRPr="005C0441" w:rsidRDefault="000D17D5" w:rsidP="000D17D5">
      <w:pPr>
        <w:pStyle w:val="Title"/>
        <w:rPr>
          <w:lang w:val="fr-CA"/>
        </w:rPr>
      </w:pPr>
      <w:r w:rsidRPr="005C0441">
        <w:rPr>
          <w:lang w:val="fr-CA"/>
        </w:rPr>
        <w:lastRenderedPageBreak/>
        <w:t xml:space="preserve">Historique des </w:t>
      </w:r>
      <w:r w:rsidR="0052278B" w:rsidRPr="005C0441">
        <w:rPr>
          <w:lang w:val="fr-CA"/>
        </w:rPr>
        <w:t>révisions</w:t>
      </w:r>
    </w:p>
    <w:p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rsidTr="00CC371A">
        <w:tc>
          <w:tcPr>
            <w:tcW w:w="1227" w:type="dxa"/>
          </w:tcPr>
          <w:p w:rsidR="00477063" w:rsidRPr="005C0441" w:rsidRDefault="00477063" w:rsidP="00CC371A">
            <w:pPr>
              <w:pStyle w:val="Tabletext"/>
              <w:jc w:val="center"/>
              <w:rPr>
                <w:b/>
                <w:lang w:val="fr-CA"/>
              </w:rPr>
            </w:pPr>
            <w:r w:rsidRPr="005C0441">
              <w:rPr>
                <w:b/>
                <w:lang w:val="fr-CA"/>
              </w:rPr>
              <w:t>Date</w:t>
            </w:r>
          </w:p>
        </w:tc>
        <w:tc>
          <w:tcPr>
            <w:tcW w:w="983" w:type="dxa"/>
          </w:tcPr>
          <w:p w:rsidR="00477063" w:rsidRPr="005C0441" w:rsidRDefault="00477063" w:rsidP="00CC371A">
            <w:pPr>
              <w:pStyle w:val="Tabletext"/>
              <w:jc w:val="center"/>
              <w:rPr>
                <w:b/>
                <w:lang w:val="fr-CA"/>
              </w:rPr>
            </w:pPr>
            <w:r w:rsidRPr="005C0441">
              <w:rPr>
                <w:b/>
                <w:lang w:val="fr-CA"/>
              </w:rPr>
              <w:t>Version</w:t>
            </w:r>
          </w:p>
        </w:tc>
        <w:tc>
          <w:tcPr>
            <w:tcW w:w="5128" w:type="dxa"/>
          </w:tcPr>
          <w:p w:rsidR="00477063" w:rsidRPr="005C0441" w:rsidRDefault="00477063" w:rsidP="00CC371A">
            <w:pPr>
              <w:pStyle w:val="Tabletext"/>
              <w:jc w:val="center"/>
              <w:rPr>
                <w:b/>
                <w:lang w:val="fr-CA"/>
              </w:rPr>
            </w:pPr>
            <w:r w:rsidRPr="005C0441">
              <w:rPr>
                <w:b/>
                <w:lang w:val="fr-CA"/>
              </w:rPr>
              <w:t>Description</w:t>
            </w:r>
          </w:p>
        </w:tc>
        <w:tc>
          <w:tcPr>
            <w:tcW w:w="2268" w:type="dxa"/>
          </w:tcPr>
          <w:p w:rsidR="00477063" w:rsidRPr="005C0441" w:rsidRDefault="00477063" w:rsidP="00CC371A">
            <w:pPr>
              <w:pStyle w:val="Tabletext"/>
              <w:jc w:val="center"/>
              <w:rPr>
                <w:b/>
                <w:lang w:val="fr-CA"/>
              </w:rPr>
            </w:pPr>
            <w:r w:rsidRPr="005C0441">
              <w:rPr>
                <w:b/>
                <w:lang w:val="fr-CA"/>
              </w:rPr>
              <w:t>Auteur</w:t>
            </w:r>
          </w:p>
        </w:tc>
      </w:tr>
      <w:tr w:rsidR="00F23DF6" w:rsidRPr="005C0441" w:rsidTr="00CC371A">
        <w:tc>
          <w:tcPr>
            <w:tcW w:w="1227" w:type="dxa"/>
          </w:tcPr>
          <w:p w:rsidR="00F23DF6" w:rsidRDefault="00F23DF6">
            <w:pPr>
              <w:keepLines/>
              <w:spacing w:after="120"/>
              <w:jc w:val="center"/>
              <w:rPr>
                <w:color w:val="000000"/>
              </w:rPr>
            </w:pPr>
            <w:r>
              <w:t>2016-02-09</w:t>
            </w:r>
          </w:p>
        </w:tc>
        <w:tc>
          <w:tcPr>
            <w:tcW w:w="983" w:type="dxa"/>
          </w:tcPr>
          <w:p w:rsidR="00F23DF6" w:rsidRDefault="00F23DF6">
            <w:pPr>
              <w:keepLines/>
              <w:spacing w:after="120"/>
              <w:jc w:val="center"/>
              <w:rPr>
                <w:color w:val="000000"/>
              </w:rPr>
            </w:pPr>
            <w:r>
              <w:t>1.0</w:t>
            </w:r>
          </w:p>
        </w:tc>
        <w:tc>
          <w:tcPr>
            <w:tcW w:w="5128" w:type="dxa"/>
          </w:tcPr>
          <w:p w:rsidR="00F23DF6" w:rsidRPr="00F23DF6" w:rsidRDefault="00F23DF6">
            <w:pPr>
              <w:keepLines/>
              <w:spacing w:after="120"/>
              <w:rPr>
                <w:color w:val="000000"/>
                <w:lang w:val="fr-CA"/>
              </w:rPr>
            </w:pPr>
            <w:r w:rsidRPr="00F23DF6">
              <w:rPr>
                <w:lang w:val="fr-CA"/>
              </w:rPr>
              <w:t>Ébauche du plan de test</w:t>
            </w:r>
          </w:p>
        </w:tc>
        <w:tc>
          <w:tcPr>
            <w:tcW w:w="2268" w:type="dxa"/>
          </w:tcPr>
          <w:p w:rsidR="00F23DF6" w:rsidRDefault="00F23DF6">
            <w:pPr>
              <w:keepLines/>
              <w:spacing w:after="120"/>
              <w:jc w:val="center"/>
              <w:rPr>
                <w:color w:val="000000"/>
              </w:rPr>
            </w:pPr>
            <w:proofErr w:type="spellStart"/>
            <w:r>
              <w:t>Alexandre</w:t>
            </w:r>
            <w:proofErr w:type="spellEnd"/>
            <w:r>
              <w:t xml:space="preserve"> </w:t>
            </w:r>
            <w:proofErr w:type="spellStart"/>
            <w:r>
              <w:t>Thibault</w:t>
            </w:r>
            <w:proofErr w:type="spellEnd"/>
          </w:p>
        </w:tc>
      </w:tr>
      <w:tr w:rsidR="00F23DF6" w:rsidRPr="00F23DF6" w:rsidTr="00CC371A">
        <w:tc>
          <w:tcPr>
            <w:tcW w:w="1227" w:type="dxa"/>
          </w:tcPr>
          <w:p w:rsidR="00F23DF6" w:rsidRDefault="00F23DF6">
            <w:pPr>
              <w:keepLines/>
              <w:spacing w:after="120"/>
              <w:jc w:val="center"/>
              <w:rPr>
                <w:color w:val="000000"/>
              </w:rPr>
            </w:pPr>
            <w:r>
              <w:rPr>
                <w:color w:val="000000"/>
              </w:rPr>
              <w:t>2016-04-10</w:t>
            </w:r>
          </w:p>
        </w:tc>
        <w:tc>
          <w:tcPr>
            <w:tcW w:w="983" w:type="dxa"/>
          </w:tcPr>
          <w:p w:rsidR="00F23DF6" w:rsidRDefault="00F23DF6">
            <w:pPr>
              <w:keepLines/>
              <w:spacing w:after="120"/>
              <w:jc w:val="center"/>
              <w:rPr>
                <w:color w:val="000000"/>
              </w:rPr>
            </w:pPr>
            <w:r>
              <w:rPr>
                <w:color w:val="000000"/>
              </w:rPr>
              <w:t>1.1</w:t>
            </w:r>
          </w:p>
        </w:tc>
        <w:tc>
          <w:tcPr>
            <w:tcW w:w="5128" w:type="dxa"/>
          </w:tcPr>
          <w:p w:rsidR="00F23DF6" w:rsidRPr="00F23DF6" w:rsidRDefault="00F23DF6">
            <w:pPr>
              <w:keepLines/>
              <w:spacing w:after="120"/>
              <w:rPr>
                <w:color w:val="000000"/>
                <w:lang w:val="fr-CA"/>
              </w:rPr>
            </w:pPr>
            <w:r w:rsidRPr="00F23DF6">
              <w:rPr>
                <w:color w:val="000000"/>
                <w:lang w:val="fr-CA"/>
              </w:rPr>
              <w:t xml:space="preserve">Mise à jour suite à l’évaluation de </w:t>
            </w:r>
            <w:proofErr w:type="spellStart"/>
            <w:r w:rsidRPr="00F23DF6">
              <w:rPr>
                <w:color w:val="000000"/>
                <w:lang w:val="fr-CA"/>
              </w:rPr>
              <w:t>mi-session</w:t>
            </w:r>
            <w:proofErr w:type="spellEnd"/>
          </w:p>
        </w:tc>
        <w:tc>
          <w:tcPr>
            <w:tcW w:w="2268" w:type="dxa"/>
          </w:tcPr>
          <w:p w:rsidR="00F23DF6" w:rsidRPr="00F23DF6" w:rsidRDefault="00F23DF6">
            <w:pPr>
              <w:keepLines/>
              <w:spacing w:after="120"/>
              <w:jc w:val="center"/>
              <w:rPr>
                <w:color w:val="000000"/>
                <w:lang w:val="fr-CA"/>
              </w:rPr>
            </w:pPr>
            <w:r>
              <w:rPr>
                <w:color w:val="000000"/>
                <w:lang w:val="fr-CA"/>
              </w:rPr>
              <w:t>Alexandre Thibault</w:t>
            </w: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bl>
    <w:p w:rsidR="00A94679" w:rsidRPr="005C0441" w:rsidRDefault="00A94679">
      <w:pPr>
        <w:pStyle w:val="Title"/>
        <w:rPr>
          <w:lang w:val="fr-CA"/>
        </w:rPr>
      </w:pPr>
      <w:r w:rsidRPr="005C0441">
        <w:rPr>
          <w:lang w:val="fr-CA"/>
        </w:rPr>
        <w:br w:type="page"/>
      </w:r>
      <w:r w:rsidRPr="005C0441">
        <w:rPr>
          <w:lang w:val="fr-CA"/>
        </w:rPr>
        <w:lastRenderedPageBreak/>
        <w:t xml:space="preserve">Table </w:t>
      </w:r>
      <w:r w:rsidR="00A23F36" w:rsidRPr="005C0441">
        <w:rPr>
          <w:lang w:val="fr-CA"/>
        </w:rPr>
        <w:t>des matières</w:t>
      </w:r>
    </w:p>
    <w:p w:rsidR="00A94679" w:rsidRPr="005C0441" w:rsidRDefault="00A94679">
      <w:pPr>
        <w:rPr>
          <w:lang w:val="fr-CA"/>
        </w:rPr>
      </w:pPr>
    </w:p>
    <w:p w:rsidR="00E26678" w:rsidRPr="00E26678" w:rsidRDefault="001E63B6">
      <w:pPr>
        <w:pStyle w:val="TOC1"/>
        <w:tabs>
          <w:tab w:val="left" w:pos="432"/>
        </w:tabs>
        <w:rPr>
          <w:rFonts w:asciiTheme="minorHAnsi" w:eastAsiaTheme="minorEastAsia" w:hAnsiTheme="minorHAnsi" w:cstheme="minorBidi"/>
          <w:noProof/>
          <w:sz w:val="22"/>
          <w:szCs w:val="22"/>
          <w:lang w:val="fr-CA" w:eastAsia="en-CA"/>
        </w:rPr>
      </w:pPr>
      <w:r w:rsidRPr="005C0441">
        <w:rPr>
          <w:lang w:val="fr-CA"/>
        </w:rPr>
        <w:fldChar w:fldCharType="begin"/>
      </w:r>
      <w:r w:rsidR="00A94679" w:rsidRPr="005C0441">
        <w:rPr>
          <w:lang w:val="fr-CA"/>
        </w:rPr>
        <w:instrText xml:space="preserve"> TOC \o "1-3" </w:instrText>
      </w:r>
      <w:r w:rsidRPr="005C0441">
        <w:rPr>
          <w:lang w:val="fr-CA"/>
        </w:rPr>
        <w:fldChar w:fldCharType="separate"/>
      </w:r>
      <w:r w:rsidR="00E26678" w:rsidRPr="005D550C">
        <w:rPr>
          <w:noProof/>
          <w:lang w:val="fr-CA"/>
        </w:rPr>
        <w:t>1.</w:t>
      </w:r>
      <w:r w:rsidR="00E26678" w:rsidRPr="00E26678">
        <w:rPr>
          <w:rFonts w:asciiTheme="minorHAnsi" w:eastAsiaTheme="minorEastAsia" w:hAnsiTheme="minorHAnsi" w:cstheme="minorBidi"/>
          <w:noProof/>
          <w:sz w:val="22"/>
          <w:szCs w:val="22"/>
          <w:lang w:val="fr-CA" w:eastAsia="en-CA"/>
        </w:rPr>
        <w:tab/>
      </w:r>
      <w:r w:rsidR="00E26678" w:rsidRPr="005D550C">
        <w:rPr>
          <w:noProof/>
          <w:lang w:val="fr-CA"/>
        </w:rPr>
        <w:t>Introduction</w:t>
      </w:r>
      <w:r w:rsidR="00E26678" w:rsidRPr="00E26678">
        <w:rPr>
          <w:noProof/>
          <w:lang w:val="fr-CA"/>
        </w:rPr>
        <w:tab/>
      </w:r>
      <w:r>
        <w:rPr>
          <w:noProof/>
        </w:rPr>
        <w:fldChar w:fldCharType="begin"/>
      </w:r>
      <w:r w:rsidR="00E26678" w:rsidRPr="00E26678">
        <w:rPr>
          <w:noProof/>
          <w:lang w:val="fr-CA"/>
        </w:rPr>
        <w:instrText xml:space="preserve"> PAGEREF _Toc302145950 \h </w:instrText>
      </w:r>
      <w:r>
        <w:rPr>
          <w:noProof/>
        </w:rPr>
      </w:r>
      <w:r>
        <w:rPr>
          <w:noProof/>
        </w:rPr>
        <w:fldChar w:fldCharType="separate"/>
      </w:r>
      <w:r w:rsidR="00E26678" w:rsidRPr="00E26678">
        <w:rPr>
          <w:noProof/>
          <w:lang w:val="fr-CA"/>
        </w:rPr>
        <w:t>4</w:t>
      </w:r>
      <w:r>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2.</w:t>
      </w:r>
      <w:r w:rsidRPr="00E26678">
        <w:rPr>
          <w:rFonts w:asciiTheme="minorHAnsi" w:eastAsiaTheme="minorEastAsia" w:hAnsiTheme="minorHAnsi" w:cstheme="minorBidi"/>
          <w:noProof/>
          <w:sz w:val="22"/>
          <w:szCs w:val="22"/>
          <w:lang w:val="fr-CA" w:eastAsia="en-CA"/>
        </w:rPr>
        <w:tab/>
      </w:r>
      <w:r w:rsidRPr="005D550C">
        <w:rPr>
          <w:noProof/>
          <w:lang w:val="fr-CA"/>
        </w:rPr>
        <w:t>Exigences à tester</w:t>
      </w:r>
      <w:r w:rsidRPr="00E26678">
        <w:rPr>
          <w:noProof/>
          <w:lang w:val="fr-CA"/>
        </w:rPr>
        <w:tab/>
      </w:r>
      <w:r w:rsidR="001E63B6">
        <w:rPr>
          <w:noProof/>
        </w:rPr>
        <w:fldChar w:fldCharType="begin"/>
      </w:r>
      <w:r w:rsidRPr="00E26678">
        <w:rPr>
          <w:noProof/>
          <w:lang w:val="fr-CA"/>
        </w:rPr>
        <w:instrText xml:space="preserve"> PAGEREF _Toc302145951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3.</w:t>
      </w:r>
      <w:r w:rsidRPr="00E26678">
        <w:rPr>
          <w:rFonts w:asciiTheme="minorHAnsi" w:eastAsiaTheme="minorEastAsia" w:hAnsiTheme="minorHAnsi" w:cstheme="minorBidi"/>
          <w:noProof/>
          <w:sz w:val="22"/>
          <w:szCs w:val="22"/>
          <w:lang w:val="fr-CA" w:eastAsia="en-CA"/>
        </w:rPr>
        <w:tab/>
      </w:r>
      <w:r w:rsidRPr="005D550C">
        <w:rPr>
          <w:noProof/>
          <w:lang w:val="fr-CA"/>
        </w:rPr>
        <w:t>Stratégie de test</w:t>
      </w:r>
      <w:r w:rsidRPr="00E26678">
        <w:rPr>
          <w:noProof/>
          <w:lang w:val="fr-CA"/>
        </w:rPr>
        <w:tab/>
      </w:r>
      <w:r w:rsidR="001E63B6">
        <w:rPr>
          <w:noProof/>
        </w:rPr>
        <w:fldChar w:fldCharType="begin"/>
      </w:r>
      <w:r w:rsidRPr="00E26678">
        <w:rPr>
          <w:noProof/>
          <w:lang w:val="fr-CA"/>
        </w:rPr>
        <w:instrText xml:space="preserve"> PAGEREF _Toc302145952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3.1</w:t>
      </w:r>
      <w:r w:rsidRPr="00E26678">
        <w:rPr>
          <w:rFonts w:asciiTheme="minorHAnsi" w:eastAsiaTheme="minorEastAsia" w:hAnsiTheme="minorHAnsi" w:cstheme="minorBidi"/>
          <w:noProof/>
          <w:sz w:val="22"/>
          <w:szCs w:val="22"/>
          <w:lang w:val="fr-CA" w:eastAsia="en-CA"/>
        </w:rPr>
        <w:tab/>
      </w:r>
      <w:r w:rsidRPr="005D550C">
        <w:rPr>
          <w:noProof/>
          <w:lang w:val="fr-CA"/>
        </w:rPr>
        <w:t>Types de test</w:t>
      </w:r>
      <w:r w:rsidRPr="00E26678">
        <w:rPr>
          <w:noProof/>
          <w:lang w:val="fr-CA"/>
        </w:rPr>
        <w:tab/>
      </w:r>
      <w:r w:rsidR="001E63B6">
        <w:rPr>
          <w:noProof/>
        </w:rPr>
        <w:fldChar w:fldCharType="begin"/>
      </w:r>
      <w:r w:rsidRPr="00E26678">
        <w:rPr>
          <w:noProof/>
          <w:lang w:val="fr-CA"/>
        </w:rPr>
        <w:instrText xml:space="preserve"> PAGEREF _Toc302145953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w:t>
      </w:r>
      <w:r w:rsidRPr="00E26678">
        <w:rPr>
          <w:rFonts w:asciiTheme="minorHAnsi" w:eastAsiaTheme="minorEastAsia" w:hAnsiTheme="minorHAnsi" w:cstheme="minorBidi"/>
          <w:noProof/>
          <w:sz w:val="22"/>
          <w:szCs w:val="22"/>
          <w:lang w:val="fr-CA" w:eastAsia="en-CA"/>
        </w:rPr>
        <w:tab/>
      </w:r>
      <w:r w:rsidRPr="005D550C">
        <w:rPr>
          <w:noProof/>
          <w:lang w:val="fr-CA"/>
        </w:rPr>
        <w:t>Tests de fonction</w:t>
      </w:r>
      <w:r w:rsidRPr="00E26678">
        <w:rPr>
          <w:noProof/>
          <w:lang w:val="fr-CA"/>
        </w:rPr>
        <w:tab/>
      </w:r>
      <w:r w:rsidR="001E63B6">
        <w:rPr>
          <w:noProof/>
        </w:rPr>
        <w:fldChar w:fldCharType="begin"/>
      </w:r>
      <w:r w:rsidRPr="00E26678">
        <w:rPr>
          <w:noProof/>
          <w:lang w:val="fr-CA"/>
        </w:rPr>
        <w:instrText xml:space="preserve"> PAGEREF _Toc302145954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3.1.2</w:t>
      </w:r>
      <w:r w:rsidRPr="00E26678">
        <w:rPr>
          <w:rFonts w:asciiTheme="minorHAnsi" w:eastAsiaTheme="minorEastAsia" w:hAnsiTheme="minorHAnsi" w:cstheme="minorBidi"/>
          <w:noProof/>
          <w:sz w:val="22"/>
          <w:szCs w:val="22"/>
          <w:lang w:val="fr-CA" w:eastAsia="en-CA"/>
        </w:rPr>
        <w:tab/>
      </w:r>
      <w:r w:rsidRPr="005D550C">
        <w:rPr>
          <w:noProof/>
          <w:lang w:val="fr-CA"/>
        </w:rPr>
        <w:t>Tests d’interface usager</w:t>
      </w:r>
      <w:r w:rsidRPr="00E26678">
        <w:rPr>
          <w:noProof/>
          <w:lang w:val="fr-CA"/>
        </w:rPr>
        <w:tab/>
      </w:r>
      <w:r w:rsidR="001E63B6">
        <w:rPr>
          <w:noProof/>
        </w:rPr>
        <w:fldChar w:fldCharType="begin"/>
      </w:r>
      <w:r w:rsidRPr="00E26678">
        <w:rPr>
          <w:noProof/>
          <w:lang w:val="fr-CA"/>
        </w:rPr>
        <w:instrText xml:space="preserve"> PAGEREF _Toc302145955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3.1.3</w:t>
      </w:r>
      <w:r w:rsidRPr="00E26678">
        <w:rPr>
          <w:rFonts w:asciiTheme="minorHAnsi" w:eastAsiaTheme="minorEastAsia" w:hAnsiTheme="minorHAnsi" w:cstheme="minorBidi"/>
          <w:noProof/>
          <w:sz w:val="22"/>
          <w:szCs w:val="22"/>
          <w:lang w:val="fr-CA" w:eastAsia="en-CA"/>
        </w:rPr>
        <w:tab/>
      </w:r>
      <w:r w:rsidRPr="005D550C">
        <w:rPr>
          <w:noProof/>
          <w:lang w:val="fr-CA"/>
        </w:rPr>
        <w:t>Tests d’intégrité des données</w:t>
      </w:r>
      <w:r w:rsidRPr="00E26678">
        <w:rPr>
          <w:noProof/>
          <w:lang w:val="fr-CA"/>
        </w:rPr>
        <w:tab/>
      </w:r>
      <w:r w:rsidR="001E63B6">
        <w:rPr>
          <w:noProof/>
        </w:rPr>
        <w:fldChar w:fldCharType="begin"/>
      </w:r>
      <w:r w:rsidRPr="00E26678">
        <w:rPr>
          <w:noProof/>
          <w:lang w:val="fr-CA"/>
        </w:rPr>
        <w:instrText xml:space="preserve"> PAGEREF _Toc302145956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3.1.4</w:t>
      </w:r>
      <w:r w:rsidRPr="00E26678">
        <w:rPr>
          <w:rFonts w:asciiTheme="minorHAnsi" w:eastAsiaTheme="minorEastAsia" w:hAnsiTheme="minorHAnsi" w:cstheme="minorBidi"/>
          <w:noProof/>
          <w:sz w:val="22"/>
          <w:szCs w:val="22"/>
          <w:lang w:val="fr-CA" w:eastAsia="en-CA"/>
        </w:rPr>
        <w:tab/>
      </w:r>
      <w:r w:rsidRPr="005D550C">
        <w:rPr>
          <w:noProof/>
          <w:lang w:val="fr-CA"/>
        </w:rPr>
        <w:t>Tests de performance</w:t>
      </w:r>
      <w:r w:rsidRPr="00E26678">
        <w:rPr>
          <w:noProof/>
          <w:lang w:val="fr-CA"/>
        </w:rPr>
        <w:tab/>
      </w:r>
      <w:r w:rsidR="001E63B6">
        <w:rPr>
          <w:noProof/>
        </w:rPr>
        <w:fldChar w:fldCharType="begin"/>
      </w:r>
      <w:r w:rsidRPr="00E26678">
        <w:rPr>
          <w:noProof/>
          <w:lang w:val="fr-CA"/>
        </w:rPr>
        <w:instrText xml:space="preserve"> PAGEREF _Toc302145957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3.1.5</w:t>
      </w:r>
      <w:r w:rsidRPr="00E26678">
        <w:rPr>
          <w:rFonts w:asciiTheme="minorHAnsi" w:eastAsiaTheme="minorEastAsia" w:hAnsiTheme="minorHAnsi" w:cstheme="minorBidi"/>
          <w:noProof/>
          <w:sz w:val="22"/>
          <w:szCs w:val="22"/>
          <w:lang w:val="fr-CA" w:eastAsia="en-CA"/>
        </w:rPr>
        <w:tab/>
      </w:r>
      <w:r w:rsidRPr="005D550C">
        <w:rPr>
          <w:noProof/>
          <w:lang w:val="fr-CA"/>
        </w:rPr>
        <w:t>Tests de charge</w:t>
      </w:r>
      <w:r w:rsidRPr="00E26678">
        <w:rPr>
          <w:noProof/>
          <w:lang w:val="fr-CA"/>
        </w:rPr>
        <w:tab/>
      </w:r>
      <w:r w:rsidR="001E63B6">
        <w:rPr>
          <w:noProof/>
        </w:rPr>
        <w:fldChar w:fldCharType="begin"/>
      </w:r>
      <w:r w:rsidRPr="00E26678">
        <w:rPr>
          <w:noProof/>
          <w:lang w:val="fr-CA"/>
        </w:rPr>
        <w:instrText xml:space="preserve"> PAGEREF _Toc302145958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3.1.6</w:t>
      </w:r>
      <w:r w:rsidRPr="00E26678">
        <w:rPr>
          <w:rFonts w:asciiTheme="minorHAnsi" w:eastAsiaTheme="minorEastAsia" w:hAnsiTheme="minorHAnsi" w:cstheme="minorBidi"/>
          <w:noProof/>
          <w:sz w:val="22"/>
          <w:szCs w:val="22"/>
          <w:lang w:val="fr-CA" w:eastAsia="en-CA"/>
        </w:rPr>
        <w:tab/>
      </w:r>
      <w:r w:rsidRPr="005D550C">
        <w:rPr>
          <w:noProof/>
          <w:lang w:val="fr-CA"/>
        </w:rPr>
        <w:t>Tests de stress</w:t>
      </w:r>
      <w:r w:rsidRPr="00E26678">
        <w:rPr>
          <w:noProof/>
          <w:lang w:val="fr-CA"/>
        </w:rPr>
        <w:tab/>
      </w:r>
      <w:r w:rsidR="001E63B6">
        <w:rPr>
          <w:noProof/>
        </w:rPr>
        <w:fldChar w:fldCharType="begin"/>
      </w:r>
      <w:r w:rsidRPr="00E26678">
        <w:rPr>
          <w:noProof/>
          <w:lang w:val="fr-CA"/>
        </w:rPr>
        <w:instrText xml:space="preserve"> PAGEREF _Toc302145959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3.1.7</w:t>
      </w:r>
      <w:r w:rsidRPr="00E26678">
        <w:rPr>
          <w:rFonts w:asciiTheme="minorHAnsi" w:eastAsiaTheme="minorEastAsia" w:hAnsiTheme="minorHAnsi" w:cstheme="minorBidi"/>
          <w:noProof/>
          <w:sz w:val="22"/>
          <w:szCs w:val="22"/>
          <w:lang w:val="fr-CA" w:eastAsia="en-CA"/>
        </w:rPr>
        <w:tab/>
      </w:r>
      <w:r w:rsidRPr="005D550C">
        <w:rPr>
          <w:noProof/>
          <w:lang w:val="fr-CA"/>
        </w:rPr>
        <w:t>Tests de volume</w:t>
      </w:r>
      <w:r w:rsidRPr="00E26678">
        <w:rPr>
          <w:noProof/>
          <w:lang w:val="fr-CA"/>
        </w:rPr>
        <w:tab/>
      </w:r>
      <w:r w:rsidR="001E63B6">
        <w:rPr>
          <w:noProof/>
        </w:rPr>
        <w:fldChar w:fldCharType="begin"/>
      </w:r>
      <w:r w:rsidRPr="00E26678">
        <w:rPr>
          <w:noProof/>
          <w:lang w:val="fr-CA"/>
        </w:rPr>
        <w:instrText xml:space="preserve"> PAGEREF _Toc302145960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3.1.8</w:t>
      </w:r>
      <w:r w:rsidRPr="00E26678">
        <w:rPr>
          <w:rFonts w:asciiTheme="minorHAnsi" w:eastAsiaTheme="minorEastAsia" w:hAnsiTheme="minorHAnsi" w:cstheme="minorBidi"/>
          <w:noProof/>
          <w:sz w:val="22"/>
          <w:szCs w:val="22"/>
          <w:lang w:val="fr-CA" w:eastAsia="en-CA"/>
        </w:rPr>
        <w:tab/>
      </w:r>
      <w:r w:rsidRPr="005D550C">
        <w:rPr>
          <w:noProof/>
          <w:lang w:val="fr-CA"/>
        </w:rPr>
        <w:t>Tests de sécurité et de contrôle d’accès</w:t>
      </w:r>
      <w:r w:rsidRPr="00E26678">
        <w:rPr>
          <w:noProof/>
          <w:lang w:val="fr-CA"/>
        </w:rPr>
        <w:tab/>
      </w:r>
      <w:r w:rsidR="001E63B6">
        <w:rPr>
          <w:noProof/>
        </w:rPr>
        <w:fldChar w:fldCharType="begin"/>
      </w:r>
      <w:r w:rsidRPr="00E26678">
        <w:rPr>
          <w:noProof/>
          <w:lang w:val="fr-CA"/>
        </w:rPr>
        <w:instrText xml:space="preserve"> PAGEREF _Toc302145961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3.1.9</w:t>
      </w:r>
      <w:r w:rsidRPr="00E26678">
        <w:rPr>
          <w:rFonts w:asciiTheme="minorHAnsi" w:eastAsiaTheme="minorEastAsia" w:hAnsiTheme="minorHAnsi" w:cstheme="minorBidi"/>
          <w:noProof/>
          <w:sz w:val="22"/>
          <w:szCs w:val="22"/>
          <w:lang w:val="fr-CA" w:eastAsia="en-CA"/>
        </w:rPr>
        <w:tab/>
      </w:r>
      <w:r w:rsidRPr="005D550C">
        <w:rPr>
          <w:noProof/>
          <w:lang w:val="fr-CA"/>
        </w:rPr>
        <w:t>Tests d’échec/récupération</w:t>
      </w:r>
      <w:r w:rsidRPr="00E26678">
        <w:rPr>
          <w:noProof/>
          <w:lang w:val="fr-CA"/>
        </w:rPr>
        <w:tab/>
      </w:r>
      <w:r w:rsidR="001E63B6">
        <w:rPr>
          <w:noProof/>
        </w:rPr>
        <w:fldChar w:fldCharType="begin"/>
      </w:r>
      <w:r w:rsidRPr="00E26678">
        <w:rPr>
          <w:noProof/>
          <w:lang w:val="fr-CA"/>
        </w:rPr>
        <w:instrText xml:space="preserve"> PAGEREF _Toc302145962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3.1.10</w:t>
      </w:r>
      <w:r w:rsidRPr="00E26678">
        <w:rPr>
          <w:rFonts w:asciiTheme="minorHAnsi" w:eastAsiaTheme="minorEastAsia" w:hAnsiTheme="minorHAnsi" w:cstheme="minorBidi"/>
          <w:noProof/>
          <w:sz w:val="22"/>
          <w:szCs w:val="22"/>
          <w:lang w:val="fr-CA" w:eastAsia="en-CA"/>
        </w:rPr>
        <w:tab/>
      </w:r>
      <w:r w:rsidRPr="005D550C">
        <w:rPr>
          <w:noProof/>
          <w:lang w:val="fr-CA"/>
        </w:rPr>
        <w:t>Tests de configuration</w:t>
      </w:r>
      <w:r w:rsidRPr="00E26678">
        <w:rPr>
          <w:noProof/>
          <w:lang w:val="fr-CA"/>
        </w:rPr>
        <w:tab/>
      </w:r>
      <w:r w:rsidR="001E63B6">
        <w:rPr>
          <w:noProof/>
        </w:rPr>
        <w:fldChar w:fldCharType="begin"/>
      </w:r>
      <w:r w:rsidRPr="00E26678">
        <w:rPr>
          <w:noProof/>
          <w:lang w:val="fr-CA"/>
        </w:rPr>
        <w:instrText xml:space="preserve"> PAGEREF _Toc302145963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3.1.11</w:t>
      </w:r>
      <w:r w:rsidRPr="00E26678">
        <w:rPr>
          <w:rFonts w:asciiTheme="minorHAnsi" w:eastAsiaTheme="minorEastAsia" w:hAnsiTheme="minorHAnsi" w:cstheme="minorBidi"/>
          <w:noProof/>
          <w:sz w:val="22"/>
          <w:szCs w:val="22"/>
          <w:lang w:val="fr-CA" w:eastAsia="en-CA"/>
        </w:rPr>
        <w:tab/>
      </w:r>
      <w:r w:rsidRPr="005D550C">
        <w:rPr>
          <w:noProof/>
          <w:lang w:val="fr-CA"/>
        </w:rPr>
        <w:t>Tests d’installation</w:t>
      </w:r>
      <w:r w:rsidRPr="00E26678">
        <w:rPr>
          <w:noProof/>
          <w:lang w:val="fr-CA"/>
        </w:rPr>
        <w:tab/>
      </w:r>
      <w:r w:rsidR="001E63B6">
        <w:rPr>
          <w:noProof/>
        </w:rPr>
        <w:fldChar w:fldCharType="begin"/>
      </w:r>
      <w:r w:rsidRPr="00E26678">
        <w:rPr>
          <w:noProof/>
          <w:lang w:val="fr-CA"/>
        </w:rPr>
        <w:instrText xml:space="preserve"> PAGEREF _Toc302145964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3.2</w:t>
      </w:r>
      <w:r w:rsidRPr="00E26678">
        <w:rPr>
          <w:rFonts w:asciiTheme="minorHAnsi" w:eastAsiaTheme="minorEastAsia" w:hAnsiTheme="minorHAnsi" w:cstheme="minorBidi"/>
          <w:noProof/>
          <w:sz w:val="22"/>
          <w:szCs w:val="22"/>
          <w:lang w:val="fr-CA" w:eastAsia="en-CA"/>
        </w:rPr>
        <w:tab/>
      </w:r>
      <w:r w:rsidRPr="005D550C">
        <w:rPr>
          <w:noProof/>
          <w:lang w:val="fr-CA"/>
        </w:rPr>
        <w:t>Outils</w:t>
      </w:r>
      <w:r w:rsidRPr="00E26678">
        <w:rPr>
          <w:noProof/>
          <w:lang w:val="fr-CA"/>
        </w:rPr>
        <w:tab/>
      </w:r>
      <w:r w:rsidR="001E63B6">
        <w:rPr>
          <w:noProof/>
        </w:rPr>
        <w:fldChar w:fldCharType="begin"/>
      </w:r>
      <w:r w:rsidRPr="00E26678">
        <w:rPr>
          <w:noProof/>
          <w:lang w:val="fr-CA"/>
        </w:rPr>
        <w:instrText xml:space="preserve"> PAGEREF _Toc302145965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4.</w:t>
      </w:r>
      <w:r w:rsidRPr="00E26678">
        <w:rPr>
          <w:rFonts w:asciiTheme="minorHAnsi" w:eastAsiaTheme="minorEastAsia" w:hAnsiTheme="minorHAnsi" w:cstheme="minorBidi"/>
          <w:noProof/>
          <w:sz w:val="22"/>
          <w:szCs w:val="22"/>
          <w:lang w:val="fr-CA" w:eastAsia="en-CA"/>
        </w:rPr>
        <w:tab/>
      </w:r>
      <w:r w:rsidRPr="005D550C">
        <w:rPr>
          <w:noProof/>
          <w:lang w:val="fr-CA"/>
        </w:rPr>
        <w:t>Ressources</w:t>
      </w:r>
      <w:r w:rsidRPr="00E26678">
        <w:rPr>
          <w:noProof/>
          <w:lang w:val="fr-CA"/>
        </w:rPr>
        <w:tab/>
      </w:r>
      <w:r w:rsidR="001E63B6">
        <w:rPr>
          <w:noProof/>
        </w:rPr>
        <w:fldChar w:fldCharType="begin"/>
      </w:r>
      <w:r w:rsidRPr="00E26678">
        <w:rPr>
          <w:noProof/>
          <w:lang w:val="fr-CA"/>
        </w:rPr>
        <w:instrText xml:space="preserve"> PAGEREF _Toc302145966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4.1</w:t>
      </w:r>
      <w:r w:rsidRPr="00E26678">
        <w:rPr>
          <w:rFonts w:asciiTheme="minorHAnsi" w:eastAsiaTheme="minorEastAsia" w:hAnsiTheme="minorHAnsi" w:cstheme="minorBidi"/>
          <w:noProof/>
          <w:sz w:val="22"/>
          <w:szCs w:val="22"/>
          <w:lang w:val="fr-CA" w:eastAsia="en-CA"/>
        </w:rPr>
        <w:tab/>
      </w:r>
      <w:r w:rsidRPr="005D550C">
        <w:rPr>
          <w:noProof/>
          <w:lang w:val="fr-CA"/>
        </w:rPr>
        <w:t>Équipe de test</w:t>
      </w:r>
      <w:r w:rsidRPr="00E26678">
        <w:rPr>
          <w:noProof/>
          <w:lang w:val="fr-CA"/>
        </w:rPr>
        <w:tab/>
      </w:r>
      <w:r w:rsidR="001E63B6">
        <w:rPr>
          <w:noProof/>
        </w:rPr>
        <w:fldChar w:fldCharType="begin"/>
      </w:r>
      <w:r w:rsidRPr="00E26678">
        <w:rPr>
          <w:noProof/>
          <w:lang w:val="fr-CA"/>
        </w:rPr>
        <w:instrText xml:space="preserve"> PAGEREF _Toc302145967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5F524C"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4.2</w:t>
      </w:r>
      <w:r w:rsidRPr="005F524C">
        <w:rPr>
          <w:rFonts w:asciiTheme="minorHAnsi" w:eastAsiaTheme="minorEastAsia" w:hAnsiTheme="minorHAnsi" w:cstheme="minorBidi"/>
          <w:noProof/>
          <w:sz w:val="22"/>
          <w:szCs w:val="22"/>
          <w:lang w:val="fr-CA" w:eastAsia="en-CA"/>
        </w:rPr>
        <w:tab/>
      </w:r>
      <w:r w:rsidRPr="005D550C">
        <w:rPr>
          <w:noProof/>
          <w:lang w:val="fr-CA"/>
        </w:rPr>
        <w:t>Système</w:t>
      </w:r>
      <w:r w:rsidRPr="005F524C">
        <w:rPr>
          <w:noProof/>
          <w:lang w:val="fr-CA"/>
        </w:rPr>
        <w:tab/>
      </w:r>
      <w:r w:rsidR="001E63B6">
        <w:rPr>
          <w:noProof/>
        </w:rPr>
        <w:fldChar w:fldCharType="begin"/>
      </w:r>
      <w:r w:rsidRPr="005F524C">
        <w:rPr>
          <w:noProof/>
          <w:lang w:val="fr-CA"/>
        </w:rPr>
        <w:instrText xml:space="preserve"> PAGEREF _Toc302145968 \h </w:instrText>
      </w:r>
      <w:r w:rsidR="001E63B6">
        <w:rPr>
          <w:noProof/>
        </w:rPr>
      </w:r>
      <w:r w:rsidR="001E63B6">
        <w:rPr>
          <w:noProof/>
        </w:rPr>
        <w:fldChar w:fldCharType="separate"/>
      </w:r>
      <w:r w:rsidRPr="005F524C">
        <w:rPr>
          <w:noProof/>
          <w:lang w:val="fr-CA"/>
        </w:rPr>
        <w:t>7</w:t>
      </w:r>
      <w:r w:rsidR="001E63B6">
        <w:rPr>
          <w:noProof/>
        </w:rPr>
        <w:fldChar w:fldCharType="end"/>
      </w:r>
    </w:p>
    <w:p w:rsidR="00E26678" w:rsidRPr="005F524C"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5.</w:t>
      </w:r>
      <w:r w:rsidRPr="005F524C">
        <w:rPr>
          <w:rFonts w:asciiTheme="minorHAnsi" w:eastAsiaTheme="minorEastAsia" w:hAnsiTheme="minorHAnsi" w:cstheme="minorBidi"/>
          <w:noProof/>
          <w:sz w:val="22"/>
          <w:szCs w:val="22"/>
          <w:lang w:val="fr-CA" w:eastAsia="en-CA"/>
        </w:rPr>
        <w:tab/>
      </w:r>
      <w:r w:rsidRPr="005D550C">
        <w:rPr>
          <w:noProof/>
          <w:lang w:val="fr-CA"/>
        </w:rPr>
        <w:t>Jalons du projet</w:t>
      </w:r>
      <w:r w:rsidRPr="005F524C">
        <w:rPr>
          <w:noProof/>
          <w:lang w:val="fr-CA"/>
        </w:rPr>
        <w:tab/>
      </w:r>
      <w:r w:rsidR="001E63B6">
        <w:rPr>
          <w:noProof/>
        </w:rPr>
        <w:fldChar w:fldCharType="begin"/>
      </w:r>
      <w:r w:rsidRPr="005F524C">
        <w:rPr>
          <w:noProof/>
          <w:lang w:val="fr-CA"/>
        </w:rPr>
        <w:instrText xml:space="preserve"> PAGEREF _Toc302145969 \h </w:instrText>
      </w:r>
      <w:r w:rsidR="001E63B6">
        <w:rPr>
          <w:noProof/>
        </w:rPr>
      </w:r>
      <w:r w:rsidR="001E63B6">
        <w:rPr>
          <w:noProof/>
        </w:rPr>
        <w:fldChar w:fldCharType="separate"/>
      </w:r>
      <w:r w:rsidRPr="005F524C">
        <w:rPr>
          <w:noProof/>
          <w:lang w:val="fr-CA"/>
        </w:rPr>
        <w:t>7</w:t>
      </w:r>
      <w:r w:rsidR="001E63B6">
        <w:rPr>
          <w:noProof/>
        </w:rPr>
        <w:fldChar w:fldCharType="end"/>
      </w:r>
    </w:p>
    <w:p w:rsidR="00720D44" w:rsidRPr="005C0441" w:rsidRDefault="001E63B6" w:rsidP="00720D44">
      <w:pPr>
        <w:pStyle w:val="MainTitle"/>
        <w:rPr>
          <w:lang w:val="fr-CA"/>
        </w:rPr>
      </w:pPr>
      <w:r w:rsidRPr="005C0441">
        <w:rPr>
          <w:lang w:val="fr-CA"/>
        </w:rPr>
        <w:fldChar w:fldCharType="end"/>
      </w:r>
      <w:r w:rsidR="00A94679"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r w:rsidR="00720D44" w:rsidRPr="005C0441">
        <w:rPr>
          <w:lang w:val="fr-CA"/>
        </w:rPr>
        <w:t xml:space="preserve"> </w:t>
      </w:r>
    </w:p>
    <w:p w:rsidR="00720D44" w:rsidRPr="005C0441" w:rsidRDefault="00720D44" w:rsidP="00720D44">
      <w:pPr>
        <w:pStyle w:val="Heading1"/>
        <w:numPr>
          <w:ilvl w:val="0"/>
          <w:numId w:val="0"/>
        </w:numPr>
        <w:rPr>
          <w:lang w:val="fr-CA"/>
        </w:rPr>
      </w:pPr>
      <w:bookmarkStart w:id="0" w:name="_Toc433104436"/>
    </w:p>
    <w:p w:rsidR="00720D44" w:rsidRPr="005C0441" w:rsidRDefault="00720D44" w:rsidP="00720D44">
      <w:pPr>
        <w:pStyle w:val="Heading1"/>
        <w:ind w:left="720" w:hanging="720"/>
        <w:rPr>
          <w:lang w:val="fr-CA"/>
        </w:rPr>
      </w:pPr>
      <w:bookmarkStart w:id="1" w:name="_Toc456598586"/>
      <w:bookmarkStart w:id="2" w:name="_Toc239579137"/>
      <w:bookmarkStart w:id="3" w:name="_Toc302145950"/>
      <w:bookmarkEnd w:id="0"/>
      <w:r w:rsidRPr="005C0441">
        <w:rPr>
          <w:lang w:val="fr-CA"/>
        </w:rPr>
        <w:t>Introduction</w:t>
      </w:r>
      <w:bookmarkEnd w:id="1"/>
      <w:bookmarkEnd w:id="2"/>
      <w:bookmarkEnd w:id="3"/>
    </w:p>
    <w:p w:rsidR="00D34B31" w:rsidRPr="00E61820" w:rsidRDefault="00E61820" w:rsidP="00F949F7">
      <w:pPr>
        <w:rPr>
          <w:lang w:val="fr-CA"/>
        </w:rPr>
      </w:pPr>
      <w:r>
        <w:rPr>
          <w:lang w:val="fr-CA"/>
        </w:rPr>
        <w:tab/>
      </w:r>
      <w:r w:rsidRPr="00E61820">
        <w:rPr>
          <w:lang w:val="fr-CA"/>
        </w:rPr>
        <w:t xml:space="preserve">Ce document décrit le plan de tests de notre projet de développement logiciel. </w:t>
      </w:r>
      <w:r w:rsidRPr="00E61820">
        <w:rPr>
          <w:shd w:val="clear" w:color="auto" w:fill="FEFEFE"/>
          <w:lang w:val="fr-CA"/>
        </w:rPr>
        <w:t>. Un plan de test permet de définir ce qui sera testé, pourquoi tester et comment les tests seront effectués. Un test est une vérification partielle d’un système. Dans les sections qui suivent, nous décrirons les exigences à tester seront décrites, la stratégie de test, les ressources et les jalons du projet.</w:t>
      </w:r>
    </w:p>
    <w:p w:rsidR="00D81E6E" w:rsidRPr="005C0441" w:rsidRDefault="00D81E6E" w:rsidP="00F949F7">
      <w:pPr>
        <w:rPr>
          <w:lang w:val="fr-CA"/>
        </w:rPr>
      </w:pPr>
    </w:p>
    <w:p w:rsidR="00720D44" w:rsidRPr="005C0441" w:rsidRDefault="00D81E6E" w:rsidP="00720D44">
      <w:pPr>
        <w:pStyle w:val="Heading1"/>
        <w:ind w:left="720" w:hanging="720"/>
        <w:rPr>
          <w:lang w:val="fr-CA"/>
        </w:rPr>
      </w:pPr>
      <w:bookmarkStart w:id="4" w:name="_Toc302145951"/>
      <w:r w:rsidRPr="005C0441">
        <w:rPr>
          <w:lang w:val="fr-CA"/>
        </w:rPr>
        <w:t>Exigences</w:t>
      </w:r>
      <w:r w:rsidR="00720D44" w:rsidRPr="005C0441">
        <w:rPr>
          <w:lang w:val="fr-CA"/>
        </w:rPr>
        <w:t xml:space="preserve"> à tester</w:t>
      </w:r>
      <w:bookmarkEnd w:id="4"/>
    </w:p>
    <w:p w:rsidR="00E61820" w:rsidRDefault="00E61820" w:rsidP="00E61820">
      <w:pPr>
        <w:keepLines/>
        <w:numPr>
          <w:ilvl w:val="0"/>
          <w:numId w:val="27"/>
        </w:numPr>
        <w:spacing w:after="120" w:line="240" w:lineRule="auto"/>
        <w:ind w:hanging="360"/>
        <w:rPr>
          <w:u w:val="single"/>
        </w:rPr>
      </w:pPr>
      <w:r>
        <w:rPr>
          <w:u w:val="single"/>
        </w:rPr>
        <w:t>(SRS-3.1) Conversion des traces ETW</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(Cas_1.1) Conversion de base des traces ETW en format JSON</w:t>
      </w:r>
    </w:p>
    <w:p w:rsidR="00E61820" w:rsidRPr="00E61820" w:rsidRDefault="00E61820" w:rsidP="00E61820">
      <w:pPr>
        <w:keepLines/>
        <w:numPr>
          <w:ilvl w:val="1"/>
          <w:numId w:val="27"/>
        </w:numPr>
        <w:spacing w:line="240" w:lineRule="auto"/>
        <w:ind w:hanging="360"/>
        <w:jc w:val="left"/>
        <w:rPr>
          <w:lang w:val="fr-CA"/>
        </w:rPr>
      </w:pPr>
      <w:r w:rsidRPr="00E61820">
        <w:rPr>
          <w:lang w:val="fr-CA"/>
        </w:rPr>
        <w:t xml:space="preserve">(Cas_1.2) Activité des fonctions sur le CPU </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(Cas_1.3) Informations de lecture et l’écriture de fichier dans la trace traduite</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(Cas_1.4) Informations de lecture et écriture sur le disque</w:t>
      </w:r>
    </w:p>
    <w:p w:rsidR="00E61820" w:rsidRPr="00E61820" w:rsidRDefault="00E61820" w:rsidP="00E61820">
      <w:pPr>
        <w:keepLines/>
        <w:ind w:left="2160"/>
        <w:jc w:val="left"/>
        <w:rPr>
          <w:lang w:val="fr-CA"/>
        </w:rPr>
      </w:pPr>
    </w:p>
    <w:p w:rsidR="00E61820" w:rsidRDefault="00E61820" w:rsidP="00E61820">
      <w:pPr>
        <w:keepLines/>
        <w:numPr>
          <w:ilvl w:val="0"/>
          <w:numId w:val="27"/>
        </w:numPr>
        <w:spacing w:after="120" w:line="240" w:lineRule="auto"/>
        <w:ind w:hanging="360"/>
        <w:rPr>
          <w:u w:val="single"/>
        </w:rPr>
      </w:pPr>
      <w:r>
        <w:rPr>
          <w:u w:val="single"/>
        </w:rPr>
        <w:t xml:space="preserve">(SRS-3.2/3.3) Interface </w:t>
      </w:r>
      <w:proofErr w:type="spellStart"/>
      <w:r>
        <w:rPr>
          <w:u w:val="single"/>
        </w:rPr>
        <w:t>utilisateur</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(Cas_2.1) Affichage des fonctions sur le CPU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(Cas_2.2) Affichage des informations de lecture et l’écriture de fichier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(Cas_2.3) Affichage des informations de lecture et l’écriture sur le disque dans Chrome </w:t>
      </w:r>
      <w:proofErr w:type="spellStart"/>
      <w:r w:rsidRPr="00E61820">
        <w:rPr>
          <w:lang w:val="fr-CA"/>
        </w:rPr>
        <w:t>Tracing</w:t>
      </w:r>
      <w:proofErr w:type="spellEnd"/>
    </w:p>
    <w:p w:rsidR="00E61820" w:rsidRDefault="00E61820" w:rsidP="00E61820">
      <w:pPr>
        <w:keepLines/>
        <w:numPr>
          <w:ilvl w:val="1"/>
          <w:numId w:val="27"/>
        </w:numPr>
        <w:spacing w:after="120" w:line="240" w:lineRule="auto"/>
        <w:ind w:hanging="360"/>
      </w:pPr>
      <w:r>
        <w:t xml:space="preserve">(Cas_2.4) </w:t>
      </w:r>
      <w:proofErr w:type="spellStart"/>
      <w:r>
        <w:t>Affichage</w:t>
      </w:r>
      <w:proofErr w:type="spellEnd"/>
      <w:r>
        <w:t xml:space="preserve"> des </w:t>
      </w:r>
      <w:proofErr w:type="spellStart"/>
      <w:r>
        <w:t>flamegraph</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(SRS-3.4/3.5) </w:t>
      </w:r>
      <w:proofErr w:type="spellStart"/>
      <w:r>
        <w:rPr>
          <w:u w:val="single"/>
        </w:rPr>
        <w:t>Fonctionnalités</w:t>
      </w:r>
      <w:proofErr w:type="spellEnd"/>
      <w:r>
        <w:rPr>
          <w:u w:val="single"/>
        </w:rPr>
        <w:t xml:space="preserve"> </w:t>
      </w:r>
      <w:proofErr w:type="spellStart"/>
      <w:r>
        <w:rPr>
          <w:u w:val="single"/>
        </w:rPr>
        <w:t>externes</w:t>
      </w:r>
      <w:proofErr w:type="spellEnd"/>
    </w:p>
    <w:p w:rsidR="00E61820" w:rsidRPr="00E61820" w:rsidRDefault="00E61820" w:rsidP="00E61820">
      <w:pPr>
        <w:keepLines/>
        <w:numPr>
          <w:ilvl w:val="1"/>
          <w:numId w:val="27"/>
        </w:numPr>
        <w:spacing w:after="120" w:line="240" w:lineRule="auto"/>
        <w:ind w:hanging="360"/>
        <w:rPr>
          <w:u w:val="single"/>
          <w:lang w:val="fr-CA"/>
        </w:rPr>
      </w:pPr>
      <w:r w:rsidRPr="00E61820">
        <w:rPr>
          <w:lang w:val="fr-CA"/>
        </w:rPr>
        <w:t>(Cas_3.1) Script de génération de traces</w:t>
      </w:r>
    </w:p>
    <w:p w:rsidR="00E61820" w:rsidRDefault="00E61820" w:rsidP="00E61820">
      <w:pPr>
        <w:keepLines/>
        <w:numPr>
          <w:ilvl w:val="1"/>
          <w:numId w:val="27"/>
        </w:numPr>
        <w:spacing w:after="120" w:line="240" w:lineRule="auto"/>
        <w:ind w:hanging="360"/>
        <w:rPr>
          <w:u w:val="single"/>
        </w:rPr>
      </w:pPr>
      <w:r>
        <w:t xml:space="preserve">(Cas_3.2) </w:t>
      </w:r>
      <w:proofErr w:type="spellStart"/>
      <w:r>
        <w:t>Recherche</w:t>
      </w:r>
      <w:proofErr w:type="spellEnd"/>
      <w:r>
        <w:t xml:space="preserve"> de traces </w:t>
      </w:r>
      <w:proofErr w:type="spellStart"/>
      <w:r>
        <w:t>traduites</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(SRS-3.6/3.7) </w:t>
      </w:r>
      <w:proofErr w:type="spellStart"/>
      <w:r>
        <w:rPr>
          <w:u w:val="single"/>
        </w:rPr>
        <w:t>Fonctionnalités</w:t>
      </w:r>
      <w:proofErr w:type="spellEnd"/>
      <w:r>
        <w:rPr>
          <w:u w:val="single"/>
        </w:rPr>
        <w:t xml:space="preserve"> de Chrome</w:t>
      </w:r>
    </w:p>
    <w:p w:rsidR="00E61820" w:rsidRPr="00E61820" w:rsidRDefault="00E61820" w:rsidP="00E61820">
      <w:pPr>
        <w:keepLines/>
        <w:numPr>
          <w:ilvl w:val="1"/>
          <w:numId w:val="27"/>
        </w:numPr>
        <w:spacing w:after="120" w:line="240" w:lineRule="auto"/>
        <w:ind w:hanging="360"/>
        <w:rPr>
          <w:lang w:val="fr-CA"/>
        </w:rPr>
      </w:pPr>
      <w:r w:rsidRPr="00E61820">
        <w:rPr>
          <w:lang w:val="fr-CA"/>
        </w:rPr>
        <w:t>(Cas_4.1) Changement des noms de fonctions d’événement</w:t>
      </w:r>
    </w:p>
    <w:p w:rsidR="00E61820" w:rsidRDefault="00E61820" w:rsidP="00E61820">
      <w:pPr>
        <w:keepLines/>
        <w:numPr>
          <w:ilvl w:val="1"/>
          <w:numId w:val="27"/>
        </w:numPr>
        <w:spacing w:after="120" w:line="240" w:lineRule="auto"/>
        <w:ind w:hanging="360"/>
      </w:pPr>
      <w:r>
        <w:t xml:space="preserve">(Cas_4.2) </w:t>
      </w:r>
      <w:proofErr w:type="spellStart"/>
      <w:r>
        <w:t>Indicateurs</w:t>
      </w:r>
      <w:proofErr w:type="spellEnd"/>
      <w:r>
        <w:t xml:space="preserve"> de flux</w:t>
      </w:r>
    </w:p>
    <w:p w:rsidR="00E61820" w:rsidRDefault="00E61820" w:rsidP="00E61820">
      <w:pPr>
        <w:keepLines/>
        <w:numPr>
          <w:ilvl w:val="0"/>
          <w:numId w:val="27"/>
        </w:numPr>
        <w:spacing w:after="120" w:line="240" w:lineRule="auto"/>
        <w:ind w:hanging="360"/>
        <w:rPr>
          <w:u w:val="single"/>
        </w:rPr>
      </w:pPr>
      <w:r>
        <w:rPr>
          <w:u w:val="single"/>
        </w:rPr>
        <w:t>(SRS-4.3) Performances</w:t>
      </w:r>
    </w:p>
    <w:p w:rsidR="00E61820" w:rsidRPr="00E61820" w:rsidRDefault="00E61820" w:rsidP="00E61820">
      <w:pPr>
        <w:keepLines/>
        <w:numPr>
          <w:ilvl w:val="1"/>
          <w:numId w:val="27"/>
        </w:numPr>
        <w:spacing w:after="120" w:line="240" w:lineRule="auto"/>
        <w:ind w:hanging="360"/>
        <w:rPr>
          <w:lang w:val="fr-CA"/>
        </w:rPr>
      </w:pPr>
      <w:r w:rsidRPr="00E61820">
        <w:rPr>
          <w:lang w:val="fr-CA"/>
        </w:rPr>
        <w:t>(Cas_5.1) Vitesse de conversion (150 MB/s minimum)</w:t>
      </w:r>
    </w:p>
    <w:p w:rsidR="00A94679" w:rsidRPr="005C0441" w:rsidRDefault="00A94679" w:rsidP="00141CD5">
      <w:pPr>
        <w:rPr>
          <w:lang w:val="fr-CA"/>
        </w:rPr>
      </w:pPr>
    </w:p>
    <w:p w:rsidR="00F949F7" w:rsidRPr="005C0441" w:rsidRDefault="00F949F7" w:rsidP="00141CD5">
      <w:pPr>
        <w:rPr>
          <w:lang w:val="fr-CA"/>
        </w:rPr>
      </w:pPr>
    </w:p>
    <w:p w:rsidR="005C0441" w:rsidRPr="00B43CCE" w:rsidRDefault="00720D44" w:rsidP="005C0441">
      <w:pPr>
        <w:pStyle w:val="Heading1"/>
        <w:ind w:left="720" w:hanging="720"/>
        <w:rPr>
          <w:lang w:val="fr-CA"/>
        </w:rPr>
      </w:pPr>
      <w:bookmarkStart w:id="5" w:name="_Toc302145952"/>
      <w:r w:rsidRPr="005C0441">
        <w:rPr>
          <w:lang w:val="fr-CA"/>
        </w:rPr>
        <w:t>Stratégie de test</w:t>
      </w:r>
      <w:bookmarkEnd w:id="5"/>
    </w:p>
    <w:p w:rsidR="005C0441" w:rsidRPr="00CF1210" w:rsidRDefault="00693F43" w:rsidP="005C0441">
      <w:pPr>
        <w:pStyle w:val="Heading2"/>
        <w:numPr>
          <w:ilvl w:val="1"/>
          <w:numId w:val="1"/>
        </w:numPr>
        <w:rPr>
          <w:lang w:val="fr-CA"/>
        </w:rPr>
      </w:pPr>
      <w:bookmarkStart w:id="6" w:name="_Toc302145953"/>
      <w:bookmarkStart w:id="7" w:name="_Toc314978535"/>
      <w:r w:rsidRPr="005C0441">
        <w:rPr>
          <w:lang w:val="fr-CA"/>
        </w:rPr>
        <w:t>Types de test</w:t>
      </w:r>
      <w:bookmarkEnd w:id="6"/>
    </w:p>
    <w:p w:rsidR="00A94679" w:rsidRPr="005C0441" w:rsidRDefault="00693F43">
      <w:pPr>
        <w:pStyle w:val="Heading3"/>
        <w:numPr>
          <w:ilvl w:val="2"/>
          <w:numId w:val="3"/>
        </w:numPr>
        <w:rPr>
          <w:lang w:val="fr-CA"/>
        </w:rPr>
      </w:pPr>
      <w:bookmarkStart w:id="8" w:name="_Toc302145954"/>
      <w:bookmarkEnd w:id="7"/>
      <w:r w:rsidRPr="005C0441">
        <w:rPr>
          <w:lang w:val="fr-CA"/>
        </w:rPr>
        <w:t>Tests de fonction</w:t>
      </w:r>
      <w:bookmarkEnd w:id="8"/>
    </w:p>
    <w:p w:rsidR="00141CD5" w:rsidRPr="005C0441" w:rsidRDefault="00141CD5" w:rsidP="00141CD5">
      <w:pPr>
        <w:pStyle w:val="InfoBlue"/>
        <w:rPr>
          <w:lang w:val="fr-CA"/>
        </w:rPr>
      </w:pPr>
      <w:bookmarkStart w:id="9" w:name="_Toc314978536"/>
      <w:bookmarkStart w:id="10" w:name="_Toc324843643"/>
      <w:bookmarkStart w:id="11" w:name="_Toc324851950"/>
      <w:bookmarkStart w:id="12" w:name="_Toc32491553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272EA" w:rsidTr="00A272EA">
        <w:tc>
          <w:tcPr>
            <w:tcW w:w="2211" w:type="dxa"/>
            <w:tcBorders>
              <w:top w:val="single" w:sz="12" w:space="0" w:color="000000"/>
              <w:left w:val="single" w:sz="12" w:space="0" w:color="000000"/>
              <w:bottom w:val="single" w:sz="6" w:space="0" w:color="000000"/>
              <w:right w:val="single" w:sz="6" w:space="0" w:color="000000"/>
            </w:tcBorders>
            <w:hideMark/>
          </w:tcPr>
          <w:bookmarkEnd w:id="9"/>
          <w:bookmarkEnd w:id="10"/>
          <w:bookmarkEnd w:id="11"/>
          <w:bookmarkEnd w:id="12"/>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l’enchainement des fonctionnalités de conversion du format ETL au format JSON ne cause pas d’erreur.</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Créer un court fichier .csv de test. Le convertir et vérifier que le résultat obtenu est bien le résultat attendu.</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lastRenderedPageBreak/>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lang w:val="fr-CA"/>
              </w:rPr>
            </w:pPr>
            <w:r w:rsidRPr="00A272EA">
              <w:rPr>
                <w:lang w:val="fr-CA"/>
              </w:rPr>
              <w:t>Toutes les informations pertinentes sont présentes dans le fichier traduit.</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fichier converti est conforme au format attendu et lisible par Chrome://tracing.</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CC371A" w:rsidRDefault="00CC371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272E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 script de génération de traces est fonctionnel.</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le script de génération de traces avec plusieurs paramètres de nombre de trace</w:t>
            </w:r>
            <w:r w:rsidR="00457A7F">
              <w:rPr>
                <w:lang w:val="fr-CA"/>
              </w:rPr>
              <w:t>s</w:t>
            </w:r>
            <w:r w:rsidRPr="00A272EA">
              <w:rPr>
                <w:lang w:val="fr-CA"/>
              </w:rPr>
              <w:t xml:space="preserve"> générée</w:t>
            </w:r>
            <w:r w:rsidR="00457A7F">
              <w:rPr>
                <w:lang w:val="fr-CA"/>
              </w:rPr>
              <w:t>s</w:t>
            </w:r>
            <w:bookmarkStart w:id="13" w:name="_GoBack"/>
            <w:bookmarkEnd w:id="13"/>
            <w:r w:rsidRPr="00A272EA">
              <w:rPr>
                <w:lang w:val="fr-CA"/>
              </w:rPr>
              <w:t xml:space="preserve"> différents et vérifier que le résultat obtenu est bien le résultat attendu.</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script génère le nombre de traces entrées en paramètre.</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272E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Vérifier que la recherche des traces traduites avec </w:t>
            </w:r>
            <w:proofErr w:type="spellStart"/>
            <w:r w:rsidRPr="00A272EA">
              <w:rPr>
                <w:lang w:val="fr-CA"/>
              </w:rPr>
              <w:t>perfInsight</w:t>
            </w:r>
            <w:proofErr w:type="spellEnd"/>
            <w:r w:rsidRPr="00A272EA">
              <w:rPr>
                <w:lang w:val="fr-CA"/>
              </w:rPr>
              <w:t xml:space="preserve"> est fonctionnelle.</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la recherche avec des traces de tests dans le système et vérifier qu’elles sont trouvées</w:t>
            </w:r>
          </w:p>
        </w:tc>
      </w:tr>
      <w:tr w:rsid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rPr>
                <w:color w:val="000000"/>
              </w:rPr>
            </w:pPr>
            <w:r>
              <w:t xml:space="preserve">Les traces </w:t>
            </w:r>
            <w:proofErr w:type="spellStart"/>
            <w:r>
              <w:t>sont</w:t>
            </w:r>
            <w:proofErr w:type="spellEnd"/>
            <w:r>
              <w:t xml:space="preserve"> </w:t>
            </w:r>
            <w:proofErr w:type="spellStart"/>
            <w:r>
              <w:t>trouvées</w:t>
            </w:r>
            <w:proofErr w:type="spellEnd"/>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A272E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l’importation des indicateurs de flux fonctionne dans ETW.</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Générer une trace ETW, vérifier que les événements de flux sont bien présents dans la trace. </w:t>
            </w:r>
          </w:p>
        </w:tc>
      </w:tr>
      <w:tr w:rsidR="00A272EA" w:rsidRP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Les indicateurs de flux sont présents et dans le bon format.</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p w:rsidR="00A94679" w:rsidRPr="005C0441" w:rsidRDefault="00693F43">
      <w:pPr>
        <w:pStyle w:val="Heading3"/>
        <w:rPr>
          <w:lang w:val="fr-CA"/>
        </w:rPr>
      </w:pPr>
      <w:bookmarkStart w:id="14" w:name="_Toc302145955"/>
      <w:r w:rsidRPr="005C0441">
        <w:rPr>
          <w:lang w:val="fr-CA"/>
        </w:rPr>
        <w:t>Tests d’interface usager</w:t>
      </w:r>
      <w:bookmarkEnd w:id="14"/>
    </w:p>
    <w:p w:rsidR="00CC4AF8" w:rsidRPr="00CC4AF8" w:rsidRDefault="00CC4AF8" w:rsidP="00CC4AF8">
      <w:pPr>
        <w:pStyle w:val="InfoBlue"/>
        <w:rPr>
          <w:lang w:val="fr-CA"/>
        </w:rPr>
      </w:pPr>
      <w:bookmarkStart w:id="15" w:name="_Toc327254066"/>
      <w:bookmarkStart w:id="16" w:name="_Toc327255031"/>
      <w:bookmarkStart w:id="17" w:name="_Toc327255100"/>
      <w:bookmarkStart w:id="18" w:name="_Toc327255339"/>
      <w:r w:rsidRPr="00CC4AF8">
        <w:rPr>
          <w:lang w:val="fr-CA"/>
        </w:rPr>
        <w:t xml:space="preserve"> </w:t>
      </w: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CA606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bookmarkStart w:id="19" w:name="_Toc324843641"/>
            <w:bookmarkStart w:id="20" w:name="_Toc324851948"/>
            <w:bookmarkStart w:id="21" w:name="_Toc324915531"/>
            <w:bookmarkStart w:id="22" w:name="_Toc433104444"/>
            <w:bookmarkStart w:id="23" w:name="_Toc433104448"/>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693F43" w:rsidRPr="005C0441" w:rsidRDefault="00693F43" w:rsidP="00693F43">
      <w:pPr>
        <w:pStyle w:val="Heading3"/>
        <w:numPr>
          <w:ilvl w:val="0"/>
          <w:numId w:val="0"/>
        </w:numPr>
        <w:rPr>
          <w:lang w:val="fr-CA"/>
        </w:rPr>
      </w:pPr>
    </w:p>
    <w:p w:rsidR="00A94679" w:rsidRPr="005C0441" w:rsidRDefault="00084C50">
      <w:pPr>
        <w:pStyle w:val="Heading3"/>
        <w:rPr>
          <w:lang w:val="fr-CA"/>
        </w:rPr>
      </w:pPr>
      <w:bookmarkStart w:id="24" w:name="_Toc302145957"/>
      <w:bookmarkEnd w:id="19"/>
      <w:bookmarkEnd w:id="20"/>
      <w:bookmarkEnd w:id="21"/>
      <w:bookmarkEnd w:id="22"/>
      <w:r w:rsidRPr="005C0441">
        <w:rPr>
          <w:lang w:val="fr-CA"/>
        </w:rPr>
        <w:t>Tests de performance</w:t>
      </w:r>
      <w:bookmarkEnd w:id="24"/>
      <w:r w:rsidR="00A94679" w:rsidRPr="005C0441">
        <w:rPr>
          <w:lang w:val="fr-CA"/>
        </w:rPr>
        <w:t xml:space="preserve"> </w:t>
      </w:r>
      <w:bookmarkEnd w:id="15"/>
      <w:bookmarkEnd w:id="16"/>
      <w:bookmarkEnd w:id="17"/>
      <w:bookmarkEnd w:id="18"/>
      <w:bookmarkEnd w:id="2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CA606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3B3487" w:rsidRDefault="003B3487" w:rsidP="003B3487">
      <w:pPr>
        <w:rPr>
          <w:lang w:val="fr-CA"/>
        </w:rPr>
      </w:pPr>
      <w:bookmarkStart w:id="25" w:name="_Toc433104452"/>
      <w:bookmarkStart w:id="26" w:name="_Toc314978541"/>
      <w:bookmarkStart w:id="27" w:name="_Toc327254070"/>
      <w:bookmarkStart w:id="28" w:name="_Toc327255035"/>
      <w:bookmarkStart w:id="29" w:name="_Toc327255104"/>
      <w:bookmarkStart w:id="30" w:name="_Toc327255343"/>
    </w:p>
    <w:p w:rsidR="00A94679" w:rsidRPr="005C0441" w:rsidRDefault="00084C50">
      <w:pPr>
        <w:pStyle w:val="Heading3"/>
        <w:rPr>
          <w:lang w:val="fr-CA"/>
        </w:rPr>
      </w:pPr>
      <w:bookmarkStart w:id="31" w:name="_Toc314978540"/>
      <w:bookmarkStart w:id="32" w:name="_Toc302145960"/>
      <w:r w:rsidRPr="005C0441">
        <w:rPr>
          <w:lang w:val="fr-CA"/>
        </w:rPr>
        <w:t>Tests de volume</w:t>
      </w:r>
      <w:bookmarkEnd w:id="32"/>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CA6068"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Vérifier que le système peut convertir un fichier .csv de 10 gig avec succès.</w:t>
            </w:r>
          </w:p>
        </w:tc>
      </w:tr>
      <w:tr w:rsid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Default="00CA6068">
            <w:pPr>
              <w:keepLines/>
              <w:spacing w:after="120"/>
              <w:rPr>
                <w:color w:val="000000"/>
              </w:rPr>
            </w:pPr>
            <w:r w:rsidRPr="00CA6068">
              <w:rPr>
                <w:lang w:val="fr-CA"/>
              </w:rPr>
              <w:t>Créer une trace qui, une fois convertie de .</w:t>
            </w:r>
            <w:proofErr w:type="spellStart"/>
            <w:r w:rsidRPr="00CA6068">
              <w:rPr>
                <w:lang w:val="fr-CA"/>
              </w:rPr>
              <w:t>etl</w:t>
            </w:r>
            <w:proofErr w:type="spellEnd"/>
            <w:r w:rsidRPr="00CA6068">
              <w:rPr>
                <w:lang w:val="fr-CA"/>
              </w:rPr>
              <w:t xml:space="preserve"> à .csv, est d’une taille de 10 gig. </w:t>
            </w:r>
            <w:proofErr w:type="spellStart"/>
            <w:r>
              <w:t>Ensuite</w:t>
            </w:r>
            <w:proofErr w:type="spellEnd"/>
            <w:r>
              <w:t xml:space="preserve"> </w:t>
            </w:r>
            <w:proofErr w:type="spellStart"/>
            <w:r>
              <w:t>convertir</w:t>
            </w:r>
            <w:proofErr w:type="spellEnd"/>
            <w:r>
              <w:t xml:space="preserve"> </w:t>
            </w:r>
            <w:proofErr w:type="spellStart"/>
            <w:r>
              <w:t>cette</w:t>
            </w:r>
            <w:proofErr w:type="spellEnd"/>
            <w:r>
              <w:t xml:space="preserve"> trace en .</w:t>
            </w:r>
            <w:proofErr w:type="spellStart"/>
            <w:r>
              <w:t>json</w:t>
            </w:r>
            <w:proofErr w:type="spellEnd"/>
            <w:r>
              <w:t>.</w:t>
            </w:r>
          </w:p>
        </w:tc>
      </w:tr>
      <w:tr w:rsid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 :</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Default="00CA6068" w:rsidP="00CA6068">
            <w:pPr>
              <w:keepLines/>
              <w:numPr>
                <w:ilvl w:val="0"/>
                <w:numId w:val="30"/>
              </w:numPr>
              <w:spacing w:after="120" w:line="240" w:lineRule="auto"/>
              <w:ind w:hanging="360"/>
              <w:rPr>
                <w:color w:val="000000"/>
              </w:rPr>
            </w:pPr>
            <w:proofErr w:type="spellStart"/>
            <w:r>
              <w:t>L’application</w:t>
            </w:r>
            <w:proofErr w:type="spellEnd"/>
            <w:r>
              <w:t xml:space="preserve"> ne </w:t>
            </w:r>
            <w:proofErr w:type="spellStart"/>
            <w:r>
              <w:t>plante</w:t>
            </w:r>
            <w:proofErr w:type="spellEnd"/>
            <w:r>
              <w:t xml:space="preserve"> pas.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r>
              <w:rPr>
                <w:i/>
              </w:rPr>
              <w:t>.</w:t>
            </w:r>
          </w:p>
        </w:tc>
      </w:tr>
    </w:tbl>
    <w:p w:rsidR="00A94679" w:rsidRPr="005C0441" w:rsidRDefault="00A94679" w:rsidP="00F949F7">
      <w:pPr>
        <w:rPr>
          <w:lang w:val="fr-CA"/>
        </w:rPr>
      </w:pPr>
      <w:bookmarkStart w:id="33" w:name="_Toc314978543"/>
      <w:bookmarkStart w:id="34" w:name="_Toc324843646"/>
      <w:bookmarkStart w:id="35" w:name="_Toc324851953"/>
      <w:bookmarkStart w:id="36" w:name="_Toc324915536"/>
      <w:bookmarkEnd w:id="25"/>
      <w:bookmarkEnd w:id="26"/>
      <w:bookmarkEnd w:id="27"/>
      <w:bookmarkEnd w:id="28"/>
      <w:bookmarkEnd w:id="29"/>
      <w:bookmarkEnd w:id="30"/>
      <w:bookmarkEnd w:id="31"/>
    </w:p>
    <w:p w:rsidR="00D81E6E" w:rsidRPr="005C0441" w:rsidRDefault="00D81E6E" w:rsidP="00F949F7">
      <w:pPr>
        <w:rPr>
          <w:lang w:val="fr-CA"/>
        </w:rPr>
      </w:pPr>
    </w:p>
    <w:p w:rsidR="00A94679" w:rsidRPr="005C0441" w:rsidRDefault="00A94679">
      <w:pPr>
        <w:pStyle w:val="Heading1"/>
        <w:rPr>
          <w:lang w:val="fr-CA"/>
        </w:rPr>
      </w:pPr>
      <w:bookmarkStart w:id="37" w:name="_Toc433104457"/>
      <w:bookmarkStart w:id="38" w:name="_Toc302145966"/>
      <w:r w:rsidRPr="005C0441">
        <w:rPr>
          <w:lang w:val="fr-CA"/>
        </w:rPr>
        <w:t>Res</w:t>
      </w:r>
      <w:r w:rsidR="00B4507C" w:rsidRPr="005C0441">
        <w:rPr>
          <w:lang w:val="fr-CA"/>
        </w:rPr>
        <w:t>s</w:t>
      </w:r>
      <w:r w:rsidRPr="005C0441">
        <w:rPr>
          <w:lang w:val="fr-CA"/>
        </w:rPr>
        <w:t>ources</w:t>
      </w:r>
      <w:bookmarkEnd w:id="33"/>
      <w:bookmarkEnd w:id="34"/>
      <w:bookmarkEnd w:id="35"/>
      <w:bookmarkEnd w:id="36"/>
      <w:bookmarkEnd w:id="37"/>
      <w:bookmarkEnd w:id="38"/>
      <w:r w:rsidR="00084C50" w:rsidRPr="005C0441">
        <w:rPr>
          <w:lang w:val="fr-CA"/>
        </w:rPr>
        <w:t xml:space="preserve"> </w:t>
      </w:r>
    </w:p>
    <w:p w:rsidR="00C56D30" w:rsidRPr="005C0441" w:rsidRDefault="00C56D30" w:rsidP="00C56D30">
      <w:pPr>
        <w:pStyle w:val="Heading2"/>
        <w:numPr>
          <w:ilvl w:val="1"/>
          <w:numId w:val="1"/>
        </w:numPr>
        <w:rPr>
          <w:lang w:val="fr-CA"/>
        </w:rPr>
      </w:pPr>
      <w:bookmarkStart w:id="39" w:name="_Toc314978545"/>
      <w:bookmarkStart w:id="40" w:name="_Toc324843648"/>
      <w:bookmarkStart w:id="41" w:name="_Toc324851955"/>
      <w:bookmarkStart w:id="42" w:name="_Toc302145967"/>
      <w:r w:rsidRPr="005C0441">
        <w:rPr>
          <w:lang w:val="fr-CA"/>
        </w:rPr>
        <w:t>Équipe de test</w:t>
      </w:r>
      <w:bookmarkEnd w:id="42"/>
    </w:p>
    <w:p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2269"/>
        <w:gridCol w:w="2272"/>
        <w:gridCol w:w="3969"/>
      </w:tblGrid>
      <w:tr w:rsidR="00C56D30" w:rsidRPr="005C0441">
        <w:trPr>
          <w:jc w:val="center"/>
        </w:trPr>
        <w:tc>
          <w:tcPr>
            <w:tcW w:w="22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Responsabilités</w:t>
            </w:r>
          </w:p>
        </w:tc>
      </w:tr>
      <w:tr w:rsidR="00C56D30" w:rsidRPr="001A1F56">
        <w:trPr>
          <w:jc w:val="center"/>
        </w:trPr>
        <w:tc>
          <w:tcPr>
            <w:tcW w:w="2269" w:type="dxa"/>
            <w:tcBorders>
              <w:top w:val="single" w:sz="12" w:space="0" w:color="000000"/>
              <w:bottom w:val="single" w:sz="4" w:space="0" w:color="auto"/>
            </w:tcBorders>
          </w:tcPr>
          <w:p w:rsidR="00C56D30" w:rsidRPr="005C0441" w:rsidRDefault="001A1F56" w:rsidP="004559A8">
            <w:pPr>
              <w:pStyle w:val="Corpsdetexte1"/>
              <w:rPr>
                <w:lang w:val="fr-CA"/>
              </w:rPr>
            </w:pPr>
            <w:r>
              <w:rPr>
                <w:lang w:val="fr-CA"/>
              </w:rPr>
              <w:t>Rédacteur</w:t>
            </w:r>
          </w:p>
        </w:tc>
        <w:tc>
          <w:tcPr>
            <w:tcW w:w="2272"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Alexandre Thibault</w:t>
            </w:r>
          </w:p>
        </w:tc>
        <w:tc>
          <w:tcPr>
            <w:tcW w:w="3969"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Élaboration du plan de tests</w:t>
            </w:r>
          </w:p>
        </w:tc>
      </w:tr>
      <w:tr w:rsidR="00C56D30" w:rsidRPr="001A1F56">
        <w:trPr>
          <w:jc w:val="center"/>
        </w:trPr>
        <w:tc>
          <w:tcPr>
            <w:tcW w:w="2269" w:type="dxa"/>
            <w:tcBorders>
              <w:top w:val="single" w:sz="4" w:space="0" w:color="auto"/>
            </w:tcBorders>
          </w:tcPr>
          <w:p w:rsidR="00C56D30" w:rsidRPr="005C0441" w:rsidRDefault="001A1F56" w:rsidP="004559A8">
            <w:pPr>
              <w:pStyle w:val="Corpsdetexte1"/>
              <w:rPr>
                <w:lang w:val="fr-CA"/>
              </w:rPr>
            </w:pPr>
            <w:r>
              <w:rPr>
                <w:lang w:val="fr-CA"/>
              </w:rPr>
              <w:t>Testeur</w:t>
            </w:r>
          </w:p>
        </w:tc>
        <w:tc>
          <w:tcPr>
            <w:tcW w:w="2272" w:type="dxa"/>
            <w:tcBorders>
              <w:top w:val="single" w:sz="4" w:space="0" w:color="auto"/>
            </w:tcBorders>
          </w:tcPr>
          <w:p w:rsidR="00C56D30" w:rsidRPr="005C0441" w:rsidRDefault="001A1F56" w:rsidP="004559A8">
            <w:pPr>
              <w:pStyle w:val="Corpsdetexte1"/>
              <w:jc w:val="center"/>
              <w:rPr>
                <w:lang w:val="fr-CA"/>
              </w:rPr>
            </w:pPr>
            <w:r>
              <w:rPr>
                <w:lang w:val="fr-CA"/>
              </w:rPr>
              <w:t xml:space="preserve">Jonathan </w:t>
            </w:r>
            <w:proofErr w:type="spellStart"/>
            <w:r>
              <w:rPr>
                <w:lang w:val="fr-CA"/>
              </w:rPr>
              <w:t>Rochon</w:t>
            </w:r>
            <w:proofErr w:type="spellEnd"/>
          </w:p>
        </w:tc>
        <w:tc>
          <w:tcPr>
            <w:tcW w:w="3969" w:type="dxa"/>
            <w:tcBorders>
              <w:top w:val="single" w:sz="4" w:space="0" w:color="auto"/>
            </w:tcBorders>
          </w:tcPr>
          <w:p w:rsidR="00C56D30" w:rsidRPr="005C0441" w:rsidRDefault="001A1F56" w:rsidP="004559A8">
            <w:pPr>
              <w:pStyle w:val="Corpsdetexte1"/>
              <w:jc w:val="center"/>
              <w:rPr>
                <w:lang w:val="fr-CA"/>
              </w:rPr>
            </w:pPr>
            <w:r>
              <w:rPr>
                <w:lang w:val="fr-CA"/>
              </w:rPr>
              <w:t>Effectuer les tests</w:t>
            </w:r>
          </w:p>
        </w:tc>
      </w:tr>
    </w:tbl>
    <w:p w:rsidR="00C56D30" w:rsidRPr="005C0441" w:rsidRDefault="00C56D30" w:rsidP="00C56D30">
      <w:pPr>
        <w:rPr>
          <w:lang w:val="fr-CA"/>
        </w:rPr>
      </w:pPr>
    </w:p>
    <w:p w:rsidR="00C56D30" w:rsidRPr="005C0441" w:rsidRDefault="00C56D30" w:rsidP="00C56D30">
      <w:pPr>
        <w:pStyle w:val="Heading2"/>
        <w:numPr>
          <w:ilvl w:val="1"/>
          <w:numId w:val="1"/>
        </w:numPr>
        <w:rPr>
          <w:lang w:val="fr-CA"/>
        </w:rPr>
      </w:pPr>
      <w:bookmarkStart w:id="43" w:name="_Toc302145968"/>
      <w:r w:rsidRPr="005C0441">
        <w:rPr>
          <w:lang w:val="fr-CA"/>
        </w:rPr>
        <w:t>Système</w:t>
      </w:r>
      <w:bookmarkEnd w:id="43"/>
    </w:p>
    <w:p w:rsidR="003E61CB" w:rsidRDefault="003E61CB" w:rsidP="003E61CB"/>
    <w:p w:rsidR="003E61CB" w:rsidRDefault="003E61CB" w:rsidP="003E61CB">
      <w:pPr>
        <w:numPr>
          <w:ilvl w:val="0"/>
          <w:numId w:val="30"/>
        </w:numPr>
        <w:spacing w:line="240" w:lineRule="auto"/>
        <w:ind w:hanging="360"/>
        <w:contextualSpacing/>
      </w:pPr>
      <w:r>
        <w:t>PC Windows 8</w:t>
      </w:r>
    </w:p>
    <w:p w:rsidR="00C56D30" w:rsidRPr="003E61CB" w:rsidRDefault="003E61CB" w:rsidP="00F949F7">
      <w:pPr>
        <w:numPr>
          <w:ilvl w:val="0"/>
          <w:numId w:val="30"/>
        </w:numPr>
        <w:spacing w:line="240" w:lineRule="auto"/>
        <w:ind w:hanging="360"/>
        <w:contextualSpacing/>
      </w:pPr>
      <w:proofErr w:type="spellStart"/>
      <w:r>
        <w:t>UIforETW</w:t>
      </w:r>
      <w:proofErr w:type="spellEnd"/>
    </w:p>
    <w:p w:rsidR="000B1DA1" w:rsidRPr="005C0441" w:rsidRDefault="000B1DA1" w:rsidP="00F949F7">
      <w:pPr>
        <w:rPr>
          <w:lang w:val="fr-CA"/>
        </w:rPr>
      </w:pPr>
    </w:p>
    <w:p w:rsidR="00A94679" w:rsidRDefault="00B4507C" w:rsidP="003E61CB">
      <w:pPr>
        <w:pStyle w:val="Heading1"/>
        <w:rPr>
          <w:lang w:val="fr-CA"/>
        </w:rPr>
      </w:pPr>
      <w:bookmarkStart w:id="44" w:name="_Toc302145969"/>
      <w:bookmarkEnd w:id="39"/>
      <w:bookmarkEnd w:id="40"/>
      <w:bookmarkEnd w:id="41"/>
      <w:r w:rsidRPr="005C0441">
        <w:rPr>
          <w:lang w:val="fr-CA"/>
        </w:rPr>
        <w:t>Jalons du projet</w:t>
      </w:r>
      <w:bookmarkEnd w:id="44"/>
    </w:p>
    <w:p w:rsidR="003E61CB" w:rsidRPr="003E61CB" w:rsidRDefault="003E61CB" w:rsidP="003E61CB">
      <w:pPr>
        <w:rPr>
          <w:lang w:val="fr-C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trPr>
          <w:jc w:val="center"/>
        </w:trPr>
        <w:tc>
          <w:tcPr>
            <w:tcW w:w="2952" w:type="dxa"/>
            <w:shd w:val="clear" w:color="auto" w:fill="A6A6A6"/>
            <w:vAlign w:val="center"/>
          </w:tcPr>
          <w:p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rsidR="00A94679" w:rsidRPr="005C0441" w:rsidRDefault="00D6623B">
            <w:pPr>
              <w:pStyle w:val="Corpsdetexte1"/>
              <w:jc w:val="center"/>
              <w:rPr>
                <w:b/>
                <w:bCs/>
                <w:lang w:val="fr-CA"/>
              </w:rPr>
            </w:pPr>
            <w:r w:rsidRPr="005C0441">
              <w:rPr>
                <w:b/>
                <w:bCs/>
                <w:lang w:val="fr-CA"/>
              </w:rPr>
              <w:t>Date de fin</w:t>
            </w:r>
          </w:p>
        </w:tc>
      </w:tr>
      <w:tr w:rsidR="003E61CB" w:rsidRPr="005C0441">
        <w:trPr>
          <w:jc w:val="center"/>
        </w:trPr>
        <w:tc>
          <w:tcPr>
            <w:tcW w:w="2952" w:type="dxa"/>
          </w:tcPr>
          <w:p w:rsidR="003E61CB" w:rsidRPr="003E61CB" w:rsidRDefault="003E61CB">
            <w:pPr>
              <w:keepLines/>
              <w:spacing w:after="120"/>
              <w:rPr>
                <w:color w:val="000000"/>
                <w:lang w:val="fr-CA"/>
              </w:rPr>
            </w:pPr>
            <w:r w:rsidRPr="003E61CB">
              <w:rPr>
                <w:lang w:val="fr-CA"/>
              </w:rPr>
              <w:t>Rédaction du plan de test</w:t>
            </w:r>
          </w:p>
        </w:tc>
        <w:tc>
          <w:tcPr>
            <w:tcW w:w="810" w:type="dxa"/>
          </w:tcPr>
          <w:p w:rsidR="003E61CB" w:rsidRPr="003E61CB" w:rsidRDefault="003E61CB">
            <w:pPr>
              <w:keepLines/>
              <w:spacing w:after="120"/>
              <w:rPr>
                <w:color w:val="000000"/>
                <w:lang w:val="fr-CA"/>
              </w:rPr>
            </w:pPr>
          </w:p>
        </w:tc>
        <w:tc>
          <w:tcPr>
            <w:tcW w:w="1620" w:type="dxa"/>
          </w:tcPr>
          <w:p w:rsidR="003E61CB" w:rsidRDefault="003E61CB">
            <w:pPr>
              <w:keepLines/>
              <w:spacing w:after="120"/>
              <w:rPr>
                <w:color w:val="000000"/>
              </w:rPr>
            </w:pPr>
            <w:r>
              <w:t>2016-02-11</w:t>
            </w:r>
          </w:p>
        </w:tc>
        <w:tc>
          <w:tcPr>
            <w:tcW w:w="1710" w:type="dxa"/>
          </w:tcPr>
          <w:p w:rsidR="003E61CB" w:rsidRDefault="003E61CB">
            <w:pPr>
              <w:keepLines/>
              <w:spacing w:after="120"/>
              <w:rPr>
                <w:color w:val="000000"/>
              </w:rPr>
            </w:pPr>
            <w:r>
              <w:t>2016-02-12</w:t>
            </w:r>
          </w:p>
        </w:tc>
      </w:tr>
      <w:tr w:rsidR="003E61CB" w:rsidRPr="005C0441">
        <w:trPr>
          <w:jc w:val="center"/>
        </w:trPr>
        <w:tc>
          <w:tcPr>
            <w:tcW w:w="2952" w:type="dxa"/>
          </w:tcPr>
          <w:p w:rsidR="003E61CB" w:rsidRDefault="003E61CB">
            <w:pPr>
              <w:keepLines/>
              <w:spacing w:after="120"/>
              <w:rPr>
                <w:color w:val="000000"/>
              </w:rPr>
            </w:pPr>
            <w:proofErr w:type="spellStart"/>
            <w:r>
              <w:t>Résultats</w:t>
            </w:r>
            <w:proofErr w:type="spellEnd"/>
            <w:r>
              <w:t xml:space="preserve"> de tests</w:t>
            </w:r>
          </w:p>
        </w:tc>
        <w:tc>
          <w:tcPr>
            <w:tcW w:w="810" w:type="dxa"/>
          </w:tcPr>
          <w:p w:rsidR="003E61CB" w:rsidRDefault="003E61CB">
            <w:pPr>
              <w:keepLines/>
              <w:spacing w:after="120"/>
              <w:rPr>
                <w:color w:val="000000"/>
              </w:rPr>
            </w:pPr>
          </w:p>
        </w:tc>
        <w:tc>
          <w:tcPr>
            <w:tcW w:w="1620" w:type="dxa"/>
          </w:tcPr>
          <w:p w:rsidR="003E61CB" w:rsidRDefault="003E61CB">
            <w:pPr>
              <w:keepLines/>
              <w:spacing w:after="120"/>
              <w:rPr>
                <w:color w:val="000000"/>
              </w:rPr>
            </w:pPr>
            <w:r>
              <w:t>2016-04-01</w:t>
            </w:r>
          </w:p>
        </w:tc>
        <w:tc>
          <w:tcPr>
            <w:tcW w:w="1710" w:type="dxa"/>
          </w:tcPr>
          <w:p w:rsidR="003E61CB" w:rsidRDefault="003E61CB" w:rsidP="002A0431">
            <w:pPr>
              <w:keepLines/>
              <w:spacing w:after="120"/>
              <w:rPr>
                <w:color w:val="000000"/>
              </w:rPr>
            </w:pPr>
            <w:r>
              <w:t>2016-04-</w:t>
            </w:r>
            <w:r w:rsidR="002A0431">
              <w:t>10</w:t>
            </w:r>
          </w:p>
        </w:tc>
      </w:tr>
    </w:tbl>
    <w:p w:rsidR="00A94679" w:rsidRPr="005C0441" w:rsidRDefault="00A94679" w:rsidP="000B1DA1">
      <w:pPr>
        <w:rPr>
          <w:lang w:val="fr-CA"/>
        </w:rPr>
      </w:pPr>
      <w:bookmarkStart w:id="45" w:name="_Toc314978547"/>
      <w:bookmarkStart w:id="46" w:name="_Toc324843650"/>
      <w:bookmarkStart w:id="47" w:name="_Toc324851957"/>
      <w:bookmarkStart w:id="48" w:name="_Toc324915540"/>
      <w:bookmarkEnd w:id="45"/>
      <w:bookmarkEnd w:id="46"/>
      <w:bookmarkEnd w:id="47"/>
      <w:bookmarkEnd w:id="48"/>
    </w:p>
    <w:sectPr w:rsidR="00A94679" w:rsidRPr="005C0441" w:rsidSect="00E5572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0AB" w:rsidRDefault="005600AB">
      <w:r>
        <w:separator/>
      </w:r>
    </w:p>
  </w:endnote>
  <w:endnote w:type="continuationSeparator" w:id="0">
    <w:p w:rsidR="005600AB" w:rsidRDefault="0056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1E63B6">
    <w:pPr>
      <w:pStyle w:val="Footer"/>
      <w:framePr w:wrap="around" w:vAnchor="text" w:hAnchor="margin" w:xAlign="right" w:y="1"/>
      <w:rPr>
        <w:rStyle w:val="PageNumber"/>
      </w:rPr>
    </w:pPr>
    <w:r>
      <w:rPr>
        <w:rStyle w:val="PageNumber"/>
      </w:rPr>
      <w:fldChar w:fldCharType="begin"/>
    </w:r>
    <w:r w:rsidR="00CC371A">
      <w:rPr>
        <w:rStyle w:val="PageNumber"/>
      </w:rPr>
      <w:instrText xml:space="preserve">PAGE  </w:instrText>
    </w:r>
    <w:r>
      <w:rPr>
        <w:rStyle w:val="PageNumber"/>
      </w:rPr>
      <w:fldChar w:fldCharType="end"/>
    </w:r>
  </w:p>
  <w:p w:rsidR="00CC371A" w:rsidRDefault="00CC3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371A">
      <w:tc>
        <w:tcPr>
          <w:tcW w:w="3162" w:type="dxa"/>
          <w:tcBorders>
            <w:top w:val="nil"/>
            <w:left w:val="nil"/>
            <w:bottom w:val="nil"/>
            <w:right w:val="nil"/>
          </w:tcBorders>
        </w:tcPr>
        <w:p w:rsidR="00CC371A" w:rsidRPr="00141CD5" w:rsidRDefault="00CC371A">
          <w:pPr>
            <w:ind w:right="360"/>
            <w:rPr>
              <w:lang w:val="fr-CA"/>
            </w:rPr>
          </w:pPr>
          <w:r w:rsidRPr="00141CD5">
            <w:rPr>
              <w:lang w:val="fr-CA"/>
            </w:rPr>
            <w:t>Confidentiel</w:t>
          </w:r>
        </w:p>
      </w:tc>
      <w:tc>
        <w:tcPr>
          <w:tcW w:w="3162" w:type="dxa"/>
          <w:tcBorders>
            <w:top w:val="nil"/>
            <w:left w:val="nil"/>
            <w:bottom w:val="nil"/>
            <w:right w:val="nil"/>
          </w:tcBorders>
        </w:tcPr>
        <w:p w:rsidR="00CC371A" w:rsidRDefault="00CC371A" w:rsidP="00720D44">
          <w:pPr>
            <w:jc w:val="center"/>
          </w:pPr>
          <w:r>
            <w:sym w:font="Symbol" w:char="F0D3"/>
          </w:r>
          <w:sdt>
            <w:sdtPr>
              <w:alias w:val="Société"/>
              <w:id w:val="135757040"/>
              <w:placeholder>
                <w:docPart w:val="159F05AD3B3D48B6B179E4C9E8F00F22"/>
              </w:placeholder>
              <w:dataBinding w:prefixMappings="xmlns:ns0='http://schemas.openxmlformats.org/officeDocument/2006/extended-properties' " w:xpath="/ns0:Properties[1]/ns0:Company[1]" w:storeItemID="{6668398D-A668-4E3E-A5EB-62B293D839F1}"/>
              <w:text/>
            </w:sdtPr>
            <w:sdtEndPr/>
            <w:sdtContent>
              <w:proofErr w:type="spellStart"/>
              <w:r w:rsidR="003550B8">
                <w:rPr>
                  <w:lang w:val="en-CA"/>
                </w:rPr>
                <w:t>Équipe</w:t>
              </w:r>
              <w:proofErr w:type="spellEnd"/>
              <w:r w:rsidR="003550B8">
                <w:rPr>
                  <w:lang w:val="en-CA"/>
                </w:rPr>
                <w:t xml:space="preserve"> 5</w:t>
              </w:r>
            </w:sdtContent>
          </w:sdt>
          <w:r>
            <w:t xml:space="preserve">, </w:t>
          </w:r>
          <w:r w:rsidR="005600AB">
            <w:fldChar w:fldCharType="begin"/>
          </w:r>
          <w:r w:rsidR="005600AB">
            <w:instrText xml:space="preserve"> DATE  \@ "yyyy"  \* MERGEFORMAT </w:instrText>
          </w:r>
          <w:r w:rsidR="005600AB">
            <w:fldChar w:fldCharType="separate"/>
          </w:r>
          <w:r w:rsidR="003550B8">
            <w:rPr>
              <w:noProof/>
            </w:rPr>
            <w:t>2016</w:t>
          </w:r>
          <w:r w:rsidR="005600AB">
            <w:rPr>
              <w:noProof/>
            </w:rPr>
            <w:fldChar w:fldCharType="end"/>
          </w:r>
        </w:p>
      </w:tc>
      <w:tc>
        <w:tcPr>
          <w:tcW w:w="3162" w:type="dxa"/>
          <w:tcBorders>
            <w:top w:val="nil"/>
            <w:left w:val="nil"/>
            <w:bottom w:val="nil"/>
            <w:right w:val="nil"/>
          </w:tcBorders>
        </w:tcPr>
        <w:p w:rsidR="00CC371A" w:rsidRDefault="00CC371A">
          <w:pPr>
            <w:jc w:val="right"/>
          </w:pPr>
          <w:r>
            <w:t xml:space="preserve">Page </w:t>
          </w:r>
          <w:r w:rsidR="001E63B6">
            <w:rPr>
              <w:rStyle w:val="PageNumber"/>
            </w:rPr>
            <w:fldChar w:fldCharType="begin"/>
          </w:r>
          <w:r>
            <w:rPr>
              <w:rStyle w:val="PageNumber"/>
            </w:rPr>
            <w:instrText xml:space="preserve"> PAGE </w:instrText>
          </w:r>
          <w:r w:rsidR="001E63B6">
            <w:rPr>
              <w:rStyle w:val="PageNumber"/>
            </w:rPr>
            <w:fldChar w:fldCharType="separate"/>
          </w:r>
          <w:r w:rsidR="00457A7F">
            <w:rPr>
              <w:rStyle w:val="PageNumber"/>
              <w:noProof/>
            </w:rPr>
            <w:t>5</w:t>
          </w:r>
          <w:r w:rsidR="001E63B6">
            <w:rPr>
              <w:rStyle w:val="PageNumber"/>
            </w:rPr>
            <w:fldChar w:fldCharType="end"/>
          </w:r>
          <w:r>
            <w:rPr>
              <w:rStyle w:val="PageNumber"/>
            </w:rPr>
            <w:t xml:space="preserve"> de </w:t>
          </w:r>
          <w:r w:rsidR="001E63B6">
            <w:rPr>
              <w:rStyle w:val="PageNumber"/>
            </w:rPr>
            <w:fldChar w:fldCharType="begin"/>
          </w:r>
          <w:r>
            <w:rPr>
              <w:rStyle w:val="PageNumber"/>
            </w:rPr>
            <w:instrText xml:space="preserve"> NUMPAGES </w:instrText>
          </w:r>
          <w:r w:rsidR="001E63B6">
            <w:rPr>
              <w:rStyle w:val="PageNumber"/>
            </w:rPr>
            <w:fldChar w:fldCharType="separate"/>
          </w:r>
          <w:r w:rsidR="00457A7F">
            <w:rPr>
              <w:rStyle w:val="PageNumber"/>
              <w:noProof/>
            </w:rPr>
            <w:t>6</w:t>
          </w:r>
          <w:r w:rsidR="001E63B6">
            <w:rPr>
              <w:rStyle w:val="PageNumber"/>
            </w:rPr>
            <w:fldChar w:fldCharType="end"/>
          </w:r>
        </w:p>
      </w:tc>
    </w:tr>
  </w:tbl>
  <w:p w:rsidR="00CC371A" w:rsidRDefault="00CC37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0AB" w:rsidRDefault="005600AB">
      <w:r>
        <w:separator/>
      </w:r>
    </w:p>
  </w:footnote>
  <w:footnote w:type="continuationSeparator" w:id="0">
    <w:p w:rsidR="005600AB" w:rsidRDefault="00560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rPr>
        <w:sz w:val="24"/>
      </w:rPr>
    </w:pPr>
  </w:p>
  <w:p w:rsidR="00CC371A" w:rsidRDefault="00CC371A">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rsidR="00CC371A" w:rsidRDefault="003550B8">
        <w:pPr>
          <w:pBdr>
            <w:bottom w:val="single" w:sz="6" w:space="1" w:color="auto"/>
          </w:pBdr>
          <w:jc w:val="right"/>
          <w:rPr>
            <w:rFonts w:ascii="Arial" w:hAnsi="Arial"/>
            <w:b/>
            <w:sz w:val="36"/>
          </w:rPr>
        </w:pPr>
        <w:r>
          <w:rPr>
            <w:rFonts w:ascii="Arial" w:hAnsi="Arial"/>
            <w:b/>
            <w:sz w:val="36"/>
            <w:lang w:val="fr-CA"/>
          </w:rPr>
          <w:t>Équipe 5</w:t>
        </w:r>
      </w:p>
    </w:sdtContent>
  </w:sdt>
  <w:p w:rsidR="00CC371A" w:rsidRDefault="00CC371A">
    <w:pPr>
      <w:pBdr>
        <w:bottom w:val="single" w:sz="6" w:space="1" w:color="auto"/>
      </w:pBdr>
      <w:jc w:val="right"/>
      <w:rPr>
        <w:sz w:val="24"/>
      </w:rPr>
    </w:pPr>
  </w:p>
  <w:p w:rsidR="00CC371A" w:rsidRDefault="00CC37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371A">
      <w:sdt>
        <w:sdtPr>
          <w:rPr>
            <w:lang w:val="fr-CA"/>
          </w:rPr>
          <w:alias w:val="Objet "/>
          <w:id w:val="135757037"/>
          <w:placeholder>
            <w:docPart w:val="AC76E37D82F34C98BB7457562883906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C371A" w:rsidRPr="0033550B" w:rsidRDefault="0033550B" w:rsidP="001861B1">
              <w:pPr>
                <w:rPr>
                  <w:lang w:val="fr-CA"/>
                </w:rPr>
              </w:pPr>
              <w:r w:rsidRPr="0033550B">
                <w:rPr>
                  <w:lang w:val="fr-CA"/>
                </w:rPr>
                <w:t>Analyse de traces de démarrage de Chrome</w:t>
              </w:r>
            </w:p>
          </w:tc>
        </w:sdtContent>
      </w:sdt>
      <w:tc>
        <w:tcPr>
          <w:tcW w:w="3179" w:type="dxa"/>
        </w:tcPr>
        <w:p w:rsidR="00CC371A" w:rsidRDefault="00CC371A" w:rsidP="00720D44">
          <w:pPr>
            <w:tabs>
              <w:tab w:val="left" w:pos="1135"/>
            </w:tabs>
            <w:spacing w:before="40"/>
            <w:ind w:right="68"/>
            <w:jc w:val="right"/>
          </w:pPr>
          <w:r w:rsidRPr="0033550B">
            <w:rPr>
              <w:lang w:val="fr-CA"/>
            </w:rPr>
            <w:t xml:space="preserve">  </w:t>
          </w:r>
          <w:r>
            <w:t xml:space="preserve">Version: </w:t>
          </w:r>
          <w:sdt>
            <w:sdtPr>
              <w:alias w:val="État "/>
              <w:id w:val="135757038"/>
              <w:placeholder>
                <w:docPart w:val="7F1DE9D9CC114875B98057E29207609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lang w:val="en-CA"/>
                </w:rPr>
                <w:t>1.1</w:t>
              </w:r>
            </w:sdtContent>
          </w:sdt>
          <w:r>
            <w:t xml:space="preserve"> </w:t>
          </w:r>
        </w:p>
      </w:tc>
    </w:tr>
    <w:tr w:rsidR="00CC371A">
      <w:sdt>
        <w:sdtPr>
          <w:rPr>
            <w:lang w:val="fr-CA"/>
          </w:rPr>
          <w:alias w:val="Titre "/>
          <w:id w:val="135757039"/>
          <w:placeholder>
            <w:docPart w:val="A8E97F9F65804C598A24ECC140BB011A"/>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C371A" w:rsidRDefault="00CC371A" w:rsidP="001861B1">
              <w:pPr>
                <w:rPr>
                  <w:lang w:val="fr-CA"/>
                </w:rPr>
              </w:pPr>
              <w:r>
                <w:rPr>
                  <w:lang w:val="fr-CA"/>
                </w:rPr>
                <w:t>Plan de tests logiciels</w:t>
              </w:r>
            </w:p>
          </w:tc>
        </w:sdtContent>
      </w:sdt>
      <w:tc>
        <w:tcPr>
          <w:tcW w:w="3179" w:type="dxa"/>
        </w:tcPr>
        <w:p w:rsidR="00CC371A" w:rsidRDefault="00CC371A" w:rsidP="00464B26">
          <w:pPr>
            <w:jc w:val="right"/>
            <w:rPr>
              <w:lang w:val="fr-CA"/>
            </w:rPr>
          </w:pPr>
          <w:r>
            <w:rPr>
              <w:lang w:val="fr-CA"/>
            </w:rPr>
            <w:t xml:space="preserve">  Date: </w:t>
          </w:r>
          <w:r w:rsidR="001E63B6">
            <w:rPr>
              <w:lang w:val="fr-CA"/>
            </w:rPr>
            <w:fldChar w:fldCharType="begin"/>
          </w:r>
          <w:r>
            <w:rPr>
              <w:lang w:val="fr-CA"/>
            </w:rPr>
            <w:instrText xml:space="preserve"> DATE  \@ "yyyy-MM-dd"  \* MERGEFORMAT </w:instrText>
          </w:r>
          <w:r w:rsidR="001E63B6">
            <w:rPr>
              <w:lang w:val="fr-CA"/>
            </w:rPr>
            <w:fldChar w:fldCharType="separate"/>
          </w:r>
          <w:r w:rsidR="003550B8">
            <w:rPr>
              <w:noProof/>
              <w:lang w:val="fr-CA"/>
            </w:rPr>
            <w:t>2016-04-10</w:t>
          </w:r>
          <w:r w:rsidR="001E63B6">
            <w:rPr>
              <w:lang w:val="fr-CA"/>
            </w:rPr>
            <w:fldChar w:fldCharType="end"/>
          </w:r>
        </w:p>
      </w:tc>
    </w:tr>
  </w:tbl>
  <w:p w:rsidR="00CC371A" w:rsidRDefault="00CC37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CD06C0"/>
    <w:multiLevelType w:val="singleLevel"/>
    <w:tmpl w:val="FFFFFFFF"/>
    <w:lvl w:ilvl="0">
      <w:start w:val="1"/>
      <w:numFmt w:val="decimal"/>
      <w:lvlText w:val="%1."/>
      <w:legacy w:legacy="1" w:legacySpace="144" w:legacyIndent="0"/>
      <w:lvlJc w:val="left"/>
    </w:lvl>
  </w:abstractNum>
  <w:abstractNum w:abstractNumId="6">
    <w:nsid w:val="1581247B"/>
    <w:multiLevelType w:val="multilevel"/>
    <w:tmpl w:val="9BFEE6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87F7BD0"/>
    <w:multiLevelType w:val="multilevel"/>
    <w:tmpl w:val="7A5A3E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7FB29D9"/>
    <w:multiLevelType w:val="multilevel"/>
    <w:tmpl w:val="52B446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C714496"/>
    <w:multiLevelType w:val="multilevel"/>
    <w:tmpl w:val="F30CA83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4"/>
  </w:num>
  <w:num w:numId="8">
    <w:abstractNumId w:val="19"/>
  </w:num>
  <w:num w:numId="9">
    <w:abstractNumId w:val="4"/>
  </w:num>
  <w:num w:numId="10">
    <w:abstractNumId w:val="10"/>
  </w:num>
  <w:num w:numId="11">
    <w:abstractNumId w:val="9"/>
  </w:num>
  <w:num w:numId="12">
    <w:abstractNumId w:val="23"/>
  </w:num>
  <w:num w:numId="13">
    <w:abstractNumId w:val="20"/>
  </w:num>
  <w:num w:numId="14">
    <w:abstractNumId w:val="8"/>
  </w:num>
  <w:num w:numId="15">
    <w:abstractNumId w:val="11"/>
  </w:num>
  <w:num w:numId="16">
    <w:abstractNumId w:val="22"/>
  </w:num>
  <w:num w:numId="17">
    <w:abstractNumId w:val="13"/>
  </w:num>
  <w:num w:numId="18">
    <w:abstractNumId w:val="12"/>
  </w:num>
  <w:num w:numId="19">
    <w:abstractNumId w:val="21"/>
  </w:num>
  <w:num w:numId="20">
    <w:abstractNumId w:val="3"/>
  </w:num>
  <w:num w:numId="21">
    <w:abstractNumId w:val="24"/>
  </w:num>
  <w:num w:numId="22">
    <w:abstractNumId w:val="16"/>
  </w:num>
  <w:num w:numId="23">
    <w:abstractNumId w:val="2"/>
  </w:num>
  <w:num w:numId="24">
    <w:abstractNumId w:val="18"/>
  </w:num>
  <w:num w:numId="25">
    <w:abstractNumId w:val="17"/>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25"/>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6"/>
    <w:lvlOverride w:ilvl="0"/>
    <w:lvlOverride w:ilvl="1"/>
    <w:lvlOverride w:ilvl="2"/>
    <w:lvlOverride w:ilvl="3"/>
    <w:lvlOverride w:ilvl="4"/>
    <w:lvlOverride w:ilvl="5"/>
    <w:lvlOverride w:ilvl="6"/>
    <w:lvlOverride w:ilvl="7"/>
    <w:lvlOverride w:ilvl="8"/>
  </w:num>
  <w:num w:numId="3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84C50"/>
    <w:rsid w:val="000B1DA1"/>
    <w:rsid w:val="000D17D5"/>
    <w:rsid w:val="0013517C"/>
    <w:rsid w:val="00141CD5"/>
    <w:rsid w:val="0016440F"/>
    <w:rsid w:val="001861B1"/>
    <w:rsid w:val="001A1F56"/>
    <w:rsid w:val="001E63B6"/>
    <w:rsid w:val="00202D8F"/>
    <w:rsid w:val="002A0431"/>
    <w:rsid w:val="002D4F33"/>
    <w:rsid w:val="003253A3"/>
    <w:rsid w:val="0033550B"/>
    <w:rsid w:val="003550B8"/>
    <w:rsid w:val="003B3487"/>
    <w:rsid w:val="003E61CB"/>
    <w:rsid w:val="004362B4"/>
    <w:rsid w:val="0044313F"/>
    <w:rsid w:val="004559A8"/>
    <w:rsid w:val="00457A7F"/>
    <w:rsid w:val="00464B26"/>
    <w:rsid w:val="00477063"/>
    <w:rsid w:val="004D2358"/>
    <w:rsid w:val="0052278B"/>
    <w:rsid w:val="00547D41"/>
    <w:rsid w:val="005600AB"/>
    <w:rsid w:val="00597B8E"/>
    <w:rsid w:val="005C0441"/>
    <w:rsid w:val="005F524C"/>
    <w:rsid w:val="00673E00"/>
    <w:rsid w:val="00693F43"/>
    <w:rsid w:val="007079C2"/>
    <w:rsid w:val="00720D44"/>
    <w:rsid w:val="00723C37"/>
    <w:rsid w:val="007A3F8C"/>
    <w:rsid w:val="007C3EAA"/>
    <w:rsid w:val="008A397C"/>
    <w:rsid w:val="008A4B13"/>
    <w:rsid w:val="0095042A"/>
    <w:rsid w:val="00950FE2"/>
    <w:rsid w:val="00980BBD"/>
    <w:rsid w:val="009869FA"/>
    <w:rsid w:val="009D7340"/>
    <w:rsid w:val="009F2C37"/>
    <w:rsid w:val="00A23F36"/>
    <w:rsid w:val="00A272EA"/>
    <w:rsid w:val="00A94679"/>
    <w:rsid w:val="00AF0518"/>
    <w:rsid w:val="00B23F6F"/>
    <w:rsid w:val="00B43CCE"/>
    <w:rsid w:val="00B4507C"/>
    <w:rsid w:val="00BB1CB1"/>
    <w:rsid w:val="00BE23E3"/>
    <w:rsid w:val="00C56D30"/>
    <w:rsid w:val="00C61D55"/>
    <w:rsid w:val="00C627E1"/>
    <w:rsid w:val="00C62FC8"/>
    <w:rsid w:val="00C95F13"/>
    <w:rsid w:val="00CA6068"/>
    <w:rsid w:val="00CC371A"/>
    <w:rsid w:val="00CC4AF8"/>
    <w:rsid w:val="00CF1210"/>
    <w:rsid w:val="00D205AF"/>
    <w:rsid w:val="00D2616B"/>
    <w:rsid w:val="00D34B31"/>
    <w:rsid w:val="00D6623B"/>
    <w:rsid w:val="00D81E6E"/>
    <w:rsid w:val="00E04162"/>
    <w:rsid w:val="00E26678"/>
    <w:rsid w:val="00E37A13"/>
    <w:rsid w:val="00E55724"/>
    <w:rsid w:val="00E6051C"/>
    <w:rsid w:val="00E61820"/>
    <w:rsid w:val="00EB4EE9"/>
    <w:rsid w:val="00F12282"/>
    <w:rsid w:val="00F23DF6"/>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qFormat/>
    <w:rsid w:val="00E55724"/>
    <w:pPr>
      <w:keepNext/>
      <w:numPr>
        <w:numId w:val="6"/>
      </w:numPr>
      <w:spacing w:before="120" w:after="60"/>
      <w:outlineLvl w:val="0"/>
    </w:pPr>
    <w:rPr>
      <w:rFonts w:ascii="Arial" w:hAnsi="Arial"/>
      <w:b/>
      <w:sz w:val="24"/>
    </w:rPr>
  </w:style>
  <w:style w:type="paragraph" w:styleId="Heading2">
    <w:name w:val="heading 2"/>
    <w:basedOn w:val="Heading1"/>
    <w:next w:val="Normal"/>
    <w:qFormat/>
    <w:rsid w:val="00202D8F"/>
    <w:pPr>
      <w:numPr>
        <w:ilvl w:val="1"/>
      </w:numPr>
      <w:ind w:left="720" w:hanging="720"/>
      <w:outlineLvl w:val="1"/>
    </w:pPr>
    <w:rPr>
      <w:sz w:val="20"/>
    </w:rPr>
  </w:style>
  <w:style w:type="paragraph" w:styleId="Heading3">
    <w:name w:val="heading 3"/>
    <w:basedOn w:val="Heading1"/>
    <w:next w:val="Normal"/>
    <w:qFormat/>
    <w:rsid w:val="00202D8F"/>
    <w:pPr>
      <w:numPr>
        <w:ilvl w:val="2"/>
      </w:numPr>
      <w:ind w:left="720" w:hanging="720"/>
      <w:outlineLvl w:val="2"/>
    </w:pPr>
    <w:rPr>
      <w:b w:val="0"/>
      <w:i/>
      <w:sz w:val="20"/>
    </w:rPr>
  </w:style>
  <w:style w:type="paragraph" w:styleId="Heading4">
    <w:name w:val="heading 4"/>
    <w:basedOn w:val="Heading1"/>
    <w:next w:val="Normal"/>
    <w:qFormat/>
    <w:rsid w:val="00E55724"/>
    <w:pPr>
      <w:numPr>
        <w:ilvl w:val="3"/>
      </w:numPr>
      <w:outlineLvl w:val="3"/>
    </w:pPr>
    <w:rPr>
      <w:b w:val="0"/>
      <w:sz w:val="20"/>
    </w:rPr>
  </w:style>
  <w:style w:type="paragraph" w:styleId="Heading5">
    <w:name w:val="heading 5"/>
    <w:basedOn w:val="Normal"/>
    <w:next w:val="Normal"/>
    <w:qFormat/>
    <w:rsid w:val="00E55724"/>
    <w:pPr>
      <w:numPr>
        <w:ilvl w:val="4"/>
        <w:numId w:val="6"/>
      </w:numPr>
      <w:spacing w:before="240" w:after="60"/>
      <w:outlineLvl w:val="4"/>
    </w:pPr>
    <w:rPr>
      <w:sz w:val="22"/>
    </w:rPr>
  </w:style>
  <w:style w:type="paragraph" w:styleId="Heading6">
    <w:name w:val="heading 6"/>
    <w:basedOn w:val="Normal"/>
    <w:next w:val="Normal"/>
    <w:qFormat/>
    <w:rsid w:val="00E55724"/>
    <w:pPr>
      <w:numPr>
        <w:ilvl w:val="5"/>
        <w:numId w:val="6"/>
      </w:numPr>
      <w:spacing w:before="240" w:after="60"/>
      <w:outlineLvl w:val="5"/>
    </w:pPr>
    <w:rPr>
      <w:i/>
      <w:sz w:val="22"/>
    </w:rPr>
  </w:style>
  <w:style w:type="paragraph" w:styleId="Heading7">
    <w:name w:val="heading 7"/>
    <w:basedOn w:val="Normal"/>
    <w:next w:val="Normal"/>
    <w:qFormat/>
    <w:rsid w:val="00E55724"/>
    <w:pPr>
      <w:numPr>
        <w:ilvl w:val="6"/>
        <w:numId w:val="6"/>
      </w:numPr>
      <w:spacing w:before="240" w:after="60"/>
      <w:outlineLvl w:val="6"/>
    </w:pPr>
  </w:style>
  <w:style w:type="paragraph" w:styleId="Heading8">
    <w:name w:val="heading 8"/>
    <w:basedOn w:val="Normal"/>
    <w:next w:val="Normal"/>
    <w:qFormat/>
    <w:rsid w:val="00E55724"/>
    <w:pPr>
      <w:numPr>
        <w:ilvl w:val="7"/>
        <w:numId w:val="6"/>
      </w:numPr>
      <w:spacing w:before="240" w:after="60"/>
      <w:outlineLvl w:val="7"/>
    </w:pPr>
    <w:rPr>
      <w:i/>
    </w:rPr>
  </w:style>
  <w:style w:type="paragraph" w:styleId="Heading9">
    <w:name w:val="heading 9"/>
    <w:basedOn w:val="Normal"/>
    <w:next w:val="Normal"/>
    <w:qFormat/>
    <w:rsid w:val="00E55724"/>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qFormat/>
    <w:rsid w:val="00E55724"/>
    <w:pPr>
      <w:spacing w:line="240" w:lineRule="auto"/>
      <w:jc w:val="center"/>
    </w:pPr>
    <w:rPr>
      <w:rFonts w:ascii="Arial" w:hAnsi="Arial"/>
      <w:b/>
      <w:sz w:val="36"/>
    </w:rPr>
  </w:style>
  <w:style w:type="paragraph" w:styleId="Subtitle">
    <w:name w:val="Subtitle"/>
    <w:basedOn w:val="Normal"/>
    <w:qFormat/>
    <w:rsid w:val="00E55724"/>
    <w:pPr>
      <w:spacing w:after="60"/>
      <w:jc w:val="center"/>
    </w:pPr>
    <w:rPr>
      <w:rFonts w:ascii="Arial" w:hAnsi="Arial"/>
      <w:i/>
      <w:sz w:val="36"/>
      <w:lang w:val="en-AU"/>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rsid w:val="00E55724"/>
    <w:pPr>
      <w:tabs>
        <w:tab w:val="center" w:pos="4320"/>
        <w:tab w:val="right" w:pos="8640"/>
      </w:tabs>
    </w:pPr>
  </w:style>
  <w:style w:type="paragraph" w:styleId="Footer">
    <w:name w:val="footer"/>
    <w:basedOn w:val="Normal"/>
    <w:rsid w:val="00E55724"/>
    <w:pPr>
      <w:tabs>
        <w:tab w:val="center" w:pos="4320"/>
        <w:tab w:val="right" w:pos="8640"/>
      </w:tabs>
    </w:p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rsid w:val="00E55724"/>
    <w:pPr>
      <w:keepLines/>
      <w:spacing w:after="120"/>
      <w:ind w:left="720"/>
    </w:pPr>
  </w:style>
  <w:style w:type="paragraph" w:styleId="DocumentMap">
    <w:name w:val="Document Map"/>
    <w:basedOn w:val="Normal"/>
    <w:semiHidden/>
    <w:rsid w:val="00E55724"/>
    <w:pPr>
      <w:shd w:val="clear" w:color="auto" w:fill="000080"/>
    </w:pPr>
    <w:rPr>
      <w:rFonts w:ascii="Tahoma" w:hAnsi="Tahoma"/>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rsid w:val="00E55724"/>
    <w:rPr>
      <w:i/>
      <w:color w:val="0000FF"/>
    </w:rPr>
  </w:style>
  <w:style w:type="paragraph" w:styleId="BodyTextIndent">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5724"/>
    <w:pPr>
      <w:spacing w:after="120"/>
      <w:ind w:left="720"/>
    </w:pPr>
    <w:rPr>
      <w:i/>
      <w:color w:val="0000FF"/>
    </w:rPr>
  </w:style>
  <w:style w:type="character" w:styleId="Hyperlink">
    <w:name w:val="Hyperlink"/>
    <w:basedOn w:val="DefaultParagraphFont"/>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semiHidden/>
    <w:rsid w:val="00E55724"/>
    <w:pPr>
      <w:widowControl/>
      <w:spacing w:line="240" w:lineRule="auto"/>
    </w:pPr>
  </w:style>
  <w:style w:type="paragraph" w:styleId="PlainTex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1586">
      <w:bodyDiv w:val="1"/>
      <w:marLeft w:val="0"/>
      <w:marRight w:val="0"/>
      <w:marTop w:val="0"/>
      <w:marBottom w:val="0"/>
      <w:divBdr>
        <w:top w:val="none" w:sz="0" w:space="0" w:color="auto"/>
        <w:left w:val="none" w:sz="0" w:space="0" w:color="auto"/>
        <w:bottom w:val="none" w:sz="0" w:space="0" w:color="auto"/>
        <w:right w:val="none" w:sz="0" w:space="0" w:color="auto"/>
      </w:divBdr>
    </w:div>
    <w:div w:id="482234371">
      <w:bodyDiv w:val="1"/>
      <w:marLeft w:val="0"/>
      <w:marRight w:val="0"/>
      <w:marTop w:val="0"/>
      <w:marBottom w:val="0"/>
      <w:divBdr>
        <w:top w:val="none" w:sz="0" w:space="0" w:color="auto"/>
        <w:left w:val="none" w:sz="0" w:space="0" w:color="auto"/>
        <w:bottom w:val="none" w:sz="0" w:space="0" w:color="auto"/>
        <w:right w:val="none" w:sz="0" w:space="0" w:color="auto"/>
      </w:divBdr>
    </w:div>
    <w:div w:id="596904764">
      <w:bodyDiv w:val="1"/>
      <w:marLeft w:val="0"/>
      <w:marRight w:val="0"/>
      <w:marTop w:val="0"/>
      <w:marBottom w:val="0"/>
      <w:divBdr>
        <w:top w:val="none" w:sz="0" w:space="0" w:color="auto"/>
        <w:left w:val="none" w:sz="0" w:space="0" w:color="auto"/>
        <w:bottom w:val="none" w:sz="0" w:space="0" w:color="auto"/>
        <w:right w:val="none" w:sz="0" w:space="0" w:color="auto"/>
      </w:divBdr>
    </w:div>
    <w:div w:id="691032704">
      <w:bodyDiv w:val="1"/>
      <w:marLeft w:val="0"/>
      <w:marRight w:val="0"/>
      <w:marTop w:val="0"/>
      <w:marBottom w:val="0"/>
      <w:divBdr>
        <w:top w:val="none" w:sz="0" w:space="0" w:color="auto"/>
        <w:left w:val="none" w:sz="0" w:space="0" w:color="auto"/>
        <w:bottom w:val="none" w:sz="0" w:space="0" w:color="auto"/>
        <w:right w:val="none" w:sz="0" w:space="0" w:color="auto"/>
      </w:divBdr>
    </w:div>
    <w:div w:id="796029870">
      <w:bodyDiv w:val="1"/>
      <w:marLeft w:val="0"/>
      <w:marRight w:val="0"/>
      <w:marTop w:val="0"/>
      <w:marBottom w:val="0"/>
      <w:divBdr>
        <w:top w:val="none" w:sz="0" w:space="0" w:color="auto"/>
        <w:left w:val="none" w:sz="0" w:space="0" w:color="auto"/>
        <w:bottom w:val="none" w:sz="0" w:space="0" w:color="auto"/>
        <w:right w:val="none" w:sz="0" w:space="0" w:color="auto"/>
      </w:divBdr>
    </w:div>
    <w:div w:id="856121269">
      <w:bodyDiv w:val="1"/>
      <w:marLeft w:val="0"/>
      <w:marRight w:val="0"/>
      <w:marTop w:val="0"/>
      <w:marBottom w:val="0"/>
      <w:divBdr>
        <w:top w:val="none" w:sz="0" w:space="0" w:color="auto"/>
        <w:left w:val="none" w:sz="0" w:space="0" w:color="auto"/>
        <w:bottom w:val="none" w:sz="0" w:space="0" w:color="auto"/>
        <w:right w:val="none" w:sz="0" w:space="0" w:color="auto"/>
      </w:divBdr>
    </w:div>
    <w:div w:id="1097599409">
      <w:bodyDiv w:val="1"/>
      <w:marLeft w:val="0"/>
      <w:marRight w:val="0"/>
      <w:marTop w:val="0"/>
      <w:marBottom w:val="0"/>
      <w:divBdr>
        <w:top w:val="none" w:sz="0" w:space="0" w:color="auto"/>
        <w:left w:val="none" w:sz="0" w:space="0" w:color="auto"/>
        <w:bottom w:val="none" w:sz="0" w:space="0" w:color="auto"/>
        <w:right w:val="none" w:sz="0" w:space="0" w:color="auto"/>
      </w:divBdr>
    </w:div>
    <w:div w:id="1178158326">
      <w:bodyDiv w:val="1"/>
      <w:marLeft w:val="0"/>
      <w:marRight w:val="0"/>
      <w:marTop w:val="0"/>
      <w:marBottom w:val="0"/>
      <w:divBdr>
        <w:top w:val="none" w:sz="0" w:space="0" w:color="auto"/>
        <w:left w:val="none" w:sz="0" w:space="0" w:color="auto"/>
        <w:bottom w:val="none" w:sz="0" w:space="0" w:color="auto"/>
        <w:right w:val="none" w:sz="0" w:space="0" w:color="auto"/>
      </w:divBdr>
    </w:div>
    <w:div w:id="1329286203">
      <w:bodyDiv w:val="1"/>
      <w:marLeft w:val="0"/>
      <w:marRight w:val="0"/>
      <w:marTop w:val="0"/>
      <w:marBottom w:val="0"/>
      <w:divBdr>
        <w:top w:val="none" w:sz="0" w:space="0" w:color="auto"/>
        <w:left w:val="none" w:sz="0" w:space="0" w:color="auto"/>
        <w:bottom w:val="none" w:sz="0" w:space="0" w:color="auto"/>
        <w:right w:val="none" w:sz="0" w:space="0" w:color="auto"/>
      </w:divBdr>
    </w:div>
    <w:div w:id="1495105082">
      <w:bodyDiv w:val="1"/>
      <w:marLeft w:val="0"/>
      <w:marRight w:val="0"/>
      <w:marTop w:val="0"/>
      <w:marBottom w:val="0"/>
      <w:divBdr>
        <w:top w:val="none" w:sz="0" w:space="0" w:color="auto"/>
        <w:left w:val="none" w:sz="0" w:space="0" w:color="auto"/>
        <w:bottom w:val="none" w:sz="0" w:space="0" w:color="auto"/>
        <w:right w:val="none" w:sz="0" w:space="0" w:color="auto"/>
      </w:divBdr>
    </w:div>
    <w:div w:id="17373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PlaceholderText"/>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PlaceholderText"/>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PlaceholderText"/>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PlaceholderText"/>
            </w:rPr>
            <w:t>[Société]</w:t>
          </w:r>
        </w:p>
      </w:docPartBody>
    </w:docPart>
    <w:docPart>
      <w:docPartPr>
        <w:name w:val="AC76E37D82F34C98BB74575628839064"/>
        <w:category>
          <w:name w:val="Général"/>
          <w:gallery w:val="placeholder"/>
        </w:category>
        <w:types>
          <w:type w:val="bbPlcHdr"/>
        </w:types>
        <w:behaviors>
          <w:behavior w:val="content"/>
        </w:behaviors>
        <w:guid w:val="{ECB4ED8F-5D1B-4591-82E8-818DBEBFA5A3}"/>
      </w:docPartPr>
      <w:docPartBody>
        <w:p w:rsidR="00FA3DAC" w:rsidRDefault="009E2935">
          <w:r w:rsidRPr="0081735C">
            <w:rPr>
              <w:rStyle w:val="PlaceholderText"/>
            </w:rPr>
            <w:t>[Objet ]</w:t>
          </w:r>
        </w:p>
      </w:docPartBody>
    </w:docPart>
    <w:docPart>
      <w:docPartPr>
        <w:name w:val="7F1DE9D9CC114875B98057E29207609C"/>
        <w:category>
          <w:name w:val="Général"/>
          <w:gallery w:val="placeholder"/>
        </w:category>
        <w:types>
          <w:type w:val="bbPlcHdr"/>
        </w:types>
        <w:behaviors>
          <w:behavior w:val="content"/>
        </w:behaviors>
        <w:guid w:val="{2A9608B9-1A1F-43B1-B267-9B55D1DF4CB9}"/>
      </w:docPartPr>
      <w:docPartBody>
        <w:p w:rsidR="00FA3DAC" w:rsidRDefault="009E2935">
          <w:r w:rsidRPr="0081735C">
            <w:rPr>
              <w:rStyle w:val="PlaceholderText"/>
            </w:rPr>
            <w:t>[État ]</w:t>
          </w:r>
        </w:p>
      </w:docPartBody>
    </w:docPart>
    <w:docPart>
      <w:docPartPr>
        <w:name w:val="A8E97F9F65804C598A24ECC140BB011A"/>
        <w:category>
          <w:name w:val="Général"/>
          <w:gallery w:val="placeholder"/>
        </w:category>
        <w:types>
          <w:type w:val="bbPlcHdr"/>
        </w:types>
        <w:behaviors>
          <w:behavior w:val="content"/>
        </w:behaviors>
        <w:guid w:val="{B7AD1FAA-1549-46DD-88E7-DA170CEAE8A0}"/>
      </w:docPartPr>
      <w:docPartBody>
        <w:p w:rsidR="00FA3DAC" w:rsidRDefault="009E2935">
          <w:r w:rsidRPr="0081735C">
            <w:rPr>
              <w:rStyle w:val="PlaceholderText"/>
            </w:rPr>
            <w:t>[Titre ]</w:t>
          </w:r>
        </w:p>
      </w:docPartBody>
    </w:docPart>
    <w:docPart>
      <w:docPartPr>
        <w:name w:val="159F05AD3B3D48B6B179E4C9E8F00F22"/>
        <w:category>
          <w:name w:val="Général"/>
          <w:gallery w:val="placeholder"/>
        </w:category>
        <w:types>
          <w:type w:val="bbPlcHdr"/>
        </w:types>
        <w:behaviors>
          <w:behavior w:val="content"/>
        </w:behaviors>
        <w:guid w:val="{250F2912-C52A-4523-90A0-975CF4AAF630}"/>
      </w:docPartPr>
      <w:docPartBody>
        <w:p w:rsidR="00FA3DAC" w:rsidRDefault="009E2935">
          <w:r w:rsidRPr="0081735C">
            <w:rPr>
              <w:rStyle w:val="PlaceholderText"/>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9E2935"/>
    <w:rsid w:val="001832ED"/>
    <w:rsid w:val="004A7507"/>
    <w:rsid w:val="00571C51"/>
    <w:rsid w:val="007B6FD8"/>
    <w:rsid w:val="009E2935"/>
    <w:rsid w:val="00A90829"/>
    <w:rsid w:val="00AC2DC1"/>
    <w:rsid w:val="00CC22A2"/>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3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3399E-BC5B-4999-90C1-EE3E4407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112</TotalTime>
  <Pages>6</Pages>
  <Words>923</Words>
  <Characters>5080</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Équipe 5</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Analyse de traces de démarrage de Chrome</dc:subject>
  <dc:creator>Olivier Gendreau</dc:creator>
  <cp:lastModifiedBy>Alexandre Thibault</cp:lastModifiedBy>
  <cp:revision>28</cp:revision>
  <cp:lastPrinted>2011-08-24T20:18:00Z</cp:lastPrinted>
  <dcterms:created xsi:type="dcterms:W3CDTF">2011-08-24T20:18:00Z</dcterms:created>
  <dcterms:modified xsi:type="dcterms:W3CDTF">2016-04-10T18:13:00Z</dcterms:modified>
  <cp:contentStatus>1.1</cp:contentStatus>
</cp:coreProperties>
</file>