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XSpec="center" w:tblpY="3226"/>
        <w:tblW w:w="15229" w:type="dxa"/>
        <w:tblLayout w:type="fixed"/>
        <w:tblLook w:val="04A0" w:firstRow="1" w:lastRow="0" w:firstColumn="1" w:lastColumn="0" w:noHBand="0" w:noVBand="1"/>
      </w:tblPr>
      <w:tblGrid>
        <w:gridCol w:w="704"/>
        <w:gridCol w:w="3940"/>
        <w:gridCol w:w="2268"/>
        <w:gridCol w:w="1276"/>
        <w:gridCol w:w="1807"/>
        <w:gridCol w:w="1665"/>
        <w:gridCol w:w="2143"/>
        <w:gridCol w:w="1426"/>
      </w:tblGrid>
      <w:tr w:rsidR="00BD4A68" w:rsidTr="00765CE2">
        <w:trPr>
          <w:trHeight w:val="1927"/>
        </w:trPr>
        <w:tc>
          <w:tcPr>
            <w:tcW w:w="704" w:type="dxa"/>
            <w:shd w:val="clear" w:color="auto" w:fill="BFBFBF" w:themeFill="background1" w:themeFillShade="BF"/>
          </w:tcPr>
          <w:p w:rsidR="00BD4A68" w:rsidRPr="00BD4A68" w:rsidRDefault="00BD4A68" w:rsidP="00765CE2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3940" w:type="dxa"/>
            <w:shd w:val="clear" w:color="auto" w:fill="BFBFBF" w:themeFill="background1" w:themeFillShade="BF"/>
          </w:tcPr>
          <w:p w:rsidR="00BD4A68" w:rsidRPr="006560FE" w:rsidRDefault="00BD4A68" w:rsidP="00765CE2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6560FE">
              <w:rPr>
                <w:rFonts w:asciiTheme="minorHAnsi" w:hAnsiTheme="minorHAnsi"/>
                <w:b/>
              </w:rPr>
              <w:t>TITULO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BD4A68" w:rsidRPr="006560FE" w:rsidRDefault="00BD4A68" w:rsidP="00765CE2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6560FE">
              <w:rPr>
                <w:rFonts w:asciiTheme="minorHAnsi" w:hAnsiTheme="minorHAnsi"/>
                <w:b/>
              </w:rPr>
              <w:t>AUTOR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D4A68" w:rsidRPr="006560FE" w:rsidRDefault="00BD4A68" w:rsidP="00765CE2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6560FE">
              <w:rPr>
                <w:rFonts w:asciiTheme="minorHAnsi" w:hAnsiTheme="minorHAnsi"/>
                <w:b/>
              </w:rPr>
              <w:t>AÑO</w:t>
            </w:r>
          </w:p>
        </w:tc>
        <w:tc>
          <w:tcPr>
            <w:tcW w:w="1807" w:type="dxa"/>
            <w:shd w:val="clear" w:color="auto" w:fill="BFBFBF" w:themeFill="background1" w:themeFillShade="BF"/>
          </w:tcPr>
          <w:p w:rsidR="00BD4A68" w:rsidRPr="006560FE" w:rsidRDefault="00BD4A68" w:rsidP="00765CE2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6560FE">
              <w:rPr>
                <w:rFonts w:asciiTheme="minorHAnsi" w:hAnsiTheme="minorHAnsi"/>
                <w:b/>
              </w:rPr>
              <w:t>EDITORIAL</w:t>
            </w:r>
          </w:p>
        </w:tc>
        <w:tc>
          <w:tcPr>
            <w:tcW w:w="1665" w:type="dxa"/>
            <w:shd w:val="clear" w:color="auto" w:fill="BFBFBF" w:themeFill="background1" w:themeFillShade="BF"/>
          </w:tcPr>
          <w:p w:rsidR="00BD4A68" w:rsidRPr="006560FE" w:rsidRDefault="00BD4A68" w:rsidP="00765CE2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6560FE">
              <w:rPr>
                <w:rFonts w:asciiTheme="minorHAnsi" w:hAnsiTheme="minorHAnsi"/>
                <w:b/>
              </w:rPr>
              <w:t>NO. DE PAGINAS</w:t>
            </w:r>
          </w:p>
        </w:tc>
        <w:tc>
          <w:tcPr>
            <w:tcW w:w="2143" w:type="dxa"/>
            <w:shd w:val="clear" w:color="auto" w:fill="BFBFBF" w:themeFill="background1" w:themeFillShade="BF"/>
          </w:tcPr>
          <w:p w:rsidR="00BD4A68" w:rsidRPr="006560FE" w:rsidRDefault="00BD4A68" w:rsidP="00765CE2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  <w:sz w:val="18"/>
              </w:rPr>
            </w:pPr>
            <w:r w:rsidRPr="006560FE">
              <w:rPr>
                <w:rFonts w:asciiTheme="minorHAnsi" w:hAnsiTheme="minorHAnsi"/>
                <w:b/>
                <w:sz w:val="16"/>
              </w:rPr>
              <w:t>NO. DE PAG. DISPO</w:t>
            </w:r>
            <w:r w:rsidR="00A12A5E">
              <w:rPr>
                <w:rFonts w:asciiTheme="minorHAnsi" w:hAnsiTheme="minorHAnsi"/>
                <w:b/>
                <w:sz w:val="16"/>
              </w:rPr>
              <w:t>NIBLES PARA IMPRESIÓN O COPIA</w:t>
            </w:r>
          </w:p>
        </w:tc>
        <w:tc>
          <w:tcPr>
            <w:tcW w:w="1426" w:type="dxa"/>
            <w:shd w:val="clear" w:color="auto" w:fill="BFBFBF" w:themeFill="background1" w:themeFillShade="BF"/>
          </w:tcPr>
          <w:p w:rsidR="00BD4A68" w:rsidRPr="006560FE" w:rsidRDefault="00BD4A68" w:rsidP="00765CE2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  <w:sz w:val="18"/>
              </w:rPr>
            </w:pPr>
            <w:r w:rsidRPr="006560FE">
              <w:rPr>
                <w:rFonts w:asciiTheme="minorHAnsi" w:hAnsiTheme="minorHAnsi"/>
                <w:b/>
                <w:sz w:val="18"/>
              </w:rPr>
              <w:t>ISBN</w:t>
            </w:r>
          </w:p>
        </w:tc>
      </w:tr>
      <w:tr w:rsidR="00BD4A68" w:rsidTr="00765CE2">
        <w:trPr>
          <w:trHeight w:val="1058"/>
        </w:trPr>
        <w:tc>
          <w:tcPr>
            <w:tcW w:w="704" w:type="dxa"/>
            <w:vAlign w:val="center"/>
          </w:tcPr>
          <w:p w:rsidR="00BD4A68" w:rsidRPr="008C6361" w:rsidRDefault="00BD4A68" w:rsidP="00765CE2">
            <w:pPr>
              <w:pStyle w:val="Prrafodelista"/>
              <w:ind w:left="0"/>
              <w:jc w:val="both"/>
              <w:rPr>
                <w:rFonts w:ascii="Helvetica" w:hAnsi="Helvetica"/>
                <w:b/>
                <w:color w:val="555555"/>
                <w:szCs w:val="23"/>
                <w:shd w:val="clear" w:color="auto" w:fill="FFFFFF"/>
              </w:rPr>
            </w:pPr>
            <w:r w:rsidRPr="008C6361">
              <w:rPr>
                <w:rFonts w:ascii="Helvetica" w:hAnsi="Helvetica"/>
                <w:b/>
                <w:color w:val="555555"/>
                <w:szCs w:val="23"/>
                <w:shd w:val="clear" w:color="auto" w:fill="FFFFFF"/>
              </w:rPr>
              <w:t>A</w:t>
            </w:r>
          </w:p>
        </w:tc>
        <w:tc>
          <w:tcPr>
            <w:tcW w:w="3940" w:type="dxa"/>
            <w:vAlign w:val="center"/>
          </w:tcPr>
          <w:p w:rsidR="00BD4A68" w:rsidRPr="006560FE" w:rsidRDefault="00BD4A68" w:rsidP="00765CE2">
            <w:pPr>
              <w:pStyle w:val="Prrafodelista"/>
              <w:ind w:left="0"/>
              <w:jc w:val="both"/>
              <w:rPr>
                <w:rFonts w:asciiTheme="minorHAnsi" w:hAnsiTheme="minorHAnsi"/>
                <w:color w:val="555555"/>
                <w:szCs w:val="23"/>
                <w:shd w:val="clear" w:color="auto" w:fill="FFFFFF"/>
              </w:rPr>
            </w:pPr>
            <w:r w:rsidRPr="006560FE">
              <w:rPr>
                <w:rFonts w:asciiTheme="minorHAnsi" w:hAnsiTheme="minorHAnsi"/>
                <w:color w:val="555555"/>
                <w:szCs w:val="23"/>
                <w:shd w:val="clear" w:color="auto" w:fill="FFFFFF"/>
              </w:rPr>
              <w:t>Innovación en bibliotecas</w:t>
            </w:r>
          </w:p>
          <w:p w:rsidR="00BD4A68" w:rsidRPr="006560FE" w:rsidRDefault="00BD4A68" w:rsidP="00765CE2">
            <w:pPr>
              <w:pStyle w:val="Prrafodelista"/>
              <w:ind w:left="0"/>
              <w:jc w:val="both"/>
              <w:rPr>
                <w:rFonts w:asciiTheme="minorHAnsi" w:hAnsiTheme="minorHAnsi"/>
                <w:color w:val="555555"/>
                <w:szCs w:val="23"/>
                <w:shd w:val="clear" w:color="auto" w:fill="FFFFFF"/>
              </w:rPr>
            </w:pPr>
          </w:p>
        </w:tc>
        <w:tc>
          <w:tcPr>
            <w:tcW w:w="2268" w:type="dxa"/>
            <w:vAlign w:val="center"/>
          </w:tcPr>
          <w:p w:rsidR="00BD4A68" w:rsidRPr="006560FE" w:rsidRDefault="00DD165B" w:rsidP="00765CE2">
            <w:pPr>
              <w:pStyle w:val="Prrafodelista"/>
              <w:ind w:left="0"/>
              <w:jc w:val="both"/>
              <w:rPr>
                <w:rFonts w:asciiTheme="minorHAnsi" w:hAnsiTheme="minorHAnsi"/>
                <w:color w:val="555555"/>
                <w:szCs w:val="23"/>
                <w:shd w:val="clear" w:color="auto" w:fill="FFFFFF"/>
              </w:rPr>
            </w:pPr>
            <w:hyperlink r:id="rId4" w:history="1">
              <w:proofErr w:type="spellStart"/>
              <w:r w:rsidR="00BD4A68" w:rsidRPr="006560FE">
                <w:rPr>
                  <w:rFonts w:asciiTheme="minorHAnsi" w:hAnsiTheme="minorHAnsi"/>
                  <w:color w:val="555555"/>
                  <w:szCs w:val="23"/>
                  <w:shd w:val="clear" w:color="auto" w:fill="FFFFFF"/>
                </w:rPr>
                <w:t>Riaza</w:t>
              </w:r>
              <w:proofErr w:type="spellEnd"/>
              <w:r w:rsidR="00BD4A68" w:rsidRPr="006560FE">
                <w:rPr>
                  <w:rFonts w:asciiTheme="minorHAnsi" w:hAnsiTheme="minorHAnsi"/>
                  <w:color w:val="555555"/>
                  <w:szCs w:val="23"/>
                  <w:shd w:val="clear" w:color="auto" w:fill="FFFFFF"/>
                </w:rPr>
                <w:t xml:space="preserve"> Maribel</w:t>
              </w:r>
            </w:hyperlink>
            <w:r w:rsidR="00BD4A68" w:rsidRPr="006560FE">
              <w:rPr>
                <w:rFonts w:asciiTheme="minorHAnsi" w:hAnsiTheme="minorHAnsi"/>
                <w:color w:val="555555"/>
                <w:szCs w:val="23"/>
                <w:shd w:val="clear" w:color="auto" w:fill="FFFFFF"/>
              </w:rPr>
              <w:t> </w:t>
            </w:r>
          </w:p>
        </w:tc>
        <w:tc>
          <w:tcPr>
            <w:tcW w:w="1276" w:type="dxa"/>
            <w:vAlign w:val="center"/>
          </w:tcPr>
          <w:p w:rsidR="00BD4A68" w:rsidRPr="006560FE" w:rsidRDefault="00BD4A68" w:rsidP="00765CE2">
            <w:pPr>
              <w:pStyle w:val="Prrafodelista"/>
              <w:ind w:left="0"/>
              <w:jc w:val="both"/>
              <w:rPr>
                <w:rFonts w:asciiTheme="minorHAnsi" w:hAnsiTheme="minorHAnsi"/>
              </w:rPr>
            </w:pPr>
          </w:p>
        </w:tc>
        <w:tc>
          <w:tcPr>
            <w:tcW w:w="1807" w:type="dxa"/>
            <w:vAlign w:val="center"/>
          </w:tcPr>
          <w:p w:rsidR="00BD4A68" w:rsidRPr="006560FE" w:rsidRDefault="00BD4A68" w:rsidP="00765CE2">
            <w:pPr>
              <w:pStyle w:val="Prrafodelista"/>
              <w:ind w:left="0"/>
              <w:jc w:val="both"/>
              <w:rPr>
                <w:rFonts w:asciiTheme="minorHAnsi" w:hAnsiTheme="minorHAnsi"/>
              </w:rPr>
            </w:pPr>
          </w:p>
        </w:tc>
        <w:tc>
          <w:tcPr>
            <w:tcW w:w="1665" w:type="dxa"/>
            <w:vAlign w:val="center"/>
          </w:tcPr>
          <w:p w:rsidR="00BD4A68" w:rsidRPr="006560FE" w:rsidRDefault="00BD4A68" w:rsidP="00765CE2">
            <w:pPr>
              <w:pStyle w:val="Prrafodelista"/>
              <w:ind w:left="0"/>
              <w:jc w:val="both"/>
              <w:rPr>
                <w:rFonts w:asciiTheme="minorHAnsi" w:hAnsiTheme="minorHAnsi"/>
              </w:rPr>
            </w:pPr>
          </w:p>
        </w:tc>
        <w:tc>
          <w:tcPr>
            <w:tcW w:w="2143" w:type="dxa"/>
            <w:vAlign w:val="center"/>
          </w:tcPr>
          <w:p w:rsidR="00BD4A68" w:rsidRPr="006560FE" w:rsidRDefault="00BD4A68" w:rsidP="00765CE2">
            <w:pPr>
              <w:pStyle w:val="Prrafodelista"/>
              <w:ind w:left="0"/>
              <w:jc w:val="both"/>
              <w:rPr>
                <w:rFonts w:asciiTheme="minorHAnsi" w:hAnsiTheme="minorHAnsi"/>
                <w:sz w:val="18"/>
              </w:rPr>
            </w:pPr>
          </w:p>
        </w:tc>
        <w:tc>
          <w:tcPr>
            <w:tcW w:w="1426" w:type="dxa"/>
            <w:vAlign w:val="center"/>
          </w:tcPr>
          <w:p w:rsidR="00BD4A68" w:rsidRPr="006560FE" w:rsidRDefault="00BD4A68" w:rsidP="00765CE2">
            <w:pPr>
              <w:pStyle w:val="Prrafodelista"/>
              <w:ind w:left="0"/>
              <w:jc w:val="both"/>
              <w:rPr>
                <w:rFonts w:asciiTheme="minorHAnsi" w:hAnsiTheme="minorHAnsi"/>
                <w:sz w:val="18"/>
              </w:rPr>
            </w:pPr>
          </w:p>
        </w:tc>
      </w:tr>
      <w:tr w:rsidR="00BD4A68" w:rsidTr="00765CE2">
        <w:trPr>
          <w:trHeight w:val="1084"/>
        </w:trPr>
        <w:tc>
          <w:tcPr>
            <w:tcW w:w="704" w:type="dxa"/>
            <w:vAlign w:val="center"/>
          </w:tcPr>
          <w:p w:rsidR="00BD4A68" w:rsidRPr="008C6361" w:rsidRDefault="00BD4A68" w:rsidP="00765CE2">
            <w:pPr>
              <w:pStyle w:val="Prrafodelista"/>
              <w:ind w:left="0"/>
              <w:jc w:val="both"/>
              <w:rPr>
                <w:rFonts w:ascii="Helvetica" w:hAnsi="Helvetica"/>
                <w:b/>
                <w:color w:val="555555"/>
                <w:szCs w:val="23"/>
                <w:shd w:val="clear" w:color="auto" w:fill="FFFFFF"/>
              </w:rPr>
            </w:pPr>
            <w:r w:rsidRPr="008C6361">
              <w:rPr>
                <w:rFonts w:ascii="Helvetica" w:hAnsi="Helvetica"/>
                <w:b/>
                <w:color w:val="555555"/>
                <w:szCs w:val="23"/>
                <w:shd w:val="clear" w:color="auto" w:fill="FFFFFF"/>
              </w:rPr>
              <w:t>B</w:t>
            </w:r>
          </w:p>
        </w:tc>
        <w:tc>
          <w:tcPr>
            <w:tcW w:w="3940" w:type="dxa"/>
            <w:vAlign w:val="center"/>
          </w:tcPr>
          <w:p w:rsidR="00BD4A68" w:rsidRPr="006560FE" w:rsidRDefault="00BD4A68" w:rsidP="00765CE2">
            <w:pPr>
              <w:pStyle w:val="Prrafodelista"/>
              <w:ind w:left="0"/>
              <w:jc w:val="both"/>
              <w:rPr>
                <w:rFonts w:asciiTheme="minorHAnsi" w:hAnsiTheme="minorHAnsi"/>
                <w:color w:val="555555"/>
                <w:szCs w:val="23"/>
                <w:shd w:val="clear" w:color="auto" w:fill="FFFFFF"/>
              </w:rPr>
            </w:pPr>
            <w:r w:rsidRPr="006560FE">
              <w:rPr>
                <w:rFonts w:asciiTheme="minorHAnsi" w:hAnsiTheme="minorHAnsi"/>
                <w:color w:val="555555"/>
                <w:szCs w:val="23"/>
                <w:shd w:val="clear" w:color="auto" w:fill="FFFFFF"/>
              </w:rPr>
              <w:t>Atención sanitaria</w:t>
            </w:r>
          </w:p>
          <w:p w:rsidR="00BD4A68" w:rsidRPr="006560FE" w:rsidRDefault="00BD4A68" w:rsidP="00765CE2">
            <w:pPr>
              <w:pStyle w:val="Prrafodelista"/>
              <w:ind w:left="0"/>
              <w:jc w:val="both"/>
              <w:rPr>
                <w:rFonts w:asciiTheme="minorHAnsi" w:hAnsiTheme="minorHAnsi"/>
                <w:color w:val="555555"/>
                <w:szCs w:val="23"/>
                <w:shd w:val="clear" w:color="auto" w:fill="FFFFFF"/>
              </w:rPr>
            </w:pPr>
          </w:p>
        </w:tc>
        <w:tc>
          <w:tcPr>
            <w:tcW w:w="2268" w:type="dxa"/>
            <w:vAlign w:val="center"/>
          </w:tcPr>
          <w:p w:rsidR="00BD4A68" w:rsidRPr="006560FE" w:rsidRDefault="00DD165B" w:rsidP="00765CE2">
            <w:pPr>
              <w:pStyle w:val="Prrafodelista"/>
              <w:ind w:left="0"/>
              <w:jc w:val="both"/>
              <w:rPr>
                <w:rFonts w:asciiTheme="minorHAnsi" w:hAnsiTheme="minorHAnsi"/>
                <w:color w:val="555555"/>
                <w:szCs w:val="23"/>
                <w:shd w:val="clear" w:color="auto" w:fill="FFFFFF"/>
              </w:rPr>
            </w:pPr>
            <w:hyperlink r:id="rId5" w:history="1">
              <w:r w:rsidR="00BD4A68" w:rsidRPr="006560FE">
                <w:rPr>
                  <w:rFonts w:asciiTheme="minorHAnsi" w:hAnsiTheme="minorHAnsi"/>
                  <w:color w:val="555555"/>
                  <w:szCs w:val="23"/>
                  <w:shd w:val="clear" w:color="auto" w:fill="FFFFFF"/>
                </w:rPr>
                <w:t>Pérez de La Plaza</w:t>
              </w:r>
            </w:hyperlink>
          </w:p>
        </w:tc>
        <w:tc>
          <w:tcPr>
            <w:tcW w:w="1276" w:type="dxa"/>
            <w:vAlign w:val="center"/>
          </w:tcPr>
          <w:p w:rsidR="00BD4A68" w:rsidRPr="006560FE" w:rsidRDefault="00BD4A68" w:rsidP="00765CE2">
            <w:pPr>
              <w:pStyle w:val="Prrafodelista"/>
              <w:ind w:left="0"/>
              <w:jc w:val="both"/>
              <w:rPr>
                <w:rFonts w:asciiTheme="minorHAnsi" w:hAnsiTheme="minorHAnsi"/>
              </w:rPr>
            </w:pPr>
          </w:p>
        </w:tc>
        <w:tc>
          <w:tcPr>
            <w:tcW w:w="1807" w:type="dxa"/>
            <w:vAlign w:val="center"/>
          </w:tcPr>
          <w:p w:rsidR="00BD4A68" w:rsidRPr="006560FE" w:rsidRDefault="00BD4A68" w:rsidP="00765CE2">
            <w:pPr>
              <w:pStyle w:val="Prrafodelista"/>
              <w:ind w:left="0"/>
              <w:jc w:val="both"/>
              <w:rPr>
                <w:rFonts w:asciiTheme="minorHAnsi" w:hAnsiTheme="minorHAnsi"/>
              </w:rPr>
            </w:pPr>
          </w:p>
        </w:tc>
        <w:tc>
          <w:tcPr>
            <w:tcW w:w="1665" w:type="dxa"/>
            <w:vAlign w:val="center"/>
          </w:tcPr>
          <w:p w:rsidR="00BD4A68" w:rsidRPr="006560FE" w:rsidRDefault="00BD4A68" w:rsidP="00765CE2">
            <w:pPr>
              <w:pStyle w:val="Prrafodelista"/>
              <w:ind w:left="0"/>
              <w:jc w:val="both"/>
              <w:rPr>
                <w:rFonts w:asciiTheme="minorHAnsi" w:hAnsiTheme="minorHAnsi"/>
              </w:rPr>
            </w:pPr>
          </w:p>
        </w:tc>
        <w:tc>
          <w:tcPr>
            <w:tcW w:w="2143" w:type="dxa"/>
            <w:vAlign w:val="center"/>
          </w:tcPr>
          <w:p w:rsidR="00BD4A68" w:rsidRPr="006560FE" w:rsidRDefault="00BD4A68" w:rsidP="00765CE2">
            <w:pPr>
              <w:pStyle w:val="Prrafodelista"/>
              <w:ind w:left="0"/>
              <w:jc w:val="both"/>
              <w:rPr>
                <w:rFonts w:asciiTheme="minorHAnsi" w:hAnsiTheme="minorHAnsi"/>
                <w:sz w:val="18"/>
              </w:rPr>
            </w:pPr>
          </w:p>
        </w:tc>
        <w:tc>
          <w:tcPr>
            <w:tcW w:w="1426" w:type="dxa"/>
            <w:vAlign w:val="center"/>
          </w:tcPr>
          <w:p w:rsidR="00BD4A68" w:rsidRPr="006560FE" w:rsidRDefault="00BD4A68" w:rsidP="00765CE2">
            <w:pPr>
              <w:pStyle w:val="Prrafodelista"/>
              <w:ind w:left="0"/>
              <w:jc w:val="both"/>
              <w:rPr>
                <w:rFonts w:asciiTheme="minorHAnsi" w:hAnsiTheme="minorHAnsi"/>
                <w:sz w:val="18"/>
              </w:rPr>
            </w:pPr>
          </w:p>
        </w:tc>
      </w:tr>
      <w:tr w:rsidR="00BD4A68" w:rsidTr="00765CE2">
        <w:trPr>
          <w:trHeight w:val="852"/>
        </w:trPr>
        <w:tc>
          <w:tcPr>
            <w:tcW w:w="704" w:type="dxa"/>
            <w:vAlign w:val="center"/>
          </w:tcPr>
          <w:p w:rsidR="00BD4A68" w:rsidRPr="008C6361" w:rsidRDefault="00BD4A68" w:rsidP="00765CE2">
            <w:pPr>
              <w:pStyle w:val="Prrafodelista"/>
              <w:ind w:left="0"/>
              <w:jc w:val="both"/>
              <w:rPr>
                <w:rFonts w:ascii="Helvetica" w:hAnsi="Helvetica"/>
                <w:b/>
                <w:color w:val="555555"/>
                <w:szCs w:val="23"/>
                <w:shd w:val="clear" w:color="auto" w:fill="FFFFFF"/>
              </w:rPr>
            </w:pPr>
            <w:r w:rsidRPr="008C6361">
              <w:rPr>
                <w:rFonts w:ascii="Helvetica" w:hAnsi="Helvetica"/>
                <w:b/>
                <w:color w:val="555555"/>
                <w:szCs w:val="23"/>
                <w:shd w:val="clear" w:color="auto" w:fill="FFFFFF"/>
              </w:rPr>
              <w:t>C</w:t>
            </w:r>
          </w:p>
        </w:tc>
        <w:tc>
          <w:tcPr>
            <w:tcW w:w="3940" w:type="dxa"/>
            <w:vAlign w:val="center"/>
          </w:tcPr>
          <w:p w:rsidR="00BD4A68" w:rsidRPr="006560FE" w:rsidRDefault="00BD4A68" w:rsidP="00765CE2">
            <w:pPr>
              <w:pStyle w:val="Prrafodelista"/>
              <w:ind w:left="0"/>
              <w:jc w:val="both"/>
              <w:rPr>
                <w:rFonts w:asciiTheme="minorHAnsi" w:hAnsiTheme="minorHAnsi"/>
                <w:color w:val="555555"/>
                <w:szCs w:val="23"/>
                <w:shd w:val="clear" w:color="auto" w:fill="FFFFFF"/>
              </w:rPr>
            </w:pPr>
            <w:r w:rsidRPr="006560FE">
              <w:rPr>
                <w:rFonts w:asciiTheme="minorHAnsi" w:hAnsiTheme="minorHAnsi"/>
                <w:color w:val="555555"/>
                <w:szCs w:val="23"/>
                <w:shd w:val="clear" w:color="auto" w:fill="FFFFFF"/>
              </w:rPr>
              <w:t>Política, legislación y educación</w:t>
            </w:r>
          </w:p>
          <w:p w:rsidR="00BD4A68" w:rsidRPr="006560FE" w:rsidRDefault="00BD4A68" w:rsidP="00765CE2">
            <w:pPr>
              <w:pStyle w:val="Prrafodelista"/>
              <w:ind w:left="0"/>
              <w:jc w:val="both"/>
              <w:rPr>
                <w:rFonts w:asciiTheme="minorHAnsi" w:hAnsiTheme="minorHAnsi"/>
                <w:color w:val="555555"/>
                <w:szCs w:val="23"/>
                <w:shd w:val="clear" w:color="auto" w:fill="FFFFFF"/>
              </w:rPr>
            </w:pPr>
          </w:p>
        </w:tc>
        <w:tc>
          <w:tcPr>
            <w:tcW w:w="2268" w:type="dxa"/>
            <w:vAlign w:val="center"/>
          </w:tcPr>
          <w:p w:rsidR="00BD4A68" w:rsidRPr="006560FE" w:rsidRDefault="00BD4A68" w:rsidP="00765CE2">
            <w:pPr>
              <w:pStyle w:val="Prrafodelista"/>
              <w:ind w:left="0"/>
              <w:jc w:val="both"/>
              <w:rPr>
                <w:rFonts w:asciiTheme="minorHAnsi" w:hAnsiTheme="minorHAnsi"/>
                <w:color w:val="555555"/>
                <w:szCs w:val="23"/>
                <w:shd w:val="clear" w:color="auto" w:fill="FFFFFF"/>
              </w:rPr>
            </w:pPr>
            <w:proofErr w:type="spellStart"/>
            <w:r w:rsidRPr="006560FE">
              <w:rPr>
                <w:rFonts w:asciiTheme="minorHAnsi" w:hAnsiTheme="minorHAnsi"/>
                <w:color w:val="555555"/>
                <w:szCs w:val="23"/>
                <w:shd w:val="clear" w:color="auto" w:fill="FFFFFF"/>
              </w:rPr>
              <w:t>Puelles</w:t>
            </w:r>
            <w:proofErr w:type="spellEnd"/>
            <w:r w:rsidRPr="006560FE">
              <w:rPr>
                <w:rFonts w:asciiTheme="minorHAnsi" w:hAnsiTheme="minorHAnsi"/>
                <w:color w:val="555555"/>
                <w:szCs w:val="23"/>
                <w:shd w:val="clear" w:color="auto" w:fill="FFFFFF"/>
              </w:rPr>
              <w:t xml:space="preserve"> Benítez</w:t>
            </w:r>
          </w:p>
        </w:tc>
        <w:tc>
          <w:tcPr>
            <w:tcW w:w="1276" w:type="dxa"/>
            <w:vAlign w:val="center"/>
          </w:tcPr>
          <w:p w:rsidR="00BD4A68" w:rsidRPr="006560FE" w:rsidRDefault="00BD4A68" w:rsidP="00765CE2">
            <w:pPr>
              <w:pStyle w:val="Prrafodelista"/>
              <w:ind w:left="0"/>
              <w:jc w:val="both"/>
              <w:rPr>
                <w:rFonts w:asciiTheme="minorHAnsi" w:hAnsiTheme="minorHAnsi"/>
              </w:rPr>
            </w:pPr>
          </w:p>
        </w:tc>
        <w:tc>
          <w:tcPr>
            <w:tcW w:w="1807" w:type="dxa"/>
            <w:vAlign w:val="center"/>
          </w:tcPr>
          <w:p w:rsidR="00BD4A68" w:rsidRPr="006560FE" w:rsidRDefault="00BD4A68" w:rsidP="00765CE2">
            <w:pPr>
              <w:pStyle w:val="Prrafodelista"/>
              <w:ind w:left="0"/>
              <w:jc w:val="both"/>
              <w:rPr>
                <w:rFonts w:asciiTheme="minorHAnsi" w:hAnsiTheme="minorHAnsi"/>
              </w:rPr>
            </w:pPr>
          </w:p>
        </w:tc>
        <w:tc>
          <w:tcPr>
            <w:tcW w:w="1665" w:type="dxa"/>
            <w:vAlign w:val="center"/>
          </w:tcPr>
          <w:p w:rsidR="00BD4A68" w:rsidRPr="006560FE" w:rsidRDefault="00BD4A68" w:rsidP="00765CE2">
            <w:pPr>
              <w:pStyle w:val="Prrafodelista"/>
              <w:ind w:left="0"/>
              <w:jc w:val="both"/>
              <w:rPr>
                <w:rFonts w:asciiTheme="minorHAnsi" w:hAnsiTheme="minorHAnsi"/>
              </w:rPr>
            </w:pPr>
          </w:p>
        </w:tc>
        <w:tc>
          <w:tcPr>
            <w:tcW w:w="2143" w:type="dxa"/>
            <w:vAlign w:val="center"/>
          </w:tcPr>
          <w:p w:rsidR="00BD4A68" w:rsidRPr="006560FE" w:rsidRDefault="00BD4A68" w:rsidP="00765CE2">
            <w:pPr>
              <w:pStyle w:val="Prrafodelista"/>
              <w:ind w:left="0"/>
              <w:jc w:val="both"/>
              <w:rPr>
                <w:rFonts w:asciiTheme="minorHAnsi" w:hAnsiTheme="minorHAnsi"/>
                <w:sz w:val="18"/>
              </w:rPr>
            </w:pPr>
          </w:p>
        </w:tc>
        <w:tc>
          <w:tcPr>
            <w:tcW w:w="1426" w:type="dxa"/>
            <w:vAlign w:val="center"/>
          </w:tcPr>
          <w:p w:rsidR="00BD4A68" w:rsidRPr="006560FE" w:rsidRDefault="00BD4A68" w:rsidP="00765CE2">
            <w:pPr>
              <w:pStyle w:val="Prrafodelista"/>
              <w:ind w:left="0"/>
              <w:jc w:val="both"/>
              <w:rPr>
                <w:rFonts w:asciiTheme="minorHAnsi" w:hAnsiTheme="minorHAnsi"/>
                <w:sz w:val="18"/>
              </w:rPr>
            </w:pPr>
          </w:p>
        </w:tc>
      </w:tr>
      <w:tr w:rsidR="00BD4A68" w:rsidTr="00765CE2">
        <w:trPr>
          <w:trHeight w:val="1120"/>
        </w:trPr>
        <w:tc>
          <w:tcPr>
            <w:tcW w:w="704" w:type="dxa"/>
            <w:vAlign w:val="center"/>
          </w:tcPr>
          <w:p w:rsidR="00BD4A68" w:rsidRPr="008C6361" w:rsidRDefault="00BD4A68" w:rsidP="00765CE2">
            <w:pPr>
              <w:pStyle w:val="Prrafodelista"/>
              <w:ind w:left="0"/>
              <w:jc w:val="both"/>
              <w:rPr>
                <w:rFonts w:ascii="Helvetica" w:hAnsi="Helvetica"/>
                <w:b/>
                <w:color w:val="555555"/>
                <w:szCs w:val="23"/>
                <w:shd w:val="clear" w:color="auto" w:fill="FFFFFF"/>
              </w:rPr>
            </w:pPr>
            <w:r w:rsidRPr="008C6361">
              <w:rPr>
                <w:rFonts w:ascii="Helvetica" w:hAnsi="Helvetica"/>
                <w:b/>
                <w:color w:val="555555"/>
                <w:szCs w:val="23"/>
                <w:shd w:val="clear" w:color="auto" w:fill="FFFFFF"/>
              </w:rPr>
              <w:t>D</w:t>
            </w:r>
          </w:p>
        </w:tc>
        <w:tc>
          <w:tcPr>
            <w:tcW w:w="3940" w:type="dxa"/>
            <w:vAlign w:val="center"/>
          </w:tcPr>
          <w:p w:rsidR="00BD4A68" w:rsidRPr="006560FE" w:rsidRDefault="00BD4A68" w:rsidP="00765CE2">
            <w:pPr>
              <w:pStyle w:val="Prrafodelista"/>
              <w:ind w:left="0"/>
              <w:jc w:val="both"/>
              <w:rPr>
                <w:rFonts w:asciiTheme="minorHAnsi" w:hAnsiTheme="minorHAnsi"/>
                <w:color w:val="555555"/>
                <w:szCs w:val="23"/>
                <w:shd w:val="clear" w:color="auto" w:fill="FFFFFF"/>
              </w:rPr>
            </w:pPr>
          </w:p>
        </w:tc>
        <w:tc>
          <w:tcPr>
            <w:tcW w:w="2268" w:type="dxa"/>
            <w:vAlign w:val="center"/>
          </w:tcPr>
          <w:p w:rsidR="00BD4A68" w:rsidRPr="006560FE" w:rsidRDefault="00BD4A68" w:rsidP="00765CE2">
            <w:pPr>
              <w:pStyle w:val="Prrafodelista"/>
              <w:ind w:left="0"/>
              <w:jc w:val="both"/>
              <w:rPr>
                <w:rFonts w:asciiTheme="minorHAnsi" w:hAnsiTheme="minorHAnsi"/>
                <w:color w:val="555555"/>
                <w:szCs w:val="23"/>
                <w:shd w:val="clear" w:color="auto" w:fill="FFFFFF"/>
              </w:rPr>
            </w:pPr>
          </w:p>
        </w:tc>
        <w:tc>
          <w:tcPr>
            <w:tcW w:w="1276" w:type="dxa"/>
            <w:vAlign w:val="center"/>
          </w:tcPr>
          <w:p w:rsidR="00BD4A68" w:rsidRPr="006560FE" w:rsidRDefault="00BD4A68" w:rsidP="00765CE2">
            <w:pPr>
              <w:pStyle w:val="Prrafodelista"/>
              <w:ind w:left="0"/>
              <w:jc w:val="both"/>
              <w:rPr>
                <w:rFonts w:asciiTheme="minorHAnsi" w:hAnsiTheme="minorHAnsi"/>
              </w:rPr>
            </w:pPr>
          </w:p>
        </w:tc>
        <w:tc>
          <w:tcPr>
            <w:tcW w:w="1807" w:type="dxa"/>
            <w:vAlign w:val="center"/>
          </w:tcPr>
          <w:p w:rsidR="00BD4A68" w:rsidRPr="006560FE" w:rsidRDefault="00BD4A68" w:rsidP="00765CE2">
            <w:pPr>
              <w:pStyle w:val="Prrafodelista"/>
              <w:ind w:left="0"/>
              <w:jc w:val="both"/>
              <w:rPr>
                <w:rFonts w:asciiTheme="minorHAnsi" w:hAnsiTheme="minorHAnsi"/>
              </w:rPr>
            </w:pPr>
          </w:p>
        </w:tc>
        <w:tc>
          <w:tcPr>
            <w:tcW w:w="1665" w:type="dxa"/>
            <w:vAlign w:val="center"/>
          </w:tcPr>
          <w:p w:rsidR="00BD4A68" w:rsidRPr="006560FE" w:rsidRDefault="00BD4A68" w:rsidP="00765CE2">
            <w:pPr>
              <w:pStyle w:val="Prrafodelista"/>
              <w:ind w:left="0"/>
              <w:jc w:val="both"/>
              <w:rPr>
                <w:rFonts w:asciiTheme="minorHAnsi" w:hAnsiTheme="minorHAnsi"/>
              </w:rPr>
            </w:pPr>
          </w:p>
        </w:tc>
        <w:tc>
          <w:tcPr>
            <w:tcW w:w="2143" w:type="dxa"/>
            <w:vAlign w:val="center"/>
          </w:tcPr>
          <w:p w:rsidR="00BD4A68" w:rsidRPr="006560FE" w:rsidRDefault="00BD4A68" w:rsidP="00765CE2">
            <w:pPr>
              <w:pStyle w:val="Prrafodelista"/>
              <w:ind w:left="0"/>
              <w:jc w:val="both"/>
              <w:rPr>
                <w:rFonts w:asciiTheme="minorHAnsi" w:hAnsiTheme="minorHAnsi"/>
                <w:sz w:val="18"/>
              </w:rPr>
            </w:pPr>
          </w:p>
        </w:tc>
        <w:tc>
          <w:tcPr>
            <w:tcW w:w="1426" w:type="dxa"/>
            <w:vAlign w:val="center"/>
          </w:tcPr>
          <w:p w:rsidR="00BD4A68" w:rsidRPr="006560FE" w:rsidRDefault="00BD4A68" w:rsidP="00765CE2">
            <w:pPr>
              <w:pStyle w:val="Prrafodelista"/>
              <w:ind w:left="0"/>
              <w:jc w:val="both"/>
              <w:rPr>
                <w:rFonts w:asciiTheme="minorHAnsi" w:hAnsiTheme="minorHAnsi"/>
                <w:sz w:val="18"/>
              </w:rPr>
            </w:pPr>
          </w:p>
        </w:tc>
      </w:tr>
      <w:tr w:rsidR="00BD4A68" w:rsidTr="00765CE2">
        <w:trPr>
          <w:trHeight w:val="994"/>
        </w:trPr>
        <w:tc>
          <w:tcPr>
            <w:tcW w:w="704" w:type="dxa"/>
            <w:vAlign w:val="center"/>
          </w:tcPr>
          <w:p w:rsidR="00BD4A68" w:rsidRPr="008C6361" w:rsidRDefault="00BD4A68" w:rsidP="00765CE2">
            <w:pPr>
              <w:pStyle w:val="Prrafodelista"/>
              <w:ind w:left="0"/>
              <w:jc w:val="both"/>
              <w:rPr>
                <w:rFonts w:ascii="Helvetica" w:hAnsi="Helvetica"/>
                <w:b/>
                <w:color w:val="555555"/>
                <w:szCs w:val="23"/>
                <w:shd w:val="clear" w:color="auto" w:fill="FFFFFF"/>
              </w:rPr>
            </w:pPr>
            <w:r w:rsidRPr="008C6361">
              <w:rPr>
                <w:rFonts w:ascii="Helvetica" w:hAnsi="Helvetica"/>
                <w:b/>
                <w:color w:val="555555"/>
                <w:szCs w:val="23"/>
                <w:shd w:val="clear" w:color="auto" w:fill="FFFFFF"/>
              </w:rPr>
              <w:t>E</w:t>
            </w:r>
          </w:p>
        </w:tc>
        <w:tc>
          <w:tcPr>
            <w:tcW w:w="3940" w:type="dxa"/>
            <w:vAlign w:val="center"/>
          </w:tcPr>
          <w:p w:rsidR="00BD4A68" w:rsidRPr="00BD4A68" w:rsidRDefault="00BD4A68" w:rsidP="00765CE2">
            <w:pPr>
              <w:pStyle w:val="Prrafodelista"/>
              <w:ind w:left="0"/>
              <w:jc w:val="both"/>
              <w:rPr>
                <w:rFonts w:ascii="Helvetica" w:hAnsi="Helvetica"/>
                <w:color w:val="555555"/>
                <w:szCs w:val="23"/>
                <w:shd w:val="clear" w:color="auto" w:fill="FFFFFF"/>
              </w:rPr>
            </w:pPr>
          </w:p>
        </w:tc>
        <w:tc>
          <w:tcPr>
            <w:tcW w:w="2268" w:type="dxa"/>
            <w:vAlign w:val="center"/>
          </w:tcPr>
          <w:p w:rsidR="00BD4A68" w:rsidRPr="00BD4A68" w:rsidRDefault="00BD4A68" w:rsidP="00765CE2">
            <w:pPr>
              <w:pStyle w:val="Prrafodelista"/>
              <w:ind w:left="0"/>
              <w:jc w:val="both"/>
              <w:rPr>
                <w:rFonts w:ascii="Helvetica" w:hAnsi="Helvetica"/>
                <w:color w:val="555555"/>
                <w:szCs w:val="23"/>
                <w:shd w:val="clear" w:color="auto" w:fill="FFFFFF"/>
              </w:rPr>
            </w:pPr>
          </w:p>
        </w:tc>
        <w:tc>
          <w:tcPr>
            <w:tcW w:w="1276" w:type="dxa"/>
            <w:vAlign w:val="center"/>
          </w:tcPr>
          <w:p w:rsidR="00BD4A68" w:rsidRPr="00BD4A68" w:rsidRDefault="00BD4A68" w:rsidP="00765CE2">
            <w:pPr>
              <w:pStyle w:val="Prrafodelista"/>
              <w:ind w:left="0"/>
              <w:jc w:val="both"/>
            </w:pPr>
          </w:p>
        </w:tc>
        <w:tc>
          <w:tcPr>
            <w:tcW w:w="1807" w:type="dxa"/>
            <w:vAlign w:val="center"/>
          </w:tcPr>
          <w:p w:rsidR="00BD4A68" w:rsidRPr="00BD4A68" w:rsidRDefault="00BD4A68" w:rsidP="00765CE2">
            <w:pPr>
              <w:pStyle w:val="Prrafodelista"/>
              <w:ind w:left="0"/>
              <w:jc w:val="both"/>
            </w:pPr>
          </w:p>
        </w:tc>
        <w:tc>
          <w:tcPr>
            <w:tcW w:w="1665" w:type="dxa"/>
            <w:vAlign w:val="center"/>
          </w:tcPr>
          <w:p w:rsidR="00BD4A68" w:rsidRPr="00BD4A68" w:rsidRDefault="00BD4A68" w:rsidP="00765CE2">
            <w:pPr>
              <w:pStyle w:val="Prrafodelista"/>
              <w:ind w:left="0"/>
              <w:jc w:val="both"/>
            </w:pPr>
          </w:p>
        </w:tc>
        <w:tc>
          <w:tcPr>
            <w:tcW w:w="2143" w:type="dxa"/>
            <w:vAlign w:val="center"/>
          </w:tcPr>
          <w:p w:rsidR="00BD4A68" w:rsidRPr="000B1BD5" w:rsidRDefault="00BD4A68" w:rsidP="00765CE2">
            <w:pPr>
              <w:pStyle w:val="Prrafodelista"/>
              <w:ind w:left="0"/>
              <w:jc w:val="both"/>
              <w:rPr>
                <w:sz w:val="18"/>
              </w:rPr>
            </w:pPr>
          </w:p>
        </w:tc>
        <w:tc>
          <w:tcPr>
            <w:tcW w:w="1426" w:type="dxa"/>
            <w:vAlign w:val="center"/>
          </w:tcPr>
          <w:p w:rsidR="00BD4A68" w:rsidRPr="000B1BD5" w:rsidRDefault="00BD4A68" w:rsidP="00765CE2">
            <w:pPr>
              <w:pStyle w:val="Prrafodelista"/>
              <w:ind w:left="0"/>
              <w:jc w:val="both"/>
              <w:rPr>
                <w:sz w:val="18"/>
              </w:rPr>
            </w:pPr>
          </w:p>
        </w:tc>
      </w:tr>
    </w:tbl>
    <w:p w:rsidR="00765CE2" w:rsidRDefault="00765CE2" w:rsidP="00A12A5E">
      <w:pPr>
        <w:jc w:val="center"/>
        <w:rPr>
          <w:rFonts w:ascii="Arial" w:hAnsi="Arial" w:cs="Arial"/>
          <w:b/>
          <w:noProof/>
          <w:sz w:val="28"/>
          <w:lang w:val="es-MX" w:eastAsia="es-MX"/>
        </w:rPr>
      </w:pPr>
    </w:p>
    <w:p w:rsidR="00765CE2" w:rsidRDefault="00765CE2" w:rsidP="00A12A5E">
      <w:pPr>
        <w:jc w:val="center"/>
        <w:rPr>
          <w:rFonts w:ascii="Arial" w:hAnsi="Arial" w:cs="Arial"/>
          <w:b/>
          <w:noProof/>
          <w:sz w:val="28"/>
          <w:lang w:val="es-MX" w:eastAsia="es-MX"/>
        </w:rPr>
      </w:pPr>
    </w:p>
    <w:p w:rsidR="00765CE2" w:rsidRDefault="00765CE2" w:rsidP="00A12A5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1EA4D43A" wp14:editId="346E7EBA">
            <wp:simplePos x="0" y="0"/>
            <wp:positionH relativeFrom="column">
              <wp:posOffset>119380</wp:posOffset>
            </wp:positionH>
            <wp:positionV relativeFrom="paragraph">
              <wp:posOffset>125730</wp:posOffset>
            </wp:positionV>
            <wp:extent cx="2133600" cy="825500"/>
            <wp:effectExtent l="0" t="0" r="0" b="0"/>
            <wp:wrapTight wrapText="bothSides">
              <wp:wrapPolygon edited="0">
                <wp:start x="0" y="0"/>
                <wp:lineTo x="0" y="20935"/>
                <wp:lineTo x="21407" y="20935"/>
                <wp:lineTo x="2140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5CE2" w:rsidRDefault="00765CE2" w:rsidP="00A12A5E">
      <w:pPr>
        <w:jc w:val="center"/>
        <w:rPr>
          <w:rFonts w:ascii="Arial" w:hAnsi="Arial" w:cs="Arial"/>
          <w:b/>
          <w:sz w:val="28"/>
        </w:rPr>
      </w:pPr>
    </w:p>
    <w:p w:rsidR="008C6361" w:rsidRPr="00765CE2" w:rsidRDefault="00765CE2" w:rsidP="00765CE2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               </w:t>
      </w:r>
      <w:bookmarkStart w:id="0" w:name="_GoBack"/>
      <w:bookmarkEnd w:id="0"/>
      <w:r w:rsidR="00A12A5E" w:rsidRPr="00765CE2">
        <w:rPr>
          <w:rFonts w:ascii="Arial" w:hAnsi="Arial" w:cs="Arial"/>
          <w:b/>
          <w:sz w:val="32"/>
        </w:rPr>
        <w:t>Tabla-</w:t>
      </w:r>
      <w:proofErr w:type="spellStart"/>
      <w:r w:rsidR="00A12A5E" w:rsidRPr="00765CE2">
        <w:rPr>
          <w:rFonts w:ascii="Arial" w:hAnsi="Arial" w:cs="Arial"/>
          <w:b/>
          <w:i/>
          <w:sz w:val="36"/>
        </w:rPr>
        <w:t>eLibro</w:t>
      </w:r>
      <w:proofErr w:type="spellEnd"/>
    </w:p>
    <w:p w:rsidR="008C6361" w:rsidRDefault="008C6361">
      <w:pPr>
        <w:spacing w:after="160" w:line="259" w:lineRule="auto"/>
      </w:pPr>
      <w:r>
        <w:br w:type="page"/>
      </w:r>
    </w:p>
    <w:p w:rsidR="008C6361" w:rsidRDefault="008C6361" w:rsidP="008C6361">
      <w:pPr>
        <w:ind w:left="-709"/>
        <w:rPr>
          <w:rFonts w:ascii="Arial" w:hAnsi="Arial" w:cs="Arial"/>
        </w:rPr>
      </w:pPr>
    </w:p>
    <w:p w:rsidR="003D2A40" w:rsidRPr="008C6361" w:rsidRDefault="008C6361" w:rsidP="008C6361">
      <w:pPr>
        <w:ind w:left="-709"/>
        <w:rPr>
          <w:rFonts w:ascii="Arial" w:hAnsi="Arial" w:cs="Arial"/>
        </w:rPr>
      </w:pPr>
      <w:r w:rsidRPr="008C6361">
        <w:rPr>
          <w:rFonts w:ascii="Arial" w:hAnsi="Arial" w:cs="Arial"/>
          <w:b/>
        </w:rPr>
        <w:t>F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(Insertar captura de pantalla)</w:t>
      </w:r>
    </w:p>
    <w:sectPr w:rsidR="003D2A40" w:rsidRPr="008C6361" w:rsidSect="00765CE2">
      <w:pgSz w:w="15840" w:h="12240" w:orient="landscape"/>
      <w:pgMar w:top="568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A68"/>
    <w:rsid w:val="000C1E4A"/>
    <w:rsid w:val="001C72CD"/>
    <w:rsid w:val="0022397E"/>
    <w:rsid w:val="006560FE"/>
    <w:rsid w:val="00765CE2"/>
    <w:rsid w:val="008C6361"/>
    <w:rsid w:val="009F1109"/>
    <w:rsid w:val="00A12A5E"/>
    <w:rsid w:val="00BD4A68"/>
    <w:rsid w:val="00CF5B37"/>
    <w:rsid w:val="00DD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5A1AB"/>
  <w15:docId w15:val="{5A459566-DAE6-4DC9-AA43-70BDFEBB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A68"/>
    <w:pPr>
      <w:spacing w:after="0" w:line="240" w:lineRule="auto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D4A68"/>
    <w:pPr>
      <w:spacing w:after="0" w:line="240" w:lineRule="auto"/>
    </w:pPr>
    <w:rPr>
      <w:rFonts w:eastAsiaTheme="minorEastAsia"/>
      <w:lang w:val="es-ES_tradnl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BD4A68"/>
    <w:pPr>
      <w:spacing w:after="160" w:line="259" w:lineRule="auto"/>
      <w:ind w:left="720"/>
      <w:contextualSpacing/>
    </w:pPr>
    <w:rPr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ebookcentral.proquest.com/lib/biblio-uvsp/search.action?contributors=%22P%c3%a9rez+de+La+Plaza%2c+Evangelina%22" TargetMode="External"/><Relationship Id="rId4" Type="http://schemas.openxmlformats.org/officeDocument/2006/relationships/hyperlink" Target="https://ebookcentral.proquest.com/lib/biblio-uvsp/search.action?contributors=%22Riaza%2c+Maribel%2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Veracruzana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Olivares Hernandez Nora Elizabeth</dc:creator>
  <cp:keywords/>
  <dc:description/>
  <cp:lastModifiedBy>Olivares Hernandez Nora Elizabeth</cp:lastModifiedBy>
  <cp:revision>2</cp:revision>
  <dcterms:created xsi:type="dcterms:W3CDTF">2023-06-09T18:59:00Z</dcterms:created>
  <dcterms:modified xsi:type="dcterms:W3CDTF">2023-06-09T18:59:00Z</dcterms:modified>
</cp:coreProperties>
</file>