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Ind w:w="288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1E0" w:firstRow="1" w:lastRow="1" w:firstColumn="1" w:lastColumn="1" w:noHBand="0" w:noVBand="0"/>
      </w:tblPr>
      <w:tblGrid>
        <w:gridCol w:w="8923"/>
      </w:tblGrid>
      <w:tr w:rsidR="00BE2384" w:rsidRPr="005871EA" w:rsidTr="002804A2">
        <w:trPr>
          <w:trHeight w:val="748"/>
        </w:trPr>
        <w:tc>
          <w:tcPr>
            <w:tcW w:w="8923" w:type="dxa"/>
            <w:shd w:val="clear" w:color="auto" w:fill="1F497D"/>
            <w:vAlign w:val="center"/>
          </w:tcPr>
          <w:p w:rsidR="00BE2384" w:rsidRPr="00F82D99" w:rsidRDefault="002804A2" w:rsidP="007B48FF">
            <w:pPr>
              <w:pStyle w:val="Cabealho"/>
              <w:tabs>
                <w:tab w:val="left" w:pos="375"/>
                <w:tab w:val="center" w:pos="7700"/>
              </w:tabs>
              <w:jc w:val="center"/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  <w:t xml:space="preserve">PROBLEMA </w:t>
            </w:r>
            <w:r w:rsidR="00E16B1F"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  <w:t>–</w:t>
            </w:r>
            <w:r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  <w:t xml:space="preserve"> </w:t>
            </w:r>
            <w:r w:rsidR="007B48FF"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  <w:t>Congresso</w:t>
            </w:r>
          </w:p>
        </w:tc>
      </w:tr>
      <w:tr w:rsidR="001B3727" w:rsidRPr="005871EA" w:rsidTr="002804A2">
        <w:trPr>
          <w:trHeight w:val="2557"/>
        </w:trPr>
        <w:tc>
          <w:tcPr>
            <w:tcW w:w="8923" w:type="dxa"/>
            <w:shd w:val="clear" w:color="auto" w:fill="F2F2F2"/>
          </w:tcPr>
          <w:p w:rsidR="007B48FF" w:rsidRDefault="007B48FF" w:rsidP="007B48FF">
            <w:p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 w:rsidRPr="00120293">
              <w:rPr>
                <w:rFonts w:ascii="Arial" w:hAnsi="Arial" w:cs="Arial"/>
                <w:sz w:val="32"/>
              </w:rPr>
              <w:t>A Associação comercial do estado está realizando um congresso. Neste congresso serão realizadas oficinas (cursos de curta duração). A instituição necessita de um sistema de informação que permita controlar as inscrições dos participantes nas oficinas. Ressalta-se que cada oficina será organizada em níveis (</w:t>
            </w:r>
            <w:r w:rsidR="008B5D03">
              <w:rPr>
                <w:rFonts w:ascii="Arial" w:hAnsi="Arial" w:cs="Arial"/>
                <w:sz w:val="32"/>
              </w:rPr>
              <w:t xml:space="preserve">por exemplo: </w:t>
            </w:r>
            <w:r w:rsidRPr="00120293">
              <w:rPr>
                <w:rFonts w:ascii="Arial" w:hAnsi="Arial" w:cs="Arial"/>
                <w:sz w:val="32"/>
              </w:rPr>
              <w:t>básico,</w:t>
            </w:r>
            <w:r>
              <w:rPr>
                <w:rFonts w:ascii="Arial" w:hAnsi="Arial" w:cs="Arial"/>
                <w:sz w:val="32"/>
              </w:rPr>
              <w:t xml:space="preserve"> </w:t>
            </w:r>
            <w:r w:rsidRPr="00120293">
              <w:rPr>
                <w:rFonts w:ascii="Arial" w:hAnsi="Arial" w:cs="Arial"/>
                <w:sz w:val="32"/>
              </w:rPr>
              <w:t xml:space="preserve">Intermediário e avançado), </w:t>
            </w:r>
            <w:r w:rsidR="008B5D03">
              <w:rPr>
                <w:rFonts w:ascii="Arial" w:hAnsi="Arial" w:cs="Arial"/>
                <w:sz w:val="32"/>
              </w:rPr>
              <w:t xml:space="preserve">e no nível tem </w:t>
            </w:r>
            <w:r w:rsidRPr="00120293">
              <w:rPr>
                <w:rFonts w:ascii="Arial" w:hAnsi="Arial" w:cs="Arial"/>
                <w:sz w:val="32"/>
              </w:rPr>
              <w:t xml:space="preserve">o valor da oficina. </w:t>
            </w:r>
          </w:p>
          <w:p w:rsidR="008B5D03" w:rsidRDefault="007B48FF" w:rsidP="007B48FF">
            <w:pPr>
              <w:pStyle w:val="PargrafodaLista"/>
              <w:numPr>
                <w:ilvl w:val="0"/>
                <w:numId w:val="27"/>
              </w:num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 w:rsidRPr="007B48FF">
              <w:rPr>
                <w:rFonts w:ascii="Arial" w:hAnsi="Arial" w:cs="Arial"/>
                <w:sz w:val="32"/>
              </w:rPr>
              <w:t xml:space="preserve">Sobre uma oficina deseja-se armazenar o nome e o assunto. </w:t>
            </w:r>
          </w:p>
          <w:p w:rsidR="007B48FF" w:rsidRPr="007B48FF" w:rsidRDefault="007B48FF" w:rsidP="007B48FF">
            <w:pPr>
              <w:pStyle w:val="PargrafodaLista"/>
              <w:numPr>
                <w:ilvl w:val="0"/>
                <w:numId w:val="27"/>
              </w:num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 w:rsidRPr="007B48FF">
              <w:rPr>
                <w:rFonts w:ascii="Arial" w:hAnsi="Arial" w:cs="Arial"/>
                <w:sz w:val="32"/>
              </w:rPr>
              <w:t xml:space="preserve">Sobre o participante deseja-se armazenar o nome, fone e e-mail. </w:t>
            </w:r>
          </w:p>
          <w:p w:rsidR="008B5D03" w:rsidRDefault="007B48FF" w:rsidP="007B48FF">
            <w:pPr>
              <w:pStyle w:val="PargrafodaLista"/>
              <w:numPr>
                <w:ilvl w:val="0"/>
                <w:numId w:val="27"/>
              </w:num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 w:rsidRPr="007B48FF">
              <w:rPr>
                <w:rFonts w:ascii="Arial" w:hAnsi="Arial" w:cs="Arial"/>
                <w:sz w:val="32"/>
              </w:rPr>
              <w:t>Sobre o nível deseja-se armazenar somente o nome</w:t>
            </w:r>
            <w:r w:rsidR="008B5D03">
              <w:rPr>
                <w:rFonts w:ascii="Arial" w:hAnsi="Arial" w:cs="Arial"/>
                <w:sz w:val="32"/>
              </w:rPr>
              <w:t xml:space="preserve"> e o valor</w:t>
            </w:r>
            <w:r w:rsidRPr="007B48FF">
              <w:rPr>
                <w:rFonts w:ascii="Arial" w:hAnsi="Arial" w:cs="Arial"/>
                <w:sz w:val="32"/>
              </w:rPr>
              <w:t>.</w:t>
            </w:r>
          </w:p>
          <w:p w:rsidR="007B48FF" w:rsidRPr="007B48FF" w:rsidRDefault="008B5D03" w:rsidP="007B48FF">
            <w:pPr>
              <w:pStyle w:val="PargrafodaLista"/>
              <w:numPr>
                <w:ilvl w:val="0"/>
                <w:numId w:val="27"/>
              </w:num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Sobre a inscrição é necessário a data e a hora da inscrição.</w:t>
            </w:r>
          </w:p>
          <w:p w:rsidR="008B5D03" w:rsidRDefault="008B5D03" w:rsidP="008B5D03">
            <w:p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</w:p>
          <w:p w:rsidR="007B48FF" w:rsidRPr="008B5D03" w:rsidRDefault="008B5D03" w:rsidP="008B5D03">
            <w:pPr>
              <w:autoSpaceDE w:val="0"/>
              <w:spacing w:line="200" w:lineRule="atLeast"/>
              <w:jc w:val="both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Uma oficina tem um e somente um nível e o n</w:t>
            </w:r>
            <w:bookmarkStart w:id="0" w:name="_GoBack"/>
            <w:bookmarkEnd w:id="0"/>
            <w:r>
              <w:rPr>
                <w:rFonts w:ascii="Arial" w:hAnsi="Arial" w:cs="Arial"/>
                <w:sz w:val="32"/>
              </w:rPr>
              <w:t>ível pode ser associado a várias oficinas. Cada inscrição é para uma oficina e a oficina pode ter várias inscrições. Cada Participante pode ter várias inscrições, mas a inscrição é de um somente um participante.</w:t>
            </w:r>
          </w:p>
          <w:p w:rsidR="00E16B1F" w:rsidRPr="007B48FF" w:rsidRDefault="00E16B1F" w:rsidP="00AB73F3">
            <w:pPr>
              <w:pStyle w:val="senactabelalista"/>
              <w:numPr>
                <w:ilvl w:val="0"/>
                <w:numId w:val="0"/>
              </w:numPr>
              <w:tabs>
                <w:tab w:val="left" w:pos="563"/>
              </w:tabs>
              <w:ind w:left="360" w:right="773"/>
              <w:rPr>
                <w:sz w:val="20"/>
                <w:lang w:val="pt-BR"/>
              </w:rPr>
            </w:pPr>
          </w:p>
        </w:tc>
      </w:tr>
    </w:tbl>
    <w:p w:rsidR="00030E30" w:rsidRPr="006D1447" w:rsidRDefault="00030E30" w:rsidP="002804A2">
      <w:pPr>
        <w:rPr>
          <w:rFonts w:ascii="Trebuchet MS" w:hAnsi="Trebuchet MS" w:cs="Arial"/>
          <w:sz w:val="20"/>
          <w:szCs w:val="20"/>
        </w:rPr>
      </w:pPr>
    </w:p>
    <w:sectPr w:rsidR="00030E30" w:rsidRPr="006D1447" w:rsidSect="002804A2">
      <w:headerReference w:type="default" r:id="rId7"/>
      <w:footerReference w:type="default" r:id="rId8"/>
      <w:headerReference w:type="first" r:id="rId9"/>
      <w:pgSz w:w="11907" w:h="16840" w:code="9"/>
      <w:pgMar w:top="720" w:right="1134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35" w:rsidRDefault="00225835">
      <w:r>
        <w:separator/>
      </w:r>
    </w:p>
  </w:endnote>
  <w:endnote w:type="continuationSeparator" w:id="0">
    <w:p w:rsidR="00225835" w:rsidRDefault="0022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61" w:rsidRDefault="007A3328">
    <w:pPr>
      <w:pStyle w:val="Rodap"/>
      <w:jc w:val="right"/>
    </w:pPr>
    <w:r>
      <w:fldChar w:fldCharType="begin"/>
    </w:r>
    <w:r w:rsidR="00716F01">
      <w:instrText xml:space="preserve"> PAGE   \* MERGEFORMAT </w:instrText>
    </w:r>
    <w:r>
      <w:fldChar w:fldCharType="separate"/>
    </w:r>
    <w:r w:rsidR="002804A2">
      <w:rPr>
        <w:noProof/>
      </w:rPr>
      <w:t>3</w:t>
    </w:r>
    <w:r>
      <w:rPr>
        <w:noProof/>
      </w:rPr>
      <w:fldChar w:fldCharType="end"/>
    </w:r>
  </w:p>
  <w:p w:rsidR="00B36C61" w:rsidRDefault="00B36C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35" w:rsidRDefault="00225835">
      <w:r>
        <w:separator/>
      </w:r>
    </w:p>
  </w:footnote>
  <w:footnote w:type="continuationSeparator" w:id="0">
    <w:p w:rsidR="00225835" w:rsidRDefault="0022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4AE" w:rsidRDefault="00E804AE">
    <w:pPr>
      <w:pStyle w:val="Cabealho"/>
    </w:pPr>
    <w:r>
      <w:rPr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61312" behindDoc="1" locked="0" layoutInCell="1" allowOverlap="1" wp14:anchorId="5A61E97F" wp14:editId="79479DE7">
          <wp:simplePos x="0" y="0"/>
          <wp:positionH relativeFrom="column">
            <wp:posOffset>8616315</wp:posOffset>
          </wp:positionH>
          <wp:positionV relativeFrom="paragraph">
            <wp:posOffset>-158371</wp:posOffset>
          </wp:positionV>
          <wp:extent cx="829310" cy="495300"/>
          <wp:effectExtent l="0" t="0" r="8890" b="0"/>
          <wp:wrapNone/>
          <wp:docPr id="3" name="Imagem 3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051" t="5052" r="8693" b="87238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A2" w:rsidRDefault="002804A2">
    <w:pPr>
      <w:pStyle w:val="Cabealho"/>
    </w:pPr>
  </w:p>
  <w:p w:rsidR="007A086F" w:rsidRDefault="007A08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D4AF4D2"/>
    <w:lvl w:ilvl="0">
      <w:numFmt w:val="decimal"/>
      <w:pStyle w:val="senaclista"/>
      <w:lvlText w:val="*"/>
      <w:lvlJc w:val="left"/>
      <w:rPr>
        <w:rFonts w:cs="Times New Roman"/>
      </w:rPr>
    </w:lvl>
  </w:abstractNum>
  <w:abstractNum w:abstractNumId="1" w15:restartNumberingAfterBreak="0">
    <w:nsid w:val="04D33D00"/>
    <w:multiLevelType w:val="hybridMultilevel"/>
    <w:tmpl w:val="AD50461E"/>
    <w:lvl w:ilvl="0" w:tplc="CAC2312C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9" w:hanging="360"/>
      </w:pPr>
    </w:lvl>
    <w:lvl w:ilvl="2" w:tplc="0416001B" w:tentative="1">
      <w:start w:val="1"/>
      <w:numFmt w:val="lowerRoman"/>
      <w:lvlText w:val="%3."/>
      <w:lvlJc w:val="right"/>
      <w:pPr>
        <w:ind w:left="2079" w:hanging="180"/>
      </w:pPr>
    </w:lvl>
    <w:lvl w:ilvl="3" w:tplc="0416000F" w:tentative="1">
      <w:start w:val="1"/>
      <w:numFmt w:val="decimal"/>
      <w:lvlText w:val="%4."/>
      <w:lvlJc w:val="left"/>
      <w:pPr>
        <w:ind w:left="2799" w:hanging="360"/>
      </w:pPr>
    </w:lvl>
    <w:lvl w:ilvl="4" w:tplc="04160019" w:tentative="1">
      <w:start w:val="1"/>
      <w:numFmt w:val="lowerLetter"/>
      <w:lvlText w:val="%5."/>
      <w:lvlJc w:val="left"/>
      <w:pPr>
        <w:ind w:left="3519" w:hanging="360"/>
      </w:pPr>
    </w:lvl>
    <w:lvl w:ilvl="5" w:tplc="0416001B" w:tentative="1">
      <w:start w:val="1"/>
      <w:numFmt w:val="lowerRoman"/>
      <w:lvlText w:val="%6."/>
      <w:lvlJc w:val="right"/>
      <w:pPr>
        <w:ind w:left="4239" w:hanging="180"/>
      </w:pPr>
    </w:lvl>
    <w:lvl w:ilvl="6" w:tplc="0416000F" w:tentative="1">
      <w:start w:val="1"/>
      <w:numFmt w:val="decimal"/>
      <w:lvlText w:val="%7."/>
      <w:lvlJc w:val="left"/>
      <w:pPr>
        <w:ind w:left="4959" w:hanging="360"/>
      </w:pPr>
    </w:lvl>
    <w:lvl w:ilvl="7" w:tplc="04160019" w:tentative="1">
      <w:start w:val="1"/>
      <w:numFmt w:val="lowerLetter"/>
      <w:lvlText w:val="%8."/>
      <w:lvlJc w:val="left"/>
      <w:pPr>
        <w:ind w:left="5679" w:hanging="360"/>
      </w:pPr>
    </w:lvl>
    <w:lvl w:ilvl="8" w:tplc="0416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09681DAB"/>
    <w:multiLevelType w:val="singleLevel"/>
    <w:tmpl w:val="F4A89996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3" w15:restartNumberingAfterBreak="0">
    <w:nsid w:val="136B14FC"/>
    <w:multiLevelType w:val="hybridMultilevel"/>
    <w:tmpl w:val="8FEE0E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1DA"/>
    <w:multiLevelType w:val="hybridMultilevel"/>
    <w:tmpl w:val="E042D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A0CCB"/>
    <w:multiLevelType w:val="hybridMultilevel"/>
    <w:tmpl w:val="DC38F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5ED8"/>
    <w:multiLevelType w:val="hybridMultilevel"/>
    <w:tmpl w:val="7BAC1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B08C4"/>
    <w:multiLevelType w:val="hybridMultilevel"/>
    <w:tmpl w:val="DBA27104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B051F"/>
    <w:multiLevelType w:val="hybridMultilevel"/>
    <w:tmpl w:val="724651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34EAF"/>
    <w:multiLevelType w:val="hybridMultilevel"/>
    <w:tmpl w:val="CDE2D5DC"/>
    <w:lvl w:ilvl="0" w:tplc="38685712">
      <w:start w:val="1"/>
      <w:numFmt w:val="bullet"/>
      <w:lvlText w:val=""/>
      <w:lvlJc w:val="left"/>
      <w:pPr>
        <w:tabs>
          <w:tab w:val="num" w:pos="1271"/>
        </w:tabs>
        <w:ind w:left="138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D344D3F"/>
    <w:multiLevelType w:val="hybridMultilevel"/>
    <w:tmpl w:val="6854C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093C"/>
    <w:multiLevelType w:val="hybridMultilevel"/>
    <w:tmpl w:val="F7E0E54E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769"/>
    <w:multiLevelType w:val="hybridMultilevel"/>
    <w:tmpl w:val="49E8B46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F0C3C36"/>
    <w:multiLevelType w:val="hybridMultilevel"/>
    <w:tmpl w:val="02E8BE40"/>
    <w:lvl w:ilvl="0" w:tplc="14961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2833"/>
    <w:multiLevelType w:val="hybridMultilevel"/>
    <w:tmpl w:val="CA2A57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E18CF"/>
    <w:multiLevelType w:val="hybridMultilevel"/>
    <w:tmpl w:val="084A40B0"/>
    <w:lvl w:ilvl="0" w:tplc="38685712">
      <w:start w:val="1"/>
      <w:numFmt w:val="bullet"/>
      <w:lvlText w:val=""/>
      <w:lvlJc w:val="left"/>
      <w:pPr>
        <w:tabs>
          <w:tab w:val="num" w:pos="1211"/>
        </w:tabs>
        <w:ind w:left="132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E1468"/>
    <w:multiLevelType w:val="hybridMultilevel"/>
    <w:tmpl w:val="F9307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D6B19"/>
    <w:multiLevelType w:val="hybridMultilevel"/>
    <w:tmpl w:val="CD780AE6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D30E0"/>
    <w:multiLevelType w:val="hybridMultilevel"/>
    <w:tmpl w:val="9F061ADC"/>
    <w:lvl w:ilvl="0" w:tplc="0416000D">
      <w:start w:val="1"/>
      <w:numFmt w:val="bullet"/>
      <w:lvlText w:val=""/>
      <w:lvlJc w:val="left"/>
      <w:pPr>
        <w:ind w:left="11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6004F05"/>
    <w:multiLevelType w:val="hybridMultilevel"/>
    <w:tmpl w:val="504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70534"/>
    <w:multiLevelType w:val="hybridMultilevel"/>
    <w:tmpl w:val="04BCFFF6"/>
    <w:lvl w:ilvl="0" w:tplc="AA9EFF10">
      <w:start w:val="1"/>
      <w:numFmt w:val="bullet"/>
      <w:pStyle w:val="Esti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07B1D"/>
    <w:multiLevelType w:val="multilevel"/>
    <w:tmpl w:val="DF960BD6"/>
    <w:lvl w:ilvl="0">
      <w:start w:val="1"/>
      <w:numFmt w:val="decimal"/>
      <w:lvlText w:val="%1"/>
      <w:lvlJc w:val="left"/>
      <w:pPr>
        <w:ind w:left="720" w:hanging="360"/>
      </w:pPr>
      <w:rPr>
        <w:rFonts w:ascii="Trebuchet MS" w:eastAsia="Times New Roman" w:hAnsi="Trebuchet MS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2" w15:restartNumberingAfterBreak="0">
    <w:nsid w:val="789D7EC3"/>
    <w:multiLevelType w:val="hybridMultilevel"/>
    <w:tmpl w:val="EE62D174"/>
    <w:lvl w:ilvl="0" w:tplc="E5AA668A">
      <w:start w:val="1"/>
      <w:numFmt w:val="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76538A"/>
    <w:multiLevelType w:val="hybridMultilevel"/>
    <w:tmpl w:val="25B278A8"/>
    <w:lvl w:ilvl="0" w:tplc="EFA41708">
      <w:start w:val="1"/>
      <w:numFmt w:val="bullet"/>
      <w:pStyle w:val="senactabel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7"/>
  </w:num>
  <w:num w:numId="5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14"/>
  </w:num>
  <w:num w:numId="14">
    <w:abstractNumId w:val="1"/>
  </w:num>
  <w:num w:numId="15">
    <w:abstractNumId w:val="22"/>
  </w:num>
  <w:num w:numId="16">
    <w:abstractNumId w:val="20"/>
  </w:num>
  <w:num w:numId="17">
    <w:abstractNumId w:val="23"/>
  </w:num>
  <w:num w:numId="18">
    <w:abstractNumId w:val="12"/>
  </w:num>
  <w:num w:numId="19">
    <w:abstractNumId w:val="21"/>
  </w:num>
  <w:num w:numId="20">
    <w:abstractNumId w:val="3"/>
  </w:num>
  <w:num w:numId="21">
    <w:abstractNumId w:val="8"/>
  </w:num>
  <w:num w:numId="22">
    <w:abstractNumId w:val="23"/>
  </w:num>
  <w:num w:numId="23">
    <w:abstractNumId w:val="3"/>
  </w:num>
  <w:num w:numId="24">
    <w:abstractNumId w:val="18"/>
  </w:num>
  <w:num w:numId="25">
    <w:abstractNumId w:val="19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27"/>
    <w:rsid w:val="00000524"/>
    <w:rsid w:val="000258A7"/>
    <w:rsid w:val="00030E30"/>
    <w:rsid w:val="00047A7C"/>
    <w:rsid w:val="00047DCE"/>
    <w:rsid w:val="00086084"/>
    <w:rsid w:val="0009200C"/>
    <w:rsid w:val="00095AD6"/>
    <w:rsid w:val="000A487F"/>
    <w:rsid w:val="000A5729"/>
    <w:rsid w:val="000B036B"/>
    <w:rsid w:val="000B65A9"/>
    <w:rsid w:val="000C3E31"/>
    <w:rsid w:val="000C3EEA"/>
    <w:rsid w:val="000D404C"/>
    <w:rsid w:val="000F2295"/>
    <w:rsid w:val="00115F1E"/>
    <w:rsid w:val="00116454"/>
    <w:rsid w:val="00151377"/>
    <w:rsid w:val="00151574"/>
    <w:rsid w:val="00157B65"/>
    <w:rsid w:val="00182561"/>
    <w:rsid w:val="0018455D"/>
    <w:rsid w:val="001877A1"/>
    <w:rsid w:val="0019478D"/>
    <w:rsid w:val="001A30D9"/>
    <w:rsid w:val="001B3727"/>
    <w:rsid w:val="001C61E0"/>
    <w:rsid w:val="001D55DE"/>
    <w:rsid w:val="001E5597"/>
    <w:rsid w:val="001E7218"/>
    <w:rsid w:val="001F416A"/>
    <w:rsid w:val="0020014E"/>
    <w:rsid w:val="0022454B"/>
    <w:rsid w:val="00225835"/>
    <w:rsid w:val="00227415"/>
    <w:rsid w:val="00230AF8"/>
    <w:rsid w:val="00232DCA"/>
    <w:rsid w:val="002343A6"/>
    <w:rsid w:val="00247F80"/>
    <w:rsid w:val="00262367"/>
    <w:rsid w:val="0026722E"/>
    <w:rsid w:val="002804A2"/>
    <w:rsid w:val="00280DEC"/>
    <w:rsid w:val="00283222"/>
    <w:rsid w:val="002847D3"/>
    <w:rsid w:val="0029717A"/>
    <w:rsid w:val="002974F4"/>
    <w:rsid w:val="002A5C64"/>
    <w:rsid w:val="002B7F55"/>
    <w:rsid w:val="002D22EC"/>
    <w:rsid w:val="002E2F60"/>
    <w:rsid w:val="002F0507"/>
    <w:rsid w:val="002F41F5"/>
    <w:rsid w:val="002F4BAB"/>
    <w:rsid w:val="0030655D"/>
    <w:rsid w:val="0031245D"/>
    <w:rsid w:val="003216C4"/>
    <w:rsid w:val="00334C9C"/>
    <w:rsid w:val="003470C8"/>
    <w:rsid w:val="00354BB2"/>
    <w:rsid w:val="003550BD"/>
    <w:rsid w:val="00362056"/>
    <w:rsid w:val="0037124A"/>
    <w:rsid w:val="00371BFE"/>
    <w:rsid w:val="003779BF"/>
    <w:rsid w:val="00385A91"/>
    <w:rsid w:val="00391555"/>
    <w:rsid w:val="00397F97"/>
    <w:rsid w:val="003A017F"/>
    <w:rsid w:val="003A5BD6"/>
    <w:rsid w:val="003A6EE8"/>
    <w:rsid w:val="003D6257"/>
    <w:rsid w:val="003E4452"/>
    <w:rsid w:val="003E5696"/>
    <w:rsid w:val="003E7BF0"/>
    <w:rsid w:val="00404D9C"/>
    <w:rsid w:val="004064DF"/>
    <w:rsid w:val="00413607"/>
    <w:rsid w:val="00425C51"/>
    <w:rsid w:val="00433477"/>
    <w:rsid w:val="00435529"/>
    <w:rsid w:val="00451690"/>
    <w:rsid w:val="00461411"/>
    <w:rsid w:val="0046591C"/>
    <w:rsid w:val="00471B4D"/>
    <w:rsid w:val="004742EA"/>
    <w:rsid w:val="0048069C"/>
    <w:rsid w:val="0049043E"/>
    <w:rsid w:val="004A353B"/>
    <w:rsid w:val="004C2A57"/>
    <w:rsid w:val="004D39AC"/>
    <w:rsid w:val="004F2EC4"/>
    <w:rsid w:val="0050719C"/>
    <w:rsid w:val="00551301"/>
    <w:rsid w:val="0055244C"/>
    <w:rsid w:val="00552979"/>
    <w:rsid w:val="005542D8"/>
    <w:rsid w:val="00566AE2"/>
    <w:rsid w:val="00571AFC"/>
    <w:rsid w:val="005827C4"/>
    <w:rsid w:val="005A01A5"/>
    <w:rsid w:val="005B5DA0"/>
    <w:rsid w:val="005C7264"/>
    <w:rsid w:val="005D6A5A"/>
    <w:rsid w:val="00600A7B"/>
    <w:rsid w:val="0064607B"/>
    <w:rsid w:val="0067746C"/>
    <w:rsid w:val="00685CDE"/>
    <w:rsid w:val="00691827"/>
    <w:rsid w:val="006A1BA1"/>
    <w:rsid w:val="006B3399"/>
    <w:rsid w:val="006B3CB5"/>
    <w:rsid w:val="006B6217"/>
    <w:rsid w:val="006C0D3D"/>
    <w:rsid w:val="006C61CF"/>
    <w:rsid w:val="006D52ED"/>
    <w:rsid w:val="006E2F3F"/>
    <w:rsid w:val="006E56CE"/>
    <w:rsid w:val="006F1A83"/>
    <w:rsid w:val="006F2282"/>
    <w:rsid w:val="007146F9"/>
    <w:rsid w:val="00716F01"/>
    <w:rsid w:val="00731D35"/>
    <w:rsid w:val="0074346F"/>
    <w:rsid w:val="007509FC"/>
    <w:rsid w:val="00762B5A"/>
    <w:rsid w:val="00770B7E"/>
    <w:rsid w:val="00777022"/>
    <w:rsid w:val="007950AE"/>
    <w:rsid w:val="007A086F"/>
    <w:rsid w:val="007A3328"/>
    <w:rsid w:val="007B1480"/>
    <w:rsid w:val="007B48FF"/>
    <w:rsid w:val="007C1972"/>
    <w:rsid w:val="007C2FEF"/>
    <w:rsid w:val="007D113E"/>
    <w:rsid w:val="00802829"/>
    <w:rsid w:val="0081201C"/>
    <w:rsid w:val="008317C8"/>
    <w:rsid w:val="008330D3"/>
    <w:rsid w:val="00833E05"/>
    <w:rsid w:val="00843ADB"/>
    <w:rsid w:val="0084582E"/>
    <w:rsid w:val="00845EAE"/>
    <w:rsid w:val="00846080"/>
    <w:rsid w:val="00846F40"/>
    <w:rsid w:val="008521F4"/>
    <w:rsid w:val="00852AB3"/>
    <w:rsid w:val="00866782"/>
    <w:rsid w:val="00887402"/>
    <w:rsid w:val="008929E9"/>
    <w:rsid w:val="008A69D4"/>
    <w:rsid w:val="008B5D03"/>
    <w:rsid w:val="008C44C6"/>
    <w:rsid w:val="008E2573"/>
    <w:rsid w:val="008E6231"/>
    <w:rsid w:val="00915308"/>
    <w:rsid w:val="009373C2"/>
    <w:rsid w:val="00943A83"/>
    <w:rsid w:val="009647FC"/>
    <w:rsid w:val="009739A9"/>
    <w:rsid w:val="00982815"/>
    <w:rsid w:val="00992F4C"/>
    <w:rsid w:val="0099613A"/>
    <w:rsid w:val="009A4BC6"/>
    <w:rsid w:val="009A5FCF"/>
    <w:rsid w:val="009A7801"/>
    <w:rsid w:val="009B52AD"/>
    <w:rsid w:val="009C0501"/>
    <w:rsid w:val="009D2A87"/>
    <w:rsid w:val="009E2C43"/>
    <w:rsid w:val="009E3A42"/>
    <w:rsid w:val="009E7F12"/>
    <w:rsid w:val="009F1457"/>
    <w:rsid w:val="009F7EBD"/>
    <w:rsid w:val="00A04348"/>
    <w:rsid w:val="00A1010A"/>
    <w:rsid w:val="00A152D7"/>
    <w:rsid w:val="00A23A57"/>
    <w:rsid w:val="00A6070B"/>
    <w:rsid w:val="00A63AA8"/>
    <w:rsid w:val="00A653E7"/>
    <w:rsid w:val="00A72FCD"/>
    <w:rsid w:val="00A77058"/>
    <w:rsid w:val="00A929FC"/>
    <w:rsid w:val="00AA7AC4"/>
    <w:rsid w:val="00AB73F3"/>
    <w:rsid w:val="00AC3C62"/>
    <w:rsid w:val="00AC6472"/>
    <w:rsid w:val="00B077D4"/>
    <w:rsid w:val="00B36C61"/>
    <w:rsid w:val="00B5088F"/>
    <w:rsid w:val="00B51736"/>
    <w:rsid w:val="00B547DE"/>
    <w:rsid w:val="00B64FC3"/>
    <w:rsid w:val="00B74997"/>
    <w:rsid w:val="00B92DC7"/>
    <w:rsid w:val="00BA4C75"/>
    <w:rsid w:val="00BA5EBE"/>
    <w:rsid w:val="00BA73E0"/>
    <w:rsid w:val="00BB0E4E"/>
    <w:rsid w:val="00BB2396"/>
    <w:rsid w:val="00BC5C10"/>
    <w:rsid w:val="00BD7276"/>
    <w:rsid w:val="00BE2384"/>
    <w:rsid w:val="00BE4C6E"/>
    <w:rsid w:val="00C0526C"/>
    <w:rsid w:val="00C171EA"/>
    <w:rsid w:val="00C25B8B"/>
    <w:rsid w:val="00C42E84"/>
    <w:rsid w:val="00C44758"/>
    <w:rsid w:val="00C47FFC"/>
    <w:rsid w:val="00C55F57"/>
    <w:rsid w:val="00C64C58"/>
    <w:rsid w:val="00C70881"/>
    <w:rsid w:val="00C73FA3"/>
    <w:rsid w:val="00C96F69"/>
    <w:rsid w:val="00CB7A61"/>
    <w:rsid w:val="00CE12FF"/>
    <w:rsid w:val="00CE4728"/>
    <w:rsid w:val="00D04A93"/>
    <w:rsid w:val="00D127DE"/>
    <w:rsid w:val="00D37E19"/>
    <w:rsid w:val="00D643BF"/>
    <w:rsid w:val="00D71135"/>
    <w:rsid w:val="00D71F94"/>
    <w:rsid w:val="00D731E1"/>
    <w:rsid w:val="00D825CD"/>
    <w:rsid w:val="00D9300E"/>
    <w:rsid w:val="00D93A5C"/>
    <w:rsid w:val="00DA3F69"/>
    <w:rsid w:val="00DA5258"/>
    <w:rsid w:val="00DA73D5"/>
    <w:rsid w:val="00DD0B57"/>
    <w:rsid w:val="00DE228F"/>
    <w:rsid w:val="00DF6162"/>
    <w:rsid w:val="00DF649B"/>
    <w:rsid w:val="00E14CCE"/>
    <w:rsid w:val="00E16B1F"/>
    <w:rsid w:val="00E52A50"/>
    <w:rsid w:val="00E57D70"/>
    <w:rsid w:val="00E657BD"/>
    <w:rsid w:val="00E80359"/>
    <w:rsid w:val="00E804AE"/>
    <w:rsid w:val="00E8627A"/>
    <w:rsid w:val="00EB4656"/>
    <w:rsid w:val="00EC2AB3"/>
    <w:rsid w:val="00EC57D9"/>
    <w:rsid w:val="00EE7388"/>
    <w:rsid w:val="00F06E81"/>
    <w:rsid w:val="00F122FD"/>
    <w:rsid w:val="00F16461"/>
    <w:rsid w:val="00F3314B"/>
    <w:rsid w:val="00F47B93"/>
    <w:rsid w:val="00F5359E"/>
    <w:rsid w:val="00F562CB"/>
    <w:rsid w:val="00F70825"/>
    <w:rsid w:val="00F709AE"/>
    <w:rsid w:val="00F73CF3"/>
    <w:rsid w:val="00F82D99"/>
    <w:rsid w:val="00FA5708"/>
    <w:rsid w:val="00FB52BB"/>
    <w:rsid w:val="00FC2ABC"/>
    <w:rsid w:val="00FC4F83"/>
    <w:rsid w:val="00FE39F2"/>
    <w:rsid w:val="00FE6E57"/>
    <w:rsid w:val="00FE787C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E871"/>
  <w15:docId w15:val="{8885F7A7-5C80-41CE-8E95-AF7C901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2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uiPriority w:val="99"/>
    <w:rsid w:val="001B3727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rsid w:val="001B3727"/>
    <w:pPr>
      <w:tabs>
        <w:tab w:val="center" w:pos="4419"/>
        <w:tab w:val="right" w:pos="8838"/>
      </w:tabs>
      <w:autoSpaceDE w:val="0"/>
      <w:autoSpaceDN w:val="0"/>
    </w:pPr>
    <w:rPr>
      <w:rFonts w:ascii="Arial" w:hAnsi="Arial" w:cs="Arial"/>
    </w:rPr>
  </w:style>
  <w:style w:type="character" w:customStyle="1" w:styleId="RodapChar">
    <w:name w:val="Rodapé Char"/>
    <w:link w:val="Rodap"/>
    <w:uiPriority w:val="99"/>
    <w:rsid w:val="001B3727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1B372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1B3727"/>
    <w:pPr>
      <w:jc w:val="center"/>
    </w:pPr>
    <w:rPr>
      <w:b/>
      <w:bCs/>
    </w:rPr>
  </w:style>
  <w:style w:type="character" w:customStyle="1" w:styleId="TtuloChar">
    <w:name w:val="Título Char"/>
    <w:link w:val="Ttulo"/>
    <w:rsid w:val="001B37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rsid w:val="001B3727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1B3727"/>
    <w:rPr>
      <w:rFonts w:ascii="Arial" w:eastAsia="Times New Roman" w:hAnsi="Arial" w:cs="Arial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B3727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3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E2384"/>
    <w:rPr>
      <w:rFonts w:ascii="Tahoma" w:eastAsia="Times New Roman" w:hAnsi="Tahoma" w:cs="Tahoma"/>
      <w:sz w:val="16"/>
      <w:szCs w:val="16"/>
    </w:rPr>
  </w:style>
  <w:style w:type="paragraph" w:customStyle="1" w:styleId="CorpoTexto">
    <w:name w:val="CorpoTexto"/>
    <w:basedOn w:val="Normal"/>
    <w:link w:val="CorpoTextoChar"/>
    <w:uiPriority w:val="99"/>
    <w:qFormat/>
    <w:rsid w:val="00A77058"/>
    <w:pPr>
      <w:spacing w:line="360" w:lineRule="auto"/>
      <w:ind w:firstLine="851"/>
      <w:jc w:val="both"/>
    </w:pPr>
    <w:rPr>
      <w:rFonts w:ascii="Trebuchet MS" w:hAnsi="Trebuchet MS" w:cs="Arial"/>
      <w:sz w:val="22"/>
    </w:rPr>
  </w:style>
  <w:style w:type="character" w:customStyle="1" w:styleId="CorpoTextoChar">
    <w:name w:val="CorpoTexto Char"/>
    <w:basedOn w:val="Fontepargpadro"/>
    <w:link w:val="CorpoTexto"/>
    <w:uiPriority w:val="99"/>
    <w:rsid w:val="00A77058"/>
    <w:rPr>
      <w:rFonts w:ascii="Trebuchet MS" w:eastAsia="Times New Roman" w:hAnsi="Trebuchet MS" w:cs="Arial"/>
      <w:sz w:val="22"/>
      <w:szCs w:val="24"/>
    </w:rPr>
  </w:style>
  <w:style w:type="paragraph" w:customStyle="1" w:styleId="SCorpo">
    <w:name w:val="S_Corpo"/>
    <w:basedOn w:val="CorpoTexto"/>
    <w:link w:val="SCorpoChar"/>
    <w:qFormat/>
    <w:rsid w:val="00A77058"/>
    <w:rPr>
      <w:color w:val="000000" w:themeColor="text1"/>
    </w:rPr>
  </w:style>
  <w:style w:type="character" w:customStyle="1" w:styleId="SCorpoChar">
    <w:name w:val="S_Corpo Char"/>
    <w:basedOn w:val="CorpoTextoChar"/>
    <w:link w:val="SCorpo"/>
    <w:rsid w:val="00A77058"/>
    <w:rPr>
      <w:rFonts w:ascii="Trebuchet MS" w:eastAsia="Times New Roman" w:hAnsi="Trebuchet MS" w:cs="Arial"/>
      <w:color w:val="000000" w:themeColor="text1"/>
      <w:sz w:val="22"/>
      <w:szCs w:val="24"/>
    </w:rPr>
  </w:style>
  <w:style w:type="paragraph" w:customStyle="1" w:styleId="senaclista">
    <w:name w:val="senac_lista"/>
    <w:basedOn w:val="Normal"/>
    <w:next w:val="Normal"/>
    <w:qFormat/>
    <w:rsid w:val="00A77058"/>
    <w:pPr>
      <w:numPr>
        <w:numId w:val="5"/>
      </w:numPr>
      <w:autoSpaceDE w:val="0"/>
      <w:autoSpaceDN w:val="0"/>
      <w:spacing w:after="120" w:line="360" w:lineRule="auto"/>
      <w:jc w:val="both"/>
    </w:pPr>
    <w:rPr>
      <w:rFonts w:ascii="Trebuchet MS" w:hAnsi="Trebuchet MS"/>
      <w:lang w:eastAsia="en-US"/>
    </w:rPr>
  </w:style>
  <w:style w:type="paragraph" w:customStyle="1" w:styleId="Smarcadores">
    <w:name w:val="S_marcadores"/>
    <w:basedOn w:val="senaclista"/>
    <w:link w:val="SmarcadoresChar"/>
    <w:qFormat/>
    <w:rsid w:val="00A77058"/>
    <w:rPr>
      <w:sz w:val="22"/>
      <w:szCs w:val="22"/>
    </w:rPr>
  </w:style>
  <w:style w:type="character" w:customStyle="1" w:styleId="SmarcadoresChar">
    <w:name w:val="S_marcadores Char"/>
    <w:basedOn w:val="Fontepargpadro"/>
    <w:link w:val="Smarcadores"/>
    <w:rsid w:val="00A77058"/>
    <w:rPr>
      <w:rFonts w:ascii="Trebuchet MS" w:eastAsia="Times New Roman" w:hAnsi="Trebuchet MS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70825"/>
    <w:pPr>
      <w:ind w:left="720"/>
      <w:contextualSpacing/>
    </w:pPr>
  </w:style>
  <w:style w:type="paragraph" w:customStyle="1" w:styleId="Senaccorpo">
    <w:name w:val="Senac_corpo"/>
    <w:basedOn w:val="Normal"/>
    <w:autoRedefine/>
    <w:uiPriority w:val="99"/>
    <w:rsid w:val="007950AE"/>
    <w:pPr>
      <w:spacing w:after="240" w:line="360" w:lineRule="auto"/>
      <w:ind w:firstLine="851"/>
      <w:jc w:val="both"/>
    </w:pPr>
    <w:rPr>
      <w:rFonts w:ascii="Trebuchet MS" w:hAnsi="Trebuchet MS"/>
      <w:szCs w:val="40"/>
    </w:rPr>
  </w:style>
  <w:style w:type="character" w:styleId="Refdecomentrio">
    <w:name w:val="annotation reference"/>
    <w:basedOn w:val="Fontepargpadro"/>
    <w:uiPriority w:val="99"/>
    <w:rsid w:val="007950AE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52D7"/>
    <w:pPr>
      <w:autoSpaceDE/>
      <w:autoSpaceDN/>
    </w:pPr>
    <w:rPr>
      <w:rFonts w:ascii="Times New Roman" w:hAnsi="Times New Roman" w:cs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52D7"/>
    <w:rPr>
      <w:rFonts w:ascii="Times New Roman" w:eastAsia="Times New Roman" w:hAnsi="Times New Roman" w:cs="Arial"/>
      <w:b/>
      <w:bCs/>
      <w:sz w:val="20"/>
      <w:szCs w:val="20"/>
      <w:lang w:eastAsia="pt-BR"/>
    </w:rPr>
  </w:style>
  <w:style w:type="character" w:customStyle="1" w:styleId="Senactabela2">
    <w:name w:val="Senac_tabela2"/>
    <w:rsid w:val="00846080"/>
    <w:rPr>
      <w:rFonts w:ascii="Trebuchet MS" w:hAnsi="Trebuchet MS"/>
      <w:sz w:val="20"/>
    </w:rPr>
  </w:style>
  <w:style w:type="paragraph" w:customStyle="1" w:styleId="Estilo2">
    <w:name w:val="Estilo2"/>
    <w:basedOn w:val="Normal"/>
    <w:uiPriority w:val="99"/>
    <w:rsid w:val="00846080"/>
    <w:pPr>
      <w:numPr>
        <w:numId w:val="16"/>
      </w:numPr>
      <w:tabs>
        <w:tab w:val="left" w:pos="56"/>
      </w:tabs>
      <w:spacing w:line="360" w:lineRule="auto"/>
      <w:jc w:val="both"/>
    </w:pPr>
    <w:rPr>
      <w:rFonts w:eastAsia="MS Mincho" w:cs="Arial"/>
      <w:color w:val="000000"/>
    </w:rPr>
  </w:style>
  <w:style w:type="paragraph" w:customStyle="1" w:styleId="senactabelalista">
    <w:name w:val="senac_tabela_lista"/>
    <w:basedOn w:val="Normal"/>
    <w:rsid w:val="00846080"/>
    <w:pPr>
      <w:numPr>
        <w:numId w:val="17"/>
      </w:numPr>
      <w:spacing w:before="120" w:after="120" w:line="360" w:lineRule="auto"/>
      <w:jc w:val="both"/>
    </w:pPr>
    <w:rPr>
      <w:rFonts w:ascii="Trebuchet MS" w:hAnsi="Trebuchet MS" w:cs="Arial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TECNOLOGIA SENAC[Unidade]</vt:lpstr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SENAC[Unidade]</dc:title>
  <dc:creator>Anajacobina</dc:creator>
  <cp:lastModifiedBy>Andre Ulisses da Silva</cp:lastModifiedBy>
  <cp:revision>2</cp:revision>
  <cp:lastPrinted>2012-02-02T19:46:00Z</cp:lastPrinted>
  <dcterms:created xsi:type="dcterms:W3CDTF">2021-09-02T20:17:00Z</dcterms:created>
  <dcterms:modified xsi:type="dcterms:W3CDTF">2021-09-02T20:17:00Z</dcterms:modified>
</cp:coreProperties>
</file>