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8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400"/>
          <w:sz w:val="18"/>
          <w:szCs w:val="18"/>
          <w:u w:val="none"/>
          <w:shd w:fill="auto" w:val="clear"/>
          <w:vertAlign w:val="baseline"/>
          <w:rtl w:val="0"/>
        </w:rPr>
        <w:t xml:space="preserve">Richard Lauren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e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cb00"/>
          <w:sz w:val="18"/>
          <w:szCs w:val="18"/>
          <w:u w:val="none"/>
          <w:shd w:fill="auto" w:val="clear"/>
          <w:vertAlign w:val="baseline"/>
          <w:rtl w:val="0"/>
        </w:rPr>
        <w:t xml:space="preserve">info@resumekraft.com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be00"/>
          <w:sz w:val="18"/>
          <w:szCs w:val="18"/>
          <w:u w:val="none"/>
          <w:shd w:fill="auto" w:val="clear"/>
          <w:vertAlign w:val="baseline"/>
          <w:rtl w:val="0"/>
        </w:rPr>
        <w:t xml:space="preserve">202-555-0120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cb00"/>
          <w:sz w:val="18"/>
          <w:szCs w:val="18"/>
          <w:u w:val="none"/>
          <w:shd w:fill="auto" w:val="clear"/>
          <w:vertAlign w:val="baseline"/>
          <w:rtl w:val="0"/>
        </w:rPr>
        <w:t xml:space="preserve">Chicago, Illinois, US in linkedin.com/resumekraft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2 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 with 4+ years of experience in designing and implementing blockchain solutions. Proficient in various programming languages, including Solidity, JavaScript, and C++. Skilled in smart contract development, decentralized applications, and platform integration. Successfully delivered multiple projects within strict deadlines and achieved high customer satisfaction. Adept at collaborating with cross-functional teams to develop innovative and scalable blockchain solutions for various industries.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Solidity programming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Smart contract development Cryptography knowledge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DApp development Consensus algorithms Distributed ledger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Ethereum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HCL Technologies Aug 2020 - Present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implemented blockchain solutions using various platforms and technologies such as Ethereum, Hyperledger, and Corda.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• Conducted research and feasibility studies to determine the suitability of blockchain technology for business requirements. • Collaborated with crossfunctional teams to design and develop smart contracts and decentralized applications (dApps). • Created and maintained blockchain networks, including nodes, wallets, and consensus mechanisms.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security measures such as encryption, digital signatures, and access controls to protect data on the blockchain.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frontend developers to integrate blockchain functionalities into web and mobile applications.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• Debugged and resolved issues related to blockchain data synchronization, network connectivity, and smart contract execution.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• Conducted unit testing and code reviews to ensure the quality and efficiency of blockchain applications.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• Stayed updated with the latest developments and trends in blockchain technology and regularly attended conferences and workshops.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Amazon Mar 2018 - Mar 2020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• Conducted technical demonstrations and presentations to explain blockchain concepts and showcase the benefits of blockchain solutions.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• Provided technical guidance and support to team members and stakeholders regarding blockchain technology and its applications. • Assisted in developing strategies for scaling and optimizing blockchain networks to enhance performance and reduce costs.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Blockchain security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Hyperledger fabric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Web3.js integration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Masters in Technology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sdf May 2015-Jun 2017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