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C1CCD7" w14:textId="68DC1554" w:rsidR="007A705C" w:rsidRDefault="007A705C" w:rsidP="00F92867">
      <w:pPr>
        <w:pStyle w:val="Heading1"/>
        <w:spacing w:before="0"/>
      </w:pPr>
      <w:r>
        <w:t xml:space="preserve">(Electronic BMS Project Engineer – </w:t>
      </w:r>
      <w:proofErr w:type="spellStart"/>
      <w:r>
        <w:t>Controlworks</w:t>
      </w:r>
      <w:proofErr w:type="spellEnd"/>
      <w:r>
        <w:t xml:space="preserve"> Pty Ltd)</w:t>
      </w:r>
    </w:p>
    <w:p w14:paraId="157DCE99" w14:textId="7F0D2F6D" w:rsidR="00CB2F4E" w:rsidRPr="002C1993" w:rsidRDefault="00F3281B" w:rsidP="00F92867">
      <w:pPr>
        <w:pStyle w:val="Heading1"/>
        <w:numPr>
          <w:ilvl w:val="0"/>
          <w:numId w:val="10"/>
        </w:numPr>
        <w:spacing w:before="0"/>
        <w:ind w:left="426" w:hanging="284"/>
        <w:rPr>
          <w:sz w:val="32"/>
          <w:szCs w:val="32"/>
        </w:rPr>
      </w:pPr>
      <w:r w:rsidRPr="002C1993">
        <w:rPr>
          <w:sz w:val="32"/>
          <w:szCs w:val="32"/>
        </w:rPr>
        <w:t xml:space="preserve">Tell Me </w:t>
      </w:r>
      <w:proofErr w:type="gramStart"/>
      <w:r w:rsidRPr="002C1993">
        <w:rPr>
          <w:sz w:val="32"/>
          <w:szCs w:val="32"/>
        </w:rPr>
        <w:t>About</w:t>
      </w:r>
      <w:proofErr w:type="gramEnd"/>
      <w:r w:rsidRPr="002C1993">
        <w:rPr>
          <w:sz w:val="32"/>
          <w:szCs w:val="32"/>
        </w:rPr>
        <w:t xml:space="preserve"> Yourself</w:t>
      </w:r>
      <w:r w:rsidRPr="002C1993">
        <w:rPr>
          <w:sz w:val="32"/>
          <w:szCs w:val="32"/>
        </w:rPr>
        <w:br/>
      </w:r>
    </w:p>
    <w:p w14:paraId="0EB57123" w14:textId="77777777" w:rsidR="00F92867" w:rsidRPr="00F92867" w:rsidRDefault="00F92867" w:rsidP="00F92867">
      <w:pPr>
        <w:jc w:val="both"/>
        <w:rPr>
          <w:b/>
          <w:bCs/>
          <w:lang w:val="en-AU"/>
        </w:rPr>
      </w:pPr>
      <w:r w:rsidRPr="00F92867">
        <w:rPr>
          <w:rFonts w:ascii="Segoe UI Emoji" w:hAnsi="Segoe UI Emoji" w:cs="Segoe UI Emoji"/>
          <w:b/>
          <w:bCs/>
          <w:lang w:val="en-AU"/>
        </w:rPr>
        <w:t>⭐</w:t>
      </w:r>
      <w:r w:rsidRPr="00F92867">
        <w:rPr>
          <w:b/>
          <w:bCs/>
          <w:lang w:val="en-AU"/>
        </w:rPr>
        <w:t xml:space="preserve"> High-Impact Answer: “Tell Me </w:t>
      </w:r>
      <w:proofErr w:type="gramStart"/>
      <w:r w:rsidRPr="00F92867">
        <w:rPr>
          <w:b/>
          <w:bCs/>
          <w:lang w:val="en-AU"/>
        </w:rPr>
        <w:t>About</w:t>
      </w:r>
      <w:proofErr w:type="gramEnd"/>
      <w:r w:rsidRPr="00F92867">
        <w:rPr>
          <w:b/>
          <w:bCs/>
          <w:lang w:val="en-AU"/>
        </w:rPr>
        <w:t xml:space="preserve"> Yourself”</w:t>
      </w:r>
    </w:p>
    <w:p w14:paraId="61C20ABA" w14:textId="77777777" w:rsidR="00F92867" w:rsidRPr="002C1993" w:rsidRDefault="00F92867" w:rsidP="00F92867">
      <w:pPr>
        <w:jc w:val="both"/>
        <w:rPr>
          <w:sz w:val="28"/>
          <w:szCs w:val="28"/>
          <w:lang w:val="en-AU"/>
        </w:rPr>
      </w:pPr>
      <w:r w:rsidRPr="002C1993">
        <w:rPr>
          <w:sz w:val="28"/>
          <w:szCs w:val="28"/>
          <w:lang w:val="en-AU"/>
        </w:rPr>
        <w:t xml:space="preserve">Thank you for the opportunity. I’m an </w:t>
      </w:r>
      <w:r w:rsidRPr="002C1993">
        <w:rPr>
          <w:b/>
          <w:bCs/>
          <w:sz w:val="28"/>
          <w:szCs w:val="28"/>
          <w:lang w:val="en-AU"/>
        </w:rPr>
        <w:t>Electronic and Controls Engineer</w:t>
      </w:r>
      <w:r w:rsidRPr="002C1993">
        <w:rPr>
          <w:sz w:val="28"/>
          <w:szCs w:val="28"/>
          <w:lang w:val="en-AU"/>
        </w:rPr>
        <w:t xml:space="preserve"> with over </w:t>
      </w:r>
      <w:r w:rsidRPr="002C1993">
        <w:rPr>
          <w:b/>
          <w:bCs/>
          <w:sz w:val="28"/>
          <w:szCs w:val="28"/>
          <w:lang w:val="en-AU"/>
        </w:rPr>
        <w:t>12 years of experience</w:t>
      </w:r>
      <w:r w:rsidRPr="002C1993">
        <w:rPr>
          <w:sz w:val="28"/>
          <w:szCs w:val="28"/>
          <w:lang w:val="en-AU"/>
        </w:rPr>
        <w:t xml:space="preserve"> across </w:t>
      </w:r>
      <w:r w:rsidRPr="002C1993">
        <w:rPr>
          <w:b/>
          <w:bCs/>
          <w:sz w:val="28"/>
          <w:szCs w:val="28"/>
          <w:lang w:val="en-AU"/>
        </w:rPr>
        <w:t>embedded systems design, IoT-based smart controls, intelligent building automation, and control panel wiring</w:t>
      </w:r>
      <w:r w:rsidRPr="002C1993">
        <w:rPr>
          <w:sz w:val="28"/>
          <w:szCs w:val="28"/>
          <w:lang w:val="en-AU"/>
        </w:rPr>
        <w:t xml:space="preserve">. My background combines </w:t>
      </w:r>
      <w:r w:rsidRPr="002C1993">
        <w:rPr>
          <w:b/>
          <w:bCs/>
          <w:sz w:val="28"/>
          <w:szCs w:val="28"/>
          <w:lang w:val="en-AU"/>
        </w:rPr>
        <w:t>strong electronics fundamentals</w:t>
      </w:r>
      <w:r w:rsidRPr="002C1993">
        <w:rPr>
          <w:sz w:val="28"/>
          <w:szCs w:val="28"/>
          <w:lang w:val="en-AU"/>
        </w:rPr>
        <w:t xml:space="preserve"> with extensive </w:t>
      </w:r>
      <w:r w:rsidRPr="002C1993">
        <w:rPr>
          <w:b/>
          <w:bCs/>
          <w:sz w:val="28"/>
          <w:szCs w:val="28"/>
          <w:lang w:val="en-AU"/>
        </w:rPr>
        <w:t>site, commissioning, and system-integration experience</w:t>
      </w:r>
      <w:r w:rsidRPr="002C1993">
        <w:rPr>
          <w:sz w:val="28"/>
          <w:szCs w:val="28"/>
          <w:lang w:val="en-AU"/>
        </w:rPr>
        <w:t>, which I see as essential for a BMS Project Engineer.</w:t>
      </w:r>
    </w:p>
    <w:p w14:paraId="6C22788E" w14:textId="77777777" w:rsidR="00F92867" w:rsidRPr="002C1993" w:rsidRDefault="00F92867" w:rsidP="00F92867">
      <w:pPr>
        <w:jc w:val="both"/>
        <w:rPr>
          <w:sz w:val="28"/>
          <w:szCs w:val="28"/>
          <w:lang w:val="en-AU"/>
        </w:rPr>
      </w:pPr>
      <w:r w:rsidRPr="002C1993">
        <w:rPr>
          <w:sz w:val="28"/>
          <w:szCs w:val="28"/>
          <w:lang w:val="en-AU"/>
        </w:rPr>
        <w:t xml:space="preserve">Technically, I’ve built deep capability in </w:t>
      </w:r>
      <w:r w:rsidRPr="002C1993">
        <w:rPr>
          <w:b/>
          <w:bCs/>
          <w:sz w:val="28"/>
          <w:szCs w:val="28"/>
          <w:lang w:val="en-AU"/>
        </w:rPr>
        <w:t>microcontroller-based control systems</w:t>
      </w:r>
      <w:r w:rsidRPr="002C1993">
        <w:rPr>
          <w:sz w:val="28"/>
          <w:szCs w:val="28"/>
          <w:lang w:val="en-AU"/>
        </w:rPr>
        <w:t xml:space="preserve">, working across </w:t>
      </w:r>
      <w:r w:rsidRPr="002C1993">
        <w:rPr>
          <w:b/>
          <w:bCs/>
          <w:sz w:val="28"/>
          <w:szCs w:val="28"/>
          <w:lang w:val="en-AU"/>
        </w:rPr>
        <w:t>STM32, ESP32, and PIC platforms</w:t>
      </w:r>
      <w:r w:rsidRPr="002C1993">
        <w:rPr>
          <w:sz w:val="28"/>
          <w:szCs w:val="28"/>
          <w:lang w:val="en-AU"/>
        </w:rPr>
        <w:t xml:space="preserve">, with strong proficiency in </w:t>
      </w:r>
      <w:r w:rsidRPr="002C1993">
        <w:rPr>
          <w:b/>
          <w:bCs/>
          <w:sz w:val="28"/>
          <w:szCs w:val="28"/>
          <w:lang w:val="en-AU"/>
        </w:rPr>
        <w:t>C/C++ firmware development</w:t>
      </w:r>
      <w:r w:rsidRPr="002C1993">
        <w:rPr>
          <w:sz w:val="28"/>
          <w:szCs w:val="28"/>
          <w:lang w:val="en-AU"/>
        </w:rPr>
        <w:t xml:space="preserve">, including the use of AI-assisted tools to accelerate complex development and debugging. I’m highly experienced with </w:t>
      </w:r>
      <w:r w:rsidRPr="002C1993">
        <w:rPr>
          <w:b/>
          <w:bCs/>
          <w:sz w:val="28"/>
          <w:szCs w:val="28"/>
          <w:lang w:val="en-AU"/>
        </w:rPr>
        <w:t>Altium Designer, AutoCAD, MATLAB, and Proteus</w:t>
      </w:r>
      <w:r w:rsidRPr="002C1993">
        <w:rPr>
          <w:sz w:val="28"/>
          <w:szCs w:val="28"/>
          <w:lang w:val="en-AU"/>
        </w:rPr>
        <w:t>, and I’m very hands-on with engineering tools such as oscilloscopes, multimeters, signal generators, and power supplies for diagnostics, validation, and commissioning.</w:t>
      </w:r>
    </w:p>
    <w:p w14:paraId="0177CA83" w14:textId="77777777" w:rsidR="00F92867" w:rsidRPr="002C1993" w:rsidRDefault="00F92867" w:rsidP="00F92867">
      <w:pPr>
        <w:jc w:val="both"/>
        <w:rPr>
          <w:sz w:val="28"/>
          <w:szCs w:val="28"/>
          <w:lang w:val="en-AU"/>
        </w:rPr>
      </w:pPr>
      <w:r w:rsidRPr="002C1993">
        <w:rPr>
          <w:sz w:val="28"/>
          <w:szCs w:val="28"/>
          <w:lang w:val="en-AU"/>
        </w:rPr>
        <w:t xml:space="preserve">In my current role at </w:t>
      </w:r>
      <w:r w:rsidRPr="002C1993">
        <w:rPr>
          <w:b/>
          <w:bCs/>
          <w:sz w:val="28"/>
          <w:szCs w:val="28"/>
          <w:lang w:val="en-AU"/>
        </w:rPr>
        <w:t>Wabtec (Relay Monitoring Systems)</w:t>
      </w:r>
      <w:r w:rsidRPr="002C1993">
        <w:rPr>
          <w:sz w:val="28"/>
          <w:szCs w:val="28"/>
          <w:lang w:val="en-AU"/>
        </w:rPr>
        <w:t xml:space="preserve">, I design and develop </w:t>
      </w:r>
      <w:r w:rsidRPr="002C1993">
        <w:rPr>
          <w:b/>
          <w:bCs/>
          <w:sz w:val="28"/>
          <w:szCs w:val="28"/>
          <w:lang w:val="en-AU"/>
        </w:rPr>
        <w:t>electronic hardware systems for intelligent monitoring products</w:t>
      </w:r>
      <w:r w:rsidRPr="002C1993">
        <w:rPr>
          <w:sz w:val="28"/>
          <w:szCs w:val="28"/>
          <w:lang w:val="en-AU"/>
        </w:rPr>
        <w:t xml:space="preserve">, ensuring compliance with technical and industry standards. My work includes designing and optimising </w:t>
      </w:r>
      <w:r w:rsidRPr="002C1993">
        <w:rPr>
          <w:b/>
          <w:bCs/>
          <w:sz w:val="28"/>
          <w:szCs w:val="28"/>
          <w:lang w:val="en-AU"/>
        </w:rPr>
        <w:t>complex PCBs in Altium</w:t>
      </w:r>
      <w:r w:rsidRPr="002C1993">
        <w:rPr>
          <w:sz w:val="28"/>
          <w:szCs w:val="28"/>
          <w:lang w:val="en-AU"/>
        </w:rPr>
        <w:t xml:space="preserve"> for relay calibration systems and automated test equipment, conducting comprehensive performance and safety testing, and developing </w:t>
      </w:r>
      <w:r w:rsidRPr="002C1993">
        <w:rPr>
          <w:b/>
          <w:bCs/>
          <w:sz w:val="28"/>
          <w:szCs w:val="28"/>
          <w:lang w:val="en-AU"/>
        </w:rPr>
        <w:t>test and validation tools</w:t>
      </w:r>
      <w:r w:rsidRPr="002C1993">
        <w:rPr>
          <w:sz w:val="28"/>
          <w:szCs w:val="28"/>
          <w:lang w:val="en-AU"/>
        </w:rPr>
        <w:t xml:space="preserve"> used across development, production, and field environments.</w:t>
      </w:r>
    </w:p>
    <w:p w14:paraId="6BA0BEDB" w14:textId="77777777" w:rsidR="00F92867" w:rsidRPr="002C1993" w:rsidRDefault="00F92867" w:rsidP="00F92867">
      <w:pPr>
        <w:jc w:val="both"/>
        <w:rPr>
          <w:sz w:val="28"/>
          <w:szCs w:val="28"/>
          <w:lang w:val="en-AU"/>
        </w:rPr>
      </w:pPr>
      <w:r w:rsidRPr="002C1993">
        <w:rPr>
          <w:sz w:val="28"/>
          <w:szCs w:val="28"/>
          <w:lang w:val="en-AU"/>
        </w:rPr>
        <w:t xml:space="preserve">I’ve also been heavily involved in </w:t>
      </w:r>
      <w:r w:rsidRPr="002C1993">
        <w:rPr>
          <w:b/>
          <w:bCs/>
          <w:sz w:val="28"/>
          <w:szCs w:val="28"/>
          <w:lang w:val="en-AU"/>
        </w:rPr>
        <w:t>system testing, fault diagnostics, and field support</w:t>
      </w:r>
      <w:r w:rsidRPr="002C1993">
        <w:rPr>
          <w:sz w:val="28"/>
          <w:szCs w:val="28"/>
          <w:lang w:val="en-AU"/>
        </w:rPr>
        <w:t xml:space="preserve"> for deployed systems. This strengthened my ability to work on </w:t>
      </w:r>
      <w:r w:rsidRPr="002C1993">
        <w:rPr>
          <w:b/>
          <w:bCs/>
          <w:sz w:val="28"/>
          <w:szCs w:val="28"/>
          <w:lang w:val="en-AU"/>
        </w:rPr>
        <w:t>live systems</w:t>
      </w:r>
      <w:r w:rsidRPr="002C1993">
        <w:rPr>
          <w:sz w:val="28"/>
          <w:szCs w:val="28"/>
          <w:lang w:val="en-AU"/>
        </w:rPr>
        <w:t xml:space="preserve">, troubleshoot under pressure, and collaborate closely with technicians, engineers, and clients—skills that directly translate to </w:t>
      </w:r>
      <w:r w:rsidRPr="002C1993">
        <w:rPr>
          <w:b/>
          <w:bCs/>
          <w:sz w:val="28"/>
          <w:szCs w:val="28"/>
          <w:lang w:val="en-AU"/>
        </w:rPr>
        <w:t>BMS project delivery and commissioning</w:t>
      </w:r>
      <w:r w:rsidRPr="002C1993">
        <w:rPr>
          <w:sz w:val="28"/>
          <w:szCs w:val="28"/>
          <w:lang w:val="en-AU"/>
        </w:rPr>
        <w:t>. Working with cross-functional teams, I perform failure analysis, drive continuous improvement, and produce detailed technical documentation for manufacturing and testing.</w:t>
      </w:r>
    </w:p>
    <w:p w14:paraId="10C6CB67" w14:textId="77777777" w:rsidR="00F92867" w:rsidRPr="002C1993" w:rsidRDefault="00F92867" w:rsidP="00F92867">
      <w:pPr>
        <w:jc w:val="both"/>
        <w:rPr>
          <w:sz w:val="28"/>
          <w:szCs w:val="28"/>
          <w:lang w:val="en-AU"/>
        </w:rPr>
      </w:pPr>
      <w:r w:rsidRPr="002C1993">
        <w:rPr>
          <w:sz w:val="28"/>
          <w:szCs w:val="28"/>
          <w:lang w:val="en-AU"/>
        </w:rPr>
        <w:t xml:space="preserve">Alongside my professional role, I continue advanced work in </w:t>
      </w:r>
      <w:r w:rsidRPr="002C1993">
        <w:rPr>
          <w:b/>
          <w:bCs/>
          <w:sz w:val="28"/>
          <w:szCs w:val="28"/>
          <w:lang w:val="en-AU"/>
        </w:rPr>
        <w:t>embedded systems and building-automation-oriented controls</w:t>
      </w:r>
      <w:r w:rsidRPr="002C1993">
        <w:rPr>
          <w:sz w:val="28"/>
          <w:szCs w:val="28"/>
          <w:lang w:val="en-AU"/>
        </w:rPr>
        <w:t xml:space="preserve">, where I design </w:t>
      </w:r>
      <w:r w:rsidRPr="002C1993">
        <w:rPr>
          <w:b/>
          <w:bCs/>
          <w:sz w:val="28"/>
          <w:szCs w:val="28"/>
          <w:lang w:val="en-AU"/>
        </w:rPr>
        <w:t>ESP32-based controllers, I/O modules, energy-monitoring devices, and communication interfaces</w:t>
      </w:r>
      <w:r w:rsidRPr="002C1993">
        <w:rPr>
          <w:sz w:val="28"/>
          <w:szCs w:val="28"/>
          <w:lang w:val="en-AU"/>
        </w:rPr>
        <w:t xml:space="preserve">. Through this, I’ve gained hands-on experience with </w:t>
      </w:r>
      <w:r w:rsidRPr="002C1993">
        <w:rPr>
          <w:b/>
          <w:bCs/>
          <w:sz w:val="28"/>
          <w:szCs w:val="28"/>
          <w:lang w:val="en-AU"/>
        </w:rPr>
        <w:t>HVAC-relevant protocols such as Modbus RTU/TCP, BACnet/IP, and MQTT</w:t>
      </w:r>
      <w:r w:rsidRPr="002C1993">
        <w:rPr>
          <w:sz w:val="28"/>
          <w:szCs w:val="28"/>
          <w:lang w:val="en-AU"/>
        </w:rPr>
        <w:t xml:space="preserve">, as well as </w:t>
      </w:r>
      <w:r w:rsidRPr="002C1993">
        <w:rPr>
          <w:b/>
          <w:bCs/>
          <w:sz w:val="28"/>
          <w:szCs w:val="28"/>
          <w:lang w:val="en-AU"/>
        </w:rPr>
        <w:t>RS-485 and Ethernet-based system architectures</w:t>
      </w:r>
      <w:r w:rsidRPr="002C1993">
        <w:rPr>
          <w:sz w:val="28"/>
          <w:szCs w:val="28"/>
          <w:lang w:val="en-AU"/>
        </w:rPr>
        <w:t xml:space="preserve">. I’ve also developed </w:t>
      </w:r>
      <w:r w:rsidRPr="002C1993">
        <w:rPr>
          <w:b/>
          <w:bCs/>
          <w:sz w:val="28"/>
          <w:szCs w:val="28"/>
          <w:lang w:val="en-AU"/>
        </w:rPr>
        <w:t xml:space="preserve">PC-based </w:t>
      </w:r>
      <w:r w:rsidRPr="002C1993">
        <w:rPr>
          <w:b/>
          <w:bCs/>
          <w:sz w:val="28"/>
          <w:szCs w:val="28"/>
          <w:lang w:val="en-AU"/>
        </w:rPr>
        <w:lastRenderedPageBreak/>
        <w:t>engineering and commissioning tools</w:t>
      </w:r>
      <w:r w:rsidRPr="002C1993">
        <w:rPr>
          <w:sz w:val="28"/>
          <w:szCs w:val="28"/>
          <w:lang w:val="en-AU"/>
        </w:rPr>
        <w:t>, closely mirroring modern BMS workflows.</w:t>
      </w:r>
    </w:p>
    <w:p w14:paraId="3575E664" w14:textId="77777777" w:rsidR="00F92867" w:rsidRPr="002C1993" w:rsidRDefault="00F92867" w:rsidP="00F92867">
      <w:pPr>
        <w:jc w:val="both"/>
        <w:rPr>
          <w:sz w:val="28"/>
          <w:szCs w:val="28"/>
          <w:lang w:val="en-AU"/>
        </w:rPr>
      </w:pPr>
      <w:r w:rsidRPr="002C1993">
        <w:rPr>
          <w:sz w:val="28"/>
          <w:szCs w:val="28"/>
          <w:lang w:val="en-AU"/>
        </w:rPr>
        <w:t xml:space="preserve">What attracts me to </w:t>
      </w:r>
      <w:proofErr w:type="spellStart"/>
      <w:r w:rsidRPr="002C1993">
        <w:rPr>
          <w:b/>
          <w:bCs/>
          <w:sz w:val="28"/>
          <w:szCs w:val="28"/>
          <w:lang w:val="en-AU"/>
        </w:rPr>
        <w:t>Controlworks</w:t>
      </w:r>
      <w:proofErr w:type="spellEnd"/>
      <w:r w:rsidRPr="002C1993">
        <w:rPr>
          <w:b/>
          <w:bCs/>
          <w:sz w:val="28"/>
          <w:szCs w:val="28"/>
          <w:lang w:val="en-AU"/>
        </w:rPr>
        <w:t xml:space="preserve"> Pty Ltd</w:t>
      </w:r>
      <w:r w:rsidRPr="002C1993">
        <w:rPr>
          <w:sz w:val="28"/>
          <w:szCs w:val="28"/>
          <w:lang w:val="en-AU"/>
        </w:rPr>
        <w:t xml:space="preserve"> is the company’s strong reputation for delivering </w:t>
      </w:r>
      <w:r w:rsidRPr="002C1993">
        <w:rPr>
          <w:b/>
          <w:bCs/>
          <w:sz w:val="28"/>
          <w:szCs w:val="28"/>
          <w:lang w:val="en-AU"/>
        </w:rPr>
        <w:t>high-quality BMS and HVAC automation projects</w:t>
      </w:r>
      <w:r w:rsidRPr="002C1993">
        <w:rPr>
          <w:sz w:val="28"/>
          <w:szCs w:val="28"/>
          <w:lang w:val="en-AU"/>
        </w:rPr>
        <w:t xml:space="preserve">, and its emphasis on </w:t>
      </w:r>
      <w:r w:rsidRPr="002C1993">
        <w:rPr>
          <w:b/>
          <w:bCs/>
          <w:sz w:val="28"/>
          <w:szCs w:val="28"/>
          <w:lang w:val="en-AU"/>
        </w:rPr>
        <w:t>engineering excellence, structured project execution, and long-term client relationships</w:t>
      </w:r>
      <w:r w:rsidRPr="002C1993">
        <w:rPr>
          <w:sz w:val="28"/>
          <w:szCs w:val="28"/>
          <w:lang w:val="en-AU"/>
        </w:rPr>
        <w:t xml:space="preserve">. I’m particularly motivated by roles that span the </w:t>
      </w:r>
      <w:r w:rsidRPr="002C1993">
        <w:rPr>
          <w:b/>
          <w:bCs/>
          <w:sz w:val="28"/>
          <w:szCs w:val="28"/>
          <w:lang w:val="en-AU"/>
        </w:rPr>
        <w:t>full project lifecycle</w:t>
      </w:r>
      <w:r w:rsidRPr="002C1993">
        <w:rPr>
          <w:sz w:val="28"/>
          <w:szCs w:val="28"/>
          <w:lang w:val="en-AU"/>
        </w:rPr>
        <w:t>—from design review and control logic development through to integration, commissioning, optimisation, and handover.</w:t>
      </w:r>
    </w:p>
    <w:p w14:paraId="0714581C" w14:textId="77777777" w:rsidR="00F92867" w:rsidRPr="002C1993" w:rsidRDefault="00F92867" w:rsidP="00F92867">
      <w:pPr>
        <w:jc w:val="both"/>
        <w:rPr>
          <w:sz w:val="28"/>
          <w:szCs w:val="28"/>
          <w:lang w:val="en-AU"/>
        </w:rPr>
      </w:pPr>
      <w:r w:rsidRPr="002C1993">
        <w:rPr>
          <w:sz w:val="28"/>
          <w:szCs w:val="28"/>
          <w:lang w:val="en-AU"/>
        </w:rPr>
        <w:t xml:space="preserve">I see myself as someone who </w:t>
      </w:r>
      <w:r w:rsidRPr="002C1993">
        <w:rPr>
          <w:b/>
          <w:bCs/>
          <w:sz w:val="28"/>
          <w:szCs w:val="28"/>
          <w:lang w:val="en-AU"/>
        </w:rPr>
        <w:t>bridges electronics engineering, control systems, and on-site delivery</w:t>
      </w:r>
      <w:r w:rsidRPr="002C1993">
        <w:rPr>
          <w:sz w:val="28"/>
          <w:szCs w:val="28"/>
          <w:lang w:val="en-AU"/>
        </w:rPr>
        <w:t xml:space="preserve">. I’m comfortable reading schematics, working with field devices, coordinating with mechanical contractors, and commissioning systems to specification. I’m now looking to bring that combined skill set into a </w:t>
      </w:r>
      <w:r w:rsidRPr="002C1993">
        <w:rPr>
          <w:b/>
          <w:bCs/>
          <w:sz w:val="28"/>
          <w:szCs w:val="28"/>
          <w:lang w:val="en-AU"/>
        </w:rPr>
        <w:t>dedicated BMS Project Engineer role</w:t>
      </w:r>
      <w:r w:rsidRPr="002C1993">
        <w:rPr>
          <w:sz w:val="28"/>
          <w:szCs w:val="28"/>
          <w:lang w:val="en-AU"/>
        </w:rPr>
        <w:t xml:space="preserve">, where I can contribute immediately and continue growing within a technically strong organisation like </w:t>
      </w:r>
      <w:proofErr w:type="spellStart"/>
      <w:r w:rsidRPr="002C1993">
        <w:rPr>
          <w:sz w:val="28"/>
          <w:szCs w:val="28"/>
          <w:lang w:val="en-AU"/>
        </w:rPr>
        <w:t>Controlworks</w:t>
      </w:r>
      <w:proofErr w:type="spellEnd"/>
      <w:r w:rsidRPr="002C1993">
        <w:rPr>
          <w:sz w:val="28"/>
          <w:szCs w:val="28"/>
          <w:lang w:val="en-AU"/>
        </w:rPr>
        <w:t>.</w:t>
      </w:r>
    </w:p>
    <w:p w14:paraId="5C04895B" w14:textId="37E161AF" w:rsidR="007A705C" w:rsidRDefault="007A705C" w:rsidP="007A705C">
      <w:pPr>
        <w:jc w:val="both"/>
      </w:pPr>
    </w:p>
    <w:p w14:paraId="5C6D3E6E" w14:textId="6600E337" w:rsidR="002C1993" w:rsidRDefault="002C1993" w:rsidP="007A705C">
      <w:pPr>
        <w:jc w:val="both"/>
      </w:pPr>
    </w:p>
    <w:p w14:paraId="4B19AC57" w14:textId="32F56D02" w:rsidR="002C1993" w:rsidRDefault="002C1993" w:rsidP="007A705C">
      <w:pPr>
        <w:jc w:val="both"/>
      </w:pPr>
    </w:p>
    <w:p w14:paraId="0C63B2AE" w14:textId="67CA8597" w:rsidR="002C1993" w:rsidRDefault="002C1993" w:rsidP="007A705C">
      <w:pPr>
        <w:jc w:val="both"/>
      </w:pPr>
    </w:p>
    <w:p w14:paraId="5F73DD87" w14:textId="7B065E8E" w:rsidR="002C1993" w:rsidRDefault="002C1993" w:rsidP="007A705C">
      <w:pPr>
        <w:jc w:val="both"/>
      </w:pPr>
    </w:p>
    <w:p w14:paraId="3E66579C" w14:textId="773BD668" w:rsidR="002C1993" w:rsidRDefault="002C1993" w:rsidP="007A705C">
      <w:pPr>
        <w:jc w:val="both"/>
      </w:pPr>
    </w:p>
    <w:p w14:paraId="4D9D52B6" w14:textId="277ADE92" w:rsidR="002C1993" w:rsidRDefault="002C1993" w:rsidP="007A705C">
      <w:pPr>
        <w:jc w:val="both"/>
      </w:pPr>
    </w:p>
    <w:p w14:paraId="2FB94156" w14:textId="710C3FDB" w:rsidR="002C1993" w:rsidRDefault="002C1993" w:rsidP="007A705C">
      <w:pPr>
        <w:jc w:val="both"/>
      </w:pPr>
    </w:p>
    <w:p w14:paraId="7DFA9690" w14:textId="116F02A2" w:rsidR="002C1993" w:rsidRDefault="002C1993" w:rsidP="007A705C">
      <w:pPr>
        <w:jc w:val="both"/>
      </w:pPr>
    </w:p>
    <w:p w14:paraId="6AC4BF1D" w14:textId="18E4B991" w:rsidR="002C1993" w:rsidRDefault="002C1993" w:rsidP="007A705C">
      <w:pPr>
        <w:jc w:val="both"/>
      </w:pPr>
    </w:p>
    <w:p w14:paraId="19AFB716" w14:textId="050F7E71" w:rsidR="002C1993" w:rsidRDefault="002C1993" w:rsidP="007A705C">
      <w:pPr>
        <w:jc w:val="both"/>
      </w:pPr>
    </w:p>
    <w:p w14:paraId="3E727869" w14:textId="4882394C" w:rsidR="002C1993" w:rsidRDefault="002C1993" w:rsidP="007A705C">
      <w:pPr>
        <w:jc w:val="both"/>
      </w:pPr>
    </w:p>
    <w:p w14:paraId="46DCFAB1" w14:textId="268A293A" w:rsidR="002C1993" w:rsidRDefault="002C1993" w:rsidP="007A705C">
      <w:pPr>
        <w:jc w:val="both"/>
      </w:pPr>
    </w:p>
    <w:p w14:paraId="1D5C5024" w14:textId="1C59110A" w:rsidR="002C1993" w:rsidRDefault="002C1993" w:rsidP="007A705C">
      <w:pPr>
        <w:jc w:val="both"/>
      </w:pPr>
    </w:p>
    <w:p w14:paraId="1FEF6DE6" w14:textId="77777777" w:rsidR="00F64A02" w:rsidRDefault="00F64A02" w:rsidP="007A705C">
      <w:pPr>
        <w:jc w:val="both"/>
      </w:pPr>
    </w:p>
    <w:p w14:paraId="093F0E2E" w14:textId="77777777" w:rsidR="002C1993" w:rsidRDefault="002C1993" w:rsidP="007A705C">
      <w:pPr>
        <w:jc w:val="both"/>
      </w:pPr>
    </w:p>
    <w:p w14:paraId="7CCFE60E" w14:textId="6589F51F" w:rsidR="007A705C" w:rsidRPr="002C1993" w:rsidRDefault="007A705C" w:rsidP="00F92867">
      <w:pPr>
        <w:pStyle w:val="Heading1"/>
        <w:numPr>
          <w:ilvl w:val="0"/>
          <w:numId w:val="10"/>
        </w:numPr>
        <w:ind w:left="426" w:hanging="284"/>
        <w:rPr>
          <w:sz w:val="32"/>
          <w:szCs w:val="32"/>
        </w:rPr>
      </w:pPr>
      <w:r w:rsidRPr="002C1993">
        <w:rPr>
          <w:sz w:val="32"/>
          <w:szCs w:val="32"/>
        </w:rPr>
        <w:t xml:space="preserve">“Why are you </w:t>
      </w:r>
      <w:r w:rsidRPr="0004671A">
        <w:rPr>
          <w:sz w:val="32"/>
          <w:szCs w:val="32"/>
          <w:highlight w:val="yellow"/>
        </w:rPr>
        <w:t>leaving your current employer</w:t>
      </w:r>
      <w:r w:rsidRPr="002C1993">
        <w:rPr>
          <w:sz w:val="32"/>
          <w:szCs w:val="32"/>
        </w:rPr>
        <w:t xml:space="preserve">, and why do you want to join </w:t>
      </w:r>
      <w:proofErr w:type="spellStart"/>
      <w:r w:rsidRPr="002C1993">
        <w:rPr>
          <w:sz w:val="32"/>
          <w:szCs w:val="32"/>
        </w:rPr>
        <w:t>Controlworks</w:t>
      </w:r>
      <w:proofErr w:type="spellEnd"/>
      <w:r w:rsidRPr="002C1993">
        <w:rPr>
          <w:sz w:val="32"/>
          <w:szCs w:val="32"/>
        </w:rPr>
        <w:t xml:space="preserve"> Pty Ltd?”</w:t>
      </w:r>
    </w:p>
    <w:p w14:paraId="4EB9B4DA" w14:textId="77777777" w:rsidR="007A705C" w:rsidRPr="007A705C" w:rsidRDefault="00F3281B" w:rsidP="007A705C">
      <w:pPr>
        <w:jc w:val="both"/>
        <w:rPr>
          <w:lang w:val="en-AU"/>
        </w:rPr>
      </w:pPr>
      <w:r>
        <w:rPr>
          <w:lang w:val="en-AU"/>
        </w:rPr>
        <w:pict w14:anchorId="2BF1F850">
          <v:rect id="_x0000_i1025" style="width:0;height:1.5pt" o:hralign="center" o:hrstd="t" o:hr="t" fillcolor="#a0a0a0" stroked="f"/>
        </w:pict>
      </w:r>
    </w:p>
    <w:p w14:paraId="455BDC26" w14:textId="77777777" w:rsidR="007A705C" w:rsidRPr="007A705C" w:rsidRDefault="007A705C" w:rsidP="007A705C">
      <w:pPr>
        <w:jc w:val="both"/>
        <w:rPr>
          <w:b/>
          <w:bCs/>
          <w:lang w:val="en-AU"/>
        </w:rPr>
      </w:pPr>
      <w:r w:rsidRPr="007A705C">
        <w:rPr>
          <w:rFonts w:ascii="Segoe UI Emoji" w:hAnsi="Segoe UI Emoji" w:cs="Segoe UI Emoji"/>
          <w:b/>
          <w:bCs/>
          <w:lang w:val="en-AU"/>
        </w:rPr>
        <w:lastRenderedPageBreak/>
        <w:t>⭐</w:t>
      </w:r>
      <w:r w:rsidRPr="007A705C">
        <w:rPr>
          <w:b/>
          <w:bCs/>
          <w:lang w:val="en-AU"/>
        </w:rPr>
        <w:t xml:space="preserve"> High-Impact Answer (Recommended)</w:t>
      </w:r>
    </w:p>
    <w:p w14:paraId="7019662F" w14:textId="77777777" w:rsidR="007A705C" w:rsidRPr="002C1993" w:rsidRDefault="007A705C" w:rsidP="007A705C">
      <w:pPr>
        <w:jc w:val="both"/>
        <w:rPr>
          <w:sz w:val="28"/>
          <w:szCs w:val="28"/>
          <w:lang w:val="en-AU"/>
        </w:rPr>
      </w:pPr>
      <w:r w:rsidRPr="002C1993">
        <w:rPr>
          <w:sz w:val="28"/>
          <w:szCs w:val="28"/>
          <w:lang w:val="en-AU"/>
        </w:rPr>
        <w:t xml:space="preserve">I’ve really valued my time at </w:t>
      </w:r>
      <w:r w:rsidRPr="002C1993">
        <w:rPr>
          <w:b/>
          <w:bCs/>
          <w:sz w:val="28"/>
          <w:szCs w:val="28"/>
          <w:lang w:val="en-AU"/>
        </w:rPr>
        <w:t>Relay Monitoring Systems</w:t>
      </w:r>
      <w:r w:rsidRPr="002C1993">
        <w:rPr>
          <w:sz w:val="28"/>
          <w:szCs w:val="28"/>
          <w:lang w:val="en-AU"/>
        </w:rPr>
        <w:t>. It’s been a strong environment for developing my core electronics skills—particularly in hardware troubleshooting, monitoring systems, testing, and working with field-deployed equipment. I’ve gained solid experience in reliability-focused engineering and real-world fault diagnostics, which I believe is a strong foundation.</w:t>
      </w:r>
    </w:p>
    <w:p w14:paraId="197204C0" w14:textId="77777777" w:rsidR="007A705C" w:rsidRPr="002C1993" w:rsidRDefault="007A705C" w:rsidP="007A705C">
      <w:pPr>
        <w:jc w:val="both"/>
        <w:rPr>
          <w:sz w:val="28"/>
          <w:szCs w:val="28"/>
          <w:lang w:val="en-AU"/>
        </w:rPr>
      </w:pPr>
      <w:r w:rsidRPr="002C1993">
        <w:rPr>
          <w:sz w:val="28"/>
          <w:szCs w:val="28"/>
          <w:lang w:val="en-AU"/>
        </w:rPr>
        <w:t xml:space="preserve">However, as my career has progressed, I’ve become increasingly focused on </w:t>
      </w:r>
      <w:r w:rsidRPr="002C1993">
        <w:rPr>
          <w:b/>
          <w:bCs/>
          <w:sz w:val="28"/>
          <w:szCs w:val="28"/>
          <w:lang w:val="en-AU"/>
        </w:rPr>
        <w:t>control systems, building automation, and integrated BMS/OT solutions</w:t>
      </w:r>
      <w:r w:rsidRPr="002C1993">
        <w:rPr>
          <w:sz w:val="28"/>
          <w:szCs w:val="28"/>
          <w:lang w:val="en-AU"/>
        </w:rPr>
        <w:t xml:space="preserve">. At Relay Monitoring Systems, the scope is more specialised around monitoring and diagnostics, and there are limited opportunities to work deeply across </w:t>
      </w:r>
      <w:r w:rsidRPr="002C1993">
        <w:rPr>
          <w:b/>
          <w:bCs/>
          <w:sz w:val="28"/>
          <w:szCs w:val="28"/>
          <w:lang w:val="en-AU"/>
        </w:rPr>
        <w:t>PLC programming, HVAC/BMS integration, commissioning, and end-to-end project delivery</w:t>
      </w:r>
      <w:r w:rsidRPr="002C1993">
        <w:rPr>
          <w:sz w:val="28"/>
          <w:szCs w:val="28"/>
          <w:lang w:val="en-AU"/>
        </w:rPr>
        <w:t>.</w:t>
      </w:r>
    </w:p>
    <w:p w14:paraId="462CEDFA" w14:textId="77777777" w:rsidR="007A705C" w:rsidRPr="002C1993" w:rsidRDefault="007A705C" w:rsidP="007A705C">
      <w:pPr>
        <w:jc w:val="both"/>
        <w:rPr>
          <w:sz w:val="28"/>
          <w:szCs w:val="28"/>
          <w:lang w:val="en-AU"/>
        </w:rPr>
      </w:pPr>
      <w:r w:rsidRPr="002C1993">
        <w:rPr>
          <w:sz w:val="28"/>
          <w:szCs w:val="28"/>
          <w:lang w:val="en-AU"/>
        </w:rPr>
        <w:t xml:space="preserve">That’s where </w:t>
      </w:r>
      <w:proofErr w:type="spellStart"/>
      <w:r w:rsidRPr="002C1993">
        <w:rPr>
          <w:b/>
          <w:bCs/>
          <w:sz w:val="28"/>
          <w:szCs w:val="28"/>
          <w:lang w:val="en-AU"/>
        </w:rPr>
        <w:t>Controlworks</w:t>
      </w:r>
      <w:proofErr w:type="spellEnd"/>
      <w:r w:rsidRPr="002C1993">
        <w:rPr>
          <w:b/>
          <w:bCs/>
          <w:sz w:val="28"/>
          <w:szCs w:val="28"/>
          <w:lang w:val="en-AU"/>
        </w:rPr>
        <w:t xml:space="preserve"> Pty Ltd</w:t>
      </w:r>
      <w:r w:rsidRPr="002C1993">
        <w:rPr>
          <w:sz w:val="28"/>
          <w:szCs w:val="28"/>
          <w:lang w:val="en-AU"/>
        </w:rPr>
        <w:t xml:space="preserve"> really stands out to me. </w:t>
      </w:r>
      <w:proofErr w:type="spellStart"/>
      <w:r w:rsidRPr="002C1993">
        <w:rPr>
          <w:sz w:val="28"/>
          <w:szCs w:val="28"/>
          <w:lang w:val="en-AU"/>
        </w:rPr>
        <w:t>Controlworks</w:t>
      </w:r>
      <w:proofErr w:type="spellEnd"/>
      <w:r w:rsidRPr="002C1993">
        <w:rPr>
          <w:sz w:val="28"/>
          <w:szCs w:val="28"/>
          <w:lang w:val="en-AU"/>
        </w:rPr>
        <w:t xml:space="preserve"> has a strong reputation in </w:t>
      </w:r>
      <w:r w:rsidRPr="002C1993">
        <w:rPr>
          <w:b/>
          <w:bCs/>
          <w:sz w:val="28"/>
          <w:szCs w:val="28"/>
          <w:lang w:val="en-AU"/>
        </w:rPr>
        <w:t>BMS, HVAC control, and large-scale automation projects</w:t>
      </w:r>
      <w:r w:rsidRPr="002C1993">
        <w:rPr>
          <w:sz w:val="28"/>
          <w:szCs w:val="28"/>
          <w:lang w:val="en-AU"/>
        </w:rPr>
        <w:t>, and I’m particularly drawn to the way the company delivers complete solutions—from design and programming through to commissioning and long-term support.</w:t>
      </w:r>
    </w:p>
    <w:p w14:paraId="44B25A73" w14:textId="77777777" w:rsidR="007A705C" w:rsidRPr="002C1993" w:rsidRDefault="007A705C" w:rsidP="007A705C">
      <w:pPr>
        <w:jc w:val="both"/>
        <w:rPr>
          <w:sz w:val="28"/>
          <w:szCs w:val="28"/>
          <w:lang w:val="en-AU"/>
        </w:rPr>
      </w:pPr>
      <w:r w:rsidRPr="002C1993">
        <w:rPr>
          <w:sz w:val="28"/>
          <w:szCs w:val="28"/>
          <w:lang w:val="en-AU"/>
        </w:rPr>
        <w:t xml:space="preserve">I see </w:t>
      </w:r>
      <w:proofErr w:type="spellStart"/>
      <w:r w:rsidRPr="002C1993">
        <w:rPr>
          <w:sz w:val="28"/>
          <w:szCs w:val="28"/>
          <w:lang w:val="en-AU"/>
        </w:rPr>
        <w:t>Controlworks</w:t>
      </w:r>
      <w:proofErr w:type="spellEnd"/>
      <w:r w:rsidRPr="002C1993">
        <w:rPr>
          <w:sz w:val="28"/>
          <w:szCs w:val="28"/>
          <w:lang w:val="en-AU"/>
        </w:rPr>
        <w:t xml:space="preserve"> as an environment where my background in </w:t>
      </w:r>
      <w:r w:rsidRPr="002C1993">
        <w:rPr>
          <w:b/>
          <w:bCs/>
          <w:sz w:val="28"/>
          <w:szCs w:val="28"/>
          <w:lang w:val="en-AU"/>
        </w:rPr>
        <w:t>electronics, embedded systems, field diagnostics, and protocols like Modbus and BACnet</w:t>
      </w:r>
      <w:r w:rsidRPr="002C1993">
        <w:rPr>
          <w:sz w:val="28"/>
          <w:szCs w:val="28"/>
          <w:lang w:val="en-AU"/>
        </w:rPr>
        <w:t xml:space="preserve"> can be combined with deeper exposure to </w:t>
      </w:r>
      <w:r w:rsidRPr="002C1993">
        <w:rPr>
          <w:b/>
          <w:bCs/>
          <w:sz w:val="28"/>
          <w:szCs w:val="28"/>
          <w:lang w:val="en-AU"/>
        </w:rPr>
        <w:t>PLC-based control, BMS platforms, and project engineering</w:t>
      </w:r>
      <w:r w:rsidRPr="002C1993">
        <w:rPr>
          <w:sz w:val="28"/>
          <w:szCs w:val="28"/>
          <w:lang w:val="en-AU"/>
        </w:rPr>
        <w:t>. It feels like a natural and well-aligned next step where I can both contribute immediately and continue growing as an engineer.</w:t>
      </w:r>
    </w:p>
    <w:p w14:paraId="0944C453" w14:textId="2C644546" w:rsidR="007A705C" w:rsidRPr="002C1993" w:rsidRDefault="007A705C" w:rsidP="007A705C">
      <w:pPr>
        <w:jc w:val="both"/>
        <w:rPr>
          <w:sz w:val="28"/>
          <w:szCs w:val="28"/>
          <w:lang w:val="en-AU"/>
        </w:rPr>
      </w:pPr>
      <w:r w:rsidRPr="002C1993">
        <w:rPr>
          <w:sz w:val="28"/>
          <w:szCs w:val="28"/>
          <w:lang w:val="en-AU"/>
        </w:rPr>
        <w:t xml:space="preserve">Ultimately, I’m not leaving my current role because of dissatisfaction—but because I’m looking for </w:t>
      </w:r>
      <w:r w:rsidRPr="002C1993">
        <w:rPr>
          <w:b/>
          <w:bCs/>
          <w:sz w:val="28"/>
          <w:szCs w:val="28"/>
          <w:lang w:val="en-AU"/>
        </w:rPr>
        <w:t>broader technical responsibility, more complex systems, and long-term career growth</w:t>
      </w:r>
      <w:r w:rsidRPr="002C1993">
        <w:rPr>
          <w:sz w:val="28"/>
          <w:szCs w:val="28"/>
          <w:lang w:val="en-AU"/>
        </w:rPr>
        <w:t xml:space="preserve">, and </w:t>
      </w:r>
      <w:proofErr w:type="spellStart"/>
      <w:r w:rsidRPr="002C1993">
        <w:rPr>
          <w:sz w:val="28"/>
          <w:szCs w:val="28"/>
          <w:lang w:val="en-AU"/>
        </w:rPr>
        <w:t>Controlworks</w:t>
      </w:r>
      <w:proofErr w:type="spellEnd"/>
      <w:r w:rsidRPr="002C1993">
        <w:rPr>
          <w:sz w:val="28"/>
          <w:szCs w:val="28"/>
          <w:lang w:val="en-AU"/>
        </w:rPr>
        <w:t xml:space="preserve"> aligns extremely well with those goals.</w:t>
      </w:r>
    </w:p>
    <w:p w14:paraId="1DC254B7" w14:textId="44C4DF20" w:rsidR="002C1993" w:rsidRDefault="002C1993" w:rsidP="007A705C">
      <w:pPr>
        <w:jc w:val="both"/>
        <w:rPr>
          <w:lang w:val="en-AU"/>
        </w:rPr>
      </w:pPr>
    </w:p>
    <w:p w14:paraId="4FB0A398" w14:textId="4680D74F" w:rsidR="002C1993" w:rsidRDefault="002C1993" w:rsidP="007A705C">
      <w:pPr>
        <w:jc w:val="both"/>
        <w:rPr>
          <w:lang w:val="en-AU"/>
        </w:rPr>
      </w:pPr>
    </w:p>
    <w:p w14:paraId="57D0CA6A" w14:textId="7FF220BE" w:rsidR="002C1993" w:rsidRDefault="002C1993" w:rsidP="007A705C">
      <w:pPr>
        <w:jc w:val="both"/>
        <w:rPr>
          <w:lang w:val="en-AU"/>
        </w:rPr>
      </w:pPr>
    </w:p>
    <w:p w14:paraId="06DF09DF" w14:textId="7F7CA3F2" w:rsidR="002C1993" w:rsidRDefault="002C1993" w:rsidP="007A705C">
      <w:pPr>
        <w:jc w:val="both"/>
        <w:rPr>
          <w:lang w:val="en-AU"/>
        </w:rPr>
      </w:pPr>
    </w:p>
    <w:p w14:paraId="6BAA66CF" w14:textId="77777777" w:rsidR="002C1993" w:rsidRDefault="002C1993" w:rsidP="007A705C">
      <w:pPr>
        <w:jc w:val="both"/>
        <w:rPr>
          <w:lang w:val="en-AU"/>
        </w:rPr>
      </w:pPr>
    </w:p>
    <w:p w14:paraId="6121AF36" w14:textId="358A5268" w:rsidR="002C1993" w:rsidRDefault="002C1993" w:rsidP="002C1993">
      <w:pPr>
        <w:pStyle w:val="Heading2"/>
        <w:spacing w:line="300" w:lineRule="atLeast"/>
        <w:rPr>
          <w:rStyle w:val="Strong"/>
          <w:rFonts w:ascii="Segoe UI" w:hAnsi="Segoe UI" w:cs="Segoe UI"/>
          <w:b/>
          <w:bCs/>
        </w:rPr>
      </w:pPr>
      <w:r>
        <w:rPr>
          <w:rStyle w:val="Strong"/>
          <w:rFonts w:ascii="Segoe UI" w:hAnsi="Segoe UI" w:cs="Segoe UI"/>
          <w:b/>
          <w:bCs/>
        </w:rPr>
        <w:t xml:space="preserve">“Why do you want to </w:t>
      </w:r>
      <w:r w:rsidRPr="0004671A">
        <w:rPr>
          <w:rStyle w:val="Strong"/>
          <w:rFonts w:ascii="Segoe UI" w:hAnsi="Segoe UI" w:cs="Segoe UI"/>
          <w:b/>
          <w:bCs/>
          <w:highlight w:val="yellow"/>
        </w:rPr>
        <w:t xml:space="preserve">join </w:t>
      </w:r>
      <w:proofErr w:type="spellStart"/>
      <w:r w:rsidRPr="0004671A">
        <w:rPr>
          <w:rStyle w:val="Strong"/>
          <w:rFonts w:ascii="Segoe UI" w:hAnsi="Segoe UI" w:cs="Segoe UI"/>
          <w:b/>
          <w:bCs/>
          <w:highlight w:val="yellow"/>
        </w:rPr>
        <w:t>Controlworks</w:t>
      </w:r>
      <w:proofErr w:type="spellEnd"/>
      <w:r w:rsidRPr="0004671A">
        <w:rPr>
          <w:rStyle w:val="Strong"/>
          <w:rFonts w:ascii="Segoe UI" w:hAnsi="Segoe UI" w:cs="Segoe UI"/>
          <w:b/>
          <w:bCs/>
          <w:highlight w:val="yellow"/>
        </w:rPr>
        <w:t xml:space="preserve"> as a BMS Engineer</w:t>
      </w:r>
    </w:p>
    <w:p w14:paraId="16882192" w14:textId="77777777" w:rsidR="002C1993" w:rsidRPr="002C1993" w:rsidRDefault="002C1993" w:rsidP="002C1993"/>
    <w:p w14:paraId="644BA007" w14:textId="77777777" w:rsidR="002C1993" w:rsidRPr="002C1993" w:rsidRDefault="002C1993" w:rsidP="002C1993">
      <w:pPr>
        <w:jc w:val="both"/>
        <w:rPr>
          <w:sz w:val="28"/>
          <w:szCs w:val="28"/>
          <w:lang w:val="en-AU"/>
        </w:rPr>
      </w:pPr>
      <w:r w:rsidRPr="002C1993">
        <w:rPr>
          <w:b/>
          <w:bCs/>
          <w:lang w:val="en-AU"/>
        </w:rPr>
        <w:t xml:space="preserve">I want to join </w:t>
      </w:r>
      <w:proofErr w:type="spellStart"/>
      <w:r w:rsidRPr="002C1993">
        <w:rPr>
          <w:b/>
          <w:bCs/>
          <w:lang w:val="en-AU"/>
        </w:rPr>
        <w:t>Controlworks</w:t>
      </w:r>
      <w:proofErr w:type="spellEnd"/>
      <w:r w:rsidRPr="002C1993">
        <w:rPr>
          <w:b/>
          <w:bCs/>
          <w:lang w:val="en-AU"/>
        </w:rPr>
        <w:t xml:space="preserve"> because you're a leading Australian</w:t>
      </w:r>
      <w:r w:rsidRPr="002C1993">
        <w:rPr>
          <w:b/>
          <w:bCs/>
          <w:lang w:val="en-AU"/>
        </w:rPr>
        <w:noBreakHyphen/>
        <w:t xml:space="preserve">owned BMS integrator known for delivering open, interoperable systems across complex environments like healthcare, data </w:t>
      </w:r>
      <w:proofErr w:type="spellStart"/>
      <w:r w:rsidRPr="002C1993">
        <w:rPr>
          <w:b/>
          <w:bCs/>
          <w:lang w:val="en-AU"/>
        </w:rPr>
        <w:t>centres</w:t>
      </w:r>
      <w:proofErr w:type="spellEnd"/>
      <w:r w:rsidRPr="002C1993">
        <w:rPr>
          <w:b/>
          <w:bCs/>
          <w:lang w:val="en-AU"/>
        </w:rPr>
        <w:t xml:space="preserve"> and commercial high</w:t>
      </w:r>
      <w:r w:rsidRPr="002C1993">
        <w:rPr>
          <w:b/>
          <w:bCs/>
          <w:lang w:val="en-AU"/>
        </w:rPr>
        <w:noBreakHyphen/>
        <w:t>rise.</w:t>
      </w:r>
      <w:r w:rsidRPr="002C1993">
        <w:rPr>
          <w:sz w:val="28"/>
          <w:szCs w:val="28"/>
          <w:lang w:val="en-AU"/>
        </w:rPr>
        <w:t xml:space="preserve"> Your end</w:t>
      </w:r>
      <w:r w:rsidRPr="002C1993">
        <w:rPr>
          <w:sz w:val="28"/>
          <w:szCs w:val="28"/>
          <w:lang w:val="en-AU"/>
        </w:rPr>
        <w:noBreakHyphen/>
        <w:t>to</w:t>
      </w:r>
      <w:r w:rsidRPr="002C1993">
        <w:rPr>
          <w:sz w:val="28"/>
          <w:szCs w:val="28"/>
          <w:lang w:val="en-AU"/>
        </w:rPr>
        <w:noBreakHyphen/>
        <w:t xml:space="preserve">end capability—design, engineering, </w:t>
      </w:r>
      <w:r w:rsidRPr="002C1993">
        <w:rPr>
          <w:sz w:val="28"/>
          <w:szCs w:val="28"/>
          <w:lang w:val="en-AU"/>
        </w:rPr>
        <w:lastRenderedPageBreak/>
        <w:t xml:space="preserve">commissioning and support—along with the collaborative group model involving </w:t>
      </w:r>
      <w:proofErr w:type="spellStart"/>
      <w:r w:rsidRPr="002C1993">
        <w:rPr>
          <w:sz w:val="28"/>
          <w:szCs w:val="28"/>
          <w:lang w:val="en-AU"/>
        </w:rPr>
        <w:t>ControlStore</w:t>
      </w:r>
      <w:proofErr w:type="spellEnd"/>
      <w:r w:rsidRPr="002C1993">
        <w:rPr>
          <w:sz w:val="28"/>
          <w:szCs w:val="28"/>
          <w:lang w:val="en-AU"/>
        </w:rPr>
        <w:t xml:space="preserve"> and </w:t>
      </w:r>
      <w:proofErr w:type="spellStart"/>
      <w:r w:rsidRPr="002C1993">
        <w:rPr>
          <w:sz w:val="28"/>
          <w:szCs w:val="28"/>
          <w:lang w:val="en-AU"/>
        </w:rPr>
        <w:t>PowerLink</w:t>
      </w:r>
      <w:proofErr w:type="spellEnd"/>
      <w:r w:rsidRPr="002C1993">
        <w:rPr>
          <w:sz w:val="28"/>
          <w:szCs w:val="28"/>
          <w:lang w:val="en-AU"/>
        </w:rPr>
        <w:t xml:space="preserve"> creates the perfect environment for meaningful, high</w:t>
      </w:r>
      <w:r w:rsidRPr="002C1993">
        <w:rPr>
          <w:sz w:val="28"/>
          <w:szCs w:val="28"/>
          <w:lang w:val="en-AU"/>
        </w:rPr>
        <w:noBreakHyphen/>
        <w:t>quality engineering work. I’m motivated by the chance to work with a team that values technical depth, sustainability, and long</w:t>
      </w:r>
      <w:r w:rsidRPr="002C1993">
        <w:rPr>
          <w:sz w:val="28"/>
          <w:szCs w:val="28"/>
          <w:lang w:val="en-AU"/>
        </w:rPr>
        <w:noBreakHyphen/>
        <w:t>term system performance, and I believe my skills align strongly with your engineering</w:t>
      </w:r>
      <w:r w:rsidRPr="002C1993">
        <w:rPr>
          <w:sz w:val="28"/>
          <w:szCs w:val="28"/>
          <w:lang w:val="en-AU"/>
        </w:rPr>
        <w:noBreakHyphen/>
        <w:t>focused culture.</w:t>
      </w:r>
    </w:p>
    <w:p w14:paraId="71246695" w14:textId="77777777" w:rsidR="002C1993" w:rsidRDefault="002C1993" w:rsidP="007A705C">
      <w:pPr>
        <w:jc w:val="both"/>
        <w:rPr>
          <w:lang w:val="en-AU"/>
        </w:rPr>
      </w:pPr>
    </w:p>
    <w:p w14:paraId="46C58A94" w14:textId="77777777" w:rsidR="00F92867" w:rsidRDefault="00F92867" w:rsidP="007A705C">
      <w:pPr>
        <w:jc w:val="both"/>
        <w:rPr>
          <w:lang w:val="en-AU"/>
        </w:rPr>
      </w:pPr>
    </w:p>
    <w:p w14:paraId="5D0F1632" w14:textId="400AB9C8" w:rsidR="00ED64A2" w:rsidRPr="002C1993" w:rsidRDefault="00ED64A2" w:rsidP="00ED64A2">
      <w:pPr>
        <w:pStyle w:val="Heading1"/>
        <w:numPr>
          <w:ilvl w:val="0"/>
          <w:numId w:val="10"/>
        </w:numPr>
        <w:ind w:left="426" w:hanging="284"/>
        <w:rPr>
          <w:sz w:val="36"/>
          <w:szCs w:val="36"/>
        </w:rPr>
      </w:pPr>
      <w:r w:rsidRPr="002C1993">
        <w:rPr>
          <w:sz w:val="36"/>
          <w:szCs w:val="36"/>
        </w:rPr>
        <w:t>“</w:t>
      </w:r>
      <w:r w:rsidR="002C1993" w:rsidRPr="0004671A">
        <w:rPr>
          <w:sz w:val="36"/>
          <w:szCs w:val="36"/>
          <w:highlight w:val="yellow"/>
        </w:rPr>
        <w:t>Troubleshoot</w:t>
      </w:r>
      <w:r w:rsidRPr="0004671A">
        <w:rPr>
          <w:sz w:val="36"/>
          <w:szCs w:val="36"/>
          <w:highlight w:val="yellow"/>
        </w:rPr>
        <w:t xml:space="preserve"> a complex issue</w:t>
      </w:r>
      <w:r w:rsidRPr="002C1993">
        <w:rPr>
          <w:sz w:val="36"/>
          <w:szCs w:val="36"/>
        </w:rPr>
        <w:t>.”</w:t>
      </w:r>
    </w:p>
    <w:p w14:paraId="6F4DD8E2" w14:textId="77777777" w:rsidR="00ED64A2" w:rsidRDefault="00ED64A2" w:rsidP="00ED64A2"/>
    <w:p w14:paraId="019EA7CE" w14:textId="1A9B9262" w:rsidR="00ED64A2" w:rsidRPr="00ED64A2" w:rsidRDefault="00ED64A2" w:rsidP="00ED64A2">
      <w:pPr>
        <w:rPr>
          <w:b/>
          <w:bCs/>
          <w:lang w:val="en-AU"/>
        </w:rPr>
      </w:pPr>
      <w:r w:rsidRPr="007A705C">
        <w:rPr>
          <w:rFonts w:ascii="Segoe UI Emoji" w:hAnsi="Segoe UI Emoji" w:cs="Segoe UI Emoji"/>
          <w:b/>
          <w:bCs/>
          <w:lang w:val="en-AU"/>
        </w:rPr>
        <w:t>⭐</w:t>
      </w:r>
      <w:r w:rsidRPr="007A705C">
        <w:rPr>
          <w:b/>
          <w:bCs/>
          <w:lang w:val="en-AU"/>
        </w:rPr>
        <w:t xml:space="preserve"> </w:t>
      </w:r>
      <w:r w:rsidRPr="00ED64A2">
        <w:rPr>
          <w:b/>
          <w:bCs/>
          <w:lang w:val="en-AU"/>
        </w:rPr>
        <w:t>High-Impact Answer (STAR Method)</w:t>
      </w:r>
    </w:p>
    <w:p w14:paraId="3E982C87" w14:textId="77777777" w:rsidR="00ED64A2" w:rsidRPr="002C1993" w:rsidRDefault="00ED64A2" w:rsidP="00ED64A2">
      <w:pPr>
        <w:jc w:val="both"/>
        <w:rPr>
          <w:b/>
          <w:bCs/>
          <w:sz w:val="28"/>
          <w:szCs w:val="28"/>
          <w:lang w:val="en-AU"/>
        </w:rPr>
      </w:pPr>
      <w:r w:rsidRPr="002C1993">
        <w:rPr>
          <w:b/>
          <w:bCs/>
          <w:sz w:val="28"/>
          <w:szCs w:val="28"/>
          <w:lang w:val="en-AU"/>
        </w:rPr>
        <w:t>Situation</w:t>
      </w:r>
    </w:p>
    <w:p w14:paraId="6EF114B4" w14:textId="77777777" w:rsidR="00ED64A2" w:rsidRPr="002C1993" w:rsidRDefault="00ED64A2" w:rsidP="00ED64A2">
      <w:pPr>
        <w:jc w:val="both"/>
        <w:rPr>
          <w:sz w:val="28"/>
          <w:szCs w:val="28"/>
          <w:lang w:val="en-AU"/>
        </w:rPr>
      </w:pPr>
      <w:r w:rsidRPr="002C1993">
        <w:rPr>
          <w:sz w:val="28"/>
          <w:szCs w:val="28"/>
          <w:lang w:val="en-AU"/>
        </w:rPr>
        <w:t xml:space="preserve">During my work with the </w:t>
      </w:r>
      <w:r w:rsidRPr="002C1993">
        <w:rPr>
          <w:b/>
          <w:bCs/>
          <w:sz w:val="28"/>
          <w:szCs w:val="28"/>
          <w:lang w:val="en-AU"/>
        </w:rPr>
        <w:t>Cylon Electricity Board</w:t>
      </w:r>
      <w:r w:rsidRPr="002C1993">
        <w:rPr>
          <w:sz w:val="28"/>
          <w:szCs w:val="28"/>
          <w:lang w:val="en-AU"/>
        </w:rPr>
        <w:t xml:space="preserve">, I was involved in an automation and monitoring project at the </w:t>
      </w:r>
      <w:r w:rsidRPr="002C1993">
        <w:rPr>
          <w:b/>
          <w:bCs/>
          <w:sz w:val="28"/>
          <w:szCs w:val="28"/>
          <w:lang w:val="en-AU"/>
        </w:rPr>
        <w:t>Automation Control Centre</w:t>
      </w:r>
      <w:r w:rsidRPr="002C1993">
        <w:rPr>
          <w:sz w:val="28"/>
          <w:szCs w:val="28"/>
          <w:lang w:val="en-AU"/>
        </w:rPr>
        <w:t xml:space="preserve">, where we needed to monitor </w:t>
      </w:r>
      <w:r w:rsidRPr="002C1993">
        <w:rPr>
          <w:b/>
          <w:bCs/>
          <w:sz w:val="28"/>
          <w:szCs w:val="28"/>
          <w:lang w:val="en-AU"/>
        </w:rPr>
        <w:t>zonal high-tension (HT) power meters</w:t>
      </w:r>
      <w:r w:rsidRPr="002C1993">
        <w:rPr>
          <w:sz w:val="28"/>
          <w:szCs w:val="28"/>
          <w:lang w:val="en-AU"/>
        </w:rPr>
        <w:t xml:space="preserve">. These meters communicated via the </w:t>
      </w:r>
      <w:r w:rsidRPr="002C1993">
        <w:rPr>
          <w:b/>
          <w:bCs/>
          <w:sz w:val="28"/>
          <w:szCs w:val="28"/>
          <w:lang w:val="en-AU"/>
        </w:rPr>
        <w:t>IEC-101 protocol</w:t>
      </w:r>
      <w:r w:rsidRPr="002C1993">
        <w:rPr>
          <w:sz w:val="28"/>
          <w:szCs w:val="28"/>
          <w:lang w:val="en-AU"/>
        </w:rPr>
        <w:t xml:space="preserve">, and the data was being converted and forwarded to the supervisory system over a </w:t>
      </w:r>
      <w:r w:rsidRPr="002C1993">
        <w:rPr>
          <w:b/>
          <w:bCs/>
          <w:sz w:val="28"/>
          <w:szCs w:val="28"/>
          <w:lang w:val="en-AU"/>
        </w:rPr>
        <w:t>Modbus TCP layer</w:t>
      </w:r>
      <w:r w:rsidRPr="002C1993">
        <w:rPr>
          <w:sz w:val="28"/>
          <w:szCs w:val="28"/>
          <w:lang w:val="en-AU"/>
        </w:rPr>
        <w:t xml:space="preserve"> for real-time monitoring and analysis.</w:t>
      </w:r>
    </w:p>
    <w:p w14:paraId="31B424A5" w14:textId="77777777" w:rsidR="00ED64A2" w:rsidRPr="002C1993" w:rsidRDefault="00ED64A2" w:rsidP="00ED64A2">
      <w:pPr>
        <w:jc w:val="both"/>
        <w:rPr>
          <w:b/>
          <w:bCs/>
          <w:sz w:val="28"/>
          <w:szCs w:val="28"/>
          <w:lang w:val="en-AU"/>
        </w:rPr>
      </w:pPr>
      <w:r w:rsidRPr="002C1993">
        <w:rPr>
          <w:b/>
          <w:bCs/>
          <w:sz w:val="28"/>
          <w:szCs w:val="28"/>
          <w:lang w:val="en-AU"/>
        </w:rPr>
        <w:t>Task</w:t>
      </w:r>
    </w:p>
    <w:p w14:paraId="66EE8D1B" w14:textId="77777777" w:rsidR="00ED64A2" w:rsidRPr="002C1993" w:rsidRDefault="00ED64A2" w:rsidP="00ED64A2">
      <w:pPr>
        <w:jc w:val="both"/>
        <w:rPr>
          <w:sz w:val="28"/>
          <w:szCs w:val="28"/>
          <w:lang w:val="en-AU"/>
        </w:rPr>
      </w:pPr>
      <w:r w:rsidRPr="002C1993">
        <w:rPr>
          <w:sz w:val="28"/>
          <w:szCs w:val="28"/>
          <w:lang w:val="en-AU"/>
        </w:rPr>
        <w:t xml:space="preserve">My responsibility was to diagnose and resolve an issue where the system would </w:t>
      </w:r>
      <w:r w:rsidRPr="002C1993">
        <w:rPr>
          <w:b/>
          <w:bCs/>
          <w:sz w:val="28"/>
          <w:szCs w:val="28"/>
          <w:lang w:val="en-AU"/>
        </w:rPr>
        <w:t>randomly crash and lose data</w:t>
      </w:r>
      <w:r w:rsidRPr="002C1993">
        <w:rPr>
          <w:sz w:val="28"/>
          <w:szCs w:val="28"/>
          <w:lang w:val="en-AU"/>
        </w:rPr>
        <w:t xml:space="preserve">, particularly under high data throughput. This was affecting live monitoring and operator confidence, so restoring </w:t>
      </w:r>
      <w:r w:rsidRPr="002C1993">
        <w:rPr>
          <w:b/>
          <w:bCs/>
          <w:sz w:val="28"/>
          <w:szCs w:val="28"/>
          <w:lang w:val="en-AU"/>
        </w:rPr>
        <w:t>stable, continuous data flow</w:t>
      </w:r>
      <w:r w:rsidRPr="002C1993">
        <w:rPr>
          <w:sz w:val="28"/>
          <w:szCs w:val="28"/>
          <w:lang w:val="en-AU"/>
        </w:rPr>
        <w:t xml:space="preserve"> was critical.</w:t>
      </w:r>
    </w:p>
    <w:p w14:paraId="71227140" w14:textId="515FAA5F" w:rsidR="00ED64A2" w:rsidRPr="002C1993" w:rsidRDefault="00ED64A2" w:rsidP="00ED64A2">
      <w:pPr>
        <w:jc w:val="both"/>
        <w:rPr>
          <w:b/>
          <w:bCs/>
          <w:sz w:val="28"/>
          <w:szCs w:val="28"/>
          <w:lang w:val="en-AU"/>
        </w:rPr>
      </w:pPr>
      <w:r w:rsidRPr="002C1993">
        <w:rPr>
          <w:b/>
          <w:bCs/>
          <w:sz w:val="28"/>
          <w:szCs w:val="28"/>
          <w:lang w:val="en-AU"/>
        </w:rPr>
        <w:t>Action</w:t>
      </w:r>
    </w:p>
    <w:p w14:paraId="258494CC" w14:textId="77777777" w:rsidR="00ED64A2" w:rsidRPr="002C1993" w:rsidRDefault="00ED64A2" w:rsidP="00ED64A2">
      <w:pPr>
        <w:rPr>
          <w:sz w:val="28"/>
          <w:szCs w:val="28"/>
          <w:lang w:val="en-AU"/>
        </w:rPr>
      </w:pPr>
      <w:r w:rsidRPr="002C1993">
        <w:rPr>
          <w:sz w:val="28"/>
          <w:szCs w:val="28"/>
          <w:lang w:val="en-AU"/>
        </w:rPr>
        <w:t>I approached the problem methodically.</w:t>
      </w:r>
    </w:p>
    <w:p w14:paraId="1561AFD5" w14:textId="6A4D1100" w:rsidR="00ED64A2" w:rsidRPr="002C1993" w:rsidRDefault="00ED64A2" w:rsidP="00ED64A2">
      <w:pPr>
        <w:jc w:val="both"/>
        <w:rPr>
          <w:sz w:val="28"/>
          <w:szCs w:val="28"/>
          <w:lang w:val="en-AU"/>
        </w:rPr>
      </w:pPr>
      <w:r w:rsidRPr="002C1993">
        <w:rPr>
          <w:sz w:val="28"/>
          <w:szCs w:val="28"/>
          <w:lang w:val="en-AU"/>
        </w:rPr>
        <w:t xml:space="preserve">First, I analysed the communication flow from </w:t>
      </w:r>
      <w:r w:rsidRPr="002C1993">
        <w:rPr>
          <w:b/>
          <w:bCs/>
          <w:sz w:val="28"/>
          <w:szCs w:val="28"/>
          <w:lang w:val="en-AU"/>
        </w:rPr>
        <w:t>IEC-101 field devices through to the Modbus TCP interface</w:t>
      </w:r>
      <w:r w:rsidRPr="002C1993">
        <w:rPr>
          <w:sz w:val="28"/>
          <w:szCs w:val="28"/>
          <w:lang w:val="en-AU"/>
        </w:rPr>
        <w:t>, reviewing logs, packet timing, and memory usage. I identified that the issue was not with the meters themselves, but with how incoming IEC-101 data was being handled during bursts of updates.</w:t>
      </w:r>
    </w:p>
    <w:p w14:paraId="5FA33A52" w14:textId="77777777" w:rsidR="00ED64A2" w:rsidRPr="002C1993" w:rsidRDefault="00ED64A2" w:rsidP="00ED64A2">
      <w:pPr>
        <w:jc w:val="both"/>
        <w:rPr>
          <w:sz w:val="28"/>
          <w:szCs w:val="28"/>
          <w:lang w:val="en-AU"/>
        </w:rPr>
      </w:pPr>
      <w:r w:rsidRPr="002C1993">
        <w:rPr>
          <w:sz w:val="28"/>
          <w:szCs w:val="28"/>
          <w:lang w:val="en-AU"/>
        </w:rPr>
        <w:t xml:space="preserve">The root cause turned out to be a </w:t>
      </w:r>
      <w:r w:rsidRPr="002C1993">
        <w:rPr>
          <w:b/>
          <w:bCs/>
          <w:sz w:val="28"/>
          <w:szCs w:val="28"/>
          <w:lang w:val="en-AU"/>
        </w:rPr>
        <w:t>buffer overflow and data collision issue</w:t>
      </w:r>
      <w:r w:rsidRPr="002C1993">
        <w:rPr>
          <w:sz w:val="28"/>
          <w:szCs w:val="28"/>
          <w:lang w:val="en-AU"/>
        </w:rPr>
        <w:t>, where incoming data frames were overwriting unprocessed data, leading to memory corruption and system crashes.</w:t>
      </w:r>
    </w:p>
    <w:p w14:paraId="1401419F" w14:textId="77777777" w:rsidR="00ED64A2" w:rsidRPr="002C1993" w:rsidRDefault="00ED64A2" w:rsidP="00ED64A2">
      <w:pPr>
        <w:jc w:val="both"/>
        <w:rPr>
          <w:sz w:val="28"/>
          <w:szCs w:val="28"/>
          <w:lang w:val="en-AU"/>
        </w:rPr>
      </w:pPr>
      <w:r w:rsidRPr="002C1993">
        <w:rPr>
          <w:sz w:val="28"/>
          <w:szCs w:val="28"/>
          <w:lang w:val="en-AU"/>
        </w:rPr>
        <w:t xml:space="preserve">To resolve this, I redesigned the data-handling mechanism and </w:t>
      </w:r>
      <w:r w:rsidRPr="002C1993">
        <w:rPr>
          <w:b/>
          <w:bCs/>
          <w:sz w:val="28"/>
          <w:szCs w:val="28"/>
          <w:lang w:val="en-AU"/>
        </w:rPr>
        <w:t>introduced circular buffering</w:t>
      </w:r>
      <w:r w:rsidRPr="002C1993">
        <w:rPr>
          <w:sz w:val="28"/>
          <w:szCs w:val="28"/>
          <w:lang w:val="en-AU"/>
        </w:rPr>
        <w:t xml:space="preserve">. This ensured data was stored and processed in a controlled, FIFO manner, preventing overwrites and allowing the system to gracefully </w:t>
      </w:r>
      <w:r w:rsidRPr="002C1993">
        <w:rPr>
          <w:sz w:val="28"/>
          <w:szCs w:val="28"/>
          <w:lang w:val="en-AU"/>
        </w:rPr>
        <w:lastRenderedPageBreak/>
        <w:t>handle variable data rates. I also added validation and monitoring checks to confirm buffer health during runtime.</w:t>
      </w:r>
    </w:p>
    <w:p w14:paraId="0F3F1E79" w14:textId="77777777" w:rsidR="00ED64A2" w:rsidRPr="002C1993" w:rsidRDefault="00ED64A2" w:rsidP="00ED64A2">
      <w:pPr>
        <w:jc w:val="both"/>
        <w:rPr>
          <w:b/>
          <w:bCs/>
          <w:sz w:val="28"/>
          <w:szCs w:val="28"/>
          <w:lang w:val="en-AU"/>
        </w:rPr>
      </w:pPr>
      <w:r w:rsidRPr="002C1993">
        <w:rPr>
          <w:b/>
          <w:bCs/>
          <w:sz w:val="28"/>
          <w:szCs w:val="28"/>
          <w:lang w:val="en-AU"/>
        </w:rPr>
        <w:t>Result</w:t>
      </w:r>
    </w:p>
    <w:p w14:paraId="0380B3CB" w14:textId="77777777" w:rsidR="00ED64A2" w:rsidRPr="002C1993" w:rsidRDefault="00ED64A2" w:rsidP="00ED64A2">
      <w:pPr>
        <w:jc w:val="both"/>
        <w:rPr>
          <w:sz w:val="28"/>
          <w:szCs w:val="28"/>
          <w:lang w:val="en-AU"/>
        </w:rPr>
      </w:pPr>
      <w:r w:rsidRPr="002C1993">
        <w:rPr>
          <w:sz w:val="28"/>
          <w:szCs w:val="28"/>
          <w:lang w:val="en-AU"/>
        </w:rPr>
        <w:t xml:space="preserve">After implementing the circular buffer solution, the system became </w:t>
      </w:r>
      <w:r w:rsidRPr="002C1993">
        <w:rPr>
          <w:b/>
          <w:bCs/>
          <w:sz w:val="28"/>
          <w:szCs w:val="28"/>
          <w:lang w:val="en-AU"/>
        </w:rPr>
        <w:t>stable and reliable</w:t>
      </w:r>
      <w:r w:rsidRPr="002C1993">
        <w:rPr>
          <w:sz w:val="28"/>
          <w:szCs w:val="28"/>
          <w:lang w:val="en-AU"/>
        </w:rPr>
        <w:t xml:space="preserve">, even during peak data traffic. Data loss was eliminated, crashes stopped completely, and the control centre was able to monitor zonal HT meters continuously without interruption. The solution was later adopted as a </w:t>
      </w:r>
      <w:r w:rsidRPr="002C1993">
        <w:rPr>
          <w:b/>
          <w:bCs/>
          <w:sz w:val="28"/>
          <w:szCs w:val="28"/>
          <w:lang w:val="en-AU"/>
        </w:rPr>
        <w:t>standard approach</w:t>
      </w:r>
      <w:r w:rsidRPr="002C1993">
        <w:rPr>
          <w:sz w:val="28"/>
          <w:szCs w:val="28"/>
          <w:lang w:val="en-AU"/>
        </w:rPr>
        <w:t xml:space="preserve"> for similar protocol-conversion implementations.</w:t>
      </w:r>
    </w:p>
    <w:p w14:paraId="7B7E302F" w14:textId="77777777" w:rsidR="00ED64A2" w:rsidRPr="002C1993" w:rsidRDefault="00ED64A2" w:rsidP="00ED64A2">
      <w:pPr>
        <w:jc w:val="both"/>
        <w:rPr>
          <w:b/>
          <w:bCs/>
          <w:sz w:val="28"/>
          <w:szCs w:val="28"/>
          <w:lang w:val="en-AU"/>
        </w:rPr>
      </w:pPr>
      <w:r w:rsidRPr="002C1993">
        <w:rPr>
          <w:b/>
          <w:bCs/>
          <w:sz w:val="28"/>
          <w:szCs w:val="28"/>
          <w:lang w:val="en-AU"/>
        </w:rPr>
        <w:t>What I Learned</w:t>
      </w:r>
    </w:p>
    <w:p w14:paraId="330B792E" w14:textId="77777777" w:rsidR="00ED64A2" w:rsidRPr="002C1993" w:rsidRDefault="00ED64A2" w:rsidP="00ED64A2">
      <w:pPr>
        <w:jc w:val="both"/>
        <w:rPr>
          <w:sz w:val="28"/>
          <w:szCs w:val="28"/>
          <w:lang w:val="en-AU"/>
        </w:rPr>
      </w:pPr>
      <w:r w:rsidRPr="002C1993">
        <w:rPr>
          <w:sz w:val="28"/>
          <w:szCs w:val="28"/>
          <w:lang w:val="en-AU"/>
        </w:rPr>
        <w:t xml:space="preserve">This experience reinforced the importance of </w:t>
      </w:r>
      <w:r w:rsidRPr="002C1993">
        <w:rPr>
          <w:b/>
          <w:bCs/>
          <w:sz w:val="28"/>
          <w:szCs w:val="28"/>
          <w:lang w:val="en-AU"/>
        </w:rPr>
        <w:t>understanding both protocol behaviour and low-level data handling</w:t>
      </w:r>
      <w:r w:rsidRPr="002C1993">
        <w:rPr>
          <w:sz w:val="28"/>
          <w:szCs w:val="28"/>
          <w:lang w:val="en-AU"/>
        </w:rPr>
        <w:t xml:space="preserve">, especially when integrating different communication layers. It also highlighted the value of </w:t>
      </w:r>
      <w:r w:rsidRPr="002C1993">
        <w:rPr>
          <w:b/>
          <w:bCs/>
          <w:sz w:val="28"/>
          <w:szCs w:val="28"/>
          <w:lang w:val="en-AU"/>
        </w:rPr>
        <w:t>structured troubleshooting and designing solutions that are robust, not just functional</w:t>
      </w:r>
      <w:r w:rsidRPr="002C1993">
        <w:rPr>
          <w:sz w:val="28"/>
          <w:szCs w:val="28"/>
          <w:lang w:val="en-AU"/>
        </w:rPr>
        <w:t>—an approach I consistently apply in BMS and automation environments.</w:t>
      </w:r>
    </w:p>
    <w:p w14:paraId="724B3B4B" w14:textId="77777777" w:rsidR="00ED64A2" w:rsidRDefault="00ED64A2" w:rsidP="00ED64A2"/>
    <w:p w14:paraId="4979AF4E" w14:textId="79DD5985" w:rsidR="00F448A2" w:rsidRDefault="00F448A2" w:rsidP="00ED64A2"/>
    <w:p w14:paraId="3BC02F10" w14:textId="56DA5A71" w:rsidR="002C1993" w:rsidRDefault="002C1993" w:rsidP="00ED64A2"/>
    <w:p w14:paraId="11CC94E5" w14:textId="7078C19F" w:rsidR="002C1993" w:rsidRDefault="002C1993" w:rsidP="00ED64A2"/>
    <w:p w14:paraId="63A8E5F3" w14:textId="618A7869" w:rsidR="002C1993" w:rsidRDefault="002C1993" w:rsidP="00ED64A2"/>
    <w:p w14:paraId="183A4BE2" w14:textId="0F7DDA9F" w:rsidR="002C1993" w:rsidRDefault="002C1993" w:rsidP="00ED64A2"/>
    <w:p w14:paraId="6A38BE1B" w14:textId="1DE2026E" w:rsidR="002C1993" w:rsidRDefault="002C1993" w:rsidP="00ED64A2"/>
    <w:p w14:paraId="0283E9AA" w14:textId="5821C37C" w:rsidR="002C1993" w:rsidRDefault="002C1993" w:rsidP="00ED64A2"/>
    <w:p w14:paraId="22555267" w14:textId="3F57D78D" w:rsidR="002C1993" w:rsidRDefault="002C1993" w:rsidP="00ED64A2"/>
    <w:p w14:paraId="27F506E4" w14:textId="7E161FB5" w:rsidR="00F64A02" w:rsidRDefault="00F64A02" w:rsidP="00ED64A2"/>
    <w:p w14:paraId="31CB5C83" w14:textId="61A8EDDF" w:rsidR="00F64A02" w:rsidRDefault="00F64A02" w:rsidP="00ED64A2"/>
    <w:p w14:paraId="28BA6D83" w14:textId="77777777" w:rsidR="00F64A02" w:rsidRDefault="00F64A02" w:rsidP="00ED64A2"/>
    <w:p w14:paraId="7E83BACE" w14:textId="19A7DEF9" w:rsidR="00F448A2" w:rsidRPr="002C1993" w:rsidRDefault="00F448A2" w:rsidP="00F448A2">
      <w:pPr>
        <w:pStyle w:val="ListParagraph"/>
        <w:numPr>
          <w:ilvl w:val="0"/>
          <w:numId w:val="10"/>
        </w:numPr>
        <w:rPr>
          <w:rFonts w:asciiTheme="majorHAnsi" w:eastAsiaTheme="majorEastAsia" w:hAnsiTheme="majorHAnsi" w:cstheme="majorBidi"/>
          <w:b/>
          <w:bCs/>
          <w:color w:val="365F91" w:themeColor="accent1" w:themeShade="BF"/>
          <w:sz w:val="32"/>
          <w:szCs w:val="32"/>
        </w:rPr>
      </w:pPr>
      <w:r w:rsidRPr="002C1993">
        <w:rPr>
          <w:rFonts w:asciiTheme="majorHAnsi" w:eastAsiaTheme="majorEastAsia" w:hAnsiTheme="majorHAnsi" w:cstheme="majorBidi"/>
          <w:b/>
          <w:bCs/>
          <w:color w:val="365F91" w:themeColor="accent1" w:themeShade="BF"/>
          <w:sz w:val="32"/>
          <w:szCs w:val="32"/>
        </w:rPr>
        <w:t xml:space="preserve">“Tell us about a time you had to meet a </w:t>
      </w:r>
      <w:r w:rsidRPr="002C1993">
        <w:rPr>
          <w:rFonts w:asciiTheme="majorHAnsi" w:eastAsiaTheme="majorEastAsia" w:hAnsiTheme="majorHAnsi" w:cstheme="majorBidi"/>
          <w:b/>
          <w:bCs/>
          <w:color w:val="365F91" w:themeColor="accent1" w:themeShade="BF"/>
          <w:sz w:val="32"/>
          <w:szCs w:val="32"/>
          <w:highlight w:val="yellow"/>
        </w:rPr>
        <w:t>tight deadline on a complex project</w:t>
      </w:r>
      <w:r w:rsidRPr="002C1993">
        <w:rPr>
          <w:rFonts w:asciiTheme="majorHAnsi" w:eastAsiaTheme="majorEastAsia" w:hAnsiTheme="majorHAnsi" w:cstheme="majorBidi"/>
          <w:b/>
          <w:bCs/>
          <w:color w:val="365F91" w:themeColor="accent1" w:themeShade="BF"/>
          <w:sz w:val="32"/>
          <w:szCs w:val="32"/>
        </w:rPr>
        <w:t xml:space="preserve">.” </w:t>
      </w:r>
    </w:p>
    <w:p w14:paraId="4051ED1A" w14:textId="517FB5AC" w:rsidR="00E04540" w:rsidRPr="00E04540" w:rsidRDefault="00E04540" w:rsidP="00E04540">
      <w:pPr>
        <w:rPr>
          <w:rFonts w:asciiTheme="majorHAnsi" w:eastAsiaTheme="majorEastAsia" w:hAnsiTheme="majorHAnsi" w:cstheme="majorBidi"/>
          <w:b/>
          <w:bCs/>
          <w:color w:val="365F91" w:themeColor="accent1" w:themeShade="BF"/>
          <w:sz w:val="28"/>
          <w:szCs w:val="28"/>
        </w:rPr>
      </w:pPr>
      <w:r w:rsidRPr="007A705C">
        <w:rPr>
          <w:rFonts w:ascii="Segoe UI Emoji" w:hAnsi="Segoe UI Emoji" w:cs="Segoe UI Emoji"/>
          <w:b/>
          <w:bCs/>
          <w:lang w:val="en-AU"/>
        </w:rPr>
        <w:t>⭐</w:t>
      </w:r>
      <w:r w:rsidRPr="007A705C">
        <w:rPr>
          <w:b/>
          <w:bCs/>
          <w:lang w:val="en-AU"/>
        </w:rPr>
        <w:t xml:space="preserve"> </w:t>
      </w:r>
      <w:r w:rsidRPr="00ED64A2">
        <w:rPr>
          <w:b/>
          <w:bCs/>
          <w:lang w:val="en-AU"/>
        </w:rPr>
        <w:t>High-Impact Answer</w:t>
      </w:r>
    </w:p>
    <w:p w14:paraId="1EA27144" w14:textId="77777777" w:rsidR="00F448A2" w:rsidRPr="002C1993" w:rsidRDefault="00F448A2" w:rsidP="00F448A2">
      <w:pPr>
        <w:rPr>
          <w:sz w:val="28"/>
          <w:szCs w:val="28"/>
          <w:lang w:val="en-AU"/>
        </w:rPr>
      </w:pPr>
      <w:r w:rsidRPr="002C1993">
        <w:rPr>
          <w:b/>
          <w:bCs/>
          <w:sz w:val="28"/>
          <w:szCs w:val="28"/>
          <w:lang w:val="en-AU"/>
        </w:rPr>
        <w:t xml:space="preserve">In my current role at Wabtec, I had a situation where we needed to deliver a critical upgrade to an intelligent relay monitoring and calibration system under a very tight deadline, because it was tied to a scheduled test </w:t>
      </w:r>
      <w:r w:rsidRPr="002C1993">
        <w:rPr>
          <w:b/>
          <w:bCs/>
          <w:sz w:val="28"/>
          <w:szCs w:val="28"/>
          <w:lang w:val="en-AU"/>
        </w:rPr>
        <w:lastRenderedPageBreak/>
        <w:t>window and production release.</w:t>
      </w:r>
      <w:r w:rsidRPr="002C1993">
        <w:rPr>
          <w:sz w:val="28"/>
          <w:szCs w:val="28"/>
          <w:lang w:val="en-AU"/>
        </w:rPr>
        <w:t xml:space="preserve"> The challenge was that it wasn’t just one task — it involved </w:t>
      </w:r>
      <w:r w:rsidRPr="002C1993">
        <w:rPr>
          <w:b/>
          <w:bCs/>
          <w:sz w:val="28"/>
          <w:szCs w:val="28"/>
          <w:lang w:val="en-AU"/>
        </w:rPr>
        <w:t>hardware validation, firmware control logic updates, test automation, and system-level verification</w:t>
      </w:r>
      <w:r w:rsidRPr="002C1993">
        <w:rPr>
          <w:sz w:val="28"/>
          <w:szCs w:val="28"/>
          <w:lang w:val="en-AU"/>
        </w:rPr>
        <w:t xml:space="preserve">, all while ensuring compliance and reliability. </w:t>
      </w:r>
    </w:p>
    <w:p w14:paraId="58DFFE11" w14:textId="77777777" w:rsidR="00F448A2" w:rsidRPr="002C1993" w:rsidRDefault="00F448A2" w:rsidP="00F448A2">
      <w:pPr>
        <w:rPr>
          <w:sz w:val="28"/>
          <w:szCs w:val="28"/>
          <w:lang w:val="en-AU"/>
        </w:rPr>
      </w:pPr>
      <w:r w:rsidRPr="002C1993">
        <w:rPr>
          <w:sz w:val="28"/>
          <w:szCs w:val="28"/>
          <w:lang w:val="en-AU"/>
        </w:rPr>
        <w:t>Chamil Resume Electrical Engine…</w:t>
      </w:r>
    </w:p>
    <w:p w14:paraId="2422AD24" w14:textId="77777777" w:rsidR="00F448A2" w:rsidRPr="002C1993" w:rsidRDefault="00F448A2" w:rsidP="00F448A2">
      <w:pPr>
        <w:rPr>
          <w:sz w:val="28"/>
          <w:szCs w:val="28"/>
          <w:lang w:val="en-AU"/>
        </w:rPr>
      </w:pPr>
      <w:r w:rsidRPr="002C1993">
        <w:rPr>
          <w:b/>
          <w:bCs/>
          <w:sz w:val="28"/>
          <w:szCs w:val="28"/>
          <w:lang w:val="en-AU"/>
        </w:rPr>
        <w:t>My responsibility was to lead the technical execution from testing through to final verification, and make sure the solution was stable enough to ship without delaying the program.</w:t>
      </w:r>
      <w:r w:rsidRPr="002C1993">
        <w:rPr>
          <w:sz w:val="28"/>
          <w:szCs w:val="28"/>
          <w:lang w:val="en-AU"/>
        </w:rPr>
        <w:t xml:space="preserve"> I quickly broke the work into clear priorities — what must be fixed for functionality, what must be verified for safety, and what can be improved after release.</w:t>
      </w:r>
    </w:p>
    <w:p w14:paraId="6159052F" w14:textId="77777777" w:rsidR="00F448A2" w:rsidRPr="002C1993" w:rsidRDefault="00F448A2" w:rsidP="00F448A2">
      <w:pPr>
        <w:rPr>
          <w:sz w:val="28"/>
          <w:szCs w:val="28"/>
          <w:lang w:val="en-AU"/>
        </w:rPr>
      </w:pPr>
      <w:r w:rsidRPr="002C1993">
        <w:rPr>
          <w:sz w:val="28"/>
          <w:szCs w:val="28"/>
          <w:lang w:val="en-AU"/>
        </w:rPr>
        <w:t>To meet the deadline, I took a structured approach:</w:t>
      </w:r>
    </w:p>
    <w:p w14:paraId="2F28C460" w14:textId="77777777" w:rsidR="00F448A2" w:rsidRPr="002C1993" w:rsidRDefault="00F448A2" w:rsidP="00F448A2">
      <w:pPr>
        <w:numPr>
          <w:ilvl w:val="0"/>
          <w:numId w:val="11"/>
        </w:numPr>
        <w:rPr>
          <w:sz w:val="28"/>
          <w:szCs w:val="28"/>
          <w:lang w:val="en-AU"/>
        </w:rPr>
      </w:pPr>
      <w:r w:rsidRPr="002C1993">
        <w:rPr>
          <w:b/>
          <w:bCs/>
          <w:sz w:val="28"/>
          <w:szCs w:val="28"/>
          <w:lang w:val="en-AU"/>
        </w:rPr>
        <w:t>Created a fast test-and-validation plan</w:t>
      </w:r>
      <w:r w:rsidRPr="002C1993">
        <w:rPr>
          <w:sz w:val="28"/>
          <w:szCs w:val="28"/>
          <w:lang w:val="en-AU"/>
        </w:rPr>
        <w:t xml:space="preserve"> to isolate the highest-risk failure points first</w:t>
      </w:r>
    </w:p>
    <w:p w14:paraId="4A026AB8" w14:textId="77777777" w:rsidR="00F448A2" w:rsidRPr="002C1993" w:rsidRDefault="00F448A2" w:rsidP="00F448A2">
      <w:pPr>
        <w:numPr>
          <w:ilvl w:val="0"/>
          <w:numId w:val="11"/>
        </w:numPr>
        <w:rPr>
          <w:sz w:val="28"/>
          <w:szCs w:val="28"/>
          <w:lang w:val="en-AU"/>
        </w:rPr>
      </w:pPr>
      <w:r w:rsidRPr="002C1993">
        <w:rPr>
          <w:b/>
          <w:bCs/>
          <w:sz w:val="28"/>
          <w:szCs w:val="28"/>
          <w:lang w:val="en-AU"/>
        </w:rPr>
        <w:t>Ran parallel workstreams</w:t>
      </w:r>
      <w:r w:rsidRPr="002C1993">
        <w:rPr>
          <w:sz w:val="28"/>
          <w:szCs w:val="28"/>
          <w:lang w:val="en-AU"/>
        </w:rPr>
        <w:t>: firmware/control changes while validating PCB and signal integrity</w:t>
      </w:r>
    </w:p>
    <w:p w14:paraId="59C4F87F" w14:textId="77777777" w:rsidR="00F448A2" w:rsidRPr="002C1993" w:rsidRDefault="00F448A2" w:rsidP="00F448A2">
      <w:pPr>
        <w:numPr>
          <w:ilvl w:val="0"/>
          <w:numId w:val="11"/>
        </w:numPr>
        <w:rPr>
          <w:sz w:val="28"/>
          <w:szCs w:val="28"/>
          <w:lang w:val="en-AU"/>
        </w:rPr>
      </w:pPr>
      <w:r w:rsidRPr="002C1993">
        <w:rPr>
          <w:sz w:val="28"/>
          <w:szCs w:val="28"/>
          <w:lang w:val="en-AU"/>
        </w:rPr>
        <w:t xml:space="preserve">Used engineering tools like </w:t>
      </w:r>
      <w:r w:rsidRPr="002C1993">
        <w:rPr>
          <w:b/>
          <w:bCs/>
          <w:sz w:val="28"/>
          <w:szCs w:val="28"/>
          <w:lang w:val="en-AU"/>
        </w:rPr>
        <w:t>oscilloscope and instrumentation</w:t>
      </w:r>
      <w:r w:rsidRPr="002C1993">
        <w:rPr>
          <w:sz w:val="28"/>
          <w:szCs w:val="28"/>
          <w:lang w:val="en-AU"/>
        </w:rPr>
        <w:t xml:space="preserve"> to validate timing, noise margins, and communication reliability</w:t>
      </w:r>
    </w:p>
    <w:p w14:paraId="747E104D" w14:textId="77777777" w:rsidR="00F448A2" w:rsidRPr="002C1993" w:rsidRDefault="00F448A2" w:rsidP="00F448A2">
      <w:pPr>
        <w:numPr>
          <w:ilvl w:val="0"/>
          <w:numId w:val="11"/>
        </w:numPr>
        <w:rPr>
          <w:sz w:val="28"/>
          <w:szCs w:val="28"/>
          <w:lang w:val="en-AU"/>
        </w:rPr>
      </w:pPr>
      <w:r w:rsidRPr="002C1993">
        <w:rPr>
          <w:sz w:val="28"/>
          <w:szCs w:val="28"/>
          <w:lang w:val="en-AU"/>
        </w:rPr>
        <w:t xml:space="preserve">Built quick </w:t>
      </w:r>
      <w:r w:rsidRPr="002C1993">
        <w:rPr>
          <w:b/>
          <w:bCs/>
          <w:sz w:val="28"/>
          <w:szCs w:val="28"/>
          <w:lang w:val="en-AU"/>
        </w:rPr>
        <w:t>automated test sequences</w:t>
      </w:r>
      <w:r w:rsidRPr="002C1993">
        <w:rPr>
          <w:sz w:val="28"/>
          <w:szCs w:val="28"/>
          <w:lang w:val="en-AU"/>
        </w:rPr>
        <w:t xml:space="preserve"> so we could repeat tests faster and eliminate human error</w:t>
      </w:r>
    </w:p>
    <w:p w14:paraId="234456F5" w14:textId="77777777" w:rsidR="00F448A2" w:rsidRPr="002C1993" w:rsidRDefault="00F448A2" w:rsidP="00F448A2">
      <w:pPr>
        <w:numPr>
          <w:ilvl w:val="0"/>
          <w:numId w:val="11"/>
        </w:numPr>
        <w:rPr>
          <w:sz w:val="28"/>
          <w:szCs w:val="28"/>
          <w:lang w:val="en-AU"/>
        </w:rPr>
      </w:pPr>
      <w:r w:rsidRPr="002C1993">
        <w:rPr>
          <w:sz w:val="28"/>
          <w:szCs w:val="28"/>
          <w:lang w:val="en-AU"/>
        </w:rPr>
        <w:t xml:space="preserve">Coordinated closely with the project team and technicians so that debugging, retesting, and documentation moved together—not in separate stages </w:t>
      </w:r>
    </w:p>
    <w:p w14:paraId="0FC8A795" w14:textId="77777777" w:rsidR="00F448A2" w:rsidRPr="002C1993" w:rsidRDefault="00F448A2" w:rsidP="00F448A2">
      <w:pPr>
        <w:rPr>
          <w:sz w:val="28"/>
          <w:szCs w:val="28"/>
          <w:lang w:val="en-AU"/>
        </w:rPr>
      </w:pPr>
      <w:r w:rsidRPr="002C1993">
        <w:rPr>
          <w:sz w:val="28"/>
          <w:szCs w:val="28"/>
          <w:lang w:val="en-AU"/>
        </w:rPr>
        <w:t>Chamil Resume Electrical Engine…</w:t>
      </w:r>
    </w:p>
    <w:p w14:paraId="1FD1C9E9" w14:textId="77777777" w:rsidR="00F448A2" w:rsidRPr="002C1993" w:rsidRDefault="00F448A2" w:rsidP="00F448A2">
      <w:pPr>
        <w:rPr>
          <w:sz w:val="28"/>
          <w:szCs w:val="28"/>
          <w:lang w:val="en-AU"/>
        </w:rPr>
      </w:pPr>
      <w:r w:rsidRPr="002C1993">
        <w:rPr>
          <w:b/>
          <w:bCs/>
          <w:sz w:val="28"/>
          <w:szCs w:val="28"/>
          <w:lang w:val="en-AU"/>
        </w:rPr>
        <w:t>The result was we delivered the upgraded system on time, passed the required testing, and avoided any production or deployment delays.</w:t>
      </w:r>
      <w:r w:rsidRPr="002C1993">
        <w:rPr>
          <w:sz w:val="28"/>
          <w:szCs w:val="28"/>
          <w:lang w:val="en-AU"/>
        </w:rPr>
        <w:t xml:space="preserve"> More importantly, the system became more stable because I also documented the root cause and improvements so future builds could be verified faster and more consistently.</w:t>
      </w:r>
    </w:p>
    <w:p w14:paraId="4E3BADC2" w14:textId="77777777" w:rsidR="00F448A2" w:rsidRPr="002C1993" w:rsidRDefault="00F448A2" w:rsidP="00F448A2">
      <w:pPr>
        <w:rPr>
          <w:sz w:val="28"/>
          <w:szCs w:val="28"/>
          <w:lang w:val="en-AU"/>
        </w:rPr>
      </w:pPr>
      <w:r w:rsidRPr="002C1993">
        <w:rPr>
          <w:b/>
          <w:bCs/>
          <w:sz w:val="28"/>
          <w:szCs w:val="28"/>
          <w:lang w:val="en-AU"/>
        </w:rPr>
        <w:t>What I learned — and what I bring into BMS work — is how to stay calm under pressure, prioritise the risk, communicate clearly with stakeholders, and deliver a working, fully tested system within a deadline.</w:t>
      </w:r>
      <w:r w:rsidRPr="002C1993">
        <w:rPr>
          <w:sz w:val="28"/>
          <w:szCs w:val="28"/>
          <w:lang w:val="en-AU"/>
        </w:rPr>
        <w:t xml:space="preserve"> That same mindset is exactly how I approach BMS projects: align control intent, verify performance, and commission confidently within the project schedule.</w:t>
      </w:r>
    </w:p>
    <w:p w14:paraId="7B9441A8" w14:textId="6DA39FE8" w:rsidR="00F448A2" w:rsidRDefault="00F448A2" w:rsidP="00ED64A2"/>
    <w:p w14:paraId="393A7DF8" w14:textId="13FF6225" w:rsidR="002C1993" w:rsidRDefault="002C1993" w:rsidP="00ED64A2"/>
    <w:p w14:paraId="4764F11E" w14:textId="0682F746" w:rsidR="002C1993" w:rsidRDefault="002C1993" w:rsidP="00ED64A2"/>
    <w:p w14:paraId="6954F711" w14:textId="7B9741AE" w:rsidR="002C1993" w:rsidRDefault="002C1993" w:rsidP="00ED64A2"/>
    <w:p w14:paraId="74BFAFBC" w14:textId="78C5C57E" w:rsidR="002C1993" w:rsidRDefault="002C1993" w:rsidP="00ED64A2"/>
    <w:p w14:paraId="563658E6" w14:textId="7DFD5F92" w:rsidR="002C1993" w:rsidRDefault="002C1993" w:rsidP="00ED64A2"/>
    <w:p w14:paraId="7C485314" w14:textId="7DA82DF5" w:rsidR="002C1993" w:rsidRDefault="002C1993" w:rsidP="00ED64A2"/>
    <w:p w14:paraId="37F80E69" w14:textId="424D961B" w:rsidR="002C1993" w:rsidRDefault="002C1993" w:rsidP="00ED64A2"/>
    <w:p w14:paraId="358459FC" w14:textId="317CD9A9" w:rsidR="002C1993" w:rsidRDefault="002C1993" w:rsidP="00ED64A2"/>
    <w:p w14:paraId="1DB6FC51" w14:textId="0FFA73B0" w:rsidR="002C1993" w:rsidRDefault="002C1993" w:rsidP="00ED64A2"/>
    <w:p w14:paraId="1634ECA0" w14:textId="076666C2" w:rsidR="002C1993" w:rsidRDefault="002C1993" w:rsidP="00ED64A2"/>
    <w:p w14:paraId="7E80CF87" w14:textId="2EA670F2" w:rsidR="002C1993" w:rsidRDefault="002C1993" w:rsidP="00ED64A2"/>
    <w:p w14:paraId="4247B3FA" w14:textId="53D06346" w:rsidR="002C1993" w:rsidRDefault="002C1993" w:rsidP="00ED64A2"/>
    <w:p w14:paraId="7C7D4C04" w14:textId="6DDA429E" w:rsidR="002C1993" w:rsidRDefault="002C1993" w:rsidP="00ED64A2"/>
    <w:p w14:paraId="693A8954" w14:textId="05B344F2" w:rsidR="002C1993" w:rsidRDefault="002C1993" w:rsidP="00ED64A2"/>
    <w:p w14:paraId="49689AD5" w14:textId="4D08A995" w:rsidR="002C1993" w:rsidRDefault="002C1993" w:rsidP="00ED64A2"/>
    <w:p w14:paraId="605E888D" w14:textId="25A977BE" w:rsidR="002C1993" w:rsidRDefault="002C1993" w:rsidP="00ED64A2"/>
    <w:p w14:paraId="71638ACA" w14:textId="12D04E43" w:rsidR="002C1993" w:rsidRDefault="002C1993" w:rsidP="00ED64A2"/>
    <w:p w14:paraId="5C5722F3" w14:textId="15E4B07A" w:rsidR="002C1993" w:rsidRDefault="002C1993" w:rsidP="00ED64A2"/>
    <w:p w14:paraId="0152F6E4" w14:textId="66D62FA4" w:rsidR="002C1993" w:rsidRDefault="002C1993" w:rsidP="00ED64A2"/>
    <w:p w14:paraId="41EE83DD" w14:textId="7645A00E" w:rsidR="002C1993" w:rsidRDefault="002C1993" w:rsidP="00ED64A2"/>
    <w:p w14:paraId="681A3311" w14:textId="5026084A" w:rsidR="002C1993" w:rsidRDefault="002C1993" w:rsidP="00ED64A2"/>
    <w:p w14:paraId="5E18D50D" w14:textId="13080AD7" w:rsidR="002C1993" w:rsidRDefault="002C1993" w:rsidP="00ED64A2"/>
    <w:p w14:paraId="3694A230" w14:textId="7F1EDB3C" w:rsidR="00F64A02" w:rsidRDefault="00F64A02" w:rsidP="00ED64A2"/>
    <w:p w14:paraId="5DCD77CB" w14:textId="2E798F46" w:rsidR="00F64A02" w:rsidRDefault="00F64A02" w:rsidP="00ED64A2"/>
    <w:p w14:paraId="087A32D2" w14:textId="77777777" w:rsidR="00F64A02" w:rsidRDefault="00F64A02" w:rsidP="00ED64A2"/>
    <w:p w14:paraId="73B3841E" w14:textId="27292C50" w:rsidR="00E04540" w:rsidRPr="002C1993" w:rsidRDefault="00E04540" w:rsidP="00E04540">
      <w:pPr>
        <w:pStyle w:val="ListParagraph"/>
        <w:numPr>
          <w:ilvl w:val="0"/>
          <w:numId w:val="10"/>
        </w:numPr>
        <w:rPr>
          <w:rFonts w:asciiTheme="majorHAnsi" w:eastAsiaTheme="majorEastAsia" w:hAnsiTheme="majorHAnsi" w:cstheme="majorBidi"/>
          <w:b/>
          <w:bCs/>
          <w:color w:val="365F91" w:themeColor="accent1" w:themeShade="BF"/>
          <w:sz w:val="32"/>
          <w:szCs w:val="32"/>
        </w:rPr>
      </w:pPr>
      <w:r w:rsidRPr="002C1993">
        <w:rPr>
          <w:rFonts w:asciiTheme="majorHAnsi" w:eastAsiaTheme="majorEastAsia" w:hAnsiTheme="majorHAnsi" w:cstheme="majorBidi"/>
          <w:b/>
          <w:bCs/>
          <w:color w:val="365F91" w:themeColor="accent1" w:themeShade="BF"/>
          <w:sz w:val="32"/>
          <w:szCs w:val="32"/>
        </w:rPr>
        <w:t xml:space="preserve">“Tell us about a </w:t>
      </w:r>
      <w:r w:rsidRPr="002C1993">
        <w:rPr>
          <w:rFonts w:asciiTheme="majorHAnsi" w:eastAsiaTheme="majorEastAsia" w:hAnsiTheme="majorHAnsi" w:cstheme="majorBidi"/>
          <w:b/>
          <w:bCs/>
          <w:color w:val="365F91" w:themeColor="accent1" w:themeShade="BF"/>
          <w:sz w:val="32"/>
          <w:szCs w:val="32"/>
          <w:highlight w:val="yellow"/>
        </w:rPr>
        <w:t>mistake you made on a project</w:t>
      </w:r>
      <w:r w:rsidRPr="002C1993">
        <w:rPr>
          <w:rFonts w:asciiTheme="majorHAnsi" w:eastAsiaTheme="majorEastAsia" w:hAnsiTheme="majorHAnsi" w:cstheme="majorBidi"/>
          <w:b/>
          <w:bCs/>
          <w:color w:val="365F91" w:themeColor="accent1" w:themeShade="BF"/>
          <w:sz w:val="32"/>
          <w:szCs w:val="32"/>
        </w:rPr>
        <w:t xml:space="preserve"> and how you handled it.”</w:t>
      </w:r>
    </w:p>
    <w:p w14:paraId="48E07606" w14:textId="038A6FCC" w:rsidR="00E04540" w:rsidRPr="00E04540" w:rsidRDefault="00E04540" w:rsidP="00E04540">
      <w:pPr>
        <w:rPr>
          <w:b/>
          <w:bCs/>
          <w:lang w:val="en-AU"/>
        </w:rPr>
      </w:pPr>
      <w:r w:rsidRPr="007A705C">
        <w:rPr>
          <w:rFonts w:ascii="Segoe UI Emoji" w:hAnsi="Segoe UI Emoji" w:cs="Segoe UI Emoji"/>
          <w:b/>
          <w:bCs/>
          <w:lang w:val="en-AU"/>
        </w:rPr>
        <w:t>⭐</w:t>
      </w:r>
      <w:r w:rsidRPr="007A705C">
        <w:rPr>
          <w:b/>
          <w:bCs/>
          <w:lang w:val="en-AU"/>
        </w:rPr>
        <w:t xml:space="preserve"> </w:t>
      </w:r>
      <w:r w:rsidRPr="00E04540">
        <w:rPr>
          <w:b/>
          <w:bCs/>
          <w:lang w:val="en-AU"/>
        </w:rPr>
        <w:t>High-Impact Answer (STAR Method)</w:t>
      </w:r>
    </w:p>
    <w:p w14:paraId="661C9939" w14:textId="77777777" w:rsidR="00E04540" w:rsidRPr="002C1993" w:rsidRDefault="00E04540" w:rsidP="00E04540">
      <w:pPr>
        <w:rPr>
          <w:b/>
          <w:bCs/>
          <w:sz w:val="28"/>
          <w:szCs w:val="28"/>
          <w:lang w:val="en-AU"/>
        </w:rPr>
      </w:pPr>
      <w:r w:rsidRPr="002C1993">
        <w:rPr>
          <w:b/>
          <w:bCs/>
          <w:sz w:val="28"/>
          <w:szCs w:val="28"/>
          <w:lang w:val="en-AU"/>
        </w:rPr>
        <w:t>Situation</w:t>
      </w:r>
    </w:p>
    <w:p w14:paraId="722EFFC3" w14:textId="77777777" w:rsidR="00E04540" w:rsidRPr="002C1993" w:rsidRDefault="00E04540" w:rsidP="00E04540">
      <w:pPr>
        <w:jc w:val="both"/>
        <w:rPr>
          <w:sz w:val="28"/>
          <w:szCs w:val="28"/>
          <w:lang w:val="en-AU"/>
        </w:rPr>
      </w:pPr>
      <w:r w:rsidRPr="002C1993">
        <w:rPr>
          <w:sz w:val="28"/>
          <w:szCs w:val="28"/>
          <w:lang w:val="en-AU"/>
        </w:rPr>
        <w:t xml:space="preserve">In my current role at </w:t>
      </w:r>
      <w:r w:rsidRPr="002C1993">
        <w:rPr>
          <w:b/>
          <w:bCs/>
          <w:sz w:val="28"/>
          <w:szCs w:val="28"/>
          <w:lang w:val="en-AU"/>
        </w:rPr>
        <w:t>Relay Monitoring Systems (Wabtec)</w:t>
      </w:r>
      <w:r w:rsidRPr="002C1993">
        <w:rPr>
          <w:sz w:val="28"/>
          <w:szCs w:val="28"/>
          <w:lang w:val="en-AU"/>
        </w:rPr>
        <w:t xml:space="preserve">, I was involved in commissioning an </w:t>
      </w:r>
      <w:r w:rsidRPr="002C1993">
        <w:rPr>
          <w:b/>
          <w:bCs/>
          <w:sz w:val="28"/>
          <w:szCs w:val="28"/>
          <w:lang w:val="en-AU"/>
        </w:rPr>
        <w:t>embedded monitoring and control system</w:t>
      </w:r>
      <w:r w:rsidRPr="002C1993">
        <w:rPr>
          <w:sz w:val="28"/>
          <w:szCs w:val="28"/>
          <w:lang w:val="en-AU"/>
        </w:rPr>
        <w:t xml:space="preserve"> that interfaced </w:t>
      </w:r>
      <w:r w:rsidRPr="002C1993">
        <w:rPr>
          <w:sz w:val="28"/>
          <w:szCs w:val="28"/>
          <w:lang w:val="en-AU"/>
        </w:rPr>
        <w:lastRenderedPageBreak/>
        <w:t xml:space="preserve">with multiple field devices and supervisory software. The system had passed functional testing, but during </w:t>
      </w:r>
      <w:r w:rsidRPr="002C1993">
        <w:rPr>
          <w:b/>
          <w:bCs/>
          <w:sz w:val="28"/>
          <w:szCs w:val="28"/>
          <w:lang w:val="en-AU"/>
        </w:rPr>
        <w:t>late-stage site validation</w:t>
      </w:r>
      <w:r w:rsidRPr="002C1993">
        <w:rPr>
          <w:sz w:val="28"/>
          <w:szCs w:val="28"/>
          <w:lang w:val="en-AU"/>
        </w:rPr>
        <w:t>, we noticed inconsistent data behaviour under certain operating conditions.</w:t>
      </w:r>
    </w:p>
    <w:p w14:paraId="1016D6CD" w14:textId="77777777" w:rsidR="00E04540" w:rsidRPr="002C1993" w:rsidRDefault="00E04540" w:rsidP="00E04540">
      <w:pPr>
        <w:rPr>
          <w:b/>
          <w:bCs/>
          <w:sz w:val="28"/>
          <w:szCs w:val="28"/>
          <w:lang w:val="en-AU"/>
        </w:rPr>
      </w:pPr>
      <w:r w:rsidRPr="002C1993">
        <w:rPr>
          <w:b/>
          <w:bCs/>
          <w:sz w:val="28"/>
          <w:szCs w:val="28"/>
          <w:lang w:val="en-AU"/>
        </w:rPr>
        <w:t>Task</w:t>
      </w:r>
    </w:p>
    <w:p w14:paraId="573B2CCB" w14:textId="77777777" w:rsidR="00E04540" w:rsidRPr="002C1993" w:rsidRDefault="00E04540" w:rsidP="00E04540">
      <w:pPr>
        <w:jc w:val="both"/>
        <w:rPr>
          <w:sz w:val="28"/>
          <w:szCs w:val="28"/>
          <w:lang w:val="en-AU"/>
        </w:rPr>
      </w:pPr>
      <w:r w:rsidRPr="002C1993">
        <w:rPr>
          <w:sz w:val="28"/>
          <w:szCs w:val="28"/>
          <w:lang w:val="en-AU"/>
        </w:rPr>
        <w:t xml:space="preserve">My responsibility was to identify the cause quickly and ensure the system was </w:t>
      </w:r>
      <w:r w:rsidRPr="002C1993">
        <w:rPr>
          <w:b/>
          <w:bCs/>
          <w:sz w:val="28"/>
          <w:szCs w:val="28"/>
          <w:lang w:val="en-AU"/>
        </w:rPr>
        <w:t>stable, reliable, and ready for deployment</w:t>
      </w:r>
      <w:r w:rsidRPr="002C1993">
        <w:rPr>
          <w:sz w:val="28"/>
          <w:szCs w:val="28"/>
          <w:lang w:val="en-AU"/>
        </w:rPr>
        <w:t>, without delaying commissioning or impacting the client schedule.</w:t>
      </w:r>
    </w:p>
    <w:p w14:paraId="14325C0A" w14:textId="77777777" w:rsidR="00E04540" w:rsidRPr="002C1993" w:rsidRDefault="00E04540" w:rsidP="00E04540">
      <w:pPr>
        <w:rPr>
          <w:b/>
          <w:bCs/>
          <w:sz w:val="28"/>
          <w:szCs w:val="28"/>
          <w:lang w:val="en-AU"/>
        </w:rPr>
      </w:pPr>
      <w:r w:rsidRPr="002C1993">
        <w:rPr>
          <w:b/>
          <w:bCs/>
          <w:sz w:val="28"/>
          <w:szCs w:val="28"/>
          <w:lang w:val="en-AU"/>
        </w:rPr>
        <w:t>Action</w:t>
      </w:r>
    </w:p>
    <w:p w14:paraId="6B019B82" w14:textId="77777777" w:rsidR="00E04540" w:rsidRPr="002C1993" w:rsidRDefault="00E04540" w:rsidP="00E04540">
      <w:pPr>
        <w:jc w:val="both"/>
        <w:rPr>
          <w:sz w:val="28"/>
          <w:szCs w:val="28"/>
          <w:lang w:val="en-AU"/>
        </w:rPr>
      </w:pPr>
      <w:r w:rsidRPr="002C1993">
        <w:rPr>
          <w:sz w:val="28"/>
          <w:szCs w:val="28"/>
          <w:lang w:val="en-AU"/>
        </w:rPr>
        <w:t xml:space="preserve">On investigation, I realised that I had </w:t>
      </w:r>
      <w:r w:rsidRPr="002C1993">
        <w:rPr>
          <w:b/>
          <w:bCs/>
          <w:sz w:val="28"/>
          <w:szCs w:val="28"/>
          <w:lang w:val="en-AU"/>
        </w:rPr>
        <w:t>assumed a default configuration would hold under all load conditions</w:t>
      </w:r>
      <w:r w:rsidRPr="002C1993">
        <w:rPr>
          <w:sz w:val="28"/>
          <w:szCs w:val="28"/>
          <w:lang w:val="en-AU"/>
        </w:rPr>
        <w:t>, rather than validating one specific edge case related to communication timing and polling frequency.</w:t>
      </w:r>
    </w:p>
    <w:p w14:paraId="37B7CD0D" w14:textId="77777777" w:rsidR="00E04540" w:rsidRPr="002C1993" w:rsidRDefault="00E04540" w:rsidP="00E04540">
      <w:pPr>
        <w:jc w:val="both"/>
        <w:rPr>
          <w:sz w:val="28"/>
          <w:szCs w:val="28"/>
          <w:lang w:val="en-AU"/>
        </w:rPr>
      </w:pPr>
      <w:r w:rsidRPr="002C1993">
        <w:rPr>
          <w:sz w:val="28"/>
          <w:szCs w:val="28"/>
          <w:lang w:val="en-AU"/>
        </w:rPr>
        <w:t xml:space="preserve">I immediately </w:t>
      </w:r>
      <w:r w:rsidRPr="002C1993">
        <w:rPr>
          <w:b/>
          <w:bCs/>
          <w:sz w:val="28"/>
          <w:szCs w:val="28"/>
          <w:lang w:val="en-AU"/>
        </w:rPr>
        <w:t>owned the issue</w:t>
      </w:r>
      <w:r w:rsidRPr="002C1993">
        <w:rPr>
          <w:sz w:val="28"/>
          <w:szCs w:val="28"/>
          <w:lang w:val="en-AU"/>
        </w:rPr>
        <w:t>, informed the project manager, and paused further deployment. I reviewed logs, reproduced the fault in a controlled test environment, and confirmed that the issue stemmed from a configuration oversight rather than hardware failure.</w:t>
      </w:r>
    </w:p>
    <w:p w14:paraId="21424B42" w14:textId="77777777" w:rsidR="00E04540" w:rsidRPr="002C1993" w:rsidRDefault="00E04540" w:rsidP="00E04540">
      <w:pPr>
        <w:jc w:val="both"/>
        <w:rPr>
          <w:sz w:val="28"/>
          <w:szCs w:val="28"/>
          <w:lang w:val="en-AU"/>
        </w:rPr>
      </w:pPr>
      <w:r w:rsidRPr="002C1993">
        <w:rPr>
          <w:sz w:val="28"/>
          <w:szCs w:val="28"/>
          <w:lang w:val="en-AU"/>
        </w:rPr>
        <w:t xml:space="preserve">I corrected the configuration, implemented additional validation checks, and updated the </w:t>
      </w:r>
      <w:r w:rsidRPr="002C1993">
        <w:rPr>
          <w:b/>
          <w:bCs/>
          <w:sz w:val="28"/>
          <w:szCs w:val="28"/>
          <w:lang w:val="en-AU"/>
        </w:rPr>
        <w:t>test and commissioning procedure</w:t>
      </w:r>
      <w:r w:rsidRPr="002C1993">
        <w:rPr>
          <w:sz w:val="28"/>
          <w:szCs w:val="28"/>
          <w:lang w:val="en-AU"/>
        </w:rPr>
        <w:t xml:space="preserve"> to explicitly cover this scenario. I also documented the lesson learned and shared it with the wider engineering team to prevent recurrence.</w:t>
      </w:r>
    </w:p>
    <w:p w14:paraId="074DED29" w14:textId="77777777" w:rsidR="00E04540" w:rsidRPr="002C1993" w:rsidRDefault="00E04540" w:rsidP="00E04540">
      <w:pPr>
        <w:rPr>
          <w:b/>
          <w:bCs/>
          <w:sz w:val="28"/>
          <w:szCs w:val="28"/>
          <w:lang w:val="en-AU"/>
        </w:rPr>
      </w:pPr>
      <w:r w:rsidRPr="002C1993">
        <w:rPr>
          <w:b/>
          <w:bCs/>
          <w:sz w:val="28"/>
          <w:szCs w:val="28"/>
          <w:lang w:val="en-AU"/>
        </w:rPr>
        <w:t>Result</w:t>
      </w:r>
    </w:p>
    <w:p w14:paraId="538FEAA0" w14:textId="77777777" w:rsidR="00E04540" w:rsidRPr="002C1993" w:rsidRDefault="00E04540" w:rsidP="00E04540">
      <w:pPr>
        <w:jc w:val="both"/>
        <w:rPr>
          <w:sz w:val="28"/>
          <w:szCs w:val="28"/>
          <w:lang w:val="en-AU"/>
        </w:rPr>
      </w:pPr>
      <w:r w:rsidRPr="002C1993">
        <w:rPr>
          <w:sz w:val="28"/>
          <w:szCs w:val="28"/>
          <w:lang w:val="en-AU"/>
        </w:rPr>
        <w:t xml:space="preserve">The system was successfully commissioned </w:t>
      </w:r>
      <w:r w:rsidRPr="002C1993">
        <w:rPr>
          <w:b/>
          <w:bCs/>
          <w:sz w:val="28"/>
          <w:szCs w:val="28"/>
          <w:lang w:val="en-AU"/>
        </w:rPr>
        <w:t>without further issues</w:t>
      </w:r>
      <w:r w:rsidRPr="002C1993">
        <w:rPr>
          <w:sz w:val="28"/>
          <w:szCs w:val="28"/>
          <w:lang w:val="en-AU"/>
        </w:rPr>
        <w:t xml:space="preserve">, and there were </w:t>
      </w:r>
      <w:r w:rsidRPr="002C1993">
        <w:rPr>
          <w:b/>
          <w:bCs/>
          <w:sz w:val="28"/>
          <w:szCs w:val="28"/>
          <w:lang w:val="en-AU"/>
        </w:rPr>
        <w:t>no field failures or warranty returns</w:t>
      </w:r>
      <w:r w:rsidRPr="002C1993">
        <w:rPr>
          <w:sz w:val="28"/>
          <w:szCs w:val="28"/>
          <w:lang w:val="en-AU"/>
        </w:rPr>
        <w:t xml:space="preserve"> related to that behaviour. The updated validation step was later adopted as part of the standard testing process, improving overall product reliability.</w:t>
      </w:r>
    </w:p>
    <w:p w14:paraId="5328E6D2" w14:textId="77777777" w:rsidR="00E04540" w:rsidRPr="002C1993" w:rsidRDefault="00E04540" w:rsidP="00E04540">
      <w:pPr>
        <w:rPr>
          <w:b/>
          <w:bCs/>
          <w:sz w:val="28"/>
          <w:szCs w:val="28"/>
          <w:lang w:val="en-AU"/>
        </w:rPr>
      </w:pPr>
      <w:r w:rsidRPr="002C1993">
        <w:rPr>
          <w:b/>
          <w:bCs/>
          <w:sz w:val="28"/>
          <w:szCs w:val="28"/>
          <w:lang w:val="en-AU"/>
        </w:rPr>
        <w:t>What I Learned</w:t>
      </w:r>
    </w:p>
    <w:p w14:paraId="632BF94D" w14:textId="77777777" w:rsidR="00E04540" w:rsidRPr="002C1993" w:rsidRDefault="00E04540" w:rsidP="00E04540">
      <w:pPr>
        <w:jc w:val="both"/>
        <w:rPr>
          <w:sz w:val="28"/>
          <w:szCs w:val="28"/>
          <w:lang w:val="en-AU"/>
        </w:rPr>
      </w:pPr>
      <w:r w:rsidRPr="002C1993">
        <w:rPr>
          <w:sz w:val="28"/>
          <w:szCs w:val="28"/>
          <w:lang w:val="en-AU"/>
        </w:rPr>
        <w:t xml:space="preserve">This experience reinforced for me that </w:t>
      </w:r>
      <w:r w:rsidRPr="002C1993">
        <w:rPr>
          <w:b/>
          <w:bCs/>
          <w:sz w:val="28"/>
          <w:szCs w:val="28"/>
          <w:lang w:val="en-AU"/>
        </w:rPr>
        <w:t>assumptions—especially around integration and timing—can become risks if they’re not explicitly validated</w:t>
      </w:r>
      <w:r w:rsidRPr="002C1993">
        <w:rPr>
          <w:sz w:val="28"/>
          <w:szCs w:val="28"/>
          <w:lang w:val="en-AU"/>
        </w:rPr>
        <w:t xml:space="preserve">. Since then, I’ve been more disciplined about verifying edge cases during FAT and commissioning, particularly in systems involving </w:t>
      </w:r>
      <w:r w:rsidRPr="002C1993">
        <w:rPr>
          <w:b/>
          <w:bCs/>
          <w:sz w:val="28"/>
          <w:szCs w:val="28"/>
          <w:lang w:val="en-AU"/>
        </w:rPr>
        <w:t>protocol integration, live data, and real-world operating loads</w:t>
      </w:r>
      <w:r w:rsidRPr="002C1993">
        <w:rPr>
          <w:sz w:val="28"/>
          <w:szCs w:val="28"/>
          <w:lang w:val="en-AU"/>
        </w:rPr>
        <w:t>, which is directly relevant to BMS projects.</w:t>
      </w:r>
    </w:p>
    <w:p w14:paraId="6F680F63" w14:textId="77777777" w:rsidR="00E04540" w:rsidRDefault="00E04540" w:rsidP="00ED64A2"/>
    <w:p w14:paraId="136180DF" w14:textId="52FC5337" w:rsidR="00E04540" w:rsidRDefault="00E04540" w:rsidP="00ED64A2"/>
    <w:p w14:paraId="35115646" w14:textId="77777777" w:rsidR="00F64A02" w:rsidRDefault="00F64A02" w:rsidP="00ED64A2"/>
    <w:p w14:paraId="61992929" w14:textId="049A0D14" w:rsidR="00993618" w:rsidRPr="002C1993" w:rsidRDefault="00993618" w:rsidP="00993618">
      <w:pPr>
        <w:pStyle w:val="Heading1"/>
        <w:numPr>
          <w:ilvl w:val="0"/>
          <w:numId w:val="10"/>
        </w:numPr>
        <w:ind w:left="426" w:hanging="284"/>
        <w:rPr>
          <w:sz w:val="32"/>
          <w:szCs w:val="32"/>
        </w:rPr>
      </w:pPr>
      <w:r w:rsidRPr="002C1993">
        <w:rPr>
          <w:sz w:val="32"/>
          <w:szCs w:val="32"/>
        </w:rPr>
        <w:lastRenderedPageBreak/>
        <w:t xml:space="preserve">“Where Do You See </w:t>
      </w:r>
      <w:r w:rsidRPr="0004671A">
        <w:rPr>
          <w:sz w:val="32"/>
          <w:szCs w:val="32"/>
          <w:highlight w:val="yellow"/>
        </w:rPr>
        <w:t>Yourself in 5 Years</w:t>
      </w:r>
      <w:r w:rsidRPr="002C1993">
        <w:rPr>
          <w:sz w:val="32"/>
          <w:szCs w:val="32"/>
        </w:rPr>
        <w:t>?”</w:t>
      </w:r>
    </w:p>
    <w:p w14:paraId="1D963077" w14:textId="77777777" w:rsidR="00993618" w:rsidRPr="00993618" w:rsidRDefault="00993618" w:rsidP="00993618"/>
    <w:p w14:paraId="317C4446" w14:textId="3431C973" w:rsidR="00993618" w:rsidRDefault="00993618" w:rsidP="007A705C">
      <w:pPr>
        <w:jc w:val="both"/>
        <w:rPr>
          <w:lang w:val="en-AU"/>
        </w:rPr>
      </w:pPr>
      <w:r w:rsidRPr="00993618">
        <w:rPr>
          <w:rFonts w:ascii="Segoe UI Emoji" w:hAnsi="Segoe UI Emoji" w:cs="Segoe UI Emoji"/>
        </w:rPr>
        <w:t>⭐</w:t>
      </w:r>
      <w:r w:rsidRPr="00993618">
        <w:t xml:space="preserve"> </w:t>
      </w:r>
      <w:r w:rsidRPr="00993618">
        <w:rPr>
          <w:b/>
          <w:bCs/>
        </w:rPr>
        <w:t>High-Impact Answer: “Where do you see yourself in 5 years?”</w:t>
      </w:r>
    </w:p>
    <w:p w14:paraId="442EFF14" w14:textId="77777777" w:rsidR="00993618" w:rsidRPr="002C1993" w:rsidRDefault="00993618" w:rsidP="00993618">
      <w:pPr>
        <w:jc w:val="both"/>
        <w:rPr>
          <w:sz w:val="28"/>
          <w:szCs w:val="28"/>
          <w:lang w:val="en-AU"/>
        </w:rPr>
      </w:pPr>
      <w:r w:rsidRPr="002C1993">
        <w:rPr>
          <w:sz w:val="28"/>
          <w:szCs w:val="28"/>
          <w:lang w:val="en-AU"/>
        </w:rPr>
        <w:t xml:space="preserve">In five years, I see myself growing into a </w:t>
      </w:r>
      <w:r w:rsidRPr="002C1993">
        <w:rPr>
          <w:b/>
          <w:bCs/>
          <w:sz w:val="28"/>
          <w:szCs w:val="28"/>
          <w:lang w:val="en-AU"/>
        </w:rPr>
        <w:t>senior or lead</w:t>
      </w:r>
      <w:r w:rsidRPr="002C1993">
        <w:rPr>
          <w:b/>
          <w:bCs/>
          <w:sz w:val="28"/>
          <w:szCs w:val="28"/>
          <w:lang w:val="en-AU"/>
        </w:rPr>
        <w:noBreakHyphen/>
        <w:t xml:space="preserve">level BMS Project Engineer at </w:t>
      </w:r>
      <w:proofErr w:type="spellStart"/>
      <w:r w:rsidRPr="002C1993">
        <w:rPr>
          <w:b/>
          <w:bCs/>
          <w:sz w:val="28"/>
          <w:szCs w:val="28"/>
          <w:lang w:val="en-AU"/>
        </w:rPr>
        <w:t>Controlworks</w:t>
      </w:r>
      <w:proofErr w:type="spellEnd"/>
      <w:r w:rsidRPr="002C1993">
        <w:rPr>
          <w:sz w:val="28"/>
          <w:szCs w:val="28"/>
          <w:lang w:val="en-AU"/>
        </w:rPr>
        <w:t xml:space="preserve">—someone who drives both technical outcomes and team success. My ambition is to become a </w:t>
      </w:r>
      <w:r w:rsidRPr="002C1993">
        <w:rPr>
          <w:b/>
          <w:bCs/>
          <w:sz w:val="28"/>
          <w:szCs w:val="28"/>
          <w:lang w:val="en-AU"/>
        </w:rPr>
        <w:t>technical leader</w:t>
      </w:r>
      <w:r w:rsidRPr="002C1993">
        <w:rPr>
          <w:sz w:val="28"/>
          <w:szCs w:val="28"/>
          <w:lang w:val="en-AU"/>
        </w:rPr>
        <w:t xml:space="preserve"> the team relies on for complex HVAC control strategies, advanced BACnet/Modbus integrations, and high</w:t>
      </w:r>
      <w:r w:rsidRPr="002C1993">
        <w:rPr>
          <w:sz w:val="28"/>
          <w:szCs w:val="28"/>
          <w:lang w:val="en-AU"/>
        </w:rPr>
        <w:noBreakHyphen/>
        <w:t>stakes commissioning work.</w:t>
      </w:r>
    </w:p>
    <w:p w14:paraId="59FC77E8" w14:textId="77777777" w:rsidR="00993618" w:rsidRPr="002C1993" w:rsidRDefault="00993618" w:rsidP="00993618">
      <w:pPr>
        <w:jc w:val="both"/>
        <w:rPr>
          <w:sz w:val="28"/>
          <w:szCs w:val="28"/>
          <w:lang w:val="en-AU"/>
        </w:rPr>
      </w:pPr>
      <w:r w:rsidRPr="002C1993">
        <w:rPr>
          <w:sz w:val="28"/>
          <w:szCs w:val="28"/>
          <w:lang w:val="en-AU"/>
        </w:rPr>
        <w:t xml:space="preserve">I want to develop deep expertise in </w:t>
      </w:r>
      <w:r w:rsidRPr="002C1993">
        <w:rPr>
          <w:b/>
          <w:bCs/>
          <w:sz w:val="28"/>
          <w:szCs w:val="28"/>
          <w:lang w:val="en-AU"/>
        </w:rPr>
        <w:t>Niagara, energy optimisation, and large</w:t>
      </w:r>
      <w:r w:rsidRPr="002C1993">
        <w:rPr>
          <w:b/>
          <w:bCs/>
          <w:sz w:val="28"/>
          <w:szCs w:val="28"/>
          <w:lang w:val="en-AU"/>
        </w:rPr>
        <w:noBreakHyphen/>
        <w:t>scale BMS architecture</w:t>
      </w:r>
      <w:r w:rsidRPr="002C1993">
        <w:rPr>
          <w:sz w:val="28"/>
          <w:szCs w:val="28"/>
          <w:lang w:val="en-AU"/>
        </w:rPr>
        <w:t xml:space="preserve">, and use that capability to strengthen the wider team—whether that’s </w:t>
      </w:r>
      <w:r w:rsidRPr="002C1993">
        <w:rPr>
          <w:b/>
          <w:bCs/>
          <w:sz w:val="28"/>
          <w:szCs w:val="28"/>
          <w:lang w:val="en-AU"/>
        </w:rPr>
        <w:t>mentoring junior engineers and technicians</w:t>
      </w:r>
      <w:r w:rsidRPr="002C1993">
        <w:rPr>
          <w:sz w:val="28"/>
          <w:szCs w:val="28"/>
          <w:lang w:val="en-AU"/>
        </w:rPr>
        <w:t>, standardising engineering practices, or refining commissioning and QA processes.</w:t>
      </w:r>
    </w:p>
    <w:p w14:paraId="4590F0B9" w14:textId="77777777" w:rsidR="00993618" w:rsidRPr="002C1993" w:rsidRDefault="00993618" w:rsidP="00993618">
      <w:pPr>
        <w:jc w:val="both"/>
        <w:rPr>
          <w:sz w:val="28"/>
          <w:szCs w:val="28"/>
          <w:lang w:val="en-AU"/>
        </w:rPr>
      </w:pPr>
      <w:r w:rsidRPr="002C1993">
        <w:rPr>
          <w:sz w:val="28"/>
          <w:szCs w:val="28"/>
          <w:lang w:val="en-AU"/>
        </w:rPr>
        <w:t xml:space="preserve">I also see myself taking ownership of </w:t>
      </w:r>
      <w:r w:rsidRPr="002C1993">
        <w:rPr>
          <w:b/>
          <w:bCs/>
          <w:sz w:val="28"/>
          <w:szCs w:val="28"/>
          <w:lang w:val="en-AU"/>
        </w:rPr>
        <w:t>larger, more complex BMS and EMS projects</w:t>
      </w:r>
      <w:r w:rsidRPr="002C1993">
        <w:rPr>
          <w:sz w:val="28"/>
          <w:szCs w:val="28"/>
          <w:lang w:val="en-AU"/>
        </w:rPr>
        <w:t xml:space="preserve">, representing </w:t>
      </w:r>
      <w:proofErr w:type="spellStart"/>
      <w:r w:rsidRPr="002C1993">
        <w:rPr>
          <w:sz w:val="28"/>
          <w:szCs w:val="28"/>
          <w:lang w:val="en-AU"/>
        </w:rPr>
        <w:t>Controlworks</w:t>
      </w:r>
      <w:proofErr w:type="spellEnd"/>
      <w:r w:rsidRPr="002C1993">
        <w:rPr>
          <w:sz w:val="28"/>
          <w:szCs w:val="28"/>
          <w:lang w:val="en-AU"/>
        </w:rPr>
        <w:t xml:space="preserve"> confidently with clients and contractors, and contributing to the company’s reputation for engineering excellence and long</w:t>
      </w:r>
      <w:r w:rsidRPr="002C1993">
        <w:rPr>
          <w:sz w:val="28"/>
          <w:szCs w:val="28"/>
          <w:lang w:val="en-AU"/>
        </w:rPr>
        <w:noBreakHyphen/>
        <w:t>term partnerships.</w:t>
      </w:r>
    </w:p>
    <w:p w14:paraId="0AD9CED8" w14:textId="77777777" w:rsidR="00F92867" w:rsidRDefault="00F92867" w:rsidP="007A705C">
      <w:pPr>
        <w:jc w:val="both"/>
        <w:rPr>
          <w:lang w:val="en-AU"/>
        </w:rPr>
      </w:pPr>
    </w:p>
    <w:p w14:paraId="5E21A487" w14:textId="594251E1" w:rsidR="00F448A2" w:rsidRDefault="00F448A2" w:rsidP="007A705C">
      <w:pPr>
        <w:jc w:val="both"/>
        <w:rPr>
          <w:lang w:val="en-AU"/>
        </w:rPr>
      </w:pPr>
    </w:p>
    <w:p w14:paraId="604C0911" w14:textId="6004B355" w:rsidR="002C1993" w:rsidRDefault="002C1993" w:rsidP="007A705C">
      <w:pPr>
        <w:jc w:val="both"/>
        <w:rPr>
          <w:lang w:val="en-AU"/>
        </w:rPr>
      </w:pPr>
    </w:p>
    <w:p w14:paraId="2F609BC5" w14:textId="2844B0E1" w:rsidR="002C1993" w:rsidRDefault="002C1993" w:rsidP="007A705C">
      <w:pPr>
        <w:jc w:val="both"/>
        <w:rPr>
          <w:lang w:val="en-AU"/>
        </w:rPr>
      </w:pPr>
    </w:p>
    <w:p w14:paraId="6E42792F" w14:textId="072FEAED" w:rsidR="002C1993" w:rsidRDefault="002C1993" w:rsidP="007A705C">
      <w:pPr>
        <w:jc w:val="both"/>
        <w:rPr>
          <w:lang w:val="en-AU"/>
        </w:rPr>
      </w:pPr>
    </w:p>
    <w:p w14:paraId="54543A79" w14:textId="3E540C86" w:rsidR="002C1993" w:rsidRDefault="002C1993" w:rsidP="007A705C">
      <w:pPr>
        <w:jc w:val="both"/>
        <w:rPr>
          <w:lang w:val="en-AU"/>
        </w:rPr>
      </w:pPr>
    </w:p>
    <w:p w14:paraId="39713EFB" w14:textId="4889F5E7" w:rsidR="002C1993" w:rsidRDefault="002C1993" w:rsidP="007A705C">
      <w:pPr>
        <w:jc w:val="both"/>
        <w:rPr>
          <w:lang w:val="en-AU"/>
        </w:rPr>
      </w:pPr>
    </w:p>
    <w:p w14:paraId="6FAB8D23" w14:textId="235258F9" w:rsidR="002C1993" w:rsidRDefault="002C1993" w:rsidP="007A705C">
      <w:pPr>
        <w:jc w:val="both"/>
        <w:rPr>
          <w:lang w:val="en-AU"/>
        </w:rPr>
      </w:pPr>
    </w:p>
    <w:p w14:paraId="359D2848" w14:textId="77777777" w:rsidR="006068E1" w:rsidRPr="002C1993" w:rsidRDefault="006068E1" w:rsidP="006068E1">
      <w:pPr>
        <w:pStyle w:val="Heading1"/>
        <w:numPr>
          <w:ilvl w:val="0"/>
          <w:numId w:val="10"/>
        </w:numPr>
        <w:ind w:left="426" w:hanging="284"/>
        <w:rPr>
          <w:sz w:val="32"/>
          <w:szCs w:val="32"/>
        </w:rPr>
      </w:pPr>
      <w:r w:rsidRPr="002C1993">
        <w:rPr>
          <w:sz w:val="32"/>
          <w:szCs w:val="32"/>
        </w:rPr>
        <w:t xml:space="preserve">“What steps would you take to </w:t>
      </w:r>
      <w:r w:rsidRPr="0004671A">
        <w:rPr>
          <w:sz w:val="32"/>
          <w:szCs w:val="32"/>
          <w:highlight w:val="yellow"/>
        </w:rPr>
        <w:t>troubleshoot a non-functioning electronic circuit or control device</w:t>
      </w:r>
      <w:r w:rsidRPr="002C1993">
        <w:rPr>
          <w:sz w:val="32"/>
          <w:szCs w:val="32"/>
        </w:rPr>
        <w:t>?”</w:t>
      </w:r>
    </w:p>
    <w:p w14:paraId="691F2DA4" w14:textId="77777777" w:rsidR="006068E1" w:rsidRPr="006068E1" w:rsidRDefault="00F3281B" w:rsidP="006068E1">
      <w:pPr>
        <w:jc w:val="both"/>
        <w:rPr>
          <w:lang w:val="en-AU"/>
        </w:rPr>
      </w:pPr>
      <w:r>
        <w:rPr>
          <w:lang w:val="en-AU"/>
        </w:rPr>
        <w:pict w14:anchorId="6F6FF880">
          <v:rect id="_x0000_i1026" style="width:0;height:1.5pt" o:hralign="center" o:hrstd="t" o:hr="t" fillcolor="#a0a0a0" stroked="f"/>
        </w:pict>
      </w:r>
    </w:p>
    <w:p w14:paraId="6C26E476" w14:textId="77777777" w:rsidR="006068E1" w:rsidRPr="006068E1" w:rsidRDefault="006068E1" w:rsidP="006068E1">
      <w:pPr>
        <w:jc w:val="both"/>
        <w:rPr>
          <w:b/>
          <w:bCs/>
          <w:lang w:val="en-AU"/>
        </w:rPr>
      </w:pPr>
      <w:r w:rsidRPr="006068E1">
        <w:rPr>
          <w:rFonts w:ascii="Segoe UI Emoji" w:hAnsi="Segoe UI Emoji" w:cs="Segoe UI Emoji"/>
          <w:b/>
          <w:bCs/>
          <w:lang w:val="en-AU"/>
        </w:rPr>
        <w:t>⭐</w:t>
      </w:r>
      <w:r w:rsidRPr="006068E1">
        <w:rPr>
          <w:b/>
          <w:bCs/>
          <w:lang w:val="en-AU"/>
        </w:rPr>
        <w:t xml:space="preserve"> High-Impact Answer (Best Practice, Industry-Ready)</w:t>
      </w:r>
    </w:p>
    <w:p w14:paraId="2B1774AF" w14:textId="77777777" w:rsidR="006068E1" w:rsidRPr="0004671A" w:rsidRDefault="006068E1" w:rsidP="006068E1">
      <w:pPr>
        <w:jc w:val="both"/>
        <w:rPr>
          <w:sz w:val="28"/>
          <w:szCs w:val="28"/>
          <w:lang w:val="en-AU"/>
        </w:rPr>
      </w:pPr>
      <w:r w:rsidRPr="0004671A">
        <w:rPr>
          <w:sz w:val="28"/>
          <w:szCs w:val="28"/>
          <w:lang w:val="en-AU"/>
        </w:rPr>
        <w:t xml:space="preserve">When troubleshooting a non-functioning electronic circuit or control device, I follow a </w:t>
      </w:r>
      <w:r w:rsidRPr="0004671A">
        <w:rPr>
          <w:b/>
          <w:bCs/>
          <w:sz w:val="28"/>
          <w:szCs w:val="28"/>
          <w:lang w:val="en-AU"/>
        </w:rPr>
        <w:t>structured, risk-aware approach</w:t>
      </w:r>
      <w:r w:rsidRPr="0004671A">
        <w:rPr>
          <w:sz w:val="28"/>
          <w:szCs w:val="28"/>
          <w:lang w:val="en-AU"/>
        </w:rPr>
        <w:t xml:space="preserve"> to identify the root cause quickly while protecting the system and surrounding equipment.</w:t>
      </w:r>
    </w:p>
    <w:p w14:paraId="3DE4341E" w14:textId="77777777" w:rsidR="006068E1" w:rsidRPr="0004671A" w:rsidRDefault="006068E1" w:rsidP="006068E1">
      <w:pPr>
        <w:jc w:val="both"/>
        <w:rPr>
          <w:sz w:val="28"/>
          <w:szCs w:val="28"/>
          <w:lang w:val="en-AU"/>
        </w:rPr>
      </w:pPr>
      <w:r w:rsidRPr="0004671A">
        <w:rPr>
          <w:b/>
          <w:bCs/>
          <w:sz w:val="28"/>
          <w:szCs w:val="28"/>
          <w:lang w:val="en-AU"/>
        </w:rPr>
        <w:lastRenderedPageBreak/>
        <w:t>First</w:t>
      </w:r>
      <w:r w:rsidRPr="0004671A">
        <w:rPr>
          <w:sz w:val="28"/>
          <w:szCs w:val="28"/>
          <w:lang w:val="en-AU"/>
        </w:rPr>
        <w:t xml:space="preserve">, I clarify the </w:t>
      </w:r>
      <w:r w:rsidRPr="0004671A">
        <w:rPr>
          <w:b/>
          <w:bCs/>
          <w:sz w:val="28"/>
          <w:szCs w:val="28"/>
          <w:lang w:val="en-AU"/>
        </w:rPr>
        <w:t>symptom and operating context</w:t>
      </w:r>
      <w:r w:rsidRPr="0004671A">
        <w:rPr>
          <w:sz w:val="28"/>
          <w:szCs w:val="28"/>
          <w:lang w:val="en-AU"/>
        </w:rPr>
        <w:t>—what is not working, when it fails, and whether the issue is permanent or intermittent. I review schematics, wiring diagrams, I/O lists, and any recent changes, because understanding the intended behaviour is critical before touching the hardware.</w:t>
      </w:r>
    </w:p>
    <w:p w14:paraId="76B034DE" w14:textId="77777777" w:rsidR="006068E1" w:rsidRPr="0004671A" w:rsidRDefault="006068E1" w:rsidP="006068E1">
      <w:pPr>
        <w:jc w:val="both"/>
        <w:rPr>
          <w:sz w:val="28"/>
          <w:szCs w:val="28"/>
          <w:lang w:val="en-AU"/>
        </w:rPr>
      </w:pPr>
      <w:r w:rsidRPr="0004671A">
        <w:rPr>
          <w:b/>
          <w:bCs/>
          <w:sz w:val="28"/>
          <w:szCs w:val="28"/>
          <w:lang w:val="en-AU"/>
        </w:rPr>
        <w:t>Second</w:t>
      </w:r>
      <w:r w:rsidRPr="0004671A">
        <w:rPr>
          <w:sz w:val="28"/>
          <w:szCs w:val="28"/>
          <w:lang w:val="en-AU"/>
        </w:rPr>
        <w:t xml:space="preserve">, I start at the </w:t>
      </w:r>
      <w:r w:rsidRPr="0004671A">
        <w:rPr>
          <w:b/>
          <w:bCs/>
          <w:sz w:val="28"/>
          <w:szCs w:val="28"/>
          <w:lang w:val="en-AU"/>
        </w:rPr>
        <w:t>fundamentals: power and safety</w:t>
      </w:r>
      <w:r w:rsidRPr="0004671A">
        <w:rPr>
          <w:sz w:val="28"/>
          <w:szCs w:val="28"/>
          <w:lang w:val="en-AU"/>
        </w:rPr>
        <w:t>. I verify supply voltage, polarity, current capability, grounding, and fusing using a multimeter or power analyser. Many faults are power-related, so I always eliminate this early.</w:t>
      </w:r>
    </w:p>
    <w:p w14:paraId="60E91DE9" w14:textId="77777777" w:rsidR="006068E1" w:rsidRPr="0004671A" w:rsidRDefault="006068E1" w:rsidP="006068E1">
      <w:pPr>
        <w:jc w:val="both"/>
        <w:rPr>
          <w:sz w:val="28"/>
          <w:szCs w:val="28"/>
          <w:lang w:val="en-AU"/>
        </w:rPr>
      </w:pPr>
      <w:r w:rsidRPr="0004671A">
        <w:rPr>
          <w:b/>
          <w:bCs/>
          <w:sz w:val="28"/>
          <w:szCs w:val="28"/>
          <w:lang w:val="en-AU"/>
        </w:rPr>
        <w:t>Third</w:t>
      </w:r>
      <w:r w:rsidRPr="0004671A">
        <w:rPr>
          <w:sz w:val="28"/>
          <w:szCs w:val="28"/>
          <w:lang w:val="en-AU"/>
        </w:rPr>
        <w:t xml:space="preserve">, I perform a </w:t>
      </w:r>
      <w:r w:rsidRPr="0004671A">
        <w:rPr>
          <w:b/>
          <w:bCs/>
          <w:sz w:val="28"/>
          <w:szCs w:val="28"/>
          <w:lang w:val="en-AU"/>
        </w:rPr>
        <w:t>visual and physical inspection</w:t>
      </w:r>
      <w:r w:rsidRPr="0004671A">
        <w:rPr>
          <w:sz w:val="28"/>
          <w:szCs w:val="28"/>
          <w:lang w:val="en-AU"/>
        </w:rPr>
        <w:t>—checking for loose terminals, damaged components, dry joints, overheating marks, or incorrect wiring. This often reveals issues that instruments alone won’t catch.</w:t>
      </w:r>
    </w:p>
    <w:p w14:paraId="6A2D57D2" w14:textId="77777777" w:rsidR="006068E1" w:rsidRPr="0004671A" w:rsidRDefault="006068E1" w:rsidP="006068E1">
      <w:pPr>
        <w:jc w:val="both"/>
        <w:rPr>
          <w:sz w:val="28"/>
          <w:szCs w:val="28"/>
          <w:lang w:val="en-AU"/>
        </w:rPr>
      </w:pPr>
      <w:r w:rsidRPr="0004671A">
        <w:rPr>
          <w:b/>
          <w:bCs/>
          <w:sz w:val="28"/>
          <w:szCs w:val="28"/>
          <w:lang w:val="en-AU"/>
        </w:rPr>
        <w:t>Fourth</w:t>
      </w:r>
      <w:r w:rsidRPr="0004671A">
        <w:rPr>
          <w:sz w:val="28"/>
          <w:szCs w:val="28"/>
          <w:lang w:val="en-AU"/>
        </w:rPr>
        <w:t xml:space="preserve">, I isolate the problem by breaking the system into </w:t>
      </w:r>
      <w:r w:rsidRPr="0004671A">
        <w:rPr>
          <w:b/>
          <w:bCs/>
          <w:sz w:val="28"/>
          <w:szCs w:val="28"/>
          <w:lang w:val="en-AU"/>
        </w:rPr>
        <w:t>functional blocks</w:t>
      </w:r>
      <w:r w:rsidRPr="0004671A">
        <w:rPr>
          <w:sz w:val="28"/>
          <w:szCs w:val="28"/>
          <w:lang w:val="en-AU"/>
        </w:rPr>
        <w:t>—power stage, input conditioning, processing/control, and outputs. I test each stage independently using known-good signals or substitution, which helps narrow the fault efficiently.</w:t>
      </w:r>
    </w:p>
    <w:p w14:paraId="688F0DDF" w14:textId="77777777" w:rsidR="006068E1" w:rsidRPr="0004671A" w:rsidRDefault="006068E1" w:rsidP="006068E1">
      <w:pPr>
        <w:jc w:val="both"/>
        <w:rPr>
          <w:sz w:val="28"/>
          <w:szCs w:val="28"/>
          <w:lang w:val="en-AU"/>
        </w:rPr>
      </w:pPr>
      <w:r w:rsidRPr="0004671A">
        <w:rPr>
          <w:b/>
          <w:bCs/>
          <w:sz w:val="28"/>
          <w:szCs w:val="28"/>
          <w:lang w:val="en-AU"/>
        </w:rPr>
        <w:t>Fifth</w:t>
      </w:r>
      <w:r w:rsidRPr="0004671A">
        <w:rPr>
          <w:sz w:val="28"/>
          <w:szCs w:val="28"/>
          <w:lang w:val="en-AU"/>
        </w:rPr>
        <w:t xml:space="preserve">, I use the appropriate </w:t>
      </w:r>
      <w:r w:rsidRPr="0004671A">
        <w:rPr>
          <w:b/>
          <w:bCs/>
          <w:sz w:val="28"/>
          <w:szCs w:val="28"/>
          <w:lang w:val="en-AU"/>
        </w:rPr>
        <w:t>diagnostic tools</w:t>
      </w:r>
      <w:r w:rsidRPr="0004671A">
        <w:rPr>
          <w:sz w:val="28"/>
          <w:szCs w:val="28"/>
          <w:lang w:val="en-AU"/>
        </w:rPr>
        <w:t>—multimeter, oscilloscope, logic analyser, or protocol monitor—to confirm signal integrity, timing, and communication behaviour. For control devices, I also verify firmware status, configuration parameters, and communication health such as Modbus or BACnet traffic.</w:t>
      </w:r>
    </w:p>
    <w:p w14:paraId="53140425" w14:textId="77777777" w:rsidR="006068E1" w:rsidRPr="0004671A" w:rsidRDefault="006068E1" w:rsidP="006068E1">
      <w:pPr>
        <w:jc w:val="both"/>
        <w:rPr>
          <w:sz w:val="28"/>
          <w:szCs w:val="28"/>
          <w:lang w:val="en-AU"/>
        </w:rPr>
      </w:pPr>
      <w:r w:rsidRPr="0004671A">
        <w:rPr>
          <w:b/>
          <w:bCs/>
          <w:sz w:val="28"/>
          <w:szCs w:val="28"/>
          <w:lang w:val="en-AU"/>
        </w:rPr>
        <w:t>Sixth</w:t>
      </w:r>
      <w:r w:rsidRPr="0004671A">
        <w:rPr>
          <w:sz w:val="28"/>
          <w:szCs w:val="28"/>
          <w:lang w:val="en-AU"/>
        </w:rPr>
        <w:t xml:space="preserve">, once the fault is identified, I apply a </w:t>
      </w:r>
      <w:r w:rsidRPr="0004671A">
        <w:rPr>
          <w:b/>
          <w:bCs/>
          <w:sz w:val="28"/>
          <w:szCs w:val="28"/>
          <w:lang w:val="en-AU"/>
        </w:rPr>
        <w:t>controlled fix</w:t>
      </w:r>
      <w:r w:rsidRPr="0004671A">
        <w:rPr>
          <w:sz w:val="28"/>
          <w:szCs w:val="28"/>
          <w:lang w:val="en-AU"/>
        </w:rPr>
        <w:t>, whether it’s component replacement, wiring correction, configuration change, or firmware update. I then re-test under normal operating conditions to ensure the issue is fully resolved and not just masked.</w:t>
      </w:r>
    </w:p>
    <w:p w14:paraId="41EFDB01" w14:textId="77777777" w:rsidR="006068E1" w:rsidRPr="0004671A" w:rsidRDefault="006068E1" w:rsidP="006068E1">
      <w:pPr>
        <w:jc w:val="both"/>
        <w:rPr>
          <w:sz w:val="28"/>
          <w:szCs w:val="28"/>
          <w:lang w:val="en-AU"/>
        </w:rPr>
      </w:pPr>
      <w:r w:rsidRPr="0004671A">
        <w:rPr>
          <w:b/>
          <w:bCs/>
          <w:sz w:val="28"/>
          <w:szCs w:val="28"/>
          <w:lang w:val="en-AU"/>
        </w:rPr>
        <w:t>Finally</w:t>
      </w:r>
      <w:r w:rsidRPr="0004671A">
        <w:rPr>
          <w:sz w:val="28"/>
          <w:szCs w:val="28"/>
          <w:lang w:val="en-AU"/>
        </w:rPr>
        <w:t xml:space="preserve">, I document the fault, root cause, and corrective action, and where possible, implement </w:t>
      </w:r>
      <w:r w:rsidRPr="0004671A">
        <w:rPr>
          <w:b/>
          <w:bCs/>
          <w:sz w:val="28"/>
          <w:szCs w:val="28"/>
          <w:lang w:val="en-AU"/>
        </w:rPr>
        <w:t>preventive improvements</w:t>
      </w:r>
      <w:r w:rsidRPr="0004671A">
        <w:rPr>
          <w:sz w:val="28"/>
          <w:szCs w:val="28"/>
          <w:lang w:val="en-AU"/>
        </w:rPr>
        <w:t>—such as design changes, better protection, or updated commissioning checks—so the same issue doesn’t recur.</w:t>
      </w:r>
    </w:p>
    <w:p w14:paraId="29B18DDB" w14:textId="77777777" w:rsidR="006068E1" w:rsidRPr="0004671A" w:rsidRDefault="006068E1" w:rsidP="006068E1">
      <w:pPr>
        <w:jc w:val="both"/>
        <w:rPr>
          <w:sz w:val="28"/>
          <w:szCs w:val="28"/>
          <w:lang w:val="en-AU"/>
        </w:rPr>
      </w:pPr>
      <w:r w:rsidRPr="0004671A">
        <w:rPr>
          <w:sz w:val="28"/>
          <w:szCs w:val="28"/>
          <w:lang w:val="en-AU"/>
        </w:rPr>
        <w:t xml:space="preserve">This approach allows me to troubleshoot efficiently, safely, and repeatably, which is essential in live building automation and control environments like those managed by </w:t>
      </w:r>
      <w:proofErr w:type="spellStart"/>
      <w:r w:rsidRPr="0004671A">
        <w:rPr>
          <w:sz w:val="28"/>
          <w:szCs w:val="28"/>
          <w:lang w:val="en-AU"/>
        </w:rPr>
        <w:t>Controlworks</w:t>
      </w:r>
      <w:proofErr w:type="spellEnd"/>
      <w:r w:rsidRPr="0004671A">
        <w:rPr>
          <w:sz w:val="28"/>
          <w:szCs w:val="28"/>
          <w:lang w:val="en-AU"/>
        </w:rPr>
        <w:t>.</w:t>
      </w:r>
    </w:p>
    <w:p w14:paraId="4692A8E1" w14:textId="36CC1EC2" w:rsidR="006068E1" w:rsidRDefault="006068E1" w:rsidP="007A705C">
      <w:pPr>
        <w:jc w:val="both"/>
        <w:rPr>
          <w:lang w:val="en-AU"/>
        </w:rPr>
      </w:pPr>
    </w:p>
    <w:p w14:paraId="281C611A" w14:textId="626093F5" w:rsidR="002B3762" w:rsidRDefault="002B3762" w:rsidP="002B3762">
      <w:pPr>
        <w:pStyle w:val="Heading1"/>
        <w:numPr>
          <w:ilvl w:val="0"/>
          <w:numId w:val="10"/>
        </w:numPr>
        <w:ind w:left="426" w:hanging="284"/>
      </w:pPr>
      <w:r w:rsidRPr="002B3762">
        <w:t>“Strengths and Weaknesses”</w:t>
      </w:r>
    </w:p>
    <w:p w14:paraId="2E1905A2" w14:textId="77777777" w:rsidR="0004671A" w:rsidRPr="0004671A" w:rsidRDefault="0004671A" w:rsidP="0004671A"/>
    <w:p w14:paraId="354BAE96" w14:textId="00145C0F" w:rsidR="002B3762" w:rsidRPr="002B3762" w:rsidRDefault="002B3762" w:rsidP="002B3762">
      <w:pPr>
        <w:jc w:val="both"/>
        <w:rPr>
          <w:b/>
          <w:bCs/>
          <w:lang w:val="en-AU"/>
        </w:rPr>
      </w:pPr>
      <w:r w:rsidRPr="002B3762">
        <w:rPr>
          <w:rFonts w:ascii="Segoe UI Emoji" w:hAnsi="Segoe UI Emoji" w:cs="Segoe UI Emoji"/>
          <w:b/>
          <w:bCs/>
          <w:lang w:val="en-AU"/>
        </w:rPr>
        <w:t>⭐</w:t>
      </w:r>
      <w:r w:rsidRPr="002B3762">
        <w:rPr>
          <w:b/>
          <w:bCs/>
          <w:lang w:val="en-AU"/>
        </w:rPr>
        <w:t xml:space="preserve"> High-Impact Answer: “Strengths and Weaknesses”</w:t>
      </w:r>
    </w:p>
    <w:p w14:paraId="33757C78" w14:textId="77777777" w:rsidR="002B3762" w:rsidRPr="0004671A" w:rsidRDefault="002B3762" w:rsidP="002B3762">
      <w:pPr>
        <w:jc w:val="both"/>
        <w:rPr>
          <w:b/>
          <w:bCs/>
          <w:sz w:val="28"/>
          <w:szCs w:val="28"/>
          <w:lang w:val="en-AU"/>
        </w:rPr>
      </w:pPr>
      <w:r w:rsidRPr="0004671A">
        <w:rPr>
          <w:rFonts w:ascii="Segoe UI Emoji" w:hAnsi="Segoe UI Emoji" w:cs="Segoe UI Emoji"/>
          <w:b/>
          <w:bCs/>
          <w:sz w:val="28"/>
          <w:szCs w:val="28"/>
          <w:lang w:val="en-AU"/>
        </w:rPr>
        <w:t>✅</w:t>
      </w:r>
      <w:r w:rsidRPr="0004671A">
        <w:rPr>
          <w:b/>
          <w:bCs/>
          <w:sz w:val="28"/>
          <w:szCs w:val="28"/>
          <w:lang w:val="en-AU"/>
        </w:rPr>
        <w:t xml:space="preserve"> Strengths</w:t>
      </w:r>
    </w:p>
    <w:p w14:paraId="3D34E87A" w14:textId="77777777" w:rsidR="002B3762" w:rsidRPr="0004671A" w:rsidRDefault="002B3762" w:rsidP="002B3762">
      <w:pPr>
        <w:jc w:val="both"/>
        <w:rPr>
          <w:sz w:val="28"/>
          <w:szCs w:val="28"/>
          <w:lang w:val="en-AU"/>
        </w:rPr>
      </w:pPr>
      <w:r w:rsidRPr="0004671A">
        <w:rPr>
          <w:sz w:val="28"/>
          <w:szCs w:val="28"/>
          <w:lang w:val="en-AU"/>
        </w:rPr>
        <w:lastRenderedPageBreak/>
        <w:t xml:space="preserve">One of my key strengths is a </w:t>
      </w:r>
      <w:r w:rsidRPr="0004671A">
        <w:rPr>
          <w:b/>
          <w:bCs/>
          <w:sz w:val="28"/>
          <w:szCs w:val="28"/>
          <w:lang w:val="en-AU"/>
        </w:rPr>
        <w:t>structured, methodical approach to problem-solving</w:t>
      </w:r>
      <w:r w:rsidRPr="0004671A">
        <w:rPr>
          <w:sz w:val="28"/>
          <w:szCs w:val="28"/>
          <w:lang w:val="en-AU"/>
        </w:rPr>
        <w:t>. When I’m faced with an issue—whether it’s a control logic fault, a communication problem, or a commissioning challenge—I break it down systematically, validate assumptions, and work through it step by step. This helps me identify root causes efficiently and avoid quick fixes that don’t last.</w:t>
      </w:r>
    </w:p>
    <w:p w14:paraId="31C764D7" w14:textId="77777777" w:rsidR="002B3762" w:rsidRPr="0004671A" w:rsidRDefault="002B3762" w:rsidP="002B3762">
      <w:pPr>
        <w:jc w:val="both"/>
        <w:rPr>
          <w:sz w:val="28"/>
          <w:szCs w:val="28"/>
          <w:lang w:val="en-AU"/>
        </w:rPr>
      </w:pPr>
      <w:r w:rsidRPr="0004671A">
        <w:rPr>
          <w:sz w:val="28"/>
          <w:szCs w:val="28"/>
          <w:lang w:val="en-AU"/>
        </w:rPr>
        <w:t xml:space="preserve">I’m also highly </w:t>
      </w:r>
      <w:r w:rsidRPr="0004671A">
        <w:rPr>
          <w:b/>
          <w:bCs/>
          <w:sz w:val="28"/>
          <w:szCs w:val="28"/>
          <w:lang w:val="en-AU"/>
        </w:rPr>
        <w:t>analytical</w:t>
      </w:r>
      <w:r w:rsidRPr="0004671A">
        <w:rPr>
          <w:sz w:val="28"/>
          <w:szCs w:val="28"/>
          <w:lang w:val="en-AU"/>
        </w:rPr>
        <w:t>. I’m comfortable interpreting schematics, I/O lists, trends, logs, and live system data, which is especially important in BMS environments where multiple systems—HVAC, networking, and controls—interact. This analytical mindset helps me troubleshoot effectively on live sites and deliver reliable, well-commissioned systems.</w:t>
      </w:r>
    </w:p>
    <w:p w14:paraId="497461C0" w14:textId="77777777" w:rsidR="002B3762" w:rsidRPr="0004671A" w:rsidRDefault="002B3762" w:rsidP="002B3762">
      <w:pPr>
        <w:jc w:val="both"/>
        <w:rPr>
          <w:sz w:val="28"/>
          <w:szCs w:val="28"/>
          <w:lang w:val="en-AU"/>
        </w:rPr>
      </w:pPr>
      <w:r w:rsidRPr="0004671A">
        <w:rPr>
          <w:sz w:val="28"/>
          <w:szCs w:val="28"/>
          <w:lang w:val="en-AU"/>
        </w:rPr>
        <w:t xml:space="preserve">These strengths allow me to deliver </w:t>
      </w:r>
      <w:r w:rsidRPr="0004671A">
        <w:rPr>
          <w:b/>
          <w:bCs/>
          <w:sz w:val="28"/>
          <w:szCs w:val="28"/>
          <w:lang w:val="en-AU"/>
        </w:rPr>
        <w:t>consistent, high-quality outcomes</w:t>
      </w:r>
      <w:r w:rsidRPr="0004671A">
        <w:rPr>
          <w:sz w:val="28"/>
          <w:szCs w:val="28"/>
          <w:lang w:val="en-AU"/>
        </w:rPr>
        <w:t xml:space="preserve">, particularly during commissioning and handover, which I know is critical to </w:t>
      </w:r>
      <w:proofErr w:type="spellStart"/>
      <w:r w:rsidRPr="0004671A">
        <w:rPr>
          <w:sz w:val="28"/>
          <w:szCs w:val="28"/>
          <w:lang w:val="en-AU"/>
        </w:rPr>
        <w:t>Controlworks</w:t>
      </w:r>
      <w:proofErr w:type="spellEnd"/>
      <w:r w:rsidRPr="0004671A">
        <w:rPr>
          <w:sz w:val="28"/>
          <w:szCs w:val="28"/>
          <w:lang w:val="en-AU"/>
        </w:rPr>
        <w:t>’ reputation.</w:t>
      </w:r>
    </w:p>
    <w:p w14:paraId="10D6CDD5" w14:textId="77777777" w:rsidR="002B3762" w:rsidRPr="0004671A" w:rsidRDefault="00F3281B" w:rsidP="002B3762">
      <w:pPr>
        <w:jc w:val="both"/>
        <w:rPr>
          <w:sz w:val="28"/>
          <w:szCs w:val="28"/>
          <w:lang w:val="en-AU"/>
        </w:rPr>
      </w:pPr>
      <w:r w:rsidRPr="0004671A">
        <w:rPr>
          <w:sz w:val="28"/>
          <w:szCs w:val="28"/>
          <w:lang w:val="en-AU"/>
        </w:rPr>
        <w:pict w14:anchorId="5435F6D8">
          <v:rect id="_x0000_i1027" style="width:0;height:1.5pt" o:hralign="center" o:hrstd="t" o:hr="t" fillcolor="#a0a0a0" stroked="f"/>
        </w:pict>
      </w:r>
    </w:p>
    <w:p w14:paraId="1BA31802" w14:textId="77777777" w:rsidR="002B3762" w:rsidRPr="0004671A" w:rsidRDefault="002B3762" w:rsidP="002B3762">
      <w:pPr>
        <w:jc w:val="both"/>
        <w:rPr>
          <w:b/>
          <w:bCs/>
          <w:sz w:val="28"/>
          <w:szCs w:val="28"/>
          <w:lang w:val="en-AU"/>
        </w:rPr>
      </w:pPr>
      <w:r w:rsidRPr="0004671A">
        <w:rPr>
          <w:rFonts w:ascii="Segoe UI Emoji" w:hAnsi="Segoe UI Emoji" w:cs="Segoe UI Emoji"/>
          <w:b/>
          <w:bCs/>
          <w:sz w:val="28"/>
          <w:szCs w:val="28"/>
          <w:lang w:val="en-AU"/>
        </w:rPr>
        <w:t>⚠️</w:t>
      </w:r>
      <w:r w:rsidRPr="0004671A">
        <w:rPr>
          <w:b/>
          <w:bCs/>
          <w:sz w:val="28"/>
          <w:szCs w:val="28"/>
          <w:lang w:val="en-AU"/>
        </w:rPr>
        <w:t xml:space="preserve"> Weakness</w:t>
      </w:r>
    </w:p>
    <w:p w14:paraId="5ADCBDF8" w14:textId="77777777" w:rsidR="002B3762" w:rsidRPr="0004671A" w:rsidRDefault="002B3762" w:rsidP="002B3762">
      <w:pPr>
        <w:jc w:val="both"/>
        <w:rPr>
          <w:sz w:val="28"/>
          <w:szCs w:val="28"/>
          <w:lang w:val="en-AU"/>
        </w:rPr>
      </w:pPr>
      <w:r w:rsidRPr="0004671A">
        <w:rPr>
          <w:sz w:val="28"/>
          <w:szCs w:val="28"/>
          <w:lang w:val="en-AU"/>
        </w:rPr>
        <w:t xml:space="preserve">One area I actively manage is that I can sometimes </w:t>
      </w:r>
      <w:r w:rsidRPr="0004671A">
        <w:rPr>
          <w:b/>
          <w:bCs/>
          <w:sz w:val="28"/>
          <w:szCs w:val="28"/>
          <w:lang w:val="en-AU"/>
        </w:rPr>
        <w:t>spend too much time perfecting technical details</w:t>
      </w:r>
      <w:r w:rsidRPr="0004671A">
        <w:rPr>
          <w:sz w:val="28"/>
          <w:szCs w:val="28"/>
          <w:lang w:val="en-AU"/>
        </w:rPr>
        <w:t xml:space="preserve"> because I value accuracy and long-term reliability. While that attention to detail is beneficial in engineering, I’m conscious that projects also have </w:t>
      </w:r>
      <w:r w:rsidRPr="0004671A">
        <w:rPr>
          <w:b/>
          <w:bCs/>
          <w:sz w:val="28"/>
          <w:szCs w:val="28"/>
          <w:lang w:val="en-AU"/>
        </w:rPr>
        <w:t>time and commercial constraints</w:t>
      </w:r>
      <w:r w:rsidRPr="0004671A">
        <w:rPr>
          <w:sz w:val="28"/>
          <w:szCs w:val="28"/>
          <w:lang w:val="en-AU"/>
        </w:rPr>
        <w:t>.</w:t>
      </w:r>
    </w:p>
    <w:p w14:paraId="6170CA9A" w14:textId="77777777" w:rsidR="002B3762" w:rsidRPr="0004671A" w:rsidRDefault="002B3762" w:rsidP="002B3762">
      <w:pPr>
        <w:jc w:val="both"/>
        <w:rPr>
          <w:sz w:val="28"/>
          <w:szCs w:val="28"/>
          <w:lang w:val="en-AU"/>
        </w:rPr>
      </w:pPr>
      <w:r w:rsidRPr="0004671A">
        <w:rPr>
          <w:sz w:val="28"/>
          <w:szCs w:val="28"/>
          <w:lang w:val="en-AU"/>
        </w:rPr>
        <w:t xml:space="preserve">To address this, I’ve learned to </w:t>
      </w:r>
      <w:r w:rsidRPr="0004671A">
        <w:rPr>
          <w:b/>
          <w:bCs/>
          <w:sz w:val="28"/>
          <w:szCs w:val="28"/>
          <w:lang w:val="en-AU"/>
        </w:rPr>
        <w:t>prioritise based on impact</w:t>
      </w:r>
      <w:r w:rsidRPr="0004671A">
        <w:rPr>
          <w:sz w:val="28"/>
          <w:szCs w:val="28"/>
          <w:lang w:val="en-AU"/>
        </w:rPr>
        <w:t xml:space="preserve">—focusing on what genuinely affects system performance, safety, and client outcomes, and aligning my level of detail with project stage and deadlines. I also use checklists, peer reviews, and defined acceptance criteria so work is delivered </w:t>
      </w:r>
      <w:r w:rsidRPr="0004671A">
        <w:rPr>
          <w:b/>
          <w:bCs/>
          <w:sz w:val="28"/>
          <w:szCs w:val="28"/>
          <w:lang w:val="en-AU"/>
        </w:rPr>
        <w:t>accurately, on time, and to scope</w:t>
      </w:r>
      <w:r w:rsidRPr="0004671A">
        <w:rPr>
          <w:sz w:val="28"/>
          <w:szCs w:val="28"/>
          <w:lang w:val="en-AU"/>
        </w:rPr>
        <w:t>, rather than over-engineered.</w:t>
      </w:r>
    </w:p>
    <w:p w14:paraId="3671521C" w14:textId="660B4FDF" w:rsidR="007A705C" w:rsidRDefault="002B3762" w:rsidP="007A705C">
      <w:pPr>
        <w:jc w:val="both"/>
        <w:rPr>
          <w:sz w:val="28"/>
          <w:szCs w:val="28"/>
          <w:lang w:val="en-AU"/>
        </w:rPr>
      </w:pPr>
      <w:r w:rsidRPr="0004671A">
        <w:rPr>
          <w:sz w:val="28"/>
          <w:szCs w:val="28"/>
          <w:lang w:val="en-AU"/>
        </w:rPr>
        <w:t>This balance has helped me maintain high technical standards while supporting efficient project delivery.</w:t>
      </w:r>
    </w:p>
    <w:p w14:paraId="1A89F467" w14:textId="07303FE3" w:rsidR="009B0EC5" w:rsidRPr="009B0EC5" w:rsidRDefault="00114707" w:rsidP="009B0EC5">
      <w:pPr>
        <w:pStyle w:val="Heading1"/>
        <w:numPr>
          <w:ilvl w:val="0"/>
          <w:numId w:val="10"/>
        </w:numPr>
        <w:ind w:left="426" w:hanging="284"/>
      </w:pPr>
      <w:r>
        <w:t>Want to join</w:t>
      </w:r>
      <w:r w:rsidR="009B0EC5" w:rsidRPr="009B0EC5">
        <w:t xml:space="preserve"> </w:t>
      </w:r>
      <w:proofErr w:type="spellStart"/>
      <w:r w:rsidR="009B0EC5" w:rsidRPr="00114707">
        <w:t>ControlWorks</w:t>
      </w:r>
      <w:proofErr w:type="spellEnd"/>
      <w:r w:rsidR="009B0EC5" w:rsidRPr="009B0EC5">
        <w:t xml:space="preserve"> as a Project Engineer:</w:t>
      </w:r>
    </w:p>
    <w:p w14:paraId="5B041DC3" w14:textId="47F6B66E" w:rsidR="009B0EC5" w:rsidRDefault="009B0EC5" w:rsidP="007A705C">
      <w:pPr>
        <w:jc w:val="both"/>
        <w:rPr>
          <w:sz w:val="28"/>
          <w:szCs w:val="28"/>
          <w:lang w:val="en-AU"/>
        </w:rPr>
      </w:pPr>
    </w:p>
    <w:p w14:paraId="265046BF" w14:textId="77777777" w:rsidR="009B0EC5" w:rsidRPr="009B0EC5" w:rsidRDefault="009B0EC5" w:rsidP="00114707">
      <w:pPr>
        <w:spacing w:before="100" w:beforeAutospacing="1" w:after="100" w:afterAutospacing="1" w:line="300" w:lineRule="atLeast"/>
        <w:jc w:val="both"/>
        <w:rPr>
          <w:sz w:val="28"/>
          <w:szCs w:val="28"/>
          <w:lang w:val="en-AU"/>
        </w:rPr>
      </w:pPr>
      <w:r w:rsidRPr="009B0EC5">
        <w:rPr>
          <w:sz w:val="28"/>
          <w:szCs w:val="28"/>
          <w:lang w:val="en-AU"/>
        </w:rPr>
        <w:t xml:space="preserve">“I chose to join </w:t>
      </w:r>
      <w:proofErr w:type="spellStart"/>
      <w:r w:rsidRPr="009B0EC5">
        <w:rPr>
          <w:sz w:val="28"/>
          <w:szCs w:val="28"/>
          <w:lang w:val="en-AU"/>
        </w:rPr>
        <w:t>ControlWorks</w:t>
      </w:r>
      <w:proofErr w:type="spellEnd"/>
      <w:r w:rsidRPr="009B0EC5">
        <w:rPr>
          <w:sz w:val="28"/>
          <w:szCs w:val="28"/>
          <w:lang w:val="en-AU"/>
        </w:rPr>
        <w:t xml:space="preserve"> because it’s one of the few companies where an engineer can work end</w:t>
      </w:r>
      <w:r w:rsidRPr="009B0EC5">
        <w:rPr>
          <w:sz w:val="28"/>
          <w:szCs w:val="28"/>
          <w:lang w:val="en-AU"/>
        </w:rPr>
        <w:noBreakHyphen/>
        <w:t>to</w:t>
      </w:r>
      <w:r w:rsidRPr="009B0EC5">
        <w:rPr>
          <w:sz w:val="28"/>
          <w:szCs w:val="28"/>
          <w:lang w:val="en-AU"/>
        </w:rPr>
        <w:noBreakHyphen/>
        <w:t>end on technically challenging, real</w:t>
      </w:r>
      <w:r w:rsidRPr="009B0EC5">
        <w:rPr>
          <w:sz w:val="28"/>
          <w:szCs w:val="28"/>
          <w:lang w:val="en-AU"/>
        </w:rPr>
        <w:noBreakHyphen/>
        <w:t xml:space="preserve">world automation and BMS projects while also growing in project leadership. What really attracted me was </w:t>
      </w:r>
      <w:proofErr w:type="spellStart"/>
      <w:r w:rsidRPr="009B0EC5">
        <w:rPr>
          <w:sz w:val="28"/>
          <w:szCs w:val="28"/>
          <w:lang w:val="en-AU"/>
        </w:rPr>
        <w:t>ControlWorks</w:t>
      </w:r>
      <w:proofErr w:type="spellEnd"/>
      <w:r w:rsidRPr="009B0EC5">
        <w:rPr>
          <w:sz w:val="28"/>
          <w:szCs w:val="28"/>
          <w:lang w:val="en-AU"/>
        </w:rPr>
        <w:t>’ reputation for delivering high</w:t>
      </w:r>
      <w:r w:rsidRPr="009B0EC5">
        <w:rPr>
          <w:sz w:val="28"/>
          <w:szCs w:val="28"/>
          <w:lang w:val="en-AU"/>
        </w:rPr>
        <w:noBreakHyphen/>
        <w:t xml:space="preserve">quality building management and integrated control solutions across complex commercial and industrial environments. As an Electronic and BMS engineer, I want to be in an environment where my technical decisions directly influence system </w:t>
      </w:r>
      <w:r w:rsidRPr="009B0EC5">
        <w:rPr>
          <w:sz w:val="28"/>
          <w:szCs w:val="28"/>
          <w:lang w:val="en-AU"/>
        </w:rPr>
        <w:lastRenderedPageBreak/>
        <w:t xml:space="preserve">performance, energy efficiency, and client satisfaction—and </w:t>
      </w:r>
      <w:proofErr w:type="spellStart"/>
      <w:r w:rsidRPr="009B0EC5">
        <w:rPr>
          <w:sz w:val="28"/>
          <w:szCs w:val="28"/>
          <w:lang w:val="en-AU"/>
        </w:rPr>
        <w:t>ControlWorks</w:t>
      </w:r>
      <w:proofErr w:type="spellEnd"/>
      <w:r w:rsidRPr="009B0EC5">
        <w:rPr>
          <w:sz w:val="28"/>
          <w:szCs w:val="28"/>
          <w:lang w:val="en-AU"/>
        </w:rPr>
        <w:t xml:space="preserve"> provides exactly that platform.</w:t>
      </w:r>
    </w:p>
    <w:p w14:paraId="70B6DF6E" w14:textId="77777777" w:rsidR="009B0EC5" w:rsidRPr="009B0EC5" w:rsidRDefault="009B0EC5" w:rsidP="00114707">
      <w:pPr>
        <w:spacing w:before="100" w:beforeAutospacing="1" w:after="100" w:afterAutospacing="1" w:line="300" w:lineRule="atLeast"/>
        <w:jc w:val="both"/>
        <w:rPr>
          <w:sz w:val="28"/>
          <w:szCs w:val="28"/>
          <w:lang w:val="en-AU"/>
        </w:rPr>
      </w:pPr>
      <w:r w:rsidRPr="009B0EC5">
        <w:rPr>
          <w:sz w:val="28"/>
          <w:szCs w:val="28"/>
          <w:lang w:val="en-AU"/>
        </w:rPr>
        <w:t>Another strong motivation was the company’s engineering</w:t>
      </w:r>
      <w:r w:rsidRPr="009B0EC5">
        <w:rPr>
          <w:sz w:val="28"/>
          <w:szCs w:val="28"/>
          <w:lang w:val="en-AU"/>
        </w:rPr>
        <w:noBreakHyphen/>
        <w:t xml:space="preserve">driven culture. </w:t>
      </w:r>
      <w:proofErr w:type="spellStart"/>
      <w:r w:rsidRPr="009B0EC5">
        <w:rPr>
          <w:sz w:val="28"/>
          <w:szCs w:val="28"/>
          <w:lang w:val="en-AU"/>
        </w:rPr>
        <w:t>ControlWorks</w:t>
      </w:r>
      <w:proofErr w:type="spellEnd"/>
      <w:r w:rsidRPr="009B0EC5">
        <w:rPr>
          <w:sz w:val="28"/>
          <w:szCs w:val="28"/>
          <w:lang w:val="en-AU"/>
        </w:rPr>
        <w:t xml:space="preserve"> encourages ownership, problem</w:t>
      </w:r>
      <w:r w:rsidRPr="009B0EC5">
        <w:rPr>
          <w:sz w:val="28"/>
          <w:szCs w:val="28"/>
          <w:lang w:val="en-AU"/>
        </w:rPr>
        <w:noBreakHyphen/>
        <w:t>solving, and hands</w:t>
      </w:r>
      <w:r w:rsidRPr="009B0EC5">
        <w:rPr>
          <w:sz w:val="28"/>
          <w:szCs w:val="28"/>
          <w:lang w:val="en-AU"/>
        </w:rPr>
        <w:noBreakHyphen/>
        <w:t>on involvement with both hardware and software, which aligns perfectly with my background in electronics and control systems. I’m particularly excited about the opportunity to work on advanced BMS technologies, integrated controls, and client</w:t>
      </w:r>
      <w:r w:rsidRPr="009B0EC5">
        <w:rPr>
          <w:sz w:val="28"/>
          <w:szCs w:val="28"/>
          <w:lang w:val="en-AU"/>
        </w:rPr>
        <w:noBreakHyphen/>
        <w:t>focused project delivery—because that’s where I can add the most value and where I see the industry heading.</w:t>
      </w:r>
    </w:p>
    <w:p w14:paraId="32A67B31" w14:textId="77777777" w:rsidR="009B0EC5" w:rsidRPr="009B0EC5" w:rsidRDefault="009B0EC5" w:rsidP="00114707">
      <w:pPr>
        <w:spacing w:before="100" w:beforeAutospacing="1" w:after="100" w:afterAutospacing="1" w:line="300" w:lineRule="atLeast"/>
        <w:jc w:val="both"/>
        <w:rPr>
          <w:sz w:val="28"/>
          <w:szCs w:val="28"/>
          <w:lang w:val="en-AU"/>
        </w:rPr>
      </w:pPr>
      <w:r w:rsidRPr="009B0EC5">
        <w:rPr>
          <w:sz w:val="28"/>
          <w:szCs w:val="28"/>
          <w:lang w:val="en-AU"/>
        </w:rPr>
        <w:t xml:space="preserve">Ultimately, I joined </w:t>
      </w:r>
      <w:proofErr w:type="spellStart"/>
      <w:r w:rsidRPr="009B0EC5">
        <w:rPr>
          <w:sz w:val="28"/>
          <w:szCs w:val="28"/>
          <w:lang w:val="en-AU"/>
        </w:rPr>
        <w:t>ControlWorks</w:t>
      </w:r>
      <w:proofErr w:type="spellEnd"/>
      <w:r w:rsidRPr="009B0EC5">
        <w:rPr>
          <w:sz w:val="28"/>
          <w:szCs w:val="28"/>
          <w:lang w:val="en-AU"/>
        </w:rPr>
        <w:t xml:space="preserve"> because I wanted to grow not just as an engineer, but as a project leader who can take a system from concept to commissioning. The company’s technical standards, collaborative team environment, and exposure to diverse projects make it an ideal place to build a long</w:t>
      </w:r>
      <w:r w:rsidRPr="009B0EC5">
        <w:rPr>
          <w:sz w:val="28"/>
          <w:szCs w:val="28"/>
          <w:lang w:val="en-AU"/>
        </w:rPr>
        <w:noBreakHyphen/>
        <w:t>term career in Building Automation and Control Engineering.”</w:t>
      </w:r>
    </w:p>
    <w:p w14:paraId="31344174" w14:textId="5482DA88" w:rsidR="00C40608" w:rsidRPr="00114707" w:rsidRDefault="00114707" w:rsidP="00114707">
      <w:pPr>
        <w:pStyle w:val="Heading1"/>
        <w:numPr>
          <w:ilvl w:val="0"/>
          <w:numId w:val="10"/>
        </w:numPr>
        <w:ind w:left="426" w:hanging="284"/>
      </w:pPr>
      <w:r>
        <w:t>M</w:t>
      </w:r>
      <w:r w:rsidR="00C40608" w:rsidRPr="00114707">
        <w:t xml:space="preserve">anage conflict with a coworker, and </w:t>
      </w:r>
      <w:r>
        <w:t>how do you resolve the problem?</w:t>
      </w:r>
    </w:p>
    <w:p w14:paraId="3CBFC247"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**“In engineering and project environments—especially in BMS projects where timelines, coordination, and technical accuracy are critical—conflicts can arise. When they do, I follow a structured and professional approach.</w:t>
      </w:r>
    </w:p>
    <w:p w14:paraId="238CEE0B"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First, I address the issue early and privately. I start by listening to the coworker’s perspective without interrupting. In my experience, most technical conflicts come from miscommunication, not intention, so understanding their viewpoint fully is the key.</w:t>
      </w:r>
    </w:p>
    <w:p w14:paraId="7094E413"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Next, I clarify the root cause based on facts, not assumptions. If the conflict is technical—for example, differences in design interpretation, device selection, wiring practices, or commissioning approach—I refer to project requirements, standards, or system documentation to create an objective baseline.</w:t>
      </w:r>
    </w:p>
    <w:p w14:paraId="1AFEA311"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 xml:space="preserve">Then, I focus on collaboration. I propose solutions that align with project goals such as system reliability, safety, and timeline commitments. Instead of focusing on who is right, I </w:t>
      </w:r>
      <w:proofErr w:type="spellStart"/>
      <w:r w:rsidRPr="00114707">
        <w:rPr>
          <w:rFonts w:asciiTheme="minorHAnsi" w:eastAsiaTheme="minorEastAsia" w:hAnsiTheme="minorHAnsi" w:cstheme="minorBidi"/>
          <w:sz w:val="28"/>
          <w:szCs w:val="28"/>
          <w:lang w:val="en-AU"/>
        </w:rPr>
        <w:t>prioritise</w:t>
      </w:r>
      <w:proofErr w:type="spellEnd"/>
      <w:r w:rsidRPr="00114707">
        <w:rPr>
          <w:rFonts w:asciiTheme="minorHAnsi" w:eastAsiaTheme="minorEastAsia" w:hAnsiTheme="minorHAnsi" w:cstheme="minorBidi"/>
          <w:sz w:val="28"/>
          <w:szCs w:val="28"/>
          <w:lang w:val="en-AU"/>
        </w:rPr>
        <w:t xml:space="preserve"> what is right for the project. Often, this turns the conflict into a technical discussion rather than a personal one.</w:t>
      </w:r>
    </w:p>
    <w:p w14:paraId="35C287E3"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If needed, I involve the project lead or senior engineer—not to escalate, but to ensure alignment with overall project objectives and avoid delays.</w:t>
      </w:r>
    </w:p>
    <w:p w14:paraId="02E3D899"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Finally, I ensure the resolution is documented and communicated clearly to prevent future misunderstandings.</w:t>
      </w:r>
    </w:p>
    <w:p w14:paraId="79F923D8"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Overall, my approach is calm, fact</w:t>
      </w:r>
      <w:r w:rsidRPr="00114707">
        <w:rPr>
          <w:rFonts w:asciiTheme="minorHAnsi" w:eastAsiaTheme="minorEastAsia" w:hAnsiTheme="minorHAnsi" w:cstheme="minorBidi"/>
          <w:sz w:val="28"/>
          <w:szCs w:val="28"/>
          <w:lang w:val="en-AU"/>
        </w:rPr>
        <w:noBreakHyphen/>
        <w:t>driven, and solution</w:t>
      </w:r>
      <w:r w:rsidRPr="00114707">
        <w:rPr>
          <w:rFonts w:asciiTheme="minorHAnsi" w:eastAsiaTheme="minorEastAsia" w:hAnsiTheme="minorHAnsi" w:cstheme="minorBidi"/>
          <w:sz w:val="28"/>
          <w:szCs w:val="28"/>
          <w:lang w:val="en-AU"/>
        </w:rPr>
        <w:noBreakHyphen/>
        <w:t>focused. I see conflicts as opportunities to strengthen teamwork, improve processes, and ensure the project is delivered smoothly.”**</w:t>
      </w:r>
    </w:p>
    <w:p w14:paraId="5EC165B6" w14:textId="65E11380" w:rsidR="009B0EC5" w:rsidRDefault="009B0EC5" w:rsidP="007A705C">
      <w:pPr>
        <w:jc w:val="both"/>
      </w:pPr>
    </w:p>
    <w:p w14:paraId="06B5F3FD" w14:textId="0D5DE643" w:rsidR="00C40608" w:rsidRDefault="00C40608" w:rsidP="007A705C">
      <w:pPr>
        <w:jc w:val="both"/>
      </w:pPr>
    </w:p>
    <w:p w14:paraId="1523BF24" w14:textId="77777777" w:rsidR="00C40608" w:rsidRPr="00114707" w:rsidRDefault="00C40608" w:rsidP="00114707">
      <w:pPr>
        <w:pStyle w:val="Heading1"/>
        <w:numPr>
          <w:ilvl w:val="0"/>
          <w:numId w:val="10"/>
        </w:numPr>
        <w:ind w:left="426" w:hanging="284"/>
      </w:pPr>
      <w:r w:rsidRPr="00114707">
        <w:t>How I Commission a BMS/PLC System</w:t>
      </w:r>
    </w:p>
    <w:p w14:paraId="17688AC4"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**“My commissioning process is structured and focused on safety, accuracy and smooth project delivery.</w:t>
      </w:r>
      <w:r w:rsidRPr="00114707">
        <w:rPr>
          <w:rFonts w:asciiTheme="minorHAnsi" w:eastAsiaTheme="minorEastAsia" w:hAnsiTheme="minorHAnsi" w:cstheme="minorBidi"/>
          <w:sz w:val="28"/>
          <w:szCs w:val="28"/>
          <w:lang w:val="en-AU"/>
        </w:rPr>
        <w:br/>
        <w:t xml:space="preserve">First, I review all IFC drawings, control schematics, I/O lists, and sequences of operation, and prepare a clear commissioning plan. Before going onsite, I verify controller configurations, addressing, and network settings to </w:t>
      </w:r>
      <w:proofErr w:type="spellStart"/>
      <w:r w:rsidRPr="00114707">
        <w:rPr>
          <w:rFonts w:asciiTheme="minorHAnsi" w:eastAsiaTheme="minorEastAsia" w:hAnsiTheme="minorHAnsi" w:cstheme="minorBidi"/>
          <w:sz w:val="28"/>
          <w:szCs w:val="28"/>
          <w:lang w:val="en-AU"/>
        </w:rPr>
        <w:t>minimise</w:t>
      </w:r>
      <w:proofErr w:type="spellEnd"/>
      <w:r w:rsidRPr="00114707">
        <w:rPr>
          <w:rFonts w:asciiTheme="minorHAnsi" w:eastAsiaTheme="minorEastAsia" w:hAnsiTheme="minorHAnsi" w:cstheme="minorBidi"/>
          <w:sz w:val="28"/>
          <w:szCs w:val="28"/>
          <w:lang w:val="en-AU"/>
        </w:rPr>
        <w:t xml:space="preserve"> rework.</w:t>
      </w:r>
    </w:p>
    <w:p w14:paraId="20A04E02"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Once onsite, I start with a full visual inspection to ensure panels, wiring, sensors, and actuators are installed correctly. Then I perform point</w:t>
      </w:r>
      <w:r w:rsidRPr="00114707">
        <w:rPr>
          <w:rFonts w:asciiTheme="minorHAnsi" w:eastAsiaTheme="minorEastAsia" w:hAnsiTheme="minorHAnsi" w:cstheme="minorBidi"/>
          <w:sz w:val="28"/>
          <w:szCs w:val="28"/>
          <w:lang w:val="en-AU"/>
        </w:rPr>
        <w:noBreakHyphen/>
        <w:t>to</w:t>
      </w:r>
      <w:r w:rsidRPr="00114707">
        <w:rPr>
          <w:rFonts w:asciiTheme="minorHAnsi" w:eastAsiaTheme="minorEastAsia" w:hAnsiTheme="minorHAnsi" w:cstheme="minorBidi"/>
          <w:sz w:val="28"/>
          <w:szCs w:val="28"/>
          <w:lang w:val="en-AU"/>
        </w:rPr>
        <w:noBreakHyphen/>
        <w:t>point I/O testing to confirm every sensor and actuator reads accurately and responds correctly in the BMS or PLC.</w:t>
      </w:r>
    </w:p>
    <w:p w14:paraId="40DD5D2C"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Next, I load and verify the control logic, test safety interlocks, and run equipment</w:t>
      </w:r>
      <w:r w:rsidRPr="00114707">
        <w:rPr>
          <w:rFonts w:asciiTheme="minorHAnsi" w:eastAsiaTheme="minorEastAsia" w:hAnsiTheme="minorHAnsi" w:cstheme="minorBidi"/>
          <w:sz w:val="28"/>
          <w:szCs w:val="28"/>
          <w:lang w:val="en-AU"/>
        </w:rPr>
        <w:noBreakHyphen/>
        <w:t>level functional tests on AHUs, FCUs, pumps, VSDs, or other plant equipment. I work closely with mechanical and electrical contractors to fine</w:t>
      </w:r>
      <w:r w:rsidRPr="00114707">
        <w:rPr>
          <w:rFonts w:asciiTheme="minorHAnsi" w:eastAsiaTheme="minorEastAsia" w:hAnsiTheme="minorHAnsi" w:cstheme="minorBidi"/>
          <w:sz w:val="28"/>
          <w:szCs w:val="28"/>
          <w:lang w:val="en-AU"/>
        </w:rPr>
        <w:noBreakHyphen/>
        <w:t>tune sequences and ensure the equipment performs exactly as designed.</w:t>
      </w:r>
    </w:p>
    <w:p w14:paraId="074C2E8A" w14:textId="77777777" w:rsidR="00C40608" w:rsidRPr="00114707"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 xml:space="preserve">After that, I validate graphics, alarms, and trending, and confirm network communication through </w:t>
      </w:r>
      <w:proofErr w:type="spellStart"/>
      <w:r w:rsidRPr="00114707">
        <w:rPr>
          <w:rFonts w:asciiTheme="minorHAnsi" w:eastAsiaTheme="minorEastAsia" w:hAnsiTheme="minorHAnsi" w:cstheme="minorBidi"/>
          <w:sz w:val="28"/>
          <w:szCs w:val="28"/>
          <w:lang w:val="en-AU"/>
        </w:rPr>
        <w:t>BACnet</w:t>
      </w:r>
      <w:proofErr w:type="spellEnd"/>
      <w:r w:rsidRPr="00114707">
        <w:rPr>
          <w:rFonts w:asciiTheme="minorHAnsi" w:eastAsiaTheme="minorEastAsia" w:hAnsiTheme="minorHAnsi" w:cstheme="minorBidi"/>
          <w:sz w:val="28"/>
          <w:szCs w:val="28"/>
          <w:lang w:val="en-AU"/>
        </w:rPr>
        <w:t>/Modbus is stable. Finally, I complete IST with all trades, document everything, and provide training before handover.</w:t>
      </w:r>
    </w:p>
    <w:p w14:paraId="10A21789" w14:textId="5B9C1EF3" w:rsidR="00C40608" w:rsidRDefault="00C40608" w:rsidP="00C40608">
      <w:pPr>
        <w:pStyle w:val="NormalWeb"/>
        <w:spacing w:line="300" w:lineRule="atLeast"/>
        <w:rPr>
          <w:rFonts w:asciiTheme="minorHAnsi" w:eastAsiaTheme="minorEastAsia" w:hAnsiTheme="minorHAnsi" w:cstheme="minorBidi"/>
          <w:sz w:val="28"/>
          <w:szCs w:val="28"/>
          <w:lang w:val="en-AU"/>
        </w:rPr>
      </w:pPr>
      <w:r w:rsidRPr="00114707">
        <w:rPr>
          <w:rFonts w:asciiTheme="minorHAnsi" w:eastAsiaTheme="minorEastAsia" w:hAnsiTheme="minorHAnsi" w:cstheme="minorBidi"/>
          <w:sz w:val="28"/>
          <w:szCs w:val="28"/>
          <w:lang w:val="en-AU"/>
        </w:rPr>
        <w:t>Overall, my approach ensures the system is reliable, compliant, and fully ready for client operation.”**</w:t>
      </w:r>
    </w:p>
    <w:p w14:paraId="0F5C2699" w14:textId="5D4178A6" w:rsidR="00C04D8A" w:rsidRDefault="00C04D8A" w:rsidP="00C40608">
      <w:pPr>
        <w:pStyle w:val="NormalWeb"/>
        <w:spacing w:line="300" w:lineRule="atLeast"/>
        <w:rPr>
          <w:rFonts w:asciiTheme="minorHAnsi" w:eastAsiaTheme="minorEastAsia" w:hAnsiTheme="minorHAnsi" w:cstheme="minorBidi"/>
          <w:sz w:val="28"/>
          <w:szCs w:val="28"/>
          <w:lang w:val="en-AU"/>
        </w:rPr>
      </w:pPr>
    </w:p>
    <w:p w14:paraId="5F73B621" w14:textId="77777777" w:rsidR="00C04D8A" w:rsidRDefault="00C04D8A" w:rsidP="00C04D8A">
      <w:pPr>
        <w:pStyle w:val="Heading1"/>
        <w:spacing w:line="300" w:lineRule="atLeast"/>
        <w:rPr>
          <w:rFonts w:ascii="Segoe UI" w:hAnsi="Segoe UI" w:cs="Segoe UI"/>
        </w:rPr>
      </w:pPr>
      <w:r>
        <w:rPr>
          <w:rFonts w:ascii="Segoe UI Symbol" w:hAnsi="Segoe UI Symbol" w:cs="Segoe UI Symbol"/>
        </w:rPr>
        <w:t>⭐</w:t>
      </w:r>
      <w:r>
        <w:rPr>
          <w:rFonts w:ascii="Segoe UI" w:hAnsi="Segoe UI" w:cs="Segoe UI"/>
        </w:rPr>
        <w:t xml:space="preserve"> Bonus: High-Confidence Closing Statement</w:t>
      </w:r>
    </w:p>
    <w:p w14:paraId="751EEAB9" w14:textId="77777777" w:rsidR="00C04D8A" w:rsidRDefault="00C04D8A" w:rsidP="00C04D8A">
      <w:pPr>
        <w:pStyle w:val="NormalWeb"/>
        <w:spacing w:line="300" w:lineRule="atLeast"/>
        <w:rPr>
          <w:rFonts w:ascii="Segoe UI" w:hAnsi="Segoe UI" w:cs="Segoe UI"/>
          <w:sz w:val="21"/>
          <w:szCs w:val="21"/>
        </w:rPr>
      </w:pPr>
      <w:r>
        <w:rPr>
          <w:rFonts w:ascii="Segoe UI" w:hAnsi="Segoe UI" w:cs="Segoe UI"/>
          <w:sz w:val="21"/>
          <w:szCs w:val="21"/>
        </w:rPr>
        <w:t>After asking your questions, finish with something like this:</w:t>
      </w:r>
    </w:p>
    <w:p w14:paraId="3E1FBA23" w14:textId="77777777" w:rsidR="00C04D8A" w:rsidRDefault="00C04D8A" w:rsidP="00C04D8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 xml:space="preserve">“Thank you for the discussion today. I’m genuinely excited about the opportunity to contribute to </w:t>
      </w:r>
      <w:proofErr w:type="spellStart"/>
      <w:r>
        <w:rPr>
          <w:rStyle w:val="Strong"/>
          <w:rFonts w:ascii="Segoe UI" w:eastAsiaTheme="majorEastAsia" w:hAnsi="Segoe UI" w:cs="Segoe UI"/>
          <w:sz w:val="21"/>
          <w:szCs w:val="21"/>
        </w:rPr>
        <w:t>ControlWorks</w:t>
      </w:r>
      <w:proofErr w:type="spellEnd"/>
      <w:r>
        <w:rPr>
          <w:rStyle w:val="Strong"/>
          <w:rFonts w:ascii="Segoe UI" w:eastAsiaTheme="majorEastAsia" w:hAnsi="Segoe UI" w:cs="Segoe UI"/>
          <w:sz w:val="21"/>
          <w:szCs w:val="21"/>
        </w:rPr>
        <w:t>’ projects here in Victoria—everything you’ve shared aligns perfectly with my technical background and career direction.”</w:t>
      </w:r>
    </w:p>
    <w:p w14:paraId="2918D170" w14:textId="77777777" w:rsidR="00C04D8A" w:rsidRPr="00C04D8A" w:rsidRDefault="00C04D8A" w:rsidP="00286AEA">
      <w:pPr>
        <w:numPr>
          <w:ilvl w:val="0"/>
          <w:numId w:val="12"/>
        </w:numPr>
        <w:shd w:val="clear" w:color="auto" w:fill="FFFFFF"/>
        <w:spacing w:after="180" w:line="360" w:lineRule="atLeast"/>
        <w:ind w:left="0"/>
        <w:rPr>
          <w:rFonts w:ascii="Arial" w:eastAsia="Times New Roman" w:hAnsi="Arial" w:cs="Arial"/>
          <w:b/>
          <w:bCs/>
          <w:color w:val="0A0A0A"/>
          <w:sz w:val="24"/>
          <w:szCs w:val="24"/>
        </w:rPr>
      </w:pPr>
      <w:r w:rsidRPr="00C04D8A">
        <w:rPr>
          <w:rFonts w:ascii="Arial" w:eastAsia="Times New Roman" w:hAnsi="Arial" w:cs="Arial"/>
          <w:b/>
          <w:bCs/>
          <w:color w:val="0A0A0A"/>
          <w:sz w:val="24"/>
          <w:szCs w:val="24"/>
        </w:rPr>
        <w:t>“What opportunities are available for training on new controllers, protocols, or BMS platforms?”</w:t>
      </w:r>
    </w:p>
    <w:p w14:paraId="794D129C" w14:textId="77777777" w:rsidR="00C04D8A" w:rsidRPr="00C04D8A" w:rsidRDefault="00C04D8A" w:rsidP="00C04D8A">
      <w:pPr>
        <w:numPr>
          <w:ilvl w:val="0"/>
          <w:numId w:val="12"/>
        </w:numPr>
        <w:shd w:val="clear" w:color="auto" w:fill="FFFFFF"/>
        <w:spacing w:after="180" w:line="360" w:lineRule="atLeast"/>
        <w:ind w:left="0"/>
        <w:rPr>
          <w:rFonts w:ascii="Arial" w:eastAsia="Times New Roman" w:hAnsi="Arial" w:cs="Arial"/>
          <w:color w:val="0A0A0A"/>
          <w:sz w:val="24"/>
          <w:szCs w:val="24"/>
        </w:rPr>
      </w:pPr>
      <w:r w:rsidRPr="00C04D8A">
        <w:rPr>
          <w:rFonts w:ascii="Arial" w:eastAsia="Times New Roman" w:hAnsi="Arial" w:cs="Arial"/>
          <w:b/>
          <w:bCs/>
          <w:color w:val="0A0A0A"/>
          <w:sz w:val="24"/>
          <w:szCs w:val="24"/>
        </w:rPr>
        <w:t xml:space="preserve">"How are you integrating AI or </w:t>
      </w:r>
      <w:proofErr w:type="spellStart"/>
      <w:r w:rsidRPr="00C04D8A">
        <w:rPr>
          <w:rFonts w:ascii="Arial" w:eastAsia="Times New Roman" w:hAnsi="Arial" w:cs="Arial"/>
          <w:b/>
          <w:bCs/>
          <w:color w:val="0A0A0A"/>
          <w:sz w:val="24"/>
          <w:szCs w:val="24"/>
        </w:rPr>
        <w:t>IoT</w:t>
      </w:r>
      <w:proofErr w:type="spellEnd"/>
      <w:r w:rsidRPr="00C04D8A">
        <w:rPr>
          <w:rFonts w:ascii="Arial" w:eastAsia="Times New Roman" w:hAnsi="Arial" w:cs="Arial"/>
          <w:b/>
          <w:bCs/>
          <w:color w:val="0A0A0A"/>
          <w:sz w:val="24"/>
          <w:szCs w:val="24"/>
        </w:rPr>
        <w:t>-enabled sensors into your BMS projects to enhance energy efficiency?"</w:t>
      </w:r>
      <w:r w:rsidRPr="00C04D8A">
        <w:rPr>
          <w:rFonts w:ascii="Arial" w:eastAsia="Times New Roman" w:hAnsi="Arial" w:cs="Arial"/>
          <w:color w:val="0A0A0A"/>
          <w:sz w:val="24"/>
          <w:szCs w:val="24"/>
        </w:rPr>
        <w:t> </w:t>
      </w:r>
    </w:p>
    <w:p w14:paraId="33BE5392" w14:textId="079F6D12" w:rsidR="00C04D8A" w:rsidRPr="00286AEA" w:rsidRDefault="00D11CE6" w:rsidP="00286AEA">
      <w:pPr>
        <w:numPr>
          <w:ilvl w:val="0"/>
          <w:numId w:val="12"/>
        </w:numPr>
        <w:shd w:val="clear" w:color="auto" w:fill="FFFFFF"/>
        <w:tabs>
          <w:tab w:val="clear" w:pos="720"/>
          <w:tab w:val="num" w:pos="90"/>
        </w:tabs>
        <w:spacing w:after="180" w:line="360" w:lineRule="atLeast"/>
        <w:ind w:left="90" w:hanging="450"/>
        <w:rPr>
          <w:rFonts w:ascii="Arial" w:eastAsia="Times New Roman" w:hAnsi="Arial" w:cs="Arial"/>
          <w:color w:val="0A0A0A"/>
          <w:sz w:val="24"/>
          <w:szCs w:val="24"/>
        </w:rPr>
      </w:pPr>
      <w:r w:rsidRPr="00D11CE6">
        <w:rPr>
          <w:rFonts w:ascii="Arial" w:eastAsia="Times New Roman" w:hAnsi="Arial" w:cs="Arial"/>
          <w:b/>
          <w:bCs/>
          <w:color w:val="0A0A0A"/>
          <w:sz w:val="24"/>
          <w:szCs w:val="24"/>
        </w:rPr>
        <w:t>"How does the company support professional development, such as certification in specific BMS products or PMP training?"</w:t>
      </w:r>
    </w:p>
    <w:p w14:paraId="6E118E0B" w14:textId="34AD283E" w:rsidR="00C04D8A" w:rsidRPr="00286AEA" w:rsidRDefault="00C04D8A" w:rsidP="00286AEA">
      <w:pPr>
        <w:numPr>
          <w:ilvl w:val="0"/>
          <w:numId w:val="12"/>
        </w:numPr>
        <w:shd w:val="clear" w:color="auto" w:fill="FFFFFF"/>
        <w:spacing w:after="180" w:line="360" w:lineRule="atLeast"/>
        <w:ind w:left="0"/>
        <w:rPr>
          <w:rFonts w:ascii="Arial" w:eastAsia="Times New Roman" w:hAnsi="Arial" w:cs="Arial"/>
          <w:b/>
          <w:bCs/>
          <w:color w:val="0A0A0A"/>
          <w:sz w:val="24"/>
          <w:szCs w:val="24"/>
        </w:rPr>
      </w:pPr>
      <w:r w:rsidRPr="00C04D8A">
        <w:rPr>
          <w:rFonts w:ascii="Arial" w:eastAsia="Times New Roman" w:hAnsi="Arial" w:cs="Arial"/>
          <w:b/>
          <w:bCs/>
          <w:color w:val="0A0A0A"/>
          <w:sz w:val="24"/>
          <w:szCs w:val="24"/>
        </w:rPr>
        <w:t>What are the next steps in the recruitment process?”</w:t>
      </w:r>
    </w:p>
    <w:p w14:paraId="4E4ABAB1" w14:textId="77777777" w:rsidR="00C04D8A" w:rsidRPr="00C04D8A" w:rsidRDefault="00C04D8A" w:rsidP="00286AEA">
      <w:pPr>
        <w:numPr>
          <w:ilvl w:val="0"/>
          <w:numId w:val="12"/>
        </w:numPr>
        <w:shd w:val="clear" w:color="auto" w:fill="FFFFFF"/>
        <w:spacing w:after="180" w:line="360" w:lineRule="atLeast"/>
        <w:ind w:left="0"/>
        <w:rPr>
          <w:rFonts w:ascii="Arial" w:eastAsia="Times New Roman" w:hAnsi="Arial" w:cs="Arial"/>
          <w:b/>
          <w:bCs/>
          <w:color w:val="0A0A0A"/>
          <w:sz w:val="24"/>
          <w:szCs w:val="24"/>
        </w:rPr>
      </w:pPr>
      <w:r w:rsidRPr="00C04D8A">
        <w:rPr>
          <w:rFonts w:ascii="Arial" w:eastAsia="Times New Roman" w:hAnsi="Arial" w:cs="Arial"/>
          <w:b/>
          <w:bCs/>
          <w:color w:val="0A0A0A"/>
          <w:sz w:val="24"/>
          <w:szCs w:val="24"/>
        </w:rPr>
        <w:lastRenderedPageBreak/>
        <w:t>“What are the biggest challenges currently faced by the engineering team?”</w:t>
      </w:r>
    </w:p>
    <w:p w14:paraId="6DB238D4" w14:textId="77777777" w:rsidR="00C04D8A" w:rsidRPr="00C04D8A" w:rsidRDefault="00C04D8A" w:rsidP="00C04D8A">
      <w:pPr>
        <w:spacing w:after="0" w:line="300" w:lineRule="atLeast"/>
        <w:rPr>
          <w:rFonts w:ascii="Segoe UI" w:eastAsia="Times New Roman" w:hAnsi="Segoe UI" w:cs="Segoe UI"/>
          <w:sz w:val="21"/>
          <w:szCs w:val="21"/>
        </w:rPr>
      </w:pPr>
    </w:p>
    <w:p w14:paraId="66575867" w14:textId="77777777" w:rsidR="00C40608" w:rsidRDefault="00C40608" w:rsidP="007A705C">
      <w:pPr>
        <w:jc w:val="both"/>
      </w:pPr>
      <w:bookmarkStart w:id="0" w:name="_GoBack"/>
      <w:bookmarkEnd w:id="0"/>
    </w:p>
    <w:sectPr w:rsidR="00C40608" w:rsidSect="00F64A02">
      <w:pgSz w:w="11906" w:h="16838" w:code="9"/>
      <w:pgMar w:top="567" w:right="1183" w:bottom="70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02723"/>
    <w:multiLevelType w:val="multilevel"/>
    <w:tmpl w:val="490E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568E6"/>
    <w:multiLevelType w:val="multilevel"/>
    <w:tmpl w:val="4074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234A3"/>
    <w:multiLevelType w:val="hybridMultilevel"/>
    <w:tmpl w:val="3B74265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DB554D8"/>
    <w:multiLevelType w:val="multilevel"/>
    <w:tmpl w:val="41CC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671A"/>
    <w:rsid w:val="0006063C"/>
    <w:rsid w:val="00114707"/>
    <w:rsid w:val="0015074B"/>
    <w:rsid w:val="00286AEA"/>
    <w:rsid w:val="0029639D"/>
    <w:rsid w:val="002B3762"/>
    <w:rsid w:val="002C1993"/>
    <w:rsid w:val="00326F90"/>
    <w:rsid w:val="006068E1"/>
    <w:rsid w:val="007A705C"/>
    <w:rsid w:val="00831997"/>
    <w:rsid w:val="00993618"/>
    <w:rsid w:val="009B0EC5"/>
    <w:rsid w:val="00A909C8"/>
    <w:rsid w:val="00AA1D8D"/>
    <w:rsid w:val="00B47730"/>
    <w:rsid w:val="00C04D8A"/>
    <w:rsid w:val="00C40608"/>
    <w:rsid w:val="00CB0664"/>
    <w:rsid w:val="00CB2F4E"/>
    <w:rsid w:val="00CF0B9C"/>
    <w:rsid w:val="00D11CE6"/>
    <w:rsid w:val="00E04540"/>
    <w:rsid w:val="00ED64A2"/>
    <w:rsid w:val="00F3281B"/>
    <w:rsid w:val="00F32E9F"/>
    <w:rsid w:val="00F448A2"/>
    <w:rsid w:val="00F64A02"/>
    <w:rsid w:val="00F928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27832"/>
  <w14:defaultImageDpi w14:val="300"/>
  <w15:docId w15:val="{71EF1C0F-AFFF-417D-8C2A-008D10418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C199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B0E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EC5"/>
    <w:rPr>
      <w:rFonts w:ascii="Segoe UI" w:hAnsi="Segoe UI" w:cs="Segoe UI"/>
      <w:sz w:val="18"/>
      <w:szCs w:val="18"/>
    </w:rPr>
  </w:style>
  <w:style w:type="character" w:customStyle="1" w:styleId="vkekvd">
    <w:name w:val="vkekvd"/>
    <w:basedOn w:val="DefaultParagraphFont"/>
    <w:rsid w:val="00C04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13173">
      <w:bodyDiv w:val="1"/>
      <w:marLeft w:val="0"/>
      <w:marRight w:val="0"/>
      <w:marTop w:val="0"/>
      <w:marBottom w:val="0"/>
      <w:divBdr>
        <w:top w:val="none" w:sz="0" w:space="0" w:color="auto"/>
        <w:left w:val="none" w:sz="0" w:space="0" w:color="auto"/>
        <w:bottom w:val="none" w:sz="0" w:space="0" w:color="auto"/>
        <w:right w:val="none" w:sz="0" w:space="0" w:color="auto"/>
      </w:divBdr>
    </w:div>
    <w:div w:id="84109236">
      <w:bodyDiv w:val="1"/>
      <w:marLeft w:val="0"/>
      <w:marRight w:val="0"/>
      <w:marTop w:val="0"/>
      <w:marBottom w:val="0"/>
      <w:divBdr>
        <w:top w:val="none" w:sz="0" w:space="0" w:color="auto"/>
        <w:left w:val="none" w:sz="0" w:space="0" w:color="auto"/>
        <w:bottom w:val="none" w:sz="0" w:space="0" w:color="auto"/>
        <w:right w:val="none" w:sz="0" w:space="0" w:color="auto"/>
      </w:divBdr>
      <w:divsChild>
        <w:div w:id="216015367">
          <w:marLeft w:val="0"/>
          <w:marRight w:val="0"/>
          <w:marTop w:val="0"/>
          <w:marBottom w:val="0"/>
          <w:divBdr>
            <w:top w:val="none" w:sz="0" w:space="0" w:color="auto"/>
            <w:left w:val="none" w:sz="0" w:space="0" w:color="auto"/>
            <w:bottom w:val="none" w:sz="0" w:space="0" w:color="auto"/>
            <w:right w:val="none" w:sz="0" w:space="0" w:color="auto"/>
          </w:divBdr>
        </w:div>
      </w:divsChild>
    </w:div>
    <w:div w:id="158662739">
      <w:bodyDiv w:val="1"/>
      <w:marLeft w:val="0"/>
      <w:marRight w:val="0"/>
      <w:marTop w:val="0"/>
      <w:marBottom w:val="0"/>
      <w:divBdr>
        <w:top w:val="none" w:sz="0" w:space="0" w:color="auto"/>
        <w:left w:val="none" w:sz="0" w:space="0" w:color="auto"/>
        <w:bottom w:val="none" w:sz="0" w:space="0" w:color="auto"/>
        <w:right w:val="none" w:sz="0" w:space="0" w:color="auto"/>
      </w:divBdr>
      <w:divsChild>
        <w:div w:id="178470239">
          <w:marLeft w:val="0"/>
          <w:marRight w:val="0"/>
          <w:marTop w:val="0"/>
          <w:marBottom w:val="0"/>
          <w:divBdr>
            <w:top w:val="none" w:sz="0" w:space="0" w:color="auto"/>
            <w:left w:val="none" w:sz="0" w:space="0" w:color="auto"/>
            <w:bottom w:val="none" w:sz="0" w:space="0" w:color="auto"/>
            <w:right w:val="none" w:sz="0" w:space="0" w:color="auto"/>
          </w:divBdr>
        </w:div>
      </w:divsChild>
    </w:div>
    <w:div w:id="171455750">
      <w:bodyDiv w:val="1"/>
      <w:marLeft w:val="0"/>
      <w:marRight w:val="0"/>
      <w:marTop w:val="0"/>
      <w:marBottom w:val="0"/>
      <w:divBdr>
        <w:top w:val="none" w:sz="0" w:space="0" w:color="auto"/>
        <w:left w:val="none" w:sz="0" w:space="0" w:color="auto"/>
        <w:bottom w:val="none" w:sz="0" w:space="0" w:color="auto"/>
        <w:right w:val="none" w:sz="0" w:space="0" w:color="auto"/>
      </w:divBdr>
    </w:div>
    <w:div w:id="580724715">
      <w:bodyDiv w:val="1"/>
      <w:marLeft w:val="0"/>
      <w:marRight w:val="0"/>
      <w:marTop w:val="0"/>
      <w:marBottom w:val="0"/>
      <w:divBdr>
        <w:top w:val="none" w:sz="0" w:space="0" w:color="auto"/>
        <w:left w:val="none" w:sz="0" w:space="0" w:color="auto"/>
        <w:bottom w:val="none" w:sz="0" w:space="0" w:color="auto"/>
        <w:right w:val="none" w:sz="0" w:space="0" w:color="auto"/>
      </w:divBdr>
      <w:divsChild>
        <w:div w:id="943341266">
          <w:marLeft w:val="0"/>
          <w:marRight w:val="0"/>
          <w:marTop w:val="0"/>
          <w:marBottom w:val="0"/>
          <w:divBdr>
            <w:top w:val="none" w:sz="0" w:space="0" w:color="auto"/>
            <w:left w:val="none" w:sz="0" w:space="0" w:color="auto"/>
            <w:bottom w:val="none" w:sz="0" w:space="0" w:color="auto"/>
            <w:right w:val="none" w:sz="0" w:space="0" w:color="auto"/>
          </w:divBdr>
        </w:div>
      </w:divsChild>
    </w:div>
    <w:div w:id="797115323">
      <w:bodyDiv w:val="1"/>
      <w:marLeft w:val="0"/>
      <w:marRight w:val="0"/>
      <w:marTop w:val="0"/>
      <w:marBottom w:val="0"/>
      <w:divBdr>
        <w:top w:val="none" w:sz="0" w:space="0" w:color="auto"/>
        <w:left w:val="none" w:sz="0" w:space="0" w:color="auto"/>
        <w:bottom w:val="none" w:sz="0" w:space="0" w:color="auto"/>
        <w:right w:val="none" w:sz="0" w:space="0" w:color="auto"/>
      </w:divBdr>
      <w:divsChild>
        <w:div w:id="1545865464">
          <w:marLeft w:val="0"/>
          <w:marRight w:val="0"/>
          <w:marTop w:val="0"/>
          <w:marBottom w:val="0"/>
          <w:divBdr>
            <w:top w:val="none" w:sz="0" w:space="0" w:color="auto"/>
            <w:left w:val="none" w:sz="0" w:space="0" w:color="auto"/>
            <w:bottom w:val="none" w:sz="0" w:space="0" w:color="auto"/>
            <w:right w:val="none" w:sz="0" w:space="0" w:color="auto"/>
          </w:divBdr>
        </w:div>
      </w:divsChild>
    </w:div>
    <w:div w:id="1052458261">
      <w:bodyDiv w:val="1"/>
      <w:marLeft w:val="0"/>
      <w:marRight w:val="0"/>
      <w:marTop w:val="0"/>
      <w:marBottom w:val="0"/>
      <w:divBdr>
        <w:top w:val="none" w:sz="0" w:space="0" w:color="auto"/>
        <w:left w:val="none" w:sz="0" w:space="0" w:color="auto"/>
        <w:bottom w:val="none" w:sz="0" w:space="0" w:color="auto"/>
        <w:right w:val="none" w:sz="0" w:space="0" w:color="auto"/>
      </w:divBdr>
      <w:divsChild>
        <w:div w:id="1951861726">
          <w:marLeft w:val="0"/>
          <w:marRight w:val="0"/>
          <w:marTop w:val="0"/>
          <w:marBottom w:val="0"/>
          <w:divBdr>
            <w:top w:val="none" w:sz="0" w:space="0" w:color="auto"/>
            <w:left w:val="none" w:sz="0" w:space="0" w:color="auto"/>
            <w:bottom w:val="none" w:sz="0" w:space="0" w:color="auto"/>
            <w:right w:val="none" w:sz="0" w:space="0" w:color="auto"/>
          </w:divBdr>
        </w:div>
      </w:divsChild>
    </w:div>
    <w:div w:id="1409502505">
      <w:bodyDiv w:val="1"/>
      <w:marLeft w:val="0"/>
      <w:marRight w:val="0"/>
      <w:marTop w:val="0"/>
      <w:marBottom w:val="0"/>
      <w:divBdr>
        <w:top w:val="none" w:sz="0" w:space="0" w:color="auto"/>
        <w:left w:val="none" w:sz="0" w:space="0" w:color="auto"/>
        <w:bottom w:val="none" w:sz="0" w:space="0" w:color="auto"/>
        <w:right w:val="none" w:sz="0" w:space="0" w:color="auto"/>
      </w:divBdr>
      <w:divsChild>
        <w:div w:id="2087919944">
          <w:marLeft w:val="0"/>
          <w:marRight w:val="0"/>
          <w:marTop w:val="0"/>
          <w:marBottom w:val="0"/>
          <w:divBdr>
            <w:top w:val="none" w:sz="0" w:space="0" w:color="auto"/>
            <w:left w:val="none" w:sz="0" w:space="0" w:color="auto"/>
            <w:bottom w:val="none" w:sz="0" w:space="0" w:color="auto"/>
            <w:right w:val="none" w:sz="0" w:space="0" w:color="auto"/>
          </w:divBdr>
        </w:div>
      </w:divsChild>
    </w:div>
    <w:div w:id="1565336957">
      <w:bodyDiv w:val="1"/>
      <w:marLeft w:val="0"/>
      <w:marRight w:val="0"/>
      <w:marTop w:val="0"/>
      <w:marBottom w:val="0"/>
      <w:divBdr>
        <w:top w:val="none" w:sz="0" w:space="0" w:color="auto"/>
        <w:left w:val="none" w:sz="0" w:space="0" w:color="auto"/>
        <w:bottom w:val="none" w:sz="0" w:space="0" w:color="auto"/>
        <w:right w:val="none" w:sz="0" w:space="0" w:color="auto"/>
      </w:divBdr>
      <w:divsChild>
        <w:div w:id="1036928998">
          <w:marLeft w:val="0"/>
          <w:marRight w:val="0"/>
          <w:marTop w:val="0"/>
          <w:marBottom w:val="0"/>
          <w:divBdr>
            <w:top w:val="none" w:sz="0" w:space="0" w:color="auto"/>
            <w:left w:val="none" w:sz="0" w:space="0" w:color="auto"/>
            <w:bottom w:val="none" w:sz="0" w:space="0" w:color="auto"/>
            <w:right w:val="none" w:sz="0" w:space="0" w:color="auto"/>
          </w:divBdr>
        </w:div>
      </w:divsChild>
    </w:div>
    <w:div w:id="1761171983">
      <w:bodyDiv w:val="1"/>
      <w:marLeft w:val="0"/>
      <w:marRight w:val="0"/>
      <w:marTop w:val="0"/>
      <w:marBottom w:val="0"/>
      <w:divBdr>
        <w:top w:val="none" w:sz="0" w:space="0" w:color="auto"/>
        <w:left w:val="none" w:sz="0" w:space="0" w:color="auto"/>
        <w:bottom w:val="none" w:sz="0" w:space="0" w:color="auto"/>
        <w:right w:val="none" w:sz="0" w:space="0" w:color="auto"/>
      </w:divBdr>
      <w:divsChild>
        <w:div w:id="1960867888">
          <w:marLeft w:val="0"/>
          <w:marRight w:val="0"/>
          <w:marTop w:val="0"/>
          <w:marBottom w:val="0"/>
          <w:divBdr>
            <w:top w:val="none" w:sz="0" w:space="0" w:color="auto"/>
            <w:left w:val="none" w:sz="0" w:space="0" w:color="auto"/>
            <w:bottom w:val="none" w:sz="0" w:space="0" w:color="auto"/>
            <w:right w:val="none" w:sz="0" w:space="0" w:color="auto"/>
          </w:divBdr>
          <w:divsChild>
            <w:div w:id="1116676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99729450">
      <w:bodyDiv w:val="1"/>
      <w:marLeft w:val="0"/>
      <w:marRight w:val="0"/>
      <w:marTop w:val="0"/>
      <w:marBottom w:val="0"/>
      <w:divBdr>
        <w:top w:val="none" w:sz="0" w:space="0" w:color="auto"/>
        <w:left w:val="none" w:sz="0" w:space="0" w:color="auto"/>
        <w:bottom w:val="none" w:sz="0" w:space="0" w:color="auto"/>
        <w:right w:val="none" w:sz="0" w:space="0" w:color="auto"/>
      </w:divBdr>
      <w:divsChild>
        <w:div w:id="159771345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52B06A-0887-459D-96BC-DDFAD785E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3438</Words>
  <Characters>19603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GEN_RMS_TestRoom</cp:lastModifiedBy>
  <cp:revision>2</cp:revision>
  <cp:lastPrinted>2026-01-22T05:15:00Z</cp:lastPrinted>
  <dcterms:created xsi:type="dcterms:W3CDTF">2026-01-22T05:16:00Z</dcterms:created>
  <dcterms:modified xsi:type="dcterms:W3CDTF">2026-01-22T05:16:00Z</dcterms:modified>
  <cp:category/>
</cp:coreProperties>
</file>