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08" w:rsidRPr="00433F0D" w:rsidRDefault="00CF3A79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433F0D">
        <w:rPr>
          <w:rFonts w:ascii="仿宋_GB2312" w:eastAsia="仿宋_GB2312" w:hAnsi="仿宋" w:hint="eastAsia"/>
          <w:sz w:val="32"/>
          <w:szCs w:val="32"/>
        </w:rPr>
        <w:t>附件1</w:t>
      </w:r>
    </w:p>
    <w:p w:rsidR="00433F0D" w:rsidRDefault="00433F0D">
      <w:pPr>
        <w:spacing w:line="560" w:lineRule="exact"/>
        <w:jc w:val="center"/>
        <w:rPr>
          <w:rFonts w:ascii="黑体" w:eastAsia="黑体" w:hAnsi="宋体"/>
          <w:b/>
          <w:sz w:val="36"/>
          <w:szCs w:val="36"/>
        </w:rPr>
      </w:pPr>
    </w:p>
    <w:p w:rsidR="00433F0D" w:rsidRDefault="008903C5">
      <w:pPr>
        <w:spacing w:line="56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33F0D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CF3A79" w:rsidRPr="00433F0D">
        <w:rPr>
          <w:rFonts w:asciiTheme="majorEastAsia" w:eastAsiaTheme="majorEastAsia" w:hAnsiTheme="majorEastAsia" w:hint="eastAsia"/>
          <w:b/>
          <w:sz w:val="36"/>
          <w:szCs w:val="36"/>
        </w:rPr>
        <w:t>“主题党日”活动立项申请表</w:t>
      </w:r>
    </w:p>
    <w:p w:rsidR="00433F0D" w:rsidRPr="00433F0D" w:rsidRDefault="00433F0D">
      <w:pPr>
        <w:spacing w:line="560" w:lineRule="exac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111"/>
        <w:gridCol w:w="1514"/>
        <w:gridCol w:w="272"/>
        <w:gridCol w:w="48"/>
        <w:gridCol w:w="1206"/>
        <w:gridCol w:w="380"/>
        <w:gridCol w:w="1359"/>
        <w:gridCol w:w="935"/>
      </w:tblGrid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申报党支部名称</w:t>
            </w:r>
          </w:p>
        </w:tc>
        <w:tc>
          <w:tcPr>
            <w:tcW w:w="1786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1634" w:type="dxa"/>
            <w:gridSpan w:val="3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申报时间</w:t>
            </w:r>
          </w:p>
        </w:tc>
        <w:tc>
          <w:tcPr>
            <w:tcW w:w="2294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活动名称</w:t>
            </w:r>
          </w:p>
        </w:tc>
        <w:tc>
          <w:tcPr>
            <w:tcW w:w="5714" w:type="dxa"/>
            <w:gridSpan w:val="7"/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活动时间</w:t>
            </w:r>
          </w:p>
        </w:tc>
        <w:tc>
          <w:tcPr>
            <w:tcW w:w="1834" w:type="dxa"/>
            <w:gridSpan w:val="3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1586" w:type="dxa"/>
            <w:gridSpan w:val="2"/>
            <w:tcBorders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活动地点</w:t>
            </w:r>
          </w:p>
        </w:tc>
        <w:tc>
          <w:tcPr>
            <w:tcW w:w="2294" w:type="dxa"/>
            <w:gridSpan w:val="2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活动所需经费预算</w:t>
            </w:r>
          </w:p>
        </w:tc>
        <w:tc>
          <w:tcPr>
            <w:tcW w:w="5714" w:type="dxa"/>
            <w:gridSpan w:val="7"/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rPr>
          <w:trHeight w:val="624"/>
        </w:trPr>
        <w:tc>
          <w:tcPr>
            <w:tcW w:w="2808" w:type="dxa"/>
            <w:gridSpan w:val="2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活动负责人</w:t>
            </w:r>
          </w:p>
        </w:tc>
        <w:tc>
          <w:tcPr>
            <w:tcW w:w="3040" w:type="dxa"/>
            <w:gridSpan w:val="4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拟参加活动人数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c>
          <w:tcPr>
            <w:tcW w:w="697" w:type="dxa"/>
            <w:tcBorders>
              <w:right w:val="single" w:sz="4" w:space="0" w:color="auto"/>
            </w:tcBorders>
            <w:vAlign w:val="center"/>
          </w:tcPr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活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动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内容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、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意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义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及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预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期</w:t>
            </w:r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proofErr w:type="gramStart"/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效</w:t>
            </w:r>
            <w:proofErr w:type="gramEnd"/>
          </w:p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果</w:t>
            </w: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  <w:tc>
          <w:tcPr>
            <w:tcW w:w="7825" w:type="dxa"/>
            <w:gridSpan w:val="8"/>
            <w:tcBorders>
              <w:left w:val="single" w:sz="4" w:space="0" w:color="auto"/>
            </w:tcBorders>
            <w:vAlign w:val="center"/>
          </w:tcPr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widowControl/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  <w:tr w:rsidR="00831008" w:rsidRPr="00433F0D">
        <w:tc>
          <w:tcPr>
            <w:tcW w:w="4322" w:type="dxa"/>
            <w:gridSpan w:val="3"/>
            <w:vAlign w:val="center"/>
          </w:tcPr>
          <w:p w:rsidR="00831008" w:rsidRPr="00433F0D" w:rsidRDefault="00CF3A79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分党委（党总支</w:t>
            </w:r>
            <w:r w:rsidR="00433F0D"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、直属党支部</w:t>
            </w:r>
            <w:r w:rsidRPr="00433F0D">
              <w:rPr>
                <w:rFonts w:ascii="仿宋_GB2312" w:eastAsia="仿宋_GB2312" w:hAnsiTheme="minorEastAsia" w:hint="eastAsia"/>
                <w:sz w:val="28"/>
                <w:szCs w:val="28"/>
              </w:rPr>
              <w:t>）审批意见</w:t>
            </w:r>
          </w:p>
        </w:tc>
        <w:tc>
          <w:tcPr>
            <w:tcW w:w="4200" w:type="dxa"/>
            <w:gridSpan w:val="6"/>
            <w:vAlign w:val="center"/>
          </w:tcPr>
          <w:p w:rsidR="00831008" w:rsidRPr="00433F0D" w:rsidRDefault="00831008">
            <w:pPr>
              <w:spacing w:line="320" w:lineRule="exact"/>
              <w:rPr>
                <w:rFonts w:ascii="仿宋_GB2312" w:eastAsia="仿宋_GB2312" w:hAnsiTheme="minorEastAsia"/>
                <w:sz w:val="28"/>
                <w:szCs w:val="28"/>
              </w:rPr>
            </w:pPr>
          </w:p>
          <w:p w:rsidR="00831008" w:rsidRPr="00433F0D" w:rsidRDefault="00831008">
            <w:pPr>
              <w:spacing w:line="320" w:lineRule="exact"/>
              <w:jc w:val="center"/>
              <w:rPr>
                <w:rFonts w:ascii="仿宋_GB2312" w:eastAsia="仿宋_GB2312" w:hAnsiTheme="minorEastAsia"/>
                <w:sz w:val="28"/>
                <w:szCs w:val="28"/>
              </w:rPr>
            </w:pPr>
          </w:p>
        </w:tc>
      </w:tr>
    </w:tbl>
    <w:p w:rsidR="00831008" w:rsidRDefault="00831008"/>
    <w:sectPr w:rsidR="00831008" w:rsidSect="0083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77C" w:rsidRDefault="005A177C" w:rsidP="00433F0D">
      <w:r>
        <w:separator/>
      </w:r>
    </w:p>
  </w:endnote>
  <w:endnote w:type="continuationSeparator" w:id="0">
    <w:p w:rsidR="005A177C" w:rsidRDefault="005A177C" w:rsidP="0043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77C" w:rsidRDefault="005A177C" w:rsidP="00433F0D">
      <w:r>
        <w:separator/>
      </w:r>
    </w:p>
  </w:footnote>
  <w:footnote w:type="continuationSeparator" w:id="0">
    <w:p w:rsidR="005A177C" w:rsidRDefault="005A177C" w:rsidP="0043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7854"/>
    <w:rsid w:val="00375CA3"/>
    <w:rsid w:val="00433F0D"/>
    <w:rsid w:val="004F5CF9"/>
    <w:rsid w:val="005A177C"/>
    <w:rsid w:val="00831008"/>
    <w:rsid w:val="008903C5"/>
    <w:rsid w:val="00AE7854"/>
    <w:rsid w:val="00AF3E88"/>
    <w:rsid w:val="00BC318E"/>
    <w:rsid w:val="00CF3A79"/>
    <w:rsid w:val="00DB041D"/>
    <w:rsid w:val="513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0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310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31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100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31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zfcomedy</cp:lastModifiedBy>
  <cp:revision>9</cp:revision>
  <dcterms:created xsi:type="dcterms:W3CDTF">2016-03-01T01:14:00Z</dcterms:created>
  <dcterms:modified xsi:type="dcterms:W3CDTF">2023-04-11T07:31:00Z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