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76" w:rsidRPr="00BD3E76" w:rsidRDefault="00BD3E76" w:rsidP="00BD3E76">
      <w:pPr>
        <w:shd w:val="clear" w:color="auto" w:fill="FFFFFF"/>
        <w:spacing w:before="100" w:beforeAutospacing="1" w:after="100" w:afterAutospacing="1"/>
        <w:rPr>
          <w:rFonts w:ascii="Arial" w:hAnsi="Arial" w:cs="Arial"/>
          <w:color w:val="222222"/>
          <w:sz w:val="21"/>
          <w:szCs w:val="21"/>
        </w:rPr>
      </w:pPr>
      <w:r w:rsidRPr="00BD3E76">
        <w:rPr>
          <w:rFonts w:ascii="CordiaUPC" w:hAnsi="CordiaUPC" w:cs="CordiaUPC"/>
          <w:color w:val="000000"/>
          <w:sz w:val="30"/>
          <w:szCs w:val="30"/>
          <w:lang w:val="th-TH"/>
        </w:rPr>
        <w:t>ข้อมูลทั่วไปของบริษัท</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b/>
          <w:bCs/>
          <w:color w:val="1F497D"/>
          <w:sz w:val="22"/>
          <w:szCs w:val="22"/>
        </w:rPr>
        <w:t>ExxonMobil</w:t>
      </w:r>
      <w:r w:rsidRPr="00BD3E76">
        <w:rPr>
          <w:rFonts w:ascii="Calibri" w:hAnsi="Calibri" w:cs="Arial"/>
          <w:color w:val="1F497D"/>
          <w:sz w:val="22"/>
          <w:szCs w:val="22"/>
        </w:rPr>
        <w:t> is among the world’s largest international oil and gas company. We apply science and innovation to find better, safer and cleaner ways to deliver the energy the world needs. Today we operate in over 200 countries with over 80,000 employees. Consumers know us best by brand names: Exxon, Mobil and Esso.</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b/>
          <w:bCs/>
          <w:color w:val="1F497D"/>
          <w:sz w:val="22"/>
          <w:szCs w:val="22"/>
        </w:rPr>
        <w:t>ExxonMobil IT</w:t>
      </w:r>
      <w:r w:rsidRPr="00BD3E76">
        <w:rPr>
          <w:rFonts w:ascii="Calibri" w:hAnsi="Calibri" w:cs="Arial"/>
          <w:color w:val="1F497D"/>
          <w:sz w:val="22"/>
          <w:szCs w:val="22"/>
        </w:rPr>
        <w:t> has multi-cultural work environment with opportunities to work with state-of-the-art systems and business processes. We offer a dynamic, exciting place to work. We hire exceptional people, and every one of them is empowered to think independently, take initiative and be innovative.</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We are now seeking qualified candidates to join our team. Successful candidates will enjoy competitive compensation and benefit packages, extensive technical and business training and career advancement within this large business organization.</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b/>
          <w:bCs/>
          <w:color w:val="1F497D"/>
          <w:sz w:val="22"/>
          <w:szCs w:val="22"/>
        </w:rPr>
        <w:t>Application channel</w:t>
      </w:r>
    </w:p>
    <w:p w:rsidR="00BD3E76" w:rsidRPr="00BD3E76" w:rsidRDefault="00BD3E76" w:rsidP="00BD3E76">
      <w:pPr>
        <w:shd w:val="clear" w:color="auto" w:fill="FFFFFF"/>
        <w:ind w:left="360"/>
        <w:rPr>
          <w:rFonts w:ascii="Arial" w:hAnsi="Arial" w:cs="Arial"/>
          <w:color w:val="222222"/>
          <w:sz w:val="21"/>
          <w:szCs w:val="21"/>
        </w:rPr>
      </w:pPr>
      <w:r w:rsidRPr="00BD3E76">
        <w:rPr>
          <w:rFonts w:ascii="Arial" w:hAnsi="Arial" w:cs="Arial"/>
          <w:color w:val="222222"/>
          <w:sz w:val="21"/>
          <w:szCs w:val="21"/>
        </w:rPr>
        <w:fldChar w:fldCharType="begin"/>
      </w:r>
      <w:r w:rsidRPr="00BD3E76">
        <w:rPr>
          <w:rFonts w:ascii="Arial" w:hAnsi="Arial" w:cs="Arial"/>
          <w:color w:val="222222"/>
          <w:sz w:val="21"/>
          <w:szCs w:val="21"/>
        </w:rPr>
        <w:instrText xml:space="preserve"> HYPERLINK "http://www.exxonmobil.com/careers/thailand" \t "_blank" </w:instrText>
      </w:r>
      <w:r w:rsidRPr="00BD3E76">
        <w:rPr>
          <w:rFonts w:ascii="Arial" w:hAnsi="Arial" w:cs="Arial"/>
          <w:color w:val="222222"/>
          <w:sz w:val="21"/>
          <w:szCs w:val="21"/>
        </w:rPr>
      </w:r>
      <w:r w:rsidRPr="00BD3E76">
        <w:rPr>
          <w:rFonts w:ascii="Arial" w:hAnsi="Arial" w:cs="Arial"/>
          <w:color w:val="222222"/>
          <w:sz w:val="21"/>
          <w:szCs w:val="21"/>
        </w:rPr>
        <w:fldChar w:fldCharType="separate"/>
      </w:r>
      <w:r w:rsidRPr="00BD3E76">
        <w:rPr>
          <w:rFonts w:ascii="Calibri" w:hAnsi="Calibri" w:cs="Arial"/>
          <w:color w:val="1F497D"/>
          <w:sz w:val="22"/>
          <w:szCs w:val="22"/>
        </w:rPr>
        <w:t>www.exxonmobil.com/careers/thailand</w:t>
      </w:r>
      <w:r w:rsidRPr="00BD3E76">
        <w:rPr>
          <w:rFonts w:ascii="Arial" w:hAnsi="Arial" w:cs="Arial"/>
          <w:color w:val="222222"/>
          <w:sz w:val="21"/>
          <w:szCs w:val="21"/>
        </w:rPr>
        <w:fldChar w:fldCharType="end"/>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b/>
          <w:bCs/>
          <w:color w:val="1F497D"/>
          <w:sz w:val="22"/>
          <w:szCs w:val="22"/>
        </w:rPr>
        <w:t>Contact</w:t>
      </w:r>
    </w:p>
    <w:p w:rsidR="00BD3E76" w:rsidRPr="00BD3E76" w:rsidRDefault="00BD3E76" w:rsidP="00BD3E76">
      <w:pPr>
        <w:shd w:val="clear" w:color="auto" w:fill="FFFFFF"/>
        <w:ind w:left="360"/>
        <w:rPr>
          <w:rFonts w:ascii="Arial" w:hAnsi="Arial" w:cs="Arial"/>
          <w:color w:val="222222"/>
          <w:sz w:val="21"/>
          <w:szCs w:val="21"/>
        </w:rPr>
      </w:pPr>
      <w:r w:rsidRPr="00BD3E76">
        <w:rPr>
          <w:rFonts w:ascii="Arial" w:hAnsi="Arial" w:cs="Arial"/>
          <w:color w:val="222222"/>
          <w:sz w:val="21"/>
          <w:szCs w:val="21"/>
        </w:rPr>
        <w:fldChar w:fldCharType="begin"/>
      </w:r>
      <w:r w:rsidRPr="00BD3E76">
        <w:rPr>
          <w:rFonts w:ascii="Arial" w:hAnsi="Arial" w:cs="Arial"/>
          <w:color w:val="222222"/>
          <w:sz w:val="21"/>
          <w:szCs w:val="21"/>
        </w:rPr>
        <w:instrText xml:space="preserve"> HYPERLINK "mailto:archawee.cn.aryudhya@exxonmobil.com" \t "_blank" </w:instrText>
      </w:r>
      <w:r w:rsidRPr="00BD3E76">
        <w:rPr>
          <w:rFonts w:ascii="Arial" w:hAnsi="Arial" w:cs="Arial"/>
          <w:color w:val="222222"/>
          <w:sz w:val="21"/>
          <w:szCs w:val="21"/>
        </w:rPr>
      </w:r>
      <w:r w:rsidRPr="00BD3E76">
        <w:rPr>
          <w:rFonts w:ascii="Arial" w:hAnsi="Arial" w:cs="Arial"/>
          <w:color w:val="222222"/>
          <w:sz w:val="21"/>
          <w:szCs w:val="21"/>
        </w:rPr>
        <w:fldChar w:fldCharType="separate"/>
      </w:r>
      <w:r w:rsidRPr="00BD3E76">
        <w:rPr>
          <w:rFonts w:ascii="Calibri" w:hAnsi="Calibri" w:cs="Arial"/>
          <w:color w:val="1F497D"/>
          <w:sz w:val="22"/>
          <w:szCs w:val="22"/>
        </w:rPr>
        <w:t>archawee.cn.aryudhya@exxonmobil.com</w:t>
      </w:r>
      <w:r w:rsidRPr="00BD3E76">
        <w:rPr>
          <w:rFonts w:ascii="Arial" w:hAnsi="Arial" w:cs="Arial"/>
          <w:color w:val="222222"/>
          <w:sz w:val="21"/>
          <w:szCs w:val="21"/>
        </w:rPr>
        <w:fldChar w:fldCharType="end"/>
      </w:r>
      <w:r w:rsidRPr="00BD3E76">
        <w:rPr>
          <w:rFonts w:ascii="Calibri" w:hAnsi="Calibri" w:cs="Arial"/>
          <w:color w:val="1F497D"/>
          <w:sz w:val="22"/>
          <w:szCs w:val="22"/>
        </w:rPr>
        <w:t> 02-352-7655</w:t>
      </w:r>
    </w:p>
    <w:p w:rsidR="00BD3E76" w:rsidRPr="00BD3E76" w:rsidRDefault="00BD3E76" w:rsidP="00BD3E76">
      <w:pPr>
        <w:shd w:val="clear" w:color="auto" w:fill="FFFFFF"/>
        <w:ind w:left="360"/>
        <w:rPr>
          <w:rFonts w:ascii="Arial" w:hAnsi="Arial" w:cs="Arial"/>
          <w:color w:val="222222"/>
          <w:sz w:val="21"/>
          <w:szCs w:val="21"/>
        </w:rPr>
      </w:pPr>
      <w:r w:rsidRPr="00BD3E76">
        <w:rPr>
          <w:rFonts w:ascii="Arial" w:hAnsi="Arial" w:cs="Arial"/>
          <w:color w:val="222222"/>
          <w:sz w:val="21"/>
          <w:szCs w:val="21"/>
        </w:rPr>
        <w:fldChar w:fldCharType="begin"/>
      </w:r>
      <w:r w:rsidRPr="00BD3E76">
        <w:rPr>
          <w:rFonts w:ascii="Arial" w:hAnsi="Arial" w:cs="Arial"/>
          <w:color w:val="222222"/>
          <w:sz w:val="21"/>
          <w:szCs w:val="21"/>
        </w:rPr>
        <w:instrText xml:space="preserve"> HYPERLINK "mailto:pantip.tannoi@exxonmobil.com" \t "_blank" </w:instrText>
      </w:r>
      <w:r w:rsidRPr="00BD3E76">
        <w:rPr>
          <w:rFonts w:ascii="Arial" w:hAnsi="Arial" w:cs="Arial"/>
          <w:color w:val="222222"/>
          <w:sz w:val="21"/>
          <w:szCs w:val="21"/>
        </w:rPr>
      </w:r>
      <w:r w:rsidRPr="00BD3E76">
        <w:rPr>
          <w:rFonts w:ascii="Arial" w:hAnsi="Arial" w:cs="Arial"/>
          <w:color w:val="222222"/>
          <w:sz w:val="21"/>
          <w:szCs w:val="21"/>
        </w:rPr>
        <w:fldChar w:fldCharType="separate"/>
      </w:r>
      <w:r w:rsidRPr="00BD3E76">
        <w:rPr>
          <w:rFonts w:ascii="Calibri" w:hAnsi="Calibri" w:cs="Arial"/>
          <w:color w:val="1F497D"/>
          <w:sz w:val="22"/>
          <w:szCs w:val="22"/>
        </w:rPr>
        <w:t>pantip.tannoi@exxonmobil.com</w:t>
      </w:r>
      <w:r w:rsidRPr="00BD3E76">
        <w:rPr>
          <w:rFonts w:ascii="Arial" w:hAnsi="Arial" w:cs="Arial"/>
          <w:color w:val="222222"/>
          <w:sz w:val="21"/>
          <w:szCs w:val="21"/>
        </w:rPr>
        <w:fldChar w:fldCharType="end"/>
      </w:r>
      <w:r w:rsidRPr="00BD3E76">
        <w:rPr>
          <w:rFonts w:ascii="Calibri" w:hAnsi="Calibri" w:cs="Arial"/>
          <w:color w:val="1F497D"/>
          <w:sz w:val="22"/>
          <w:szCs w:val="22"/>
        </w:rPr>
        <w:t> 02-352-7522</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b/>
          <w:bCs/>
          <w:color w:val="1F497D"/>
          <w:sz w:val="22"/>
          <w:szCs w:val="22"/>
        </w:rPr>
        <w:t>Office location</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xml:space="preserve">54 N. </w:t>
      </w:r>
      <w:proofErr w:type="spellStart"/>
      <w:r w:rsidRPr="00BD3E76">
        <w:rPr>
          <w:rFonts w:ascii="Calibri" w:hAnsi="Calibri" w:cs="Arial"/>
          <w:color w:val="1F497D"/>
          <w:sz w:val="22"/>
          <w:szCs w:val="22"/>
        </w:rPr>
        <w:t>Sathorn</w:t>
      </w:r>
      <w:proofErr w:type="spellEnd"/>
      <w:r w:rsidRPr="00BD3E76">
        <w:rPr>
          <w:rFonts w:ascii="Calibri" w:hAnsi="Calibri" w:cs="Arial"/>
          <w:color w:val="1F497D"/>
          <w:sz w:val="22"/>
          <w:szCs w:val="22"/>
        </w:rPr>
        <w:t xml:space="preserve">, </w:t>
      </w:r>
      <w:proofErr w:type="spellStart"/>
      <w:r w:rsidRPr="00BD3E76">
        <w:rPr>
          <w:rFonts w:ascii="Calibri" w:hAnsi="Calibri" w:cs="Arial"/>
          <w:color w:val="1F497D"/>
          <w:sz w:val="22"/>
          <w:szCs w:val="22"/>
        </w:rPr>
        <w:t>Harindhorn</w:t>
      </w:r>
      <w:proofErr w:type="spellEnd"/>
      <w:r w:rsidRPr="00BD3E76">
        <w:rPr>
          <w:rFonts w:ascii="Calibri" w:hAnsi="Calibri" w:cs="Arial"/>
          <w:color w:val="1F497D"/>
          <w:sz w:val="22"/>
          <w:szCs w:val="22"/>
        </w:rPr>
        <w:t xml:space="preserve"> Building, </w:t>
      </w:r>
      <w:proofErr w:type="spellStart"/>
      <w:r w:rsidRPr="00BD3E76">
        <w:rPr>
          <w:rFonts w:ascii="Calibri" w:hAnsi="Calibri" w:cs="Arial"/>
          <w:color w:val="1F497D"/>
          <w:sz w:val="22"/>
          <w:szCs w:val="22"/>
        </w:rPr>
        <w:t>Bangrak</w:t>
      </w:r>
      <w:proofErr w:type="spellEnd"/>
      <w:r w:rsidRPr="00BD3E76">
        <w:rPr>
          <w:rFonts w:ascii="Calibri" w:hAnsi="Calibri" w:cs="Arial"/>
          <w:color w:val="1F497D"/>
          <w:sz w:val="22"/>
          <w:szCs w:val="22"/>
        </w:rPr>
        <w:t xml:space="preserve"> District, Bangkok 10500</w:t>
      </w:r>
    </w:p>
    <w:p w:rsidR="00BD3E76" w:rsidRPr="00BD3E76" w:rsidRDefault="00BD3E76" w:rsidP="00BD3E76">
      <w:pPr>
        <w:shd w:val="clear" w:color="auto" w:fill="FFFFFF"/>
        <w:spacing w:before="100" w:beforeAutospacing="1" w:after="100" w:afterAutospacing="1"/>
        <w:rPr>
          <w:rFonts w:ascii="Arial" w:hAnsi="Arial" w:cs="Arial"/>
          <w:color w:val="222222"/>
          <w:sz w:val="21"/>
          <w:szCs w:val="21"/>
        </w:rPr>
      </w:pPr>
      <w:r w:rsidRPr="00BD3E76">
        <w:rPr>
          <w:rFonts w:ascii="CordiaUPC" w:hAnsi="CordiaUPC" w:cs="CordiaUPC"/>
          <w:color w:val="000000"/>
          <w:sz w:val="28"/>
          <w:szCs w:val="28"/>
        </w:rPr>
        <w:t> </w:t>
      </w:r>
      <w:r w:rsidRPr="00BD3E76">
        <w:rPr>
          <w:rFonts w:ascii="CordiaUPC" w:hAnsi="CordiaUPC" w:cs="CordiaUPC"/>
          <w:color w:val="000000"/>
          <w:sz w:val="30"/>
          <w:szCs w:val="30"/>
          <w:lang w:val="th-TH"/>
        </w:rPr>
        <w:t>ตำแหน่งงานที่เปิดรับ</w:t>
      </w:r>
      <w:r w:rsidRPr="00BD3E76">
        <w:rPr>
          <w:rFonts w:ascii="CordiaUPC" w:hAnsi="CordiaUPC" w:cs="CordiaUPC"/>
          <w:color w:val="000000"/>
          <w:sz w:val="28"/>
          <w:szCs w:val="28"/>
          <w:lang w:val="th-TH"/>
        </w:rPr>
        <w:t> </w:t>
      </w:r>
      <w:r w:rsidRPr="00BD3E76">
        <w:rPr>
          <w:rFonts w:ascii="CordiaUPC" w:hAnsi="CordiaUPC" w:cs="CordiaUPC"/>
          <w:b/>
          <w:bCs/>
          <w:color w:val="000000"/>
          <w:sz w:val="28"/>
          <w:szCs w:val="28"/>
        </w:rPr>
        <w:t>Application analyst</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u w:val="single"/>
        </w:rPr>
        <w:t>Job description</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Responsible for application support and development</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Provide user problem resolution in a global environment</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Participate in developing/updating functional specifications for programming changes e.g. application changes, reports, interfaces, etc.</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rPr>
        <w:t> </w:t>
      </w:r>
    </w:p>
    <w:p w:rsidR="00BD3E76" w:rsidRPr="00BD3E76" w:rsidRDefault="00BD3E76" w:rsidP="00BD3E76">
      <w:pPr>
        <w:shd w:val="clear" w:color="auto" w:fill="FFFFFF"/>
        <w:ind w:left="360"/>
        <w:rPr>
          <w:rFonts w:ascii="Arial" w:hAnsi="Arial" w:cs="Arial"/>
          <w:color w:val="222222"/>
          <w:sz w:val="21"/>
          <w:szCs w:val="21"/>
        </w:rPr>
      </w:pPr>
      <w:r w:rsidRPr="00BD3E76">
        <w:rPr>
          <w:rFonts w:ascii="Calibri" w:hAnsi="Calibri" w:cs="Arial"/>
          <w:color w:val="1F497D"/>
          <w:sz w:val="22"/>
          <w:szCs w:val="22"/>
          <w:u w:val="single"/>
        </w:rPr>
        <w:t>Requirement</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 xml:space="preserve">Bachelor or Master degree in Computer Engineering, Computer Science, or IT-related field with </w:t>
      </w:r>
      <w:proofErr w:type="gramStart"/>
      <w:r w:rsidRPr="00BD3E76">
        <w:rPr>
          <w:rFonts w:ascii="Calibri" w:hAnsi="Calibri" w:cs="Arial"/>
          <w:color w:val="1F497D"/>
          <w:sz w:val="22"/>
          <w:szCs w:val="22"/>
        </w:rPr>
        <w:t>strong  academic</w:t>
      </w:r>
      <w:proofErr w:type="gramEnd"/>
      <w:r w:rsidRPr="00BD3E76">
        <w:rPr>
          <w:rFonts w:ascii="Calibri" w:hAnsi="Calibri" w:cs="Arial"/>
          <w:color w:val="1F497D"/>
          <w:sz w:val="22"/>
          <w:szCs w:val="22"/>
        </w:rPr>
        <w:t xml:space="preserve"> background</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Fluency in English communication skill, minimum TOEIC 800</w:t>
      </w:r>
    </w:p>
    <w:p w:rsidR="00BD3E76" w:rsidRPr="00BD3E76" w:rsidRDefault="00BD3E76" w:rsidP="00BD3E76">
      <w:pPr>
        <w:shd w:val="clear" w:color="auto" w:fill="FFFFFF"/>
        <w:spacing w:before="100" w:beforeAutospacing="1" w:after="100" w:afterAutospacing="1"/>
        <w:ind w:left="1080"/>
        <w:rPr>
          <w:rFonts w:ascii="Arial" w:hAnsi="Arial" w:cs="Arial"/>
          <w:color w:val="222222"/>
          <w:sz w:val="21"/>
          <w:szCs w:val="21"/>
        </w:rPr>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Required technical knowledge: Web, server (Wintel/ UNIX), database (SQL server/ Oracle), programming language (JAVA/ VB/ .NET/ ABAP</w:t>
      </w:r>
      <w:proofErr w:type="gramStart"/>
      <w:r w:rsidRPr="00BD3E76">
        <w:rPr>
          <w:rFonts w:ascii="Calibri" w:hAnsi="Calibri" w:cs="Arial"/>
          <w:color w:val="1F497D"/>
          <w:sz w:val="22"/>
          <w:szCs w:val="22"/>
        </w:rPr>
        <w:t>) ,</w:t>
      </w:r>
      <w:proofErr w:type="gramEnd"/>
      <w:r w:rsidRPr="00BD3E76">
        <w:rPr>
          <w:rFonts w:ascii="Calibri" w:hAnsi="Calibri" w:cs="Arial"/>
          <w:color w:val="1F497D"/>
          <w:sz w:val="22"/>
          <w:szCs w:val="22"/>
        </w:rPr>
        <w:t xml:space="preserve"> Applications Support (SAP)</w:t>
      </w:r>
    </w:p>
    <w:p w:rsidR="00DD10A5" w:rsidRDefault="00BD3E76" w:rsidP="00BD3E76">
      <w:pPr>
        <w:shd w:val="clear" w:color="auto" w:fill="FFFFFF"/>
        <w:spacing w:before="100" w:beforeAutospacing="1" w:after="100" w:afterAutospacing="1"/>
        <w:ind w:left="1080"/>
      </w:pPr>
      <w:r w:rsidRPr="00BD3E76">
        <w:rPr>
          <w:rFonts w:ascii="Symbol" w:hAnsi="Symbol" w:cs="Arial"/>
          <w:color w:val="1F497D"/>
          <w:sz w:val="22"/>
          <w:szCs w:val="22"/>
        </w:rPr>
        <w:t></w:t>
      </w:r>
      <w:r w:rsidRPr="00BD3E76">
        <w:rPr>
          <w:rFonts w:ascii="Times New Roman" w:hAnsi="Times New Roman" w:cs="Times New Roman"/>
          <w:color w:val="1F497D"/>
          <w:sz w:val="14"/>
          <w:szCs w:val="14"/>
        </w:rPr>
        <w:t>         </w:t>
      </w:r>
      <w:r w:rsidRPr="00BD3E76">
        <w:rPr>
          <w:rFonts w:ascii="Calibri" w:hAnsi="Calibri" w:cs="Arial"/>
          <w:color w:val="1F497D"/>
          <w:sz w:val="22"/>
          <w:szCs w:val="22"/>
        </w:rPr>
        <w:t>Strong analytical and problem solving skills</w:t>
      </w:r>
      <w:bookmarkStart w:id="0" w:name="_GoBack"/>
      <w:bookmarkEnd w:id="0"/>
    </w:p>
    <w:sectPr w:rsidR="00DD10A5" w:rsidSect="00DD10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rdiaUPC">
    <w:panose1 w:val="020B0300020202020204"/>
    <w:charset w:val="00"/>
    <w:family w:val="auto"/>
    <w:pitch w:val="variable"/>
    <w:sig w:usb0="A10002FF" w:usb1="5000204A" w:usb2="00000020" w:usb3="00000000" w:csb0="00010097"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76"/>
    <w:rsid w:val="00BD3E76"/>
    <w:rsid w:val="00DD1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5A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E7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D3E76"/>
  </w:style>
  <w:style w:type="character" w:styleId="Hyperlink">
    <w:name w:val="Hyperlink"/>
    <w:basedOn w:val="DefaultParagraphFont"/>
    <w:uiPriority w:val="99"/>
    <w:semiHidden/>
    <w:unhideWhenUsed/>
    <w:rsid w:val="00BD3E7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E7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D3E76"/>
  </w:style>
  <w:style w:type="character" w:styleId="Hyperlink">
    <w:name w:val="Hyperlink"/>
    <w:basedOn w:val="DefaultParagraphFont"/>
    <w:uiPriority w:val="99"/>
    <w:semiHidden/>
    <w:unhideWhenUsed/>
    <w:rsid w:val="00BD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920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1793</Characters>
  <Application>Microsoft Macintosh Word</Application>
  <DocSecurity>0</DocSecurity>
  <Lines>14</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Nuannapha</dc:creator>
  <cp:keywords/>
  <dc:description/>
  <cp:lastModifiedBy>Nuannapha</cp:lastModifiedBy>
  <cp:revision>1</cp:revision>
  <dcterms:created xsi:type="dcterms:W3CDTF">2014-12-08T16:42:00Z</dcterms:created>
  <dcterms:modified xsi:type="dcterms:W3CDTF">2014-12-08T16:43:00Z</dcterms:modified>
</cp:coreProperties>
</file>