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ACBC4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memasang eSIM secara manual di perangkat iOS?</w:t>
      </w:r>
      <w:r>
        <w:rPr>
          <w:color w:val="000000" w:themeColor="text1"/>
        </w:rPr>
      </w:r>
    </w:p>
    <w:p w14:paraId="251154AE">
      <w:pPr>
        <w:pBdr/>
        <w:spacing/>
        <w:ind/>
        <w:rPr/>
      </w:pPr>
      <w:r/>
      <w:r/>
    </w:p>
    <w:p w14:paraId="5701BEDD">
      <w:pPr>
        <w:pBdr/>
        <w:spacing/>
        <w:ind/>
        <w:rPr/>
      </w:pPr>
      <w:r>
        <w:t xml:space="preserve">Sebelum pemasangan, pastikan perangkat Anda:</w:t>
      </w:r>
      <w:r/>
    </w:p>
    <w:p w14:paraId="045D9FEC">
      <w:pPr>
        <w:pBdr/>
        <w:spacing/>
        <w:ind/>
        <w:rPr/>
      </w:pPr>
      <w:r/>
      <w:r/>
    </w:p>
    <w:p w14:paraId="19535A94">
      <w:pPr>
        <w:pBdr/>
        <w:spacing/>
        <w:ind/>
        <w:rPr/>
      </w:pPr>
      <w:r>
        <w:t xml:space="preserve">Mendukung eSIM (lihat Perangkat mana yang mendukung eSIM? atau Bagaimana cara memeriksa apakah perangkat iOS saya mendukung eSIM?)</w:t>
      </w:r>
      <w:r/>
    </w:p>
    <w:p w14:paraId="3A1E404E">
      <w:pPr>
        <w:pBdr/>
        <w:spacing/>
        <w:ind/>
        <w:rPr/>
      </w:pPr>
      <w:r/>
      <w:r/>
    </w:p>
    <w:p w14:paraId="07BF4649">
      <w:pPr>
        <w:pBdr/>
        <w:spacing/>
        <w:ind/>
        <w:rPr/>
      </w:pPr>
      <w:r>
        <w:t xml:space="preserve">Operator tidak terkunci</w:t>
      </w:r>
      <w:r/>
    </w:p>
    <w:p w14:paraId="208C433A">
      <w:pPr>
        <w:pBdr/>
        <w:spacing/>
        <w:ind/>
        <w:rPr/>
      </w:pPr>
      <w:r/>
      <w:r/>
    </w:p>
    <w:p w14:paraId="58D4B8FF">
      <w:pPr>
        <w:pBdr/>
        <w:spacing/>
        <w:ind/>
        <w:rPr/>
      </w:pPr>
      <w:r>
        <w:t xml:space="preserve">Mendukung koneksi internet yang stabil (sebaiknya Wi-Fi)</w:t>
      </w:r>
      <w:r/>
    </w:p>
    <w:p w14:paraId="08B212E1">
      <w:pPr>
        <w:pBdr/>
        <w:spacing/>
        <w:ind/>
        <w:rPr/>
      </w:pPr>
      <w:r/>
      <w:r/>
    </w:p>
    <w:p w14:paraId="02DB30A5">
      <w:pPr>
        <w:pBdr/>
        <w:spacing/>
        <w:ind/>
        <w:rPr/>
      </w:pPr>
      <w:r>
        <w:t xml:space="preserve">Apa saja persiapan yang diperlukan sebelum memasang eSIM?</w:t>
      </w:r>
      <w:r/>
    </w:p>
    <w:p w14:paraId="671332DA">
      <w:pPr>
        <w:pBdr/>
        <w:spacing/>
        <w:ind/>
        <w:rPr/>
      </w:pPr>
      <w:r/>
      <w:r/>
    </w:p>
    <w:p w14:paraId="530D196D">
      <w:pPr>
        <w:pBdr/>
        <w:spacing/>
        <w:ind/>
        <w:rPr/>
      </w:pPr>
      <w:r>
        <w:t xml:space="preserve">Masuk ke akun eSIM Anda</w:t>
      </w:r>
      <w:r/>
    </w:p>
    <w:p w14:paraId="52F80DCD">
      <w:pPr>
        <w:pBdr/>
        <w:spacing/>
        <w:ind/>
        <w:rPr/>
      </w:pPr>
      <w:r/>
      <w:r/>
    </w:p>
    <w:p w14:paraId="630B5BC5">
      <w:pPr>
        <w:pBdr/>
        <w:spacing/>
        <w:ind/>
        <w:rPr/>
      </w:pPr>
      <w:r>
        <w:t xml:space="preserve">Buka eSIM Saya</w:t>
      </w:r>
      <w:r/>
    </w:p>
    <w:p w14:paraId="36DF640E">
      <w:pPr>
        <w:pBdr/>
        <w:spacing/>
        <w:ind/>
        <w:rPr/>
      </w:pPr>
      <w:r/>
      <w:r/>
    </w:p>
    <w:p w14:paraId="325C57CF">
      <w:pPr>
        <w:pBdr/>
        <w:spacing/>
        <w:ind/>
        <w:rPr/>
      </w:pPr>
      <w:r>
        <w:t xml:space="preserve">Pilih eSIM yang ingin Anda pasang</w:t>
      </w:r>
      <w:r/>
    </w:p>
    <w:p w14:paraId="24B3F040">
      <w:pPr>
        <w:pBdr/>
        <w:spacing/>
        <w:ind/>
        <w:rPr/>
      </w:pPr>
      <w:r/>
      <w:r/>
    </w:p>
    <w:p w14:paraId="4CCBADB4">
      <w:pPr>
        <w:pBdr/>
        <w:spacing/>
        <w:ind/>
        <w:rPr/>
      </w:pPr>
      <w:r>
        <w:t xml:space="preserve">Pilih Lihat Detail</w:t>
      </w:r>
      <w:r/>
    </w:p>
    <w:p w14:paraId="6BBB2207">
      <w:pPr>
        <w:pBdr/>
        <w:spacing/>
        <w:ind/>
        <w:rPr/>
      </w:pPr>
      <w:r/>
      <w:r/>
    </w:p>
    <w:p w14:paraId="6EC27E93">
      <w:pPr>
        <w:pBdr/>
        <w:spacing/>
        <w:ind/>
        <w:rPr/>
      </w:pPr>
      <w:r>
        <w:t xml:space="preserve">Buka petunjuk pemasangan. Tergantung pada versi aplikasi Anda, Anda mungkin melihat:</w:t>
      </w:r>
      <w:r/>
    </w:p>
    <w:p w14:paraId="216AB448">
      <w:pPr>
        <w:pBdr/>
        <w:spacing/>
        <w:ind/>
        <w:rPr/>
      </w:pPr>
      <w:r/>
      <w:r/>
    </w:p>
    <w:p w14:paraId="1DA07AA4">
      <w:pPr>
        <w:pBdr/>
        <w:spacing/>
        <w:ind/>
        <w:rPr/>
      </w:pPr>
      <w:r>
        <w:t xml:space="preserve">Lihat Petunjuk Pemasangan, atau</w:t>
      </w:r>
      <w:r/>
    </w:p>
    <w:p w14:paraId="7B14C98F">
      <w:pPr>
        <w:pBdr/>
        <w:spacing/>
        <w:ind/>
        <w:rPr/>
      </w:pPr>
      <w:r/>
      <w:r/>
    </w:p>
    <w:p w14:paraId="6DA0C416">
      <w:pPr>
        <w:pBdr/>
        <w:spacing/>
        <w:ind/>
        <w:rPr/>
      </w:pPr>
      <w:r>
        <w:t xml:space="preserve">Cara Menggunakan eSIM &gt; Cara Memasang eSIM</w:t>
      </w:r>
      <w:r/>
    </w:p>
    <w:p w14:paraId="1C00B515">
      <w:pPr>
        <w:pBdr/>
        <w:spacing/>
        <w:ind/>
        <w:rPr/>
      </w:pPr>
      <w:r/>
      <w:r/>
    </w:p>
    <w:p w14:paraId="0C2A1DFB">
      <w:pPr>
        <w:pBdr/>
        <w:spacing/>
        <w:ind/>
        <w:rPr/>
      </w:pPr>
      <w:r>
        <w:t xml:space="preserve">Pilih "Manual" dan salin alamat SM-DP+ dan kode aktivasi (serta kode konfirmasi, jika ada)</w:t>
      </w:r>
      <w:r/>
    </w:p>
    <w:p w14:paraId="520F7284">
      <w:pPr>
        <w:pBdr/>
        <w:spacing/>
        <w:ind/>
        <w:rPr/>
      </w:pPr>
      <w:r/>
      <w:r/>
    </w:p>
    <w:p w14:paraId="4CCEBE25">
      <w:pPr>
        <w:pBdr/>
        <w:spacing/>
        <w:ind/>
        <w:rPr/>
      </w:pPr>
      <w:r>
        <w:t xml:space="preserve">Bagaimana cara memasang eSIM secara manual di iOS?</w:t>
      </w:r>
      <w:r/>
    </w:p>
    <w:p w14:paraId="480BCCAD">
      <w:pPr>
        <w:pBdr/>
        <w:spacing/>
        <w:ind/>
        <w:rPr/>
      </w:pPr>
      <w:r/>
      <w:r/>
    </w:p>
    <w:p w14:paraId="38E7CE78">
      <w:pPr>
        <w:pBdr/>
        <w:spacing/>
        <w:ind/>
        <w:rPr/>
      </w:pPr>
      <w:r>
        <w:t xml:space="preserve">Buka Pengaturan</w:t>
      </w:r>
      <w:r/>
    </w:p>
    <w:p w14:paraId="009B51E0">
      <w:pPr>
        <w:pBdr/>
        <w:spacing/>
        <w:ind/>
        <w:rPr/>
      </w:pPr>
      <w:r>
        <w:t xml:space="preserve">Pilih Seluler (atau Data Seluler)</w:t>
      </w:r>
      <w:r/>
    </w:p>
    <w:p w14:paraId="5A505DC4">
      <w:pPr>
        <w:pBdr/>
        <w:spacing/>
        <w:ind/>
        <w:rPr/>
      </w:pPr>
      <w:r>
        <w:t xml:space="preserve">Pilih Tambah eSIM (atau Tambah Paket Data Seluler/Seluler)</w:t>
      </w:r>
      <w:r/>
    </w:p>
    <w:p w14:paraId="5CE8C20C">
      <w:pPr>
        <w:pBdr/>
        <w:spacing/>
        <w:ind/>
        <w:rPr/>
      </w:pPr>
      <w:r>
        <w:t xml:space="preserve">Pilih Gunakan Kode QR, lalu pilih "Masukkan Detail Secara Manual"</w:t>
      </w:r>
      <w:r/>
    </w:p>
    <w:p w14:paraId="12281929">
      <w:pPr>
        <w:pBdr/>
        <w:spacing/>
        <w:ind/>
        <w:rPr/>
      </w:pPr>
      <w:r>
        <w:t xml:space="preserve">Masukkan alamat SM-DP+, kode aktivasi, dan kode konfirmasi Anda (jika tersedia)</w:t>
      </w:r>
      <w:r/>
    </w:p>
    <w:p w14:paraId="261949D1">
      <w:pPr>
        <w:pBdr/>
        <w:spacing/>
        <w:ind/>
        <w:rPr/>
      </w:pPr>
      <w:r>
        <w:t xml:space="preserve">Pilih Berikutnya, lalu pilih Lanjutkan dua kali</w:t>
      </w:r>
      <w:r/>
    </w:p>
    <w:p w14:paraId="62FD61AD">
      <w:pPr>
        <w:pBdr/>
        <w:spacing/>
        <w:ind/>
        <w:rPr/>
      </w:pPr>
      <w:r>
        <w:t xml:space="preserve">Tunggu beberapa menit hingga eSIM diaktifkan, lalu pilih Selesai</w:t>
      </w:r>
      <w:r/>
    </w:p>
    <w:p w14:paraId="794CFD7B">
      <w:pPr>
        <w:pBdr/>
        <w:spacing/>
        <w:ind/>
        <w:rPr/>
      </w:pPr>
      <w:r>
        <w:t xml:space="preserve">Pilih label untuk eSIM Anda (misalnya, "eSIM1")</w:t>
      </w:r>
      <w:r/>
    </w:p>
    <w:p w14:paraId="4A9896A2">
      <w:pPr>
        <w:pBdr/>
        <w:spacing/>
        <w:ind/>
        <w:rPr/>
      </w:pPr>
      <w:r>
        <w:t xml:space="preserve">Di halaman Nomor Default:</w:t>
      </w:r>
      <w:r/>
    </w:p>
    <w:p w14:paraId="1545984D">
      <w:pPr>
        <w:pBdr/>
        <w:spacing/>
        <w:ind/>
        <w:rPr/>
      </w:pPr>
      <w:r>
        <w:t xml:space="preserve">Pilih nomor utama untuk panggilan dan SMS</w:t>
      </w:r>
      <w:r/>
    </w:p>
    <w:p w14:paraId="200F3EFF">
      <w:pPr>
        <w:pBdr/>
        <w:spacing/>
        <w:ind/>
        <w:rPr/>
      </w:pPr>
      <w:r>
        <w:t xml:space="preserve">Pilih nomor utama untuk iMessage dan FaceTime</w:t>
      </w:r>
      <w:r/>
    </w:p>
    <w:p w14:paraId="65CD69A1">
      <w:pPr>
        <w:pBdr/>
        <w:spacing/>
        <w:ind/>
        <w:rPr/>
      </w:pPr>
      <w:r>
        <w:t xml:space="preserve">Pilih eSIM1 eSIM untuk Data Seluler/Seluler</w:t>
      </w:r>
      <w:r/>
    </w:p>
    <w:p w14:paraId="6612B347">
      <w:pPr>
        <w:pBdr/>
        <w:spacing/>
        <w:ind/>
        <w:rPr/>
      </w:pPr>
      <w:r>
        <w:t xml:space="preserve">Pastikan Izinkan Pengalihan Data Seluler dinonaktifkan</w:t>
      </w:r>
      <w:r/>
    </w:p>
    <w:p w14:paraId="1CFD5A3E">
      <w:pPr>
        <w:pBdr/>
        <w:spacing/>
        <w:ind/>
        <w:rPr/>
      </w:pPr>
      <w:r>
        <w:t xml:space="preserve">*Jika eSIM Anda mendukung panggilan dan SMS selain data, Anda dapat memilihnya untuk melakukan panggilan dan mengirim pesan teks.</w:t>
      </w:r>
      <w:r/>
    </w:p>
    <w:p w14:paraId="185A32C5">
      <w:pPr>
        <w:pBdr/>
        <w:spacing/>
        <w:ind/>
        <w:rPr/>
      </w:pPr>
      <w:r/>
      <w:r/>
    </w:p>
    <w:p w14:paraId="5F7BA8B7">
      <w:pPr>
        <w:pBdr/>
        <w:spacing/>
        <w:ind/>
        <w:rPr/>
      </w:pPr>
      <w:r>
        <w:t xml:space="preserve">Cara terhubung ke data seluler</w:t>
      </w:r>
      <w:r/>
    </w:p>
    <w:p w14:paraId="621E154A">
      <w:pPr>
        <w:pBdr/>
        <w:spacing/>
        <w:ind/>
        <w:rPr/>
      </w:pPr>
      <w:r/>
      <w:r/>
    </w:p>
    <w:p w14:paraId="7359DA9C">
      <w:pPr>
        <w:pBdr/>
        <w:spacing/>
        <w:ind/>
        <w:rPr/>
      </w:pPr>
      <w:r>
        <w:t xml:space="preserve">Buka Setelan &gt; Seluler (atau Setelan &gt; Data seluler)</w:t>
      </w:r>
      <w:r/>
    </w:p>
    <w:p w14:paraId="1077F302">
      <w:pPr>
        <w:pBdr/>
        <w:spacing/>
        <w:ind/>
        <w:rPr/>
      </w:pPr>
      <w:r/>
      <w:r/>
    </w:p>
    <w:p w14:paraId="30EFE0A7">
      <w:pPr>
        <w:pBdr/>
        <w:spacing/>
        <w:ind/>
        <w:rPr/>
      </w:pPr>
      <w:r>
        <w:t xml:space="preserve">Pilih paket eSIM Anda</w:t>
      </w:r>
      <w:r/>
    </w:p>
    <w:p w14:paraId="4911B98A">
      <w:pPr>
        <w:pBdr/>
        <w:spacing/>
        <w:ind/>
        <w:rPr/>
      </w:pPr>
      <w:r/>
      <w:r/>
    </w:p>
    <w:p w14:paraId="0BA274B1">
      <w:pPr>
        <w:pBdr/>
        <w:spacing/>
        <w:ind/>
        <w:rPr/>
      </w:pPr>
      <w:r>
        <w:t xml:space="preserve">Jika belum diaktifkan, aktifkan Aktifkan nomor ini</w:t>
      </w:r>
      <w:r/>
    </w:p>
    <w:p w14:paraId="0CC5279C">
      <w:pPr>
        <w:pBdr/>
        <w:spacing/>
        <w:ind/>
        <w:rPr/>
      </w:pPr>
      <w:r/>
      <w:r/>
    </w:p>
    <w:p w14:paraId="29E5AB5D">
      <w:pPr>
        <w:pBdr/>
        <w:spacing/>
        <w:ind/>
        <w:rPr/>
      </w:pPr>
      <w:r>
        <w:t xml:space="preserve">Aktifkan roaming data (jika perlu — lihat petunjuk eSIM Anda di aplikasi eSIM)</w:t>
      </w:r>
      <w:r/>
    </w:p>
    <w:p w14:paraId="48CB85DB">
      <w:pPr>
        <w:pBdr/>
        <w:spacing/>
        <w:ind/>
        <w:rPr/>
      </w:pPr>
      <w:r/>
      <w:r/>
    </w:p>
    <w:p w14:paraId="70E24623">
      <w:pPr>
        <w:pBdr/>
        <w:spacing/>
        <w:ind/>
        <w:rPr/>
      </w:pPr>
      <w:r>
        <w:t xml:space="preserve">Buka Seluler/Data seluler dan pilih eSIM Anda sebagai nomor data Anda</w:t>
      </w:r>
      <w:r/>
    </w:p>
    <w:p w14:paraId="654E68BA">
      <w:pPr>
        <w:pBdr/>
        <w:spacing/>
        <w:ind/>
        <w:rPr/>
      </w:pPr>
      <w:r/>
      <w:r/>
    </w:p>
    <w:p w14:paraId="46C45BA6">
      <w:pPr>
        <w:pBdr/>
        <w:spacing/>
        <w:ind/>
        <w:rPr/>
      </w:pPr>
      <w:r>
        <w:t xml:space="preserve">eSIM Anda akan otomatis terhubung ke jaringan seluler yang didukung.</w:t>
      </w:r>
      <w:r/>
    </w:p>
    <w:p w14:paraId="231C930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memerlukan bantuan lebih lanjut, silakan hubungi tim dukungan kami; kami akan dengan senang hati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2025-12-10T08:18:13Z</dcterms:modified>
  <cp:category/>
</cp:coreProperties>
</file>