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4E6F9F" w:rsidP="009B26A3">
            <w:pPr>
              <w:pStyle w:val="Titre1"/>
              <w:outlineLvl w:val="0"/>
            </w:pPr>
            <w:r>
              <w:t>Constitution et transformations de la matière</w:t>
            </w:r>
          </w:p>
        </w:tc>
        <w:tc>
          <w:tcPr>
            <w:tcW w:w="6663" w:type="dxa"/>
            <w:vAlign w:val="center"/>
          </w:tcPr>
          <w:p w:rsidR="00572D04" w:rsidRDefault="004E6F9F" w:rsidP="002006E2">
            <w:pPr>
              <w:pStyle w:val="Titre1"/>
              <w:spacing w:before="0"/>
              <w:ind w:left="720"/>
              <w:outlineLvl w:val="0"/>
            </w:pPr>
            <w:r>
              <w:t>C2 : identification d’espèces chimiques-2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4E6F9F" w:rsidP="007F2C93">
            <w:pPr>
              <w:pStyle w:val="Titre1"/>
              <w:spacing w:before="0"/>
              <w:outlineLvl w:val="0"/>
            </w:pPr>
            <w:r>
              <w:t>Activité 3 : dosage par étalonnage</w:t>
            </w:r>
            <w:bookmarkStart w:id="0" w:name="_GoBack"/>
            <w:bookmarkEnd w:id="0"/>
            <w:r>
              <w:t xml:space="preserve"> du Coca Cola ® </w:t>
            </w:r>
          </w:p>
        </w:tc>
      </w:tr>
    </w:tbl>
    <w:p w:rsidR="009B26A3" w:rsidRDefault="004E6F9F" w:rsidP="004E6F9F">
      <w:pPr>
        <w:pStyle w:val="Titre2"/>
        <w:ind w:right="-143"/>
      </w:pPr>
      <w:r w:rsidRPr="004E6F9F">
        <w:rPr>
          <w:noProof/>
        </w:rPr>
        <w:drawing>
          <wp:anchor distT="0" distB="0" distL="114300" distR="114300" simplePos="0" relativeHeight="251657216" behindDoc="1" locked="0" layoutInCell="1" allowOverlap="1" wp14:anchorId="1D3BBE0A">
            <wp:simplePos x="0" y="0"/>
            <wp:positionH relativeFrom="column">
              <wp:posOffset>4899660</wp:posOffset>
            </wp:positionH>
            <wp:positionV relativeFrom="paragraph">
              <wp:posOffset>80010</wp:posOffset>
            </wp:positionV>
            <wp:extent cx="1651635" cy="1754505"/>
            <wp:effectExtent l="0" t="0" r="0" b="0"/>
            <wp:wrapTight wrapText="bothSides">
              <wp:wrapPolygon edited="0">
                <wp:start x="0" y="0"/>
                <wp:lineTo x="0" y="21420"/>
                <wp:lineTo x="21426" y="21420"/>
                <wp:lineTo x="21426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Objectifs: </w:t>
      </w:r>
    </w:p>
    <w:p w:rsidR="004E6F9F" w:rsidRDefault="004E6F9F" w:rsidP="004E6F9F">
      <w:r>
        <w:t>-Mesurer des masses et des volumes pour estimer la composition d’un mélange</w:t>
      </w:r>
    </w:p>
    <w:p w:rsidR="004E6F9F" w:rsidRDefault="004E6F9F" w:rsidP="004E6F9F">
      <w:r>
        <w:t>-déterminer la masse volumique d’un échantillon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proofErr w:type="spellStart"/>
      <w:r>
        <w:t>fh</w:t>
      </w: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Le</w:t>
      </w:r>
      <w:proofErr w:type="spellEnd"/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4E6F9F" w:rsidRDefault="00383033" w:rsidP="001D0AB5">
      <w:pPr>
        <w:jc w:val="both"/>
      </w:pPr>
      <w:r>
        <w:t xml:space="preserve">Le sucre présent dans notre alimentation est une molécule appelée le saccharose . Cette espèce chimique est présente dans les sodas et, en cas de consommation excessive, entrainer des risques pour la santé. </w:t>
      </w:r>
    </w:p>
    <w:p w:rsidR="00383033" w:rsidRPr="00695FF4" w:rsidRDefault="00383033" w:rsidP="004E6F9F">
      <w:pPr>
        <w:rPr>
          <w:b/>
          <w:i/>
        </w:rPr>
      </w:pPr>
      <w:r w:rsidRPr="00695FF4">
        <w:rPr>
          <w:b/>
          <w:i/>
        </w:rPr>
        <w:t>Problématique : comment déterminer le pourcentage massique et la masse de saccharose présents dans une bouteille de soda ?</w:t>
      </w:r>
    </w:p>
    <w:p w:rsidR="00383033" w:rsidRDefault="00383033" w:rsidP="004E6F9F"/>
    <w:p w:rsidR="00961E3D" w:rsidRDefault="00961E3D" w:rsidP="00AD6FE1">
      <w:pPr>
        <w:pStyle w:val="Titre2"/>
      </w:pPr>
      <w:r>
        <w:t xml:space="preserve">Document 1 : </w:t>
      </w:r>
      <w:r w:rsidR="00211E6A">
        <w:t>matériel à disposition</w:t>
      </w:r>
    </w:p>
    <w:p w:rsidR="00961E3D" w:rsidRDefault="00F057B5" w:rsidP="00AD6FE1">
      <w:pPr>
        <w:pStyle w:val="Titre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ragraph">
                  <wp:posOffset>72708</wp:posOffset>
                </wp:positionV>
                <wp:extent cx="6236494" cy="1042987"/>
                <wp:effectExtent l="12700" t="12700" r="12065" b="11430"/>
                <wp:wrapNone/>
                <wp:docPr id="3" name="Rectangle à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6494" cy="104298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57B5" w:rsidRPr="00F057B5" w:rsidRDefault="00F057B5" w:rsidP="00F057B5">
                            <w:pPr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eastAsia="Times New Roman"/>
                              </w:rPr>
                              <w:t>Au bureau : s</w:t>
                            </w:r>
                            <w:r w:rsidRPr="00F057B5">
                              <w:rPr>
                                <w:rFonts w:eastAsia="Times New Roman"/>
                              </w:rPr>
                              <w:t>accharose en poudre</w:t>
                            </w:r>
                          </w:p>
                          <w:p w:rsidR="00F057B5" w:rsidRPr="00F057B5" w:rsidRDefault="00F057B5" w:rsidP="00F057B5">
                            <w:pPr>
                              <w:rPr>
                                <w:rFonts w:eastAsia="Times New Roman"/>
                              </w:rPr>
                            </w:pPr>
                            <w:r w:rsidRPr="00F057B5">
                              <w:rPr>
                                <w:rFonts w:eastAsia="Times New Roman"/>
                              </w:rPr>
                              <w:t xml:space="preserve">Poste élève : éprouvette graduée 100 </w:t>
                            </w:r>
                            <w:proofErr w:type="spellStart"/>
                            <w:r w:rsidRPr="00F057B5">
                              <w:rPr>
                                <w:rFonts w:eastAsia="Times New Roman"/>
                              </w:rPr>
                              <w:t>mL</w:t>
                            </w:r>
                            <w:proofErr w:type="spellEnd"/>
                            <w:r w:rsidRPr="00F057B5">
                              <w:rPr>
                                <w:rFonts w:eastAsia="Times New Roman"/>
                              </w:rPr>
                              <w:t>,</w:t>
                            </w:r>
                            <w:r>
                              <w:rPr>
                                <w:rFonts w:eastAsia="Times New Roman"/>
                              </w:rPr>
                              <w:t xml:space="preserve"> </w:t>
                            </w:r>
                            <w:r w:rsidRPr="00F057B5">
                              <w:rPr>
                                <w:rFonts w:eastAsia="Times New Roman"/>
                              </w:rPr>
                              <w:t xml:space="preserve">Fiole jaugée 100 </w:t>
                            </w:r>
                            <w:proofErr w:type="spellStart"/>
                            <w:r w:rsidRPr="00F057B5">
                              <w:rPr>
                                <w:rFonts w:eastAsia="Times New Roman"/>
                              </w:rPr>
                              <w:t>mL</w:t>
                            </w:r>
                            <w:proofErr w:type="spellEnd"/>
                            <w:r w:rsidRPr="00F057B5">
                              <w:rPr>
                                <w:rFonts w:eastAsia="Times New Roman"/>
                              </w:rPr>
                              <w:t>, coupelles de pesées, spatule, Coca</w:t>
                            </w:r>
                            <w:r>
                              <w:rPr>
                                <w:rFonts w:eastAsia="Times New Roman"/>
                              </w:rPr>
                              <w:t xml:space="preserve"> </w:t>
                            </w:r>
                            <w:r w:rsidRPr="00F057B5">
                              <w:rPr>
                                <w:rFonts w:eastAsia="Times New Roman"/>
                              </w:rPr>
                              <w:t>,</w:t>
                            </w:r>
                            <w:r>
                              <w:rPr>
                                <w:rFonts w:eastAsia="Times New Roman"/>
                              </w:rPr>
                              <w:t>pissette d’</w:t>
                            </w:r>
                            <w:r w:rsidRPr="00F057B5">
                              <w:rPr>
                                <w:rFonts w:eastAsia="Times New Roman"/>
                              </w:rPr>
                              <w:t>eau distillée</w:t>
                            </w:r>
                            <w:r w:rsidR="00EA4EC1">
                              <w:rPr>
                                <w:rFonts w:eastAsia="Times New Roman"/>
                              </w:rPr>
                              <w:t xml:space="preserve">, une feuille de papier millimétré. </w:t>
                            </w:r>
                          </w:p>
                          <w:p w:rsidR="00F057B5" w:rsidRDefault="00F057B5" w:rsidP="00F057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 à coins arrondis 3" o:spid="_x0000_s1026" style="position:absolute;margin-left:2.8pt;margin-top:5.75pt;width:491.05pt;height:8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" fillcolor="#4f81bd [3204]" strokecolor="#243f60 [1604]" strokeweight="2pt">
                <v:textbox>
                  <w:txbxContent>
                    <w:p w:rsidR="00F057B5" w:rsidRPr="00F057B5" w:rsidRDefault="00F057B5" w:rsidP="00F057B5">
                      <w:pPr>
                        <w:rPr>
                          <w:rFonts w:eastAsia="Times New Roman"/>
                        </w:rPr>
                      </w:pPr>
                      <w:r>
                        <w:rPr>
                          <w:rFonts w:eastAsia="Times New Roman"/>
                        </w:rPr>
                        <w:t>Au bureau : s</w:t>
                      </w:r>
                      <w:r w:rsidRPr="00F057B5">
                        <w:rPr>
                          <w:rFonts w:eastAsia="Times New Roman"/>
                        </w:rPr>
                        <w:t>accharose en poudre</w:t>
                      </w:r>
                    </w:p>
                    <w:p w:rsidR="00F057B5" w:rsidRPr="00F057B5" w:rsidRDefault="00F057B5" w:rsidP="00F057B5">
                      <w:pPr>
                        <w:rPr>
                          <w:rFonts w:eastAsia="Times New Roman"/>
                        </w:rPr>
                      </w:pPr>
                      <w:r w:rsidRPr="00F057B5">
                        <w:rPr>
                          <w:rFonts w:eastAsia="Times New Roman"/>
                        </w:rPr>
                        <w:t xml:space="preserve">Poste élève : éprouvette graduée 100 </w:t>
                      </w:r>
                      <w:proofErr w:type="spellStart"/>
                      <w:r w:rsidRPr="00F057B5">
                        <w:rPr>
                          <w:rFonts w:eastAsia="Times New Roman"/>
                        </w:rPr>
                        <w:t>mL</w:t>
                      </w:r>
                      <w:proofErr w:type="spellEnd"/>
                      <w:r w:rsidRPr="00F057B5">
                        <w:rPr>
                          <w:rFonts w:eastAsia="Times New Roman"/>
                        </w:rPr>
                        <w:t>,</w:t>
                      </w:r>
                      <w:r>
                        <w:rPr>
                          <w:rFonts w:eastAsia="Times New Roman"/>
                        </w:rPr>
                        <w:t xml:space="preserve"> </w:t>
                      </w:r>
                      <w:r w:rsidRPr="00F057B5">
                        <w:rPr>
                          <w:rFonts w:eastAsia="Times New Roman"/>
                        </w:rPr>
                        <w:t xml:space="preserve">Fiole jaugée 100 </w:t>
                      </w:r>
                      <w:proofErr w:type="spellStart"/>
                      <w:r w:rsidRPr="00F057B5">
                        <w:rPr>
                          <w:rFonts w:eastAsia="Times New Roman"/>
                        </w:rPr>
                        <w:t>mL</w:t>
                      </w:r>
                      <w:proofErr w:type="spellEnd"/>
                      <w:r w:rsidRPr="00F057B5">
                        <w:rPr>
                          <w:rFonts w:eastAsia="Times New Roman"/>
                        </w:rPr>
                        <w:t>, coupelles de pesées, spatule, Coca</w:t>
                      </w:r>
                      <w:r>
                        <w:rPr>
                          <w:rFonts w:eastAsia="Times New Roman"/>
                        </w:rPr>
                        <w:t xml:space="preserve"> </w:t>
                      </w:r>
                      <w:r w:rsidRPr="00F057B5">
                        <w:rPr>
                          <w:rFonts w:eastAsia="Times New Roman"/>
                        </w:rPr>
                        <w:t>,</w:t>
                      </w:r>
                      <w:r>
                        <w:rPr>
                          <w:rFonts w:eastAsia="Times New Roman"/>
                        </w:rPr>
                        <w:t>pissette d’</w:t>
                      </w:r>
                      <w:r w:rsidRPr="00F057B5">
                        <w:rPr>
                          <w:rFonts w:eastAsia="Times New Roman"/>
                        </w:rPr>
                        <w:t>eau distillée</w:t>
                      </w:r>
                      <w:r w:rsidR="00EA4EC1">
                        <w:rPr>
                          <w:rFonts w:eastAsia="Times New Roman"/>
                        </w:rPr>
                        <w:t xml:space="preserve">, une feuille de papier millimétré. </w:t>
                      </w:r>
                    </w:p>
                    <w:p w:rsidR="00F057B5" w:rsidRDefault="00F057B5" w:rsidP="00F057B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F057B5" w:rsidRDefault="00F057B5" w:rsidP="00F057B5"/>
    <w:p w:rsidR="00F057B5" w:rsidRDefault="00F057B5" w:rsidP="00F057B5"/>
    <w:p w:rsidR="00F057B5" w:rsidRDefault="00F057B5" w:rsidP="00F057B5"/>
    <w:p w:rsidR="00BF42A1" w:rsidRPr="00F057B5" w:rsidRDefault="00BF42A1" w:rsidP="00F057B5"/>
    <w:p w:rsidR="00BF42A1" w:rsidRPr="00BF42A1" w:rsidRDefault="00961E3D" w:rsidP="00BF42A1">
      <w:pPr>
        <w:pStyle w:val="Titre2"/>
      </w:pPr>
      <w:r>
        <w:t xml:space="preserve">Document 2 : </w:t>
      </w:r>
      <w:r w:rsidR="00211E6A">
        <w:t>courbe d’étalonnage</w:t>
      </w:r>
    </w:p>
    <w:p w:rsidR="00410049" w:rsidRDefault="00410049" w:rsidP="00410049">
      <w:pPr>
        <w:pStyle w:val="Titre2"/>
      </w:pPr>
      <w:r w:rsidRPr="00410049">
        <w:rPr>
          <w:noProof/>
        </w:rPr>
        <w:drawing>
          <wp:inline distT="0" distB="0" distL="0" distR="0" wp14:anchorId="05169FAF" wp14:editId="1A99D7DB">
            <wp:extent cx="4371975" cy="1496531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2542" cy="150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58" w:rsidRDefault="00B83758" w:rsidP="0070552B"/>
    <w:p w:rsidR="00B83758" w:rsidRPr="0070552B" w:rsidRDefault="00B83758" w:rsidP="0070552B"/>
    <w:p w:rsidR="00211E6A" w:rsidRDefault="00211E6A" w:rsidP="00AD6FE1">
      <w:pPr>
        <w:pStyle w:val="Titre2"/>
      </w:pPr>
      <w:r>
        <w:t>Document 3 : pourcentage massique</w:t>
      </w:r>
    </w:p>
    <w:p w:rsidR="00211E6A" w:rsidRDefault="00E23934" w:rsidP="004E6F9F">
      <w:r w:rsidRPr="00E23934">
        <w:rPr>
          <w:noProof/>
        </w:rPr>
        <w:drawing>
          <wp:inline distT="0" distB="0" distL="0" distR="0" wp14:anchorId="01050755" wp14:editId="781DEC52">
            <wp:extent cx="2100263" cy="1361889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050" cy="13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34" w:rsidRDefault="00E23934" w:rsidP="004E6F9F"/>
    <w:p w:rsidR="00211E6A" w:rsidRPr="004E6F9F" w:rsidRDefault="00211E6A" w:rsidP="00AD6FE1">
      <w:pPr>
        <w:pStyle w:val="Titre2"/>
      </w:pPr>
      <w:r>
        <w:lastRenderedPageBreak/>
        <w:t xml:space="preserve">Document 4 : </w:t>
      </w:r>
      <w:r w:rsidR="00BF42A1">
        <w:t>solutions étalons à préparer</w:t>
      </w:r>
    </w:p>
    <w:p w:rsidR="004E6F9F" w:rsidRDefault="004E6F9F" w:rsidP="004E6F9F"/>
    <w:p w:rsidR="00BF42A1" w:rsidRDefault="00BF42A1" w:rsidP="00BF42A1">
      <w:r>
        <w:t>Solutions étalons (de 100mL) à préparer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4"/>
        <w:gridCol w:w="2124"/>
        <w:gridCol w:w="2124"/>
        <w:gridCol w:w="2124"/>
        <w:gridCol w:w="2125"/>
      </w:tblGrid>
      <w:tr w:rsidR="00BF42A1" w:rsidTr="00F6037A">
        <w:tc>
          <w:tcPr>
            <w:tcW w:w="2124" w:type="dxa"/>
          </w:tcPr>
          <w:p w:rsidR="00BF42A1" w:rsidRDefault="00BF42A1" w:rsidP="00F6037A">
            <w:r>
              <w:rPr>
                <w:lang w:eastAsia="fr-FR"/>
              </w:rPr>
              <w:t>Solution</w:t>
            </w:r>
          </w:p>
        </w:tc>
        <w:tc>
          <w:tcPr>
            <w:tcW w:w="2124" w:type="dxa"/>
          </w:tcPr>
          <w:p w:rsidR="00BF42A1" w:rsidRDefault="00BF42A1" w:rsidP="00F6037A">
            <w:r>
              <w:t>S1</w:t>
            </w:r>
          </w:p>
        </w:tc>
        <w:tc>
          <w:tcPr>
            <w:tcW w:w="2124" w:type="dxa"/>
          </w:tcPr>
          <w:p w:rsidR="00BF42A1" w:rsidRDefault="00BF42A1" w:rsidP="00F6037A">
            <w:r>
              <w:t>S2</w:t>
            </w:r>
          </w:p>
        </w:tc>
        <w:tc>
          <w:tcPr>
            <w:tcW w:w="2124" w:type="dxa"/>
          </w:tcPr>
          <w:p w:rsidR="00BF42A1" w:rsidRDefault="00BF42A1" w:rsidP="00F6037A">
            <w:r>
              <w:t>S3</w:t>
            </w:r>
          </w:p>
        </w:tc>
        <w:tc>
          <w:tcPr>
            <w:tcW w:w="2125" w:type="dxa"/>
          </w:tcPr>
          <w:p w:rsidR="00BF42A1" w:rsidRDefault="00BF42A1" w:rsidP="00F6037A">
            <w:r>
              <w:t>S4</w:t>
            </w:r>
          </w:p>
        </w:tc>
      </w:tr>
      <w:tr w:rsidR="00BF42A1" w:rsidTr="00F6037A">
        <w:tc>
          <w:tcPr>
            <w:tcW w:w="2124" w:type="dxa"/>
          </w:tcPr>
          <w:p w:rsidR="00BF42A1" w:rsidRDefault="00BF42A1" w:rsidP="00F6037A">
            <w:r>
              <w:t>Pourcentage massique en saccharose</w:t>
            </w:r>
            <w:r w:rsidR="001D0AB5">
              <w:t xml:space="preserve"> </w:t>
            </w:r>
          </w:p>
        </w:tc>
        <w:tc>
          <w:tcPr>
            <w:tcW w:w="2124" w:type="dxa"/>
          </w:tcPr>
          <w:p w:rsidR="00BF42A1" w:rsidRDefault="00BF42A1" w:rsidP="00F6037A">
            <w:r>
              <w:t>4%</w:t>
            </w:r>
          </w:p>
        </w:tc>
        <w:tc>
          <w:tcPr>
            <w:tcW w:w="2124" w:type="dxa"/>
          </w:tcPr>
          <w:p w:rsidR="00BF42A1" w:rsidRDefault="00BF42A1" w:rsidP="00F6037A">
            <w:r>
              <w:t>8%</w:t>
            </w:r>
          </w:p>
        </w:tc>
        <w:tc>
          <w:tcPr>
            <w:tcW w:w="2124" w:type="dxa"/>
          </w:tcPr>
          <w:p w:rsidR="00BF42A1" w:rsidRDefault="00BF42A1" w:rsidP="00F6037A">
            <w:r>
              <w:t>12%</w:t>
            </w:r>
          </w:p>
        </w:tc>
        <w:tc>
          <w:tcPr>
            <w:tcW w:w="2125" w:type="dxa"/>
          </w:tcPr>
          <w:p w:rsidR="00BF42A1" w:rsidRDefault="00BF42A1" w:rsidP="00F6037A">
            <w:r>
              <w:t>16%</w:t>
            </w:r>
          </w:p>
        </w:tc>
      </w:tr>
    </w:tbl>
    <w:p w:rsidR="004E6F9F" w:rsidRDefault="004E6F9F" w:rsidP="004E6F9F"/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27" w:eastAsia="Times New Roman" w:hAnsi="ff27" w:cs="Times New Roman"/>
          <w:color w:val="F03E1E"/>
          <w:sz w:val="90"/>
          <w:szCs w:val="90"/>
        </w:rPr>
      </w:pPr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 xml:space="preserve"> Comment déterminer le pourcentage massique </w:t>
      </w:r>
    </w:p>
    <w:p w:rsidR="00383033" w:rsidRPr="00383033" w:rsidRDefault="00383033" w:rsidP="00383033">
      <w:pPr>
        <w:spacing w:before="0" w:after="0" w:line="0" w:lineRule="auto"/>
        <w:rPr>
          <w:rFonts w:ascii="ff27" w:eastAsia="Times New Roman" w:hAnsi="ff27" w:cs="Times New Roman"/>
          <w:color w:val="F03E1E"/>
          <w:sz w:val="90"/>
          <w:szCs w:val="90"/>
        </w:rPr>
      </w:pPr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 xml:space="preserve">et la masse de saccharose présent dans un soda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sucre couramment présent dans notre alimentation est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le saccharose. Cette espèce chimique présente dans les sodas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peut, en cas de consommation excessive, entraîner des risques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 xml:space="preserve">pour notre santé. Il est donc important de connaître la masse </w:t>
      </w:r>
    </w:p>
    <w:p w:rsidR="00383033" w:rsidRPr="00383033" w:rsidRDefault="00383033" w:rsidP="00383033">
      <w:pPr>
        <w:spacing w:before="0" w:after="0" w:line="0" w:lineRule="auto"/>
        <w:rPr>
          <w:rFonts w:ascii="ff1d" w:eastAsia="Times New Roman" w:hAnsi="ff1d" w:cs="Times New Roman"/>
          <w:color w:val="231F20"/>
          <w:sz w:val="83"/>
          <w:szCs w:val="83"/>
        </w:rPr>
      </w:pPr>
      <w:r w:rsidRPr="00383033">
        <w:rPr>
          <w:rFonts w:ascii="ff1d" w:eastAsia="Times New Roman" w:hAnsi="ff1d" w:cs="Times New Roman"/>
          <w:color w:val="231F20"/>
          <w:sz w:val="83"/>
          <w:szCs w:val="83"/>
        </w:rPr>
        <w:t>de sucre que nous consommons quotidiennement.</w:t>
      </w:r>
    </w:p>
    <w:p w:rsidR="00383033" w:rsidRPr="00383033" w:rsidRDefault="00383033" w:rsidP="00383033">
      <w:pPr>
        <w:spacing w:before="0" w:after="0" w:line="0" w:lineRule="auto"/>
        <w:rPr>
          <w:rFonts w:ascii="ff27" w:eastAsia="Times New Roman" w:hAnsi="ff27" w:cs="Times New Roman"/>
          <w:color w:val="F03E1E"/>
          <w:sz w:val="90"/>
          <w:szCs w:val="90"/>
        </w:rPr>
      </w:pPr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 xml:space="preserve"> Comment déterminer le pourcentage massique </w:t>
      </w:r>
    </w:p>
    <w:p w:rsidR="004E6F9F" w:rsidRPr="00BF42A1" w:rsidRDefault="00383033" w:rsidP="00BF42A1">
      <w:pPr>
        <w:spacing w:before="0" w:after="0" w:line="0" w:lineRule="auto"/>
        <w:rPr>
          <w:rFonts w:ascii="ff27" w:eastAsia="Times New Roman" w:hAnsi="ff27" w:cs="Times New Roman"/>
          <w:color w:val="F03E1E"/>
          <w:sz w:val="90"/>
          <w:szCs w:val="90"/>
        </w:rPr>
      </w:pPr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 xml:space="preserve">et la masse de saccharose présent dans un </w:t>
      </w:r>
      <w:proofErr w:type="spellStart"/>
      <w:r w:rsidRPr="00383033">
        <w:rPr>
          <w:rFonts w:ascii="ff27" w:eastAsia="Times New Roman" w:hAnsi="ff27" w:cs="Times New Roman"/>
          <w:color w:val="F03E1E"/>
          <w:sz w:val="90"/>
          <w:szCs w:val="90"/>
        </w:rPr>
        <w:t>sod</w:t>
      </w:r>
      <w:proofErr w:type="spellEnd"/>
    </w:p>
    <w:p w:rsidR="004E6F9F" w:rsidRPr="004E6F9F" w:rsidRDefault="004E6F9F" w:rsidP="004E6F9F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0621"/>
      </w:tblGrid>
      <w:tr w:rsidR="004E6F9F" w:rsidTr="009B26A3">
        <w:tc>
          <w:tcPr>
            <w:tcW w:w="10740" w:type="dxa"/>
          </w:tcPr>
          <w:p w:rsidR="009B26A3" w:rsidRDefault="004E6F9F" w:rsidP="009B26A3">
            <w:pPr>
              <w:pStyle w:val="Sansinterligne"/>
            </w:pPr>
            <w:r>
              <w:t>Questions</w:t>
            </w:r>
          </w:p>
        </w:tc>
      </w:tr>
      <w:tr w:rsidR="004E6F9F" w:rsidTr="009B26A3">
        <w:tc>
          <w:tcPr>
            <w:tcW w:w="10740" w:type="dxa"/>
          </w:tcPr>
          <w:p w:rsidR="00122FC6" w:rsidRDefault="00122FC6" w:rsidP="00122FC6">
            <w:pPr>
              <w:pStyle w:val="Paragraphedeliste"/>
              <w:numPr>
                <w:ilvl w:val="0"/>
                <w:numId w:val="27"/>
              </w:numPr>
            </w:pPr>
            <w:r>
              <w:t>Grâce aux documents à disposition, imaginer une méthode (avec un protocole expérimental) qui permettra de déterminer le pourcentage massique de saccharose contenu dans une bouteille de Coca cola.</w:t>
            </w:r>
          </w:p>
          <w:p w:rsidR="00122FC6" w:rsidRDefault="00122FC6" w:rsidP="00122FC6">
            <w:pPr>
              <w:pStyle w:val="Paragraphedeliste"/>
              <w:numPr>
                <w:ilvl w:val="0"/>
                <w:numId w:val="27"/>
              </w:numPr>
            </w:pPr>
            <w:r>
              <w:t>Appeler le professeur pour vérification.</w:t>
            </w:r>
          </w:p>
          <w:p w:rsidR="00122FC6" w:rsidRDefault="00122FC6" w:rsidP="00122FC6">
            <w:pPr>
              <w:pStyle w:val="Paragraphedeliste"/>
              <w:numPr>
                <w:ilvl w:val="0"/>
                <w:numId w:val="27"/>
              </w:numPr>
            </w:pPr>
            <w:r>
              <w:t xml:space="preserve">Mettre en œuvre ce protocole. </w:t>
            </w:r>
          </w:p>
          <w:p w:rsidR="00122FC6" w:rsidRDefault="00D706DC" w:rsidP="00122FC6">
            <w:pPr>
              <w:pStyle w:val="Paragraphedeliste"/>
              <w:numPr>
                <w:ilvl w:val="0"/>
                <w:numId w:val="27"/>
              </w:numPr>
            </w:pPr>
            <w:r>
              <w:t xml:space="preserve">Lister les résultats de l’expérience : </w:t>
            </w:r>
          </w:p>
          <w:p w:rsidR="00D706DC" w:rsidRDefault="00D706DC" w:rsidP="00D706DC">
            <w:pPr>
              <w:pStyle w:val="Paragraphedeliste"/>
            </w:pPr>
            <w:r>
              <w:t>-un tableau</w:t>
            </w:r>
          </w:p>
          <w:p w:rsidR="00D706DC" w:rsidRDefault="00D706DC" w:rsidP="00D706DC">
            <w:pPr>
              <w:pStyle w:val="Paragraphedeliste"/>
            </w:pPr>
            <w:r>
              <w:t>-un graphique</w:t>
            </w:r>
          </w:p>
          <w:p w:rsidR="00D706DC" w:rsidRDefault="00D706DC" w:rsidP="00D706DC">
            <w:pPr>
              <w:pStyle w:val="Paragraphedeliste"/>
            </w:pPr>
            <w:r>
              <w:t>Sont attendus.</w:t>
            </w:r>
          </w:p>
          <w:p w:rsidR="00D706DC" w:rsidRPr="00122FC6" w:rsidRDefault="005022E0" w:rsidP="00D706DC">
            <w:pPr>
              <w:pStyle w:val="Paragraphedeliste"/>
              <w:numPr>
                <w:ilvl w:val="0"/>
                <w:numId w:val="27"/>
              </w:numPr>
            </w:pPr>
            <w:r>
              <w:t>Répondre à la problématique, en comparant les indications sur la bouteille de Coca et votre résultat.</w:t>
            </w:r>
          </w:p>
        </w:tc>
      </w:tr>
    </w:tbl>
    <w:p w:rsidR="009B26A3" w:rsidRDefault="009B26A3" w:rsidP="009B26A3"/>
    <w:p w:rsidR="005E2208" w:rsidRDefault="005E2208" w:rsidP="009B26A3"/>
    <w:p w:rsidR="005E2208" w:rsidRDefault="005E2208" w:rsidP="009B26A3"/>
    <w:p w:rsidR="005E2208" w:rsidRDefault="005E2208" w:rsidP="009B26A3"/>
    <w:p w:rsidR="005E2208" w:rsidRDefault="005E2208" w:rsidP="009B26A3"/>
    <w:p w:rsidR="005E2208" w:rsidRPr="009B26A3" w:rsidRDefault="005E2208" w:rsidP="009B26A3"/>
    <w:sectPr w:rsidR="005E2208" w:rsidRPr="009B26A3" w:rsidSect="009B26A3">
      <w:headerReference w:type="default" r:id="rId11"/>
      <w:footerReference w:type="default" r:id="rId12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642C" w:rsidRDefault="009F642C" w:rsidP="00A5044E">
      <w:pPr>
        <w:spacing w:after="0"/>
      </w:pPr>
      <w:r>
        <w:separator/>
      </w:r>
    </w:p>
  </w:endnote>
  <w:endnote w:type="continuationSeparator" w:id="0">
    <w:p w:rsidR="009F642C" w:rsidRDefault="009F642C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ff1d">
    <w:altName w:val="Cambria"/>
    <w:panose1 w:val="020B0604020202020204"/>
    <w:charset w:val="00"/>
    <w:family w:val="roman"/>
    <w:notTrueType/>
    <w:pitch w:val="default"/>
  </w:font>
  <w:font w:name="ff27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642C" w:rsidRDefault="009F642C" w:rsidP="00A5044E">
      <w:pPr>
        <w:spacing w:after="0"/>
      </w:pPr>
      <w:r>
        <w:separator/>
      </w:r>
    </w:p>
  </w:footnote>
  <w:footnote w:type="continuationSeparator" w:id="0">
    <w:p w:rsidR="009F642C" w:rsidRDefault="009F642C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36133F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F6E99"/>
    <w:multiLevelType w:val="hybridMultilevel"/>
    <w:tmpl w:val="7C6222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7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8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6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3"/>
  </w:num>
  <w:num w:numId="3">
    <w:abstractNumId w:val="12"/>
  </w:num>
  <w:num w:numId="4">
    <w:abstractNumId w:val="20"/>
  </w:num>
  <w:num w:numId="5">
    <w:abstractNumId w:val="4"/>
  </w:num>
  <w:num w:numId="6">
    <w:abstractNumId w:val="1"/>
  </w:num>
  <w:num w:numId="7">
    <w:abstractNumId w:val="0"/>
  </w:num>
  <w:num w:numId="8">
    <w:abstractNumId w:val="7"/>
  </w:num>
  <w:num w:numId="9">
    <w:abstractNumId w:val="6"/>
  </w:num>
  <w:num w:numId="10">
    <w:abstractNumId w:val="26"/>
  </w:num>
  <w:num w:numId="11">
    <w:abstractNumId w:val="18"/>
  </w:num>
  <w:num w:numId="12">
    <w:abstractNumId w:val="22"/>
  </w:num>
  <w:num w:numId="13">
    <w:abstractNumId w:val="11"/>
  </w:num>
  <w:num w:numId="14">
    <w:abstractNumId w:val="16"/>
  </w:num>
  <w:num w:numId="15">
    <w:abstractNumId w:val="8"/>
  </w:num>
  <w:num w:numId="16">
    <w:abstractNumId w:val="14"/>
  </w:num>
  <w:num w:numId="17">
    <w:abstractNumId w:val="15"/>
  </w:num>
  <w:num w:numId="18">
    <w:abstractNumId w:val="2"/>
  </w:num>
  <w:num w:numId="19">
    <w:abstractNumId w:val="9"/>
  </w:num>
  <w:num w:numId="20">
    <w:abstractNumId w:val="24"/>
  </w:num>
  <w:num w:numId="21">
    <w:abstractNumId w:val="19"/>
  </w:num>
  <w:num w:numId="22">
    <w:abstractNumId w:val="5"/>
  </w:num>
  <w:num w:numId="23">
    <w:abstractNumId w:val="13"/>
  </w:num>
  <w:num w:numId="24">
    <w:abstractNumId w:val="10"/>
  </w:num>
  <w:num w:numId="25">
    <w:abstractNumId w:val="25"/>
  </w:num>
  <w:num w:numId="26">
    <w:abstractNumId w:val="17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9F"/>
    <w:rsid w:val="00032164"/>
    <w:rsid w:val="00077F99"/>
    <w:rsid w:val="000A2F15"/>
    <w:rsid w:val="000E1E68"/>
    <w:rsid w:val="000E295F"/>
    <w:rsid w:val="000E5EB4"/>
    <w:rsid w:val="000F7010"/>
    <w:rsid w:val="00106ED3"/>
    <w:rsid w:val="00122FC6"/>
    <w:rsid w:val="0013291E"/>
    <w:rsid w:val="00153238"/>
    <w:rsid w:val="00171EA4"/>
    <w:rsid w:val="001968A9"/>
    <w:rsid w:val="001B3BCC"/>
    <w:rsid w:val="001D0AB5"/>
    <w:rsid w:val="002006E2"/>
    <w:rsid w:val="00211E6A"/>
    <w:rsid w:val="002430FC"/>
    <w:rsid w:val="002451D2"/>
    <w:rsid w:val="002479B2"/>
    <w:rsid w:val="00260FE9"/>
    <w:rsid w:val="00297561"/>
    <w:rsid w:val="002A18E7"/>
    <w:rsid w:val="002C5EB3"/>
    <w:rsid w:val="002D043E"/>
    <w:rsid w:val="002D7E93"/>
    <w:rsid w:val="002E3092"/>
    <w:rsid w:val="00311F92"/>
    <w:rsid w:val="0036133F"/>
    <w:rsid w:val="00383033"/>
    <w:rsid w:val="003913FA"/>
    <w:rsid w:val="00394897"/>
    <w:rsid w:val="003A0C14"/>
    <w:rsid w:val="003A14B8"/>
    <w:rsid w:val="003B44C0"/>
    <w:rsid w:val="003D2605"/>
    <w:rsid w:val="0040549F"/>
    <w:rsid w:val="00410049"/>
    <w:rsid w:val="00442E2F"/>
    <w:rsid w:val="00444D31"/>
    <w:rsid w:val="004546D7"/>
    <w:rsid w:val="004673FC"/>
    <w:rsid w:val="004B0FE4"/>
    <w:rsid w:val="004C5FCA"/>
    <w:rsid w:val="004E6F9F"/>
    <w:rsid w:val="004F217D"/>
    <w:rsid w:val="004F6794"/>
    <w:rsid w:val="005022E0"/>
    <w:rsid w:val="00513001"/>
    <w:rsid w:val="005275DE"/>
    <w:rsid w:val="005471DF"/>
    <w:rsid w:val="00550352"/>
    <w:rsid w:val="00571B2B"/>
    <w:rsid w:val="00572D04"/>
    <w:rsid w:val="005C6D60"/>
    <w:rsid w:val="005D0A76"/>
    <w:rsid w:val="005D2749"/>
    <w:rsid w:val="005D70ED"/>
    <w:rsid w:val="005E03EB"/>
    <w:rsid w:val="005E2208"/>
    <w:rsid w:val="005E5A17"/>
    <w:rsid w:val="005E60A1"/>
    <w:rsid w:val="005E6CF3"/>
    <w:rsid w:val="00601B5C"/>
    <w:rsid w:val="006038D7"/>
    <w:rsid w:val="006511C3"/>
    <w:rsid w:val="006559A7"/>
    <w:rsid w:val="00685656"/>
    <w:rsid w:val="006943EF"/>
    <w:rsid w:val="00695FF4"/>
    <w:rsid w:val="006A04C2"/>
    <w:rsid w:val="006A351A"/>
    <w:rsid w:val="006A3AA3"/>
    <w:rsid w:val="006B0EBD"/>
    <w:rsid w:val="006B6A0B"/>
    <w:rsid w:val="006D7A75"/>
    <w:rsid w:val="0070552B"/>
    <w:rsid w:val="007064F7"/>
    <w:rsid w:val="00736158"/>
    <w:rsid w:val="007557BB"/>
    <w:rsid w:val="00772EAA"/>
    <w:rsid w:val="007734BC"/>
    <w:rsid w:val="007A751A"/>
    <w:rsid w:val="007B5992"/>
    <w:rsid w:val="007F01C9"/>
    <w:rsid w:val="007F2C93"/>
    <w:rsid w:val="00805058"/>
    <w:rsid w:val="008152F9"/>
    <w:rsid w:val="00827037"/>
    <w:rsid w:val="00893437"/>
    <w:rsid w:val="008A3793"/>
    <w:rsid w:val="008E1E7D"/>
    <w:rsid w:val="00904342"/>
    <w:rsid w:val="009066D3"/>
    <w:rsid w:val="009103DB"/>
    <w:rsid w:val="00915A10"/>
    <w:rsid w:val="00921789"/>
    <w:rsid w:val="00925E05"/>
    <w:rsid w:val="00946220"/>
    <w:rsid w:val="00961E3D"/>
    <w:rsid w:val="009813F1"/>
    <w:rsid w:val="00984734"/>
    <w:rsid w:val="00995AAF"/>
    <w:rsid w:val="009A553C"/>
    <w:rsid w:val="009B26A3"/>
    <w:rsid w:val="009B5A07"/>
    <w:rsid w:val="009D5FB3"/>
    <w:rsid w:val="009F34C5"/>
    <w:rsid w:val="009F642C"/>
    <w:rsid w:val="00A112B3"/>
    <w:rsid w:val="00A378B0"/>
    <w:rsid w:val="00A5044E"/>
    <w:rsid w:val="00A75C11"/>
    <w:rsid w:val="00A805BF"/>
    <w:rsid w:val="00A96091"/>
    <w:rsid w:val="00AA7BC3"/>
    <w:rsid w:val="00AC0337"/>
    <w:rsid w:val="00AD6FE1"/>
    <w:rsid w:val="00B63A48"/>
    <w:rsid w:val="00B63BE1"/>
    <w:rsid w:val="00B80AA3"/>
    <w:rsid w:val="00B83758"/>
    <w:rsid w:val="00B93844"/>
    <w:rsid w:val="00BA30A0"/>
    <w:rsid w:val="00BA7C54"/>
    <w:rsid w:val="00BB1BD6"/>
    <w:rsid w:val="00BD53D1"/>
    <w:rsid w:val="00BD7B50"/>
    <w:rsid w:val="00BE1734"/>
    <w:rsid w:val="00BF42A1"/>
    <w:rsid w:val="00C308AC"/>
    <w:rsid w:val="00C44A54"/>
    <w:rsid w:val="00C73FD8"/>
    <w:rsid w:val="00CA205C"/>
    <w:rsid w:val="00CB5BF9"/>
    <w:rsid w:val="00CD3963"/>
    <w:rsid w:val="00D067C5"/>
    <w:rsid w:val="00D31BDD"/>
    <w:rsid w:val="00D34771"/>
    <w:rsid w:val="00D706DC"/>
    <w:rsid w:val="00D747A1"/>
    <w:rsid w:val="00D93C76"/>
    <w:rsid w:val="00DA28E4"/>
    <w:rsid w:val="00DB6F1F"/>
    <w:rsid w:val="00DC02B0"/>
    <w:rsid w:val="00DC691D"/>
    <w:rsid w:val="00DD3F44"/>
    <w:rsid w:val="00DE1BD1"/>
    <w:rsid w:val="00DE2BA5"/>
    <w:rsid w:val="00E1276A"/>
    <w:rsid w:val="00E23934"/>
    <w:rsid w:val="00E32DB3"/>
    <w:rsid w:val="00E374B0"/>
    <w:rsid w:val="00E443F6"/>
    <w:rsid w:val="00E76F2C"/>
    <w:rsid w:val="00EA4EC1"/>
    <w:rsid w:val="00EA7A5D"/>
    <w:rsid w:val="00EB3BB6"/>
    <w:rsid w:val="00EF6BEA"/>
    <w:rsid w:val="00F02CCC"/>
    <w:rsid w:val="00F057B5"/>
    <w:rsid w:val="00F25541"/>
    <w:rsid w:val="00F32000"/>
    <w:rsid w:val="00F47E7D"/>
    <w:rsid w:val="00F7340E"/>
    <w:rsid w:val="00F770C4"/>
    <w:rsid w:val="00F80BB2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FCB41B"/>
  <w15:docId w15:val="{A614B910-43EF-2A44-809F-003AB7F1B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character" w:customStyle="1" w:styleId="a">
    <w:name w:val="_"/>
    <w:basedOn w:val="Policepardfaut"/>
    <w:rsid w:val="004E6F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0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1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5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9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9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3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3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3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6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3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5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1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6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94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0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7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4375B0-6B87-084A-9540-E011BCDAA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1</TotalTime>
  <Pages>2</Pages>
  <Words>550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3</cp:revision>
  <cp:lastPrinted>2019-10-14T11:23:00Z</cp:lastPrinted>
  <dcterms:created xsi:type="dcterms:W3CDTF">2019-10-14T11:23:00Z</dcterms:created>
  <dcterms:modified xsi:type="dcterms:W3CDTF">2019-10-14T11:23:00Z</dcterms:modified>
</cp:coreProperties>
</file>