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pPr>
      <w:r>
        <w:rPr/>
        <w:pict>
          <v:group style="position:absolute;margin-left:36pt;margin-top:2.233996pt;width:34pt;height:34pt;mso-position-horizontal-relative:page;mso-position-vertical-relative:paragraph;z-index:15730688" coordorigin="720,45" coordsize="680,680">
            <v:rect style="position:absolute;left:720;top:44;width:680;height:680" filled="true" fillcolor="#5c6f3a" stroked="false">
              <v:fill type="solid"/>
            </v:rect>
            <v:shape style="position:absolute;left:809;top:86;width:500;height:596" coordorigin="810,86" coordsize="500,596" path="m868,240l847,244,830,256,818,274,814,294,817,312,825,328,837,340,852,346,852,576,835,582,822,594,813,610,810,628,814,650,825,668,843,678,864,682,881,680,896,672,908,660,914,648,853,648,844,640,844,618,853,610,914,610,909,596,899,586,887,580,887,346,901,338,912,326,918,314,857,314,848,306,848,284,857,276,918,276,918,274,906,256,889,244,868,240xm986,644l949,644,957,660,969,672,984,680,1001,682,1022,678,1039,668,1051,650,1051,648,991,648,986,644xm1130,574l1109,580,1091,590,1080,608,1076,628,1080,650,1091,668,1109,678,1130,682,1147,680,1162,672,1174,660,1180,648,1119,648,1110,640,1110,618,1119,610,1180,610,1172,596,1161,584,1146,578,1130,574xm1240,644l1204,644,1211,660,1223,672,1238,680,1255,682,1276,678,1294,668,1305,650,1306,648,1245,648,1240,644xm991,610l874,610,883,618,883,640,874,648,914,648,915,644,986,644,982,640,982,618,991,610xm1011,574l1001,574,985,578,970,584,959,596,951,610,1012,610,1020,618,1020,640,1012,648,1051,648,1055,628,1055,622,1054,616,1052,610,1080,582,1029,582,1021,578,1011,574xm1245,610l1140,610,1149,618,1149,640,1140,648,1180,648,1181,644,1240,644,1236,640,1236,618,1245,610xm1251,436l1230,440,1213,452,1202,470,1197,490,1200,508,1207,522,1218,534,1232,542,1232,580,1220,586,1210,596,1205,610,1266,610,1275,618,1275,640,1266,648,1306,648,1309,628,1306,610,1297,594,1284,582,1267,576,1267,542,1282,534,1294,524,1302,510,1241,510,1232,502,1232,480,1241,472,1302,472,1301,470,1290,452,1272,440,1251,436xm1130,436l1109,440,1091,452,1080,470,1076,490,1076,504,1080,516,1088,524,1029,582,1080,582,1118,544,1130,544,1151,540,1168,528,1179,512,1180,510,1119,510,1110,502,1110,480,1119,472,1180,472,1179,470,1168,452,1151,440,1130,436xm1001,240l980,244,963,256,951,274,947,294,950,312,957,326,969,338,983,346,983,440,969,448,957,458,950,474,947,490,951,512,963,528,980,540,1001,544,1022,540,1039,528,1051,512,1051,510,991,510,982,502,982,480,991,472,1052,472,1045,458,1033,446,1018,440,1018,410,1180,410,1215,376,1018,376,1018,346,1033,338,1045,326,1051,314,991,314,982,306,982,284,991,276,1051,276,1051,274,1039,256,1022,244,1001,240xm1052,472l1012,472,1020,480,1020,502,1012,510,1051,510,1055,490,1053,474,1052,472xm1180,472l1140,472,1149,480,1149,502,1140,510,1180,510,1184,490,1180,472xm1302,472l1262,472,1271,480,1271,502,1262,510,1302,510,1303,508,1305,490,1302,472xm1240,158l1202,158,1207,168,1214,178,1223,186,1233,190,1233,308,1166,376,1215,376,1267,324,1267,192,1283,186,1296,174,1303,160,1243,160,1240,158xm1024,156l974,156,1081,262,1075,272,1071,282,1071,294,1075,316,1087,332,1104,344,1125,348,1146,344,1163,332,1175,316,1175,314,1114,314,1106,306,1106,284,1114,276,1175,276,1175,274,1163,256,1146,244,1135,242,1110,242,1024,156xm918,276l878,276,887,284,887,306,878,314,918,314,919,312,922,294,918,276xm1051,276l1012,276,1020,284,1020,306,1012,314,1051,314,1053,312,1055,294,1051,276xm1175,276l1135,276,1144,284,1144,306,1135,314,1175,314,1179,294,1175,276xm1125,240l1120,240,1115,242,1135,242,1125,240xm868,86l847,90,829,102,818,120,814,140,818,162,829,178,847,190,868,194,885,192,901,184,912,172,918,160,857,160,848,152,848,130,857,122,990,122,988,120,918,120,910,108,898,96,884,90,868,86xm1125,86l1104,90,1087,102,1075,120,1071,140,1075,162,1087,178,1104,190,1125,194,1142,192,1157,184,1168,172,1175,160,1114,160,1106,152,1106,130,1114,122,1175,122,1168,108,1157,98,1142,90,1125,86xm990,122l878,122,887,130,887,152,878,160,918,160,920,156,1024,156,990,122xm1175,122l1135,122,1144,130,1144,152,1135,160,1175,160,1176,158,1240,158,1234,152,1234,130,1240,124,1176,124,1175,122xm1303,122l1264,122,1272,130,1272,152,1264,160,1303,160,1304,158,1307,140,1303,122xm1253,86l1236,90,1221,98,1210,108,1202,124,1240,124,1243,122,1303,122,1303,120,1291,102,1274,90,1253,86xe" filled="true" fillcolor="#b4c065" stroked="false">
              <v:path arrowok="t"/>
              <v:fill type="solid"/>
            </v:shape>
            <w10:wrap type="none"/>
          </v:group>
        </w:pict>
      </w:r>
      <w:r>
        <w:rPr/>
        <w:pict>
          <v:group style="position:absolute;margin-left:516.917480pt;margin-top:8.083138pt;width:41.6pt;height:27.4pt;mso-position-horizontal-relative:page;mso-position-vertical-relative:paragraph;z-index:15731200" coordorigin="10338,162" coordsize="832,548">
            <v:shape style="position:absolute;left:10338;top:161;width:832;height:548" type="#_x0000_t75" stroked="false">
              <v:imagedata r:id="rId5" o:title=""/>
            </v:shape>
            <v:shape style="position:absolute;left:10427;top:346;width:200;height:184" type="#_x0000_t75" stroked="false">
              <v:imagedata r:id="rId6" o:title=""/>
            </v:shape>
            <v:shape style="position:absolute;left:10658;top:346;width:163;height:184" type="#_x0000_t75" stroked="false">
              <v:imagedata r:id="rId7" o:title=""/>
            </v:shape>
            <v:shape style="position:absolute;left:10845;top:346;width:234;height:184" type="#_x0000_t75" stroked="false">
              <v:imagedata r:id="rId8" o:title=""/>
            </v:shape>
            <v:shape style="position:absolute;left:10742;top:306;width:425;height:403" type="#_x0000_t75" stroked="false">
              <v:imagedata r:id="rId9" o:title=""/>
            </v:shape>
            <v:shape style="position:absolute;left:10341;top:165;width:425;height:403" type="#_x0000_t75" stroked="false">
              <v:imagedata r:id="rId10" o:title=""/>
            </v:shape>
            <w10:wrap type="none"/>
          </v:group>
        </w:pict>
      </w:r>
      <w:hyperlink r:id="rId11">
        <w:r>
          <w:rPr>
            <w:color w:val="5C6F3A"/>
          </w:rPr>
          <w:t>electronics</w:t>
        </w:r>
      </w:hyperlink>
    </w:p>
    <w:p>
      <w:pPr>
        <w:pStyle w:val="BodyText"/>
        <w:spacing w:before="3"/>
        <w:rPr>
          <w:rFonts w:ascii="Times New Roman"/>
          <w:b/>
          <w:i/>
          <w:sz w:val="15"/>
        </w:rPr>
      </w:pPr>
      <w:r>
        <w:rPr/>
        <w:pict>
          <v:shape style="position:absolute;margin-left:36pt;margin-top:10.953051pt;width:523.3pt;height:.1pt;mso-position-horizontal-relative:page;mso-position-vertical-relative:paragraph;z-index:-15728640;mso-wrap-distance-left:0;mso-wrap-distance-right:0" coordorigin="720,219" coordsize="10466,0" path="m720,219l11186,219e" filled="false" stroked="true" strokeweight=".398pt" strokecolor="#000000">
            <v:path arrowok="t"/>
            <v:stroke dashstyle="solid"/>
            <w10:wrap type="topAndBottom"/>
          </v:shape>
        </w:pict>
      </w:r>
    </w:p>
    <w:p>
      <w:pPr>
        <w:pStyle w:val="BodyText"/>
        <w:spacing w:before="10"/>
        <w:rPr>
          <w:rFonts w:ascii="Times New Roman"/>
          <w:b/>
          <w:i/>
          <w:sz w:val="14"/>
        </w:rPr>
      </w:pPr>
    </w:p>
    <w:p>
      <w:pPr>
        <w:spacing w:line="239" w:lineRule="exact" w:before="78"/>
        <w:ind w:left="113" w:right="0" w:firstLine="0"/>
        <w:jc w:val="left"/>
        <w:rPr>
          <w:rFonts w:ascii="Palatino Linotype"/>
          <w:i/>
          <w:sz w:val="20"/>
        </w:rPr>
      </w:pPr>
      <w:r>
        <w:rPr>
          <w:rFonts w:ascii="Palatino Linotype"/>
          <w:i/>
          <w:sz w:val="20"/>
        </w:rPr>
        <w:t>Review</w:t>
      </w:r>
    </w:p>
    <w:p>
      <w:pPr>
        <w:spacing w:line="187" w:lineRule="auto" w:before="52"/>
        <w:ind w:left="120" w:right="0" w:firstLine="0"/>
        <w:jc w:val="left"/>
        <w:rPr>
          <w:rFonts w:ascii="Palatino Linotype"/>
          <w:b/>
          <w:sz w:val="36"/>
        </w:rPr>
      </w:pPr>
      <w:r>
        <w:rPr>
          <w:rFonts w:ascii="Palatino Linotype"/>
          <w:b/>
          <w:sz w:val="36"/>
        </w:rPr>
        <w:t>Security</w:t>
      </w:r>
      <w:r>
        <w:rPr>
          <w:rFonts w:ascii="Palatino Linotype"/>
          <w:b/>
          <w:spacing w:val="-15"/>
          <w:sz w:val="36"/>
        </w:rPr>
        <w:t> </w:t>
      </w:r>
      <w:r>
        <w:rPr>
          <w:rFonts w:ascii="Palatino Linotype"/>
          <w:b/>
          <w:sz w:val="36"/>
        </w:rPr>
        <w:t>Issues</w:t>
      </w:r>
      <w:r>
        <w:rPr>
          <w:rFonts w:ascii="Palatino Linotype"/>
          <w:b/>
          <w:spacing w:val="-14"/>
          <w:sz w:val="36"/>
        </w:rPr>
        <w:t> </w:t>
      </w:r>
      <w:r>
        <w:rPr>
          <w:rFonts w:ascii="Palatino Linotype"/>
          <w:b/>
          <w:sz w:val="36"/>
        </w:rPr>
        <w:t>with</w:t>
      </w:r>
      <w:r>
        <w:rPr>
          <w:rFonts w:ascii="Palatino Linotype"/>
          <w:b/>
          <w:spacing w:val="-14"/>
          <w:sz w:val="36"/>
        </w:rPr>
        <w:t> </w:t>
      </w:r>
      <w:r>
        <w:rPr>
          <w:rFonts w:ascii="Palatino Linotype"/>
          <w:b/>
          <w:sz w:val="36"/>
        </w:rPr>
        <w:t>In-Vehicle</w:t>
      </w:r>
      <w:r>
        <w:rPr>
          <w:rFonts w:ascii="Palatino Linotype"/>
          <w:b/>
          <w:spacing w:val="-15"/>
          <w:sz w:val="36"/>
        </w:rPr>
        <w:t> </w:t>
      </w:r>
      <w:r>
        <w:rPr>
          <w:rFonts w:ascii="Palatino Linotype"/>
          <w:b/>
          <w:sz w:val="36"/>
        </w:rPr>
        <w:t>Networks,</w:t>
      </w:r>
      <w:r>
        <w:rPr>
          <w:rFonts w:ascii="Palatino Linotype"/>
          <w:b/>
          <w:spacing w:val="-14"/>
          <w:sz w:val="36"/>
        </w:rPr>
        <w:t> </w:t>
      </w:r>
      <w:r>
        <w:rPr>
          <w:rFonts w:ascii="Palatino Linotype"/>
          <w:b/>
          <w:sz w:val="36"/>
        </w:rPr>
        <w:t>and</w:t>
      </w:r>
      <w:r>
        <w:rPr>
          <w:rFonts w:ascii="Palatino Linotype"/>
          <w:b/>
          <w:spacing w:val="-14"/>
          <w:sz w:val="36"/>
        </w:rPr>
        <w:t> </w:t>
      </w:r>
      <w:r>
        <w:rPr>
          <w:rFonts w:ascii="Palatino Linotype"/>
          <w:b/>
          <w:sz w:val="36"/>
        </w:rPr>
        <w:t>Enhanced</w:t>
      </w:r>
      <w:r>
        <w:rPr>
          <w:rFonts w:ascii="Palatino Linotype"/>
          <w:b/>
          <w:spacing w:val="-87"/>
          <w:sz w:val="36"/>
        </w:rPr>
        <w:t> </w:t>
      </w:r>
      <w:r>
        <w:rPr>
          <w:rFonts w:ascii="Palatino Linotype"/>
          <w:b/>
          <w:sz w:val="36"/>
        </w:rPr>
        <w:t>Countermeasures</w:t>
      </w:r>
      <w:r>
        <w:rPr>
          <w:rFonts w:ascii="Palatino Linotype"/>
          <w:b/>
          <w:spacing w:val="-2"/>
          <w:sz w:val="36"/>
        </w:rPr>
        <w:t> </w:t>
      </w:r>
      <w:r>
        <w:rPr>
          <w:rFonts w:ascii="Palatino Linotype"/>
          <w:b/>
          <w:sz w:val="36"/>
        </w:rPr>
        <w:t>Based</w:t>
      </w:r>
      <w:r>
        <w:rPr>
          <w:rFonts w:ascii="Palatino Linotype"/>
          <w:b/>
          <w:spacing w:val="-1"/>
          <w:sz w:val="36"/>
        </w:rPr>
        <w:t> </w:t>
      </w:r>
      <w:r>
        <w:rPr>
          <w:rFonts w:ascii="Palatino Linotype"/>
          <w:b/>
          <w:sz w:val="36"/>
        </w:rPr>
        <w:t>on</w:t>
      </w:r>
      <w:r>
        <w:rPr>
          <w:rFonts w:ascii="Palatino Linotype"/>
          <w:b/>
          <w:spacing w:val="-2"/>
          <w:sz w:val="36"/>
        </w:rPr>
        <w:t> </w:t>
      </w:r>
      <w:r>
        <w:rPr>
          <w:rFonts w:ascii="Palatino Linotype"/>
          <w:b/>
          <w:sz w:val="36"/>
        </w:rPr>
        <w:t>Blockchain</w:t>
      </w:r>
    </w:p>
    <w:p>
      <w:pPr>
        <w:pStyle w:val="Heading1"/>
        <w:tabs>
          <w:tab w:pos="3654" w:val="left" w:leader="none"/>
        </w:tabs>
        <w:spacing w:before="257"/>
        <w:ind w:left="120" w:firstLine="0"/>
      </w:pPr>
      <w:r>
        <w:rPr/>
        <w:drawing>
          <wp:anchor distT="0" distB="0" distL="0" distR="0" allowOverlap="1" layoutInCell="1" locked="0" behindDoc="1" simplePos="0" relativeHeight="486743040">
            <wp:simplePos x="0" y="0"/>
            <wp:positionH relativeFrom="page">
              <wp:posOffset>2554985</wp:posOffset>
            </wp:positionH>
            <wp:positionV relativeFrom="paragraph">
              <wp:posOffset>192440</wp:posOffset>
            </wp:positionV>
            <wp:extent cx="115198" cy="115198"/>
            <wp:effectExtent l="0" t="0" r="0" b="0"/>
            <wp:wrapNone/>
            <wp:docPr id="1" name="image7.png"/>
            <wp:cNvGraphicFramePr>
              <a:graphicFrameLocks noChangeAspect="1"/>
            </wp:cNvGraphicFramePr>
            <a:graphic>
              <a:graphicData uri="http://schemas.openxmlformats.org/drawingml/2006/picture">
                <pic:pic>
                  <pic:nvPicPr>
                    <pic:cNvPr id="2" name="image7.png"/>
                    <pic:cNvPicPr/>
                  </pic:nvPicPr>
                  <pic:blipFill>
                    <a:blip r:embed="rId12" cstate="print"/>
                    <a:stretch>
                      <a:fillRect/>
                    </a:stretch>
                  </pic:blipFill>
                  <pic:spPr>
                    <a:xfrm>
                      <a:off x="0" y="0"/>
                      <a:ext cx="115198" cy="115198"/>
                    </a:xfrm>
                    <a:prstGeom prst="rect">
                      <a:avLst/>
                    </a:prstGeom>
                  </pic:spPr>
                </pic:pic>
              </a:graphicData>
            </a:graphic>
          </wp:anchor>
        </w:drawing>
      </w:r>
      <w:r>
        <w:rPr/>
        <w:drawing>
          <wp:anchor distT="0" distB="0" distL="0" distR="0" allowOverlap="1" layoutInCell="1" locked="0" behindDoc="0" simplePos="0" relativeHeight="15732224">
            <wp:simplePos x="0" y="0"/>
            <wp:positionH relativeFrom="page">
              <wp:posOffset>4119778</wp:posOffset>
            </wp:positionH>
            <wp:positionV relativeFrom="paragraph">
              <wp:posOffset>192440</wp:posOffset>
            </wp:positionV>
            <wp:extent cx="115198" cy="115198"/>
            <wp:effectExtent l="0" t="0" r="0" b="0"/>
            <wp:wrapNone/>
            <wp:docPr id="3" name="image8.png"/>
            <wp:cNvGraphicFramePr>
              <a:graphicFrameLocks noChangeAspect="1"/>
            </wp:cNvGraphicFramePr>
            <a:graphic>
              <a:graphicData uri="http://schemas.openxmlformats.org/drawingml/2006/picture">
                <pic:pic>
                  <pic:nvPicPr>
                    <pic:cNvPr id="4" name="image8.png"/>
                    <pic:cNvPicPr/>
                  </pic:nvPicPr>
                  <pic:blipFill>
                    <a:blip r:embed="rId13" cstate="print"/>
                    <a:stretch>
                      <a:fillRect/>
                    </a:stretch>
                  </pic:blipFill>
                  <pic:spPr>
                    <a:xfrm>
                      <a:off x="0" y="0"/>
                      <a:ext cx="115198" cy="115198"/>
                    </a:xfrm>
                    <a:prstGeom prst="rect">
                      <a:avLst/>
                    </a:prstGeom>
                  </pic:spPr>
                </pic:pic>
              </a:graphicData>
            </a:graphic>
          </wp:anchor>
        </w:drawing>
      </w:r>
      <w:r>
        <w:rPr/>
        <w:t>Narayan</w:t>
      </w:r>
      <w:r>
        <w:rPr>
          <w:spacing w:val="-1"/>
        </w:rPr>
        <w:t> </w:t>
      </w:r>
      <w:r>
        <w:rPr/>
        <w:t>Khatri</w:t>
      </w:r>
      <w:r>
        <w:rPr>
          <w:spacing w:val="-1"/>
        </w:rPr>
        <w:t> </w:t>
      </w:r>
      <w:r>
        <w:rPr>
          <w:position w:val="7"/>
          <w:sz w:val="15"/>
        </w:rPr>
        <w:t>1</w:t>
      </w:r>
      <w:r>
        <w:rPr/>
        <w:t>, Rakesh</w:t>
      </w:r>
      <w:r>
        <w:rPr>
          <w:spacing w:val="-1"/>
        </w:rPr>
        <w:t> </w:t>
      </w:r>
      <w:r>
        <w:rPr/>
        <w:t>Shrestha</w:t>
      </w:r>
      <w:r>
        <w:rPr>
          <w:spacing w:val="-1"/>
        </w:rPr>
        <w:t> </w:t>
      </w:r>
      <w:r>
        <w:rPr>
          <w:position w:val="7"/>
          <w:sz w:val="15"/>
        </w:rPr>
        <w:t>2</w:t>
        <w:tab/>
      </w:r>
      <w:r>
        <w:rPr/>
        <w:t>and</w:t>
      </w:r>
      <w:r>
        <w:rPr>
          <w:spacing w:val="-1"/>
        </w:rPr>
        <w:t> </w:t>
      </w:r>
      <w:r>
        <w:rPr/>
        <w:t>Seung</w:t>
      </w:r>
      <w:r>
        <w:rPr>
          <w:spacing w:val="-1"/>
        </w:rPr>
        <w:t> </w:t>
      </w:r>
      <w:r>
        <w:rPr/>
        <w:t>Yeob</w:t>
      </w:r>
      <w:r>
        <w:rPr>
          <w:spacing w:val="-2"/>
        </w:rPr>
        <w:t> </w:t>
      </w:r>
      <w:r>
        <w:rPr/>
        <w:t>Nam</w:t>
      </w:r>
      <w:r>
        <w:rPr>
          <w:spacing w:val="-1"/>
        </w:rPr>
        <w:t> </w:t>
      </w:r>
      <w:r>
        <w:rPr>
          <w:position w:val="7"/>
          <w:sz w:val="15"/>
        </w:rPr>
        <w:t>1,</w:t>
      </w:r>
      <w:r>
        <w:rPr/>
        <w:t>*</w:t>
      </w:r>
    </w:p>
    <w:p>
      <w:pPr>
        <w:pStyle w:val="BodyText"/>
        <w:spacing w:before="2"/>
        <w:rPr>
          <w:rFonts w:ascii="Palatino Linotype"/>
          <w:b/>
          <w:sz w:val="19"/>
        </w:rPr>
      </w:pPr>
    </w:p>
    <w:p>
      <w:pPr>
        <w:tabs>
          <w:tab w:pos="3014" w:val="left" w:leader="none"/>
        </w:tabs>
        <w:spacing w:line="276" w:lineRule="auto" w:before="97"/>
        <w:ind w:left="3016" w:right="1745" w:hanging="271"/>
        <w:jc w:val="left"/>
        <w:rPr>
          <w:sz w:val="16"/>
        </w:rPr>
      </w:pPr>
      <w:r>
        <w:rPr>
          <w:w w:val="105"/>
          <w:position w:val="6"/>
          <w:sz w:val="12"/>
        </w:rPr>
        <w:t>1</w:t>
        <w:tab/>
      </w:r>
      <w:r>
        <w:rPr>
          <w:w w:val="105"/>
          <w:sz w:val="16"/>
        </w:rPr>
        <w:t>Department</w:t>
      </w:r>
      <w:r>
        <w:rPr>
          <w:spacing w:val="-6"/>
          <w:w w:val="105"/>
          <w:sz w:val="16"/>
        </w:rPr>
        <w:t> </w:t>
      </w:r>
      <w:r>
        <w:rPr>
          <w:w w:val="105"/>
          <w:sz w:val="16"/>
        </w:rPr>
        <w:t>of</w:t>
      </w:r>
      <w:r>
        <w:rPr>
          <w:spacing w:val="-5"/>
          <w:w w:val="105"/>
          <w:sz w:val="16"/>
        </w:rPr>
        <w:t> </w:t>
      </w:r>
      <w:r>
        <w:rPr>
          <w:w w:val="105"/>
          <w:sz w:val="16"/>
        </w:rPr>
        <w:t>Information</w:t>
      </w:r>
      <w:r>
        <w:rPr>
          <w:spacing w:val="-5"/>
          <w:w w:val="105"/>
          <w:sz w:val="16"/>
        </w:rPr>
        <w:t> </w:t>
      </w:r>
      <w:r>
        <w:rPr>
          <w:w w:val="105"/>
          <w:sz w:val="16"/>
        </w:rPr>
        <w:t>and</w:t>
      </w:r>
      <w:r>
        <w:rPr>
          <w:spacing w:val="-6"/>
          <w:w w:val="105"/>
          <w:sz w:val="16"/>
        </w:rPr>
        <w:t> </w:t>
      </w:r>
      <w:r>
        <w:rPr>
          <w:w w:val="105"/>
          <w:sz w:val="16"/>
        </w:rPr>
        <w:t>Communication</w:t>
      </w:r>
      <w:r>
        <w:rPr>
          <w:spacing w:val="-5"/>
          <w:w w:val="105"/>
          <w:sz w:val="16"/>
        </w:rPr>
        <w:t> </w:t>
      </w:r>
      <w:r>
        <w:rPr>
          <w:w w:val="105"/>
          <w:sz w:val="16"/>
        </w:rPr>
        <w:t>Engineering,</w:t>
      </w:r>
      <w:r>
        <w:rPr>
          <w:spacing w:val="-5"/>
          <w:w w:val="105"/>
          <w:sz w:val="16"/>
        </w:rPr>
        <w:t> </w:t>
      </w:r>
      <w:r>
        <w:rPr>
          <w:w w:val="105"/>
          <w:sz w:val="16"/>
        </w:rPr>
        <w:t>Yeungnam</w:t>
      </w:r>
      <w:r>
        <w:rPr>
          <w:spacing w:val="-6"/>
          <w:w w:val="105"/>
          <w:sz w:val="16"/>
        </w:rPr>
        <w:t> </w:t>
      </w:r>
      <w:r>
        <w:rPr>
          <w:w w:val="105"/>
          <w:sz w:val="16"/>
        </w:rPr>
        <w:t>University,</w:t>
      </w:r>
      <w:r>
        <w:rPr>
          <w:spacing w:val="-34"/>
          <w:w w:val="105"/>
          <w:sz w:val="16"/>
        </w:rPr>
        <w:t> </w:t>
      </w:r>
      <w:r>
        <w:rPr>
          <w:w w:val="105"/>
          <w:sz w:val="16"/>
        </w:rPr>
        <w:t>Gyeongsan 38541,</w:t>
      </w:r>
      <w:r>
        <w:rPr>
          <w:spacing w:val="1"/>
          <w:w w:val="105"/>
          <w:sz w:val="16"/>
        </w:rPr>
        <w:t> </w:t>
      </w:r>
      <w:r>
        <w:rPr>
          <w:w w:val="105"/>
          <w:sz w:val="16"/>
        </w:rPr>
        <w:t>Korea; </w:t>
      </w:r>
      <w:hyperlink r:id="rId14">
        <w:r>
          <w:rPr>
            <w:w w:val="105"/>
            <w:sz w:val="16"/>
          </w:rPr>
          <w:t>narayankhatrig@ynu.ac.kr</w:t>
        </w:r>
      </w:hyperlink>
    </w:p>
    <w:p>
      <w:pPr>
        <w:tabs>
          <w:tab w:pos="3014" w:val="left" w:leader="none"/>
        </w:tabs>
        <w:spacing w:line="187" w:lineRule="exact" w:before="0"/>
        <w:ind w:left="2745" w:right="0" w:firstLine="0"/>
        <w:jc w:val="left"/>
        <w:rPr>
          <w:sz w:val="16"/>
        </w:rPr>
      </w:pPr>
      <w:r>
        <w:rPr>
          <w:w w:val="105"/>
          <w:position w:val="6"/>
          <w:sz w:val="12"/>
        </w:rPr>
        <w:t>2</w:t>
        <w:tab/>
      </w:r>
      <w:r>
        <w:rPr>
          <w:sz w:val="16"/>
        </w:rPr>
        <w:t>Yonsei</w:t>
      </w:r>
      <w:r>
        <w:rPr>
          <w:spacing w:val="12"/>
          <w:sz w:val="16"/>
        </w:rPr>
        <w:t> </w:t>
      </w:r>
      <w:r>
        <w:rPr>
          <w:sz w:val="16"/>
        </w:rPr>
        <w:t>Institute</w:t>
      </w:r>
      <w:r>
        <w:rPr>
          <w:spacing w:val="12"/>
          <w:sz w:val="16"/>
        </w:rPr>
        <w:t> </w:t>
      </w:r>
      <w:r>
        <w:rPr>
          <w:sz w:val="16"/>
        </w:rPr>
        <w:t>of</w:t>
      </w:r>
      <w:r>
        <w:rPr>
          <w:spacing w:val="12"/>
          <w:sz w:val="16"/>
        </w:rPr>
        <w:t> </w:t>
      </w:r>
      <w:r>
        <w:rPr>
          <w:sz w:val="16"/>
        </w:rPr>
        <w:t>Convergence</w:t>
      </w:r>
      <w:r>
        <w:rPr>
          <w:spacing w:val="12"/>
          <w:sz w:val="16"/>
        </w:rPr>
        <w:t> </w:t>
      </w:r>
      <w:r>
        <w:rPr>
          <w:sz w:val="16"/>
        </w:rPr>
        <w:t>Technology,</w:t>
      </w:r>
      <w:r>
        <w:rPr>
          <w:spacing w:val="12"/>
          <w:sz w:val="16"/>
        </w:rPr>
        <w:t> </w:t>
      </w:r>
      <w:r>
        <w:rPr>
          <w:sz w:val="16"/>
        </w:rPr>
        <w:t>Yonsei</w:t>
      </w:r>
      <w:r>
        <w:rPr>
          <w:spacing w:val="12"/>
          <w:sz w:val="16"/>
        </w:rPr>
        <w:t> </w:t>
      </w:r>
      <w:r>
        <w:rPr>
          <w:sz w:val="16"/>
        </w:rPr>
        <w:t>University,</w:t>
      </w:r>
      <w:r>
        <w:rPr>
          <w:spacing w:val="12"/>
          <w:sz w:val="16"/>
        </w:rPr>
        <w:t> </w:t>
      </w:r>
      <w:r>
        <w:rPr>
          <w:sz w:val="16"/>
        </w:rPr>
        <w:t>Incheon</w:t>
      </w:r>
      <w:r>
        <w:rPr>
          <w:spacing w:val="12"/>
          <w:sz w:val="16"/>
        </w:rPr>
        <w:t> </w:t>
      </w:r>
      <w:r>
        <w:rPr>
          <w:sz w:val="16"/>
        </w:rPr>
        <w:t>21983,</w:t>
      </w:r>
      <w:r>
        <w:rPr>
          <w:spacing w:val="12"/>
          <w:sz w:val="16"/>
        </w:rPr>
        <w:t> </w:t>
      </w:r>
      <w:r>
        <w:rPr>
          <w:sz w:val="16"/>
        </w:rPr>
        <w:t>Korea;</w:t>
      </w:r>
    </w:p>
    <w:p>
      <w:pPr>
        <w:spacing w:before="27"/>
        <w:ind w:left="3016" w:right="0" w:firstLine="0"/>
        <w:jc w:val="left"/>
        <w:rPr>
          <w:sz w:val="16"/>
        </w:rPr>
      </w:pPr>
      <w:hyperlink r:id="rId15">
        <w:r>
          <w:rPr>
            <w:sz w:val="16"/>
          </w:rPr>
          <w:t>rakez_shr</w:t>
        </w:r>
      </w:hyperlink>
      <w:hyperlink r:id="rId16">
        <w:r>
          <w:rPr>
            <w:sz w:val="16"/>
          </w:rPr>
          <w:t>e@yonsei.ac.kr</w:t>
        </w:r>
      </w:hyperlink>
    </w:p>
    <w:p>
      <w:pPr>
        <w:tabs>
          <w:tab w:pos="3016" w:val="left" w:leader="none"/>
        </w:tabs>
        <w:spacing w:before="12"/>
        <w:ind w:left="2731" w:right="0" w:firstLine="0"/>
        <w:jc w:val="left"/>
        <w:rPr>
          <w:sz w:val="16"/>
        </w:rPr>
      </w:pPr>
      <w:r>
        <w:rPr>
          <w:rFonts w:ascii="Palatino Linotype"/>
          <w:b/>
          <w:sz w:val="16"/>
        </w:rPr>
        <w:t>*</w:t>
        <w:tab/>
      </w:r>
      <w:r>
        <w:rPr>
          <w:sz w:val="16"/>
        </w:rPr>
        <w:t>Correspondence:</w:t>
      </w:r>
      <w:r>
        <w:rPr>
          <w:spacing w:val="45"/>
          <w:sz w:val="16"/>
        </w:rPr>
        <w:t> </w:t>
      </w:r>
      <w:hyperlink r:id="rId17">
        <w:r>
          <w:rPr>
            <w:sz w:val="16"/>
          </w:rPr>
          <w:t>synam@ynu.ac.kr</w:t>
        </w:r>
      </w:hyperlink>
    </w:p>
    <w:p>
      <w:pPr>
        <w:pStyle w:val="BodyText"/>
        <w:spacing w:before="5"/>
        <w:rPr>
          <w:sz w:val="16"/>
        </w:rPr>
      </w:pPr>
    </w:p>
    <w:p>
      <w:pPr>
        <w:spacing w:after="0"/>
        <w:rPr>
          <w:sz w:val="16"/>
        </w:rPr>
        <w:sectPr>
          <w:type w:val="continuous"/>
          <w:pgSz w:w="11910" w:h="16840"/>
          <w:pgMar w:top="880" w:bottom="0" w:left="600" w:right="580"/>
        </w:sect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9"/>
        <w:rPr>
          <w:sz w:val="23"/>
        </w:rPr>
      </w:pPr>
    </w:p>
    <w:p>
      <w:pPr>
        <w:spacing w:line="159" w:lineRule="exact" w:before="0"/>
        <w:ind w:left="510" w:right="0" w:firstLine="0"/>
        <w:jc w:val="left"/>
        <w:rPr>
          <w:rFonts w:ascii="Trebuchet MS"/>
          <w:sz w:val="15"/>
        </w:rPr>
      </w:pPr>
      <w:r>
        <w:rPr/>
        <w:drawing>
          <wp:anchor distT="0" distB="0" distL="0" distR="0" allowOverlap="1" layoutInCell="1" locked="0" behindDoc="0" simplePos="0" relativeHeight="15732736">
            <wp:simplePos x="0" y="0"/>
            <wp:positionH relativeFrom="page">
              <wp:posOffset>459542</wp:posOffset>
            </wp:positionH>
            <wp:positionV relativeFrom="paragraph">
              <wp:posOffset>-4023</wp:posOffset>
            </wp:positionV>
            <wp:extent cx="210499" cy="210500"/>
            <wp:effectExtent l="0" t="0" r="0" b="0"/>
            <wp:wrapNone/>
            <wp:docPr id="5" name="image9.png"/>
            <wp:cNvGraphicFramePr>
              <a:graphicFrameLocks noChangeAspect="1"/>
            </wp:cNvGraphicFramePr>
            <a:graphic>
              <a:graphicData uri="http://schemas.openxmlformats.org/drawingml/2006/picture">
                <pic:pic>
                  <pic:nvPicPr>
                    <pic:cNvPr id="6" name="image9.png"/>
                    <pic:cNvPicPr/>
                  </pic:nvPicPr>
                  <pic:blipFill>
                    <a:blip r:embed="rId18" cstate="print"/>
                    <a:stretch>
                      <a:fillRect/>
                    </a:stretch>
                  </pic:blipFill>
                  <pic:spPr>
                    <a:xfrm>
                      <a:off x="0" y="0"/>
                      <a:ext cx="210499" cy="210500"/>
                    </a:xfrm>
                    <a:prstGeom prst="rect">
                      <a:avLst/>
                    </a:prstGeom>
                  </pic:spPr>
                </pic:pic>
              </a:graphicData>
            </a:graphic>
          </wp:anchor>
        </w:drawing>
      </w:r>
      <w:hyperlink r:id="rId19">
        <w:r>
          <w:rPr>
            <w:rFonts w:ascii="Trebuchet MS"/>
            <w:color w:val="000103"/>
            <w:w w:val="95"/>
            <w:sz w:val="15"/>
          </w:rPr>
          <w:t>check</w:t>
        </w:r>
        <w:r>
          <w:rPr>
            <w:rFonts w:ascii="Trebuchet MS"/>
            <w:color w:val="000103"/>
            <w:spacing w:val="8"/>
            <w:w w:val="95"/>
            <w:sz w:val="15"/>
          </w:rPr>
          <w:t> </w:t>
        </w:r>
        <w:r>
          <w:rPr>
            <w:rFonts w:ascii="Trebuchet MS"/>
            <w:color w:val="000103"/>
            <w:w w:val="95"/>
            <w:sz w:val="15"/>
          </w:rPr>
          <w:t>ror</w:t>
        </w:r>
      </w:hyperlink>
    </w:p>
    <w:p>
      <w:pPr>
        <w:spacing w:line="159" w:lineRule="exact" w:before="0"/>
        <w:ind w:left="510" w:right="0" w:firstLine="0"/>
        <w:jc w:val="left"/>
        <w:rPr>
          <w:rFonts w:ascii="Trebuchet MS"/>
          <w:b/>
          <w:sz w:val="15"/>
        </w:rPr>
      </w:pPr>
      <w:hyperlink r:id="rId19">
        <w:r>
          <w:rPr>
            <w:rFonts w:ascii="Trebuchet MS"/>
            <w:b/>
            <w:color w:val="000103"/>
            <w:sz w:val="15"/>
          </w:rPr>
          <w:t>updates</w:t>
        </w:r>
      </w:hyperlink>
    </w:p>
    <w:p>
      <w:pPr>
        <w:pStyle w:val="BodyText"/>
        <w:spacing w:before="1"/>
        <w:rPr>
          <w:rFonts w:ascii="Trebuchet MS"/>
          <w:b/>
          <w:sz w:val="14"/>
        </w:rPr>
      </w:pPr>
    </w:p>
    <w:p>
      <w:pPr>
        <w:spacing w:line="321" w:lineRule="auto" w:before="0"/>
        <w:ind w:left="119" w:right="315" w:firstLine="0"/>
        <w:jc w:val="left"/>
        <w:rPr>
          <w:sz w:val="14"/>
        </w:rPr>
      </w:pPr>
      <w:r>
        <w:rPr>
          <w:rFonts w:ascii="Palatino Linotype"/>
          <w:b/>
          <w:w w:val="105"/>
          <w:sz w:val="14"/>
        </w:rPr>
        <w:t>Citation:</w:t>
      </w:r>
      <w:r>
        <w:rPr>
          <w:rFonts w:ascii="Palatino Linotype"/>
          <w:b/>
          <w:spacing w:val="31"/>
          <w:w w:val="105"/>
          <w:sz w:val="14"/>
        </w:rPr>
        <w:t> </w:t>
      </w:r>
      <w:r>
        <w:rPr>
          <w:w w:val="105"/>
          <w:sz w:val="14"/>
        </w:rPr>
        <w:t>Khatri,</w:t>
      </w:r>
      <w:r>
        <w:rPr>
          <w:spacing w:val="-5"/>
          <w:w w:val="105"/>
          <w:sz w:val="14"/>
        </w:rPr>
        <w:t> </w:t>
      </w:r>
      <w:r>
        <w:rPr>
          <w:w w:val="105"/>
          <w:sz w:val="14"/>
        </w:rPr>
        <w:t>N.;</w:t>
      </w:r>
      <w:r>
        <w:rPr>
          <w:spacing w:val="-4"/>
          <w:w w:val="105"/>
          <w:sz w:val="14"/>
        </w:rPr>
        <w:t> </w:t>
      </w:r>
      <w:r>
        <w:rPr>
          <w:w w:val="105"/>
          <w:sz w:val="14"/>
        </w:rPr>
        <w:t>Shrestha,</w:t>
      </w:r>
      <w:r>
        <w:rPr>
          <w:spacing w:val="-5"/>
          <w:w w:val="105"/>
          <w:sz w:val="14"/>
        </w:rPr>
        <w:t> </w:t>
      </w:r>
      <w:r>
        <w:rPr>
          <w:w w:val="105"/>
          <w:sz w:val="14"/>
        </w:rPr>
        <w:t>R.;</w:t>
      </w:r>
      <w:r>
        <w:rPr>
          <w:spacing w:val="-30"/>
          <w:w w:val="105"/>
          <w:sz w:val="14"/>
        </w:rPr>
        <w:t> </w:t>
      </w:r>
      <w:r>
        <w:rPr>
          <w:w w:val="105"/>
          <w:sz w:val="14"/>
        </w:rPr>
        <w:t>Nam,</w:t>
      </w:r>
      <w:r>
        <w:rPr>
          <w:spacing w:val="1"/>
          <w:w w:val="105"/>
          <w:sz w:val="14"/>
        </w:rPr>
        <w:t> </w:t>
      </w:r>
      <w:r>
        <w:rPr>
          <w:w w:val="105"/>
          <w:sz w:val="14"/>
        </w:rPr>
        <w:t>S.Y.</w:t>
      </w:r>
      <w:r>
        <w:rPr>
          <w:spacing w:val="2"/>
          <w:w w:val="105"/>
          <w:sz w:val="14"/>
        </w:rPr>
        <w:t> </w:t>
      </w:r>
      <w:r>
        <w:rPr>
          <w:w w:val="105"/>
          <w:sz w:val="14"/>
        </w:rPr>
        <w:t>Security</w:t>
      </w:r>
      <w:r>
        <w:rPr>
          <w:spacing w:val="2"/>
          <w:w w:val="105"/>
          <w:sz w:val="14"/>
        </w:rPr>
        <w:t> </w:t>
      </w:r>
      <w:r>
        <w:rPr>
          <w:w w:val="105"/>
          <w:sz w:val="14"/>
        </w:rPr>
        <w:t>Issues</w:t>
      </w:r>
      <w:r>
        <w:rPr>
          <w:spacing w:val="2"/>
          <w:w w:val="105"/>
          <w:sz w:val="14"/>
        </w:rPr>
        <w:t> </w:t>
      </w:r>
      <w:r>
        <w:rPr>
          <w:w w:val="105"/>
          <w:sz w:val="14"/>
        </w:rPr>
        <w:t>with</w:t>
      </w:r>
    </w:p>
    <w:p>
      <w:pPr>
        <w:spacing w:line="336" w:lineRule="auto" w:before="18"/>
        <w:ind w:left="119" w:right="178" w:firstLine="0"/>
        <w:jc w:val="left"/>
        <w:rPr>
          <w:sz w:val="14"/>
        </w:rPr>
      </w:pPr>
      <w:r>
        <w:rPr>
          <w:spacing w:val="-1"/>
          <w:w w:val="105"/>
          <w:sz w:val="14"/>
        </w:rPr>
        <w:t>In-Vehicle</w:t>
      </w:r>
      <w:r>
        <w:rPr>
          <w:spacing w:val="-6"/>
          <w:w w:val="105"/>
          <w:sz w:val="14"/>
        </w:rPr>
        <w:t> </w:t>
      </w:r>
      <w:r>
        <w:rPr>
          <w:w w:val="105"/>
          <w:sz w:val="14"/>
        </w:rPr>
        <w:t>Networks,</w:t>
      </w:r>
      <w:r>
        <w:rPr>
          <w:spacing w:val="-6"/>
          <w:w w:val="105"/>
          <w:sz w:val="14"/>
        </w:rPr>
        <w:t> </w:t>
      </w:r>
      <w:r>
        <w:rPr>
          <w:w w:val="105"/>
          <w:sz w:val="14"/>
        </w:rPr>
        <w:t>and</w:t>
      </w:r>
      <w:r>
        <w:rPr>
          <w:spacing w:val="-5"/>
          <w:w w:val="105"/>
          <w:sz w:val="14"/>
        </w:rPr>
        <w:t> </w:t>
      </w:r>
      <w:r>
        <w:rPr>
          <w:w w:val="105"/>
          <w:sz w:val="14"/>
        </w:rPr>
        <w:t>Enhanced</w:t>
      </w:r>
      <w:r>
        <w:rPr>
          <w:spacing w:val="-30"/>
          <w:w w:val="105"/>
          <w:sz w:val="14"/>
        </w:rPr>
        <w:t> </w:t>
      </w:r>
      <w:r>
        <w:rPr>
          <w:w w:val="105"/>
          <w:sz w:val="14"/>
        </w:rPr>
        <w:t>Countermeasures Based on</w:t>
      </w:r>
      <w:r>
        <w:rPr>
          <w:spacing w:val="1"/>
          <w:w w:val="105"/>
          <w:sz w:val="14"/>
        </w:rPr>
        <w:t> </w:t>
      </w:r>
      <w:r>
        <w:rPr>
          <w:sz w:val="14"/>
        </w:rPr>
        <w:t>Blockchain.</w:t>
      </w:r>
      <w:r>
        <w:rPr>
          <w:spacing w:val="15"/>
          <w:sz w:val="14"/>
        </w:rPr>
        <w:t> </w:t>
      </w:r>
      <w:r>
        <w:rPr>
          <w:rFonts w:ascii="Palatino Linotype"/>
          <w:i/>
          <w:sz w:val="14"/>
        </w:rPr>
        <w:t>Electronics</w:t>
      </w:r>
      <w:r>
        <w:rPr>
          <w:rFonts w:ascii="Palatino Linotype"/>
          <w:i/>
          <w:spacing w:val="2"/>
          <w:sz w:val="14"/>
        </w:rPr>
        <w:t> </w:t>
      </w:r>
      <w:r>
        <w:rPr>
          <w:rFonts w:ascii="Palatino Linotype"/>
          <w:b/>
          <w:sz w:val="14"/>
        </w:rPr>
        <w:t>2021</w:t>
      </w:r>
      <w:r>
        <w:rPr>
          <w:sz w:val="14"/>
        </w:rPr>
        <w:t>,</w:t>
      </w:r>
      <w:r>
        <w:rPr>
          <w:spacing w:val="7"/>
          <w:sz w:val="14"/>
        </w:rPr>
        <w:t> </w:t>
      </w:r>
      <w:r>
        <w:rPr>
          <w:rFonts w:ascii="Palatino Linotype"/>
          <w:i/>
          <w:sz w:val="14"/>
        </w:rPr>
        <w:t>10</w:t>
      </w:r>
      <w:r>
        <w:rPr>
          <w:sz w:val="14"/>
        </w:rPr>
        <w:t>,</w:t>
      </w:r>
      <w:r>
        <w:rPr>
          <w:spacing w:val="7"/>
          <w:sz w:val="14"/>
        </w:rPr>
        <w:t> </w:t>
      </w:r>
      <w:r>
        <w:rPr>
          <w:sz w:val="14"/>
        </w:rPr>
        <w:t>893.</w:t>
      </w:r>
      <w:r>
        <w:rPr>
          <w:spacing w:val="-28"/>
          <w:sz w:val="14"/>
        </w:rPr>
        <w:t> </w:t>
      </w:r>
      <w:hyperlink r:id="rId20">
        <w:r>
          <w:rPr>
            <w:w w:val="105"/>
            <w:sz w:val="14"/>
          </w:rPr>
          <w:t>https://doi.org/10.3390/</w:t>
        </w:r>
      </w:hyperlink>
      <w:r>
        <w:rPr>
          <w:spacing w:val="1"/>
          <w:w w:val="105"/>
          <w:sz w:val="14"/>
        </w:rPr>
        <w:t> </w:t>
      </w:r>
      <w:hyperlink r:id="rId20">
        <w:r>
          <w:rPr>
            <w:w w:val="105"/>
            <w:sz w:val="14"/>
          </w:rPr>
          <w:t>electronics10080893</w:t>
        </w:r>
      </w:hyperlink>
    </w:p>
    <w:p>
      <w:pPr>
        <w:pStyle w:val="BodyText"/>
        <w:spacing w:before="1"/>
        <w:rPr>
          <w:sz w:val="21"/>
        </w:rPr>
      </w:pPr>
    </w:p>
    <w:p>
      <w:pPr>
        <w:spacing w:before="1"/>
        <w:ind w:left="114" w:right="0" w:firstLine="0"/>
        <w:jc w:val="left"/>
        <w:rPr>
          <w:sz w:val="14"/>
        </w:rPr>
      </w:pPr>
      <w:r>
        <w:rPr>
          <w:w w:val="105"/>
          <w:sz w:val="14"/>
        </w:rPr>
        <w:t>Academic</w:t>
      </w:r>
      <w:r>
        <w:rPr>
          <w:spacing w:val="3"/>
          <w:w w:val="105"/>
          <w:sz w:val="14"/>
        </w:rPr>
        <w:t> </w:t>
      </w:r>
      <w:r>
        <w:rPr>
          <w:w w:val="105"/>
          <w:sz w:val="14"/>
        </w:rPr>
        <w:t>Editor:</w:t>
      </w:r>
      <w:r>
        <w:rPr>
          <w:spacing w:val="11"/>
          <w:w w:val="105"/>
          <w:sz w:val="14"/>
        </w:rPr>
        <w:t> </w:t>
      </w:r>
      <w:r>
        <w:rPr>
          <w:w w:val="105"/>
          <w:sz w:val="14"/>
        </w:rPr>
        <w:t>Mehdi</w:t>
      </w:r>
      <w:r>
        <w:rPr>
          <w:spacing w:val="3"/>
          <w:w w:val="105"/>
          <w:sz w:val="14"/>
        </w:rPr>
        <w:t> </w:t>
      </w:r>
      <w:r>
        <w:rPr>
          <w:w w:val="105"/>
          <w:sz w:val="14"/>
        </w:rPr>
        <w:t>Sookhak</w:t>
      </w:r>
    </w:p>
    <w:p>
      <w:pPr>
        <w:pStyle w:val="BodyText"/>
        <w:rPr>
          <w:sz w:val="16"/>
        </w:rPr>
      </w:pPr>
    </w:p>
    <w:p>
      <w:pPr>
        <w:spacing w:before="126"/>
        <w:ind w:left="119" w:right="0" w:firstLine="0"/>
        <w:jc w:val="left"/>
        <w:rPr>
          <w:sz w:val="14"/>
        </w:rPr>
      </w:pPr>
      <w:r>
        <w:rPr>
          <w:sz w:val="14"/>
        </w:rPr>
        <w:t>Received:</w:t>
      </w:r>
      <w:r>
        <w:rPr>
          <w:spacing w:val="8"/>
          <w:sz w:val="14"/>
        </w:rPr>
        <w:t> </w:t>
      </w:r>
      <w:r>
        <w:rPr>
          <w:sz w:val="14"/>
        </w:rPr>
        <w:t>15</w:t>
      </w:r>
      <w:r>
        <w:rPr>
          <w:spacing w:val="2"/>
          <w:sz w:val="14"/>
        </w:rPr>
        <w:t> </w:t>
      </w:r>
      <w:r>
        <w:rPr>
          <w:sz w:val="14"/>
        </w:rPr>
        <w:t>March</w:t>
      </w:r>
      <w:r>
        <w:rPr>
          <w:spacing w:val="1"/>
          <w:sz w:val="14"/>
        </w:rPr>
        <w:t> </w:t>
      </w:r>
      <w:r>
        <w:rPr>
          <w:sz w:val="14"/>
        </w:rPr>
        <w:t>2021</w:t>
      </w:r>
    </w:p>
    <w:p>
      <w:pPr>
        <w:spacing w:before="74"/>
        <w:ind w:left="114" w:right="0" w:firstLine="0"/>
        <w:jc w:val="left"/>
        <w:rPr>
          <w:sz w:val="14"/>
        </w:rPr>
      </w:pPr>
      <w:r>
        <w:rPr>
          <w:sz w:val="14"/>
        </w:rPr>
        <w:t>Accepted:</w:t>
      </w:r>
      <w:r>
        <w:rPr>
          <w:spacing w:val="16"/>
          <w:sz w:val="14"/>
        </w:rPr>
        <w:t> </w:t>
      </w:r>
      <w:r>
        <w:rPr>
          <w:sz w:val="14"/>
        </w:rPr>
        <w:t>6</w:t>
      </w:r>
      <w:r>
        <w:rPr>
          <w:spacing w:val="8"/>
          <w:sz w:val="14"/>
        </w:rPr>
        <w:t> </w:t>
      </w:r>
      <w:r>
        <w:rPr>
          <w:sz w:val="14"/>
        </w:rPr>
        <w:t>April</w:t>
      </w:r>
      <w:r>
        <w:rPr>
          <w:spacing w:val="8"/>
          <w:sz w:val="14"/>
        </w:rPr>
        <w:t> </w:t>
      </w:r>
      <w:r>
        <w:rPr>
          <w:sz w:val="14"/>
        </w:rPr>
        <w:t>2021</w:t>
      </w:r>
    </w:p>
    <w:p>
      <w:pPr>
        <w:spacing w:before="74"/>
        <w:ind w:left="119" w:right="0" w:firstLine="0"/>
        <w:jc w:val="left"/>
        <w:rPr>
          <w:sz w:val="14"/>
        </w:rPr>
      </w:pPr>
      <w:r>
        <w:rPr>
          <w:sz w:val="14"/>
        </w:rPr>
        <w:t>Published:</w:t>
      </w:r>
      <w:r>
        <w:rPr>
          <w:spacing w:val="15"/>
          <w:sz w:val="14"/>
        </w:rPr>
        <w:t> </w:t>
      </w:r>
      <w:r>
        <w:rPr>
          <w:sz w:val="14"/>
        </w:rPr>
        <w:t>8</w:t>
      </w:r>
      <w:r>
        <w:rPr>
          <w:spacing w:val="7"/>
          <w:sz w:val="14"/>
        </w:rPr>
        <w:t> </w:t>
      </w:r>
      <w:r>
        <w:rPr>
          <w:sz w:val="14"/>
        </w:rPr>
        <w:t>April</w:t>
      </w:r>
      <w:r>
        <w:rPr>
          <w:spacing w:val="7"/>
          <w:sz w:val="14"/>
        </w:rPr>
        <w:t> </w:t>
      </w:r>
      <w:r>
        <w:rPr>
          <w:sz w:val="14"/>
        </w:rPr>
        <w:t>2021</w:t>
      </w:r>
    </w:p>
    <w:p>
      <w:pPr>
        <w:pStyle w:val="BodyText"/>
        <w:rPr>
          <w:sz w:val="16"/>
        </w:rPr>
      </w:pPr>
    </w:p>
    <w:p>
      <w:pPr>
        <w:spacing w:line="338" w:lineRule="auto" w:before="142"/>
        <w:ind w:left="114" w:right="40" w:firstLine="5"/>
        <w:jc w:val="both"/>
        <w:rPr>
          <w:sz w:val="14"/>
        </w:rPr>
      </w:pPr>
      <w:r>
        <w:rPr>
          <w:rFonts w:ascii="Palatino Linotype" w:hAnsi="Palatino Linotype"/>
          <w:b/>
          <w:sz w:val="14"/>
        </w:rPr>
        <w:t>Publisher’s Note: </w:t>
      </w:r>
      <w:r>
        <w:rPr>
          <w:sz w:val="14"/>
        </w:rPr>
        <w:t>MDPI stays neutral</w:t>
      </w:r>
      <w:r>
        <w:rPr>
          <w:spacing w:val="1"/>
          <w:sz w:val="14"/>
        </w:rPr>
        <w:t> </w:t>
      </w:r>
      <w:r>
        <w:rPr>
          <w:sz w:val="14"/>
        </w:rPr>
        <w:t>with regard to jurisdictional claims in</w:t>
      </w:r>
      <w:r>
        <w:rPr>
          <w:spacing w:val="1"/>
          <w:sz w:val="14"/>
        </w:rPr>
        <w:t> </w:t>
      </w:r>
      <w:r>
        <w:rPr>
          <w:sz w:val="14"/>
        </w:rPr>
        <w:t>published maps and institutional affil-</w:t>
      </w:r>
      <w:r>
        <w:rPr>
          <w:spacing w:val="1"/>
          <w:sz w:val="14"/>
        </w:rPr>
        <w:t> </w:t>
      </w:r>
      <w:r>
        <w:rPr>
          <w:sz w:val="14"/>
        </w:rPr>
        <w:t>iations.</w:t>
      </w:r>
    </w:p>
    <w:p>
      <w:pPr>
        <w:pStyle w:val="BodyText"/>
        <w:spacing w:before="3"/>
        <w:rPr>
          <w:sz w:val="24"/>
        </w:rPr>
      </w:pPr>
      <w:r>
        <w:rPr/>
        <w:drawing>
          <wp:anchor distT="0" distB="0" distL="0" distR="0" allowOverlap="1" layoutInCell="1" locked="0" behindDoc="0" simplePos="0" relativeHeight="1">
            <wp:simplePos x="0" y="0"/>
            <wp:positionH relativeFrom="page">
              <wp:posOffset>457200</wp:posOffset>
            </wp:positionH>
            <wp:positionV relativeFrom="paragraph">
              <wp:posOffset>205619</wp:posOffset>
            </wp:positionV>
            <wp:extent cx="714375" cy="250031"/>
            <wp:effectExtent l="0" t="0" r="0" b="0"/>
            <wp:wrapTopAndBottom/>
            <wp:docPr id="7" name="image10.png"/>
            <wp:cNvGraphicFramePr>
              <a:graphicFrameLocks noChangeAspect="1"/>
            </wp:cNvGraphicFramePr>
            <a:graphic>
              <a:graphicData uri="http://schemas.openxmlformats.org/drawingml/2006/picture">
                <pic:pic>
                  <pic:nvPicPr>
                    <pic:cNvPr id="8" name="image10.png"/>
                    <pic:cNvPicPr/>
                  </pic:nvPicPr>
                  <pic:blipFill>
                    <a:blip r:embed="rId21" cstate="print"/>
                    <a:stretch>
                      <a:fillRect/>
                    </a:stretch>
                  </pic:blipFill>
                  <pic:spPr>
                    <a:xfrm>
                      <a:off x="0" y="0"/>
                      <a:ext cx="714375" cy="250031"/>
                    </a:xfrm>
                    <a:prstGeom prst="rect">
                      <a:avLst/>
                    </a:prstGeom>
                  </pic:spPr>
                </pic:pic>
              </a:graphicData>
            </a:graphic>
          </wp:anchor>
        </w:drawing>
      </w:r>
    </w:p>
    <w:p>
      <w:pPr>
        <w:spacing w:line="345" w:lineRule="auto" w:before="65"/>
        <w:ind w:left="114" w:right="33" w:firstLine="5"/>
        <w:jc w:val="left"/>
        <w:rPr>
          <w:sz w:val="14"/>
        </w:rPr>
      </w:pPr>
      <w:r>
        <w:rPr>
          <w:rFonts w:ascii="Palatino Linotype" w:hAnsi="Palatino Linotype"/>
          <w:b/>
          <w:w w:val="105"/>
          <w:sz w:val="14"/>
        </w:rPr>
        <w:t>Copyright:</w:t>
      </w:r>
      <w:r>
        <w:rPr>
          <w:rFonts w:ascii="Palatino Linotype" w:hAnsi="Palatino Linotype"/>
          <w:b/>
          <w:spacing w:val="24"/>
          <w:w w:val="105"/>
          <w:sz w:val="14"/>
        </w:rPr>
        <w:t> </w:t>
      </w:r>
      <w:r>
        <w:rPr>
          <w:w w:val="105"/>
          <w:sz w:val="14"/>
        </w:rPr>
        <w:t>©</w:t>
      </w:r>
      <w:r>
        <w:rPr>
          <w:spacing w:val="30"/>
          <w:w w:val="105"/>
          <w:sz w:val="14"/>
        </w:rPr>
        <w:t> </w:t>
      </w:r>
      <w:r>
        <w:rPr>
          <w:w w:val="105"/>
          <w:sz w:val="14"/>
        </w:rPr>
        <w:t>2021</w:t>
      </w:r>
      <w:r>
        <w:rPr>
          <w:spacing w:val="30"/>
          <w:w w:val="105"/>
          <w:sz w:val="14"/>
        </w:rPr>
        <w:t> </w:t>
      </w:r>
      <w:r>
        <w:rPr>
          <w:w w:val="105"/>
          <w:sz w:val="14"/>
        </w:rPr>
        <w:t>by</w:t>
      </w:r>
      <w:r>
        <w:rPr>
          <w:spacing w:val="30"/>
          <w:w w:val="105"/>
          <w:sz w:val="14"/>
        </w:rPr>
        <w:t> </w:t>
      </w:r>
      <w:r>
        <w:rPr>
          <w:w w:val="105"/>
          <w:sz w:val="14"/>
        </w:rPr>
        <w:t>the</w:t>
      </w:r>
      <w:r>
        <w:rPr>
          <w:spacing w:val="29"/>
          <w:w w:val="105"/>
          <w:sz w:val="14"/>
        </w:rPr>
        <w:t> </w:t>
      </w:r>
      <w:r>
        <w:rPr>
          <w:w w:val="105"/>
          <w:sz w:val="14"/>
        </w:rPr>
        <w:t>authors.</w:t>
      </w:r>
      <w:r>
        <w:rPr>
          <w:spacing w:val="-29"/>
          <w:w w:val="105"/>
          <w:sz w:val="14"/>
        </w:rPr>
        <w:t> </w:t>
      </w:r>
      <w:r>
        <w:rPr>
          <w:w w:val="105"/>
          <w:sz w:val="14"/>
        </w:rPr>
        <w:t>Licensee</w:t>
      </w:r>
      <w:r>
        <w:rPr>
          <w:spacing w:val="29"/>
          <w:w w:val="105"/>
          <w:sz w:val="14"/>
        </w:rPr>
        <w:t> </w:t>
      </w:r>
      <w:r>
        <w:rPr>
          <w:w w:val="105"/>
          <w:sz w:val="14"/>
        </w:rPr>
        <w:t>MDPI,</w:t>
      </w:r>
      <w:r>
        <w:rPr>
          <w:spacing w:val="29"/>
          <w:w w:val="105"/>
          <w:sz w:val="14"/>
        </w:rPr>
        <w:t> </w:t>
      </w:r>
      <w:r>
        <w:rPr>
          <w:w w:val="105"/>
          <w:sz w:val="14"/>
        </w:rPr>
        <w:t>Basel,</w:t>
      </w:r>
      <w:r>
        <w:rPr>
          <w:spacing w:val="11"/>
          <w:w w:val="105"/>
          <w:sz w:val="14"/>
        </w:rPr>
        <w:t> </w:t>
      </w:r>
      <w:r>
        <w:rPr>
          <w:w w:val="105"/>
          <w:sz w:val="14"/>
        </w:rPr>
        <w:t>Switzerland.</w:t>
      </w:r>
      <w:r>
        <w:rPr>
          <w:spacing w:val="-30"/>
          <w:w w:val="105"/>
          <w:sz w:val="14"/>
        </w:rPr>
        <w:t> </w:t>
      </w:r>
      <w:r>
        <w:rPr>
          <w:w w:val="105"/>
          <w:sz w:val="14"/>
        </w:rPr>
        <w:t>This</w:t>
      </w:r>
      <w:r>
        <w:rPr>
          <w:spacing w:val="1"/>
          <w:w w:val="105"/>
          <w:sz w:val="14"/>
        </w:rPr>
        <w:t> </w:t>
      </w:r>
      <w:r>
        <w:rPr>
          <w:w w:val="105"/>
          <w:sz w:val="14"/>
        </w:rPr>
        <w:t>article</w:t>
      </w:r>
      <w:r>
        <w:rPr>
          <w:spacing w:val="1"/>
          <w:w w:val="105"/>
          <w:sz w:val="14"/>
        </w:rPr>
        <w:t> </w:t>
      </w:r>
      <w:r>
        <w:rPr>
          <w:w w:val="105"/>
          <w:sz w:val="14"/>
        </w:rPr>
        <w:t>is</w:t>
      </w:r>
      <w:r>
        <w:rPr>
          <w:spacing w:val="1"/>
          <w:w w:val="105"/>
          <w:sz w:val="14"/>
        </w:rPr>
        <w:t> </w:t>
      </w:r>
      <w:r>
        <w:rPr>
          <w:w w:val="105"/>
          <w:sz w:val="14"/>
        </w:rPr>
        <w:t>an open</w:t>
      </w:r>
      <w:r>
        <w:rPr>
          <w:spacing w:val="1"/>
          <w:w w:val="105"/>
          <w:sz w:val="14"/>
        </w:rPr>
        <w:t> </w:t>
      </w:r>
      <w:r>
        <w:rPr>
          <w:w w:val="105"/>
          <w:sz w:val="14"/>
        </w:rPr>
        <w:t>access article</w:t>
      </w:r>
      <w:r>
        <w:rPr>
          <w:spacing w:val="-30"/>
          <w:w w:val="105"/>
          <w:sz w:val="14"/>
        </w:rPr>
        <w:t> </w:t>
      </w:r>
      <w:r>
        <w:rPr>
          <w:w w:val="105"/>
          <w:sz w:val="14"/>
        </w:rPr>
        <w:t>distributed</w:t>
      </w:r>
      <w:r>
        <w:rPr>
          <w:spacing w:val="18"/>
          <w:w w:val="105"/>
          <w:sz w:val="14"/>
        </w:rPr>
        <w:t> </w:t>
      </w:r>
      <w:r>
        <w:rPr>
          <w:w w:val="105"/>
          <w:sz w:val="14"/>
        </w:rPr>
        <w:t>under</w:t>
      </w:r>
      <w:r>
        <w:rPr>
          <w:spacing w:val="18"/>
          <w:w w:val="105"/>
          <w:sz w:val="14"/>
        </w:rPr>
        <w:t> </w:t>
      </w:r>
      <w:r>
        <w:rPr>
          <w:w w:val="105"/>
          <w:sz w:val="14"/>
        </w:rPr>
        <w:t>the</w:t>
      </w:r>
      <w:r>
        <w:rPr>
          <w:spacing w:val="18"/>
          <w:w w:val="105"/>
          <w:sz w:val="14"/>
        </w:rPr>
        <w:t> </w:t>
      </w:r>
      <w:r>
        <w:rPr>
          <w:w w:val="105"/>
          <w:sz w:val="14"/>
        </w:rPr>
        <w:t>terms</w:t>
      </w:r>
      <w:r>
        <w:rPr>
          <w:spacing w:val="18"/>
          <w:w w:val="105"/>
          <w:sz w:val="14"/>
        </w:rPr>
        <w:t> </w:t>
      </w:r>
      <w:r>
        <w:rPr>
          <w:w w:val="105"/>
          <w:sz w:val="14"/>
        </w:rPr>
        <w:t>and</w:t>
      </w:r>
      <w:r>
        <w:rPr>
          <w:spacing w:val="-30"/>
          <w:w w:val="105"/>
          <w:sz w:val="14"/>
        </w:rPr>
        <w:t> </w:t>
      </w:r>
      <w:r>
        <w:rPr>
          <w:w w:val="105"/>
          <w:sz w:val="14"/>
        </w:rPr>
        <w:t>conditions</w:t>
      </w:r>
      <w:r>
        <w:rPr>
          <w:spacing w:val="18"/>
          <w:w w:val="105"/>
          <w:sz w:val="14"/>
        </w:rPr>
        <w:t> </w:t>
      </w:r>
      <w:r>
        <w:rPr>
          <w:w w:val="105"/>
          <w:sz w:val="14"/>
        </w:rPr>
        <w:t>of</w:t>
      </w:r>
      <w:r>
        <w:rPr>
          <w:spacing w:val="19"/>
          <w:w w:val="105"/>
          <w:sz w:val="14"/>
        </w:rPr>
        <w:t> </w:t>
      </w:r>
      <w:r>
        <w:rPr>
          <w:w w:val="105"/>
          <w:sz w:val="14"/>
        </w:rPr>
        <w:t>the</w:t>
      </w:r>
      <w:r>
        <w:rPr>
          <w:spacing w:val="18"/>
          <w:w w:val="105"/>
          <w:sz w:val="14"/>
        </w:rPr>
        <w:t> </w:t>
      </w:r>
      <w:r>
        <w:rPr>
          <w:w w:val="105"/>
          <w:sz w:val="14"/>
        </w:rPr>
        <w:t>Creative</w:t>
      </w:r>
      <w:r>
        <w:rPr>
          <w:spacing w:val="19"/>
          <w:w w:val="105"/>
          <w:sz w:val="14"/>
        </w:rPr>
        <w:t> </w:t>
      </w:r>
      <w:r>
        <w:rPr>
          <w:w w:val="105"/>
          <w:sz w:val="14"/>
        </w:rPr>
        <w:t>Commons</w:t>
      </w:r>
      <w:r>
        <w:rPr>
          <w:spacing w:val="1"/>
          <w:w w:val="105"/>
          <w:sz w:val="14"/>
        </w:rPr>
        <w:t> </w:t>
      </w:r>
      <w:r>
        <w:rPr>
          <w:w w:val="105"/>
          <w:sz w:val="14"/>
        </w:rPr>
        <w:t>Attribution</w:t>
      </w:r>
      <w:r>
        <w:rPr>
          <w:spacing w:val="18"/>
          <w:w w:val="105"/>
          <w:sz w:val="14"/>
        </w:rPr>
        <w:t> </w:t>
      </w:r>
      <w:r>
        <w:rPr>
          <w:w w:val="105"/>
          <w:sz w:val="14"/>
        </w:rPr>
        <w:t>(CC</w:t>
      </w:r>
      <w:r>
        <w:rPr>
          <w:spacing w:val="18"/>
          <w:w w:val="105"/>
          <w:sz w:val="14"/>
        </w:rPr>
        <w:t> </w:t>
      </w:r>
      <w:r>
        <w:rPr>
          <w:w w:val="105"/>
          <w:sz w:val="14"/>
        </w:rPr>
        <w:t>BY)</w:t>
      </w:r>
      <w:r>
        <w:rPr>
          <w:spacing w:val="18"/>
          <w:w w:val="105"/>
          <w:sz w:val="14"/>
        </w:rPr>
        <w:t> </w:t>
      </w:r>
      <w:r>
        <w:rPr>
          <w:w w:val="105"/>
          <w:sz w:val="14"/>
        </w:rPr>
        <w:t>license</w:t>
      </w:r>
      <w:r>
        <w:rPr>
          <w:spacing w:val="18"/>
          <w:w w:val="105"/>
          <w:sz w:val="14"/>
        </w:rPr>
        <w:t> </w:t>
      </w:r>
      <w:hyperlink r:id="rId22">
        <w:r>
          <w:rPr>
            <w:w w:val="105"/>
            <w:sz w:val="14"/>
          </w:rPr>
          <w:t>(https://</w:t>
        </w:r>
      </w:hyperlink>
      <w:r>
        <w:rPr>
          <w:spacing w:val="-30"/>
          <w:w w:val="105"/>
          <w:sz w:val="14"/>
        </w:rPr>
        <w:t> </w:t>
      </w:r>
      <w:hyperlink r:id="rId22">
        <w:r>
          <w:rPr>
            <w:w w:val="105"/>
            <w:sz w:val="14"/>
          </w:rPr>
          <w:t>creativecommons.org/licenses/by/</w:t>
        </w:r>
      </w:hyperlink>
      <w:r>
        <w:rPr>
          <w:spacing w:val="1"/>
          <w:w w:val="105"/>
          <w:sz w:val="14"/>
        </w:rPr>
        <w:t> </w:t>
      </w:r>
      <w:r>
        <w:rPr>
          <w:w w:val="105"/>
          <w:sz w:val="14"/>
        </w:rPr>
        <w:t>4.0/).</w:t>
      </w:r>
    </w:p>
    <w:p>
      <w:pPr>
        <w:spacing w:line="292" w:lineRule="auto" w:before="81"/>
        <w:ind w:left="117" w:right="108" w:hanging="2"/>
        <w:jc w:val="both"/>
        <w:rPr>
          <w:sz w:val="18"/>
        </w:rPr>
      </w:pPr>
      <w:r>
        <w:rPr/>
        <w:br w:type="column"/>
      </w:r>
      <w:r>
        <w:rPr>
          <w:rFonts w:ascii="Palatino Linotype"/>
          <w:b/>
          <w:sz w:val="18"/>
        </w:rPr>
        <w:t>Abstract:</w:t>
      </w:r>
      <w:r>
        <w:rPr>
          <w:rFonts w:ascii="Palatino Linotype"/>
          <w:b/>
          <w:spacing w:val="1"/>
          <w:sz w:val="18"/>
        </w:rPr>
        <w:t> </w:t>
      </w:r>
      <w:r>
        <w:rPr>
          <w:sz w:val="18"/>
        </w:rPr>
        <w:t>Modern</w:t>
      </w:r>
      <w:r>
        <w:rPr>
          <w:spacing w:val="1"/>
          <w:sz w:val="18"/>
        </w:rPr>
        <w:t> </w:t>
      </w:r>
      <w:r>
        <w:rPr>
          <w:sz w:val="18"/>
        </w:rPr>
        <w:t>vehicles</w:t>
      </w:r>
      <w:r>
        <w:rPr>
          <w:spacing w:val="1"/>
          <w:sz w:val="18"/>
        </w:rPr>
        <w:t> </w:t>
      </w:r>
      <w:r>
        <w:rPr>
          <w:sz w:val="18"/>
        </w:rPr>
        <w:t>are</w:t>
      </w:r>
      <w:r>
        <w:rPr>
          <w:spacing w:val="1"/>
          <w:sz w:val="18"/>
        </w:rPr>
        <w:t> </w:t>
      </w:r>
      <w:r>
        <w:rPr>
          <w:sz w:val="18"/>
        </w:rPr>
        <w:t>no</w:t>
      </w:r>
      <w:r>
        <w:rPr>
          <w:spacing w:val="1"/>
          <w:sz w:val="18"/>
        </w:rPr>
        <w:t> </w:t>
      </w:r>
      <w:r>
        <w:rPr>
          <w:sz w:val="18"/>
        </w:rPr>
        <w:t>longer</w:t>
      </w:r>
      <w:r>
        <w:rPr>
          <w:spacing w:val="1"/>
          <w:sz w:val="18"/>
        </w:rPr>
        <w:t> </w:t>
      </w:r>
      <w:r>
        <w:rPr>
          <w:sz w:val="18"/>
        </w:rPr>
        <w:t>simply</w:t>
      </w:r>
      <w:r>
        <w:rPr>
          <w:spacing w:val="1"/>
          <w:sz w:val="18"/>
        </w:rPr>
        <w:t> </w:t>
      </w:r>
      <w:r>
        <w:rPr>
          <w:sz w:val="18"/>
        </w:rPr>
        <w:t>mechanical</w:t>
      </w:r>
      <w:r>
        <w:rPr>
          <w:spacing w:val="1"/>
          <w:sz w:val="18"/>
        </w:rPr>
        <w:t> </w:t>
      </w:r>
      <w:r>
        <w:rPr>
          <w:sz w:val="18"/>
        </w:rPr>
        <w:t>devices.</w:t>
      </w:r>
      <w:r>
        <w:rPr>
          <w:spacing w:val="1"/>
          <w:sz w:val="18"/>
        </w:rPr>
        <w:t> </w:t>
      </w:r>
      <w:r>
        <w:rPr>
          <w:sz w:val="18"/>
        </w:rPr>
        <w:t>Connectivity</w:t>
      </w:r>
      <w:r>
        <w:rPr>
          <w:spacing w:val="1"/>
          <w:sz w:val="18"/>
        </w:rPr>
        <w:t> </w:t>
      </w:r>
      <w:r>
        <w:rPr>
          <w:sz w:val="18"/>
        </w:rPr>
        <w:t>between</w:t>
      </w:r>
      <w:r>
        <w:rPr>
          <w:spacing w:val="1"/>
          <w:sz w:val="18"/>
        </w:rPr>
        <w:t> </w:t>
      </w:r>
      <w:r>
        <w:rPr>
          <w:sz w:val="18"/>
        </w:rPr>
        <w:t>the</w:t>
      </w:r>
      <w:r>
        <w:rPr>
          <w:spacing w:val="1"/>
          <w:sz w:val="18"/>
        </w:rPr>
        <w:t> </w:t>
      </w:r>
      <w:r>
        <w:rPr>
          <w:sz w:val="18"/>
        </w:rPr>
        <w:t>vehicular</w:t>
      </w:r>
      <w:r>
        <w:rPr>
          <w:spacing w:val="32"/>
          <w:sz w:val="18"/>
        </w:rPr>
        <w:t> </w:t>
      </w:r>
      <w:r>
        <w:rPr>
          <w:sz w:val="18"/>
        </w:rPr>
        <w:t>network</w:t>
      </w:r>
      <w:r>
        <w:rPr>
          <w:spacing w:val="32"/>
          <w:sz w:val="18"/>
        </w:rPr>
        <w:t> </w:t>
      </w:r>
      <w:r>
        <w:rPr>
          <w:sz w:val="18"/>
        </w:rPr>
        <w:t>and</w:t>
      </w:r>
      <w:r>
        <w:rPr>
          <w:spacing w:val="33"/>
          <w:sz w:val="18"/>
        </w:rPr>
        <w:t> </w:t>
      </w:r>
      <w:r>
        <w:rPr>
          <w:sz w:val="18"/>
        </w:rPr>
        <w:t>the</w:t>
      </w:r>
      <w:r>
        <w:rPr>
          <w:spacing w:val="32"/>
          <w:sz w:val="18"/>
        </w:rPr>
        <w:t> </w:t>
      </w:r>
      <w:r>
        <w:rPr>
          <w:sz w:val="18"/>
        </w:rPr>
        <w:t>outside</w:t>
      </w:r>
      <w:r>
        <w:rPr>
          <w:spacing w:val="33"/>
          <w:sz w:val="18"/>
        </w:rPr>
        <w:t> </w:t>
      </w:r>
      <w:r>
        <w:rPr>
          <w:sz w:val="18"/>
        </w:rPr>
        <w:t>world</w:t>
      </w:r>
      <w:r>
        <w:rPr>
          <w:spacing w:val="32"/>
          <w:sz w:val="18"/>
        </w:rPr>
        <w:t> </w:t>
      </w:r>
      <w:r>
        <w:rPr>
          <w:sz w:val="18"/>
        </w:rPr>
        <w:t>has</w:t>
      </w:r>
      <w:r>
        <w:rPr>
          <w:spacing w:val="33"/>
          <w:sz w:val="18"/>
        </w:rPr>
        <w:t> </w:t>
      </w:r>
      <w:r>
        <w:rPr>
          <w:sz w:val="18"/>
        </w:rPr>
        <w:t>widened</w:t>
      </w:r>
      <w:r>
        <w:rPr>
          <w:spacing w:val="32"/>
          <w:sz w:val="18"/>
        </w:rPr>
        <w:t> </w:t>
      </w:r>
      <w:r>
        <w:rPr>
          <w:sz w:val="18"/>
        </w:rPr>
        <w:t>the</w:t>
      </w:r>
      <w:r>
        <w:rPr>
          <w:spacing w:val="33"/>
          <w:sz w:val="18"/>
        </w:rPr>
        <w:t> </w:t>
      </w:r>
      <w:r>
        <w:rPr>
          <w:sz w:val="18"/>
        </w:rPr>
        <w:t>security</w:t>
      </w:r>
      <w:r>
        <w:rPr>
          <w:spacing w:val="32"/>
          <w:sz w:val="18"/>
        </w:rPr>
        <w:t> </w:t>
      </w:r>
      <w:r>
        <w:rPr>
          <w:sz w:val="18"/>
        </w:rPr>
        <w:t>holes</w:t>
      </w:r>
      <w:r>
        <w:rPr>
          <w:spacing w:val="33"/>
          <w:sz w:val="18"/>
        </w:rPr>
        <w:t> </w:t>
      </w:r>
      <w:r>
        <w:rPr>
          <w:sz w:val="18"/>
        </w:rPr>
        <w:t>that</w:t>
      </w:r>
      <w:r>
        <w:rPr>
          <w:spacing w:val="32"/>
          <w:sz w:val="18"/>
        </w:rPr>
        <w:t> </w:t>
      </w:r>
      <w:r>
        <w:rPr>
          <w:sz w:val="18"/>
        </w:rPr>
        <w:t>hackers</w:t>
      </w:r>
      <w:r>
        <w:rPr>
          <w:spacing w:val="33"/>
          <w:sz w:val="18"/>
        </w:rPr>
        <w:t> </w:t>
      </w:r>
      <w:r>
        <w:rPr>
          <w:sz w:val="18"/>
        </w:rPr>
        <w:t>can</w:t>
      </w:r>
      <w:r>
        <w:rPr>
          <w:spacing w:val="32"/>
          <w:sz w:val="18"/>
        </w:rPr>
        <w:t> </w:t>
      </w:r>
      <w:r>
        <w:rPr>
          <w:sz w:val="18"/>
        </w:rPr>
        <w:t>use</w:t>
      </w:r>
      <w:r>
        <w:rPr>
          <w:spacing w:val="33"/>
          <w:sz w:val="18"/>
        </w:rPr>
        <w:t> </w:t>
      </w:r>
      <w:r>
        <w:rPr>
          <w:sz w:val="18"/>
        </w:rPr>
        <w:t>to</w:t>
      </w:r>
      <w:r>
        <w:rPr>
          <w:spacing w:val="1"/>
          <w:sz w:val="18"/>
        </w:rPr>
        <w:t> </w:t>
      </w:r>
      <w:r>
        <w:rPr>
          <w:sz w:val="18"/>
        </w:rPr>
        <w:t>exploit</w:t>
      </w:r>
      <w:r>
        <w:rPr>
          <w:spacing w:val="1"/>
          <w:sz w:val="18"/>
        </w:rPr>
        <w:t> </w:t>
      </w:r>
      <w:r>
        <w:rPr>
          <w:sz w:val="18"/>
        </w:rPr>
        <w:t>a</w:t>
      </w:r>
      <w:r>
        <w:rPr>
          <w:spacing w:val="1"/>
          <w:sz w:val="18"/>
        </w:rPr>
        <w:t> </w:t>
      </w:r>
      <w:r>
        <w:rPr>
          <w:sz w:val="18"/>
        </w:rPr>
        <w:t>vehicular</w:t>
      </w:r>
      <w:r>
        <w:rPr>
          <w:spacing w:val="39"/>
          <w:sz w:val="18"/>
        </w:rPr>
        <w:t> </w:t>
      </w:r>
      <w:r>
        <w:rPr>
          <w:sz w:val="18"/>
        </w:rPr>
        <w:t>network.</w:t>
      </w:r>
      <w:r>
        <w:rPr>
          <w:spacing w:val="40"/>
          <w:sz w:val="18"/>
        </w:rPr>
        <w:t> </w:t>
      </w:r>
      <w:r>
        <w:rPr>
          <w:sz w:val="18"/>
        </w:rPr>
        <w:t>Controller</w:t>
      </w:r>
      <w:r>
        <w:rPr>
          <w:spacing w:val="39"/>
          <w:sz w:val="18"/>
        </w:rPr>
        <w:t> </w:t>
      </w:r>
      <w:r>
        <w:rPr>
          <w:sz w:val="18"/>
        </w:rPr>
        <w:t>Area</w:t>
      </w:r>
      <w:r>
        <w:rPr>
          <w:spacing w:val="40"/>
          <w:sz w:val="18"/>
        </w:rPr>
        <w:t> </w:t>
      </w:r>
      <w:r>
        <w:rPr>
          <w:sz w:val="18"/>
        </w:rPr>
        <w:t>Network</w:t>
      </w:r>
      <w:r>
        <w:rPr>
          <w:spacing w:val="40"/>
          <w:sz w:val="18"/>
        </w:rPr>
        <w:t> </w:t>
      </w:r>
      <w:r>
        <w:rPr>
          <w:sz w:val="18"/>
        </w:rPr>
        <w:t>(CAN),</w:t>
      </w:r>
      <w:r>
        <w:rPr>
          <w:spacing w:val="39"/>
          <w:sz w:val="18"/>
        </w:rPr>
        <w:t> </w:t>
      </w:r>
      <w:r>
        <w:rPr>
          <w:sz w:val="18"/>
        </w:rPr>
        <w:t>FlexRay,</w:t>
      </w:r>
      <w:r>
        <w:rPr>
          <w:spacing w:val="40"/>
          <w:sz w:val="18"/>
        </w:rPr>
        <w:t> </w:t>
      </w:r>
      <w:r>
        <w:rPr>
          <w:sz w:val="18"/>
        </w:rPr>
        <w:t>and</w:t>
      </w:r>
      <w:r>
        <w:rPr>
          <w:spacing w:val="40"/>
          <w:sz w:val="18"/>
        </w:rPr>
        <w:t> </w:t>
      </w:r>
      <w:r>
        <w:rPr>
          <w:sz w:val="18"/>
        </w:rPr>
        <w:t>automotive</w:t>
      </w:r>
      <w:r>
        <w:rPr>
          <w:spacing w:val="39"/>
          <w:sz w:val="18"/>
        </w:rPr>
        <w:t> </w:t>
      </w:r>
      <w:r>
        <w:rPr>
          <w:sz w:val="18"/>
        </w:rPr>
        <w:t>Ethernet</w:t>
      </w:r>
      <w:r>
        <w:rPr>
          <w:spacing w:val="1"/>
          <w:sz w:val="18"/>
        </w:rPr>
        <w:t> </w:t>
      </w:r>
      <w:r>
        <w:rPr>
          <w:sz w:val="18"/>
        </w:rPr>
        <w:t>are</w:t>
      </w:r>
      <w:r>
        <w:rPr>
          <w:spacing w:val="26"/>
          <w:sz w:val="18"/>
        </w:rPr>
        <w:t> </w:t>
      </w:r>
      <w:r>
        <w:rPr>
          <w:sz w:val="18"/>
        </w:rPr>
        <w:t>popular</w:t>
      </w:r>
      <w:r>
        <w:rPr>
          <w:spacing w:val="27"/>
          <w:sz w:val="18"/>
        </w:rPr>
        <w:t> </w:t>
      </w:r>
      <w:r>
        <w:rPr>
          <w:sz w:val="18"/>
        </w:rPr>
        <w:t>protocols</w:t>
      </w:r>
      <w:r>
        <w:rPr>
          <w:spacing w:val="27"/>
          <w:sz w:val="18"/>
        </w:rPr>
        <w:t> </w:t>
      </w:r>
      <w:r>
        <w:rPr>
          <w:sz w:val="18"/>
        </w:rPr>
        <w:t>for</w:t>
      </w:r>
      <w:r>
        <w:rPr>
          <w:spacing w:val="27"/>
          <w:sz w:val="18"/>
        </w:rPr>
        <w:t> </w:t>
      </w:r>
      <w:r>
        <w:rPr>
          <w:sz w:val="18"/>
        </w:rPr>
        <w:t>in-vehicle</w:t>
      </w:r>
      <w:r>
        <w:rPr>
          <w:spacing w:val="27"/>
          <w:sz w:val="18"/>
        </w:rPr>
        <w:t> </w:t>
      </w:r>
      <w:r>
        <w:rPr>
          <w:sz w:val="18"/>
        </w:rPr>
        <w:t>networks</w:t>
      </w:r>
      <w:r>
        <w:rPr>
          <w:spacing w:val="27"/>
          <w:sz w:val="18"/>
        </w:rPr>
        <w:t> </w:t>
      </w:r>
      <w:r>
        <w:rPr>
          <w:sz w:val="18"/>
        </w:rPr>
        <w:t>(IVNs)</w:t>
      </w:r>
      <w:r>
        <w:rPr>
          <w:spacing w:val="27"/>
          <w:sz w:val="18"/>
        </w:rPr>
        <w:t> </w:t>
      </w:r>
      <w:r>
        <w:rPr>
          <w:sz w:val="18"/>
        </w:rPr>
        <w:t>and</w:t>
      </w:r>
      <w:r>
        <w:rPr>
          <w:spacing w:val="27"/>
          <w:sz w:val="18"/>
        </w:rPr>
        <w:t> </w:t>
      </w:r>
      <w:r>
        <w:rPr>
          <w:sz w:val="18"/>
        </w:rPr>
        <w:t>will</w:t>
      </w:r>
      <w:r>
        <w:rPr>
          <w:spacing w:val="27"/>
          <w:sz w:val="18"/>
        </w:rPr>
        <w:t> </w:t>
      </w:r>
      <w:r>
        <w:rPr>
          <w:sz w:val="18"/>
        </w:rPr>
        <w:t>stay</w:t>
      </w:r>
      <w:r>
        <w:rPr>
          <w:spacing w:val="27"/>
          <w:sz w:val="18"/>
        </w:rPr>
        <w:t> </w:t>
      </w:r>
      <w:r>
        <w:rPr>
          <w:sz w:val="18"/>
        </w:rPr>
        <w:t>in</w:t>
      </w:r>
      <w:r>
        <w:rPr>
          <w:spacing w:val="27"/>
          <w:sz w:val="18"/>
        </w:rPr>
        <w:t> </w:t>
      </w:r>
      <w:r>
        <w:rPr>
          <w:sz w:val="18"/>
        </w:rPr>
        <w:t>the</w:t>
      </w:r>
      <w:r>
        <w:rPr>
          <w:spacing w:val="27"/>
          <w:sz w:val="18"/>
        </w:rPr>
        <w:t> </w:t>
      </w:r>
      <w:r>
        <w:rPr>
          <w:sz w:val="18"/>
        </w:rPr>
        <w:t>industry</w:t>
      </w:r>
      <w:r>
        <w:rPr>
          <w:spacing w:val="27"/>
          <w:sz w:val="18"/>
        </w:rPr>
        <w:t> </w:t>
      </w:r>
      <w:r>
        <w:rPr>
          <w:sz w:val="18"/>
        </w:rPr>
        <w:t>for</w:t>
      </w:r>
      <w:r>
        <w:rPr>
          <w:spacing w:val="27"/>
          <w:sz w:val="18"/>
        </w:rPr>
        <w:t> </w:t>
      </w:r>
      <w:r>
        <w:rPr>
          <w:sz w:val="18"/>
        </w:rPr>
        <w:t>many</w:t>
      </w:r>
      <w:r>
        <w:rPr>
          <w:spacing w:val="27"/>
          <w:sz w:val="18"/>
        </w:rPr>
        <w:t> </w:t>
      </w:r>
      <w:r>
        <w:rPr>
          <w:sz w:val="18"/>
        </w:rPr>
        <w:t>more</w:t>
      </w:r>
      <w:r>
        <w:rPr>
          <w:spacing w:val="1"/>
          <w:sz w:val="18"/>
        </w:rPr>
        <w:t> </w:t>
      </w:r>
      <w:r>
        <w:rPr>
          <w:sz w:val="18"/>
        </w:rPr>
        <w:t>years.</w:t>
      </w:r>
      <w:r>
        <w:rPr>
          <w:spacing w:val="1"/>
          <w:sz w:val="18"/>
        </w:rPr>
        <w:t> </w:t>
      </w:r>
      <w:r>
        <w:rPr>
          <w:sz w:val="18"/>
        </w:rPr>
        <w:t>However,</w:t>
      </w:r>
      <w:r>
        <w:rPr>
          <w:spacing w:val="1"/>
          <w:sz w:val="18"/>
        </w:rPr>
        <w:t> </w:t>
      </w:r>
      <w:r>
        <w:rPr>
          <w:sz w:val="18"/>
        </w:rPr>
        <w:t>these</w:t>
      </w:r>
      <w:r>
        <w:rPr>
          <w:spacing w:val="1"/>
          <w:sz w:val="18"/>
        </w:rPr>
        <w:t> </w:t>
      </w:r>
      <w:r>
        <w:rPr>
          <w:sz w:val="18"/>
        </w:rPr>
        <w:t>protocols</w:t>
      </w:r>
      <w:r>
        <w:rPr>
          <w:spacing w:val="1"/>
          <w:sz w:val="18"/>
        </w:rPr>
        <w:t> </w:t>
      </w:r>
      <w:r>
        <w:rPr>
          <w:sz w:val="18"/>
        </w:rPr>
        <w:t>were</w:t>
      </w:r>
      <w:r>
        <w:rPr>
          <w:spacing w:val="1"/>
          <w:sz w:val="18"/>
        </w:rPr>
        <w:t> </w:t>
      </w:r>
      <w:r>
        <w:rPr>
          <w:sz w:val="18"/>
        </w:rPr>
        <w:t>not</w:t>
      </w:r>
      <w:r>
        <w:rPr>
          <w:spacing w:val="1"/>
          <w:sz w:val="18"/>
        </w:rPr>
        <w:t> </w:t>
      </w:r>
      <w:r>
        <w:rPr>
          <w:sz w:val="18"/>
        </w:rPr>
        <w:t>designed</w:t>
      </w:r>
      <w:r>
        <w:rPr>
          <w:spacing w:val="1"/>
          <w:sz w:val="18"/>
        </w:rPr>
        <w:t> </w:t>
      </w:r>
      <w:r>
        <w:rPr>
          <w:sz w:val="18"/>
        </w:rPr>
        <w:t>with</w:t>
      </w:r>
      <w:r>
        <w:rPr>
          <w:spacing w:val="1"/>
          <w:sz w:val="18"/>
        </w:rPr>
        <w:t> </w:t>
      </w:r>
      <w:r>
        <w:rPr>
          <w:sz w:val="18"/>
        </w:rPr>
        <w:t>security</w:t>
      </w:r>
      <w:r>
        <w:rPr>
          <w:spacing w:val="1"/>
          <w:sz w:val="18"/>
        </w:rPr>
        <w:t> </w:t>
      </w:r>
      <w:r>
        <w:rPr>
          <w:sz w:val="18"/>
        </w:rPr>
        <w:t>in</w:t>
      </w:r>
      <w:r>
        <w:rPr>
          <w:spacing w:val="1"/>
          <w:sz w:val="18"/>
        </w:rPr>
        <w:t> </w:t>
      </w:r>
      <w:r>
        <w:rPr>
          <w:sz w:val="18"/>
        </w:rPr>
        <w:t>mind.</w:t>
      </w:r>
      <w:r>
        <w:rPr>
          <w:spacing w:val="1"/>
          <w:sz w:val="18"/>
        </w:rPr>
        <w:t> </w:t>
      </w:r>
      <w:r>
        <w:rPr>
          <w:sz w:val="18"/>
        </w:rPr>
        <w:t>They</w:t>
      </w:r>
      <w:r>
        <w:rPr>
          <w:spacing w:val="1"/>
          <w:sz w:val="18"/>
        </w:rPr>
        <w:t> </w:t>
      </w:r>
      <w:r>
        <w:rPr>
          <w:sz w:val="18"/>
        </w:rPr>
        <w:t>have</w:t>
      </w:r>
      <w:r>
        <w:rPr>
          <w:spacing w:val="1"/>
          <w:sz w:val="18"/>
        </w:rPr>
        <w:t> </w:t>
      </w:r>
      <w:r>
        <w:rPr>
          <w:sz w:val="18"/>
        </w:rPr>
        <w:t>several</w:t>
      </w:r>
      <w:r>
        <w:rPr>
          <w:spacing w:val="1"/>
          <w:sz w:val="18"/>
        </w:rPr>
        <w:t> </w:t>
      </w:r>
      <w:r>
        <w:rPr>
          <w:sz w:val="18"/>
        </w:rPr>
        <w:t>vulnerabilities, such as lack of message authentication, lack of message encryption, and an ID-based</w:t>
      </w:r>
      <w:r>
        <w:rPr>
          <w:spacing w:val="1"/>
          <w:sz w:val="18"/>
        </w:rPr>
        <w:t> </w:t>
      </w:r>
      <w:r>
        <w:rPr>
          <w:sz w:val="18"/>
        </w:rPr>
        <w:t>arbitration mechanism for contention resolution. Adversaries can use these vulnerabilities to launch</w:t>
      </w:r>
      <w:r>
        <w:rPr>
          <w:spacing w:val="1"/>
          <w:sz w:val="18"/>
        </w:rPr>
        <w:t> </w:t>
      </w:r>
      <w:r>
        <w:rPr>
          <w:sz w:val="18"/>
        </w:rPr>
        <w:t>sophisticated attacks that may lead to loss of life and damage to property. Thus, the security of the</w:t>
      </w:r>
      <w:r>
        <w:rPr>
          <w:spacing w:val="1"/>
          <w:sz w:val="18"/>
        </w:rPr>
        <w:t> </w:t>
      </w:r>
      <w:r>
        <w:rPr>
          <w:sz w:val="18"/>
        </w:rPr>
        <w:t>vehicles should be handled carefully. In this paper, we investigate the security vulnerabilities with in-</w:t>
      </w:r>
      <w:r>
        <w:rPr>
          <w:spacing w:val="1"/>
          <w:sz w:val="18"/>
        </w:rPr>
        <w:t> </w:t>
      </w:r>
      <w:r>
        <w:rPr>
          <w:sz w:val="18"/>
        </w:rPr>
        <w:t>vehicle</w:t>
      </w:r>
      <w:r>
        <w:rPr>
          <w:spacing w:val="16"/>
          <w:sz w:val="18"/>
        </w:rPr>
        <w:t> </w:t>
      </w:r>
      <w:r>
        <w:rPr>
          <w:sz w:val="18"/>
        </w:rPr>
        <w:t>network</w:t>
      </w:r>
      <w:r>
        <w:rPr>
          <w:spacing w:val="16"/>
          <w:sz w:val="18"/>
        </w:rPr>
        <w:t> </w:t>
      </w:r>
      <w:r>
        <w:rPr>
          <w:sz w:val="18"/>
        </w:rPr>
        <w:t>protocols</w:t>
      </w:r>
      <w:r>
        <w:rPr>
          <w:spacing w:val="16"/>
          <w:sz w:val="18"/>
        </w:rPr>
        <w:t> </w:t>
      </w:r>
      <w:r>
        <w:rPr>
          <w:sz w:val="18"/>
        </w:rPr>
        <w:t>such</w:t>
      </w:r>
      <w:r>
        <w:rPr>
          <w:spacing w:val="16"/>
          <w:sz w:val="18"/>
        </w:rPr>
        <w:t> </w:t>
      </w:r>
      <w:r>
        <w:rPr>
          <w:sz w:val="18"/>
        </w:rPr>
        <w:t>as</w:t>
      </w:r>
      <w:r>
        <w:rPr>
          <w:spacing w:val="16"/>
          <w:sz w:val="18"/>
        </w:rPr>
        <w:t> </w:t>
      </w:r>
      <w:r>
        <w:rPr>
          <w:sz w:val="18"/>
        </w:rPr>
        <w:t>CAN,</w:t>
      </w:r>
      <w:r>
        <w:rPr>
          <w:spacing w:val="16"/>
          <w:sz w:val="18"/>
        </w:rPr>
        <w:t> </w:t>
      </w:r>
      <w:r>
        <w:rPr>
          <w:sz w:val="18"/>
        </w:rPr>
        <w:t>automotive</w:t>
      </w:r>
      <w:r>
        <w:rPr>
          <w:spacing w:val="17"/>
          <w:sz w:val="18"/>
        </w:rPr>
        <w:t> </w:t>
      </w:r>
      <w:r>
        <w:rPr>
          <w:sz w:val="18"/>
        </w:rPr>
        <w:t>Ethernet,</w:t>
      </w:r>
      <w:r>
        <w:rPr>
          <w:spacing w:val="16"/>
          <w:sz w:val="18"/>
        </w:rPr>
        <w:t> </w:t>
      </w:r>
      <w:r>
        <w:rPr>
          <w:sz w:val="18"/>
        </w:rPr>
        <w:t>and</w:t>
      </w:r>
      <w:r>
        <w:rPr>
          <w:spacing w:val="16"/>
          <w:sz w:val="18"/>
        </w:rPr>
        <w:t> </w:t>
      </w:r>
      <w:r>
        <w:rPr>
          <w:sz w:val="18"/>
        </w:rPr>
        <w:t>FlexRay.</w:t>
      </w:r>
      <w:r>
        <w:rPr>
          <w:spacing w:val="28"/>
          <w:sz w:val="18"/>
        </w:rPr>
        <w:t> </w:t>
      </w:r>
      <w:r>
        <w:rPr>
          <w:sz w:val="18"/>
        </w:rPr>
        <w:t>A</w:t>
      </w:r>
      <w:r>
        <w:rPr>
          <w:spacing w:val="17"/>
          <w:sz w:val="18"/>
        </w:rPr>
        <w:t> </w:t>
      </w:r>
      <w:r>
        <w:rPr>
          <w:sz w:val="18"/>
        </w:rPr>
        <w:t>comprehensive</w:t>
      </w:r>
      <w:r>
        <w:rPr>
          <w:spacing w:val="16"/>
          <w:sz w:val="18"/>
        </w:rPr>
        <w:t> </w:t>
      </w:r>
      <w:r>
        <w:rPr>
          <w:sz w:val="18"/>
        </w:rPr>
        <w:t>survey</w:t>
      </w:r>
      <w:r>
        <w:rPr>
          <w:spacing w:val="1"/>
          <w:sz w:val="18"/>
        </w:rPr>
        <w:t> </w:t>
      </w:r>
      <w:r>
        <w:rPr>
          <w:sz w:val="18"/>
        </w:rPr>
        <w:t>on security attacks launched against in-vehicle networks is presented along with countermeasures</w:t>
      </w:r>
      <w:r>
        <w:rPr>
          <w:spacing w:val="1"/>
          <w:sz w:val="18"/>
        </w:rPr>
        <w:t> </w:t>
      </w:r>
      <w:r>
        <w:rPr>
          <w:sz w:val="18"/>
        </w:rPr>
        <w:t>adopted by various researchers.</w:t>
      </w:r>
      <w:r>
        <w:rPr>
          <w:spacing w:val="1"/>
          <w:sz w:val="18"/>
        </w:rPr>
        <w:t> </w:t>
      </w:r>
      <w:r>
        <w:rPr>
          <w:sz w:val="18"/>
        </w:rPr>
        <w:t>Various algorithms have been proposed in the past for intrusion</w:t>
      </w:r>
      <w:r>
        <w:rPr>
          <w:spacing w:val="1"/>
          <w:sz w:val="18"/>
        </w:rPr>
        <w:t> </w:t>
      </w:r>
      <w:r>
        <w:rPr>
          <w:sz w:val="18"/>
        </w:rPr>
        <w:t>detection in IVNs.</w:t>
      </w:r>
      <w:r>
        <w:rPr>
          <w:spacing w:val="39"/>
          <w:sz w:val="18"/>
        </w:rPr>
        <w:t> </w:t>
      </w:r>
      <w:r>
        <w:rPr>
          <w:sz w:val="18"/>
        </w:rPr>
        <w:t>However, those approaches have several limitations that need special attention</w:t>
      </w:r>
      <w:r>
        <w:rPr>
          <w:spacing w:val="1"/>
          <w:sz w:val="18"/>
        </w:rPr>
        <w:t> </w:t>
      </w:r>
      <w:r>
        <w:rPr>
          <w:sz w:val="18"/>
        </w:rPr>
        <w:t>from</w:t>
      </w:r>
      <w:r>
        <w:rPr>
          <w:spacing w:val="15"/>
          <w:sz w:val="18"/>
        </w:rPr>
        <w:t> </w:t>
      </w:r>
      <w:r>
        <w:rPr>
          <w:sz w:val="18"/>
        </w:rPr>
        <w:t>the</w:t>
      </w:r>
      <w:r>
        <w:rPr>
          <w:spacing w:val="16"/>
          <w:sz w:val="18"/>
        </w:rPr>
        <w:t> </w:t>
      </w:r>
      <w:r>
        <w:rPr>
          <w:sz w:val="18"/>
        </w:rPr>
        <w:t>research</w:t>
      </w:r>
      <w:r>
        <w:rPr>
          <w:spacing w:val="16"/>
          <w:sz w:val="18"/>
        </w:rPr>
        <w:t> </w:t>
      </w:r>
      <w:r>
        <w:rPr>
          <w:sz w:val="18"/>
        </w:rPr>
        <w:t>community.</w:t>
      </w:r>
      <w:r>
        <w:rPr>
          <w:spacing w:val="30"/>
          <w:sz w:val="18"/>
        </w:rPr>
        <w:t> </w:t>
      </w:r>
      <w:r>
        <w:rPr>
          <w:sz w:val="18"/>
        </w:rPr>
        <w:t>Blockchain</w:t>
      </w:r>
      <w:r>
        <w:rPr>
          <w:spacing w:val="16"/>
          <w:sz w:val="18"/>
        </w:rPr>
        <w:t> </w:t>
      </w:r>
      <w:r>
        <w:rPr>
          <w:sz w:val="18"/>
        </w:rPr>
        <w:t>is</w:t>
      </w:r>
      <w:r>
        <w:rPr>
          <w:spacing w:val="17"/>
          <w:sz w:val="18"/>
        </w:rPr>
        <w:t> </w:t>
      </w:r>
      <w:r>
        <w:rPr>
          <w:sz w:val="18"/>
        </w:rPr>
        <w:t>a</w:t>
      </w:r>
      <w:r>
        <w:rPr>
          <w:spacing w:val="16"/>
          <w:sz w:val="18"/>
        </w:rPr>
        <w:t> </w:t>
      </w:r>
      <w:r>
        <w:rPr>
          <w:sz w:val="18"/>
        </w:rPr>
        <w:t>good</w:t>
      </w:r>
      <w:r>
        <w:rPr>
          <w:spacing w:val="16"/>
          <w:sz w:val="18"/>
        </w:rPr>
        <w:t> </w:t>
      </w:r>
      <w:r>
        <w:rPr>
          <w:sz w:val="18"/>
        </w:rPr>
        <w:t>approach</w:t>
      </w:r>
      <w:r>
        <w:rPr>
          <w:spacing w:val="15"/>
          <w:sz w:val="18"/>
        </w:rPr>
        <w:t> </w:t>
      </w:r>
      <w:r>
        <w:rPr>
          <w:sz w:val="18"/>
        </w:rPr>
        <w:t>to</w:t>
      </w:r>
      <w:r>
        <w:rPr>
          <w:spacing w:val="16"/>
          <w:sz w:val="18"/>
        </w:rPr>
        <w:t> </w:t>
      </w:r>
      <w:r>
        <w:rPr>
          <w:sz w:val="18"/>
        </w:rPr>
        <w:t>solving</w:t>
      </w:r>
      <w:r>
        <w:rPr>
          <w:spacing w:val="16"/>
          <w:sz w:val="18"/>
        </w:rPr>
        <w:t> </w:t>
      </w:r>
      <w:r>
        <w:rPr>
          <w:sz w:val="18"/>
        </w:rPr>
        <w:t>the</w:t>
      </w:r>
      <w:r>
        <w:rPr>
          <w:spacing w:val="16"/>
          <w:sz w:val="18"/>
        </w:rPr>
        <w:t> </w:t>
      </w:r>
      <w:r>
        <w:rPr>
          <w:sz w:val="18"/>
        </w:rPr>
        <w:t>existing</w:t>
      </w:r>
      <w:r>
        <w:rPr>
          <w:spacing w:val="16"/>
          <w:sz w:val="18"/>
        </w:rPr>
        <w:t> </w:t>
      </w:r>
      <w:r>
        <w:rPr>
          <w:sz w:val="18"/>
        </w:rPr>
        <w:t>security</w:t>
      </w:r>
      <w:r>
        <w:rPr>
          <w:spacing w:val="16"/>
          <w:sz w:val="18"/>
        </w:rPr>
        <w:t> </w:t>
      </w:r>
      <w:r>
        <w:rPr>
          <w:sz w:val="18"/>
        </w:rPr>
        <w:t>issues</w:t>
      </w:r>
      <w:r>
        <w:rPr>
          <w:spacing w:val="1"/>
          <w:sz w:val="18"/>
        </w:rPr>
        <w:t> </w:t>
      </w:r>
      <w:r>
        <w:rPr>
          <w:sz w:val="18"/>
        </w:rPr>
        <w:t>in</w:t>
      </w:r>
      <w:r>
        <w:rPr>
          <w:spacing w:val="12"/>
          <w:sz w:val="18"/>
        </w:rPr>
        <w:t> </w:t>
      </w:r>
      <w:r>
        <w:rPr>
          <w:sz w:val="18"/>
        </w:rPr>
        <w:t>IVNs,</w:t>
      </w:r>
      <w:r>
        <w:rPr>
          <w:spacing w:val="13"/>
          <w:sz w:val="18"/>
        </w:rPr>
        <w:t> </w:t>
      </w:r>
      <w:r>
        <w:rPr>
          <w:sz w:val="18"/>
        </w:rPr>
        <w:t>and</w:t>
      </w:r>
      <w:r>
        <w:rPr>
          <w:spacing w:val="12"/>
          <w:sz w:val="18"/>
        </w:rPr>
        <w:t> </w:t>
      </w:r>
      <w:r>
        <w:rPr>
          <w:sz w:val="18"/>
        </w:rPr>
        <w:t>we</w:t>
      </w:r>
      <w:r>
        <w:rPr>
          <w:spacing w:val="13"/>
          <w:sz w:val="18"/>
        </w:rPr>
        <w:t> </w:t>
      </w:r>
      <w:r>
        <w:rPr>
          <w:sz w:val="18"/>
        </w:rPr>
        <w:t>suggest</w:t>
      </w:r>
      <w:r>
        <w:rPr>
          <w:spacing w:val="12"/>
          <w:sz w:val="18"/>
        </w:rPr>
        <w:t> </w:t>
      </w:r>
      <w:r>
        <w:rPr>
          <w:sz w:val="18"/>
        </w:rPr>
        <w:t>a</w:t>
      </w:r>
      <w:r>
        <w:rPr>
          <w:spacing w:val="13"/>
          <w:sz w:val="18"/>
        </w:rPr>
        <w:t> </w:t>
      </w:r>
      <w:r>
        <w:rPr>
          <w:sz w:val="18"/>
        </w:rPr>
        <w:t>way</w:t>
      </w:r>
      <w:r>
        <w:rPr>
          <w:spacing w:val="12"/>
          <w:sz w:val="18"/>
        </w:rPr>
        <w:t> </w:t>
      </w:r>
      <w:r>
        <w:rPr>
          <w:sz w:val="18"/>
        </w:rPr>
        <w:t>to</w:t>
      </w:r>
      <w:r>
        <w:rPr>
          <w:spacing w:val="13"/>
          <w:sz w:val="18"/>
        </w:rPr>
        <w:t> </w:t>
      </w:r>
      <w:r>
        <w:rPr>
          <w:sz w:val="18"/>
        </w:rPr>
        <w:t>improve</w:t>
      </w:r>
      <w:r>
        <w:rPr>
          <w:spacing w:val="12"/>
          <w:sz w:val="18"/>
        </w:rPr>
        <w:t> </w:t>
      </w:r>
      <w:r>
        <w:rPr>
          <w:sz w:val="18"/>
        </w:rPr>
        <w:t>IVN</w:t>
      </w:r>
      <w:r>
        <w:rPr>
          <w:spacing w:val="13"/>
          <w:sz w:val="18"/>
        </w:rPr>
        <w:t> </w:t>
      </w:r>
      <w:r>
        <w:rPr>
          <w:sz w:val="18"/>
        </w:rPr>
        <w:t>security</w:t>
      </w:r>
      <w:r>
        <w:rPr>
          <w:spacing w:val="12"/>
          <w:sz w:val="18"/>
        </w:rPr>
        <w:t> </w:t>
      </w:r>
      <w:r>
        <w:rPr>
          <w:sz w:val="18"/>
        </w:rPr>
        <w:t>based</w:t>
      </w:r>
      <w:r>
        <w:rPr>
          <w:spacing w:val="13"/>
          <w:sz w:val="18"/>
        </w:rPr>
        <w:t> </w:t>
      </w:r>
      <w:r>
        <w:rPr>
          <w:sz w:val="18"/>
        </w:rPr>
        <w:t>on</w:t>
      </w:r>
      <w:r>
        <w:rPr>
          <w:spacing w:val="12"/>
          <w:sz w:val="18"/>
        </w:rPr>
        <w:t> </w:t>
      </w:r>
      <w:r>
        <w:rPr>
          <w:sz w:val="18"/>
        </w:rPr>
        <w:t>a</w:t>
      </w:r>
      <w:r>
        <w:rPr>
          <w:spacing w:val="13"/>
          <w:sz w:val="18"/>
        </w:rPr>
        <w:t> </w:t>
      </w:r>
      <w:r>
        <w:rPr>
          <w:sz w:val="18"/>
        </w:rPr>
        <w:t>hybrid</w:t>
      </w:r>
      <w:r>
        <w:rPr>
          <w:spacing w:val="12"/>
          <w:sz w:val="18"/>
        </w:rPr>
        <w:t> </w:t>
      </w:r>
      <w:r>
        <w:rPr>
          <w:sz w:val="18"/>
        </w:rPr>
        <w:t>blockchain.</w:t>
      </w:r>
    </w:p>
    <w:p>
      <w:pPr>
        <w:pStyle w:val="BodyText"/>
        <w:spacing w:before="7"/>
        <w:rPr>
          <w:sz w:val="19"/>
        </w:rPr>
      </w:pPr>
    </w:p>
    <w:p>
      <w:pPr>
        <w:spacing w:line="273" w:lineRule="auto" w:before="0"/>
        <w:ind w:left="122" w:right="115" w:firstLine="0"/>
        <w:jc w:val="both"/>
        <w:rPr>
          <w:sz w:val="18"/>
        </w:rPr>
      </w:pPr>
      <w:r>
        <w:rPr>
          <w:rFonts w:ascii="Palatino Linotype"/>
          <w:b/>
          <w:w w:val="105"/>
          <w:sz w:val="18"/>
        </w:rPr>
        <w:t>Keywords: </w:t>
      </w:r>
      <w:r>
        <w:rPr>
          <w:w w:val="105"/>
          <w:sz w:val="18"/>
        </w:rPr>
        <w:t>in-vehicle networks; Controller Area Network (CAN); automotive Ethernet; FlexRay;</w:t>
      </w:r>
      <w:r>
        <w:rPr>
          <w:spacing w:val="1"/>
          <w:w w:val="105"/>
          <w:sz w:val="18"/>
        </w:rPr>
        <w:t> </w:t>
      </w:r>
      <w:r>
        <w:rPr>
          <w:w w:val="105"/>
          <w:sz w:val="18"/>
        </w:rPr>
        <w:t>security;</w:t>
      </w:r>
      <w:r>
        <w:rPr>
          <w:spacing w:val="-1"/>
          <w:w w:val="105"/>
          <w:sz w:val="18"/>
        </w:rPr>
        <w:t> </w:t>
      </w:r>
      <w:r>
        <w:rPr>
          <w:w w:val="105"/>
          <w:sz w:val="18"/>
        </w:rPr>
        <w:t>vehicle;</w:t>
      </w:r>
      <w:r>
        <w:rPr>
          <w:spacing w:val="-1"/>
          <w:w w:val="105"/>
          <w:sz w:val="18"/>
        </w:rPr>
        <w:t> </w:t>
      </w:r>
      <w:r>
        <w:rPr>
          <w:w w:val="105"/>
          <w:sz w:val="18"/>
        </w:rPr>
        <w:t>blockchain;</w:t>
      </w:r>
      <w:r>
        <w:rPr>
          <w:spacing w:val="-1"/>
          <w:w w:val="105"/>
          <w:sz w:val="18"/>
        </w:rPr>
        <w:t> </w:t>
      </w:r>
      <w:r>
        <w:rPr>
          <w:w w:val="105"/>
          <w:sz w:val="18"/>
        </w:rPr>
        <w:t>machine</w:t>
      </w:r>
      <w:r>
        <w:rPr>
          <w:spacing w:val="-1"/>
          <w:w w:val="105"/>
          <w:sz w:val="18"/>
        </w:rPr>
        <w:t> </w:t>
      </w:r>
      <w:r>
        <w:rPr>
          <w:w w:val="105"/>
          <w:sz w:val="18"/>
        </w:rPr>
        <w:t>learning;</w:t>
      </w:r>
      <w:r>
        <w:rPr>
          <w:spacing w:val="-1"/>
          <w:w w:val="105"/>
          <w:sz w:val="18"/>
        </w:rPr>
        <w:t> </w:t>
      </w:r>
      <w:r>
        <w:rPr>
          <w:w w:val="105"/>
          <w:sz w:val="18"/>
        </w:rPr>
        <w:t>intrusion</w:t>
      </w:r>
      <w:r>
        <w:rPr>
          <w:spacing w:val="-1"/>
          <w:w w:val="105"/>
          <w:sz w:val="18"/>
        </w:rPr>
        <w:t> </w:t>
      </w:r>
      <w:r>
        <w:rPr>
          <w:w w:val="105"/>
          <w:sz w:val="18"/>
        </w:rPr>
        <w:t>detection</w:t>
      </w:r>
      <w:r>
        <w:rPr>
          <w:spacing w:val="-1"/>
          <w:w w:val="105"/>
          <w:sz w:val="18"/>
        </w:rPr>
        <w:t> </w:t>
      </w:r>
      <w:r>
        <w:rPr>
          <w:w w:val="105"/>
          <w:sz w:val="18"/>
        </w:rPr>
        <w:t>system</w:t>
      </w:r>
      <w:r>
        <w:rPr>
          <w:spacing w:val="-1"/>
          <w:w w:val="105"/>
          <w:sz w:val="18"/>
        </w:rPr>
        <w:t> </w:t>
      </w:r>
      <w:r>
        <w:rPr>
          <w:w w:val="105"/>
          <w:sz w:val="18"/>
        </w:rPr>
        <w:t>(IDS)</w:t>
      </w:r>
    </w:p>
    <w:p>
      <w:pPr>
        <w:pStyle w:val="BodyText"/>
        <w:spacing w:before="3"/>
        <w:rPr>
          <w:sz w:val="22"/>
        </w:rPr>
      </w:pPr>
      <w:r>
        <w:rPr/>
        <w:pict>
          <v:shape style="position:absolute;margin-left:167.264999pt;margin-top:15.230388pt;width:392.05pt;height:.1pt;mso-position-horizontal-relative:page;mso-position-vertical-relative:paragraph;z-index:-15727616;mso-wrap-distance-left:0;mso-wrap-distance-right:0" coordorigin="3345,305" coordsize="7841,0" path="m3345,305l11186,305e" filled="false" stroked="true" strokeweight=".398pt" strokecolor="#000000">
            <v:path arrowok="t"/>
            <v:stroke dashstyle="solid"/>
            <w10:wrap type="topAndBottom"/>
          </v:shape>
        </w:pict>
      </w:r>
    </w:p>
    <w:p>
      <w:pPr>
        <w:pStyle w:val="BodyText"/>
        <w:spacing w:before="10"/>
        <w:rPr>
          <w:sz w:val="32"/>
        </w:rPr>
      </w:pPr>
    </w:p>
    <w:p>
      <w:pPr>
        <w:pStyle w:val="Heading1"/>
        <w:numPr>
          <w:ilvl w:val="0"/>
          <w:numId w:val="1"/>
        </w:numPr>
        <w:tabs>
          <w:tab w:pos="334" w:val="left" w:leader="none"/>
        </w:tabs>
        <w:spacing w:line="240" w:lineRule="auto" w:before="0" w:after="0"/>
        <w:ind w:left="333" w:right="0" w:hanging="212"/>
        <w:jc w:val="left"/>
      </w:pPr>
      <w:bookmarkStart w:name="Introduction " w:id="1"/>
      <w:bookmarkEnd w:id="1"/>
      <w:r>
        <w:rPr>
          <w:b w:val="0"/>
        </w:rPr>
      </w:r>
      <w:bookmarkStart w:name="Introduction " w:id="2"/>
      <w:bookmarkEnd w:id="2"/>
      <w:r>
        <w:rPr/>
        <w:t>Introduction</w:t>
      </w:r>
    </w:p>
    <w:p>
      <w:pPr>
        <w:pStyle w:val="BodyText"/>
        <w:spacing w:line="256" w:lineRule="auto" w:before="61"/>
        <w:ind w:left="114" w:right="113" w:firstLine="433"/>
        <w:jc w:val="both"/>
      </w:pPr>
      <w:r>
        <w:rPr>
          <w:w w:val="105"/>
        </w:rPr>
        <w:t>Recent decades have seen significant advancements in technology for self-driving</w:t>
      </w:r>
      <w:r>
        <w:rPr>
          <w:spacing w:val="1"/>
          <w:w w:val="105"/>
        </w:rPr>
        <w:t> </w:t>
      </w:r>
      <w:r>
        <w:rPr>
          <w:w w:val="105"/>
        </w:rPr>
        <w:t>vehicles and smart cars.</w:t>
      </w:r>
      <w:r>
        <w:rPr>
          <w:spacing w:val="1"/>
          <w:w w:val="105"/>
        </w:rPr>
        <w:t> </w:t>
      </w:r>
      <w:r>
        <w:rPr>
          <w:w w:val="105"/>
        </w:rPr>
        <w:t>Vehicular networks are networks of vehicle nodes providing</w:t>
      </w:r>
      <w:r>
        <w:rPr>
          <w:spacing w:val="1"/>
          <w:w w:val="105"/>
        </w:rPr>
        <w:t> </w:t>
      </w:r>
      <w:r>
        <w:rPr>
          <w:w w:val="105"/>
        </w:rPr>
        <w:t>various facilities, such as traffic management, parking management, accident avoidance,</w:t>
      </w:r>
      <w:r>
        <w:rPr>
          <w:spacing w:val="-44"/>
          <w:w w:val="105"/>
        </w:rPr>
        <w:t> </w:t>
      </w:r>
      <w:r>
        <w:rPr/>
        <w:t>critical</w:t>
      </w:r>
      <w:r>
        <w:rPr>
          <w:spacing w:val="-10"/>
        </w:rPr>
        <w:t> </w:t>
      </w:r>
      <w:r>
        <w:rPr/>
        <w:t>message</w:t>
      </w:r>
      <w:r>
        <w:rPr>
          <w:spacing w:val="-9"/>
        </w:rPr>
        <w:t> </w:t>
      </w:r>
      <w:r>
        <w:rPr/>
        <w:t>dissemination,</w:t>
      </w:r>
      <w:r>
        <w:rPr>
          <w:spacing w:val="-6"/>
        </w:rPr>
        <w:t> </w:t>
      </w:r>
      <w:r>
        <w:rPr/>
        <w:t>etc.</w:t>
      </w:r>
      <w:r>
        <w:rPr>
          <w:spacing w:val="-9"/>
        </w:rPr>
        <w:t> </w:t>
      </w:r>
      <w:r>
        <w:rPr/>
        <w:t>[</w:t>
      </w:r>
      <w:hyperlink w:history="true" w:anchor="_bookmark30">
        <w:r>
          <w:rPr>
            <w:color w:val="0774B7"/>
          </w:rPr>
          <w:t>1</w:t>
        </w:r>
      </w:hyperlink>
      <w:r>
        <w:rPr/>
        <w:t>].</w:t>
      </w:r>
      <w:r>
        <w:rPr>
          <w:spacing w:val="8"/>
        </w:rPr>
        <w:t> </w:t>
      </w:r>
      <w:r>
        <w:rPr/>
        <w:t>There</w:t>
      </w:r>
      <w:r>
        <w:rPr>
          <w:spacing w:val="-8"/>
        </w:rPr>
        <w:t> </w:t>
      </w:r>
      <w:r>
        <w:rPr/>
        <w:t>are</w:t>
      </w:r>
      <w:r>
        <w:rPr>
          <w:spacing w:val="-9"/>
        </w:rPr>
        <w:t> </w:t>
      </w:r>
      <w:r>
        <w:rPr/>
        <w:t>various</w:t>
      </w:r>
      <w:r>
        <w:rPr>
          <w:spacing w:val="-8"/>
        </w:rPr>
        <w:t> </w:t>
      </w:r>
      <w:r>
        <w:rPr/>
        <w:t>research</w:t>
      </w:r>
      <w:r>
        <w:rPr>
          <w:spacing w:val="-10"/>
        </w:rPr>
        <w:t> </w:t>
      </w:r>
      <w:r>
        <w:rPr/>
        <w:t>fields</w:t>
      </w:r>
      <w:r>
        <w:rPr>
          <w:spacing w:val="-9"/>
        </w:rPr>
        <w:t> </w:t>
      </w:r>
      <w:r>
        <w:rPr/>
        <w:t>where</w:t>
      </w:r>
      <w:r>
        <w:rPr>
          <w:spacing w:val="-9"/>
        </w:rPr>
        <w:t> </w:t>
      </w:r>
      <w:r>
        <w:rPr/>
        <w:t>these</w:t>
      </w:r>
      <w:r>
        <w:rPr>
          <w:spacing w:val="-9"/>
        </w:rPr>
        <w:t> </w:t>
      </w:r>
      <w:r>
        <w:rPr/>
        <w:t>vehicle</w:t>
      </w:r>
      <w:r>
        <w:rPr>
          <w:spacing w:val="1"/>
        </w:rPr>
        <w:t> </w:t>
      </w:r>
      <w:r>
        <w:rPr>
          <w:w w:val="105"/>
        </w:rPr>
        <w:t>nodes</w:t>
      </w:r>
      <w:r>
        <w:rPr>
          <w:spacing w:val="-8"/>
          <w:w w:val="105"/>
        </w:rPr>
        <w:t> </w:t>
      </w:r>
      <w:r>
        <w:rPr>
          <w:w w:val="105"/>
        </w:rPr>
        <w:t>act</w:t>
      </w:r>
      <w:r>
        <w:rPr>
          <w:spacing w:val="-7"/>
          <w:w w:val="105"/>
        </w:rPr>
        <w:t> </w:t>
      </w:r>
      <w:r>
        <w:rPr>
          <w:w w:val="105"/>
        </w:rPr>
        <w:t>as</w:t>
      </w:r>
      <w:r>
        <w:rPr>
          <w:spacing w:val="-7"/>
          <w:w w:val="105"/>
        </w:rPr>
        <w:t> </w:t>
      </w:r>
      <w:r>
        <w:rPr>
          <w:w w:val="105"/>
        </w:rPr>
        <w:t>a</w:t>
      </w:r>
      <w:r>
        <w:rPr>
          <w:spacing w:val="-8"/>
          <w:w w:val="105"/>
        </w:rPr>
        <w:t> </w:t>
      </w:r>
      <w:r>
        <w:rPr>
          <w:w w:val="105"/>
        </w:rPr>
        <w:t>communication</w:t>
      </w:r>
      <w:r>
        <w:rPr>
          <w:spacing w:val="-7"/>
          <w:w w:val="105"/>
        </w:rPr>
        <w:t> </w:t>
      </w:r>
      <w:r>
        <w:rPr>
          <w:w w:val="105"/>
        </w:rPr>
        <w:t>messenger,</w:t>
      </w:r>
      <w:r>
        <w:rPr>
          <w:spacing w:val="-7"/>
          <w:w w:val="105"/>
        </w:rPr>
        <w:t> </w:t>
      </w:r>
      <w:r>
        <w:rPr>
          <w:w w:val="105"/>
        </w:rPr>
        <w:t>such</w:t>
      </w:r>
      <w:r>
        <w:rPr>
          <w:spacing w:val="-7"/>
          <w:w w:val="105"/>
        </w:rPr>
        <w:t> </w:t>
      </w:r>
      <w:r>
        <w:rPr>
          <w:w w:val="105"/>
        </w:rPr>
        <w:t>as</w:t>
      </w:r>
      <w:r>
        <w:rPr>
          <w:spacing w:val="-8"/>
          <w:w w:val="105"/>
        </w:rPr>
        <w:t> </w:t>
      </w:r>
      <w:r>
        <w:rPr>
          <w:w w:val="105"/>
        </w:rPr>
        <w:t>Vehicular</w:t>
      </w:r>
      <w:r>
        <w:rPr>
          <w:spacing w:val="-7"/>
          <w:w w:val="105"/>
        </w:rPr>
        <w:t> </w:t>
      </w:r>
      <w:r>
        <w:rPr>
          <w:w w:val="105"/>
        </w:rPr>
        <w:t>Ad-hoc</w:t>
      </w:r>
      <w:r>
        <w:rPr>
          <w:spacing w:val="-7"/>
          <w:w w:val="105"/>
        </w:rPr>
        <w:t> </w:t>
      </w:r>
      <w:r>
        <w:rPr>
          <w:w w:val="105"/>
        </w:rPr>
        <w:t>Networks</w:t>
      </w:r>
      <w:r>
        <w:rPr>
          <w:spacing w:val="-7"/>
          <w:w w:val="105"/>
        </w:rPr>
        <w:t> </w:t>
      </w:r>
      <w:r>
        <w:rPr>
          <w:w w:val="105"/>
        </w:rPr>
        <w:t>(VANETs),</w:t>
      </w:r>
      <w:r>
        <w:rPr>
          <w:spacing w:val="-44"/>
          <w:w w:val="105"/>
        </w:rPr>
        <w:t> </w:t>
      </w:r>
      <w:r>
        <w:rPr>
          <w:w w:val="105"/>
        </w:rPr>
        <w:t>the Internet of Vehicles (IoV), Vehicle-to-Everything (V2X) communications, etc. There</w:t>
      </w:r>
      <w:r>
        <w:rPr>
          <w:spacing w:val="1"/>
          <w:w w:val="105"/>
        </w:rPr>
        <w:t> </w:t>
      </w:r>
      <w:r>
        <w:rPr>
          <w:w w:val="105"/>
        </w:rPr>
        <w:t>is a separate research field for in-vehicle networks (IVNs), dealing with the connections</w:t>
      </w:r>
      <w:r>
        <w:rPr>
          <w:spacing w:val="1"/>
          <w:w w:val="105"/>
        </w:rPr>
        <w:t> </w:t>
      </w:r>
      <w:r>
        <w:rPr/>
        <w:t>between the Engine Control Unit (ECU), the Transmission Control Unit (TCU), the Anti-lock</w:t>
      </w:r>
      <w:r>
        <w:rPr>
          <w:spacing w:val="1"/>
        </w:rPr>
        <w:t> </w:t>
      </w:r>
      <w:r>
        <w:rPr>
          <w:w w:val="105"/>
        </w:rPr>
        <w:t>Braking</w:t>
      </w:r>
      <w:r>
        <w:rPr>
          <w:spacing w:val="-6"/>
          <w:w w:val="105"/>
        </w:rPr>
        <w:t> </w:t>
      </w:r>
      <w:r>
        <w:rPr>
          <w:w w:val="105"/>
        </w:rPr>
        <w:t>System</w:t>
      </w:r>
      <w:r>
        <w:rPr>
          <w:spacing w:val="-6"/>
          <w:w w:val="105"/>
        </w:rPr>
        <w:t> </w:t>
      </w:r>
      <w:r>
        <w:rPr>
          <w:w w:val="105"/>
        </w:rPr>
        <w:t>(ABS),</w:t>
      </w:r>
      <w:r>
        <w:rPr>
          <w:spacing w:val="-5"/>
          <w:w w:val="105"/>
        </w:rPr>
        <w:t> </w:t>
      </w:r>
      <w:r>
        <w:rPr>
          <w:w w:val="105"/>
        </w:rPr>
        <w:t>Body</w:t>
      </w:r>
      <w:r>
        <w:rPr>
          <w:spacing w:val="-6"/>
          <w:w w:val="105"/>
        </w:rPr>
        <w:t> </w:t>
      </w:r>
      <w:r>
        <w:rPr>
          <w:w w:val="105"/>
        </w:rPr>
        <w:t>Control</w:t>
      </w:r>
      <w:r>
        <w:rPr>
          <w:spacing w:val="-5"/>
          <w:w w:val="105"/>
        </w:rPr>
        <w:t> </w:t>
      </w:r>
      <w:r>
        <w:rPr>
          <w:w w:val="105"/>
        </w:rPr>
        <w:t>Modules</w:t>
      </w:r>
      <w:r>
        <w:rPr>
          <w:spacing w:val="-6"/>
          <w:w w:val="105"/>
        </w:rPr>
        <w:t> </w:t>
      </w:r>
      <w:r>
        <w:rPr>
          <w:w w:val="105"/>
        </w:rPr>
        <w:t>(BCMs),</w:t>
      </w:r>
      <w:r>
        <w:rPr>
          <w:spacing w:val="-5"/>
          <w:w w:val="105"/>
        </w:rPr>
        <w:t> </w:t>
      </w:r>
      <w:r>
        <w:rPr>
          <w:w w:val="105"/>
        </w:rPr>
        <w:t>and</w:t>
      </w:r>
      <w:r>
        <w:rPr>
          <w:spacing w:val="-6"/>
          <w:w w:val="105"/>
        </w:rPr>
        <w:t> </w:t>
      </w:r>
      <w:r>
        <w:rPr>
          <w:w w:val="105"/>
        </w:rPr>
        <w:t>the</w:t>
      </w:r>
      <w:r>
        <w:rPr>
          <w:spacing w:val="-6"/>
          <w:w w:val="105"/>
        </w:rPr>
        <w:t> </w:t>
      </w:r>
      <w:r>
        <w:rPr>
          <w:w w:val="105"/>
        </w:rPr>
        <w:t>various</w:t>
      </w:r>
      <w:r>
        <w:rPr>
          <w:spacing w:val="-5"/>
          <w:w w:val="105"/>
        </w:rPr>
        <w:t> </w:t>
      </w:r>
      <w:r>
        <w:rPr>
          <w:w w:val="105"/>
        </w:rPr>
        <w:t>sensors</w:t>
      </w:r>
      <w:r>
        <w:rPr>
          <w:spacing w:val="-6"/>
          <w:w w:val="105"/>
        </w:rPr>
        <w:t> </w:t>
      </w:r>
      <w:r>
        <w:rPr>
          <w:w w:val="105"/>
        </w:rPr>
        <w:t>inside</w:t>
      </w:r>
      <w:r>
        <w:rPr>
          <w:spacing w:val="-5"/>
          <w:w w:val="105"/>
        </w:rPr>
        <w:t> </w:t>
      </w:r>
      <w:r>
        <w:rPr>
          <w:w w:val="105"/>
        </w:rPr>
        <w:t>the</w:t>
      </w:r>
      <w:r>
        <w:rPr>
          <w:spacing w:val="-44"/>
          <w:w w:val="105"/>
        </w:rPr>
        <w:t> </w:t>
      </w:r>
      <w:r>
        <w:rPr>
          <w:w w:val="105"/>
        </w:rPr>
        <w:t>vehicle. There are protocols like Controller Area Network (CAN), FlexRay, and Ethernet,</w:t>
      </w:r>
      <w:r>
        <w:rPr>
          <w:spacing w:val="-44"/>
          <w:w w:val="105"/>
        </w:rPr>
        <w:t> </w:t>
      </w:r>
      <w:r>
        <w:rPr>
          <w:w w:val="105"/>
        </w:rPr>
        <w:t>which help</w:t>
      </w:r>
      <w:r>
        <w:rPr>
          <w:spacing w:val="1"/>
          <w:w w:val="105"/>
        </w:rPr>
        <w:t> </w:t>
      </w:r>
      <w:r>
        <w:rPr>
          <w:w w:val="105"/>
        </w:rPr>
        <w:t>in</w:t>
      </w:r>
      <w:r>
        <w:rPr>
          <w:spacing w:val="1"/>
          <w:w w:val="105"/>
        </w:rPr>
        <w:t> </w:t>
      </w:r>
      <w:r>
        <w:rPr>
          <w:w w:val="105"/>
        </w:rPr>
        <w:t>the</w:t>
      </w:r>
      <w:r>
        <w:rPr>
          <w:spacing w:val="1"/>
          <w:w w:val="105"/>
        </w:rPr>
        <w:t> </w:t>
      </w:r>
      <w:r>
        <w:rPr>
          <w:w w:val="105"/>
        </w:rPr>
        <w:t>smooth</w:t>
      </w:r>
      <w:r>
        <w:rPr>
          <w:spacing w:val="1"/>
          <w:w w:val="105"/>
        </w:rPr>
        <w:t> </w:t>
      </w:r>
      <w:r>
        <w:rPr>
          <w:w w:val="105"/>
        </w:rPr>
        <w:t>functioning</w:t>
      </w:r>
      <w:r>
        <w:rPr>
          <w:spacing w:val="1"/>
          <w:w w:val="105"/>
        </w:rPr>
        <w:t> </w:t>
      </w:r>
      <w:r>
        <w:rPr>
          <w:w w:val="105"/>
        </w:rPr>
        <w:t>of</w:t>
      </w:r>
      <w:r>
        <w:rPr>
          <w:spacing w:val="1"/>
          <w:w w:val="105"/>
        </w:rPr>
        <w:t> </w:t>
      </w:r>
      <w:r>
        <w:rPr>
          <w:w w:val="105"/>
        </w:rPr>
        <w:t>in-vehicle</w:t>
      </w:r>
      <w:r>
        <w:rPr>
          <w:spacing w:val="1"/>
          <w:w w:val="105"/>
        </w:rPr>
        <w:t> </w:t>
      </w:r>
      <w:r>
        <w:rPr>
          <w:w w:val="105"/>
        </w:rPr>
        <w:t>networks [</w:t>
      </w:r>
      <w:hyperlink w:history="true" w:anchor="_bookmark31">
        <w:r>
          <w:rPr>
            <w:color w:val="0774B7"/>
            <w:w w:val="105"/>
          </w:rPr>
          <w:t>2</w:t>
        </w:r>
      </w:hyperlink>
      <w:r>
        <w:rPr>
          <w:w w:val="105"/>
        </w:rPr>
        <w:t>].</w:t>
      </w:r>
    </w:p>
    <w:p>
      <w:pPr>
        <w:pStyle w:val="BodyText"/>
        <w:spacing w:line="256" w:lineRule="auto" w:before="2"/>
        <w:ind w:left="114" w:right="103" w:firstLine="433"/>
        <w:jc w:val="both"/>
      </w:pPr>
      <w:r>
        <w:rPr>
          <w:w w:val="105"/>
        </w:rPr>
        <w:t>The automotive industry is moving toward autonomous and connected vehicles.</w:t>
      </w:r>
      <w:r>
        <w:rPr>
          <w:spacing w:val="1"/>
          <w:w w:val="105"/>
        </w:rPr>
        <w:t> </w:t>
      </w:r>
      <w:r>
        <w:rPr>
          <w:w w:val="105"/>
        </w:rPr>
        <w:t>There are various benefits to going through this option. First of all, connected vehicles</w:t>
      </w:r>
      <w:r>
        <w:rPr>
          <w:spacing w:val="1"/>
          <w:w w:val="105"/>
        </w:rPr>
        <w:t> </w:t>
      </w:r>
      <w:r>
        <w:rPr>
          <w:w w:val="105"/>
        </w:rPr>
        <w:t>provide</w:t>
      </w:r>
      <w:r>
        <w:rPr>
          <w:spacing w:val="-4"/>
          <w:w w:val="105"/>
        </w:rPr>
        <w:t> </w:t>
      </w:r>
      <w:r>
        <w:rPr>
          <w:w w:val="105"/>
        </w:rPr>
        <w:t>convenience</w:t>
      </w:r>
      <w:r>
        <w:rPr>
          <w:spacing w:val="-4"/>
          <w:w w:val="105"/>
        </w:rPr>
        <w:t> </w:t>
      </w:r>
      <w:r>
        <w:rPr>
          <w:w w:val="105"/>
        </w:rPr>
        <w:t>and</w:t>
      </w:r>
      <w:r>
        <w:rPr>
          <w:spacing w:val="-4"/>
          <w:w w:val="105"/>
        </w:rPr>
        <w:t> </w:t>
      </w:r>
      <w:r>
        <w:rPr>
          <w:w w:val="105"/>
        </w:rPr>
        <w:t>flexibility</w:t>
      </w:r>
      <w:r>
        <w:rPr>
          <w:spacing w:val="-4"/>
          <w:w w:val="105"/>
        </w:rPr>
        <w:t> </w:t>
      </w:r>
      <w:r>
        <w:rPr>
          <w:w w:val="105"/>
        </w:rPr>
        <w:t>to</w:t>
      </w:r>
      <w:r>
        <w:rPr>
          <w:spacing w:val="-4"/>
          <w:w w:val="105"/>
        </w:rPr>
        <w:t> </w:t>
      </w:r>
      <w:r>
        <w:rPr>
          <w:w w:val="105"/>
        </w:rPr>
        <w:t>passengers.</w:t>
      </w:r>
      <w:r>
        <w:rPr>
          <w:spacing w:val="8"/>
          <w:w w:val="105"/>
        </w:rPr>
        <w:t> </w:t>
      </w:r>
      <w:r>
        <w:rPr>
          <w:w w:val="105"/>
        </w:rPr>
        <w:t>Another</w:t>
      </w:r>
      <w:r>
        <w:rPr>
          <w:spacing w:val="-4"/>
          <w:w w:val="105"/>
        </w:rPr>
        <w:t> </w:t>
      </w:r>
      <w:r>
        <w:rPr>
          <w:w w:val="105"/>
        </w:rPr>
        <w:t>benefit</w:t>
      </w:r>
      <w:r>
        <w:rPr>
          <w:spacing w:val="-4"/>
          <w:w w:val="105"/>
        </w:rPr>
        <w:t> </w:t>
      </w:r>
      <w:r>
        <w:rPr>
          <w:w w:val="105"/>
        </w:rPr>
        <w:t>is</w:t>
      </w:r>
      <w:r>
        <w:rPr>
          <w:spacing w:val="-4"/>
          <w:w w:val="105"/>
        </w:rPr>
        <w:t> </w:t>
      </w:r>
      <w:r>
        <w:rPr>
          <w:w w:val="105"/>
        </w:rPr>
        <w:t>that,</w:t>
      </w:r>
      <w:r>
        <w:rPr>
          <w:spacing w:val="-4"/>
          <w:w w:val="105"/>
        </w:rPr>
        <w:t> </w:t>
      </w:r>
      <w:r>
        <w:rPr>
          <w:w w:val="105"/>
        </w:rPr>
        <w:t>with</w:t>
      </w:r>
      <w:r>
        <w:rPr>
          <w:spacing w:val="-4"/>
          <w:w w:val="105"/>
        </w:rPr>
        <w:t> </w:t>
      </w:r>
      <w:r>
        <w:rPr>
          <w:w w:val="105"/>
        </w:rPr>
        <w:t>the</w:t>
      </w:r>
      <w:r>
        <w:rPr>
          <w:spacing w:val="-4"/>
          <w:w w:val="105"/>
        </w:rPr>
        <w:t> </w:t>
      </w:r>
      <w:r>
        <w:rPr>
          <w:w w:val="105"/>
        </w:rPr>
        <w:t>inter-</w:t>
      </w:r>
      <w:r>
        <w:rPr>
          <w:spacing w:val="-43"/>
          <w:w w:val="105"/>
        </w:rPr>
        <w:t> </w:t>
      </w:r>
      <w:r>
        <w:rPr>
          <w:w w:val="105"/>
        </w:rPr>
        <w:t>connections</w:t>
      </w:r>
      <w:r>
        <w:rPr>
          <w:spacing w:val="-6"/>
          <w:w w:val="105"/>
        </w:rPr>
        <w:t> </w:t>
      </w:r>
      <w:r>
        <w:rPr>
          <w:w w:val="105"/>
        </w:rPr>
        <w:t>between</w:t>
      </w:r>
      <w:r>
        <w:rPr>
          <w:spacing w:val="-5"/>
          <w:w w:val="105"/>
        </w:rPr>
        <w:t> </w:t>
      </w:r>
      <w:r>
        <w:rPr>
          <w:w w:val="105"/>
        </w:rPr>
        <w:t>vehicles,</w:t>
      </w:r>
      <w:r>
        <w:rPr>
          <w:spacing w:val="-5"/>
          <w:w w:val="105"/>
        </w:rPr>
        <w:t> </w:t>
      </w:r>
      <w:r>
        <w:rPr>
          <w:w w:val="105"/>
        </w:rPr>
        <w:t>more</w:t>
      </w:r>
      <w:r>
        <w:rPr>
          <w:spacing w:val="-5"/>
          <w:w w:val="105"/>
        </w:rPr>
        <w:t> </w:t>
      </w:r>
      <w:r>
        <w:rPr>
          <w:w w:val="105"/>
        </w:rPr>
        <w:t>information</w:t>
      </w:r>
      <w:r>
        <w:rPr>
          <w:spacing w:val="-5"/>
          <w:w w:val="105"/>
        </w:rPr>
        <w:t> </w:t>
      </w:r>
      <w:r>
        <w:rPr>
          <w:w w:val="105"/>
        </w:rPr>
        <w:t>is</w:t>
      </w:r>
      <w:r>
        <w:rPr>
          <w:spacing w:val="-5"/>
          <w:w w:val="105"/>
        </w:rPr>
        <w:t> </w:t>
      </w:r>
      <w:r>
        <w:rPr>
          <w:w w:val="105"/>
        </w:rPr>
        <w:t>shared</w:t>
      </w:r>
      <w:r>
        <w:rPr>
          <w:spacing w:val="-5"/>
          <w:w w:val="105"/>
        </w:rPr>
        <w:t> </w:t>
      </w:r>
      <w:r>
        <w:rPr>
          <w:w w:val="105"/>
        </w:rPr>
        <w:t>regarding</w:t>
      </w:r>
      <w:r>
        <w:rPr>
          <w:spacing w:val="-5"/>
          <w:w w:val="105"/>
        </w:rPr>
        <w:t> </w:t>
      </w:r>
      <w:r>
        <w:rPr>
          <w:w w:val="105"/>
        </w:rPr>
        <w:t>safety</w:t>
      </w:r>
      <w:r>
        <w:rPr>
          <w:spacing w:val="-6"/>
          <w:w w:val="105"/>
        </w:rPr>
        <w:t> </w:t>
      </w:r>
      <w:r>
        <w:rPr>
          <w:w w:val="105"/>
        </w:rPr>
        <w:t>and</w:t>
      </w:r>
      <w:r>
        <w:rPr>
          <w:spacing w:val="-5"/>
          <w:w w:val="105"/>
        </w:rPr>
        <w:t> </w:t>
      </w:r>
      <w:r>
        <w:rPr>
          <w:w w:val="105"/>
        </w:rPr>
        <w:t>security,</w:t>
      </w:r>
      <w:r>
        <w:rPr>
          <w:spacing w:val="-44"/>
          <w:w w:val="105"/>
        </w:rPr>
        <w:t> </w:t>
      </w:r>
      <w:r>
        <w:rPr>
          <w:w w:val="105"/>
        </w:rPr>
        <w:t>which leads to more secure transportation systems. Up to now, VANETs have mainly fo-</w:t>
      </w:r>
      <w:r>
        <w:rPr>
          <w:spacing w:val="1"/>
          <w:w w:val="105"/>
        </w:rPr>
        <w:t> </w:t>
      </w:r>
      <w:r>
        <w:rPr/>
        <w:t>cused on providing efficiency and safety for drivers and passengers in a vehicular network.</w:t>
      </w:r>
      <w:r>
        <w:rPr>
          <w:spacing w:val="1"/>
        </w:rPr>
        <w:t> </w:t>
      </w:r>
      <w:r>
        <w:rPr>
          <w:w w:val="105"/>
        </w:rPr>
        <w:t>Today,</w:t>
      </w:r>
      <w:r>
        <w:rPr>
          <w:spacing w:val="-5"/>
          <w:w w:val="105"/>
        </w:rPr>
        <w:t> </w:t>
      </w:r>
      <w:r>
        <w:rPr>
          <w:w w:val="105"/>
        </w:rPr>
        <w:t>Connected</w:t>
      </w:r>
      <w:r>
        <w:rPr>
          <w:spacing w:val="-5"/>
          <w:w w:val="105"/>
        </w:rPr>
        <w:t> </w:t>
      </w:r>
      <w:r>
        <w:rPr>
          <w:w w:val="105"/>
        </w:rPr>
        <w:t>and</w:t>
      </w:r>
      <w:r>
        <w:rPr>
          <w:spacing w:val="-5"/>
          <w:w w:val="105"/>
        </w:rPr>
        <w:t> </w:t>
      </w:r>
      <w:r>
        <w:rPr>
          <w:w w:val="105"/>
        </w:rPr>
        <w:t>Autonomous</w:t>
      </w:r>
      <w:r>
        <w:rPr>
          <w:spacing w:val="-4"/>
          <w:w w:val="105"/>
        </w:rPr>
        <w:t> </w:t>
      </w:r>
      <w:r>
        <w:rPr>
          <w:w w:val="105"/>
        </w:rPr>
        <w:t>Electric</w:t>
      </w:r>
      <w:r>
        <w:rPr>
          <w:spacing w:val="-5"/>
          <w:w w:val="105"/>
        </w:rPr>
        <w:t> </w:t>
      </w:r>
      <w:r>
        <w:rPr>
          <w:w w:val="105"/>
        </w:rPr>
        <w:t>Vehicles</w:t>
      </w:r>
      <w:r>
        <w:rPr>
          <w:spacing w:val="-5"/>
          <w:w w:val="105"/>
        </w:rPr>
        <w:t> </w:t>
      </w:r>
      <w:r>
        <w:rPr>
          <w:w w:val="105"/>
        </w:rPr>
        <w:t>(CAEVs)</w:t>
      </w:r>
      <w:r>
        <w:rPr>
          <w:spacing w:val="-4"/>
          <w:w w:val="105"/>
        </w:rPr>
        <w:t> </w:t>
      </w:r>
      <w:r>
        <w:rPr>
          <w:w w:val="105"/>
        </w:rPr>
        <w:t>is</w:t>
      </w:r>
      <w:r>
        <w:rPr>
          <w:spacing w:val="-5"/>
          <w:w w:val="105"/>
        </w:rPr>
        <w:t> </w:t>
      </w:r>
      <w:r>
        <w:rPr>
          <w:w w:val="105"/>
        </w:rPr>
        <w:t>a</w:t>
      </w:r>
      <w:r>
        <w:rPr>
          <w:spacing w:val="-5"/>
          <w:w w:val="105"/>
        </w:rPr>
        <w:t> </w:t>
      </w:r>
      <w:r>
        <w:rPr>
          <w:w w:val="105"/>
        </w:rPr>
        <w:t>new</w:t>
      </w:r>
      <w:r>
        <w:rPr>
          <w:spacing w:val="-4"/>
          <w:w w:val="105"/>
        </w:rPr>
        <w:t> </w:t>
      </w:r>
      <w:r>
        <w:rPr>
          <w:w w:val="105"/>
        </w:rPr>
        <w:t>technology</w:t>
      </w:r>
      <w:r>
        <w:rPr>
          <w:spacing w:val="-5"/>
          <w:w w:val="105"/>
        </w:rPr>
        <w:t> </w:t>
      </w:r>
      <w:r>
        <w:rPr>
          <w:w w:val="105"/>
        </w:rPr>
        <w:t>that</w:t>
      </w:r>
      <w:r>
        <w:rPr>
          <w:spacing w:val="-5"/>
          <w:w w:val="105"/>
        </w:rPr>
        <w:t> </w:t>
      </w:r>
      <w:r>
        <w:rPr>
          <w:w w:val="105"/>
        </w:rPr>
        <w:t>is</w:t>
      </w:r>
    </w:p>
    <w:p>
      <w:pPr>
        <w:spacing w:after="0" w:line="256" w:lineRule="auto"/>
        <w:jc w:val="both"/>
        <w:sectPr>
          <w:type w:val="continuous"/>
          <w:pgSz w:w="11910" w:h="16840"/>
          <w:pgMar w:top="880" w:bottom="0" w:left="600" w:right="580"/>
          <w:cols w:num="2" w:equalWidth="0">
            <w:col w:w="2528" w:space="95"/>
            <w:col w:w="8107"/>
          </w:cols>
        </w:sectPr>
      </w:pPr>
    </w:p>
    <w:p>
      <w:pPr>
        <w:pStyle w:val="BodyText"/>
      </w:pPr>
    </w:p>
    <w:p>
      <w:pPr>
        <w:pStyle w:val="BodyText"/>
      </w:pPr>
    </w:p>
    <w:p>
      <w:pPr>
        <w:pStyle w:val="BodyText"/>
        <w:spacing w:before="3"/>
        <w:rPr>
          <w:sz w:val="10"/>
        </w:rPr>
      </w:pPr>
    </w:p>
    <w:p>
      <w:pPr>
        <w:pStyle w:val="BodyText"/>
        <w:spacing w:line="20" w:lineRule="exact"/>
        <w:ind w:left="116"/>
        <w:rPr>
          <w:sz w:val="2"/>
        </w:rPr>
      </w:pPr>
      <w:r>
        <w:rPr>
          <w:sz w:val="2"/>
        </w:rPr>
        <w:pict>
          <v:group style="width:523.3pt;height:.4pt;mso-position-horizontal-relative:char;mso-position-vertical-relative:line" coordorigin="0,0" coordsize="10466,8">
            <v:line style="position:absolute" from="0,4" to="10466,4" stroked="true" strokeweight=".398pt" strokecolor="#000000">
              <v:stroke dashstyle="solid"/>
            </v:line>
          </v:group>
        </w:pict>
      </w:r>
      <w:r>
        <w:rPr>
          <w:sz w:val="2"/>
        </w:rPr>
      </w:r>
    </w:p>
    <w:p>
      <w:pPr>
        <w:tabs>
          <w:tab w:pos="7367" w:val="left" w:leader="none"/>
        </w:tabs>
        <w:spacing w:before="59"/>
        <w:ind w:left="115" w:right="0" w:firstLine="0"/>
        <w:jc w:val="left"/>
        <w:rPr>
          <w:sz w:val="16"/>
        </w:rPr>
      </w:pPr>
      <w:r>
        <w:rPr>
          <w:rFonts w:ascii="Palatino Linotype"/>
          <w:i/>
          <w:sz w:val="16"/>
        </w:rPr>
        <w:t>Electronics</w:t>
      </w:r>
      <w:r>
        <w:rPr>
          <w:rFonts w:ascii="Palatino Linotype"/>
          <w:i/>
          <w:spacing w:val="-6"/>
          <w:sz w:val="16"/>
        </w:rPr>
        <w:t> </w:t>
      </w:r>
      <w:r>
        <w:rPr>
          <w:rFonts w:ascii="Palatino Linotype"/>
          <w:b/>
          <w:sz w:val="16"/>
        </w:rPr>
        <w:t>2021</w:t>
      </w:r>
      <w:r>
        <w:rPr>
          <w:sz w:val="16"/>
        </w:rPr>
        <w:t>, </w:t>
      </w:r>
      <w:r>
        <w:rPr>
          <w:rFonts w:ascii="Palatino Linotype"/>
          <w:i/>
          <w:sz w:val="16"/>
        </w:rPr>
        <w:t>10</w:t>
      </w:r>
      <w:r>
        <w:rPr>
          <w:sz w:val="16"/>
        </w:rPr>
        <w:t>, 893.</w:t>
      </w:r>
      <w:r>
        <w:rPr>
          <w:spacing w:val="9"/>
          <w:sz w:val="16"/>
        </w:rPr>
        <w:t> </w:t>
      </w:r>
      <w:hyperlink r:id="rId20">
        <w:r>
          <w:rPr>
            <w:sz w:val="16"/>
          </w:rPr>
          <w:t>https://doi.org/10.3390/electronics10080893</w:t>
        </w:r>
      </w:hyperlink>
      <w:r>
        <w:rPr>
          <w:sz w:val="16"/>
        </w:rPr>
        <w:tab/>
      </w:r>
      <w:hyperlink r:id="rId11">
        <w:r>
          <w:rPr>
            <w:sz w:val="16"/>
          </w:rPr>
          <w:t>https://www.mdpi.com/journal/electronics</w:t>
        </w:r>
      </w:hyperlink>
    </w:p>
    <w:p>
      <w:pPr>
        <w:spacing w:after="0"/>
        <w:jc w:val="left"/>
        <w:rPr>
          <w:sz w:val="16"/>
        </w:rPr>
        <w:sectPr>
          <w:type w:val="continuous"/>
          <w:pgSz w:w="11910" w:h="16840"/>
          <w:pgMar w:top="880" w:bottom="0" w:left="600" w:right="580"/>
        </w:sectPr>
      </w:pPr>
    </w:p>
    <w:p>
      <w:pPr>
        <w:pStyle w:val="BodyText"/>
      </w:pPr>
    </w:p>
    <w:p>
      <w:pPr>
        <w:pStyle w:val="BodyText"/>
        <w:spacing w:before="11"/>
        <w:rPr>
          <w:sz w:val="16"/>
        </w:rPr>
      </w:pPr>
    </w:p>
    <w:p>
      <w:pPr>
        <w:pStyle w:val="BodyText"/>
        <w:spacing w:line="256" w:lineRule="auto" w:before="98"/>
        <w:ind w:left="2739" w:right="103" w:firstLine="6"/>
        <w:jc w:val="both"/>
      </w:pPr>
      <w:r>
        <w:rPr>
          <w:w w:val="105"/>
        </w:rPr>
        <w:t>booming [</w:t>
      </w:r>
      <w:hyperlink w:history="true" w:anchor="_bookmark32">
        <w:r>
          <w:rPr>
            <w:color w:val="0774B7"/>
            <w:w w:val="105"/>
          </w:rPr>
          <w:t>3</w:t>
        </w:r>
      </w:hyperlink>
      <w:r>
        <w:rPr>
          <w:w w:val="105"/>
        </w:rPr>
        <w:t>]. The main idea is that vehicles can interact with the external world through</w:t>
      </w:r>
      <w:r>
        <w:rPr>
          <w:spacing w:val="-44"/>
          <w:w w:val="105"/>
        </w:rPr>
        <w:t> </w:t>
      </w:r>
      <w:r>
        <w:rPr>
          <w:w w:val="105"/>
        </w:rPr>
        <w:t>smart</w:t>
      </w:r>
      <w:r>
        <w:rPr>
          <w:spacing w:val="-10"/>
          <w:w w:val="105"/>
        </w:rPr>
        <w:t> </w:t>
      </w:r>
      <w:r>
        <w:rPr>
          <w:w w:val="105"/>
        </w:rPr>
        <w:t>devices. This</w:t>
      </w:r>
      <w:r>
        <w:rPr>
          <w:spacing w:val="-9"/>
          <w:w w:val="105"/>
        </w:rPr>
        <w:t> </w:t>
      </w:r>
      <w:r>
        <w:rPr>
          <w:w w:val="105"/>
        </w:rPr>
        <w:t>leads</w:t>
      </w:r>
      <w:r>
        <w:rPr>
          <w:spacing w:val="-10"/>
          <w:w w:val="105"/>
        </w:rPr>
        <w:t> </w:t>
      </w:r>
      <w:r>
        <w:rPr>
          <w:w w:val="105"/>
        </w:rPr>
        <w:t>to</w:t>
      </w:r>
      <w:r>
        <w:rPr>
          <w:spacing w:val="-9"/>
          <w:w w:val="105"/>
        </w:rPr>
        <w:t> </w:t>
      </w:r>
      <w:r>
        <w:rPr>
          <w:w w:val="105"/>
        </w:rPr>
        <w:t>various</w:t>
      </w:r>
      <w:r>
        <w:rPr>
          <w:spacing w:val="-9"/>
          <w:w w:val="105"/>
        </w:rPr>
        <w:t> </w:t>
      </w:r>
      <w:r>
        <w:rPr>
          <w:w w:val="105"/>
        </w:rPr>
        <w:t>security</w:t>
      </w:r>
      <w:r>
        <w:rPr>
          <w:spacing w:val="-10"/>
          <w:w w:val="105"/>
        </w:rPr>
        <w:t> </w:t>
      </w:r>
      <w:r>
        <w:rPr>
          <w:w w:val="105"/>
        </w:rPr>
        <w:t>issues</w:t>
      </w:r>
      <w:r>
        <w:rPr>
          <w:spacing w:val="-9"/>
          <w:w w:val="105"/>
        </w:rPr>
        <w:t> </w:t>
      </w:r>
      <w:r>
        <w:rPr>
          <w:w w:val="105"/>
        </w:rPr>
        <w:t>as</w:t>
      </w:r>
      <w:r>
        <w:rPr>
          <w:spacing w:val="-9"/>
          <w:w w:val="105"/>
        </w:rPr>
        <w:t> </w:t>
      </w:r>
      <w:r>
        <w:rPr>
          <w:w w:val="105"/>
        </w:rPr>
        <w:t>vehicles</w:t>
      </w:r>
      <w:r>
        <w:rPr>
          <w:spacing w:val="-10"/>
          <w:w w:val="105"/>
        </w:rPr>
        <w:t> </w:t>
      </w:r>
      <w:r>
        <w:rPr>
          <w:w w:val="105"/>
        </w:rPr>
        <w:t>connect</w:t>
      </w:r>
      <w:r>
        <w:rPr>
          <w:spacing w:val="-9"/>
          <w:w w:val="105"/>
        </w:rPr>
        <w:t> </w:t>
      </w:r>
      <w:r>
        <w:rPr>
          <w:w w:val="105"/>
        </w:rPr>
        <w:t>to</w:t>
      </w:r>
      <w:r>
        <w:rPr>
          <w:spacing w:val="-9"/>
          <w:w w:val="105"/>
        </w:rPr>
        <w:t> </w:t>
      </w:r>
      <w:r>
        <w:rPr>
          <w:w w:val="105"/>
        </w:rPr>
        <w:t>the</w:t>
      </w:r>
      <w:r>
        <w:rPr>
          <w:spacing w:val="-10"/>
          <w:w w:val="105"/>
        </w:rPr>
        <w:t> </w:t>
      </w:r>
      <w:r>
        <w:rPr>
          <w:w w:val="105"/>
        </w:rPr>
        <w:t>internet</w:t>
      </w:r>
      <w:r>
        <w:rPr>
          <w:spacing w:val="-9"/>
          <w:w w:val="105"/>
        </w:rPr>
        <w:t> </w:t>
      </w:r>
      <w:r>
        <w:rPr>
          <w:w w:val="105"/>
        </w:rPr>
        <w:t>[</w:t>
      </w:r>
      <w:hyperlink w:history="true" w:anchor="_bookmark32">
        <w:r>
          <w:rPr>
            <w:color w:val="0774B7"/>
            <w:w w:val="105"/>
          </w:rPr>
          <w:t>3</w:t>
        </w:r>
      </w:hyperlink>
      <w:r>
        <w:rPr>
          <w:w w:val="105"/>
        </w:rPr>
        <w:t>].</w:t>
      </w:r>
      <w:r>
        <w:rPr>
          <w:spacing w:val="-44"/>
          <w:w w:val="105"/>
        </w:rPr>
        <w:t> </w:t>
      </w:r>
      <w:r>
        <w:rPr>
          <w:w w:val="105"/>
        </w:rPr>
        <w:t>The main goal of the VANET is to provide vehicles with critical information (such as</w:t>
      </w:r>
      <w:r>
        <w:rPr>
          <w:spacing w:val="1"/>
          <w:w w:val="105"/>
        </w:rPr>
        <w:t> </w:t>
      </w:r>
      <w:r>
        <w:rPr/>
        <w:t>accident reports) with guaranteed performance in terms of latency and accuracy. However,</w:t>
      </w:r>
      <w:r>
        <w:rPr>
          <w:spacing w:val="1"/>
        </w:rPr>
        <w:t> </w:t>
      </w:r>
      <w:r>
        <w:rPr>
          <w:w w:val="105"/>
        </w:rPr>
        <w:t>this is a challenging task, as discussed in [</w:t>
      </w:r>
      <w:hyperlink w:history="true" w:anchor="_bookmark33">
        <w:r>
          <w:rPr>
            <w:color w:val="0774B7"/>
            <w:w w:val="105"/>
          </w:rPr>
          <w:t>4</w:t>
        </w:r>
      </w:hyperlink>
      <w:r>
        <w:rPr>
          <w:w w:val="105"/>
        </w:rPr>
        <w:t>]. The increase in connectivity among trans-</w:t>
      </w:r>
      <w:r>
        <w:rPr>
          <w:spacing w:val="1"/>
          <w:w w:val="105"/>
        </w:rPr>
        <w:t> </w:t>
      </w:r>
      <w:r>
        <w:rPr>
          <w:w w:val="105"/>
        </w:rPr>
        <w:t>portation</w:t>
      </w:r>
      <w:r>
        <w:rPr>
          <w:spacing w:val="-5"/>
          <w:w w:val="105"/>
        </w:rPr>
        <w:t> </w:t>
      </w:r>
      <w:r>
        <w:rPr>
          <w:w w:val="105"/>
        </w:rPr>
        <w:t>facilities,</w:t>
      </w:r>
      <w:r>
        <w:rPr>
          <w:spacing w:val="-4"/>
          <w:w w:val="105"/>
        </w:rPr>
        <w:t> </w:t>
      </w:r>
      <w:r>
        <w:rPr>
          <w:w w:val="105"/>
        </w:rPr>
        <w:t>and</w:t>
      </w:r>
      <w:r>
        <w:rPr>
          <w:spacing w:val="-5"/>
          <w:w w:val="105"/>
        </w:rPr>
        <w:t> </w:t>
      </w:r>
      <w:r>
        <w:rPr>
          <w:w w:val="105"/>
        </w:rPr>
        <w:t>the</w:t>
      </w:r>
      <w:r>
        <w:rPr>
          <w:spacing w:val="-4"/>
          <w:w w:val="105"/>
        </w:rPr>
        <w:t> </w:t>
      </w:r>
      <w:r>
        <w:rPr>
          <w:w w:val="105"/>
        </w:rPr>
        <w:t>advancements</w:t>
      </w:r>
      <w:r>
        <w:rPr>
          <w:spacing w:val="-4"/>
          <w:w w:val="105"/>
        </w:rPr>
        <w:t> </w:t>
      </w:r>
      <w:r>
        <w:rPr>
          <w:w w:val="105"/>
        </w:rPr>
        <w:t>in</w:t>
      </w:r>
      <w:r>
        <w:rPr>
          <w:spacing w:val="-5"/>
          <w:w w:val="105"/>
        </w:rPr>
        <w:t> </w:t>
      </w:r>
      <w:r>
        <w:rPr>
          <w:w w:val="105"/>
        </w:rPr>
        <w:t>technologies,</w:t>
      </w:r>
      <w:r>
        <w:rPr>
          <w:spacing w:val="-4"/>
          <w:w w:val="105"/>
        </w:rPr>
        <w:t> </w:t>
      </w:r>
      <w:r>
        <w:rPr>
          <w:w w:val="105"/>
        </w:rPr>
        <w:t>such</w:t>
      </w:r>
      <w:r>
        <w:rPr>
          <w:spacing w:val="-4"/>
          <w:w w:val="105"/>
        </w:rPr>
        <w:t> </w:t>
      </w:r>
      <w:r>
        <w:rPr>
          <w:w w:val="105"/>
        </w:rPr>
        <w:t>as</w:t>
      </w:r>
      <w:r>
        <w:rPr>
          <w:spacing w:val="-5"/>
          <w:w w:val="105"/>
        </w:rPr>
        <w:t> </w:t>
      </w:r>
      <w:r>
        <w:rPr>
          <w:w w:val="105"/>
        </w:rPr>
        <w:t>V2X-communications,</w:t>
      </w:r>
      <w:r>
        <w:rPr>
          <w:spacing w:val="-43"/>
          <w:w w:val="105"/>
        </w:rPr>
        <w:t> </w:t>
      </w:r>
      <w:r>
        <w:rPr>
          <w:w w:val="105"/>
        </w:rPr>
        <w:t>have expanded the security holes, through which attackers can break into an in-vehicle</w:t>
      </w:r>
      <w:r>
        <w:rPr>
          <w:spacing w:val="1"/>
          <w:w w:val="105"/>
        </w:rPr>
        <w:t> </w:t>
      </w:r>
      <w:r>
        <w:rPr>
          <w:w w:val="105"/>
        </w:rPr>
        <w:t>network. Researchers have shown that it is possible to hack into a vehicle (either phys-</w:t>
      </w:r>
      <w:r>
        <w:rPr>
          <w:spacing w:val="1"/>
          <w:w w:val="105"/>
        </w:rPr>
        <w:t> </w:t>
      </w:r>
      <w:r>
        <w:rPr>
          <w:w w:val="105"/>
        </w:rPr>
        <w:t>ically or remotely) through telematics systems, the on-board diagnostics (OBD-II) port,</w:t>
      </w:r>
      <w:r>
        <w:rPr>
          <w:spacing w:val="1"/>
          <w:w w:val="105"/>
        </w:rPr>
        <w:t> </w:t>
      </w:r>
      <w:r>
        <w:rPr>
          <w:w w:val="105"/>
        </w:rPr>
        <w:t>infotainment systems, and so on. Miller and Valasek were able to remotely kill a jeep on</w:t>
      </w:r>
      <w:r>
        <w:rPr>
          <w:spacing w:val="1"/>
          <w:w w:val="105"/>
        </w:rPr>
        <w:t> </w:t>
      </w:r>
      <w:r>
        <w:rPr>
          <w:w w:val="105"/>
        </w:rPr>
        <w:t>the</w:t>
      </w:r>
      <w:r>
        <w:rPr>
          <w:spacing w:val="-11"/>
          <w:w w:val="105"/>
        </w:rPr>
        <w:t> </w:t>
      </w:r>
      <w:r>
        <w:rPr>
          <w:w w:val="105"/>
        </w:rPr>
        <w:t>highway</w:t>
      </w:r>
      <w:r>
        <w:rPr>
          <w:spacing w:val="-10"/>
          <w:w w:val="105"/>
        </w:rPr>
        <w:t> </w:t>
      </w:r>
      <w:r>
        <w:rPr>
          <w:w w:val="105"/>
        </w:rPr>
        <w:t>by</w:t>
      </w:r>
      <w:r>
        <w:rPr>
          <w:spacing w:val="-10"/>
          <w:w w:val="105"/>
        </w:rPr>
        <w:t> </w:t>
      </w:r>
      <w:r>
        <w:rPr>
          <w:w w:val="105"/>
        </w:rPr>
        <w:t>accessing</w:t>
      </w:r>
      <w:r>
        <w:rPr>
          <w:spacing w:val="-10"/>
          <w:w w:val="105"/>
        </w:rPr>
        <w:t> </w:t>
      </w:r>
      <w:r>
        <w:rPr>
          <w:w w:val="105"/>
        </w:rPr>
        <w:t>its</w:t>
      </w:r>
      <w:r>
        <w:rPr>
          <w:spacing w:val="-11"/>
          <w:w w:val="105"/>
        </w:rPr>
        <w:t> </w:t>
      </w:r>
      <w:r>
        <w:rPr>
          <w:w w:val="105"/>
        </w:rPr>
        <w:t>in-vehicle</w:t>
      </w:r>
      <w:r>
        <w:rPr>
          <w:spacing w:val="-10"/>
          <w:w w:val="105"/>
        </w:rPr>
        <w:t> </w:t>
      </w:r>
      <w:r>
        <w:rPr>
          <w:w w:val="105"/>
        </w:rPr>
        <w:t>networks</w:t>
      </w:r>
      <w:r>
        <w:rPr>
          <w:spacing w:val="-11"/>
          <w:w w:val="105"/>
        </w:rPr>
        <w:t> </w:t>
      </w:r>
      <w:r>
        <w:rPr>
          <w:w w:val="105"/>
        </w:rPr>
        <w:t>via</w:t>
      </w:r>
      <w:r>
        <w:rPr>
          <w:spacing w:val="-10"/>
          <w:w w:val="105"/>
        </w:rPr>
        <w:t> </w:t>
      </w:r>
      <w:r>
        <w:rPr>
          <w:w w:val="105"/>
        </w:rPr>
        <w:t>the</w:t>
      </w:r>
      <w:r>
        <w:rPr>
          <w:spacing w:val="-10"/>
          <w:w w:val="105"/>
        </w:rPr>
        <w:t> </w:t>
      </w:r>
      <w:r>
        <w:rPr>
          <w:w w:val="105"/>
        </w:rPr>
        <w:t>CAN-bus</w:t>
      </w:r>
      <w:r>
        <w:rPr>
          <w:spacing w:val="-11"/>
          <w:w w:val="105"/>
        </w:rPr>
        <w:t> </w:t>
      </w:r>
      <w:r>
        <w:rPr>
          <w:w w:val="105"/>
        </w:rPr>
        <w:t>[</w:t>
      </w:r>
      <w:hyperlink w:history="true" w:anchor="_bookmark34">
        <w:r>
          <w:rPr>
            <w:color w:val="0774B7"/>
            <w:w w:val="105"/>
          </w:rPr>
          <w:t>5</w:t>
        </w:r>
      </w:hyperlink>
      <w:r>
        <w:rPr>
          <w:w w:val="105"/>
        </w:rPr>
        <w:t>,</w:t>
      </w:r>
      <w:hyperlink w:history="true" w:anchor="_bookmark35">
        <w:r>
          <w:rPr>
            <w:color w:val="0774B7"/>
            <w:w w:val="105"/>
          </w:rPr>
          <w:t>6</w:t>
        </w:r>
      </w:hyperlink>
      <w:r>
        <w:rPr>
          <w:w w:val="105"/>
        </w:rPr>
        <w:t>].</w:t>
      </w:r>
      <w:r>
        <w:rPr>
          <w:spacing w:val="-1"/>
          <w:w w:val="105"/>
        </w:rPr>
        <w:t> </w:t>
      </w:r>
      <w:r>
        <w:rPr>
          <w:w w:val="105"/>
        </w:rPr>
        <w:t>There</w:t>
      </w:r>
      <w:r>
        <w:rPr>
          <w:spacing w:val="-10"/>
          <w:w w:val="105"/>
        </w:rPr>
        <w:t> </w:t>
      </w:r>
      <w:r>
        <w:rPr>
          <w:w w:val="105"/>
        </w:rPr>
        <w:t>are</w:t>
      </w:r>
      <w:r>
        <w:rPr>
          <w:spacing w:val="-11"/>
          <w:w w:val="105"/>
        </w:rPr>
        <w:t> </w:t>
      </w:r>
      <w:r>
        <w:rPr>
          <w:w w:val="105"/>
        </w:rPr>
        <w:t>various</w:t>
      </w:r>
      <w:r>
        <w:rPr>
          <w:spacing w:val="-44"/>
          <w:w w:val="105"/>
        </w:rPr>
        <w:t> </w:t>
      </w:r>
      <w:r>
        <w:rPr>
          <w:w w:val="105"/>
        </w:rPr>
        <w:t>researchers who focus on the drawbacks of the in-vehicle network protocol design that</w:t>
      </w:r>
      <w:r>
        <w:rPr>
          <w:spacing w:val="1"/>
          <w:w w:val="105"/>
        </w:rPr>
        <w:t> </w:t>
      </w:r>
      <w:r>
        <w:rPr>
          <w:w w:val="105"/>
        </w:rPr>
        <w:t>may</w:t>
      </w:r>
      <w:r>
        <w:rPr>
          <w:spacing w:val="1"/>
          <w:w w:val="105"/>
        </w:rPr>
        <w:t> </w:t>
      </w:r>
      <w:r>
        <w:rPr>
          <w:w w:val="105"/>
        </w:rPr>
        <w:t>allow</w:t>
      </w:r>
      <w:r>
        <w:rPr>
          <w:spacing w:val="2"/>
          <w:w w:val="105"/>
        </w:rPr>
        <w:t> </w:t>
      </w:r>
      <w:r>
        <w:rPr>
          <w:w w:val="105"/>
        </w:rPr>
        <w:t>a</w:t>
      </w:r>
      <w:r>
        <w:rPr>
          <w:spacing w:val="1"/>
          <w:w w:val="105"/>
        </w:rPr>
        <w:t> </w:t>
      </w:r>
      <w:r>
        <w:rPr>
          <w:w w:val="105"/>
        </w:rPr>
        <w:t>hacker</w:t>
      </w:r>
      <w:r>
        <w:rPr>
          <w:spacing w:val="2"/>
          <w:w w:val="105"/>
        </w:rPr>
        <w:t> </w:t>
      </w:r>
      <w:r>
        <w:rPr>
          <w:w w:val="105"/>
        </w:rPr>
        <w:t>access</w:t>
      </w:r>
      <w:r>
        <w:rPr>
          <w:spacing w:val="1"/>
          <w:w w:val="105"/>
        </w:rPr>
        <w:t> </w:t>
      </w:r>
      <w:r>
        <w:rPr>
          <w:w w:val="105"/>
        </w:rPr>
        <w:t>to</w:t>
      </w:r>
      <w:r>
        <w:rPr>
          <w:spacing w:val="2"/>
          <w:w w:val="105"/>
        </w:rPr>
        <w:t> </w:t>
      </w:r>
      <w:r>
        <w:rPr>
          <w:w w:val="105"/>
        </w:rPr>
        <w:t>in-vehicle</w:t>
      </w:r>
      <w:r>
        <w:rPr>
          <w:spacing w:val="2"/>
          <w:w w:val="105"/>
        </w:rPr>
        <w:t> </w:t>
      </w:r>
      <w:r>
        <w:rPr>
          <w:w w:val="105"/>
        </w:rPr>
        <w:t>networks.</w:t>
      </w:r>
    </w:p>
    <w:p>
      <w:pPr>
        <w:pStyle w:val="BodyText"/>
        <w:spacing w:line="256" w:lineRule="auto" w:before="2"/>
        <w:ind w:left="2739" w:right="103" w:firstLine="431"/>
        <w:jc w:val="both"/>
      </w:pPr>
      <w:r>
        <w:rPr>
          <w:w w:val="105"/>
        </w:rPr>
        <w:t>The CAN protocol is widely used for in-vehicle communications in controlling and</w:t>
      </w:r>
      <w:r>
        <w:rPr>
          <w:spacing w:val="1"/>
          <w:w w:val="105"/>
        </w:rPr>
        <w:t> </w:t>
      </w:r>
      <w:r>
        <w:rPr>
          <w:w w:val="105"/>
        </w:rPr>
        <w:t>providing various functionalities to a vehicular system.</w:t>
      </w:r>
      <w:r>
        <w:rPr>
          <w:spacing w:val="1"/>
          <w:w w:val="105"/>
        </w:rPr>
        <w:t> </w:t>
      </w:r>
      <w:r>
        <w:rPr>
          <w:w w:val="105"/>
        </w:rPr>
        <w:t>It helps critical real-time com-</w:t>
      </w:r>
      <w:r>
        <w:rPr>
          <w:spacing w:val="1"/>
          <w:w w:val="105"/>
        </w:rPr>
        <w:t> </w:t>
      </w:r>
      <w:r>
        <w:rPr>
          <w:w w:val="105"/>
        </w:rPr>
        <w:t>munications for engine management, brake control, airbags, body systems control, etc.</w:t>
      </w:r>
      <w:r>
        <w:rPr>
          <w:spacing w:val="1"/>
          <w:w w:val="105"/>
        </w:rPr>
        <w:t> </w:t>
      </w:r>
      <w:r>
        <w:rPr>
          <w:w w:val="105"/>
        </w:rPr>
        <w:t>The CAN protocol helps in the transmission of CAN packets between various ECUs via</w:t>
      </w:r>
      <w:r>
        <w:rPr>
          <w:spacing w:val="1"/>
          <w:w w:val="105"/>
        </w:rPr>
        <w:t> </w:t>
      </w:r>
      <w:r>
        <w:rPr>
          <w:w w:val="105"/>
        </w:rPr>
        <w:t>inter-connected buses inside a vehicle network. Initially, CAN was used in automobiles</w:t>
      </w:r>
      <w:r>
        <w:rPr>
          <w:spacing w:val="1"/>
          <w:w w:val="105"/>
        </w:rPr>
        <w:t> </w:t>
      </w:r>
      <w:r>
        <w:rPr>
          <w:w w:val="105"/>
        </w:rPr>
        <w:t>owing</w:t>
      </w:r>
      <w:r>
        <w:rPr>
          <w:spacing w:val="-12"/>
          <w:w w:val="105"/>
        </w:rPr>
        <w:t> </w:t>
      </w:r>
      <w:r>
        <w:rPr>
          <w:w w:val="105"/>
        </w:rPr>
        <w:t>to</w:t>
      </w:r>
      <w:r>
        <w:rPr>
          <w:spacing w:val="-11"/>
          <w:w w:val="105"/>
        </w:rPr>
        <w:t> </w:t>
      </w:r>
      <w:r>
        <w:rPr>
          <w:w w:val="105"/>
        </w:rPr>
        <w:t>its</w:t>
      </w:r>
      <w:r>
        <w:rPr>
          <w:spacing w:val="-11"/>
          <w:w w:val="105"/>
        </w:rPr>
        <w:t> </w:t>
      </w:r>
      <w:r>
        <w:rPr>
          <w:w w:val="105"/>
        </w:rPr>
        <w:t>simplicity,</w:t>
      </w:r>
      <w:r>
        <w:rPr>
          <w:spacing w:val="-11"/>
          <w:w w:val="105"/>
        </w:rPr>
        <w:t> </w:t>
      </w:r>
      <w:r>
        <w:rPr>
          <w:w w:val="105"/>
        </w:rPr>
        <w:t>deterministic</w:t>
      </w:r>
      <w:r>
        <w:rPr>
          <w:spacing w:val="-11"/>
          <w:w w:val="105"/>
        </w:rPr>
        <w:t> </w:t>
      </w:r>
      <w:r>
        <w:rPr>
          <w:w w:val="105"/>
        </w:rPr>
        <w:t>contention</w:t>
      </w:r>
      <w:r>
        <w:rPr>
          <w:spacing w:val="-11"/>
          <w:w w:val="105"/>
        </w:rPr>
        <w:t> </w:t>
      </w:r>
      <w:r>
        <w:rPr>
          <w:w w:val="105"/>
        </w:rPr>
        <w:t>resolution</w:t>
      </w:r>
      <w:r>
        <w:rPr>
          <w:spacing w:val="-12"/>
          <w:w w:val="105"/>
        </w:rPr>
        <w:t> </w:t>
      </w:r>
      <w:r>
        <w:rPr>
          <w:w w:val="105"/>
        </w:rPr>
        <w:t>mechanism,</w:t>
      </w:r>
      <w:r>
        <w:rPr>
          <w:spacing w:val="-11"/>
          <w:w w:val="105"/>
        </w:rPr>
        <w:t> </w:t>
      </w:r>
      <w:r>
        <w:rPr>
          <w:w w:val="105"/>
        </w:rPr>
        <w:t>reduced</w:t>
      </w:r>
      <w:r>
        <w:rPr>
          <w:spacing w:val="-11"/>
          <w:w w:val="105"/>
        </w:rPr>
        <w:t> </w:t>
      </w:r>
      <w:r>
        <w:rPr>
          <w:w w:val="105"/>
        </w:rPr>
        <w:t>network</w:t>
      </w:r>
      <w:r>
        <w:rPr>
          <w:spacing w:val="-44"/>
          <w:w w:val="105"/>
        </w:rPr>
        <w:t> </w:t>
      </w:r>
      <w:r>
        <w:rPr>
          <w:w w:val="105"/>
        </w:rPr>
        <w:t>complexity, and low wiring costs. However, it was not designed with security in mind.</w:t>
      </w:r>
      <w:r>
        <w:rPr>
          <w:spacing w:val="1"/>
          <w:w w:val="105"/>
        </w:rPr>
        <w:t> </w:t>
      </w:r>
      <w:r>
        <w:rPr>
          <w:w w:val="105"/>
        </w:rPr>
        <w:t>CAN is based on broadcast communications, i.e., every ECU connected to the bus can</w:t>
      </w:r>
      <w:r>
        <w:rPr>
          <w:spacing w:val="1"/>
          <w:w w:val="105"/>
        </w:rPr>
        <w:t> </w:t>
      </w:r>
      <w:r>
        <w:rPr/>
        <w:t>send/receive messages on the bus. There is no authentication mechanism for messages, and</w:t>
      </w:r>
      <w:r>
        <w:rPr>
          <w:spacing w:val="1"/>
        </w:rPr>
        <w:t> </w:t>
      </w:r>
      <w:r>
        <w:rPr>
          <w:w w:val="105"/>
        </w:rPr>
        <w:t>encryption</w:t>
      </w:r>
      <w:r>
        <w:rPr>
          <w:spacing w:val="-6"/>
          <w:w w:val="105"/>
        </w:rPr>
        <w:t> </w:t>
      </w:r>
      <w:r>
        <w:rPr>
          <w:w w:val="105"/>
        </w:rPr>
        <w:t>is</w:t>
      </w:r>
      <w:r>
        <w:rPr>
          <w:spacing w:val="-5"/>
          <w:w w:val="105"/>
        </w:rPr>
        <w:t> </w:t>
      </w:r>
      <w:r>
        <w:rPr>
          <w:w w:val="105"/>
        </w:rPr>
        <w:t>not</w:t>
      </w:r>
      <w:r>
        <w:rPr>
          <w:spacing w:val="-6"/>
          <w:w w:val="105"/>
        </w:rPr>
        <w:t> </w:t>
      </w:r>
      <w:r>
        <w:rPr>
          <w:w w:val="105"/>
        </w:rPr>
        <w:t>applied.</w:t>
      </w:r>
      <w:r>
        <w:rPr>
          <w:spacing w:val="5"/>
          <w:w w:val="105"/>
        </w:rPr>
        <w:t> </w:t>
      </w:r>
      <w:r>
        <w:rPr>
          <w:w w:val="105"/>
        </w:rPr>
        <w:t>Furthermore,</w:t>
      </w:r>
      <w:r>
        <w:rPr>
          <w:spacing w:val="-5"/>
          <w:w w:val="105"/>
        </w:rPr>
        <w:t> </w:t>
      </w:r>
      <w:r>
        <w:rPr>
          <w:w w:val="105"/>
        </w:rPr>
        <w:t>the</w:t>
      </w:r>
      <w:r>
        <w:rPr>
          <w:spacing w:val="-5"/>
          <w:w w:val="105"/>
        </w:rPr>
        <w:t> </w:t>
      </w:r>
      <w:r>
        <w:rPr>
          <w:w w:val="105"/>
        </w:rPr>
        <w:t>identifier</w:t>
      </w:r>
      <w:r>
        <w:rPr>
          <w:spacing w:val="-6"/>
          <w:w w:val="105"/>
        </w:rPr>
        <w:t> </w:t>
      </w:r>
      <w:r>
        <w:rPr>
          <w:w w:val="105"/>
        </w:rPr>
        <w:t>(ID)-based</w:t>
      </w:r>
      <w:r>
        <w:rPr>
          <w:spacing w:val="-5"/>
          <w:w w:val="105"/>
        </w:rPr>
        <w:t> </w:t>
      </w:r>
      <w:r>
        <w:rPr>
          <w:w w:val="105"/>
        </w:rPr>
        <w:t>priority</w:t>
      </w:r>
      <w:r>
        <w:rPr>
          <w:spacing w:val="-6"/>
          <w:w w:val="105"/>
        </w:rPr>
        <w:t> </w:t>
      </w:r>
      <w:r>
        <w:rPr>
          <w:w w:val="105"/>
        </w:rPr>
        <w:t>mechanism</w:t>
      </w:r>
      <w:r>
        <w:rPr>
          <w:spacing w:val="-5"/>
          <w:w w:val="105"/>
        </w:rPr>
        <w:t> </w:t>
      </w:r>
      <w:r>
        <w:rPr>
          <w:w w:val="105"/>
        </w:rPr>
        <w:t>for</w:t>
      </w:r>
      <w:r>
        <w:rPr>
          <w:spacing w:val="-44"/>
          <w:w w:val="105"/>
        </w:rPr>
        <w:t> </w:t>
      </w:r>
      <w:r>
        <w:rPr>
          <w:w w:val="105"/>
        </w:rPr>
        <w:t>arbitration</w:t>
      </w:r>
      <w:r>
        <w:rPr>
          <w:spacing w:val="-10"/>
          <w:w w:val="105"/>
        </w:rPr>
        <w:t> </w:t>
      </w:r>
      <w:r>
        <w:rPr>
          <w:w w:val="105"/>
        </w:rPr>
        <w:t>processes</w:t>
      </w:r>
      <w:r>
        <w:rPr>
          <w:spacing w:val="-10"/>
          <w:w w:val="105"/>
        </w:rPr>
        <w:t> </w:t>
      </w:r>
      <w:r>
        <w:rPr>
          <w:w w:val="105"/>
        </w:rPr>
        <w:t>makes</w:t>
      </w:r>
      <w:r>
        <w:rPr>
          <w:spacing w:val="-9"/>
          <w:w w:val="105"/>
        </w:rPr>
        <w:t> </w:t>
      </w:r>
      <w:r>
        <w:rPr>
          <w:w w:val="105"/>
        </w:rPr>
        <w:t>the</w:t>
      </w:r>
      <w:r>
        <w:rPr>
          <w:spacing w:val="-10"/>
          <w:w w:val="105"/>
        </w:rPr>
        <w:t> </w:t>
      </w:r>
      <w:r>
        <w:rPr>
          <w:w w:val="105"/>
        </w:rPr>
        <w:t>CAN</w:t>
      </w:r>
      <w:r>
        <w:rPr>
          <w:spacing w:val="-10"/>
          <w:w w:val="105"/>
        </w:rPr>
        <w:t> </w:t>
      </w:r>
      <w:r>
        <w:rPr>
          <w:w w:val="105"/>
        </w:rPr>
        <w:t>vulnerable</w:t>
      </w:r>
      <w:r>
        <w:rPr>
          <w:spacing w:val="-9"/>
          <w:w w:val="105"/>
        </w:rPr>
        <w:t> </w:t>
      </w:r>
      <w:r>
        <w:rPr>
          <w:w w:val="105"/>
        </w:rPr>
        <w:t>to</w:t>
      </w:r>
      <w:r>
        <w:rPr>
          <w:spacing w:val="-10"/>
          <w:w w:val="105"/>
        </w:rPr>
        <w:t> </w:t>
      </w:r>
      <w:r>
        <w:rPr>
          <w:w w:val="105"/>
        </w:rPr>
        <w:t>attack</w:t>
      </w:r>
      <w:r>
        <w:rPr>
          <w:spacing w:val="-10"/>
          <w:w w:val="105"/>
        </w:rPr>
        <w:t> </w:t>
      </w:r>
      <w:r>
        <w:rPr>
          <w:w w:val="105"/>
        </w:rPr>
        <w:t>[</w:t>
      </w:r>
      <w:hyperlink w:history="true" w:anchor="_bookmark36">
        <w:r>
          <w:rPr>
            <w:color w:val="0774B7"/>
            <w:w w:val="105"/>
          </w:rPr>
          <w:t>7</w:t>
        </w:r>
      </w:hyperlink>
      <w:r>
        <w:rPr>
          <w:w w:val="105"/>
        </w:rPr>
        <w:t>]. Hackers</w:t>
      </w:r>
      <w:r>
        <w:rPr>
          <w:spacing w:val="-10"/>
          <w:w w:val="105"/>
        </w:rPr>
        <w:t> </w:t>
      </w:r>
      <w:r>
        <w:rPr>
          <w:w w:val="105"/>
        </w:rPr>
        <w:t>can</w:t>
      </w:r>
      <w:r>
        <w:rPr>
          <w:spacing w:val="-10"/>
          <w:w w:val="105"/>
        </w:rPr>
        <w:t> </w:t>
      </w:r>
      <w:r>
        <w:rPr>
          <w:w w:val="105"/>
        </w:rPr>
        <w:t>mount</w:t>
      </w:r>
      <w:r>
        <w:rPr>
          <w:spacing w:val="-9"/>
          <w:w w:val="105"/>
        </w:rPr>
        <w:t> </w:t>
      </w:r>
      <w:r>
        <w:rPr>
          <w:w w:val="105"/>
        </w:rPr>
        <w:t>attacks</w:t>
      </w:r>
      <w:r>
        <w:rPr>
          <w:spacing w:val="-44"/>
          <w:w w:val="105"/>
        </w:rPr>
        <w:t> </w:t>
      </w:r>
      <w:r>
        <w:rPr>
          <w:w w:val="105"/>
        </w:rPr>
        <w:t>to disable functionalities in the vehicle, either locally by using an OBD-II diagnostics tool</w:t>
      </w:r>
      <w:r>
        <w:rPr>
          <w:spacing w:val="-44"/>
          <w:w w:val="105"/>
        </w:rPr>
        <w:t> </w:t>
      </w:r>
      <w:r>
        <w:rPr>
          <w:w w:val="105"/>
        </w:rPr>
        <w:t>or</w:t>
      </w:r>
      <w:r>
        <w:rPr>
          <w:spacing w:val="-8"/>
          <w:w w:val="105"/>
        </w:rPr>
        <w:t> </w:t>
      </w:r>
      <w:r>
        <w:rPr>
          <w:w w:val="105"/>
        </w:rPr>
        <w:t>through</w:t>
      </w:r>
      <w:r>
        <w:rPr>
          <w:spacing w:val="-9"/>
          <w:w w:val="105"/>
        </w:rPr>
        <w:t> </w:t>
      </w:r>
      <w:r>
        <w:rPr>
          <w:w w:val="105"/>
        </w:rPr>
        <w:t>remote</w:t>
      </w:r>
      <w:r>
        <w:rPr>
          <w:spacing w:val="-8"/>
          <w:w w:val="105"/>
        </w:rPr>
        <w:t> </w:t>
      </w:r>
      <w:r>
        <w:rPr>
          <w:w w:val="105"/>
        </w:rPr>
        <w:t>access</w:t>
      </w:r>
      <w:r>
        <w:rPr>
          <w:spacing w:val="-7"/>
          <w:w w:val="105"/>
        </w:rPr>
        <w:t> </w:t>
      </w:r>
      <w:r>
        <w:rPr>
          <w:w w:val="105"/>
        </w:rPr>
        <w:t>to</w:t>
      </w:r>
      <w:r>
        <w:rPr>
          <w:spacing w:val="-9"/>
          <w:w w:val="105"/>
        </w:rPr>
        <w:t> </w:t>
      </w:r>
      <w:r>
        <w:rPr>
          <w:w w:val="105"/>
        </w:rPr>
        <w:t>the</w:t>
      </w:r>
      <w:r>
        <w:rPr>
          <w:spacing w:val="-8"/>
          <w:w w:val="105"/>
        </w:rPr>
        <w:t> </w:t>
      </w:r>
      <w:r>
        <w:rPr>
          <w:w w:val="105"/>
        </w:rPr>
        <w:t>telematics</w:t>
      </w:r>
      <w:r>
        <w:rPr>
          <w:spacing w:val="-8"/>
          <w:w w:val="105"/>
        </w:rPr>
        <w:t> </w:t>
      </w:r>
      <w:r>
        <w:rPr>
          <w:w w:val="105"/>
        </w:rPr>
        <w:t>or</w:t>
      </w:r>
      <w:r>
        <w:rPr>
          <w:spacing w:val="-8"/>
          <w:w w:val="105"/>
        </w:rPr>
        <w:t> </w:t>
      </w:r>
      <w:r>
        <w:rPr>
          <w:w w:val="105"/>
        </w:rPr>
        <w:t>infotainment</w:t>
      </w:r>
      <w:r>
        <w:rPr>
          <w:spacing w:val="-8"/>
          <w:w w:val="105"/>
        </w:rPr>
        <w:t> </w:t>
      </w:r>
      <w:r>
        <w:rPr>
          <w:w w:val="105"/>
        </w:rPr>
        <w:t>systems.</w:t>
      </w:r>
      <w:r>
        <w:rPr>
          <w:spacing w:val="2"/>
          <w:w w:val="105"/>
        </w:rPr>
        <w:t> </w:t>
      </w:r>
      <w:r>
        <w:rPr>
          <w:w w:val="105"/>
        </w:rPr>
        <w:t>Thus,</w:t>
      </w:r>
      <w:r>
        <w:rPr>
          <w:spacing w:val="-8"/>
          <w:w w:val="105"/>
        </w:rPr>
        <w:t> </w:t>
      </w:r>
      <w:r>
        <w:rPr>
          <w:w w:val="105"/>
        </w:rPr>
        <w:t>the</w:t>
      </w:r>
      <w:r>
        <w:rPr>
          <w:spacing w:val="-8"/>
          <w:w w:val="105"/>
        </w:rPr>
        <w:t> </w:t>
      </w:r>
      <w:r>
        <w:rPr>
          <w:w w:val="105"/>
        </w:rPr>
        <w:t>security</w:t>
      </w:r>
      <w:r>
        <w:rPr>
          <w:spacing w:val="-8"/>
          <w:w w:val="105"/>
        </w:rPr>
        <w:t> </w:t>
      </w:r>
      <w:r>
        <w:rPr>
          <w:w w:val="105"/>
        </w:rPr>
        <w:t>of</w:t>
      </w:r>
      <w:r>
        <w:rPr>
          <w:spacing w:val="-44"/>
          <w:w w:val="105"/>
        </w:rPr>
        <w:t> </w:t>
      </w:r>
      <w:r>
        <w:rPr>
          <w:w w:val="105"/>
        </w:rPr>
        <w:t>in-vehicle</w:t>
      </w:r>
      <w:r>
        <w:rPr>
          <w:spacing w:val="-12"/>
          <w:w w:val="105"/>
        </w:rPr>
        <w:t> </w:t>
      </w:r>
      <w:r>
        <w:rPr>
          <w:w w:val="105"/>
        </w:rPr>
        <w:t>CAN</w:t>
      </w:r>
      <w:r>
        <w:rPr>
          <w:spacing w:val="-11"/>
          <w:w w:val="105"/>
        </w:rPr>
        <w:t> </w:t>
      </w:r>
      <w:r>
        <w:rPr>
          <w:w w:val="105"/>
        </w:rPr>
        <w:t>networks</w:t>
      </w:r>
      <w:r>
        <w:rPr>
          <w:spacing w:val="-12"/>
          <w:w w:val="105"/>
        </w:rPr>
        <w:t> </w:t>
      </w:r>
      <w:r>
        <w:rPr>
          <w:w w:val="105"/>
        </w:rPr>
        <w:t>is</w:t>
      </w:r>
      <w:r>
        <w:rPr>
          <w:spacing w:val="-10"/>
          <w:w w:val="105"/>
        </w:rPr>
        <w:t> </w:t>
      </w:r>
      <w:r>
        <w:rPr>
          <w:w w:val="105"/>
        </w:rPr>
        <w:t>vital</w:t>
      </w:r>
      <w:r>
        <w:rPr>
          <w:spacing w:val="-12"/>
          <w:w w:val="105"/>
        </w:rPr>
        <w:t> </w:t>
      </w:r>
      <w:r>
        <w:rPr>
          <w:w w:val="105"/>
        </w:rPr>
        <w:t>to</w:t>
      </w:r>
      <w:r>
        <w:rPr>
          <w:spacing w:val="-11"/>
          <w:w w:val="105"/>
        </w:rPr>
        <w:t> </w:t>
      </w:r>
      <w:r>
        <w:rPr>
          <w:w w:val="105"/>
        </w:rPr>
        <w:t>the</w:t>
      </w:r>
      <w:r>
        <w:rPr>
          <w:spacing w:val="-12"/>
          <w:w w:val="105"/>
        </w:rPr>
        <w:t> </w:t>
      </w:r>
      <w:r>
        <w:rPr>
          <w:w w:val="105"/>
        </w:rPr>
        <w:t>overall</w:t>
      </w:r>
      <w:r>
        <w:rPr>
          <w:spacing w:val="-11"/>
          <w:w w:val="105"/>
        </w:rPr>
        <w:t> </w:t>
      </w:r>
      <w:r>
        <w:rPr>
          <w:w w:val="105"/>
        </w:rPr>
        <w:t>security</w:t>
      </w:r>
      <w:r>
        <w:rPr>
          <w:spacing w:val="-12"/>
          <w:w w:val="105"/>
        </w:rPr>
        <w:t> </w:t>
      </w:r>
      <w:r>
        <w:rPr>
          <w:w w:val="105"/>
        </w:rPr>
        <w:t>in</w:t>
      </w:r>
      <w:r>
        <w:rPr>
          <w:spacing w:val="-10"/>
          <w:w w:val="105"/>
        </w:rPr>
        <w:t> </w:t>
      </w:r>
      <w:r>
        <w:rPr>
          <w:w w:val="105"/>
        </w:rPr>
        <w:t>modern</w:t>
      </w:r>
      <w:r>
        <w:rPr>
          <w:spacing w:val="-12"/>
          <w:w w:val="105"/>
        </w:rPr>
        <w:t> </w:t>
      </w:r>
      <w:r>
        <w:rPr>
          <w:w w:val="105"/>
        </w:rPr>
        <w:t>transportation</w:t>
      </w:r>
      <w:r>
        <w:rPr>
          <w:spacing w:val="-11"/>
          <w:w w:val="105"/>
        </w:rPr>
        <w:t> </w:t>
      </w:r>
      <w:r>
        <w:rPr>
          <w:w w:val="105"/>
        </w:rPr>
        <w:t>systems.</w:t>
      </w:r>
      <w:r>
        <w:rPr>
          <w:spacing w:val="-44"/>
          <w:w w:val="105"/>
        </w:rPr>
        <w:t> </w:t>
      </w:r>
      <w:r>
        <w:rPr>
          <w:w w:val="105"/>
        </w:rPr>
        <w:t>This paper provides a comprehensive state-of-the-art survey of various security attacks</w:t>
      </w:r>
      <w:r>
        <w:rPr>
          <w:spacing w:val="1"/>
          <w:w w:val="105"/>
        </w:rPr>
        <w:t> </w:t>
      </w:r>
      <w:r>
        <w:rPr/>
        <w:t>that are mounted against in-vehicle network protocols. We also explore intrusion detection</w:t>
      </w:r>
      <w:r>
        <w:rPr>
          <w:spacing w:val="1"/>
        </w:rPr>
        <w:t> </w:t>
      </w:r>
      <w:r>
        <w:rPr>
          <w:w w:val="105"/>
        </w:rPr>
        <w:t>systems (IDSs) and other security solutions that were developed as countermeasures to</w:t>
      </w:r>
      <w:r>
        <w:rPr>
          <w:spacing w:val="-44"/>
          <w:w w:val="105"/>
        </w:rPr>
        <w:t> </w:t>
      </w:r>
      <w:r>
        <w:rPr/>
        <w:t>those</w:t>
      </w:r>
      <w:r>
        <w:rPr>
          <w:spacing w:val="8"/>
        </w:rPr>
        <w:t> </w:t>
      </w:r>
      <w:r>
        <w:rPr/>
        <w:t>attacks.</w:t>
      </w:r>
      <w:r>
        <w:rPr>
          <w:spacing w:val="22"/>
        </w:rPr>
        <w:t> </w:t>
      </w:r>
      <w:r>
        <w:rPr/>
        <w:t>Furthermore,</w:t>
      </w:r>
      <w:r>
        <w:rPr>
          <w:spacing w:val="9"/>
        </w:rPr>
        <w:t> </w:t>
      </w:r>
      <w:r>
        <w:rPr/>
        <w:t>we</w:t>
      </w:r>
      <w:r>
        <w:rPr>
          <w:spacing w:val="8"/>
        </w:rPr>
        <w:t> </w:t>
      </w:r>
      <w:r>
        <w:rPr/>
        <w:t>provide</w:t>
      </w:r>
      <w:r>
        <w:rPr>
          <w:spacing w:val="9"/>
        </w:rPr>
        <w:t> </w:t>
      </w:r>
      <w:r>
        <w:rPr/>
        <w:t>security</w:t>
      </w:r>
      <w:r>
        <w:rPr>
          <w:spacing w:val="9"/>
        </w:rPr>
        <w:t> </w:t>
      </w:r>
      <w:r>
        <w:rPr/>
        <w:t>solutions</w:t>
      </w:r>
      <w:r>
        <w:rPr>
          <w:spacing w:val="9"/>
        </w:rPr>
        <w:t> </w:t>
      </w:r>
      <w:r>
        <w:rPr/>
        <w:t>for</w:t>
      </w:r>
      <w:r>
        <w:rPr>
          <w:spacing w:val="8"/>
        </w:rPr>
        <w:t> </w:t>
      </w:r>
      <w:r>
        <w:rPr/>
        <w:t>in-vehicle</w:t>
      </w:r>
      <w:r>
        <w:rPr>
          <w:spacing w:val="9"/>
        </w:rPr>
        <w:t> </w:t>
      </w:r>
      <w:r>
        <w:rPr/>
        <w:t>networks</w:t>
      </w:r>
      <w:r>
        <w:rPr>
          <w:spacing w:val="9"/>
        </w:rPr>
        <w:t> </w:t>
      </w:r>
      <w:r>
        <w:rPr/>
        <w:t>by</w:t>
      </w:r>
      <w:r>
        <w:rPr>
          <w:spacing w:val="9"/>
        </w:rPr>
        <w:t> </w:t>
      </w:r>
      <w:r>
        <w:rPr/>
        <w:t>using</w:t>
      </w:r>
      <w:r>
        <w:rPr>
          <w:spacing w:val="1"/>
        </w:rPr>
        <w:t> </w:t>
      </w:r>
      <w:r>
        <w:rPr>
          <w:w w:val="105"/>
        </w:rPr>
        <w:t>a</w:t>
      </w:r>
      <w:r>
        <w:rPr>
          <w:spacing w:val="2"/>
          <w:w w:val="105"/>
        </w:rPr>
        <w:t> </w:t>
      </w:r>
      <w:r>
        <w:rPr>
          <w:w w:val="105"/>
        </w:rPr>
        <w:t>hybrid</w:t>
      </w:r>
      <w:r>
        <w:rPr>
          <w:spacing w:val="2"/>
          <w:w w:val="105"/>
        </w:rPr>
        <w:t> </w:t>
      </w:r>
      <w:r>
        <w:rPr>
          <w:w w:val="105"/>
        </w:rPr>
        <w:t>blockchain</w:t>
      </w:r>
      <w:r>
        <w:rPr>
          <w:spacing w:val="3"/>
          <w:w w:val="105"/>
        </w:rPr>
        <w:t> </w:t>
      </w:r>
      <w:r>
        <w:rPr>
          <w:w w:val="105"/>
        </w:rPr>
        <w:t>framework.</w:t>
      </w:r>
    </w:p>
    <w:p>
      <w:pPr>
        <w:pStyle w:val="BodyText"/>
        <w:spacing w:line="256" w:lineRule="auto" w:before="4"/>
        <w:ind w:left="2745" w:right="113" w:firstLine="425"/>
        <w:jc w:val="both"/>
      </w:pPr>
      <w:r>
        <w:rPr/>
        <w:t>Blockchain is a secured framework that is resistant to data modification. It has features</w:t>
      </w:r>
      <w:r>
        <w:rPr>
          <w:spacing w:val="-42"/>
        </w:rPr>
        <w:t> </w:t>
      </w:r>
      <w:r>
        <w:rPr>
          <w:w w:val="105"/>
        </w:rPr>
        <w:t>like decentralization (i.e., no need to rely on a centralized node for recording, storing,</w:t>
      </w:r>
      <w:r>
        <w:rPr>
          <w:spacing w:val="1"/>
          <w:w w:val="105"/>
        </w:rPr>
        <w:t> </w:t>
      </w:r>
      <w:r>
        <w:rPr>
          <w:w w:val="105"/>
        </w:rPr>
        <w:t>and updating data), transparency (data records are visible to all nodes in the blockchain</w:t>
      </w:r>
      <w:r>
        <w:rPr>
          <w:spacing w:val="-44"/>
          <w:w w:val="105"/>
        </w:rPr>
        <w:t> </w:t>
      </w:r>
      <w:r>
        <w:rPr>
          <w:w w:val="105"/>
        </w:rPr>
        <w:t>network), and it is open-source (i.e., open to the public), autonomous (i.e., nodes can</w:t>
      </w:r>
      <w:r>
        <w:rPr>
          <w:spacing w:val="1"/>
          <w:w w:val="105"/>
        </w:rPr>
        <w:t> </w:t>
      </w:r>
      <w:r>
        <w:rPr>
          <w:w w:val="105"/>
        </w:rPr>
        <w:t>update or transfer data by themselves), immutable (i.e., records are not corrupted once</w:t>
      </w:r>
      <w:r>
        <w:rPr>
          <w:spacing w:val="1"/>
          <w:w w:val="105"/>
        </w:rPr>
        <w:t> </w:t>
      </w:r>
      <w:r>
        <w:rPr>
          <w:w w:val="105"/>
        </w:rPr>
        <w:t>they</w:t>
      </w:r>
      <w:r>
        <w:rPr>
          <w:spacing w:val="-6"/>
          <w:w w:val="105"/>
        </w:rPr>
        <w:t> </w:t>
      </w:r>
      <w:r>
        <w:rPr>
          <w:w w:val="105"/>
        </w:rPr>
        <w:t>become</w:t>
      </w:r>
      <w:r>
        <w:rPr>
          <w:spacing w:val="-6"/>
          <w:w w:val="105"/>
        </w:rPr>
        <w:t> </w:t>
      </w:r>
      <w:r>
        <w:rPr>
          <w:w w:val="105"/>
        </w:rPr>
        <w:t>part</w:t>
      </w:r>
      <w:r>
        <w:rPr>
          <w:spacing w:val="-6"/>
          <w:w w:val="105"/>
        </w:rPr>
        <w:t> </w:t>
      </w:r>
      <w:r>
        <w:rPr>
          <w:w w:val="105"/>
        </w:rPr>
        <w:t>of</w:t>
      </w:r>
      <w:r>
        <w:rPr>
          <w:spacing w:val="-6"/>
          <w:w w:val="105"/>
        </w:rPr>
        <w:t> </w:t>
      </w:r>
      <w:r>
        <w:rPr>
          <w:w w:val="105"/>
        </w:rPr>
        <w:t>the</w:t>
      </w:r>
      <w:r>
        <w:rPr>
          <w:spacing w:val="-6"/>
          <w:w w:val="105"/>
        </w:rPr>
        <w:t> </w:t>
      </w:r>
      <w:r>
        <w:rPr>
          <w:w w:val="105"/>
        </w:rPr>
        <w:t>chain),</w:t>
      </w:r>
      <w:r>
        <w:rPr>
          <w:spacing w:val="-6"/>
          <w:w w:val="105"/>
        </w:rPr>
        <w:t> </w:t>
      </w:r>
      <w:r>
        <w:rPr>
          <w:w w:val="105"/>
        </w:rPr>
        <w:t>and</w:t>
      </w:r>
      <w:r>
        <w:rPr>
          <w:spacing w:val="-6"/>
          <w:w w:val="105"/>
        </w:rPr>
        <w:t> </w:t>
      </w:r>
      <w:r>
        <w:rPr>
          <w:w w:val="105"/>
        </w:rPr>
        <w:t>anonymous</w:t>
      </w:r>
      <w:r>
        <w:rPr>
          <w:spacing w:val="-6"/>
          <w:w w:val="105"/>
        </w:rPr>
        <w:t> </w:t>
      </w:r>
      <w:r>
        <w:rPr>
          <w:w w:val="105"/>
        </w:rPr>
        <w:t>(i.e.,</w:t>
      </w:r>
      <w:r>
        <w:rPr>
          <w:spacing w:val="-6"/>
          <w:w w:val="105"/>
        </w:rPr>
        <w:t> </w:t>
      </w:r>
      <w:r>
        <w:rPr>
          <w:w w:val="105"/>
        </w:rPr>
        <w:t>transactions</w:t>
      </w:r>
      <w:r>
        <w:rPr>
          <w:spacing w:val="-6"/>
          <w:w w:val="105"/>
        </w:rPr>
        <w:t> </w:t>
      </w:r>
      <w:r>
        <w:rPr>
          <w:w w:val="105"/>
        </w:rPr>
        <w:t>are</w:t>
      </w:r>
      <w:r>
        <w:rPr>
          <w:spacing w:val="-6"/>
          <w:w w:val="105"/>
        </w:rPr>
        <w:t> </w:t>
      </w:r>
      <w:r>
        <w:rPr>
          <w:w w:val="105"/>
        </w:rPr>
        <w:t>private)</w:t>
      </w:r>
      <w:r>
        <w:rPr>
          <w:spacing w:val="-6"/>
          <w:w w:val="105"/>
        </w:rPr>
        <w:t> </w:t>
      </w:r>
      <w:r>
        <w:rPr>
          <w:w w:val="105"/>
        </w:rPr>
        <w:t>[</w:t>
      </w:r>
      <w:hyperlink w:history="true" w:anchor="_bookmark37">
        <w:r>
          <w:rPr>
            <w:color w:val="0774B7"/>
            <w:w w:val="105"/>
          </w:rPr>
          <w:t>8</w:t>
        </w:r>
      </w:hyperlink>
      <w:r>
        <w:rPr>
          <w:w w:val="105"/>
        </w:rPr>
        <w:t>,</w:t>
      </w:r>
      <w:hyperlink w:history="true" w:anchor="_bookmark38">
        <w:r>
          <w:rPr>
            <w:color w:val="0774B7"/>
            <w:w w:val="105"/>
          </w:rPr>
          <w:t>9</w:t>
        </w:r>
      </w:hyperlink>
      <w:r>
        <w:rPr>
          <w:w w:val="105"/>
        </w:rPr>
        <w:t>].</w:t>
      </w:r>
    </w:p>
    <w:p>
      <w:pPr>
        <w:pStyle w:val="BodyText"/>
        <w:spacing w:line="256" w:lineRule="auto" w:before="1"/>
        <w:ind w:left="2736" w:right="105" w:firstLine="433"/>
        <w:jc w:val="both"/>
      </w:pPr>
      <w:r>
        <w:rPr>
          <w:w w:val="105"/>
        </w:rPr>
        <w:t>We consider a hierarchical (or hybrid) blockchain, i.e., the combination of a public</w:t>
      </w:r>
      <w:r>
        <w:rPr>
          <w:spacing w:val="1"/>
          <w:w w:val="105"/>
        </w:rPr>
        <w:t> </w:t>
      </w:r>
      <w:r>
        <w:rPr/>
        <w:t>and a private blockchain, so the information can be securely processed within autonomous</w:t>
      </w:r>
      <w:r>
        <w:rPr>
          <w:spacing w:val="1"/>
        </w:rPr>
        <w:t> </w:t>
      </w:r>
      <w:r>
        <w:rPr/>
        <w:t>vehicles while those vehicles are moving in a decentralized manner. We consider a private</w:t>
      </w:r>
      <w:r>
        <w:rPr>
          <w:spacing w:val="1"/>
        </w:rPr>
        <w:t> </w:t>
      </w:r>
      <w:r>
        <w:rPr>
          <w:w w:val="105"/>
        </w:rPr>
        <w:t>blockchain for each vehicle when recording internal vehicle logs, events, etc., occurring</w:t>
      </w:r>
      <w:r>
        <w:rPr>
          <w:spacing w:val="1"/>
          <w:w w:val="105"/>
        </w:rPr>
        <w:t> </w:t>
      </w:r>
      <w:r>
        <w:rPr>
          <w:w w:val="105"/>
        </w:rPr>
        <w:t>within the in-vehicle network.</w:t>
      </w:r>
      <w:r>
        <w:rPr>
          <w:spacing w:val="1"/>
          <w:w w:val="105"/>
        </w:rPr>
        <w:t> </w:t>
      </w:r>
      <w:r>
        <w:rPr>
          <w:w w:val="105"/>
        </w:rPr>
        <w:t>The public blockchain is considered for recording the</w:t>
      </w:r>
      <w:r>
        <w:rPr>
          <w:spacing w:val="1"/>
          <w:w w:val="105"/>
        </w:rPr>
        <w:t> </w:t>
      </w:r>
      <w:r>
        <w:rPr>
          <w:w w:val="105"/>
        </w:rPr>
        <w:t>specific hash information of the private blockchain of each vehicle, along with traffic</w:t>
      </w:r>
      <w:r>
        <w:rPr>
          <w:spacing w:val="1"/>
          <w:w w:val="105"/>
        </w:rPr>
        <w:t> </w:t>
      </w:r>
      <w:r>
        <w:rPr>
          <w:w w:val="105"/>
        </w:rPr>
        <w:t>events occurring around the vehicle.</w:t>
      </w:r>
      <w:r>
        <w:rPr>
          <w:spacing w:val="1"/>
          <w:w w:val="105"/>
        </w:rPr>
        <w:t> </w:t>
      </w:r>
      <w:r>
        <w:rPr>
          <w:w w:val="105"/>
        </w:rPr>
        <w:t>The road-event information (inter-vehicle com-</w:t>
      </w:r>
      <w:r>
        <w:rPr>
          <w:spacing w:val="1"/>
          <w:w w:val="105"/>
        </w:rPr>
        <w:t> </w:t>
      </w:r>
      <w:r>
        <w:rPr>
          <w:w w:val="105"/>
        </w:rPr>
        <w:t>munications, accident events, etc.)</w:t>
      </w:r>
      <w:r>
        <w:rPr>
          <w:spacing w:val="1"/>
          <w:w w:val="105"/>
        </w:rPr>
        <w:t> </w:t>
      </w:r>
      <w:r>
        <w:rPr>
          <w:w w:val="105"/>
        </w:rPr>
        <w:t>is stored in the public blockchain for sharing with</w:t>
      </w:r>
      <w:r>
        <w:rPr>
          <w:spacing w:val="1"/>
          <w:w w:val="105"/>
        </w:rPr>
        <w:t> </w:t>
      </w:r>
      <w:r>
        <w:rPr>
          <w:w w:val="105"/>
        </w:rPr>
        <w:t>neighboring</w:t>
      </w:r>
      <w:r>
        <w:rPr>
          <w:spacing w:val="2"/>
          <w:w w:val="105"/>
        </w:rPr>
        <w:t> </w:t>
      </w:r>
      <w:r>
        <w:rPr>
          <w:w w:val="105"/>
        </w:rPr>
        <w:t>vehicles.</w:t>
      </w:r>
    </w:p>
    <w:p>
      <w:pPr>
        <w:pStyle w:val="BodyText"/>
        <w:spacing w:line="256" w:lineRule="auto" w:before="1"/>
        <w:ind w:left="2739" w:right="137" w:firstLine="431"/>
        <w:jc w:val="both"/>
      </w:pPr>
      <w:r>
        <w:rPr>
          <w:w w:val="105"/>
        </w:rPr>
        <w:t>Table </w:t>
      </w:r>
      <w:hyperlink w:history="true" w:anchor="_bookmark0">
        <w:r>
          <w:rPr>
            <w:color w:val="0774B7"/>
            <w:w w:val="105"/>
          </w:rPr>
          <w:t>1</w:t>
        </w:r>
      </w:hyperlink>
      <w:r>
        <w:rPr>
          <w:color w:val="0774B7"/>
          <w:w w:val="105"/>
        </w:rPr>
        <w:t> </w:t>
      </w:r>
      <w:r>
        <w:rPr>
          <w:w w:val="105"/>
        </w:rPr>
        <w:t>provides a list of commonly used abbreviations in this paper along with</w:t>
      </w:r>
      <w:r>
        <w:rPr>
          <w:spacing w:val="1"/>
          <w:w w:val="105"/>
        </w:rPr>
        <w:t> </w:t>
      </w:r>
      <w:r>
        <w:rPr>
          <w:w w:val="105"/>
        </w:rPr>
        <w:t>their expansions. This paper considers security issues in CAN, FlexRay, and automotive</w:t>
      </w:r>
      <w:r>
        <w:rPr>
          <w:spacing w:val="1"/>
          <w:w w:val="105"/>
        </w:rPr>
        <w:t> </w:t>
      </w:r>
      <w:r>
        <w:rPr/>
        <w:t>Ethernet because the majority of the research on in-vehicle networks focuses on these three</w:t>
      </w:r>
      <w:r>
        <w:rPr>
          <w:spacing w:val="-42"/>
        </w:rPr>
        <w:t> </w:t>
      </w:r>
      <w:r>
        <w:rPr>
          <w:w w:val="105"/>
        </w:rPr>
        <w:t>protocols</w:t>
      </w:r>
      <w:r>
        <w:rPr>
          <w:spacing w:val="2"/>
          <w:w w:val="105"/>
        </w:rPr>
        <w:t> </w:t>
      </w:r>
      <w:r>
        <w:rPr>
          <w:w w:val="105"/>
        </w:rPr>
        <w:t>[</w:t>
      </w:r>
      <w:hyperlink w:history="true" w:anchor="_bookmark39">
        <w:r>
          <w:rPr>
            <w:color w:val="0774B7"/>
            <w:w w:val="105"/>
          </w:rPr>
          <w:t>10</w:t>
        </w:r>
      </w:hyperlink>
      <w:r>
        <w:rPr>
          <w:w w:val="105"/>
        </w:rPr>
        <w:t>].</w:t>
      </w:r>
    </w:p>
    <w:p>
      <w:pPr>
        <w:spacing w:after="0" w:line="256" w:lineRule="auto"/>
        <w:jc w:val="both"/>
        <w:sectPr>
          <w:headerReference w:type="default" r:id="rId23"/>
          <w:pgSz w:w="11910" w:h="16840"/>
          <w:pgMar w:header="1042" w:footer="0" w:top="1340" w:bottom="280" w:left="600" w:right="580"/>
          <w:pgNumType w:start="2"/>
        </w:sectPr>
      </w:pPr>
    </w:p>
    <w:p>
      <w:pPr>
        <w:pStyle w:val="BodyText"/>
      </w:pPr>
    </w:p>
    <w:p>
      <w:pPr>
        <w:pStyle w:val="BodyText"/>
        <w:spacing w:before="11"/>
        <w:rPr>
          <w:sz w:val="19"/>
        </w:rPr>
      </w:pPr>
    </w:p>
    <w:p>
      <w:pPr>
        <w:spacing w:before="80"/>
        <w:ind w:left="2739" w:right="0" w:firstLine="0"/>
        <w:jc w:val="left"/>
        <w:rPr>
          <w:sz w:val="18"/>
        </w:rPr>
      </w:pPr>
      <w:bookmarkStart w:name="_bookmark0" w:id="3"/>
      <w:bookmarkEnd w:id="3"/>
      <w:r>
        <w:rPr/>
      </w:r>
      <w:r>
        <w:rPr>
          <w:rFonts w:ascii="Palatino Linotype"/>
          <w:b/>
          <w:sz w:val="18"/>
        </w:rPr>
        <w:t>Table</w:t>
      </w:r>
      <w:r>
        <w:rPr>
          <w:rFonts w:ascii="Palatino Linotype"/>
          <w:b/>
          <w:spacing w:val="3"/>
          <w:sz w:val="18"/>
        </w:rPr>
        <w:t> </w:t>
      </w:r>
      <w:r>
        <w:rPr>
          <w:rFonts w:ascii="Palatino Linotype"/>
          <w:b/>
          <w:sz w:val="18"/>
        </w:rPr>
        <w:t>1.</w:t>
      </w:r>
      <w:r>
        <w:rPr>
          <w:rFonts w:ascii="Palatino Linotype"/>
          <w:b/>
          <w:spacing w:val="16"/>
          <w:sz w:val="18"/>
        </w:rPr>
        <w:t> </w:t>
      </w:r>
      <w:r>
        <w:rPr>
          <w:sz w:val="18"/>
        </w:rPr>
        <w:t>List</w:t>
      </w:r>
      <w:r>
        <w:rPr>
          <w:spacing w:val="10"/>
          <w:sz w:val="18"/>
        </w:rPr>
        <w:t> </w:t>
      </w:r>
      <w:r>
        <w:rPr>
          <w:sz w:val="18"/>
        </w:rPr>
        <w:t>of</w:t>
      </w:r>
      <w:r>
        <w:rPr>
          <w:spacing w:val="10"/>
          <w:sz w:val="18"/>
        </w:rPr>
        <w:t> </w:t>
      </w:r>
      <w:r>
        <w:rPr>
          <w:sz w:val="18"/>
        </w:rPr>
        <w:t>abbreviations</w:t>
      </w:r>
      <w:r>
        <w:rPr>
          <w:spacing w:val="10"/>
          <w:sz w:val="18"/>
        </w:rPr>
        <w:t> </w:t>
      </w:r>
      <w:r>
        <w:rPr>
          <w:sz w:val="18"/>
        </w:rPr>
        <w:t>used</w:t>
      </w:r>
      <w:r>
        <w:rPr>
          <w:spacing w:val="10"/>
          <w:sz w:val="18"/>
        </w:rPr>
        <w:t> </w:t>
      </w:r>
      <w:r>
        <w:rPr>
          <w:sz w:val="18"/>
        </w:rPr>
        <w:t>in</w:t>
      </w:r>
      <w:r>
        <w:rPr>
          <w:spacing w:val="10"/>
          <w:sz w:val="18"/>
        </w:rPr>
        <w:t> </w:t>
      </w:r>
      <w:r>
        <w:rPr>
          <w:sz w:val="18"/>
        </w:rPr>
        <w:t>this</w:t>
      </w:r>
      <w:r>
        <w:rPr>
          <w:spacing w:val="9"/>
          <w:sz w:val="18"/>
        </w:rPr>
        <w:t> </w:t>
      </w:r>
      <w:r>
        <w:rPr>
          <w:sz w:val="18"/>
        </w:rPr>
        <w:t>paper.</w:t>
      </w:r>
    </w:p>
    <w:p>
      <w:pPr>
        <w:pStyle w:val="BodyText"/>
        <w:spacing w:before="10"/>
        <w:rPr>
          <w:sz w:val="8"/>
        </w:rPr>
      </w:pPr>
      <w:r>
        <w:rPr/>
        <w:pict>
          <v:shape style="position:absolute;margin-left:167.264999pt;margin-top:7.540826pt;width:392.05pt;height:.1pt;mso-position-horizontal-relative:page;mso-position-vertical-relative:paragraph;z-index:-15724032;mso-wrap-distance-left:0;mso-wrap-distance-right:0" coordorigin="3345,151" coordsize="7841,0" path="m3345,151l11186,151e" filled="false" stroked="true" strokeweight=".797pt" strokecolor="#000000">
            <v:path arrowok="t"/>
            <v:stroke dashstyle="solid"/>
            <w10:wrap type="topAndBottom"/>
          </v:shape>
        </w:pict>
      </w:r>
    </w:p>
    <w:p>
      <w:pPr>
        <w:tabs>
          <w:tab w:pos="8224" w:val="left" w:leader="none"/>
        </w:tabs>
        <w:spacing w:before="0" w:after="37"/>
        <w:ind w:left="4157" w:right="0" w:firstLine="0"/>
        <w:jc w:val="left"/>
        <w:rPr>
          <w:rFonts w:ascii="Palatino Linotype"/>
          <w:b/>
          <w:sz w:val="18"/>
        </w:rPr>
      </w:pPr>
      <w:r>
        <w:rPr>
          <w:rFonts w:ascii="Palatino Linotype"/>
          <w:b/>
          <w:sz w:val="18"/>
        </w:rPr>
        <w:t>Abbreviation</w:t>
        <w:tab/>
        <w:t>Full</w:t>
      </w:r>
      <w:r>
        <w:rPr>
          <w:rFonts w:ascii="Palatino Linotype"/>
          <w:b/>
          <w:spacing w:val="-3"/>
          <w:sz w:val="18"/>
        </w:rPr>
        <w:t> </w:t>
      </w:r>
      <w:r>
        <w:rPr>
          <w:rFonts w:ascii="Palatino Linotype"/>
          <w:b/>
          <w:sz w:val="18"/>
        </w:rPr>
        <w:t>Form</w:t>
      </w:r>
    </w:p>
    <w:p>
      <w:pPr>
        <w:pStyle w:val="BodyText"/>
        <w:spacing w:line="20" w:lineRule="exact"/>
        <w:ind w:left="2742"/>
        <w:rPr>
          <w:rFonts w:ascii="Palatino Linotype"/>
          <w:sz w:val="2"/>
        </w:rPr>
      </w:pPr>
      <w:r>
        <w:rPr>
          <w:rFonts w:ascii="Palatino Linotype"/>
          <w:sz w:val="2"/>
        </w:rPr>
        <w:pict>
          <v:group style="width:392.05pt;height:.3pt;mso-position-horizontal-relative:char;mso-position-vertical-relative:line" coordorigin="0,0" coordsize="7841,6">
            <v:line style="position:absolute" from="0,3" to="7840,3" stroked="true" strokeweight=".299pt" strokecolor="#000000">
              <v:stroke dashstyle="solid"/>
            </v:line>
          </v:group>
        </w:pict>
      </w:r>
      <w:r>
        <w:rPr>
          <w:rFonts w:ascii="Palatino Linotype"/>
          <w:sz w:val="2"/>
        </w:rPr>
      </w:r>
    </w:p>
    <w:p>
      <w:pPr>
        <w:tabs>
          <w:tab w:pos="7609" w:val="left" w:leader="none"/>
        </w:tabs>
        <w:spacing w:before="24"/>
        <w:ind w:left="4533" w:right="0" w:firstLine="0"/>
        <w:jc w:val="left"/>
        <w:rPr>
          <w:sz w:val="18"/>
        </w:rPr>
      </w:pPr>
      <w:r>
        <w:rPr>
          <w:w w:val="105"/>
          <w:sz w:val="18"/>
        </w:rPr>
        <w:t>ABS</w:t>
        <w:tab/>
        <w:t>Anti-lock</w:t>
      </w:r>
      <w:r>
        <w:rPr>
          <w:spacing w:val="-2"/>
          <w:w w:val="105"/>
          <w:sz w:val="18"/>
        </w:rPr>
        <w:t> </w:t>
      </w:r>
      <w:r>
        <w:rPr>
          <w:w w:val="105"/>
          <w:sz w:val="18"/>
        </w:rPr>
        <w:t>Braking</w:t>
      </w:r>
      <w:r>
        <w:rPr>
          <w:spacing w:val="-2"/>
          <w:w w:val="105"/>
          <w:sz w:val="18"/>
        </w:rPr>
        <w:t> </w:t>
      </w:r>
      <w:r>
        <w:rPr>
          <w:w w:val="105"/>
          <w:sz w:val="18"/>
        </w:rPr>
        <w:t>System</w:t>
      </w:r>
    </w:p>
    <w:p>
      <w:pPr>
        <w:tabs>
          <w:tab w:pos="7719" w:val="left" w:leader="none"/>
        </w:tabs>
        <w:spacing w:before="8"/>
        <w:ind w:left="4464" w:right="0" w:firstLine="0"/>
        <w:jc w:val="left"/>
        <w:rPr>
          <w:sz w:val="18"/>
        </w:rPr>
      </w:pPr>
      <w:r>
        <w:rPr>
          <w:w w:val="105"/>
          <w:sz w:val="18"/>
        </w:rPr>
        <w:t>BCMs</w:t>
        <w:tab/>
        <w:t>Body</w:t>
      </w:r>
      <w:r>
        <w:rPr>
          <w:spacing w:val="5"/>
          <w:w w:val="105"/>
          <w:sz w:val="18"/>
        </w:rPr>
        <w:t> </w:t>
      </w:r>
      <w:r>
        <w:rPr>
          <w:w w:val="105"/>
          <w:sz w:val="18"/>
        </w:rPr>
        <w:t>Control</w:t>
      </w:r>
      <w:r>
        <w:rPr>
          <w:spacing w:val="6"/>
          <w:w w:val="105"/>
          <w:sz w:val="18"/>
        </w:rPr>
        <w:t> </w:t>
      </w:r>
      <w:r>
        <w:rPr>
          <w:w w:val="105"/>
          <w:sz w:val="18"/>
        </w:rPr>
        <w:t>Modules</w:t>
      </w:r>
    </w:p>
    <w:p>
      <w:pPr>
        <w:tabs>
          <w:tab w:pos="7626" w:val="left" w:leader="none"/>
        </w:tabs>
        <w:spacing w:before="8"/>
        <w:ind w:left="4497" w:right="0" w:firstLine="0"/>
        <w:jc w:val="left"/>
        <w:rPr>
          <w:sz w:val="18"/>
        </w:rPr>
      </w:pPr>
      <w:r>
        <w:rPr>
          <w:w w:val="110"/>
          <w:sz w:val="18"/>
        </w:rPr>
        <w:t>CAN</w:t>
        <w:tab/>
      </w:r>
      <w:r>
        <w:rPr>
          <w:w w:val="105"/>
          <w:sz w:val="18"/>
        </w:rPr>
        <w:t>Controller Area Network</w:t>
      </w:r>
    </w:p>
    <w:p>
      <w:pPr>
        <w:tabs>
          <w:tab w:pos="7375" w:val="left" w:leader="none"/>
          <w:tab w:pos="7685" w:val="left" w:leader="none"/>
        </w:tabs>
        <w:spacing w:line="249" w:lineRule="auto" w:before="8"/>
        <w:ind w:left="4517" w:right="847" w:hanging="26"/>
        <w:jc w:val="left"/>
        <w:rPr>
          <w:sz w:val="18"/>
        </w:rPr>
      </w:pPr>
      <w:r>
        <w:rPr>
          <w:w w:val="110"/>
          <w:sz w:val="18"/>
        </w:rPr>
        <w:t>CNN</w:t>
        <w:tab/>
      </w:r>
      <w:r>
        <w:rPr>
          <w:w w:val="105"/>
          <w:sz w:val="18"/>
        </w:rPr>
        <w:t>Convolutional</w:t>
      </w:r>
      <w:r>
        <w:rPr>
          <w:spacing w:val="6"/>
          <w:w w:val="105"/>
          <w:sz w:val="18"/>
        </w:rPr>
        <w:t> </w:t>
      </w:r>
      <w:r>
        <w:rPr>
          <w:w w:val="105"/>
          <w:sz w:val="18"/>
        </w:rPr>
        <w:t>Neural</w:t>
      </w:r>
      <w:r>
        <w:rPr>
          <w:spacing w:val="7"/>
          <w:w w:val="105"/>
          <w:sz w:val="18"/>
        </w:rPr>
        <w:t> </w:t>
      </w:r>
      <w:r>
        <w:rPr>
          <w:w w:val="105"/>
          <w:sz w:val="18"/>
        </w:rPr>
        <w:t>Network</w:t>
      </w:r>
      <w:r>
        <w:rPr>
          <w:spacing w:val="-39"/>
          <w:w w:val="105"/>
          <w:sz w:val="18"/>
        </w:rPr>
        <w:t> </w:t>
      </w:r>
      <w:r>
        <w:rPr>
          <w:w w:val="110"/>
          <w:sz w:val="18"/>
        </w:rPr>
        <w:t>CPU</w:t>
        <w:tab/>
        <w:tab/>
        <w:t>Central</w:t>
      </w:r>
      <w:r>
        <w:rPr>
          <w:spacing w:val="-11"/>
          <w:w w:val="110"/>
          <w:sz w:val="18"/>
        </w:rPr>
        <w:t> </w:t>
      </w:r>
      <w:r>
        <w:rPr>
          <w:w w:val="110"/>
          <w:sz w:val="18"/>
        </w:rPr>
        <w:t>Processing</w:t>
      </w:r>
      <w:r>
        <w:rPr>
          <w:spacing w:val="-11"/>
          <w:w w:val="110"/>
          <w:sz w:val="18"/>
        </w:rPr>
        <w:t> </w:t>
      </w:r>
      <w:r>
        <w:rPr>
          <w:w w:val="110"/>
          <w:sz w:val="18"/>
        </w:rPr>
        <w:t>Unit</w:t>
      </w:r>
    </w:p>
    <w:p>
      <w:pPr>
        <w:tabs>
          <w:tab w:pos="7581" w:val="left" w:leader="none"/>
        </w:tabs>
        <w:spacing w:line="210" w:lineRule="exact" w:before="0"/>
        <w:ind w:left="4518" w:right="0" w:firstLine="0"/>
        <w:jc w:val="left"/>
        <w:rPr>
          <w:sz w:val="18"/>
        </w:rPr>
      </w:pPr>
      <w:r>
        <w:rPr>
          <w:w w:val="105"/>
          <w:sz w:val="18"/>
        </w:rPr>
        <w:t>CRC</w:t>
        <w:tab/>
        <w:t>Cyclic</w:t>
      </w:r>
      <w:r>
        <w:rPr>
          <w:spacing w:val="13"/>
          <w:w w:val="105"/>
          <w:sz w:val="18"/>
        </w:rPr>
        <w:t> </w:t>
      </w:r>
      <w:r>
        <w:rPr>
          <w:w w:val="105"/>
          <w:sz w:val="18"/>
        </w:rPr>
        <w:t>Redundancy</w:t>
      </w:r>
      <w:r>
        <w:rPr>
          <w:spacing w:val="14"/>
          <w:w w:val="105"/>
          <w:sz w:val="18"/>
        </w:rPr>
        <w:t> </w:t>
      </w:r>
      <w:r>
        <w:rPr>
          <w:w w:val="105"/>
          <w:sz w:val="18"/>
        </w:rPr>
        <w:t>Check</w:t>
      </w:r>
    </w:p>
    <w:p>
      <w:pPr>
        <w:tabs>
          <w:tab w:pos="6816" w:val="left" w:leader="none"/>
          <w:tab w:pos="7955" w:val="left" w:leader="none"/>
        </w:tabs>
        <w:spacing w:line="249" w:lineRule="auto" w:before="8"/>
        <w:ind w:left="4539" w:right="289" w:hanging="126"/>
        <w:jc w:val="left"/>
        <w:rPr>
          <w:sz w:val="18"/>
        </w:rPr>
      </w:pPr>
      <w:r>
        <w:rPr>
          <w:w w:val="105"/>
          <w:sz w:val="18"/>
        </w:rPr>
        <w:t>CAEVs</w:t>
        <w:tab/>
        <w:t>Connected</w:t>
      </w:r>
      <w:r>
        <w:rPr>
          <w:spacing w:val="-10"/>
          <w:w w:val="105"/>
          <w:sz w:val="18"/>
        </w:rPr>
        <w:t> </w:t>
      </w:r>
      <w:r>
        <w:rPr>
          <w:w w:val="105"/>
          <w:sz w:val="18"/>
        </w:rPr>
        <w:t>and</w:t>
      </w:r>
      <w:r>
        <w:rPr>
          <w:spacing w:val="-9"/>
          <w:w w:val="105"/>
          <w:sz w:val="18"/>
        </w:rPr>
        <w:t> </w:t>
      </w:r>
      <w:r>
        <w:rPr>
          <w:w w:val="105"/>
          <w:sz w:val="18"/>
        </w:rPr>
        <w:t>Autonomous</w:t>
      </w:r>
      <w:r>
        <w:rPr>
          <w:spacing w:val="-9"/>
          <w:w w:val="105"/>
          <w:sz w:val="18"/>
        </w:rPr>
        <w:t> </w:t>
      </w:r>
      <w:r>
        <w:rPr>
          <w:w w:val="105"/>
          <w:sz w:val="18"/>
        </w:rPr>
        <w:t>Electric</w:t>
      </w:r>
      <w:r>
        <w:rPr>
          <w:spacing w:val="-9"/>
          <w:w w:val="105"/>
          <w:sz w:val="18"/>
        </w:rPr>
        <w:t> </w:t>
      </w:r>
      <w:r>
        <w:rPr>
          <w:w w:val="105"/>
          <w:sz w:val="18"/>
        </w:rPr>
        <w:t>Vehicles</w:t>
      </w:r>
      <w:r>
        <w:rPr>
          <w:spacing w:val="-38"/>
          <w:w w:val="105"/>
          <w:sz w:val="18"/>
        </w:rPr>
        <w:t> </w:t>
      </w:r>
      <w:r>
        <w:rPr>
          <w:w w:val="105"/>
          <w:sz w:val="18"/>
        </w:rPr>
        <w:t>DoS</w:t>
        <w:tab/>
        <w:tab/>
        <w:t>Denial</w:t>
      </w:r>
      <w:r>
        <w:rPr>
          <w:spacing w:val="2"/>
          <w:w w:val="105"/>
          <w:sz w:val="18"/>
        </w:rPr>
        <w:t> </w:t>
      </w:r>
      <w:r>
        <w:rPr>
          <w:w w:val="105"/>
          <w:sz w:val="18"/>
        </w:rPr>
        <w:t>of</w:t>
      </w:r>
      <w:r>
        <w:rPr>
          <w:spacing w:val="3"/>
          <w:w w:val="105"/>
          <w:sz w:val="18"/>
        </w:rPr>
        <w:t> </w:t>
      </w:r>
      <w:r>
        <w:rPr>
          <w:w w:val="105"/>
          <w:sz w:val="18"/>
        </w:rPr>
        <w:t>Service</w:t>
      </w:r>
    </w:p>
    <w:p>
      <w:pPr>
        <w:tabs>
          <w:tab w:pos="7646" w:val="left" w:leader="none"/>
        </w:tabs>
        <w:spacing w:line="210" w:lineRule="exact" w:before="0"/>
        <w:ind w:left="4485" w:right="0" w:firstLine="0"/>
        <w:jc w:val="left"/>
        <w:rPr>
          <w:sz w:val="18"/>
        </w:rPr>
      </w:pPr>
      <w:r>
        <w:rPr>
          <w:w w:val="105"/>
          <w:sz w:val="18"/>
        </w:rPr>
        <w:t>DPoS</w:t>
        <w:tab/>
        <w:t>Delegated</w:t>
      </w:r>
      <w:r>
        <w:rPr>
          <w:spacing w:val="-4"/>
          <w:w w:val="105"/>
          <w:sz w:val="18"/>
        </w:rPr>
        <w:t> </w:t>
      </w:r>
      <w:r>
        <w:rPr>
          <w:w w:val="105"/>
          <w:sz w:val="18"/>
        </w:rPr>
        <w:t>Proof</w:t>
      </w:r>
      <w:r>
        <w:rPr>
          <w:spacing w:val="-3"/>
          <w:w w:val="105"/>
          <w:sz w:val="18"/>
        </w:rPr>
        <w:t> </w:t>
      </w:r>
      <w:r>
        <w:rPr>
          <w:w w:val="105"/>
          <w:sz w:val="18"/>
        </w:rPr>
        <w:t>of</w:t>
      </w:r>
      <w:r>
        <w:rPr>
          <w:spacing w:val="-4"/>
          <w:w w:val="105"/>
          <w:sz w:val="18"/>
        </w:rPr>
        <w:t> </w:t>
      </w:r>
      <w:r>
        <w:rPr>
          <w:w w:val="105"/>
          <w:sz w:val="18"/>
        </w:rPr>
        <w:t>Stake</w:t>
      </w:r>
    </w:p>
    <w:p>
      <w:pPr>
        <w:tabs>
          <w:tab w:pos="7737" w:val="left" w:leader="none"/>
        </w:tabs>
        <w:spacing w:before="9"/>
        <w:ind w:left="4486" w:right="0" w:firstLine="0"/>
        <w:jc w:val="left"/>
        <w:rPr>
          <w:sz w:val="18"/>
        </w:rPr>
      </w:pPr>
      <w:r>
        <w:rPr>
          <w:w w:val="110"/>
          <w:sz w:val="18"/>
        </w:rPr>
        <w:t>DNN</w:t>
        <w:tab/>
      </w:r>
      <w:r>
        <w:rPr>
          <w:w w:val="105"/>
          <w:sz w:val="18"/>
        </w:rPr>
        <w:t>Deep</w:t>
      </w:r>
      <w:r>
        <w:rPr>
          <w:spacing w:val="7"/>
          <w:w w:val="105"/>
          <w:sz w:val="18"/>
        </w:rPr>
        <w:t> </w:t>
      </w:r>
      <w:r>
        <w:rPr>
          <w:w w:val="105"/>
          <w:sz w:val="18"/>
        </w:rPr>
        <w:t>Neural</w:t>
      </w:r>
      <w:r>
        <w:rPr>
          <w:spacing w:val="7"/>
          <w:w w:val="105"/>
          <w:sz w:val="18"/>
        </w:rPr>
        <w:t> </w:t>
      </w:r>
      <w:r>
        <w:rPr>
          <w:w w:val="105"/>
          <w:sz w:val="18"/>
        </w:rPr>
        <w:t>Network</w:t>
      </w:r>
    </w:p>
    <w:p>
      <w:pPr>
        <w:tabs>
          <w:tab w:pos="7675" w:val="left" w:leader="none"/>
        </w:tabs>
        <w:spacing w:before="8"/>
        <w:ind w:left="4502" w:right="0" w:firstLine="0"/>
        <w:jc w:val="left"/>
        <w:rPr>
          <w:sz w:val="18"/>
        </w:rPr>
      </w:pPr>
      <w:r>
        <w:rPr>
          <w:w w:val="110"/>
          <w:sz w:val="18"/>
        </w:rPr>
        <w:t>DCU</w:t>
        <w:tab/>
      </w:r>
      <w:r>
        <w:rPr>
          <w:w w:val="105"/>
          <w:sz w:val="18"/>
        </w:rPr>
        <w:t>Domain</w:t>
      </w:r>
      <w:r>
        <w:rPr>
          <w:spacing w:val="5"/>
          <w:w w:val="105"/>
          <w:sz w:val="18"/>
        </w:rPr>
        <w:t> </w:t>
      </w:r>
      <w:r>
        <w:rPr>
          <w:w w:val="105"/>
          <w:sz w:val="18"/>
        </w:rPr>
        <w:t>Controller</w:t>
      </w:r>
      <w:r>
        <w:rPr>
          <w:spacing w:val="5"/>
          <w:w w:val="105"/>
          <w:sz w:val="18"/>
        </w:rPr>
        <w:t> </w:t>
      </w:r>
      <w:r>
        <w:rPr>
          <w:w w:val="105"/>
          <w:sz w:val="18"/>
        </w:rPr>
        <w:t>Unit</w:t>
      </w:r>
    </w:p>
    <w:p>
      <w:pPr>
        <w:tabs>
          <w:tab w:pos="7706" w:val="left" w:leader="none"/>
        </w:tabs>
        <w:spacing w:before="8"/>
        <w:ind w:left="4517" w:right="0" w:firstLine="0"/>
        <w:jc w:val="left"/>
        <w:rPr>
          <w:sz w:val="18"/>
        </w:rPr>
      </w:pPr>
      <w:r>
        <w:rPr>
          <w:w w:val="110"/>
          <w:sz w:val="18"/>
        </w:rPr>
        <w:t>ECU</w:t>
        <w:tab/>
      </w:r>
      <w:r>
        <w:rPr>
          <w:w w:val="105"/>
          <w:sz w:val="18"/>
        </w:rPr>
        <w:t>Electronic</w:t>
      </w:r>
      <w:r>
        <w:rPr>
          <w:spacing w:val="-10"/>
          <w:w w:val="105"/>
          <w:sz w:val="18"/>
        </w:rPr>
        <w:t> </w:t>
      </w:r>
      <w:r>
        <w:rPr>
          <w:w w:val="105"/>
          <w:sz w:val="18"/>
        </w:rPr>
        <w:t>Control</w:t>
      </w:r>
      <w:r>
        <w:rPr>
          <w:spacing w:val="-9"/>
          <w:w w:val="105"/>
          <w:sz w:val="18"/>
        </w:rPr>
        <w:t> </w:t>
      </w:r>
      <w:r>
        <w:rPr>
          <w:w w:val="105"/>
          <w:sz w:val="18"/>
        </w:rPr>
        <w:t>Unit</w:t>
      </w:r>
    </w:p>
    <w:p>
      <w:pPr>
        <w:tabs>
          <w:tab w:pos="7631" w:val="left" w:leader="none"/>
        </w:tabs>
        <w:spacing w:before="8"/>
        <w:ind w:left="4541" w:right="0" w:firstLine="0"/>
        <w:jc w:val="left"/>
        <w:rPr>
          <w:sz w:val="18"/>
        </w:rPr>
      </w:pPr>
      <w:r>
        <w:rPr>
          <w:w w:val="105"/>
          <w:sz w:val="18"/>
        </w:rPr>
        <w:t>E/E</w:t>
        <w:tab/>
      </w:r>
      <w:r>
        <w:rPr>
          <w:sz w:val="18"/>
        </w:rPr>
        <w:t>Electrical</w:t>
      </w:r>
      <w:r>
        <w:rPr>
          <w:spacing w:val="13"/>
          <w:sz w:val="18"/>
        </w:rPr>
        <w:t> </w:t>
      </w:r>
      <w:r>
        <w:rPr>
          <w:sz w:val="18"/>
        </w:rPr>
        <w:t>and</w:t>
      </w:r>
      <w:r>
        <w:rPr>
          <w:spacing w:val="14"/>
          <w:sz w:val="18"/>
        </w:rPr>
        <w:t> </w:t>
      </w:r>
      <w:r>
        <w:rPr>
          <w:sz w:val="18"/>
        </w:rPr>
        <w:t>Electronics</w:t>
      </w:r>
    </w:p>
    <w:p>
      <w:pPr>
        <w:tabs>
          <w:tab w:pos="7320" w:val="left" w:leader="none"/>
          <w:tab w:pos="7850" w:val="left" w:leader="none"/>
        </w:tabs>
        <w:spacing w:line="249" w:lineRule="auto" w:before="8"/>
        <w:ind w:left="4535" w:right="793" w:hanging="44"/>
        <w:jc w:val="left"/>
        <w:rPr>
          <w:sz w:val="18"/>
        </w:rPr>
      </w:pPr>
      <w:r>
        <w:rPr>
          <w:w w:val="110"/>
          <w:sz w:val="18"/>
        </w:rPr>
        <w:t>GAN</w:t>
        <w:tab/>
      </w:r>
      <w:r>
        <w:rPr>
          <w:w w:val="105"/>
          <w:sz w:val="18"/>
        </w:rPr>
        <w:t>Generative Adversarial Network</w:t>
      </w:r>
      <w:r>
        <w:rPr>
          <w:spacing w:val="-39"/>
          <w:w w:val="105"/>
          <w:sz w:val="18"/>
        </w:rPr>
        <w:t> </w:t>
      </w:r>
      <w:r>
        <w:rPr>
          <w:w w:val="110"/>
          <w:sz w:val="18"/>
        </w:rPr>
        <w:t>IVN</w:t>
        <w:tab/>
        <w:tab/>
        <w:t>In-Vehicle</w:t>
      </w:r>
      <w:r>
        <w:rPr>
          <w:spacing w:val="-7"/>
          <w:w w:val="110"/>
          <w:sz w:val="18"/>
        </w:rPr>
        <w:t> </w:t>
      </w:r>
      <w:r>
        <w:rPr>
          <w:w w:val="110"/>
          <w:sz w:val="18"/>
        </w:rPr>
        <w:t>Network</w:t>
      </w:r>
    </w:p>
    <w:p>
      <w:pPr>
        <w:tabs>
          <w:tab w:pos="7864" w:val="left" w:leader="none"/>
        </w:tabs>
        <w:spacing w:line="210" w:lineRule="exact" w:before="0"/>
        <w:ind w:left="4561" w:right="0" w:firstLine="0"/>
        <w:jc w:val="left"/>
        <w:rPr>
          <w:sz w:val="18"/>
        </w:rPr>
      </w:pPr>
      <w:r>
        <w:rPr>
          <w:w w:val="105"/>
          <w:sz w:val="18"/>
        </w:rPr>
        <w:t>IoV</w:t>
        <w:tab/>
      </w:r>
      <w:r>
        <w:rPr>
          <w:sz w:val="18"/>
        </w:rPr>
        <w:t>Internet</w:t>
      </w:r>
      <w:r>
        <w:rPr>
          <w:spacing w:val="10"/>
          <w:sz w:val="18"/>
        </w:rPr>
        <w:t> </w:t>
      </w:r>
      <w:r>
        <w:rPr>
          <w:sz w:val="18"/>
        </w:rPr>
        <w:t>of</w:t>
      </w:r>
      <w:r>
        <w:rPr>
          <w:spacing w:val="10"/>
          <w:sz w:val="18"/>
        </w:rPr>
        <w:t> </w:t>
      </w:r>
      <w:r>
        <w:rPr>
          <w:sz w:val="18"/>
        </w:rPr>
        <w:t>Vehicles</w:t>
      </w:r>
    </w:p>
    <w:p>
      <w:pPr>
        <w:tabs>
          <w:tab w:pos="8257" w:val="left" w:leader="none"/>
        </w:tabs>
        <w:spacing w:before="8"/>
        <w:ind w:left="4605" w:right="0" w:firstLine="0"/>
        <w:jc w:val="left"/>
        <w:rPr>
          <w:sz w:val="18"/>
        </w:rPr>
      </w:pPr>
      <w:r>
        <w:rPr>
          <w:w w:val="105"/>
          <w:sz w:val="18"/>
        </w:rPr>
        <w:t>ID</w:t>
        <w:tab/>
        <w:t>Identifier</w:t>
      </w:r>
    </w:p>
    <w:p>
      <w:pPr>
        <w:tabs>
          <w:tab w:pos="7580" w:val="left" w:leader="none"/>
        </w:tabs>
        <w:spacing w:before="8"/>
        <w:ind w:left="4524" w:right="0" w:firstLine="0"/>
        <w:jc w:val="left"/>
        <w:rPr>
          <w:sz w:val="18"/>
        </w:rPr>
      </w:pPr>
      <w:r>
        <w:rPr>
          <w:w w:val="105"/>
          <w:sz w:val="18"/>
        </w:rPr>
        <w:t>IPFS</w:t>
        <w:tab/>
      </w:r>
      <w:r>
        <w:rPr>
          <w:sz w:val="18"/>
        </w:rPr>
        <w:t>Interplanetary</w:t>
      </w:r>
      <w:r>
        <w:rPr>
          <w:spacing w:val="24"/>
          <w:sz w:val="18"/>
        </w:rPr>
        <w:t> </w:t>
      </w:r>
      <w:r>
        <w:rPr>
          <w:sz w:val="18"/>
        </w:rPr>
        <w:t>File</w:t>
      </w:r>
      <w:r>
        <w:rPr>
          <w:spacing w:val="25"/>
          <w:sz w:val="18"/>
        </w:rPr>
        <w:t> </w:t>
      </w:r>
      <w:r>
        <w:rPr>
          <w:sz w:val="18"/>
        </w:rPr>
        <w:t>System</w:t>
      </w:r>
    </w:p>
    <w:p>
      <w:pPr>
        <w:tabs>
          <w:tab w:pos="7586" w:val="left" w:leader="none"/>
        </w:tabs>
        <w:spacing w:before="9"/>
        <w:ind w:left="4463" w:right="0" w:firstLine="0"/>
        <w:jc w:val="left"/>
        <w:rPr>
          <w:sz w:val="18"/>
        </w:rPr>
      </w:pPr>
      <w:r>
        <w:rPr>
          <w:w w:val="105"/>
          <w:sz w:val="18"/>
        </w:rPr>
        <w:t>LSTM</w:t>
        <w:tab/>
      </w:r>
      <w:r>
        <w:rPr>
          <w:spacing w:val="-1"/>
          <w:w w:val="105"/>
          <w:sz w:val="18"/>
        </w:rPr>
        <w:t>Long</w:t>
      </w:r>
      <w:r>
        <w:rPr>
          <w:spacing w:val="-7"/>
          <w:w w:val="105"/>
          <w:sz w:val="18"/>
        </w:rPr>
        <w:t> </w:t>
      </w:r>
      <w:r>
        <w:rPr>
          <w:spacing w:val="-1"/>
          <w:w w:val="105"/>
          <w:sz w:val="18"/>
        </w:rPr>
        <w:t>Short-Term</w:t>
      </w:r>
      <w:r>
        <w:rPr>
          <w:spacing w:val="-7"/>
          <w:w w:val="105"/>
          <w:sz w:val="18"/>
        </w:rPr>
        <w:t> </w:t>
      </w:r>
      <w:r>
        <w:rPr>
          <w:w w:val="105"/>
          <w:sz w:val="18"/>
        </w:rPr>
        <w:t>Memory</w:t>
      </w:r>
    </w:p>
    <w:p>
      <w:pPr>
        <w:tabs>
          <w:tab w:pos="7516" w:val="left" w:leader="none"/>
        </w:tabs>
        <w:spacing w:before="8"/>
        <w:ind w:left="4545" w:right="0" w:firstLine="0"/>
        <w:jc w:val="left"/>
        <w:rPr>
          <w:sz w:val="18"/>
        </w:rPr>
      </w:pPr>
      <w:r>
        <w:rPr>
          <w:w w:val="105"/>
          <w:sz w:val="18"/>
        </w:rPr>
        <w:t>LIN</w:t>
        <w:tab/>
      </w:r>
      <w:r>
        <w:rPr>
          <w:spacing w:val="-1"/>
          <w:w w:val="105"/>
          <w:sz w:val="18"/>
        </w:rPr>
        <w:t>Local</w:t>
      </w:r>
      <w:r>
        <w:rPr>
          <w:spacing w:val="-10"/>
          <w:w w:val="105"/>
          <w:sz w:val="18"/>
        </w:rPr>
        <w:t> </w:t>
      </w:r>
      <w:r>
        <w:rPr>
          <w:w w:val="105"/>
          <w:sz w:val="18"/>
        </w:rPr>
        <w:t>Interconnect</w:t>
      </w:r>
      <w:r>
        <w:rPr>
          <w:spacing w:val="-9"/>
          <w:w w:val="105"/>
          <w:sz w:val="18"/>
        </w:rPr>
        <w:t> </w:t>
      </w:r>
      <w:r>
        <w:rPr>
          <w:w w:val="105"/>
          <w:sz w:val="18"/>
        </w:rPr>
        <w:t>Network</w:t>
      </w:r>
    </w:p>
    <w:p>
      <w:pPr>
        <w:tabs>
          <w:tab w:pos="7750" w:val="left" w:leader="none"/>
        </w:tabs>
        <w:spacing w:before="8"/>
        <w:ind w:left="4510" w:right="0" w:firstLine="0"/>
        <w:jc w:val="left"/>
        <w:rPr>
          <w:sz w:val="18"/>
        </w:rPr>
      </w:pPr>
      <w:r>
        <w:rPr>
          <w:w w:val="105"/>
          <w:sz w:val="18"/>
        </w:rPr>
        <w:t>OBD</w:t>
        <w:tab/>
        <w:t>On-Board</w:t>
      </w:r>
      <w:r>
        <w:rPr>
          <w:spacing w:val="-2"/>
          <w:w w:val="105"/>
          <w:sz w:val="18"/>
        </w:rPr>
        <w:t> </w:t>
      </w:r>
      <w:r>
        <w:rPr>
          <w:w w:val="105"/>
          <w:sz w:val="18"/>
        </w:rPr>
        <w:t>Diagnostics</w:t>
      </w:r>
    </w:p>
    <w:p>
      <w:pPr>
        <w:tabs>
          <w:tab w:pos="7918" w:val="left" w:leader="none"/>
        </w:tabs>
        <w:spacing w:before="8"/>
        <w:ind w:left="4478" w:right="0" w:firstLine="0"/>
        <w:jc w:val="left"/>
        <w:rPr>
          <w:sz w:val="18"/>
        </w:rPr>
      </w:pPr>
      <w:r>
        <w:rPr>
          <w:w w:val="105"/>
          <w:sz w:val="18"/>
        </w:rPr>
        <w:t>PuBC</w:t>
        <w:tab/>
      </w:r>
      <w:r>
        <w:rPr>
          <w:sz w:val="18"/>
        </w:rPr>
        <w:t>Public</w:t>
      </w:r>
      <w:r>
        <w:rPr>
          <w:spacing w:val="49"/>
          <w:sz w:val="18"/>
        </w:rPr>
        <w:t> </w:t>
      </w:r>
      <w:r>
        <w:rPr>
          <w:sz w:val="18"/>
        </w:rPr>
        <w:t>Blockchain</w:t>
      </w:r>
    </w:p>
    <w:p>
      <w:pPr>
        <w:tabs>
          <w:tab w:pos="7885" w:val="left" w:leader="none"/>
        </w:tabs>
        <w:spacing w:before="8"/>
        <w:ind w:left="4482" w:right="0" w:firstLine="0"/>
        <w:jc w:val="left"/>
        <w:rPr>
          <w:sz w:val="18"/>
        </w:rPr>
      </w:pPr>
      <w:r>
        <w:rPr>
          <w:w w:val="105"/>
          <w:sz w:val="18"/>
        </w:rPr>
        <w:t>PvBC</w:t>
        <w:tab/>
      </w:r>
      <w:r>
        <w:rPr>
          <w:sz w:val="18"/>
        </w:rPr>
        <w:t>Private</w:t>
      </w:r>
      <w:r>
        <w:rPr>
          <w:spacing w:val="41"/>
          <w:sz w:val="18"/>
        </w:rPr>
        <w:t> </w:t>
      </w:r>
      <w:r>
        <w:rPr>
          <w:sz w:val="18"/>
        </w:rPr>
        <w:t>Blockchain</w:t>
      </w:r>
    </w:p>
    <w:p>
      <w:pPr>
        <w:tabs>
          <w:tab w:pos="7891" w:val="left" w:leader="none"/>
        </w:tabs>
        <w:spacing w:before="8"/>
        <w:ind w:left="4532" w:right="0" w:firstLine="0"/>
        <w:jc w:val="left"/>
        <w:rPr>
          <w:sz w:val="18"/>
        </w:rPr>
      </w:pPr>
      <w:r>
        <w:rPr>
          <w:w w:val="105"/>
          <w:sz w:val="18"/>
        </w:rPr>
        <w:t>PoA</w:t>
        <w:tab/>
        <w:t>Proof</w:t>
      </w:r>
      <w:r>
        <w:rPr>
          <w:spacing w:val="1"/>
          <w:w w:val="105"/>
          <w:sz w:val="18"/>
        </w:rPr>
        <w:t> </w:t>
      </w:r>
      <w:r>
        <w:rPr>
          <w:w w:val="105"/>
          <w:sz w:val="18"/>
        </w:rPr>
        <w:t>of</w:t>
      </w:r>
      <w:r>
        <w:rPr>
          <w:spacing w:val="1"/>
          <w:w w:val="105"/>
          <w:sz w:val="18"/>
        </w:rPr>
        <w:t> </w:t>
      </w:r>
      <w:r>
        <w:rPr>
          <w:w w:val="105"/>
          <w:sz w:val="18"/>
        </w:rPr>
        <w:t>Authority</w:t>
      </w:r>
    </w:p>
    <w:p>
      <w:pPr>
        <w:tabs>
          <w:tab w:pos="7406" w:val="left" w:leader="none"/>
          <w:tab w:pos="7797" w:val="left" w:leader="none"/>
        </w:tabs>
        <w:spacing w:line="249" w:lineRule="auto" w:before="9"/>
        <w:ind w:left="4477" w:right="878" w:firstLine="39"/>
        <w:jc w:val="left"/>
        <w:rPr>
          <w:sz w:val="18"/>
        </w:rPr>
      </w:pPr>
      <w:r>
        <w:rPr>
          <w:w w:val="105"/>
          <w:sz w:val="18"/>
        </w:rPr>
        <w:t>PCA</w:t>
        <w:tab/>
        <w:t>Principal Component Analysis</w:t>
      </w:r>
      <w:r>
        <w:rPr>
          <w:spacing w:val="-39"/>
          <w:w w:val="105"/>
          <w:sz w:val="18"/>
        </w:rPr>
        <w:t> </w:t>
      </w:r>
      <w:r>
        <w:rPr>
          <w:w w:val="105"/>
          <w:sz w:val="18"/>
        </w:rPr>
        <w:t>ReLU</w:t>
        <w:tab/>
        <w:tab/>
        <w:t>Rectified</w:t>
      </w:r>
      <w:r>
        <w:rPr>
          <w:spacing w:val="1"/>
          <w:w w:val="105"/>
          <w:sz w:val="18"/>
        </w:rPr>
        <w:t> </w:t>
      </w:r>
      <w:r>
        <w:rPr>
          <w:w w:val="105"/>
          <w:sz w:val="18"/>
        </w:rPr>
        <w:t>Linear</w:t>
      </w:r>
      <w:r>
        <w:rPr>
          <w:spacing w:val="2"/>
          <w:w w:val="105"/>
          <w:sz w:val="18"/>
        </w:rPr>
        <w:t> </w:t>
      </w:r>
      <w:r>
        <w:rPr>
          <w:w w:val="105"/>
          <w:sz w:val="18"/>
        </w:rPr>
        <w:t>Unit</w:t>
      </w:r>
    </w:p>
    <w:p>
      <w:pPr>
        <w:tabs>
          <w:tab w:pos="7556" w:val="left" w:leader="none"/>
        </w:tabs>
        <w:spacing w:line="210" w:lineRule="exact" w:before="0"/>
        <w:ind w:left="4496" w:right="0" w:firstLine="0"/>
        <w:jc w:val="left"/>
        <w:rPr>
          <w:sz w:val="18"/>
        </w:rPr>
      </w:pPr>
      <w:r>
        <w:rPr>
          <w:w w:val="105"/>
          <w:sz w:val="18"/>
        </w:rPr>
        <w:t>RNN</w:t>
        <w:tab/>
        <w:t>Recurrent</w:t>
      </w:r>
      <w:r>
        <w:rPr>
          <w:spacing w:val="-5"/>
          <w:w w:val="105"/>
          <w:sz w:val="18"/>
        </w:rPr>
        <w:t> </w:t>
      </w:r>
      <w:r>
        <w:rPr>
          <w:w w:val="105"/>
          <w:sz w:val="18"/>
        </w:rPr>
        <w:t>Neural</w:t>
      </w:r>
      <w:r>
        <w:rPr>
          <w:spacing w:val="-4"/>
          <w:w w:val="105"/>
          <w:sz w:val="18"/>
        </w:rPr>
        <w:t> </w:t>
      </w:r>
      <w:r>
        <w:rPr>
          <w:w w:val="105"/>
          <w:sz w:val="18"/>
        </w:rPr>
        <w:t>Network</w:t>
      </w:r>
    </w:p>
    <w:p>
      <w:pPr>
        <w:tabs>
          <w:tab w:pos="7664" w:val="left" w:leader="none"/>
        </w:tabs>
        <w:spacing w:before="8"/>
        <w:ind w:left="4508" w:right="0" w:firstLine="0"/>
        <w:jc w:val="left"/>
        <w:rPr>
          <w:sz w:val="18"/>
        </w:rPr>
      </w:pPr>
      <w:r>
        <w:rPr>
          <w:w w:val="105"/>
          <w:sz w:val="18"/>
        </w:rPr>
        <w:t>SVM</w:t>
        <w:tab/>
        <w:t>Support</w:t>
      </w:r>
      <w:r>
        <w:rPr>
          <w:spacing w:val="-8"/>
          <w:w w:val="105"/>
          <w:sz w:val="18"/>
        </w:rPr>
        <w:t> </w:t>
      </w:r>
      <w:r>
        <w:rPr>
          <w:w w:val="105"/>
          <w:sz w:val="18"/>
        </w:rPr>
        <w:t>Vector</w:t>
      </w:r>
      <w:r>
        <w:rPr>
          <w:spacing w:val="-7"/>
          <w:w w:val="105"/>
          <w:sz w:val="18"/>
        </w:rPr>
        <w:t> </w:t>
      </w:r>
      <w:r>
        <w:rPr>
          <w:w w:val="105"/>
          <w:sz w:val="18"/>
        </w:rPr>
        <w:t>Machine</w:t>
      </w:r>
    </w:p>
    <w:p>
      <w:pPr>
        <w:tabs>
          <w:tab w:pos="7574" w:val="left" w:leader="none"/>
        </w:tabs>
        <w:spacing w:before="8"/>
        <w:ind w:left="4517" w:right="0" w:firstLine="0"/>
        <w:jc w:val="left"/>
        <w:rPr>
          <w:sz w:val="18"/>
        </w:rPr>
      </w:pPr>
      <w:r>
        <w:rPr>
          <w:w w:val="105"/>
          <w:sz w:val="18"/>
        </w:rPr>
        <w:t>TCU</w:t>
        <w:tab/>
        <w:t>Transmission</w:t>
      </w:r>
      <w:r>
        <w:rPr>
          <w:spacing w:val="-9"/>
          <w:w w:val="105"/>
          <w:sz w:val="18"/>
        </w:rPr>
        <w:t> </w:t>
      </w:r>
      <w:r>
        <w:rPr>
          <w:w w:val="105"/>
          <w:sz w:val="18"/>
        </w:rPr>
        <w:t>Control</w:t>
      </w:r>
      <w:r>
        <w:rPr>
          <w:spacing w:val="-9"/>
          <w:w w:val="105"/>
          <w:sz w:val="18"/>
        </w:rPr>
        <w:t> </w:t>
      </w:r>
      <w:r>
        <w:rPr>
          <w:w w:val="105"/>
          <w:sz w:val="18"/>
        </w:rPr>
        <w:t>Unit</w:t>
      </w:r>
    </w:p>
    <w:p>
      <w:pPr>
        <w:tabs>
          <w:tab w:pos="7774" w:val="left" w:leader="none"/>
        </w:tabs>
        <w:spacing w:before="8"/>
        <w:ind w:left="4535" w:right="0" w:firstLine="0"/>
        <w:jc w:val="left"/>
        <w:rPr>
          <w:sz w:val="18"/>
        </w:rPr>
      </w:pPr>
      <w:r>
        <w:rPr>
          <w:w w:val="105"/>
          <w:sz w:val="18"/>
        </w:rPr>
        <w:t>V2X</w:t>
        <w:tab/>
        <w:t>Vehicle</w:t>
      </w:r>
      <w:r>
        <w:rPr>
          <w:spacing w:val="-7"/>
          <w:w w:val="105"/>
          <w:sz w:val="18"/>
        </w:rPr>
        <w:t> </w:t>
      </w:r>
      <w:r>
        <w:rPr>
          <w:w w:val="105"/>
          <w:sz w:val="18"/>
        </w:rPr>
        <w:t>to</w:t>
      </w:r>
      <w:r>
        <w:rPr>
          <w:spacing w:val="-6"/>
          <w:w w:val="105"/>
          <w:sz w:val="18"/>
        </w:rPr>
        <w:t> </w:t>
      </w:r>
      <w:r>
        <w:rPr>
          <w:w w:val="105"/>
          <w:sz w:val="18"/>
        </w:rPr>
        <w:t>Everything</w:t>
      </w:r>
    </w:p>
    <w:p>
      <w:pPr>
        <w:tabs>
          <w:tab w:pos="7500" w:val="left" w:leader="none"/>
        </w:tabs>
        <w:spacing w:before="8"/>
        <w:ind w:left="4366" w:right="0" w:firstLine="0"/>
        <w:jc w:val="left"/>
        <w:rPr>
          <w:sz w:val="18"/>
        </w:rPr>
      </w:pPr>
      <w:r>
        <w:rPr/>
        <w:pict>
          <v:shape style="position:absolute;margin-left:167.264999pt;margin-top:14.352744pt;width:392.05pt;height:.1pt;mso-position-horizontal-relative:page;mso-position-vertical-relative:paragraph;z-index:-15723008;mso-wrap-distance-left:0;mso-wrap-distance-right:0" coordorigin="3345,287" coordsize="7841,0" path="m3345,287l11186,287e" filled="false" stroked="true" strokeweight=".797pt" strokecolor="#000000">
            <v:path arrowok="t"/>
            <v:stroke dashstyle="solid"/>
            <w10:wrap type="topAndBottom"/>
          </v:shape>
        </w:pict>
      </w:r>
      <w:r>
        <w:rPr>
          <w:w w:val="105"/>
          <w:sz w:val="18"/>
        </w:rPr>
        <w:t>VANETs</w:t>
        <w:tab/>
        <w:t>Vehicular</w:t>
      </w:r>
      <w:r>
        <w:rPr>
          <w:spacing w:val="6"/>
          <w:w w:val="105"/>
          <w:sz w:val="18"/>
        </w:rPr>
        <w:t> </w:t>
      </w:r>
      <w:r>
        <w:rPr>
          <w:w w:val="105"/>
          <w:sz w:val="18"/>
        </w:rPr>
        <w:t>Ad</w:t>
      </w:r>
      <w:r>
        <w:rPr>
          <w:spacing w:val="7"/>
          <w:w w:val="105"/>
          <w:sz w:val="18"/>
        </w:rPr>
        <w:t> </w:t>
      </w:r>
      <w:r>
        <w:rPr>
          <w:w w:val="105"/>
          <w:sz w:val="18"/>
        </w:rPr>
        <w:t>Hoc</w:t>
      </w:r>
      <w:r>
        <w:rPr>
          <w:spacing w:val="7"/>
          <w:w w:val="105"/>
          <w:sz w:val="18"/>
        </w:rPr>
        <w:t> </w:t>
      </w:r>
      <w:r>
        <w:rPr>
          <w:w w:val="105"/>
          <w:sz w:val="18"/>
        </w:rPr>
        <w:t>Networks</w:t>
      </w:r>
    </w:p>
    <w:p>
      <w:pPr>
        <w:pStyle w:val="BodyText"/>
        <w:spacing w:before="9"/>
        <w:rPr>
          <w:sz w:val="14"/>
        </w:rPr>
      </w:pPr>
    </w:p>
    <w:p>
      <w:pPr>
        <w:pStyle w:val="BodyText"/>
        <w:spacing w:before="98"/>
        <w:ind w:left="3170"/>
        <w:jc w:val="both"/>
      </w:pPr>
      <w:r>
        <w:rPr/>
        <w:t>The</w:t>
      </w:r>
      <w:r>
        <w:rPr>
          <w:spacing w:val="13"/>
        </w:rPr>
        <w:t> </w:t>
      </w:r>
      <w:r>
        <w:rPr/>
        <w:t>main</w:t>
      </w:r>
      <w:r>
        <w:rPr>
          <w:spacing w:val="13"/>
        </w:rPr>
        <w:t> </w:t>
      </w:r>
      <w:r>
        <w:rPr/>
        <w:t>contributions</w:t>
      </w:r>
      <w:r>
        <w:rPr>
          <w:spacing w:val="13"/>
        </w:rPr>
        <w:t> </w:t>
      </w:r>
      <w:r>
        <w:rPr/>
        <w:t>of</w:t>
      </w:r>
      <w:r>
        <w:rPr>
          <w:spacing w:val="14"/>
        </w:rPr>
        <w:t> </w:t>
      </w:r>
      <w:r>
        <w:rPr/>
        <w:t>this</w:t>
      </w:r>
      <w:r>
        <w:rPr>
          <w:spacing w:val="13"/>
        </w:rPr>
        <w:t> </w:t>
      </w:r>
      <w:r>
        <w:rPr/>
        <w:t>paper</w:t>
      </w:r>
      <w:r>
        <w:rPr>
          <w:spacing w:val="13"/>
        </w:rPr>
        <w:t> </w:t>
      </w:r>
      <w:r>
        <w:rPr/>
        <w:t>are</w:t>
      </w:r>
      <w:r>
        <w:rPr>
          <w:spacing w:val="14"/>
        </w:rPr>
        <w:t> </w:t>
      </w:r>
      <w:r>
        <w:rPr/>
        <w:t>listed</w:t>
      </w:r>
      <w:r>
        <w:rPr>
          <w:spacing w:val="13"/>
        </w:rPr>
        <w:t> </w:t>
      </w:r>
      <w:r>
        <w:rPr/>
        <w:t>below.</w:t>
      </w:r>
    </w:p>
    <w:p>
      <w:pPr>
        <w:pStyle w:val="BodyText"/>
        <w:spacing w:line="256" w:lineRule="auto" w:before="116"/>
        <w:ind w:left="3165" w:right="104"/>
        <w:jc w:val="both"/>
      </w:pPr>
      <w:r>
        <w:rPr/>
        <w:pict>
          <v:shape style="position:absolute;margin-left:167.389008pt;margin-top:7.256607pt;width:5.2pt;height:18.05pt;mso-position-horizontal-relative:page;mso-position-vertical-relative:paragraph;z-index:15734784" type="#_x0000_t202" filled="false" stroked="false">
            <v:textbox inset="0,0,0,0">
              <w:txbxContent>
                <w:p>
                  <w:pPr>
                    <w:spacing w:line="203" w:lineRule="exact" w:before="0"/>
                    <w:ind w:left="0" w:right="0" w:firstLine="0"/>
                    <w:jc w:val="left"/>
                    <w:rPr>
                      <w:rFonts w:ascii="Arial" w:hAnsi="Arial"/>
                      <w:i/>
                      <w:sz w:val="20"/>
                    </w:rPr>
                  </w:pPr>
                  <w:r>
                    <w:rPr>
                      <w:rFonts w:ascii="Arial" w:hAnsi="Arial"/>
                      <w:i/>
                      <w:w w:val="148"/>
                      <w:sz w:val="20"/>
                    </w:rPr>
                    <w:t>•</w:t>
                  </w:r>
                </w:p>
              </w:txbxContent>
            </v:textbox>
            <w10:wrap type="none"/>
          </v:shape>
        </w:pict>
      </w:r>
      <w:r>
        <w:rPr>
          <w:w w:val="105"/>
        </w:rPr>
        <w:t>Detailed security issues with in-vehicle network protocols (CAN, FlexRay, and auto-</w:t>
      </w:r>
      <w:r>
        <w:rPr>
          <w:spacing w:val="-45"/>
          <w:w w:val="105"/>
        </w:rPr>
        <w:t> </w:t>
      </w:r>
      <w:r>
        <w:rPr>
          <w:w w:val="105"/>
        </w:rPr>
        <w:t>motive</w:t>
      </w:r>
      <w:r>
        <w:rPr>
          <w:spacing w:val="2"/>
          <w:w w:val="105"/>
        </w:rPr>
        <w:t> </w:t>
      </w:r>
      <w:r>
        <w:rPr>
          <w:w w:val="105"/>
        </w:rPr>
        <w:t>Ethernet)</w:t>
      </w:r>
      <w:r>
        <w:rPr>
          <w:spacing w:val="2"/>
          <w:w w:val="105"/>
        </w:rPr>
        <w:t> </w:t>
      </w:r>
      <w:r>
        <w:rPr>
          <w:w w:val="105"/>
        </w:rPr>
        <w:t>are</w:t>
      </w:r>
      <w:r>
        <w:rPr>
          <w:spacing w:val="2"/>
          <w:w w:val="105"/>
        </w:rPr>
        <w:t> </w:t>
      </w:r>
      <w:r>
        <w:rPr>
          <w:w w:val="105"/>
        </w:rPr>
        <w:t>provided.</w:t>
      </w:r>
    </w:p>
    <w:p>
      <w:pPr>
        <w:pStyle w:val="BodyText"/>
        <w:spacing w:line="256" w:lineRule="auto"/>
        <w:ind w:left="3157" w:right="138" w:firstLine="8"/>
        <w:jc w:val="both"/>
      </w:pPr>
      <w:r>
        <w:rPr/>
        <w:pict>
          <v:shape style="position:absolute;margin-left:167.389008pt;margin-top:1.456589pt;width:5.2pt;height:18.05pt;mso-position-horizontal-relative:page;mso-position-vertical-relative:paragraph;z-index:15735296" type="#_x0000_t202" filled="false" stroked="false">
            <v:textbox inset="0,0,0,0">
              <w:txbxContent>
                <w:p>
                  <w:pPr>
                    <w:spacing w:line="203" w:lineRule="exact" w:before="0"/>
                    <w:ind w:left="0" w:right="0" w:firstLine="0"/>
                    <w:jc w:val="left"/>
                    <w:rPr>
                      <w:rFonts w:ascii="Arial" w:hAnsi="Arial"/>
                      <w:i/>
                      <w:sz w:val="20"/>
                    </w:rPr>
                  </w:pPr>
                  <w:r>
                    <w:rPr>
                      <w:rFonts w:ascii="Arial" w:hAnsi="Arial"/>
                      <w:i/>
                      <w:w w:val="148"/>
                      <w:sz w:val="20"/>
                    </w:rPr>
                    <w:t>•</w:t>
                  </w:r>
                </w:p>
              </w:txbxContent>
            </v:textbox>
            <w10:wrap type="none"/>
          </v:shape>
        </w:pict>
      </w:r>
      <w:r>
        <w:rPr>
          <w:spacing w:val="-1"/>
          <w:w w:val="105"/>
        </w:rPr>
        <w:t>A</w:t>
      </w:r>
      <w:r>
        <w:rPr>
          <w:spacing w:val="-11"/>
          <w:w w:val="105"/>
        </w:rPr>
        <w:t> </w:t>
      </w:r>
      <w:r>
        <w:rPr>
          <w:spacing w:val="-1"/>
          <w:w w:val="105"/>
        </w:rPr>
        <w:t>detailed</w:t>
      </w:r>
      <w:r>
        <w:rPr>
          <w:spacing w:val="-10"/>
          <w:w w:val="105"/>
        </w:rPr>
        <w:t> </w:t>
      </w:r>
      <w:r>
        <w:rPr>
          <w:spacing w:val="-1"/>
          <w:w w:val="105"/>
        </w:rPr>
        <w:t>survey</w:t>
      </w:r>
      <w:r>
        <w:rPr>
          <w:spacing w:val="-10"/>
          <w:w w:val="105"/>
        </w:rPr>
        <w:t> </w:t>
      </w:r>
      <w:r>
        <w:rPr>
          <w:spacing w:val="-1"/>
          <w:w w:val="105"/>
        </w:rPr>
        <w:t>of</w:t>
      </w:r>
      <w:r>
        <w:rPr>
          <w:spacing w:val="-10"/>
          <w:w w:val="105"/>
        </w:rPr>
        <w:t> </w:t>
      </w:r>
      <w:r>
        <w:rPr>
          <w:spacing w:val="-1"/>
          <w:w w:val="105"/>
        </w:rPr>
        <w:t>various</w:t>
      </w:r>
      <w:r>
        <w:rPr>
          <w:spacing w:val="-10"/>
          <w:w w:val="105"/>
        </w:rPr>
        <w:t> </w:t>
      </w:r>
      <w:r>
        <w:rPr>
          <w:w w:val="105"/>
        </w:rPr>
        <w:t>security</w:t>
      </w:r>
      <w:r>
        <w:rPr>
          <w:spacing w:val="-10"/>
          <w:w w:val="105"/>
        </w:rPr>
        <w:t> </w:t>
      </w:r>
      <w:r>
        <w:rPr>
          <w:w w:val="105"/>
        </w:rPr>
        <w:t>attacks</w:t>
      </w:r>
      <w:r>
        <w:rPr>
          <w:spacing w:val="-10"/>
          <w:w w:val="105"/>
        </w:rPr>
        <w:t> </w:t>
      </w:r>
      <w:r>
        <w:rPr>
          <w:w w:val="105"/>
        </w:rPr>
        <w:t>on</w:t>
      </w:r>
      <w:r>
        <w:rPr>
          <w:spacing w:val="-11"/>
          <w:w w:val="105"/>
        </w:rPr>
        <w:t> </w:t>
      </w:r>
      <w:r>
        <w:rPr>
          <w:w w:val="105"/>
        </w:rPr>
        <w:t>CAN</w:t>
      </w:r>
      <w:r>
        <w:rPr>
          <w:spacing w:val="-10"/>
          <w:w w:val="105"/>
        </w:rPr>
        <w:t> </w:t>
      </w:r>
      <w:r>
        <w:rPr>
          <w:w w:val="105"/>
        </w:rPr>
        <w:t>bus</w:t>
      </w:r>
      <w:r>
        <w:rPr>
          <w:spacing w:val="-10"/>
          <w:w w:val="105"/>
        </w:rPr>
        <w:t> </w:t>
      </w:r>
      <w:r>
        <w:rPr>
          <w:w w:val="105"/>
        </w:rPr>
        <w:t>networks</w:t>
      </w:r>
      <w:r>
        <w:rPr>
          <w:spacing w:val="-10"/>
          <w:w w:val="105"/>
        </w:rPr>
        <w:t> </w:t>
      </w:r>
      <w:r>
        <w:rPr>
          <w:w w:val="105"/>
        </w:rPr>
        <w:t>is</w:t>
      </w:r>
      <w:r>
        <w:rPr>
          <w:spacing w:val="-9"/>
          <w:w w:val="105"/>
        </w:rPr>
        <w:t> </w:t>
      </w:r>
      <w:r>
        <w:rPr>
          <w:w w:val="105"/>
        </w:rPr>
        <w:t>provided,</w:t>
      </w:r>
      <w:r>
        <w:rPr>
          <w:spacing w:val="-10"/>
          <w:w w:val="105"/>
        </w:rPr>
        <w:t> </w:t>
      </w:r>
      <w:r>
        <w:rPr>
          <w:w w:val="105"/>
        </w:rPr>
        <w:t>along</w:t>
      </w:r>
      <w:r>
        <w:rPr>
          <w:spacing w:val="-43"/>
          <w:w w:val="105"/>
        </w:rPr>
        <w:t> </w:t>
      </w:r>
      <w:r>
        <w:rPr/>
        <w:t>with the intrusion detection systems that were developed to prevent those attacks. We</w:t>
      </w:r>
      <w:r>
        <w:rPr>
          <w:spacing w:val="1"/>
        </w:rPr>
        <w:t> </w:t>
      </w:r>
      <w:r>
        <w:rPr>
          <w:w w:val="105"/>
        </w:rPr>
        <w:t>investigate</w:t>
      </w:r>
      <w:r>
        <w:rPr>
          <w:spacing w:val="-1"/>
          <w:w w:val="105"/>
        </w:rPr>
        <w:t> </w:t>
      </w:r>
      <w:r>
        <w:rPr>
          <w:w w:val="105"/>
        </w:rPr>
        <w:t>those IDSs and address their</w:t>
      </w:r>
      <w:r>
        <w:rPr>
          <w:spacing w:val="-1"/>
          <w:w w:val="105"/>
        </w:rPr>
        <w:t> </w:t>
      </w:r>
      <w:r>
        <w:rPr>
          <w:w w:val="105"/>
        </w:rPr>
        <w:t>advantages and disadvantages.</w:t>
      </w:r>
    </w:p>
    <w:p>
      <w:pPr>
        <w:pStyle w:val="BodyText"/>
        <w:spacing w:line="256" w:lineRule="auto" w:before="1"/>
        <w:ind w:left="3159" w:right="130" w:firstLine="5"/>
        <w:jc w:val="both"/>
      </w:pPr>
      <w:r>
        <w:rPr/>
        <w:pict>
          <v:shape style="position:absolute;margin-left:167.389008pt;margin-top:1.506592pt;width:5.2pt;height:18.05pt;mso-position-horizontal-relative:page;mso-position-vertical-relative:paragraph;z-index:15735808" type="#_x0000_t202" filled="false" stroked="false">
            <v:textbox inset="0,0,0,0">
              <w:txbxContent>
                <w:p>
                  <w:pPr>
                    <w:spacing w:line="203" w:lineRule="exact" w:before="0"/>
                    <w:ind w:left="0" w:right="0" w:firstLine="0"/>
                    <w:jc w:val="left"/>
                    <w:rPr>
                      <w:rFonts w:ascii="Arial" w:hAnsi="Arial"/>
                      <w:i/>
                      <w:sz w:val="20"/>
                    </w:rPr>
                  </w:pPr>
                  <w:r>
                    <w:rPr>
                      <w:rFonts w:ascii="Arial" w:hAnsi="Arial"/>
                      <w:i/>
                      <w:w w:val="148"/>
                      <w:sz w:val="20"/>
                    </w:rPr>
                    <w:t>•</w:t>
                  </w:r>
                </w:p>
              </w:txbxContent>
            </v:textbox>
            <w10:wrap type="none"/>
          </v:shape>
        </w:pict>
      </w:r>
      <w:r>
        <w:rPr>
          <w:w w:val="105"/>
        </w:rPr>
        <w:t>A survey of attacks and security solutions for automotive Ethernet and FlexRay</w:t>
      </w:r>
      <w:r>
        <w:rPr>
          <w:spacing w:val="1"/>
          <w:w w:val="105"/>
        </w:rPr>
        <w:t> </w:t>
      </w:r>
      <w:r>
        <w:rPr>
          <w:w w:val="105"/>
        </w:rPr>
        <w:t>protocols</w:t>
      </w:r>
      <w:r>
        <w:rPr>
          <w:spacing w:val="2"/>
          <w:w w:val="105"/>
        </w:rPr>
        <w:t> </w:t>
      </w:r>
      <w:r>
        <w:rPr>
          <w:w w:val="105"/>
        </w:rPr>
        <w:t>is</w:t>
      </w:r>
      <w:r>
        <w:rPr>
          <w:spacing w:val="3"/>
          <w:w w:val="105"/>
        </w:rPr>
        <w:t> </w:t>
      </w:r>
      <w:r>
        <w:rPr>
          <w:w w:val="105"/>
        </w:rPr>
        <w:t>provided.</w:t>
      </w:r>
    </w:p>
    <w:p>
      <w:pPr>
        <w:pStyle w:val="BodyText"/>
        <w:spacing w:line="256" w:lineRule="auto"/>
        <w:ind w:left="3165" w:right="138"/>
        <w:jc w:val="both"/>
      </w:pPr>
      <w:r>
        <w:rPr/>
        <w:pict>
          <v:shape style="position:absolute;margin-left:167.389008pt;margin-top:1.456604pt;width:5.2pt;height:18.05pt;mso-position-horizontal-relative:page;mso-position-vertical-relative:paragraph;z-index:15736320" type="#_x0000_t202" filled="false" stroked="false">
            <v:textbox inset="0,0,0,0">
              <w:txbxContent>
                <w:p>
                  <w:pPr>
                    <w:spacing w:line="203" w:lineRule="exact" w:before="0"/>
                    <w:ind w:left="0" w:right="0" w:firstLine="0"/>
                    <w:jc w:val="left"/>
                    <w:rPr>
                      <w:rFonts w:ascii="Arial" w:hAnsi="Arial"/>
                      <w:i/>
                      <w:sz w:val="20"/>
                    </w:rPr>
                  </w:pPr>
                  <w:r>
                    <w:rPr>
                      <w:rFonts w:ascii="Arial" w:hAnsi="Arial"/>
                      <w:i/>
                      <w:w w:val="148"/>
                      <w:sz w:val="20"/>
                    </w:rPr>
                    <w:t>•</w:t>
                  </w:r>
                </w:p>
              </w:txbxContent>
            </v:textbox>
            <w10:wrap type="none"/>
          </v:shape>
        </w:pict>
      </w:r>
      <w:r>
        <w:rPr>
          <w:w w:val="105"/>
        </w:rPr>
        <w:t>We suggest a way to improve the security of in-vehicle networks by using a hybrid</w:t>
      </w:r>
      <w:r>
        <w:rPr>
          <w:spacing w:val="1"/>
          <w:w w:val="105"/>
        </w:rPr>
        <w:t> </w:t>
      </w:r>
      <w:r>
        <w:rPr>
          <w:w w:val="105"/>
        </w:rPr>
        <w:t>blockchain</w:t>
      </w:r>
      <w:r>
        <w:rPr>
          <w:spacing w:val="2"/>
          <w:w w:val="105"/>
        </w:rPr>
        <w:t> </w:t>
      </w:r>
      <w:r>
        <w:rPr>
          <w:w w:val="105"/>
        </w:rPr>
        <w:t>framework.</w:t>
      </w:r>
    </w:p>
    <w:p>
      <w:pPr>
        <w:pStyle w:val="BodyText"/>
        <w:spacing w:line="256" w:lineRule="auto"/>
        <w:ind w:left="3165" w:right="138" w:firstLine="1"/>
        <w:jc w:val="both"/>
      </w:pPr>
      <w:r>
        <w:rPr/>
        <w:pict>
          <v:shape style="position:absolute;margin-left:167.389008pt;margin-top:1.456602pt;width:5.2pt;height:18.05pt;mso-position-horizontal-relative:page;mso-position-vertical-relative:paragraph;z-index:15736832" type="#_x0000_t202" filled="false" stroked="false">
            <v:textbox inset="0,0,0,0">
              <w:txbxContent>
                <w:p>
                  <w:pPr>
                    <w:spacing w:line="203" w:lineRule="exact" w:before="0"/>
                    <w:ind w:left="0" w:right="0" w:firstLine="0"/>
                    <w:jc w:val="left"/>
                    <w:rPr>
                      <w:rFonts w:ascii="Arial" w:hAnsi="Arial"/>
                      <w:i/>
                      <w:sz w:val="20"/>
                    </w:rPr>
                  </w:pPr>
                  <w:r>
                    <w:rPr>
                      <w:rFonts w:ascii="Arial" w:hAnsi="Arial"/>
                      <w:i/>
                      <w:w w:val="148"/>
                      <w:sz w:val="20"/>
                    </w:rPr>
                    <w:t>•</w:t>
                  </w:r>
                </w:p>
              </w:txbxContent>
            </v:textbox>
            <w10:wrap type="none"/>
          </v:shape>
        </w:pict>
      </w:r>
      <w:r>
        <w:rPr>
          <w:w w:val="105"/>
        </w:rPr>
        <w:t>We</w:t>
      </w:r>
      <w:r>
        <w:rPr>
          <w:spacing w:val="1"/>
          <w:w w:val="105"/>
        </w:rPr>
        <w:t> </w:t>
      </w:r>
      <w:r>
        <w:rPr>
          <w:w w:val="105"/>
        </w:rPr>
        <w:t>suggest</w:t>
      </w:r>
      <w:r>
        <w:rPr>
          <w:spacing w:val="1"/>
          <w:w w:val="105"/>
        </w:rPr>
        <w:t> </w:t>
      </w:r>
      <w:r>
        <w:rPr>
          <w:w w:val="105"/>
        </w:rPr>
        <w:t>open</w:t>
      </w:r>
      <w:r>
        <w:rPr>
          <w:spacing w:val="1"/>
          <w:w w:val="105"/>
        </w:rPr>
        <w:t> </w:t>
      </w:r>
      <w:r>
        <w:rPr>
          <w:w w:val="105"/>
        </w:rPr>
        <w:t>research</w:t>
      </w:r>
      <w:r>
        <w:rPr>
          <w:spacing w:val="1"/>
          <w:w w:val="105"/>
        </w:rPr>
        <w:t> </w:t>
      </w:r>
      <w:r>
        <w:rPr>
          <w:w w:val="105"/>
        </w:rPr>
        <w:t>issues</w:t>
      </w:r>
      <w:r>
        <w:rPr>
          <w:spacing w:val="1"/>
          <w:w w:val="105"/>
        </w:rPr>
        <w:t> </w:t>
      </w:r>
      <w:r>
        <w:rPr>
          <w:w w:val="105"/>
        </w:rPr>
        <w:t>and</w:t>
      </w:r>
      <w:r>
        <w:rPr>
          <w:spacing w:val="1"/>
          <w:w w:val="105"/>
        </w:rPr>
        <w:t> </w:t>
      </w:r>
      <w:r>
        <w:rPr>
          <w:w w:val="105"/>
        </w:rPr>
        <w:t>future</w:t>
      </w:r>
      <w:r>
        <w:rPr>
          <w:spacing w:val="1"/>
          <w:w w:val="105"/>
        </w:rPr>
        <w:t> </w:t>
      </w:r>
      <w:r>
        <w:rPr>
          <w:w w:val="105"/>
        </w:rPr>
        <w:t>research</w:t>
      </w:r>
      <w:r>
        <w:rPr>
          <w:spacing w:val="1"/>
          <w:w w:val="105"/>
        </w:rPr>
        <w:t> </w:t>
      </w:r>
      <w:r>
        <w:rPr>
          <w:w w:val="105"/>
        </w:rPr>
        <w:t>directions</w:t>
      </w:r>
      <w:r>
        <w:rPr>
          <w:spacing w:val="1"/>
          <w:w w:val="105"/>
        </w:rPr>
        <w:t> </w:t>
      </w:r>
      <w:r>
        <w:rPr>
          <w:w w:val="105"/>
        </w:rPr>
        <w:t>for</w:t>
      </w:r>
      <w:r>
        <w:rPr>
          <w:spacing w:val="1"/>
          <w:w w:val="105"/>
        </w:rPr>
        <w:t> </w:t>
      </w:r>
      <w:r>
        <w:rPr>
          <w:w w:val="105"/>
        </w:rPr>
        <w:t>in-vehicle</w:t>
      </w:r>
      <w:r>
        <w:rPr>
          <w:spacing w:val="-44"/>
          <w:w w:val="105"/>
        </w:rPr>
        <w:t> </w:t>
      </w:r>
      <w:r>
        <w:rPr>
          <w:w w:val="105"/>
        </w:rPr>
        <w:t>network</w:t>
      </w:r>
      <w:r>
        <w:rPr>
          <w:spacing w:val="7"/>
          <w:w w:val="105"/>
        </w:rPr>
        <w:t> </w:t>
      </w:r>
      <w:r>
        <w:rPr>
          <w:w w:val="105"/>
        </w:rPr>
        <w:t>security.</w:t>
      </w:r>
    </w:p>
    <w:p>
      <w:pPr>
        <w:pStyle w:val="BodyText"/>
        <w:spacing w:line="256" w:lineRule="auto" w:before="100"/>
        <w:ind w:left="2739" w:right="132" w:firstLine="431"/>
        <w:jc w:val="both"/>
      </w:pPr>
      <w:r>
        <w:rPr>
          <w:w w:val="105"/>
        </w:rPr>
        <w:t>The rest of the paper is organized as follows.</w:t>
      </w:r>
      <w:r>
        <w:rPr>
          <w:spacing w:val="1"/>
          <w:w w:val="105"/>
        </w:rPr>
        <w:t> </w:t>
      </w:r>
      <w:r>
        <w:rPr>
          <w:w w:val="105"/>
        </w:rPr>
        <w:t>Section </w:t>
      </w:r>
      <w:hyperlink w:history="true" w:anchor="_bookmark1">
        <w:r>
          <w:rPr>
            <w:color w:val="0774B7"/>
            <w:w w:val="105"/>
          </w:rPr>
          <w:t>2</w:t>
        </w:r>
      </w:hyperlink>
      <w:r>
        <w:rPr>
          <w:color w:val="0774B7"/>
          <w:w w:val="105"/>
        </w:rPr>
        <w:t> </w:t>
      </w:r>
      <w:r>
        <w:rPr>
          <w:w w:val="105"/>
        </w:rPr>
        <w:t>provides background on</w:t>
      </w:r>
      <w:r>
        <w:rPr>
          <w:spacing w:val="1"/>
          <w:w w:val="105"/>
        </w:rPr>
        <w:t> </w:t>
      </w:r>
      <w:r>
        <w:rPr/>
        <w:t>in-vehicle networks and on the vulnerabilities prevalent under various protocols. Section </w:t>
      </w:r>
      <w:hyperlink w:history="true" w:anchor="_bookmark6">
        <w:r>
          <w:rPr>
            <w:color w:val="0774B7"/>
          </w:rPr>
          <w:t>3</w:t>
        </w:r>
      </w:hyperlink>
      <w:r>
        <w:rPr>
          <w:color w:val="0774B7"/>
          <w:spacing w:val="1"/>
        </w:rPr>
        <w:t> </w:t>
      </w:r>
      <w:r>
        <w:rPr/>
        <w:t>provides a survey of related work done with in-vehicle networks, while Section </w:t>
      </w:r>
      <w:hyperlink w:history="true" w:anchor="_bookmark8">
        <w:r>
          <w:rPr>
            <w:color w:val="0774B7"/>
          </w:rPr>
          <w:t>4 </w:t>
        </w:r>
      </w:hyperlink>
      <w:r>
        <w:rPr/>
        <w:t>discusses</w:t>
      </w:r>
      <w:r>
        <w:rPr>
          <w:spacing w:val="1"/>
        </w:rPr>
        <w:t> </w:t>
      </w:r>
      <w:r>
        <w:rPr>
          <w:w w:val="105"/>
        </w:rPr>
        <w:t>the various types of security attacks launched against the various protocols, along with</w:t>
      </w:r>
      <w:r>
        <w:rPr>
          <w:spacing w:val="1"/>
          <w:w w:val="105"/>
        </w:rPr>
        <w:t> </w:t>
      </w:r>
      <w:r>
        <w:rPr>
          <w:w w:val="105"/>
        </w:rPr>
        <w:t>countermeasures to those attacks. Section </w:t>
      </w:r>
      <w:hyperlink w:history="true" w:anchor="_bookmark24">
        <w:r>
          <w:rPr>
            <w:color w:val="0774B7"/>
            <w:w w:val="105"/>
          </w:rPr>
          <w:t>5 </w:t>
        </w:r>
      </w:hyperlink>
      <w:r>
        <w:rPr>
          <w:w w:val="105"/>
        </w:rPr>
        <w:t>suggests a solution for in-vehicle network</w:t>
      </w:r>
      <w:r>
        <w:rPr>
          <w:spacing w:val="1"/>
          <w:w w:val="105"/>
        </w:rPr>
        <w:t> </w:t>
      </w:r>
      <w:r>
        <w:rPr/>
        <w:t>security using a hybrid blockchain framework. Section </w:t>
      </w:r>
      <w:hyperlink w:history="true" w:anchor="_bookmark28">
        <w:r>
          <w:rPr>
            <w:color w:val="0774B7"/>
          </w:rPr>
          <w:t>6 </w:t>
        </w:r>
      </w:hyperlink>
      <w:r>
        <w:rPr/>
        <w:t>discusses open research issues and</w:t>
      </w:r>
      <w:r>
        <w:rPr>
          <w:spacing w:val="-42"/>
        </w:rPr>
        <w:t> </w:t>
      </w:r>
      <w:r>
        <w:rPr>
          <w:w w:val="105"/>
        </w:rPr>
        <w:t>future</w:t>
      </w:r>
      <w:r>
        <w:rPr>
          <w:spacing w:val="-9"/>
          <w:w w:val="105"/>
        </w:rPr>
        <w:t> </w:t>
      </w:r>
      <w:r>
        <w:rPr>
          <w:w w:val="105"/>
        </w:rPr>
        <w:t>work</w:t>
      </w:r>
      <w:r>
        <w:rPr>
          <w:spacing w:val="-9"/>
          <w:w w:val="105"/>
        </w:rPr>
        <w:t> </w:t>
      </w:r>
      <w:r>
        <w:rPr>
          <w:w w:val="105"/>
        </w:rPr>
        <w:t>that</w:t>
      </w:r>
      <w:r>
        <w:rPr>
          <w:spacing w:val="-9"/>
          <w:w w:val="105"/>
        </w:rPr>
        <w:t> </w:t>
      </w:r>
      <w:r>
        <w:rPr>
          <w:w w:val="105"/>
        </w:rPr>
        <w:t>can</w:t>
      </w:r>
      <w:r>
        <w:rPr>
          <w:spacing w:val="-9"/>
          <w:w w:val="105"/>
        </w:rPr>
        <w:t> </w:t>
      </w:r>
      <w:r>
        <w:rPr>
          <w:w w:val="105"/>
        </w:rPr>
        <w:t>be</w:t>
      </w:r>
      <w:r>
        <w:rPr>
          <w:spacing w:val="-9"/>
          <w:w w:val="105"/>
        </w:rPr>
        <w:t> </w:t>
      </w:r>
      <w:r>
        <w:rPr>
          <w:w w:val="105"/>
        </w:rPr>
        <w:t>considered</w:t>
      </w:r>
      <w:r>
        <w:rPr>
          <w:spacing w:val="-9"/>
          <w:w w:val="105"/>
        </w:rPr>
        <w:t> </w:t>
      </w:r>
      <w:r>
        <w:rPr>
          <w:w w:val="105"/>
        </w:rPr>
        <w:t>for</w:t>
      </w:r>
      <w:r>
        <w:rPr>
          <w:spacing w:val="-9"/>
          <w:w w:val="105"/>
        </w:rPr>
        <w:t> </w:t>
      </w:r>
      <w:r>
        <w:rPr>
          <w:w w:val="105"/>
        </w:rPr>
        <w:t>IDS</w:t>
      </w:r>
      <w:r>
        <w:rPr>
          <w:spacing w:val="-9"/>
          <w:w w:val="105"/>
        </w:rPr>
        <w:t> </w:t>
      </w:r>
      <w:r>
        <w:rPr>
          <w:w w:val="105"/>
        </w:rPr>
        <w:t>design.</w:t>
      </w:r>
      <w:r>
        <w:rPr>
          <w:spacing w:val="1"/>
          <w:w w:val="105"/>
        </w:rPr>
        <w:t> </w:t>
      </w:r>
      <w:r>
        <w:rPr>
          <w:w w:val="105"/>
        </w:rPr>
        <w:t>Finally,</w:t>
      </w:r>
      <w:r>
        <w:rPr>
          <w:spacing w:val="-9"/>
          <w:w w:val="105"/>
        </w:rPr>
        <w:t> </w:t>
      </w:r>
      <w:r>
        <w:rPr>
          <w:w w:val="105"/>
        </w:rPr>
        <w:t>Section</w:t>
      </w:r>
      <w:r>
        <w:rPr>
          <w:spacing w:val="-9"/>
          <w:w w:val="105"/>
        </w:rPr>
        <w:t> </w:t>
      </w:r>
      <w:hyperlink w:history="true" w:anchor="_bookmark29">
        <w:r>
          <w:rPr>
            <w:color w:val="0774B7"/>
            <w:w w:val="105"/>
          </w:rPr>
          <w:t>7</w:t>
        </w:r>
        <w:r>
          <w:rPr>
            <w:color w:val="0774B7"/>
            <w:spacing w:val="-9"/>
            <w:w w:val="105"/>
          </w:rPr>
          <w:t> </w:t>
        </w:r>
      </w:hyperlink>
      <w:r>
        <w:rPr>
          <w:w w:val="105"/>
        </w:rPr>
        <w:t>concludes</w:t>
      </w:r>
      <w:r>
        <w:rPr>
          <w:spacing w:val="-9"/>
          <w:w w:val="105"/>
        </w:rPr>
        <w:t> </w:t>
      </w:r>
      <w:r>
        <w:rPr>
          <w:w w:val="105"/>
        </w:rPr>
        <w:t>the</w:t>
      </w:r>
      <w:r>
        <w:rPr>
          <w:spacing w:val="-9"/>
          <w:w w:val="105"/>
        </w:rPr>
        <w:t> </w:t>
      </w:r>
      <w:r>
        <w:rPr>
          <w:w w:val="105"/>
        </w:rPr>
        <w:t>paper.</w:t>
      </w:r>
    </w:p>
    <w:p>
      <w:pPr>
        <w:spacing w:after="0" w:line="256" w:lineRule="auto"/>
        <w:jc w:val="both"/>
        <w:sectPr>
          <w:pgSz w:w="11910" w:h="16840"/>
          <w:pgMar w:header="1042" w:footer="0" w:top="1340" w:bottom="280" w:left="600" w:right="580"/>
        </w:sectPr>
      </w:pPr>
    </w:p>
    <w:p>
      <w:pPr>
        <w:pStyle w:val="BodyText"/>
      </w:pPr>
    </w:p>
    <w:p>
      <w:pPr>
        <w:pStyle w:val="BodyText"/>
        <w:spacing w:before="1"/>
      </w:pPr>
    </w:p>
    <w:p>
      <w:pPr>
        <w:pStyle w:val="Heading1"/>
        <w:numPr>
          <w:ilvl w:val="0"/>
          <w:numId w:val="1"/>
        </w:numPr>
        <w:tabs>
          <w:tab w:pos="2957" w:val="left" w:leader="none"/>
        </w:tabs>
        <w:spacing w:line="240" w:lineRule="auto" w:before="77" w:after="0"/>
        <w:ind w:left="2956" w:right="0" w:hanging="212"/>
        <w:jc w:val="left"/>
      </w:pPr>
      <w:bookmarkStart w:name="In-Vehicle Networks " w:id="4"/>
      <w:bookmarkEnd w:id="4"/>
      <w:r>
        <w:rPr>
          <w:b w:val="0"/>
        </w:rPr>
      </w:r>
      <w:bookmarkStart w:name="_bookmark1" w:id="5"/>
      <w:bookmarkEnd w:id="5"/>
      <w:r>
        <w:rPr>
          <w:b w:val="0"/>
        </w:rPr>
      </w:r>
      <w:bookmarkStart w:name="_bookmark1" w:id="6"/>
      <w:bookmarkEnd w:id="6"/>
      <w:r>
        <w:rPr>
          <w:spacing w:val="-2"/>
        </w:rPr>
        <w:t>In-</w:t>
      </w:r>
      <w:r>
        <w:rPr>
          <w:spacing w:val="-2"/>
        </w:rPr>
        <w:t>Vehicle</w:t>
      </w:r>
      <w:r>
        <w:rPr>
          <w:spacing w:val="-3"/>
        </w:rPr>
        <w:t> </w:t>
      </w:r>
      <w:r>
        <w:rPr>
          <w:spacing w:val="-1"/>
        </w:rPr>
        <w:t>Networks</w:t>
      </w:r>
    </w:p>
    <w:p>
      <w:pPr>
        <w:pStyle w:val="BodyText"/>
        <w:spacing w:line="256" w:lineRule="auto" w:before="61"/>
        <w:ind w:left="2739" w:right="103" w:firstLine="431"/>
        <w:jc w:val="both"/>
      </w:pPr>
      <w:r>
        <w:rPr/>
        <w:t>In-vehicle networks are specialized internal communication networks that intercon-</w:t>
      </w:r>
      <w:r>
        <w:rPr>
          <w:spacing w:val="1"/>
        </w:rPr>
        <w:t> </w:t>
      </w:r>
      <w:r>
        <w:rPr/>
        <w:t>nect various components inside a vehicle. The components inside the vehicle include ECUs,</w:t>
      </w:r>
      <w:r>
        <w:rPr>
          <w:spacing w:val="1"/>
        </w:rPr>
        <w:t> </w:t>
      </w:r>
      <w:r>
        <w:rPr/>
        <w:t>gateways, sensors, actuators, etc. It is estimated that modern high-tech cars have up to 70</w:t>
      </w:r>
      <w:r>
        <w:rPr>
          <w:spacing w:val="1"/>
        </w:rPr>
        <w:t> </w:t>
      </w:r>
      <w:r>
        <w:rPr/>
        <w:t>ECUs with 2500 electronic signals being exchanged among the various components [</w:t>
      </w:r>
      <w:hyperlink w:history="true" w:anchor="_bookmark40">
        <w:r>
          <w:rPr>
            <w:color w:val="0774B7"/>
          </w:rPr>
          <w:t>11</w:t>
        </w:r>
      </w:hyperlink>
      <w:r>
        <w:rPr/>
        <w:t>,</w:t>
      </w:r>
      <w:hyperlink w:history="true" w:anchor="_bookmark41">
        <w:r>
          <w:rPr>
            <w:color w:val="0774B7"/>
          </w:rPr>
          <w:t>12</w:t>
        </w:r>
      </w:hyperlink>
      <w:r>
        <w:rPr/>
        <w:t>].</w:t>
      </w:r>
      <w:r>
        <w:rPr>
          <w:spacing w:val="1"/>
        </w:rPr>
        <w:t> </w:t>
      </w:r>
      <w:r>
        <w:rPr>
          <w:w w:val="105"/>
        </w:rPr>
        <w:t>There are various types of electronic control units, such as the ECU, the TCU, the ABS,</w:t>
      </w:r>
      <w:r>
        <w:rPr>
          <w:spacing w:val="1"/>
          <w:w w:val="105"/>
        </w:rPr>
        <w:t> </w:t>
      </w:r>
      <w:r>
        <w:rPr>
          <w:w w:val="105"/>
        </w:rPr>
        <w:t>BCMs, the Speed Control Unit, the Battery Management System (BMS), the Powertrain</w:t>
      </w:r>
      <w:r>
        <w:rPr>
          <w:spacing w:val="1"/>
          <w:w w:val="105"/>
        </w:rPr>
        <w:t> </w:t>
      </w:r>
      <w:r>
        <w:rPr>
          <w:w w:val="105"/>
        </w:rPr>
        <w:t>Control Module, and the Door Control Unit (DCU). These electronic units receive input</w:t>
      </w:r>
      <w:r>
        <w:rPr>
          <w:spacing w:val="1"/>
          <w:w w:val="105"/>
        </w:rPr>
        <w:t> </w:t>
      </w:r>
      <w:r>
        <w:rPr>
          <w:w w:val="105"/>
        </w:rPr>
        <w:t>from</w:t>
      </w:r>
      <w:r>
        <w:rPr>
          <w:spacing w:val="-7"/>
          <w:w w:val="105"/>
        </w:rPr>
        <w:t> </w:t>
      </w:r>
      <w:r>
        <w:rPr>
          <w:w w:val="105"/>
        </w:rPr>
        <w:t>various</w:t>
      </w:r>
      <w:r>
        <w:rPr>
          <w:spacing w:val="-6"/>
          <w:w w:val="105"/>
        </w:rPr>
        <w:t> </w:t>
      </w:r>
      <w:r>
        <w:rPr>
          <w:w w:val="105"/>
        </w:rPr>
        <w:t>sensors</w:t>
      </w:r>
      <w:r>
        <w:rPr>
          <w:spacing w:val="-7"/>
          <w:w w:val="105"/>
        </w:rPr>
        <w:t> </w:t>
      </w:r>
      <w:r>
        <w:rPr>
          <w:w w:val="105"/>
        </w:rPr>
        <w:t>for</w:t>
      </w:r>
      <w:r>
        <w:rPr>
          <w:spacing w:val="-6"/>
          <w:w w:val="105"/>
        </w:rPr>
        <w:t> </w:t>
      </w:r>
      <w:r>
        <w:rPr>
          <w:w w:val="105"/>
        </w:rPr>
        <w:t>computations.</w:t>
      </w:r>
      <w:r>
        <w:rPr>
          <w:spacing w:val="3"/>
          <w:w w:val="105"/>
        </w:rPr>
        <w:t> </w:t>
      </w:r>
      <w:r>
        <w:rPr>
          <w:w w:val="105"/>
        </w:rPr>
        <w:t>Sensors</w:t>
      </w:r>
      <w:r>
        <w:rPr>
          <w:spacing w:val="-6"/>
          <w:w w:val="105"/>
        </w:rPr>
        <w:t> </w:t>
      </w:r>
      <w:r>
        <w:rPr>
          <w:w w:val="105"/>
        </w:rPr>
        <w:t>are</w:t>
      </w:r>
      <w:r>
        <w:rPr>
          <w:spacing w:val="-7"/>
          <w:w w:val="105"/>
        </w:rPr>
        <w:t> </w:t>
      </w:r>
      <w:r>
        <w:rPr>
          <w:w w:val="105"/>
        </w:rPr>
        <w:t>incorporated</w:t>
      </w:r>
      <w:r>
        <w:rPr>
          <w:spacing w:val="-6"/>
          <w:w w:val="105"/>
        </w:rPr>
        <w:t> </w:t>
      </w:r>
      <w:r>
        <w:rPr>
          <w:w w:val="105"/>
        </w:rPr>
        <w:t>into</w:t>
      </w:r>
      <w:r>
        <w:rPr>
          <w:spacing w:val="-6"/>
          <w:w w:val="105"/>
        </w:rPr>
        <w:t> </w:t>
      </w:r>
      <w:r>
        <w:rPr>
          <w:w w:val="105"/>
        </w:rPr>
        <w:t>the</w:t>
      </w:r>
      <w:r>
        <w:rPr>
          <w:spacing w:val="-7"/>
          <w:w w:val="105"/>
        </w:rPr>
        <w:t> </w:t>
      </w:r>
      <w:r>
        <w:rPr>
          <w:w w:val="105"/>
        </w:rPr>
        <w:t>vehicle</w:t>
      </w:r>
      <w:r>
        <w:rPr>
          <w:spacing w:val="-6"/>
          <w:w w:val="105"/>
        </w:rPr>
        <w:t> </w:t>
      </w:r>
      <w:r>
        <w:rPr>
          <w:w w:val="105"/>
        </w:rPr>
        <w:t>to</w:t>
      </w:r>
      <w:r>
        <w:rPr>
          <w:spacing w:val="-7"/>
          <w:w w:val="105"/>
        </w:rPr>
        <w:t> </w:t>
      </w:r>
      <w:r>
        <w:rPr>
          <w:w w:val="105"/>
        </w:rPr>
        <w:t>help</w:t>
      </w:r>
      <w:r>
        <w:rPr>
          <w:spacing w:val="-43"/>
          <w:w w:val="105"/>
        </w:rPr>
        <w:t> </w:t>
      </w:r>
      <w:r>
        <w:rPr>
          <w:w w:val="105"/>
        </w:rPr>
        <w:t>recognize and solve possible problems, including needing repair, servicing, etc. Sensors</w:t>
      </w:r>
      <w:r>
        <w:rPr>
          <w:spacing w:val="1"/>
          <w:w w:val="105"/>
        </w:rPr>
        <w:t> </w:t>
      </w:r>
      <w:r>
        <w:rPr>
          <w:w w:val="105"/>
        </w:rPr>
        <w:t>play a key role in automobiles.</w:t>
      </w:r>
      <w:r>
        <w:rPr>
          <w:spacing w:val="1"/>
          <w:w w:val="105"/>
        </w:rPr>
        <w:t> </w:t>
      </w:r>
      <w:r>
        <w:rPr>
          <w:w w:val="105"/>
        </w:rPr>
        <w:t>Typical functions include monitoring the crankshaft’s</w:t>
      </w:r>
      <w:r>
        <w:rPr>
          <w:spacing w:val="1"/>
          <w:w w:val="105"/>
        </w:rPr>
        <w:t> </w:t>
      </w:r>
      <w:r>
        <w:rPr>
          <w:w w:val="105"/>
        </w:rPr>
        <w:t>rotation speed, managing the car speed, verifying the speed of the wheels, checking fuel</w:t>
      </w:r>
      <w:r>
        <w:rPr>
          <w:spacing w:val="1"/>
          <w:w w:val="105"/>
        </w:rPr>
        <w:t> </w:t>
      </w:r>
      <w:r>
        <w:rPr>
          <w:w w:val="105"/>
        </w:rPr>
        <w:t>temperature,</w:t>
      </w:r>
      <w:r>
        <w:rPr>
          <w:spacing w:val="-11"/>
          <w:w w:val="105"/>
        </w:rPr>
        <w:t> </w:t>
      </w:r>
      <w:r>
        <w:rPr>
          <w:w w:val="105"/>
        </w:rPr>
        <w:t>monitoring</w:t>
      </w:r>
      <w:r>
        <w:rPr>
          <w:spacing w:val="-11"/>
          <w:w w:val="105"/>
        </w:rPr>
        <w:t> </w:t>
      </w:r>
      <w:r>
        <w:rPr>
          <w:w w:val="105"/>
        </w:rPr>
        <w:t>tire</w:t>
      </w:r>
      <w:r>
        <w:rPr>
          <w:spacing w:val="-11"/>
          <w:w w:val="105"/>
        </w:rPr>
        <w:t> </w:t>
      </w:r>
      <w:r>
        <w:rPr>
          <w:w w:val="105"/>
        </w:rPr>
        <w:t>pressure,</w:t>
      </w:r>
      <w:r>
        <w:rPr>
          <w:spacing w:val="-11"/>
          <w:w w:val="105"/>
        </w:rPr>
        <w:t> </w:t>
      </w:r>
      <w:r>
        <w:rPr>
          <w:w w:val="105"/>
        </w:rPr>
        <w:t>monitoring</w:t>
      </w:r>
      <w:r>
        <w:rPr>
          <w:spacing w:val="-11"/>
          <w:w w:val="105"/>
        </w:rPr>
        <w:t> </w:t>
      </w:r>
      <w:r>
        <w:rPr>
          <w:w w:val="105"/>
        </w:rPr>
        <w:t>the</w:t>
      </w:r>
      <w:r>
        <w:rPr>
          <w:spacing w:val="-11"/>
          <w:w w:val="105"/>
        </w:rPr>
        <w:t> </w:t>
      </w:r>
      <w:r>
        <w:rPr>
          <w:w w:val="105"/>
        </w:rPr>
        <w:t>exhaust</w:t>
      </w:r>
      <w:r>
        <w:rPr>
          <w:spacing w:val="-11"/>
          <w:w w:val="105"/>
        </w:rPr>
        <w:t> </w:t>
      </w:r>
      <w:r>
        <w:rPr>
          <w:w w:val="105"/>
        </w:rPr>
        <w:t>gases</w:t>
      </w:r>
      <w:r>
        <w:rPr>
          <w:spacing w:val="-11"/>
          <w:w w:val="105"/>
        </w:rPr>
        <w:t> </w:t>
      </w:r>
      <w:r>
        <w:rPr>
          <w:w w:val="105"/>
        </w:rPr>
        <w:t>to</w:t>
      </w:r>
      <w:r>
        <w:rPr>
          <w:spacing w:val="-10"/>
          <w:w w:val="105"/>
        </w:rPr>
        <w:t> </w:t>
      </w:r>
      <w:r>
        <w:rPr>
          <w:w w:val="105"/>
        </w:rPr>
        <w:t>check</w:t>
      </w:r>
      <w:r>
        <w:rPr>
          <w:spacing w:val="-11"/>
          <w:w w:val="105"/>
        </w:rPr>
        <w:t> </w:t>
      </w:r>
      <w:r>
        <w:rPr>
          <w:w w:val="105"/>
        </w:rPr>
        <w:t>the</w:t>
      </w:r>
      <w:r>
        <w:rPr>
          <w:spacing w:val="-11"/>
          <w:w w:val="105"/>
        </w:rPr>
        <w:t> </w:t>
      </w:r>
      <w:r>
        <w:rPr>
          <w:w w:val="105"/>
        </w:rPr>
        <w:t>oxygen</w:t>
      </w:r>
      <w:r>
        <w:rPr>
          <w:spacing w:val="-44"/>
          <w:w w:val="105"/>
        </w:rPr>
        <w:t> </w:t>
      </w:r>
      <w:r>
        <w:rPr/>
        <w:t>ratio, computing air density in the engine, etc. All these functionalities provided by various</w:t>
      </w:r>
      <w:r>
        <w:rPr>
          <w:spacing w:val="1"/>
        </w:rPr>
        <w:t> </w:t>
      </w:r>
      <w:r>
        <w:rPr/>
        <w:t>sensors help drivers with early problem detection and accident prevention. The electronic</w:t>
      </w:r>
      <w:r>
        <w:rPr>
          <w:spacing w:val="1"/>
        </w:rPr>
        <w:t> </w:t>
      </w:r>
      <w:r>
        <w:rPr>
          <w:w w:val="105"/>
        </w:rPr>
        <w:t>control modules exchange data during normal operation of the vehicle.   For instance,</w:t>
      </w:r>
      <w:r>
        <w:rPr>
          <w:spacing w:val="1"/>
          <w:w w:val="105"/>
        </w:rPr>
        <w:t> </w:t>
      </w:r>
      <w:r>
        <w:rPr>
          <w:w w:val="105"/>
        </w:rPr>
        <w:t>the ECU provides information about engine speed to the TCU, and the TCU tells other</w:t>
      </w:r>
      <w:r>
        <w:rPr>
          <w:spacing w:val="1"/>
          <w:w w:val="105"/>
        </w:rPr>
        <w:t> </w:t>
      </w:r>
      <w:r>
        <w:rPr>
          <w:w w:val="105"/>
        </w:rPr>
        <w:t>components when a gear shift will take place. Each unit has its predefined function and</w:t>
      </w:r>
      <w:r>
        <w:rPr>
          <w:spacing w:val="1"/>
          <w:w w:val="105"/>
        </w:rPr>
        <w:t> </w:t>
      </w:r>
      <w:r>
        <w:rPr>
          <w:w w:val="105"/>
        </w:rPr>
        <w:t>controls specific components using a standard protocol over the vehicle network.</w:t>
      </w:r>
      <w:r>
        <w:rPr>
          <w:spacing w:val="1"/>
          <w:w w:val="105"/>
        </w:rPr>
        <w:t> </w:t>
      </w:r>
      <w:r>
        <w:rPr>
          <w:w w:val="105"/>
        </w:rPr>
        <w:t>The</w:t>
      </w:r>
      <w:r>
        <w:rPr>
          <w:spacing w:val="1"/>
          <w:w w:val="105"/>
        </w:rPr>
        <w:t> </w:t>
      </w:r>
      <w:r>
        <w:rPr>
          <w:w w:val="105"/>
        </w:rPr>
        <w:t>protocols used for in-vehicle networks include CAN, Local Interconnect Network (LIN),</w:t>
      </w:r>
      <w:r>
        <w:rPr>
          <w:spacing w:val="1"/>
          <w:w w:val="105"/>
        </w:rPr>
        <w:t> </w:t>
      </w:r>
      <w:r>
        <w:rPr/>
        <w:t>FlexRay, Ethernet, and Media Oriented Systems Transport (MOST) [</w:t>
      </w:r>
      <w:hyperlink w:history="true" w:anchor="_bookmark31">
        <w:r>
          <w:rPr>
            <w:color w:val="0774B7"/>
          </w:rPr>
          <w:t>2</w:t>
        </w:r>
      </w:hyperlink>
      <w:r>
        <w:rPr/>
        <w:t>]. These protocols are</w:t>
      </w:r>
      <w:r>
        <w:rPr>
          <w:spacing w:val="1"/>
        </w:rPr>
        <w:t> </w:t>
      </w:r>
      <w:r>
        <w:rPr/>
        <w:t>specifically designed to transmit messages within a pre-defined time limit with assurances</w:t>
      </w:r>
      <w:r>
        <w:rPr>
          <w:spacing w:val="1"/>
        </w:rPr>
        <w:t> </w:t>
      </w:r>
      <w:r>
        <w:rPr/>
        <w:t>on message delivery. Table </w:t>
      </w:r>
      <w:hyperlink w:history="true" w:anchor="_bookmark2">
        <w:r>
          <w:rPr>
            <w:color w:val="0774B7"/>
          </w:rPr>
          <w:t>2 </w:t>
        </w:r>
      </w:hyperlink>
      <w:r>
        <w:rPr/>
        <w:t>compares various in-vehicle networks in terms of bandwidth,</w:t>
      </w:r>
      <w:r>
        <w:rPr>
          <w:spacing w:val="1"/>
        </w:rPr>
        <w:t> </w:t>
      </w:r>
      <w:r>
        <w:rPr>
          <w:w w:val="105"/>
        </w:rPr>
        <w:t>application</w:t>
      </w:r>
      <w:r>
        <w:rPr>
          <w:spacing w:val="2"/>
          <w:w w:val="105"/>
        </w:rPr>
        <w:t> </w:t>
      </w:r>
      <w:r>
        <w:rPr>
          <w:w w:val="105"/>
        </w:rPr>
        <w:t>domain,</w:t>
      </w:r>
      <w:r>
        <w:rPr>
          <w:spacing w:val="3"/>
          <w:w w:val="105"/>
        </w:rPr>
        <w:t> </w:t>
      </w:r>
      <w:r>
        <w:rPr>
          <w:w w:val="105"/>
        </w:rPr>
        <w:t>advantages</w:t>
      </w:r>
      <w:r>
        <w:rPr>
          <w:spacing w:val="2"/>
          <w:w w:val="105"/>
        </w:rPr>
        <w:t> </w:t>
      </w:r>
      <w:r>
        <w:rPr>
          <w:w w:val="105"/>
        </w:rPr>
        <w:t>and</w:t>
      </w:r>
      <w:r>
        <w:rPr>
          <w:spacing w:val="3"/>
          <w:w w:val="105"/>
        </w:rPr>
        <w:t> </w:t>
      </w:r>
      <w:r>
        <w:rPr>
          <w:w w:val="105"/>
        </w:rPr>
        <w:t>disadvantages.</w:t>
      </w:r>
    </w:p>
    <w:p>
      <w:pPr>
        <w:pStyle w:val="BodyText"/>
        <w:spacing w:before="6"/>
        <w:rPr>
          <w:sz w:val="19"/>
        </w:rPr>
      </w:pPr>
    </w:p>
    <w:p>
      <w:pPr>
        <w:spacing w:before="0"/>
        <w:ind w:left="1391" w:right="1414" w:firstLine="0"/>
        <w:jc w:val="center"/>
        <w:rPr>
          <w:sz w:val="18"/>
        </w:rPr>
      </w:pPr>
      <w:bookmarkStart w:name="_bookmark2" w:id="7"/>
      <w:bookmarkEnd w:id="7"/>
      <w:r>
        <w:rPr/>
      </w:r>
      <w:r>
        <w:rPr>
          <w:rFonts w:ascii="Palatino Linotype"/>
          <w:b/>
          <w:sz w:val="18"/>
        </w:rPr>
        <w:t>Table</w:t>
      </w:r>
      <w:r>
        <w:rPr>
          <w:rFonts w:ascii="Palatino Linotype"/>
          <w:b/>
          <w:spacing w:val="16"/>
          <w:sz w:val="18"/>
        </w:rPr>
        <w:t> </w:t>
      </w:r>
      <w:r>
        <w:rPr>
          <w:rFonts w:ascii="Palatino Linotype"/>
          <w:b/>
          <w:sz w:val="18"/>
        </w:rPr>
        <w:t>2.</w:t>
      </w:r>
      <w:r>
        <w:rPr>
          <w:rFonts w:ascii="Palatino Linotype"/>
          <w:b/>
          <w:spacing w:val="31"/>
          <w:sz w:val="18"/>
        </w:rPr>
        <w:t> </w:t>
      </w:r>
      <w:r>
        <w:rPr>
          <w:sz w:val="18"/>
        </w:rPr>
        <w:t>Comparison</w:t>
      </w:r>
      <w:r>
        <w:rPr>
          <w:spacing w:val="22"/>
          <w:sz w:val="18"/>
        </w:rPr>
        <w:t> </w:t>
      </w:r>
      <w:r>
        <w:rPr>
          <w:sz w:val="18"/>
        </w:rPr>
        <w:t>of</w:t>
      </w:r>
      <w:r>
        <w:rPr>
          <w:spacing w:val="22"/>
          <w:sz w:val="18"/>
        </w:rPr>
        <w:t> </w:t>
      </w:r>
      <w:r>
        <w:rPr>
          <w:sz w:val="18"/>
        </w:rPr>
        <w:t>various</w:t>
      </w:r>
      <w:r>
        <w:rPr>
          <w:spacing w:val="22"/>
          <w:sz w:val="18"/>
        </w:rPr>
        <w:t> </w:t>
      </w:r>
      <w:r>
        <w:rPr>
          <w:sz w:val="18"/>
        </w:rPr>
        <w:t>pfrotocols</w:t>
      </w:r>
      <w:r>
        <w:rPr>
          <w:spacing w:val="23"/>
          <w:sz w:val="18"/>
        </w:rPr>
        <w:t> </w:t>
      </w:r>
      <w:r>
        <w:rPr>
          <w:sz w:val="18"/>
        </w:rPr>
        <w:t>used</w:t>
      </w:r>
      <w:r>
        <w:rPr>
          <w:spacing w:val="22"/>
          <w:sz w:val="18"/>
        </w:rPr>
        <w:t> </w:t>
      </w:r>
      <w:r>
        <w:rPr>
          <w:sz w:val="18"/>
        </w:rPr>
        <w:t>in</w:t>
      </w:r>
      <w:r>
        <w:rPr>
          <w:spacing w:val="22"/>
          <w:sz w:val="18"/>
        </w:rPr>
        <w:t> </w:t>
      </w:r>
      <w:r>
        <w:rPr>
          <w:sz w:val="18"/>
        </w:rPr>
        <w:t>in-vehicle</w:t>
      </w:r>
      <w:r>
        <w:rPr>
          <w:spacing w:val="22"/>
          <w:sz w:val="18"/>
        </w:rPr>
        <w:t> </w:t>
      </w:r>
      <w:r>
        <w:rPr>
          <w:sz w:val="18"/>
        </w:rPr>
        <w:t>network</w:t>
      </w:r>
      <w:r>
        <w:rPr>
          <w:spacing w:val="23"/>
          <w:sz w:val="18"/>
        </w:rPr>
        <w:t> </w:t>
      </w:r>
      <w:r>
        <w:rPr>
          <w:sz w:val="18"/>
        </w:rPr>
        <w:t>communications.</w:t>
      </w:r>
    </w:p>
    <w:p>
      <w:pPr>
        <w:pStyle w:val="BodyText"/>
        <w:spacing w:before="10"/>
        <w:rPr>
          <w:sz w:val="8"/>
        </w:rPr>
      </w:pPr>
      <w:r>
        <w:rPr/>
        <w:pict>
          <v:shape style="position:absolute;margin-left:36pt;margin-top:7.541379pt;width:523.3pt;height:.1pt;mso-position-horizontal-relative:page;mso-position-vertical-relative:paragraph;z-index:-15719936;mso-wrap-distance-left:0;mso-wrap-distance-right:0" coordorigin="720,151" coordsize="10466,0" path="m720,151l11186,151e" filled="false" stroked="true" strokeweight=".797pt" strokecolor="#000000">
            <v:path arrowok="t"/>
            <v:stroke dashstyle="solid"/>
            <w10:wrap type="topAndBottom"/>
          </v:shape>
        </w:pict>
      </w:r>
    </w:p>
    <w:p>
      <w:pPr>
        <w:tabs>
          <w:tab w:pos="1721" w:val="left" w:leader="none"/>
          <w:tab w:pos="3932" w:val="left" w:leader="none"/>
          <w:tab w:pos="7070" w:val="left" w:leader="none"/>
          <w:tab w:pos="8972" w:val="left" w:leader="none"/>
        </w:tabs>
        <w:spacing w:before="0"/>
        <w:ind w:left="395" w:right="0" w:firstLine="0"/>
        <w:jc w:val="left"/>
        <w:rPr>
          <w:rFonts w:ascii="Palatino Linotype"/>
          <w:b/>
          <w:sz w:val="18"/>
        </w:rPr>
      </w:pPr>
      <w:r>
        <w:rPr>
          <w:rFonts w:ascii="Palatino Linotype"/>
          <w:b/>
          <w:sz w:val="18"/>
        </w:rPr>
        <w:t>Protocol</w:t>
        <w:tab/>
        <w:t>Bandwidth</w:t>
        <w:tab/>
        <w:t>Application</w:t>
      </w:r>
      <w:r>
        <w:rPr>
          <w:rFonts w:ascii="Palatino Linotype"/>
          <w:b/>
          <w:spacing w:val="-3"/>
          <w:sz w:val="18"/>
        </w:rPr>
        <w:t> </w:t>
      </w:r>
      <w:r>
        <w:rPr>
          <w:rFonts w:ascii="Palatino Linotype"/>
          <w:b/>
          <w:sz w:val="18"/>
        </w:rPr>
        <w:t>Domain</w:t>
        <w:tab/>
        <w:t>Advantages</w:t>
        <w:tab/>
        <w:t>Disadvantages</w:t>
      </w:r>
    </w:p>
    <w:p>
      <w:pPr>
        <w:spacing w:after="0"/>
        <w:jc w:val="left"/>
        <w:rPr>
          <w:rFonts w:ascii="Palatino Linotype"/>
          <w:sz w:val="18"/>
        </w:rPr>
        <w:sectPr>
          <w:pgSz w:w="11910" w:h="16840"/>
          <w:pgMar w:header="1042" w:footer="0" w:top="1340" w:bottom="280" w:left="600" w:right="580"/>
        </w:sectPr>
      </w:pPr>
    </w:p>
    <w:p>
      <w:pPr>
        <w:tabs>
          <w:tab w:pos="1477" w:val="left" w:leader="none"/>
          <w:tab w:pos="1542" w:val="left" w:leader="none"/>
          <w:tab w:pos="3316" w:val="left" w:leader="none"/>
          <w:tab w:pos="3548" w:val="left" w:leader="none"/>
        </w:tabs>
        <w:spacing w:line="482" w:lineRule="auto" w:before="81"/>
        <w:ind w:left="575" w:right="0" w:hanging="49"/>
        <w:jc w:val="left"/>
        <w:rPr>
          <w:sz w:val="18"/>
        </w:rPr>
      </w:pPr>
      <w:r>
        <w:rPr/>
        <w:pict>
          <v:line style="position:absolute;mso-position-horizontal-relative:page;mso-position-vertical-relative:paragraph;z-index:15738368" from="36pt,1.993752pt" to="559.274pt,1.993752pt" stroked="true" strokeweight=".299pt" strokecolor="#000000">
            <v:stroke dashstyle="solid"/>
            <w10:wrap type="none"/>
          </v:line>
        </w:pict>
      </w:r>
      <w:r>
        <w:rPr/>
        <w:pict>
          <v:line style="position:absolute;mso-position-horizontal-relative:page;mso-position-vertical-relative:paragraph;z-index:-16566272" from="36pt,28.712751pt" to="559.274pt,28.712751pt" stroked="true" strokeweight=".299pt" strokecolor="#000000">
            <v:stroke dashstyle="solid"/>
            <w10:wrap type="none"/>
          </v:line>
        </w:pict>
      </w:r>
      <w:r>
        <w:rPr/>
        <w:pict>
          <v:shape style="position:absolute;margin-left:236.563004pt;margin-top:15.105436pt;width:64.55pt;height:11pt;mso-position-horizontal-relative:page;mso-position-vertical-relative:paragraph;z-index:-16565760" type="#_x0000_t202" filled="false" stroked="false">
            <v:textbox inset="0,0,0,0">
              <w:txbxContent>
                <w:p>
                  <w:pPr>
                    <w:spacing w:line="209" w:lineRule="exact" w:before="0"/>
                    <w:ind w:left="0" w:right="0" w:firstLine="0"/>
                    <w:jc w:val="left"/>
                    <w:rPr>
                      <w:sz w:val="18"/>
                    </w:rPr>
                  </w:pPr>
                  <w:r>
                    <w:rPr>
                      <w:sz w:val="18"/>
                    </w:rPr>
                    <w:t>control</w:t>
                  </w:r>
                  <w:r>
                    <w:rPr>
                      <w:spacing w:val="12"/>
                      <w:sz w:val="18"/>
                    </w:rPr>
                    <w:t> </w:t>
                  </w:r>
                  <w:r>
                    <w:rPr>
                      <w:sz w:val="18"/>
                    </w:rPr>
                    <w:t>domains</w:t>
                  </w:r>
                </w:p>
              </w:txbxContent>
            </v:textbox>
            <w10:wrap type="none"/>
          </v:shape>
        </w:pict>
      </w:r>
      <w:r>
        <w:rPr/>
        <w:pict>
          <v:shape style="position:absolute;margin-left:36pt;margin-top:41.824436pt;width:523.3pt;height:67.350pt;mso-position-horizontal-relative:page;mso-position-vertical-relative:paragraph;z-index:1574041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28"/>
                    <w:gridCol w:w="1380"/>
                    <w:gridCol w:w="3772"/>
                    <w:gridCol w:w="2159"/>
                    <w:gridCol w:w="1827"/>
                  </w:tblGrid>
                  <w:tr>
                    <w:trPr>
                      <w:trHeight w:val="267" w:hRule="atLeast"/>
                    </w:trPr>
                    <w:tc>
                      <w:tcPr>
                        <w:tcW w:w="2708" w:type="dxa"/>
                        <w:gridSpan w:val="2"/>
                        <w:tcBorders>
                          <w:bottom w:val="single" w:sz="4" w:space="0" w:color="000000"/>
                        </w:tcBorders>
                      </w:tcPr>
                      <w:p>
                        <w:pPr>
                          <w:pStyle w:val="TableParagraph"/>
                          <w:jc w:val="left"/>
                          <w:rPr>
                            <w:rFonts w:ascii="Times New Roman"/>
                            <w:sz w:val="18"/>
                          </w:rPr>
                        </w:pPr>
                      </w:p>
                    </w:tc>
                    <w:tc>
                      <w:tcPr>
                        <w:tcW w:w="3772" w:type="dxa"/>
                        <w:tcBorders>
                          <w:bottom w:val="single" w:sz="4" w:space="0" w:color="000000"/>
                        </w:tcBorders>
                      </w:tcPr>
                      <w:p>
                        <w:pPr>
                          <w:pStyle w:val="TableParagraph"/>
                          <w:spacing w:line="209" w:lineRule="exact"/>
                          <w:ind w:left="284" w:right="159"/>
                          <w:rPr>
                            <w:sz w:val="18"/>
                          </w:rPr>
                        </w:pPr>
                        <w:r>
                          <w:rPr>
                            <w:sz w:val="18"/>
                          </w:rPr>
                          <w:t>time-critical</w:t>
                        </w:r>
                        <w:r>
                          <w:rPr>
                            <w:spacing w:val="21"/>
                            <w:sz w:val="18"/>
                          </w:rPr>
                          <w:t> </w:t>
                        </w:r>
                        <w:r>
                          <w:rPr>
                            <w:sz w:val="18"/>
                          </w:rPr>
                          <w:t>applications</w:t>
                        </w:r>
                      </w:p>
                    </w:tc>
                    <w:tc>
                      <w:tcPr>
                        <w:tcW w:w="2159" w:type="dxa"/>
                        <w:tcBorders>
                          <w:bottom w:val="single" w:sz="4" w:space="0" w:color="000000"/>
                        </w:tcBorders>
                      </w:tcPr>
                      <w:p>
                        <w:pPr>
                          <w:pStyle w:val="TableParagraph"/>
                          <w:spacing w:line="209" w:lineRule="exact"/>
                          <w:ind w:left="522"/>
                          <w:jc w:val="left"/>
                          <w:rPr>
                            <w:sz w:val="18"/>
                          </w:rPr>
                        </w:pPr>
                        <w:r>
                          <w:rPr>
                            <w:w w:val="105"/>
                            <w:sz w:val="18"/>
                          </w:rPr>
                          <w:t>implement</w:t>
                        </w:r>
                      </w:p>
                    </w:tc>
                    <w:tc>
                      <w:tcPr>
                        <w:tcW w:w="1827" w:type="dxa"/>
                        <w:tcBorders>
                          <w:bottom w:val="single" w:sz="4" w:space="0" w:color="000000"/>
                        </w:tcBorders>
                      </w:tcPr>
                      <w:p>
                        <w:pPr>
                          <w:pStyle w:val="TableParagraph"/>
                          <w:jc w:val="left"/>
                          <w:rPr>
                            <w:rFonts w:ascii="Times New Roman"/>
                            <w:sz w:val="18"/>
                          </w:rPr>
                        </w:pPr>
                      </w:p>
                    </w:tc>
                  </w:tr>
                  <w:tr>
                    <w:trPr>
                      <w:trHeight w:val="476" w:hRule="atLeast"/>
                    </w:trPr>
                    <w:tc>
                      <w:tcPr>
                        <w:tcW w:w="1328" w:type="dxa"/>
                        <w:tcBorders>
                          <w:top w:val="single" w:sz="4" w:space="0" w:color="000000"/>
                        </w:tcBorders>
                      </w:tcPr>
                      <w:p>
                        <w:pPr>
                          <w:pStyle w:val="TableParagraph"/>
                          <w:spacing w:before="9"/>
                          <w:jc w:val="left"/>
                          <w:rPr>
                            <w:sz w:val="21"/>
                          </w:rPr>
                        </w:pPr>
                      </w:p>
                      <w:p>
                        <w:pPr>
                          <w:pStyle w:val="TableParagraph"/>
                          <w:spacing w:line="201" w:lineRule="exact"/>
                          <w:ind w:left="294"/>
                          <w:jc w:val="left"/>
                          <w:rPr>
                            <w:sz w:val="18"/>
                          </w:rPr>
                        </w:pPr>
                        <w:r>
                          <w:rPr>
                            <w:w w:val="105"/>
                            <w:sz w:val="18"/>
                          </w:rPr>
                          <w:t>FlexRay</w:t>
                        </w:r>
                      </w:p>
                    </w:tc>
                    <w:tc>
                      <w:tcPr>
                        <w:tcW w:w="1380" w:type="dxa"/>
                        <w:tcBorders>
                          <w:top w:val="single" w:sz="4" w:space="0" w:color="000000"/>
                        </w:tcBorders>
                      </w:tcPr>
                      <w:p>
                        <w:pPr>
                          <w:pStyle w:val="TableParagraph"/>
                          <w:spacing w:before="9"/>
                          <w:jc w:val="left"/>
                          <w:rPr>
                            <w:sz w:val="21"/>
                          </w:rPr>
                        </w:pPr>
                      </w:p>
                      <w:p>
                        <w:pPr>
                          <w:pStyle w:val="TableParagraph"/>
                          <w:spacing w:line="201" w:lineRule="exact"/>
                          <w:ind w:right="308"/>
                          <w:jc w:val="right"/>
                          <w:rPr>
                            <w:sz w:val="18"/>
                          </w:rPr>
                        </w:pPr>
                        <w:r>
                          <w:rPr>
                            <w:sz w:val="18"/>
                          </w:rPr>
                          <w:t>10</w:t>
                        </w:r>
                        <w:r>
                          <w:rPr>
                            <w:spacing w:val="9"/>
                            <w:sz w:val="18"/>
                          </w:rPr>
                          <w:t> </w:t>
                        </w:r>
                        <w:r>
                          <w:rPr>
                            <w:sz w:val="18"/>
                          </w:rPr>
                          <w:t>Mbps</w:t>
                        </w:r>
                      </w:p>
                    </w:tc>
                    <w:tc>
                      <w:tcPr>
                        <w:tcW w:w="3772" w:type="dxa"/>
                        <w:tcBorders>
                          <w:top w:val="single" w:sz="4" w:space="0" w:color="000000"/>
                        </w:tcBorders>
                      </w:tcPr>
                      <w:p>
                        <w:pPr>
                          <w:pStyle w:val="TableParagraph"/>
                          <w:spacing w:before="9"/>
                          <w:jc w:val="left"/>
                          <w:rPr>
                            <w:sz w:val="21"/>
                          </w:rPr>
                        </w:pPr>
                      </w:p>
                      <w:p>
                        <w:pPr>
                          <w:pStyle w:val="TableParagraph"/>
                          <w:spacing w:line="201" w:lineRule="exact"/>
                          <w:ind w:left="284" w:right="159"/>
                          <w:rPr>
                            <w:sz w:val="18"/>
                          </w:rPr>
                        </w:pPr>
                        <w:r>
                          <w:rPr>
                            <w:w w:val="105"/>
                            <w:sz w:val="18"/>
                          </w:rPr>
                          <w:t>Widely</w:t>
                        </w:r>
                        <w:r>
                          <w:rPr>
                            <w:spacing w:val="-6"/>
                            <w:w w:val="105"/>
                            <w:sz w:val="18"/>
                          </w:rPr>
                          <w:t> </w:t>
                        </w:r>
                        <w:r>
                          <w:rPr>
                            <w:w w:val="105"/>
                            <w:sz w:val="18"/>
                          </w:rPr>
                          <w:t>used</w:t>
                        </w:r>
                        <w:r>
                          <w:rPr>
                            <w:spacing w:val="-6"/>
                            <w:w w:val="105"/>
                            <w:sz w:val="18"/>
                          </w:rPr>
                          <w:t> </w:t>
                        </w:r>
                        <w:r>
                          <w:rPr>
                            <w:w w:val="105"/>
                            <w:sz w:val="18"/>
                          </w:rPr>
                          <w:t>in</w:t>
                        </w:r>
                        <w:r>
                          <w:rPr>
                            <w:spacing w:val="-5"/>
                            <w:w w:val="105"/>
                            <w:sz w:val="18"/>
                          </w:rPr>
                          <w:t> </w:t>
                        </w:r>
                        <w:r>
                          <w:rPr>
                            <w:w w:val="105"/>
                            <w:sz w:val="18"/>
                          </w:rPr>
                          <w:t>advanced</w:t>
                        </w:r>
                        <w:r>
                          <w:rPr>
                            <w:spacing w:val="-6"/>
                            <w:w w:val="105"/>
                            <w:sz w:val="18"/>
                          </w:rPr>
                          <w:t> </w:t>
                        </w:r>
                        <w:r>
                          <w:rPr>
                            <w:w w:val="105"/>
                            <w:sz w:val="18"/>
                          </w:rPr>
                          <w:t>chassis</w:t>
                        </w:r>
                        <w:r>
                          <w:rPr>
                            <w:spacing w:val="-5"/>
                            <w:w w:val="105"/>
                            <w:sz w:val="18"/>
                          </w:rPr>
                          <w:t> </w:t>
                        </w:r>
                        <w:r>
                          <w:rPr>
                            <w:w w:val="105"/>
                            <w:sz w:val="18"/>
                          </w:rPr>
                          <w:t>control</w:t>
                        </w:r>
                      </w:p>
                    </w:tc>
                    <w:tc>
                      <w:tcPr>
                        <w:tcW w:w="2159" w:type="dxa"/>
                        <w:tcBorders>
                          <w:top w:val="single" w:sz="4" w:space="0" w:color="000000"/>
                        </w:tcBorders>
                      </w:tcPr>
                      <w:p>
                        <w:pPr>
                          <w:pStyle w:val="TableParagraph"/>
                          <w:spacing w:line="220" w:lineRule="atLeast" w:before="16"/>
                          <w:ind w:left="184" w:right="201" w:firstLine="39"/>
                          <w:jc w:val="left"/>
                          <w:rPr>
                            <w:sz w:val="18"/>
                          </w:rPr>
                        </w:pPr>
                        <w:r>
                          <w:rPr>
                            <w:sz w:val="18"/>
                          </w:rPr>
                          <w:t>High</w:t>
                        </w:r>
                        <w:r>
                          <w:rPr>
                            <w:spacing w:val="1"/>
                            <w:sz w:val="18"/>
                          </w:rPr>
                          <w:t> </w:t>
                        </w:r>
                        <w:r>
                          <w:rPr>
                            <w:sz w:val="18"/>
                          </w:rPr>
                          <w:t>speed,</w:t>
                        </w:r>
                        <w:r>
                          <w:rPr>
                            <w:spacing w:val="1"/>
                            <w:sz w:val="18"/>
                          </w:rPr>
                          <w:t> </w:t>
                        </w:r>
                        <w:r>
                          <w:rPr>
                            <w:sz w:val="18"/>
                          </w:rPr>
                          <w:t>better</w:t>
                        </w:r>
                        <w:r>
                          <w:rPr>
                            <w:spacing w:val="-37"/>
                            <w:sz w:val="18"/>
                          </w:rPr>
                          <w:t> </w:t>
                        </w:r>
                        <w:r>
                          <w:rPr>
                            <w:sz w:val="18"/>
                          </w:rPr>
                          <w:t>fault</w:t>
                        </w:r>
                        <w:r>
                          <w:rPr>
                            <w:spacing w:val="8"/>
                            <w:sz w:val="18"/>
                          </w:rPr>
                          <w:t> </w:t>
                        </w:r>
                        <w:r>
                          <w:rPr>
                            <w:sz w:val="18"/>
                          </w:rPr>
                          <w:t>tolerance</w:t>
                        </w:r>
                        <w:r>
                          <w:rPr>
                            <w:spacing w:val="9"/>
                            <w:sz w:val="18"/>
                          </w:rPr>
                          <w:t> </w:t>
                        </w:r>
                        <w:r>
                          <w:rPr>
                            <w:sz w:val="18"/>
                          </w:rPr>
                          <w:t>than</w:t>
                        </w:r>
                      </w:p>
                    </w:tc>
                    <w:tc>
                      <w:tcPr>
                        <w:tcW w:w="1827" w:type="dxa"/>
                        <w:tcBorders>
                          <w:top w:val="single" w:sz="4" w:space="0" w:color="000000"/>
                        </w:tcBorders>
                      </w:tcPr>
                      <w:p>
                        <w:pPr>
                          <w:pStyle w:val="TableParagraph"/>
                          <w:spacing w:before="9"/>
                          <w:jc w:val="left"/>
                          <w:rPr>
                            <w:sz w:val="21"/>
                          </w:rPr>
                        </w:pPr>
                      </w:p>
                      <w:p>
                        <w:pPr>
                          <w:pStyle w:val="TableParagraph"/>
                          <w:spacing w:line="201" w:lineRule="exact"/>
                          <w:ind w:left="434"/>
                          <w:jc w:val="left"/>
                          <w:rPr>
                            <w:sz w:val="18"/>
                          </w:rPr>
                        </w:pPr>
                        <w:r>
                          <w:rPr>
                            <w:w w:val="110"/>
                            <w:sz w:val="18"/>
                          </w:rPr>
                          <w:t>High</w:t>
                        </w:r>
                        <w:r>
                          <w:rPr>
                            <w:spacing w:val="-10"/>
                            <w:w w:val="110"/>
                            <w:sz w:val="18"/>
                          </w:rPr>
                          <w:t> </w:t>
                        </w:r>
                        <w:r>
                          <w:rPr>
                            <w:w w:val="110"/>
                            <w:sz w:val="18"/>
                          </w:rPr>
                          <w:t>cost</w:t>
                        </w:r>
                      </w:p>
                    </w:tc>
                  </w:tr>
                  <w:tr>
                    <w:trPr>
                      <w:trHeight w:val="266" w:hRule="atLeast"/>
                    </w:trPr>
                    <w:tc>
                      <w:tcPr>
                        <w:tcW w:w="1328" w:type="dxa"/>
                        <w:tcBorders>
                          <w:bottom w:val="single" w:sz="4" w:space="0" w:color="000000"/>
                        </w:tcBorders>
                      </w:tcPr>
                      <w:p>
                        <w:pPr>
                          <w:pStyle w:val="TableParagraph"/>
                          <w:jc w:val="left"/>
                          <w:rPr>
                            <w:rFonts w:ascii="Times New Roman"/>
                            <w:sz w:val="18"/>
                          </w:rPr>
                        </w:pPr>
                      </w:p>
                    </w:tc>
                    <w:tc>
                      <w:tcPr>
                        <w:tcW w:w="1380" w:type="dxa"/>
                        <w:tcBorders>
                          <w:bottom w:val="single" w:sz="4" w:space="0" w:color="000000"/>
                        </w:tcBorders>
                      </w:tcPr>
                      <w:p>
                        <w:pPr>
                          <w:pStyle w:val="TableParagraph"/>
                          <w:jc w:val="left"/>
                          <w:rPr>
                            <w:rFonts w:ascii="Times New Roman"/>
                            <w:sz w:val="18"/>
                          </w:rPr>
                        </w:pPr>
                      </w:p>
                    </w:tc>
                    <w:tc>
                      <w:tcPr>
                        <w:tcW w:w="3772" w:type="dxa"/>
                        <w:tcBorders>
                          <w:bottom w:val="single" w:sz="4" w:space="0" w:color="000000"/>
                        </w:tcBorders>
                      </w:tcPr>
                      <w:p>
                        <w:pPr>
                          <w:pStyle w:val="TableParagraph"/>
                          <w:jc w:val="left"/>
                          <w:rPr>
                            <w:rFonts w:ascii="Times New Roman"/>
                            <w:sz w:val="18"/>
                          </w:rPr>
                        </w:pPr>
                      </w:p>
                    </w:tc>
                    <w:tc>
                      <w:tcPr>
                        <w:tcW w:w="2159" w:type="dxa"/>
                        <w:tcBorders>
                          <w:bottom w:val="single" w:sz="4" w:space="0" w:color="000000"/>
                        </w:tcBorders>
                      </w:tcPr>
                      <w:p>
                        <w:pPr>
                          <w:pStyle w:val="TableParagraph"/>
                          <w:spacing w:line="209" w:lineRule="exact"/>
                          <w:ind w:left="416"/>
                          <w:jc w:val="left"/>
                          <w:rPr>
                            <w:sz w:val="18"/>
                          </w:rPr>
                        </w:pPr>
                        <w:r>
                          <w:rPr>
                            <w:w w:val="115"/>
                            <w:sz w:val="18"/>
                          </w:rPr>
                          <w:t>CAN</w:t>
                        </w:r>
                        <w:r>
                          <w:rPr>
                            <w:spacing w:val="-6"/>
                            <w:w w:val="115"/>
                            <w:sz w:val="18"/>
                          </w:rPr>
                          <w:t> </w:t>
                        </w:r>
                        <w:r>
                          <w:rPr>
                            <w:w w:val="115"/>
                            <w:sz w:val="18"/>
                          </w:rPr>
                          <w:t>and</w:t>
                        </w:r>
                        <w:r>
                          <w:rPr>
                            <w:spacing w:val="-6"/>
                            <w:w w:val="115"/>
                            <w:sz w:val="18"/>
                          </w:rPr>
                          <w:t> </w:t>
                        </w:r>
                        <w:r>
                          <w:rPr>
                            <w:w w:val="115"/>
                            <w:sz w:val="18"/>
                          </w:rPr>
                          <w:t>Lin</w:t>
                        </w:r>
                      </w:p>
                    </w:tc>
                    <w:tc>
                      <w:tcPr>
                        <w:tcW w:w="1827" w:type="dxa"/>
                        <w:tcBorders>
                          <w:bottom w:val="single" w:sz="4" w:space="0" w:color="000000"/>
                        </w:tcBorders>
                      </w:tcPr>
                      <w:p>
                        <w:pPr>
                          <w:pStyle w:val="TableParagraph"/>
                          <w:jc w:val="left"/>
                          <w:rPr>
                            <w:rFonts w:ascii="Times New Roman"/>
                            <w:sz w:val="18"/>
                          </w:rPr>
                        </w:pPr>
                      </w:p>
                    </w:tc>
                  </w:tr>
                  <w:tr>
                    <w:trPr>
                      <w:trHeight w:val="305" w:hRule="atLeast"/>
                    </w:trPr>
                    <w:tc>
                      <w:tcPr>
                        <w:tcW w:w="1328" w:type="dxa"/>
                        <w:tcBorders>
                          <w:top w:val="single" w:sz="4" w:space="0" w:color="000000"/>
                          <w:bottom w:val="single" w:sz="4" w:space="0" w:color="000000"/>
                        </w:tcBorders>
                      </w:tcPr>
                      <w:p>
                        <w:pPr>
                          <w:pStyle w:val="TableParagraph"/>
                          <w:spacing w:before="36"/>
                          <w:ind w:left="357"/>
                          <w:jc w:val="left"/>
                          <w:rPr>
                            <w:sz w:val="18"/>
                          </w:rPr>
                        </w:pPr>
                        <w:r>
                          <w:rPr>
                            <w:w w:val="110"/>
                            <w:sz w:val="18"/>
                          </w:rPr>
                          <w:t>MOST</w:t>
                        </w:r>
                      </w:p>
                    </w:tc>
                    <w:tc>
                      <w:tcPr>
                        <w:tcW w:w="1380" w:type="dxa"/>
                        <w:tcBorders>
                          <w:top w:val="single" w:sz="4" w:space="0" w:color="000000"/>
                          <w:bottom w:val="single" w:sz="4" w:space="0" w:color="000000"/>
                        </w:tcBorders>
                      </w:tcPr>
                      <w:p>
                        <w:pPr>
                          <w:pStyle w:val="TableParagraph"/>
                          <w:spacing w:before="36"/>
                          <w:ind w:right="308"/>
                          <w:jc w:val="right"/>
                          <w:rPr>
                            <w:sz w:val="18"/>
                          </w:rPr>
                        </w:pPr>
                        <w:r>
                          <w:rPr>
                            <w:sz w:val="18"/>
                          </w:rPr>
                          <w:t>24</w:t>
                        </w:r>
                        <w:r>
                          <w:rPr>
                            <w:spacing w:val="9"/>
                            <w:sz w:val="18"/>
                          </w:rPr>
                          <w:t> </w:t>
                        </w:r>
                        <w:r>
                          <w:rPr>
                            <w:sz w:val="18"/>
                          </w:rPr>
                          <w:t>Mbps</w:t>
                        </w:r>
                      </w:p>
                    </w:tc>
                    <w:tc>
                      <w:tcPr>
                        <w:tcW w:w="3772" w:type="dxa"/>
                        <w:tcBorders>
                          <w:top w:val="single" w:sz="4" w:space="0" w:color="000000"/>
                          <w:bottom w:val="single" w:sz="4" w:space="0" w:color="000000"/>
                        </w:tcBorders>
                      </w:tcPr>
                      <w:p>
                        <w:pPr>
                          <w:pStyle w:val="TableParagraph"/>
                          <w:spacing w:before="36"/>
                          <w:ind w:left="284" w:right="159"/>
                          <w:rPr>
                            <w:sz w:val="18"/>
                          </w:rPr>
                        </w:pPr>
                        <w:r>
                          <w:rPr>
                            <w:w w:val="105"/>
                            <w:sz w:val="18"/>
                          </w:rPr>
                          <w:t>Widely</w:t>
                        </w:r>
                        <w:r>
                          <w:rPr>
                            <w:spacing w:val="-6"/>
                            <w:w w:val="105"/>
                            <w:sz w:val="18"/>
                          </w:rPr>
                          <w:t> </w:t>
                        </w:r>
                        <w:r>
                          <w:rPr>
                            <w:w w:val="105"/>
                            <w:sz w:val="18"/>
                          </w:rPr>
                          <w:t>used</w:t>
                        </w:r>
                        <w:r>
                          <w:rPr>
                            <w:spacing w:val="-6"/>
                            <w:w w:val="105"/>
                            <w:sz w:val="18"/>
                          </w:rPr>
                          <w:t> </w:t>
                        </w:r>
                        <w:r>
                          <w:rPr>
                            <w:w w:val="105"/>
                            <w:sz w:val="18"/>
                          </w:rPr>
                          <w:t>in</w:t>
                        </w:r>
                        <w:r>
                          <w:rPr>
                            <w:spacing w:val="-5"/>
                            <w:w w:val="105"/>
                            <w:sz w:val="18"/>
                          </w:rPr>
                          <w:t> </w:t>
                        </w:r>
                        <w:r>
                          <w:rPr>
                            <w:w w:val="105"/>
                            <w:sz w:val="18"/>
                          </w:rPr>
                          <w:t>infotainment</w:t>
                        </w:r>
                        <w:r>
                          <w:rPr>
                            <w:spacing w:val="-6"/>
                            <w:w w:val="105"/>
                            <w:sz w:val="18"/>
                          </w:rPr>
                          <w:t> </w:t>
                        </w:r>
                        <w:r>
                          <w:rPr>
                            <w:w w:val="105"/>
                            <w:sz w:val="18"/>
                          </w:rPr>
                          <w:t>applications</w:t>
                        </w:r>
                      </w:p>
                    </w:tc>
                    <w:tc>
                      <w:tcPr>
                        <w:tcW w:w="2159" w:type="dxa"/>
                        <w:tcBorders>
                          <w:top w:val="single" w:sz="4" w:space="0" w:color="000000"/>
                          <w:bottom w:val="single" w:sz="4" w:space="0" w:color="000000"/>
                        </w:tcBorders>
                      </w:tcPr>
                      <w:p>
                        <w:pPr>
                          <w:pStyle w:val="TableParagraph"/>
                          <w:spacing w:before="36"/>
                          <w:ind w:left="496"/>
                          <w:jc w:val="left"/>
                          <w:rPr>
                            <w:sz w:val="18"/>
                          </w:rPr>
                        </w:pPr>
                        <w:r>
                          <w:rPr>
                            <w:w w:val="110"/>
                            <w:sz w:val="18"/>
                          </w:rPr>
                          <w:t>High</w:t>
                        </w:r>
                        <w:r>
                          <w:rPr>
                            <w:spacing w:val="-10"/>
                            <w:w w:val="110"/>
                            <w:sz w:val="18"/>
                          </w:rPr>
                          <w:t> </w:t>
                        </w:r>
                        <w:r>
                          <w:rPr>
                            <w:w w:val="110"/>
                            <w:sz w:val="18"/>
                          </w:rPr>
                          <w:t>speed</w:t>
                        </w:r>
                      </w:p>
                    </w:tc>
                    <w:tc>
                      <w:tcPr>
                        <w:tcW w:w="1827" w:type="dxa"/>
                        <w:tcBorders>
                          <w:top w:val="single" w:sz="4" w:space="0" w:color="000000"/>
                          <w:bottom w:val="single" w:sz="4" w:space="0" w:color="000000"/>
                        </w:tcBorders>
                      </w:tcPr>
                      <w:p>
                        <w:pPr>
                          <w:pStyle w:val="TableParagraph"/>
                          <w:spacing w:before="36"/>
                          <w:ind w:left="434"/>
                          <w:jc w:val="left"/>
                          <w:rPr>
                            <w:sz w:val="18"/>
                          </w:rPr>
                        </w:pPr>
                        <w:r>
                          <w:rPr>
                            <w:w w:val="110"/>
                            <w:sz w:val="18"/>
                          </w:rPr>
                          <w:t>High</w:t>
                        </w:r>
                        <w:r>
                          <w:rPr>
                            <w:spacing w:val="-10"/>
                            <w:w w:val="110"/>
                            <w:sz w:val="18"/>
                          </w:rPr>
                          <w:t> </w:t>
                        </w:r>
                        <w:r>
                          <w:rPr>
                            <w:w w:val="110"/>
                            <w:sz w:val="18"/>
                          </w:rPr>
                          <w:t>cost</w:t>
                        </w:r>
                      </w:p>
                    </w:tc>
                  </w:tr>
                </w:tbl>
                <w:p>
                  <w:pPr>
                    <w:pStyle w:val="BodyText"/>
                  </w:pPr>
                </w:p>
              </w:txbxContent>
            </v:textbox>
            <w10:wrap type="none"/>
          </v:shape>
        </w:pict>
      </w:r>
      <w:r>
        <w:rPr>
          <w:position w:val="-10"/>
          <w:sz w:val="18"/>
        </w:rPr>
        <w:t>CAN</w:t>
        <w:tab/>
        <w:t>125</w:t>
      </w:r>
      <w:r>
        <w:rPr>
          <w:spacing w:val="11"/>
          <w:position w:val="-10"/>
          <w:sz w:val="18"/>
        </w:rPr>
        <w:t> </w:t>
      </w:r>
      <w:r>
        <w:rPr>
          <w:position w:val="-10"/>
          <w:sz w:val="18"/>
        </w:rPr>
        <w:t>Kbps–1</w:t>
      </w:r>
      <w:r>
        <w:rPr>
          <w:spacing w:val="12"/>
          <w:position w:val="-10"/>
          <w:sz w:val="18"/>
        </w:rPr>
        <w:t> </w:t>
      </w:r>
      <w:r>
        <w:rPr>
          <w:position w:val="-10"/>
          <w:sz w:val="18"/>
        </w:rPr>
        <w:t>Mbps</w:t>
        <w:tab/>
      </w:r>
      <w:r>
        <w:rPr>
          <w:sz w:val="18"/>
        </w:rPr>
        <w:t>Widely</w:t>
      </w:r>
      <w:r>
        <w:rPr>
          <w:spacing w:val="20"/>
          <w:sz w:val="18"/>
        </w:rPr>
        <w:t> </w:t>
      </w:r>
      <w:r>
        <w:rPr>
          <w:sz w:val="18"/>
        </w:rPr>
        <w:t>used</w:t>
      </w:r>
      <w:r>
        <w:rPr>
          <w:spacing w:val="20"/>
          <w:sz w:val="18"/>
        </w:rPr>
        <w:t> </w:t>
      </w:r>
      <w:r>
        <w:rPr>
          <w:sz w:val="18"/>
        </w:rPr>
        <w:t>in</w:t>
      </w:r>
      <w:r>
        <w:rPr>
          <w:spacing w:val="20"/>
          <w:sz w:val="18"/>
        </w:rPr>
        <w:t> </w:t>
      </w:r>
      <w:r>
        <w:rPr>
          <w:sz w:val="18"/>
        </w:rPr>
        <w:t>powertrain</w:t>
      </w:r>
      <w:r>
        <w:rPr>
          <w:spacing w:val="21"/>
          <w:sz w:val="18"/>
        </w:rPr>
        <w:t> </w:t>
      </w:r>
      <w:r>
        <w:rPr>
          <w:sz w:val="18"/>
        </w:rPr>
        <w:t>and</w:t>
      </w:r>
      <w:r>
        <w:rPr>
          <w:spacing w:val="20"/>
          <w:sz w:val="18"/>
        </w:rPr>
        <w:t> </w:t>
      </w:r>
      <w:r>
        <w:rPr>
          <w:sz w:val="18"/>
        </w:rPr>
        <w:t>body</w:t>
      </w:r>
      <w:r>
        <w:rPr>
          <w:spacing w:val="-37"/>
          <w:sz w:val="18"/>
        </w:rPr>
        <w:t> </w:t>
      </w:r>
      <w:r>
        <w:rPr>
          <w:position w:val="-10"/>
          <w:sz w:val="18"/>
        </w:rPr>
        <w:t>LIN</w:t>
        <w:tab/>
        <w:tab/>
        <w:t>1</w:t>
      </w:r>
      <w:r>
        <w:rPr>
          <w:spacing w:val="8"/>
          <w:position w:val="-10"/>
          <w:sz w:val="18"/>
        </w:rPr>
        <w:t> </w:t>
      </w:r>
      <w:r>
        <w:rPr>
          <w:position w:val="-10"/>
          <w:sz w:val="18"/>
        </w:rPr>
        <w:t>Kbps–20</w:t>
      </w:r>
      <w:r>
        <w:rPr>
          <w:spacing w:val="8"/>
          <w:position w:val="-10"/>
          <w:sz w:val="18"/>
        </w:rPr>
        <w:t> </w:t>
      </w:r>
      <w:r>
        <w:rPr>
          <w:position w:val="-10"/>
          <w:sz w:val="18"/>
        </w:rPr>
        <w:t>Kbps</w:t>
        <w:tab/>
        <w:tab/>
      </w:r>
      <w:r>
        <w:rPr>
          <w:sz w:val="18"/>
        </w:rPr>
        <w:t>Widely</w:t>
      </w:r>
      <w:r>
        <w:rPr>
          <w:spacing w:val="12"/>
          <w:sz w:val="18"/>
        </w:rPr>
        <w:t> </w:t>
      </w:r>
      <w:r>
        <w:rPr>
          <w:sz w:val="18"/>
        </w:rPr>
        <w:t>used</w:t>
      </w:r>
      <w:r>
        <w:rPr>
          <w:spacing w:val="13"/>
          <w:sz w:val="18"/>
        </w:rPr>
        <w:t> </w:t>
      </w:r>
      <w:r>
        <w:rPr>
          <w:sz w:val="18"/>
        </w:rPr>
        <w:t>in</w:t>
      </w:r>
      <w:r>
        <w:rPr>
          <w:spacing w:val="13"/>
          <w:sz w:val="18"/>
        </w:rPr>
        <w:t> </w:t>
      </w:r>
      <w:r>
        <w:rPr>
          <w:sz w:val="18"/>
        </w:rPr>
        <w:t>simple</w:t>
      </w:r>
      <w:r>
        <w:rPr>
          <w:spacing w:val="12"/>
          <w:sz w:val="18"/>
        </w:rPr>
        <w:t> </w:t>
      </w:r>
      <w:r>
        <w:rPr>
          <w:sz w:val="18"/>
        </w:rPr>
        <w:t>and</w:t>
      </w:r>
      <w:r>
        <w:rPr>
          <w:spacing w:val="13"/>
          <w:sz w:val="18"/>
        </w:rPr>
        <w:t> </w:t>
      </w:r>
      <w:r>
        <w:rPr>
          <w:sz w:val="18"/>
        </w:rPr>
        <w:t>less</w:t>
      </w:r>
    </w:p>
    <w:p>
      <w:pPr>
        <w:spacing w:line="249" w:lineRule="auto" w:before="81"/>
        <w:ind w:left="514" w:right="-3" w:hanging="64"/>
        <w:jc w:val="left"/>
        <w:rPr>
          <w:sz w:val="18"/>
        </w:rPr>
      </w:pPr>
      <w:r>
        <w:rPr/>
        <w:br w:type="column"/>
      </w:r>
      <w:r>
        <w:rPr>
          <w:w w:val="105"/>
          <w:sz w:val="18"/>
        </w:rPr>
        <w:t>Low</w:t>
      </w:r>
      <w:r>
        <w:rPr>
          <w:spacing w:val="-5"/>
          <w:w w:val="105"/>
          <w:sz w:val="18"/>
        </w:rPr>
        <w:t> </w:t>
      </w:r>
      <w:r>
        <w:rPr>
          <w:w w:val="105"/>
          <w:sz w:val="18"/>
        </w:rPr>
        <w:t>cost,</w:t>
      </w:r>
      <w:r>
        <w:rPr>
          <w:spacing w:val="-4"/>
          <w:w w:val="105"/>
          <w:sz w:val="18"/>
        </w:rPr>
        <w:t> </w:t>
      </w:r>
      <w:r>
        <w:rPr>
          <w:w w:val="105"/>
          <w:sz w:val="18"/>
        </w:rPr>
        <w:t>no</w:t>
      </w:r>
      <w:r>
        <w:rPr>
          <w:spacing w:val="-4"/>
          <w:w w:val="105"/>
          <w:sz w:val="18"/>
        </w:rPr>
        <w:t> </w:t>
      </w:r>
      <w:r>
        <w:rPr>
          <w:w w:val="105"/>
          <w:sz w:val="18"/>
        </w:rPr>
        <w:t>need</w:t>
      </w:r>
      <w:r>
        <w:rPr>
          <w:spacing w:val="-5"/>
          <w:w w:val="105"/>
          <w:sz w:val="18"/>
        </w:rPr>
        <w:t> </w:t>
      </w:r>
      <w:r>
        <w:rPr>
          <w:w w:val="105"/>
          <w:sz w:val="18"/>
        </w:rPr>
        <w:t>of</w:t>
      </w:r>
      <w:r>
        <w:rPr>
          <w:spacing w:val="-38"/>
          <w:w w:val="105"/>
          <w:sz w:val="18"/>
        </w:rPr>
        <w:t> </w:t>
      </w:r>
      <w:r>
        <w:rPr>
          <w:sz w:val="18"/>
        </w:rPr>
        <w:t>central</w:t>
      </w:r>
      <w:r>
        <w:rPr>
          <w:spacing w:val="10"/>
          <w:sz w:val="18"/>
        </w:rPr>
        <w:t> </w:t>
      </w:r>
      <w:r>
        <w:rPr>
          <w:sz w:val="18"/>
        </w:rPr>
        <w:t>coordinator</w:t>
      </w:r>
    </w:p>
    <w:p>
      <w:pPr>
        <w:spacing w:before="96"/>
        <w:ind w:left="592" w:right="0" w:firstLine="0"/>
        <w:jc w:val="left"/>
        <w:rPr>
          <w:sz w:val="18"/>
        </w:rPr>
      </w:pPr>
      <w:r>
        <w:rPr>
          <w:w w:val="105"/>
          <w:sz w:val="18"/>
        </w:rPr>
        <w:t>Low</w:t>
      </w:r>
      <w:r>
        <w:rPr>
          <w:spacing w:val="-2"/>
          <w:w w:val="105"/>
          <w:sz w:val="18"/>
        </w:rPr>
        <w:t> </w:t>
      </w:r>
      <w:r>
        <w:rPr>
          <w:w w:val="105"/>
          <w:sz w:val="18"/>
        </w:rPr>
        <w:t>cost,</w:t>
      </w:r>
      <w:r>
        <w:rPr>
          <w:spacing w:val="-1"/>
          <w:w w:val="105"/>
          <w:sz w:val="18"/>
        </w:rPr>
        <w:t> </w:t>
      </w:r>
      <w:r>
        <w:rPr>
          <w:w w:val="105"/>
          <w:sz w:val="18"/>
        </w:rPr>
        <w:t>easy</w:t>
      </w:r>
      <w:r>
        <w:rPr>
          <w:spacing w:val="-2"/>
          <w:w w:val="105"/>
          <w:sz w:val="18"/>
        </w:rPr>
        <w:t> </w:t>
      </w:r>
      <w:r>
        <w:rPr>
          <w:w w:val="105"/>
          <w:sz w:val="18"/>
        </w:rPr>
        <w:t>to</w:t>
      </w:r>
    </w:p>
    <w:p>
      <w:pPr>
        <w:spacing w:line="607" w:lineRule="auto" w:before="191"/>
        <w:ind w:left="727" w:right="510" w:hanging="202"/>
        <w:jc w:val="left"/>
        <w:rPr>
          <w:sz w:val="18"/>
        </w:rPr>
      </w:pPr>
      <w:r>
        <w:rPr/>
        <w:br w:type="column"/>
      </w:r>
      <w:r>
        <w:rPr>
          <w:spacing w:val="-1"/>
          <w:w w:val="105"/>
          <w:sz w:val="18"/>
        </w:rPr>
        <w:t>Less bandwidth</w:t>
      </w:r>
      <w:r>
        <w:rPr>
          <w:spacing w:val="-39"/>
          <w:w w:val="105"/>
          <w:sz w:val="18"/>
        </w:rPr>
        <w:t> </w:t>
      </w:r>
      <w:r>
        <w:rPr>
          <w:w w:val="105"/>
          <w:sz w:val="18"/>
        </w:rPr>
        <w:t>Low</w:t>
      </w:r>
      <w:r>
        <w:rPr>
          <w:spacing w:val="2"/>
          <w:w w:val="105"/>
          <w:sz w:val="18"/>
        </w:rPr>
        <w:t> </w:t>
      </w:r>
      <w:r>
        <w:rPr>
          <w:w w:val="105"/>
          <w:sz w:val="18"/>
        </w:rPr>
        <w:t>speed</w:t>
      </w:r>
    </w:p>
    <w:p>
      <w:pPr>
        <w:spacing w:after="0" w:line="607" w:lineRule="auto"/>
        <w:jc w:val="left"/>
        <w:rPr>
          <w:sz w:val="18"/>
        </w:rPr>
        <w:sectPr>
          <w:type w:val="continuous"/>
          <w:pgSz w:w="11910" w:h="16840"/>
          <w:pgMar w:top="880" w:bottom="0" w:left="600" w:right="580"/>
          <w:cols w:num="3" w:equalWidth="0">
            <w:col w:w="6244" w:space="40"/>
            <w:col w:w="2090" w:space="39"/>
            <w:col w:w="2317"/>
          </w:cols>
        </w:sectPr>
      </w:pPr>
    </w:p>
    <w:p>
      <w:pPr>
        <w:pStyle w:val="BodyText"/>
      </w:pPr>
    </w:p>
    <w:p>
      <w:pPr>
        <w:pStyle w:val="BodyText"/>
      </w:pPr>
    </w:p>
    <w:p>
      <w:pPr>
        <w:pStyle w:val="BodyText"/>
      </w:pPr>
    </w:p>
    <w:p>
      <w:pPr>
        <w:spacing w:after="0"/>
        <w:sectPr>
          <w:type w:val="continuous"/>
          <w:pgSz w:w="11910" w:h="16840"/>
          <w:pgMar w:top="880" w:bottom="0" w:left="600" w:right="580"/>
        </w:sectPr>
      </w:pPr>
    </w:p>
    <w:p>
      <w:pPr>
        <w:pStyle w:val="BodyText"/>
        <w:spacing w:before="10"/>
        <w:rPr>
          <w:sz w:val="21"/>
        </w:rPr>
      </w:pPr>
    </w:p>
    <w:p>
      <w:pPr>
        <w:spacing w:line="249" w:lineRule="auto" w:before="0"/>
        <w:ind w:left="3704" w:right="-4" w:hanging="546"/>
        <w:jc w:val="left"/>
        <w:rPr>
          <w:sz w:val="18"/>
        </w:rPr>
      </w:pPr>
      <w:r>
        <w:rPr/>
        <w:pict>
          <v:shape style="position:absolute;margin-left:42.563pt;margin-top:5.576453pt;width:115.6pt;height:11pt;mso-position-horizontal-relative:page;mso-position-vertical-relative:paragraph;z-index:15739904" type="#_x0000_t202" filled="false" stroked="false">
            <v:textbox inset="0,0,0,0">
              <w:txbxContent>
                <w:p>
                  <w:pPr>
                    <w:tabs>
                      <w:tab w:pos="1545" w:val="left" w:leader="none"/>
                    </w:tabs>
                    <w:spacing w:line="209" w:lineRule="exact" w:before="0"/>
                    <w:ind w:left="0" w:right="0" w:firstLine="0"/>
                    <w:jc w:val="left"/>
                    <w:rPr>
                      <w:sz w:val="18"/>
                    </w:rPr>
                  </w:pPr>
                  <w:r>
                    <w:rPr>
                      <w:w w:val="105"/>
                      <w:sz w:val="18"/>
                    </w:rPr>
                    <w:t>ETHERNET</w:t>
                    <w:tab/>
                  </w:r>
                  <w:r>
                    <w:rPr>
                      <w:sz w:val="18"/>
                    </w:rPr>
                    <w:t>100</w:t>
                  </w:r>
                  <w:r>
                    <w:rPr>
                      <w:spacing w:val="-9"/>
                      <w:sz w:val="18"/>
                    </w:rPr>
                    <w:t> </w:t>
                  </w:r>
                  <w:r>
                    <w:rPr>
                      <w:sz w:val="18"/>
                    </w:rPr>
                    <w:t>Mbps</w:t>
                  </w:r>
                </w:p>
              </w:txbxContent>
            </v:textbox>
            <w10:wrap type="none"/>
          </v:shape>
        </w:pict>
      </w:r>
      <w:r>
        <w:rPr>
          <w:w w:val="105"/>
          <w:sz w:val="18"/>
        </w:rPr>
        <w:t>Widely</w:t>
      </w:r>
      <w:r>
        <w:rPr>
          <w:spacing w:val="-8"/>
          <w:w w:val="105"/>
          <w:sz w:val="18"/>
        </w:rPr>
        <w:t> </w:t>
      </w:r>
      <w:r>
        <w:rPr>
          <w:w w:val="105"/>
          <w:sz w:val="18"/>
        </w:rPr>
        <w:t>used</w:t>
      </w:r>
      <w:r>
        <w:rPr>
          <w:spacing w:val="-7"/>
          <w:w w:val="105"/>
          <w:sz w:val="18"/>
        </w:rPr>
        <w:t> </w:t>
      </w:r>
      <w:r>
        <w:rPr>
          <w:w w:val="105"/>
          <w:sz w:val="18"/>
        </w:rPr>
        <w:t>in</w:t>
      </w:r>
      <w:r>
        <w:rPr>
          <w:spacing w:val="-7"/>
          <w:w w:val="105"/>
          <w:sz w:val="18"/>
        </w:rPr>
        <w:t> </w:t>
      </w:r>
      <w:r>
        <w:rPr>
          <w:w w:val="105"/>
          <w:sz w:val="18"/>
        </w:rPr>
        <w:t>the</w:t>
      </w:r>
      <w:r>
        <w:rPr>
          <w:spacing w:val="-8"/>
          <w:w w:val="105"/>
          <w:sz w:val="18"/>
        </w:rPr>
        <w:t> </w:t>
      </w:r>
      <w:r>
        <w:rPr>
          <w:w w:val="105"/>
          <w:sz w:val="18"/>
        </w:rPr>
        <w:t>future</w:t>
      </w:r>
      <w:r>
        <w:rPr>
          <w:spacing w:val="-7"/>
          <w:w w:val="105"/>
          <w:sz w:val="18"/>
        </w:rPr>
        <w:t> </w:t>
      </w:r>
      <w:r>
        <w:rPr>
          <w:w w:val="105"/>
          <w:sz w:val="18"/>
        </w:rPr>
        <w:t>in</w:t>
      </w:r>
      <w:r>
        <w:rPr>
          <w:spacing w:val="-7"/>
          <w:w w:val="105"/>
          <w:sz w:val="18"/>
        </w:rPr>
        <w:t> </w:t>
      </w:r>
      <w:r>
        <w:rPr>
          <w:w w:val="105"/>
          <w:sz w:val="18"/>
        </w:rPr>
        <w:t>applications</w:t>
      </w:r>
      <w:r>
        <w:rPr>
          <w:spacing w:val="-39"/>
          <w:w w:val="105"/>
          <w:sz w:val="18"/>
        </w:rPr>
        <w:t> </w:t>
      </w:r>
      <w:r>
        <w:rPr>
          <w:w w:val="105"/>
          <w:sz w:val="18"/>
        </w:rPr>
        <w:t>requiring</w:t>
      </w:r>
      <w:r>
        <w:rPr>
          <w:spacing w:val="1"/>
          <w:w w:val="105"/>
          <w:sz w:val="18"/>
        </w:rPr>
        <w:t> </w:t>
      </w:r>
      <w:r>
        <w:rPr>
          <w:w w:val="105"/>
          <w:sz w:val="18"/>
        </w:rPr>
        <w:t>high</w:t>
      </w:r>
      <w:r>
        <w:rPr>
          <w:spacing w:val="2"/>
          <w:w w:val="105"/>
          <w:sz w:val="18"/>
        </w:rPr>
        <w:t> </w:t>
      </w:r>
      <w:r>
        <w:rPr>
          <w:w w:val="105"/>
          <w:sz w:val="18"/>
        </w:rPr>
        <w:t>bandwidths</w:t>
      </w:r>
    </w:p>
    <w:p>
      <w:pPr>
        <w:pStyle w:val="BodyText"/>
        <w:spacing w:before="10"/>
        <w:rPr>
          <w:sz w:val="21"/>
        </w:rPr>
      </w:pPr>
      <w:r>
        <w:rPr/>
        <w:br w:type="column"/>
      </w:r>
      <w:r>
        <w:rPr>
          <w:sz w:val="21"/>
        </w:rPr>
      </w:r>
    </w:p>
    <w:p>
      <w:pPr>
        <w:spacing w:line="249" w:lineRule="auto" w:before="0"/>
        <w:ind w:left="274" w:right="0" w:hanging="38"/>
        <w:jc w:val="left"/>
        <w:rPr>
          <w:sz w:val="18"/>
        </w:rPr>
      </w:pPr>
      <w:r>
        <w:rPr>
          <w:sz w:val="18"/>
        </w:rPr>
        <w:t>High</w:t>
      </w:r>
      <w:r>
        <w:rPr>
          <w:spacing w:val="6"/>
          <w:sz w:val="18"/>
        </w:rPr>
        <w:t> </w:t>
      </w:r>
      <w:r>
        <w:rPr>
          <w:sz w:val="18"/>
        </w:rPr>
        <w:t>speed</w:t>
      </w:r>
      <w:r>
        <w:rPr>
          <w:spacing w:val="6"/>
          <w:sz w:val="18"/>
        </w:rPr>
        <w:t> </w:t>
      </w:r>
      <w:r>
        <w:rPr>
          <w:sz w:val="18"/>
        </w:rPr>
        <w:t>(100</w:t>
      </w:r>
      <w:r>
        <w:rPr>
          <w:spacing w:val="6"/>
          <w:sz w:val="18"/>
        </w:rPr>
        <w:t> </w:t>
      </w:r>
      <w:r>
        <w:rPr>
          <w:sz w:val="18"/>
        </w:rPr>
        <w:t>times</w:t>
      </w:r>
      <w:r>
        <w:rPr>
          <w:spacing w:val="-37"/>
          <w:sz w:val="18"/>
        </w:rPr>
        <w:t> </w:t>
      </w:r>
      <w:r>
        <w:rPr>
          <w:w w:val="105"/>
          <w:sz w:val="18"/>
        </w:rPr>
        <w:t>faster</w:t>
      </w:r>
      <w:r>
        <w:rPr>
          <w:spacing w:val="5"/>
          <w:w w:val="105"/>
          <w:sz w:val="18"/>
        </w:rPr>
        <w:t> </w:t>
      </w:r>
      <w:r>
        <w:rPr>
          <w:w w:val="105"/>
          <w:sz w:val="18"/>
        </w:rPr>
        <w:t>than</w:t>
      </w:r>
      <w:r>
        <w:rPr>
          <w:spacing w:val="6"/>
          <w:w w:val="105"/>
          <w:sz w:val="18"/>
        </w:rPr>
        <w:t> </w:t>
      </w:r>
      <w:r>
        <w:rPr>
          <w:w w:val="105"/>
          <w:sz w:val="18"/>
        </w:rPr>
        <w:t>CAN</w:t>
      </w:r>
      <w:r>
        <w:rPr>
          <w:spacing w:val="6"/>
          <w:w w:val="105"/>
          <w:sz w:val="18"/>
        </w:rPr>
        <w:t> </w:t>
      </w:r>
      <w:r>
        <w:rPr>
          <w:w w:val="105"/>
          <w:sz w:val="18"/>
        </w:rPr>
        <w:t>bus)</w:t>
      </w:r>
    </w:p>
    <w:p>
      <w:pPr>
        <w:pStyle w:val="BodyText"/>
        <w:spacing w:before="2"/>
        <w:rPr>
          <w:sz w:val="31"/>
        </w:rPr>
      </w:pPr>
      <w:r>
        <w:rPr/>
        <w:br w:type="column"/>
      </w:r>
      <w:r>
        <w:rPr>
          <w:sz w:val="31"/>
        </w:rPr>
      </w:r>
    </w:p>
    <w:p>
      <w:pPr>
        <w:spacing w:before="1"/>
        <w:ind w:left="341" w:right="0" w:firstLine="0"/>
        <w:jc w:val="left"/>
        <w:rPr>
          <w:sz w:val="18"/>
        </w:rPr>
      </w:pPr>
      <w:r>
        <w:rPr>
          <w:w w:val="105"/>
          <w:sz w:val="18"/>
        </w:rPr>
        <w:t>High</w:t>
      </w:r>
      <w:r>
        <w:rPr>
          <w:spacing w:val="1"/>
          <w:w w:val="105"/>
          <w:sz w:val="18"/>
        </w:rPr>
        <w:t> </w:t>
      </w:r>
      <w:r>
        <w:rPr>
          <w:w w:val="105"/>
          <w:sz w:val="18"/>
        </w:rPr>
        <w:t>cost</w:t>
      </w:r>
      <w:r>
        <w:rPr>
          <w:spacing w:val="1"/>
          <w:w w:val="105"/>
          <w:sz w:val="18"/>
        </w:rPr>
        <w:t> </w:t>
      </w:r>
      <w:r>
        <w:rPr>
          <w:w w:val="105"/>
          <w:sz w:val="18"/>
        </w:rPr>
        <w:t>per</w:t>
      </w:r>
      <w:r>
        <w:rPr>
          <w:spacing w:val="2"/>
          <w:w w:val="105"/>
          <w:sz w:val="18"/>
        </w:rPr>
        <w:t> </w:t>
      </w:r>
      <w:r>
        <w:rPr>
          <w:w w:val="105"/>
          <w:sz w:val="18"/>
        </w:rPr>
        <w:t>node</w:t>
      </w:r>
    </w:p>
    <w:p>
      <w:pPr>
        <w:spacing w:after="0"/>
        <w:jc w:val="left"/>
        <w:rPr>
          <w:sz w:val="18"/>
        </w:rPr>
        <w:sectPr>
          <w:type w:val="continuous"/>
          <w:pgSz w:w="11910" w:h="16840"/>
          <w:pgMar w:top="880" w:bottom="0" w:left="600" w:right="580"/>
          <w:cols w:num="3" w:equalWidth="0">
            <w:col w:w="6395" w:space="40"/>
            <w:col w:w="2002" w:space="39"/>
            <w:col w:w="2254"/>
          </w:cols>
        </w:sectPr>
      </w:pPr>
    </w:p>
    <w:p>
      <w:pPr>
        <w:pStyle w:val="BodyText"/>
        <w:spacing w:before="5"/>
        <w:rPr>
          <w:sz w:val="4"/>
        </w:rPr>
      </w:pPr>
    </w:p>
    <w:p>
      <w:pPr>
        <w:pStyle w:val="BodyText"/>
        <w:spacing w:line="20" w:lineRule="exact"/>
        <w:ind w:left="112"/>
        <w:rPr>
          <w:sz w:val="2"/>
        </w:rPr>
      </w:pPr>
      <w:r>
        <w:rPr>
          <w:sz w:val="2"/>
        </w:rPr>
        <w:pict>
          <v:group style="width:523.3pt;height:.8pt;mso-position-horizontal-relative:char;mso-position-vertical-relative:line" coordorigin="0,0" coordsize="10466,16">
            <v:line style="position:absolute" from="0,8" to="10466,8" stroked="true" strokeweight=".797pt" strokecolor="#000000">
              <v:stroke dashstyle="solid"/>
            </v:line>
          </v:group>
        </w:pict>
      </w:r>
      <w:r>
        <w:rPr>
          <w:sz w:val="2"/>
        </w:rPr>
      </w:r>
    </w:p>
    <w:p>
      <w:pPr>
        <w:pStyle w:val="BodyText"/>
        <w:spacing w:before="10"/>
        <w:rPr>
          <w:sz w:val="16"/>
        </w:rPr>
      </w:pPr>
    </w:p>
    <w:p>
      <w:pPr>
        <w:pStyle w:val="BodyText"/>
        <w:spacing w:line="256" w:lineRule="auto" w:before="98"/>
        <w:ind w:left="2745" w:right="103" w:firstLine="425"/>
        <w:jc w:val="both"/>
      </w:pPr>
      <w:r>
        <w:rPr/>
        <w:t>The</w:t>
      </w:r>
      <w:r>
        <w:rPr>
          <w:spacing w:val="-8"/>
        </w:rPr>
        <w:t> </w:t>
      </w:r>
      <w:r>
        <w:rPr/>
        <w:t>in-vehicle</w:t>
      </w:r>
      <w:r>
        <w:rPr>
          <w:spacing w:val="-7"/>
        </w:rPr>
        <w:t> </w:t>
      </w:r>
      <w:r>
        <w:rPr/>
        <w:t>network</w:t>
      </w:r>
      <w:r>
        <w:rPr>
          <w:spacing w:val="-8"/>
        </w:rPr>
        <w:t> </w:t>
      </w:r>
      <w:r>
        <w:rPr/>
        <w:t>architecture</w:t>
      </w:r>
      <w:r>
        <w:rPr>
          <w:spacing w:val="-7"/>
        </w:rPr>
        <w:t> </w:t>
      </w:r>
      <w:r>
        <w:rPr/>
        <w:t>can</w:t>
      </w:r>
      <w:r>
        <w:rPr>
          <w:spacing w:val="-7"/>
        </w:rPr>
        <w:t> </w:t>
      </w:r>
      <w:r>
        <w:rPr/>
        <w:t>be</w:t>
      </w:r>
      <w:r>
        <w:rPr>
          <w:spacing w:val="-8"/>
        </w:rPr>
        <w:t> </w:t>
      </w:r>
      <w:r>
        <w:rPr/>
        <w:t>of</w:t>
      </w:r>
      <w:r>
        <w:rPr>
          <w:spacing w:val="-7"/>
        </w:rPr>
        <w:t> </w:t>
      </w:r>
      <w:r>
        <w:rPr/>
        <w:t>the</w:t>
      </w:r>
      <w:r>
        <w:rPr>
          <w:spacing w:val="-7"/>
        </w:rPr>
        <w:t> </w:t>
      </w:r>
      <w:r>
        <w:rPr/>
        <w:t>classic</w:t>
      </w:r>
      <w:r>
        <w:rPr>
          <w:spacing w:val="-8"/>
        </w:rPr>
        <w:t> </w:t>
      </w:r>
      <w:r>
        <w:rPr/>
        <w:t>Electrical</w:t>
      </w:r>
      <w:r>
        <w:rPr>
          <w:spacing w:val="-7"/>
        </w:rPr>
        <w:t> </w:t>
      </w:r>
      <w:r>
        <w:rPr/>
        <w:t>and</w:t>
      </w:r>
      <w:r>
        <w:rPr>
          <w:spacing w:val="-7"/>
        </w:rPr>
        <w:t> </w:t>
      </w:r>
      <w:r>
        <w:rPr/>
        <w:t>Electronics</w:t>
      </w:r>
      <w:r>
        <w:rPr>
          <w:spacing w:val="-8"/>
        </w:rPr>
        <w:t> </w:t>
      </w:r>
      <w:r>
        <w:rPr/>
        <w:t>(E/E)</w:t>
      </w:r>
      <w:r>
        <w:rPr>
          <w:spacing w:val="-41"/>
        </w:rPr>
        <w:t> </w:t>
      </w:r>
      <w:r>
        <w:rPr>
          <w:w w:val="105"/>
        </w:rPr>
        <w:t>type</w:t>
      </w:r>
      <w:r>
        <w:rPr>
          <w:spacing w:val="-11"/>
          <w:w w:val="105"/>
        </w:rPr>
        <w:t> </w:t>
      </w:r>
      <w:r>
        <w:rPr>
          <w:w w:val="105"/>
        </w:rPr>
        <w:t>with</w:t>
      </w:r>
      <w:r>
        <w:rPr>
          <w:spacing w:val="-10"/>
          <w:w w:val="105"/>
        </w:rPr>
        <w:t> </w:t>
      </w:r>
      <w:r>
        <w:rPr>
          <w:w w:val="105"/>
        </w:rPr>
        <w:t>a</w:t>
      </w:r>
      <w:r>
        <w:rPr>
          <w:spacing w:val="-11"/>
          <w:w w:val="105"/>
        </w:rPr>
        <w:t> </w:t>
      </w:r>
      <w:r>
        <w:rPr>
          <w:w w:val="105"/>
        </w:rPr>
        <w:t>central</w:t>
      </w:r>
      <w:r>
        <w:rPr>
          <w:spacing w:val="-10"/>
          <w:w w:val="105"/>
        </w:rPr>
        <w:t> </w:t>
      </w:r>
      <w:r>
        <w:rPr>
          <w:w w:val="105"/>
        </w:rPr>
        <w:t>gateway,</w:t>
      </w:r>
      <w:r>
        <w:rPr>
          <w:spacing w:val="-10"/>
          <w:w w:val="105"/>
        </w:rPr>
        <w:t> </w:t>
      </w:r>
      <w:r>
        <w:rPr>
          <w:w w:val="105"/>
        </w:rPr>
        <w:t>or</w:t>
      </w:r>
      <w:r>
        <w:rPr>
          <w:spacing w:val="-10"/>
          <w:w w:val="105"/>
        </w:rPr>
        <w:t> </w:t>
      </w:r>
      <w:r>
        <w:rPr>
          <w:w w:val="105"/>
        </w:rPr>
        <w:t>a</w:t>
      </w:r>
      <w:r>
        <w:rPr>
          <w:spacing w:val="-10"/>
          <w:w w:val="105"/>
        </w:rPr>
        <w:t> </w:t>
      </w:r>
      <w:r>
        <w:rPr>
          <w:w w:val="105"/>
        </w:rPr>
        <w:t>domain-based</w:t>
      </w:r>
      <w:r>
        <w:rPr>
          <w:spacing w:val="-11"/>
          <w:w w:val="105"/>
        </w:rPr>
        <w:t> </w:t>
      </w:r>
      <w:r>
        <w:rPr>
          <w:w w:val="105"/>
        </w:rPr>
        <w:t>E/E</w:t>
      </w:r>
      <w:r>
        <w:rPr>
          <w:spacing w:val="-10"/>
          <w:w w:val="105"/>
        </w:rPr>
        <w:t> </w:t>
      </w:r>
      <w:r>
        <w:rPr>
          <w:w w:val="105"/>
        </w:rPr>
        <w:t>type</w:t>
      </w:r>
      <w:r>
        <w:rPr>
          <w:spacing w:val="-11"/>
          <w:w w:val="105"/>
        </w:rPr>
        <w:t> </w:t>
      </w:r>
      <w:r>
        <w:rPr>
          <w:w w:val="105"/>
        </w:rPr>
        <w:t>with</w:t>
      </w:r>
      <w:r>
        <w:rPr>
          <w:spacing w:val="-10"/>
          <w:w w:val="105"/>
        </w:rPr>
        <w:t> </w:t>
      </w:r>
      <w:r>
        <w:rPr>
          <w:w w:val="105"/>
        </w:rPr>
        <w:t>several</w:t>
      </w:r>
      <w:r>
        <w:rPr>
          <w:spacing w:val="-10"/>
          <w:w w:val="105"/>
        </w:rPr>
        <w:t> </w:t>
      </w:r>
      <w:r>
        <w:rPr>
          <w:w w:val="105"/>
        </w:rPr>
        <w:t>functional</w:t>
      </w:r>
      <w:r>
        <w:rPr>
          <w:spacing w:val="-10"/>
          <w:w w:val="105"/>
        </w:rPr>
        <w:t> </w:t>
      </w:r>
      <w:r>
        <w:rPr>
          <w:w w:val="105"/>
        </w:rPr>
        <w:t>domains</w:t>
      </w:r>
      <w:r>
        <w:rPr>
          <w:spacing w:val="-44"/>
          <w:w w:val="105"/>
        </w:rPr>
        <w:t> </w:t>
      </w:r>
      <w:r>
        <w:rPr>
          <w:w w:val="105"/>
        </w:rPr>
        <w:t>connected through a central gateway [</w:t>
      </w:r>
      <w:hyperlink w:history="true" w:anchor="_bookmark42">
        <w:r>
          <w:rPr>
            <w:color w:val="0774B7"/>
            <w:w w:val="105"/>
          </w:rPr>
          <w:t>13</w:t>
        </w:r>
      </w:hyperlink>
      <w:r>
        <w:rPr>
          <w:w w:val="105"/>
        </w:rPr>
        <w:t>].  The communication overhead is increasing</w:t>
      </w:r>
      <w:r>
        <w:rPr>
          <w:spacing w:val="1"/>
          <w:w w:val="105"/>
        </w:rPr>
        <w:t> </w:t>
      </w:r>
      <w:r>
        <w:rPr>
          <w:w w:val="105"/>
        </w:rPr>
        <w:t>in the classical E/E architecture, because a variety of ECUs have to communicate and</w:t>
      </w:r>
      <w:r>
        <w:rPr>
          <w:spacing w:val="1"/>
          <w:w w:val="105"/>
        </w:rPr>
        <w:t> </w:t>
      </w:r>
      <w:r>
        <w:rPr>
          <w:w w:val="105"/>
        </w:rPr>
        <w:t>route</w:t>
      </w:r>
      <w:r>
        <w:rPr>
          <w:spacing w:val="-8"/>
          <w:w w:val="105"/>
        </w:rPr>
        <w:t> </w:t>
      </w:r>
      <w:r>
        <w:rPr>
          <w:w w:val="105"/>
        </w:rPr>
        <w:t>data</w:t>
      </w:r>
      <w:r>
        <w:rPr>
          <w:spacing w:val="-7"/>
          <w:w w:val="105"/>
        </w:rPr>
        <w:t> </w:t>
      </w:r>
      <w:r>
        <w:rPr>
          <w:w w:val="105"/>
        </w:rPr>
        <w:t>through</w:t>
      </w:r>
      <w:r>
        <w:rPr>
          <w:spacing w:val="-8"/>
          <w:w w:val="105"/>
        </w:rPr>
        <w:t> </w:t>
      </w:r>
      <w:r>
        <w:rPr>
          <w:w w:val="105"/>
        </w:rPr>
        <w:t>a</w:t>
      </w:r>
      <w:r>
        <w:rPr>
          <w:spacing w:val="-6"/>
          <w:w w:val="105"/>
        </w:rPr>
        <w:t> </w:t>
      </w:r>
      <w:r>
        <w:rPr>
          <w:w w:val="105"/>
        </w:rPr>
        <w:t>central</w:t>
      </w:r>
      <w:r>
        <w:rPr>
          <w:spacing w:val="-7"/>
          <w:w w:val="105"/>
        </w:rPr>
        <w:t> </w:t>
      </w:r>
      <w:r>
        <w:rPr>
          <w:w w:val="105"/>
        </w:rPr>
        <w:t>gateway.</w:t>
      </w:r>
      <w:r>
        <w:rPr>
          <w:spacing w:val="2"/>
          <w:w w:val="105"/>
        </w:rPr>
        <w:t> </w:t>
      </w:r>
      <w:r>
        <w:rPr>
          <w:w w:val="105"/>
        </w:rPr>
        <w:t>In</w:t>
      </w:r>
      <w:r>
        <w:rPr>
          <w:spacing w:val="-7"/>
          <w:w w:val="105"/>
        </w:rPr>
        <w:t> </w:t>
      </w:r>
      <w:r>
        <w:rPr>
          <w:w w:val="105"/>
        </w:rPr>
        <w:t>order</w:t>
      </w:r>
      <w:r>
        <w:rPr>
          <w:spacing w:val="-8"/>
          <w:w w:val="105"/>
        </w:rPr>
        <w:t> </w:t>
      </w:r>
      <w:r>
        <w:rPr>
          <w:w w:val="105"/>
        </w:rPr>
        <w:t>to</w:t>
      </w:r>
      <w:r>
        <w:rPr>
          <w:spacing w:val="-7"/>
          <w:w w:val="105"/>
        </w:rPr>
        <w:t> </w:t>
      </w:r>
      <w:r>
        <w:rPr>
          <w:w w:val="105"/>
        </w:rPr>
        <w:t>reduce</w:t>
      </w:r>
      <w:r>
        <w:rPr>
          <w:spacing w:val="-7"/>
          <w:w w:val="105"/>
        </w:rPr>
        <w:t> </w:t>
      </w:r>
      <w:r>
        <w:rPr>
          <w:w w:val="105"/>
        </w:rPr>
        <w:t>this</w:t>
      </w:r>
      <w:r>
        <w:rPr>
          <w:spacing w:val="-7"/>
          <w:w w:val="105"/>
        </w:rPr>
        <w:t> </w:t>
      </w:r>
      <w:r>
        <w:rPr>
          <w:w w:val="105"/>
        </w:rPr>
        <w:t>bottleneck,</w:t>
      </w:r>
      <w:r>
        <w:rPr>
          <w:spacing w:val="-7"/>
          <w:w w:val="105"/>
        </w:rPr>
        <w:t> </w:t>
      </w:r>
      <w:r>
        <w:rPr>
          <w:w w:val="105"/>
        </w:rPr>
        <w:t>a</w:t>
      </w:r>
      <w:r>
        <w:rPr>
          <w:spacing w:val="-7"/>
          <w:w w:val="105"/>
        </w:rPr>
        <w:t> </w:t>
      </w:r>
      <w:r>
        <w:rPr>
          <w:w w:val="105"/>
        </w:rPr>
        <w:t>domain-based</w:t>
      </w:r>
      <w:r>
        <w:rPr>
          <w:spacing w:val="-44"/>
          <w:w w:val="105"/>
        </w:rPr>
        <w:t> </w:t>
      </w:r>
      <w:r>
        <w:rPr>
          <w:w w:val="105"/>
        </w:rPr>
        <w:t>architecture</w:t>
      </w:r>
      <w:r>
        <w:rPr>
          <w:spacing w:val="-5"/>
          <w:w w:val="105"/>
        </w:rPr>
        <w:t> </w:t>
      </w:r>
      <w:r>
        <w:rPr>
          <w:w w:val="105"/>
        </w:rPr>
        <w:t>was</w:t>
      </w:r>
      <w:r>
        <w:rPr>
          <w:spacing w:val="-5"/>
          <w:w w:val="105"/>
        </w:rPr>
        <w:t> </w:t>
      </w:r>
      <w:r>
        <w:rPr>
          <w:w w:val="105"/>
        </w:rPr>
        <w:t>developed,</w:t>
      </w:r>
      <w:r>
        <w:rPr>
          <w:spacing w:val="-5"/>
          <w:w w:val="105"/>
        </w:rPr>
        <w:t> </w:t>
      </w:r>
      <w:r>
        <w:rPr>
          <w:w w:val="105"/>
        </w:rPr>
        <w:t>where</w:t>
      </w:r>
      <w:r>
        <w:rPr>
          <w:spacing w:val="-5"/>
          <w:w w:val="105"/>
        </w:rPr>
        <w:t> </w:t>
      </w:r>
      <w:r>
        <w:rPr>
          <w:w w:val="105"/>
        </w:rPr>
        <w:t>various</w:t>
      </w:r>
      <w:r>
        <w:rPr>
          <w:spacing w:val="-5"/>
          <w:w w:val="105"/>
        </w:rPr>
        <w:t> </w:t>
      </w:r>
      <w:r>
        <w:rPr>
          <w:w w:val="105"/>
        </w:rPr>
        <w:t>functional</w:t>
      </w:r>
      <w:r>
        <w:rPr>
          <w:spacing w:val="-5"/>
          <w:w w:val="105"/>
        </w:rPr>
        <w:t> </w:t>
      </w:r>
      <w:r>
        <w:rPr>
          <w:w w:val="105"/>
        </w:rPr>
        <w:t>domains</w:t>
      </w:r>
      <w:r>
        <w:rPr>
          <w:spacing w:val="-5"/>
          <w:w w:val="105"/>
        </w:rPr>
        <w:t> </w:t>
      </w:r>
      <w:r>
        <w:rPr>
          <w:w w:val="105"/>
        </w:rPr>
        <w:t>with</w:t>
      </w:r>
      <w:r>
        <w:rPr>
          <w:spacing w:val="-5"/>
          <w:w w:val="105"/>
        </w:rPr>
        <w:t> </w:t>
      </w:r>
      <w:r>
        <w:rPr>
          <w:w w:val="105"/>
        </w:rPr>
        <w:t>a</w:t>
      </w:r>
      <w:r>
        <w:rPr>
          <w:spacing w:val="-5"/>
          <w:w w:val="105"/>
        </w:rPr>
        <w:t> </w:t>
      </w:r>
      <w:r>
        <w:rPr>
          <w:w w:val="105"/>
        </w:rPr>
        <w:t>domain</w:t>
      </w:r>
      <w:r>
        <w:rPr>
          <w:spacing w:val="-4"/>
          <w:w w:val="105"/>
        </w:rPr>
        <w:t> </w:t>
      </w:r>
      <w:r>
        <w:rPr>
          <w:w w:val="105"/>
        </w:rPr>
        <w:t>controller</w:t>
      </w:r>
      <w:r>
        <w:rPr>
          <w:spacing w:val="-44"/>
          <w:w w:val="105"/>
        </w:rPr>
        <w:t> </w:t>
      </w:r>
      <w:r>
        <w:rPr>
          <w:w w:val="105"/>
        </w:rPr>
        <w:t>are interconnected through the central gateway. Here, most of the data communication</w:t>
      </w:r>
      <w:r>
        <w:rPr>
          <w:spacing w:val="1"/>
          <w:w w:val="105"/>
        </w:rPr>
        <w:t> </w:t>
      </w:r>
      <w:r>
        <w:rPr/>
        <w:t>occurs within these functional domains, reducing the communication load on the gateway.</w:t>
      </w:r>
      <w:r>
        <w:rPr>
          <w:spacing w:val="1"/>
        </w:rPr>
        <w:t> </w:t>
      </w:r>
      <w:r>
        <w:rPr>
          <w:w w:val="105"/>
        </w:rPr>
        <w:t>Furthermore,</w:t>
      </w:r>
      <w:r>
        <w:rPr>
          <w:spacing w:val="-5"/>
          <w:w w:val="105"/>
        </w:rPr>
        <w:t> </w:t>
      </w:r>
      <w:r>
        <w:rPr>
          <w:w w:val="105"/>
        </w:rPr>
        <w:t>the</w:t>
      </w:r>
      <w:r>
        <w:rPr>
          <w:spacing w:val="-5"/>
          <w:w w:val="105"/>
        </w:rPr>
        <w:t> </w:t>
      </w:r>
      <w:r>
        <w:rPr>
          <w:w w:val="105"/>
        </w:rPr>
        <w:t>architecture</w:t>
      </w:r>
      <w:r>
        <w:rPr>
          <w:spacing w:val="-5"/>
          <w:w w:val="105"/>
        </w:rPr>
        <w:t> </w:t>
      </w:r>
      <w:r>
        <w:rPr>
          <w:w w:val="105"/>
        </w:rPr>
        <w:t>is</w:t>
      </w:r>
      <w:r>
        <w:rPr>
          <w:spacing w:val="-5"/>
          <w:w w:val="105"/>
        </w:rPr>
        <w:t> </w:t>
      </w:r>
      <w:r>
        <w:rPr>
          <w:w w:val="105"/>
        </w:rPr>
        <w:t>scalable</w:t>
      </w:r>
      <w:r>
        <w:rPr>
          <w:spacing w:val="-4"/>
          <w:w w:val="105"/>
        </w:rPr>
        <w:t> </w:t>
      </w:r>
      <w:r>
        <w:rPr>
          <w:w w:val="105"/>
        </w:rPr>
        <w:t>to</w:t>
      </w:r>
      <w:r>
        <w:rPr>
          <w:spacing w:val="-5"/>
          <w:w w:val="105"/>
        </w:rPr>
        <w:t> </w:t>
      </w:r>
      <w:r>
        <w:rPr>
          <w:w w:val="105"/>
        </w:rPr>
        <w:t>allow</w:t>
      </w:r>
      <w:r>
        <w:rPr>
          <w:spacing w:val="-5"/>
          <w:w w:val="105"/>
        </w:rPr>
        <w:t> </w:t>
      </w:r>
      <w:r>
        <w:rPr>
          <w:w w:val="105"/>
        </w:rPr>
        <w:t>adding</w:t>
      </w:r>
      <w:r>
        <w:rPr>
          <w:spacing w:val="-5"/>
          <w:w w:val="105"/>
        </w:rPr>
        <w:t> </w:t>
      </w:r>
      <w:r>
        <w:rPr>
          <w:w w:val="105"/>
        </w:rPr>
        <w:t>more</w:t>
      </w:r>
      <w:r>
        <w:rPr>
          <w:spacing w:val="-4"/>
          <w:w w:val="105"/>
        </w:rPr>
        <w:t> </w:t>
      </w:r>
      <w:r>
        <w:rPr>
          <w:w w:val="105"/>
        </w:rPr>
        <w:t>functional</w:t>
      </w:r>
      <w:r>
        <w:rPr>
          <w:spacing w:val="-5"/>
          <w:w w:val="105"/>
        </w:rPr>
        <w:t> </w:t>
      </w:r>
      <w:r>
        <w:rPr>
          <w:w w:val="105"/>
        </w:rPr>
        <w:t>domains.</w:t>
      </w:r>
    </w:p>
    <w:p>
      <w:pPr>
        <w:pStyle w:val="ListParagraph"/>
        <w:numPr>
          <w:ilvl w:val="1"/>
          <w:numId w:val="1"/>
        </w:numPr>
        <w:tabs>
          <w:tab w:pos="3106" w:val="left" w:leader="none"/>
        </w:tabs>
        <w:spacing w:line="240" w:lineRule="auto" w:before="179" w:after="0"/>
        <w:ind w:left="3105" w:right="0" w:hanging="361"/>
        <w:jc w:val="left"/>
        <w:rPr>
          <w:rFonts w:ascii="Palatino Linotype"/>
          <w:i/>
          <w:sz w:val="20"/>
        </w:rPr>
      </w:pPr>
      <w:bookmarkStart w:name="The Controller Area Network Protocol " w:id="8"/>
      <w:bookmarkEnd w:id="8"/>
      <w:r>
        <w:rPr/>
      </w:r>
      <w:bookmarkStart w:name="The Controller Area Network Protocol " w:id="9"/>
      <w:bookmarkEnd w:id="9"/>
      <w:r>
        <w:rPr>
          <w:rFonts w:ascii="Palatino Linotype"/>
          <w:i/>
          <w:sz w:val="20"/>
        </w:rPr>
        <w:t>The</w:t>
      </w:r>
      <w:r>
        <w:rPr>
          <w:rFonts w:ascii="Palatino Linotype"/>
          <w:i/>
          <w:spacing w:val="-7"/>
          <w:sz w:val="20"/>
        </w:rPr>
        <w:t> </w:t>
      </w:r>
      <w:r>
        <w:rPr>
          <w:rFonts w:ascii="Palatino Linotype"/>
          <w:i/>
          <w:sz w:val="20"/>
        </w:rPr>
        <w:t>Controller</w:t>
      </w:r>
      <w:r>
        <w:rPr>
          <w:rFonts w:ascii="Palatino Linotype"/>
          <w:i/>
          <w:spacing w:val="-7"/>
          <w:sz w:val="20"/>
        </w:rPr>
        <w:t> </w:t>
      </w:r>
      <w:r>
        <w:rPr>
          <w:rFonts w:ascii="Palatino Linotype"/>
          <w:i/>
          <w:sz w:val="20"/>
        </w:rPr>
        <w:t>Area</w:t>
      </w:r>
      <w:r>
        <w:rPr>
          <w:rFonts w:ascii="Palatino Linotype"/>
          <w:i/>
          <w:spacing w:val="-7"/>
          <w:sz w:val="20"/>
        </w:rPr>
        <w:t> </w:t>
      </w:r>
      <w:r>
        <w:rPr>
          <w:rFonts w:ascii="Palatino Linotype"/>
          <w:i/>
          <w:sz w:val="20"/>
        </w:rPr>
        <w:t>Network</w:t>
      </w:r>
      <w:r>
        <w:rPr>
          <w:rFonts w:ascii="Palatino Linotype"/>
          <w:i/>
          <w:spacing w:val="-6"/>
          <w:sz w:val="20"/>
        </w:rPr>
        <w:t> </w:t>
      </w:r>
      <w:r>
        <w:rPr>
          <w:rFonts w:ascii="Palatino Linotype"/>
          <w:i/>
          <w:sz w:val="20"/>
        </w:rPr>
        <w:t>Protocol</w:t>
      </w:r>
    </w:p>
    <w:p>
      <w:pPr>
        <w:pStyle w:val="BodyText"/>
        <w:spacing w:line="256" w:lineRule="auto" w:before="61"/>
        <w:ind w:left="2739" w:right="113" w:firstLine="431"/>
        <w:jc w:val="both"/>
      </w:pPr>
      <w:r>
        <w:rPr/>
        <w:t>CAN is one of the well-known vehicle bus standards for in-vehicle networks.</w:t>
      </w:r>
      <w:r>
        <w:rPr>
          <w:spacing w:val="1"/>
        </w:rPr>
        <w:t> </w:t>
      </w:r>
      <w:r>
        <w:rPr/>
        <w:t>It is</w:t>
      </w:r>
      <w:r>
        <w:rPr>
          <w:spacing w:val="1"/>
        </w:rPr>
        <w:t> </w:t>
      </w:r>
      <w:r>
        <w:rPr/>
        <w:t>popular in automotive and industrial applications due to its low cost and flexible design,</w:t>
      </w:r>
      <w:r>
        <w:rPr>
          <w:spacing w:val="1"/>
        </w:rPr>
        <w:t> </w:t>
      </w:r>
      <w:r>
        <w:rPr/>
        <w:t>thereby</w:t>
      </w:r>
      <w:r>
        <w:rPr>
          <w:spacing w:val="-5"/>
        </w:rPr>
        <w:t> </w:t>
      </w:r>
      <w:r>
        <w:rPr/>
        <w:t>reducing</w:t>
      </w:r>
      <w:r>
        <w:rPr>
          <w:spacing w:val="-4"/>
        </w:rPr>
        <w:t> </w:t>
      </w:r>
      <w:r>
        <w:rPr/>
        <w:t>the</w:t>
      </w:r>
      <w:r>
        <w:rPr>
          <w:spacing w:val="-4"/>
        </w:rPr>
        <w:t> </w:t>
      </w:r>
      <w:r>
        <w:rPr/>
        <w:t>wiring</w:t>
      </w:r>
      <w:r>
        <w:rPr>
          <w:spacing w:val="-4"/>
        </w:rPr>
        <w:t> </w:t>
      </w:r>
      <w:r>
        <w:rPr/>
        <w:t>harness.</w:t>
      </w:r>
      <w:r>
        <w:rPr>
          <w:spacing w:val="14"/>
        </w:rPr>
        <w:t> </w:t>
      </w:r>
      <w:r>
        <w:rPr/>
        <w:t>For</w:t>
      </w:r>
      <w:r>
        <w:rPr>
          <w:spacing w:val="-4"/>
        </w:rPr>
        <w:t> </w:t>
      </w:r>
      <w:r>
        <w:rPr/>
        <w:t>example,</w:t>
      </w:r>
      <w:r>
        <w:rPr>
          <w:spacing w:val="-2"/>
        </w:rPr>
        <w:t> </w:t>
      </w:r>
      <w:r>
        <w:rPr/>
        <w:t>the</w:t>
      </w:r>
      <w:r>
        <w:rPr>
          <w:spacing w:val="-5"/>
        </w:rPr>
        <w:t> </w:t>
      </w:r>
      <w:r>
        <w:rPr/>
        <w:t>number</w:t>
      </w:r>
      <w:r>
        <w:rPr>
          <w:spacing w:val="-4"/>
        </w:rPr>
        <w:t> </w:t>
      </w:r>
      <w:r>
        <w:rPr/>
        <w:t>of</w:t>
      </w:r>
      <w:r>
        <w:rPr>
          <w:spacing w:val="-4"/>
        </w:rPr>
        <w:t> </w:t>
      </w:r>
      <w:r>
        <w:rPr/>
        <w:t>wires</w:t>
      </w:r>
      <w:r>
        <w:rPr>
          <w:spacing w:val="-4"/>
        </w:rPr>
        <w:t> </w:t>
      </w:r>
      <w:r>
        <w:rPr/>
        <w:t>was</w:t>
      </w:r>
      <w:r>
        <w:rPr>
          <w:spacing w:val="-4"/>
        </w:rPr>
        <w:t> </w:t>
      </w:r>
      <w:r>
        <w:rPr/>
        <w:t>reduced</w:t>
      </w:r>
      <w:r>
        <w:rPr>
          <w:spacing w:val="-4"/>
        </w:rPr>
        <w:t> </w:t>
      </w:r>
      <w:r>
        <w:rPr/>
        <w:t>by</w:t>
      </w:r>
      <w:r>
        <w:rPr>
          <w:spacing w:val="-4"/>
        </w:rPr>
        <w:t> </w:t>
      </w:r>
      <w:r>
        <w:rPr/>
        <w:t>40%</w:t>
      </w:r>
      <w:r>
        <w:rPr>
          <w:spacing w:val="-42"/>
        </w:rPr>
        <w:t> </w:t>
      </w:r>
      <w:r>
        <w:rPr/>
        <w:t>in</w:t>
      </w:r>
      <w:r>
        <w:rPr>
          <w:spacing w:val="17"/>
        </w:rPr>
        <w:t> </w:t>
      </w:r>
      <w:r>
        <w:rPr/>
        <w:t>the</w:t>
      </w:r>
      <w:r>
        <w:rPr>
          <w:spacing w:val="18"/>
        </w:rPr>
        <w:t> </w:t>
      </w:r>
      <w:r>
        <w:rPr/>
        <w:t>Peugeot</w:t>
      </w:r>
      <w:r>
        <w:rPr>
          <w:spacing w:val="17"/>
        </w:rPr>
        <w:t> </w:t>
      </w:r>
      <w:r>
        <w:rPr/>
        <w:t>307,</w:t>
      </w:r>
      <w:r>
        <w:rPr>
          <w:spacing w:val="17"/>
        </w:rPr>
        <w:t> </w:t>
      </w:r>
      <w:r>
        <w:rPr/>
        <w:t>which</w:t>
      </w:r>
      <w:r>
        <w:rPr>
          <w:spacing w:val="18"/>
        </w:rPr>
        <w:t> </w:t>
      </w:r>
      <w:r>
        <w:rPr/>
        <w:t>embeds</w:t>
      </w:r>
      <w:r>
        <w:rPr>
          <w:spacing w:val="17"/>
        </w:rPr>
        <w:t> </w:t>
      </w:r>
      <w:r>
        <w:rPr/>
        <w:t>two</w:t>
      </w:r>
      <w:r>
        <w:rPr>
          <w:spacing w:val="17"/>
        </w:rPr>
        <w:t> </w:t>
      </w:r>
      <w:r>
        <w:rPr/>
        <w:t>CAN</w:t>
      </w:r>
      <w:r>
        <w:rPr>
          <w:spacing w:val="19"/>
        </w:rPr>
        <w:t> </w:t>
      </w:r>
      <w:r>
        <w:rPr/>
        <w:t>buses</w:t>
      </w:r>
      <w:r>
        <w:rPr>
          <w:spacing w:val="17"/>
        </w:rPr>
        <w:t> </w:t>
      </w:r>
      <w:r>
        <w:rPr/>
        <w:t>[</w:t>
      </w:r>
      <w:hyperlink w:history="true" w:anchor="_bookmark43">
        <w:r>
          <w:rPr>
            <w:color w:val="0774B7"/>
          </w:rPr>
          <w:t>14</w:t>
        </w:r>
      </w:hyperlink>
      <w:r>
        <w:rPr/>
        <w:t>].</w:t>
      </w:r>
      <w:r>
        <w:rPr>
          <w:spacing w:val="33"/>
        </w:rPr>
        <w:t> </w:t>
      </w:r>
      <w:r>
        <w:rPr/>
        <w:t>CAN</w:t>
      </w:r>
      <w:r>
        <w:rPr>
          <w:spacing w:val="17"/>
        </w:rPr>
        <w:t> </w:t>
      </w:r>
      <w:r>
        <w:rPr/>
        <w:t>is</w:t>
      </w:r>
      <w:r>
        <w:rPr>
          <w:spacing w:val="18"/>
        </w:rPr>
        <w:t> </w:t>
      </w:r>
      <w:r>
        <w:rPr/>
        <w:t>a</w:t>
      </w:r>
      <w:r>
        <w:rPr>
          <w:spacing w:val="17"/>
        </w:rPr>
        <w:t> </w:t>
      </w:r>
      <w:r>
        <w:rPr/>
        <w:t>message-based</w:t>
      </w:r>
      <w:r>
        <w:rPr>
          <w:spacing w:val="17"/>
        </w:rPr>
        <w:t> </w:t>
      </w:r>
      <w:r>
        <w:rPr/>
        <w:t>protocol;</w:t>
      </w:r>
    </w:p>
    <w:p>
      <w:pPr>
        <w:spacing w:after="0" w:line="256" w:lineRule="auto"/>
        <w:jc w:val="both"/>
        <w:sectPr>
          <w:type w:val="continuous"/>
          <w:pgSz w:w="11910" w:h="16840"/>
          <w:pgMar w:top="880" w:bottom="0" w:left="600" w:right="580"/>
        </w:sectPr>
      </w:pPr>
    </w:p>
    <w:p>
      <w:pPr>
        <w:pStyle w:val="BodyText"/>
      </w:pPr>
    </w:p>
    <w:p>
      <w:pPr>
        <w:pStyle w:val="BodyText"/>
      </w:pPr>
    </w:p>
    <w:p>
      <w:pPr>
        <w:pStyle w:val="BodyText"/>
        <w:spacing w:line="256" w:lineRule="auto" w:before="98"/>
        <w:ind w:left="2739" w:right="103" w:firstLine="6"/>
        <w:jc w:val="both"/>
      </w:pPr>
      <w:r>
        <w:rPr>
          <w:w w:val="105"/>
        </w:rPr>
        <w:t>the packets do not have information about the sender and receiver of the messages, and</w:t>
      </w:r>
      <w:r>
        <w:rPr>
          <w:spacing w:val="-44"/>
          <w:w w:val="105"/>
        </w:rPr>
        <w:t> </w:t>
      </w:r>
      <w:r>
        <w:rPr>
          <w:w w:val="105"/>
        </w:rPr>
        <w:t>every node can read the messages transmitted over the bus. Functions supported by the</w:t>
      </w:r>
      <w:r>
        <w:rPr>
          <w:spacing w:val="-44"/>
          <w:w w:val="105"/>
        </w:rPr>
        <w:t> </w:t>
      </w:r>
      <w:r>
        <w:rPr/>
        <w:t>protocol in the automotive domain include auto start/stop, electric parking brakes, parking</w:t>
      </w:r>
      <w:r>
        <w:rPr>
          <w:spacing w:val="1"/>
        </w:rPr>
        <w:t> </w:t>
      </w:r>
      <w:r>
        <w:rPr>
          <w:w w:val="105"/>
        </w:rPr>
        <w:t>assistance, automatic lane detection, collision avoidance, etc. Figure </w:t>
      </w:r>
      <w:hyperlink w:history="true" w:anchor="_bookmark3">
        <w:r>
          <w:rPr>
            <w:color w:val="0774B7"/>
            <w:w w:val="105"/>
          </w:rPr>
          <w:t>1 </w:t>
        </w:r>
      </w:hyperlink>
      <w:r>
        <w:rPr>
          <w:w w:val="105"/>
        </w:rPr>
        <w:t>shows a CAN bus</w:t>
      </w:r>
      <w:r>
        <w:rPr>
          <w:spacing w:val="1"/>
          <w:w w:val="105"/>
        </w:rPr>
        <w:t> </w:t>
      </w:r>
      <w:r>
        <w:rPr/>
        <w:t>node. It consists of the central processing unit (CPU), the CAN controller, and a transceiver.</w:t>
      </w:r>
      <w:r>
        <w:rPr>
          <w:spacing w:val="1"/>
        </w:rPr>
        <w:t> </w:t>
      </w:r>
      <w:r>
        <w:rPr/>
        <w:t>The</w:t>
      </w:r>
      <w:r>
        <w:rPr>
          <w:spacing w:val="10"/>
        </w:rPr>
        <w:t> </w:t>
      </w:r>
      <w:r>
        <w:rPr/>
        <w:t>function</w:t>
      </w:r>
      <w:r>
        <w:rPr>
          <w:spacing w:val="11"/>
        </w:rPr>
        <w:t> </w:t>
      </w:r>
      <w:r>
        <w:rPr/>
        <w:t>of</w:t>
      </w:r>
      <w:r>
        <w:rPr>
          <w:spacing w:val="10"/>
        </w:rPr>
        <w:t> </w:t>
      </w:r>
      <w:r>
        <w:rPr/>
        <w:t>the</w:t>
      </w:r>
      <w:r>
        <w:rPr>
          <w:spacing w:val="11"/>
        </w:rPr>
        <w:t> </w:t>
      </w:r>
      <w:r>
        <w:rPr/>
        <w:t>CPU</w:t>
      </w:r>
      <w:r>
        <w:rPr>
          <w:spacing w:val="11"/>
        </w:rPr>
        <w:t> </w:t>
      </w:r>
      <w:r>
        <w:rPr/>
        <w:t>is</w:t>
      </w:r>
      <w:r>
        <w:rPr>
          <w:spacing w:val="10"/>
        </w:rPr>
        <w:t> </w:t>
      </w:r>
      <w:r>
        <w:rPr/>
        <w:t>to</w:t>
      </w:r>
      <w:r>
        <w:rPr>
          <w:spacing w:val="11"/>
        </w:rPr>
        <w:t> </w:t>
      </w:r>
      <w:r>
        <w:rPr/>
        <w:t>decode</w:t>
      </w:r>
      <w:r>
        <w:rPr>
          <w:spacing w:val="11"/>
        </w:rPr>
        <w:t> </w:t>
      </w:r>
      <w:r>
        <w:rPr/>
        <w:t>the</w:t>
      </w:r>
      <w:r>
        <w:rPr>
          <w:spacing w:val="10"/>
        </w:rPr>
        <w:t> </w:t>
      </w:r>
      <w:r>
        <w:rPr/>
        <w:t>received</w:t>
      </w:r>
      <w:r>
        <w:rPr>
          <w:spacing w:val="11"/>
        </w:rPr>
        <w:t> </w:t>
      </w:r>
      <w:r>
        <w:rPr/>
        <w:t>messages</w:t>
      </w:r>
      <w:r>
        <w:rPr>
          <w:spacing w:val="11"/>
        </w:rPr>
        <w:t> </w:t>
      </w:r>
      <w:r>
        <w:rPr/>
        <w:t>and</w:t>
      </w:r>
      <w:r>
        <w:rPr>
          <w:spacing w:val="10"/>
        </w:rPr>
        <w:t> </w:t>
      </w:r>
      <w:r>
        <w:rPr/>
        <w:t>to</w:t>
      </w:r>
      <w:r>
        <w:rPr>
          <w:spacing w:val="11"/>
        </w:rPr>
        <w:t> </w:t>
      </w:r>
      <w:r>
        <w:rPr/>
        <w:t>decide</w:t>
      </w:r>
      <w:r>
        <w:rPr>
          <w:spacing w:val="11"/>
        </w:rPr>
        <w:t> </w:t>
      </w:r>
      <w:r>
        <w:rPr/>
        <w:t>on</w:t>
      </w:r>
      <w:r>
        <w:rPr>
          <w:spacing w:val="10"/>
        </w:rPr>
        <w:t> </w:t>
      </w:r>
      <w:r>
        <w:rPr/>
        <w:t>the</w:t>
      </w:r>
      <w:r>
        <w:rPr>
          <w:spacing w:val="11"/>
        </w:rPr>
        <w:t> </w:t>
      </w:r>
      <w:r>
        <w:rPr/>
        <w:t>messages</w:t>
      </w:r>
      <w:r>
        <w:rPr>
          <w:spacing w:val="1"/>
        </w:rPr>
        <w:t> </w:t>
      </w:r>
      <w:r>
        <w:rPr>
          <w:w w:val="105"/>
        </w:rPr>
        <w:t>to transmit. Each node can send or receive messages, but not simultaneously. A message</w:t>
      </w:r>
      <w:r>
        <w:rPr>
          <w:spacing w:val="-44"/>
          <w:w w:val="105"/>
        </w:rPr>
        <w:t> </w:t>
      </w:r>
      <w:r>
        <w:rPr>
          <w:w w:val="105"/>
        </w:rPr>
        <w:t>or</w:t>
      </w:r>
      <w:r>
        <w:rPr>
          <w:spacing w:val="-1"/>
          <w:w w:val="105"/>
        </w:rPr>
        <w:t> </w:t>
      </w:r>
      <w:r>
        <w:rPr>
          <w:w w:val="105"/>
        </w:rPr>
        <w:t>frame</w:t>
      </w:r>
      <w:r>
        <w:rPr>
          <w:spacing w:val="-1"/>
          <w:w w:val="105"/>
        </w:rPr>
        <w:t> </w:t>
      </w:r>
      <w:r>
        <w:rPr>
          <w:w w:val="105"/>
        </w:rPr>
        <w:t>consists</w:t>
      </w:r>
      <w:r>
        <w:rPr>
          <w:spacing w:val="-1"/>
          <w:w w:val="105"/>
        </w:rPr>
        <w:t> </w:t>
      </w:r>
      <w:r>
        <w:rPr>
          <w:w w:val="105"/>
        </w:rPr>
        <w:t>of an</w:t>
      </w:r>
      <w:r>
        <w:rPr>
          <w:spacing w:val="-1"/>
          <w:w w:val="105"/>
        </w:rPr>
        <w:t> </w:t>
      </w:r>
      <w:r>
        <w:rPr>
          <w:w w:val="105"/>
        </w:rPr>
        <w:t>ID</w:t>
      </w:r>
      <w:r>
        <w:rPr>
          <w:spacing w:val="-1"/>
          <w:w w:val="105"/>
        </w:rPr>
        <w:t> </w:t>
      </w:r>
      <w:r>
        <w:rPr>
          <w:w w:val="105"/>
        </w:rPr>
        <w:t>and</w:t>
      </w:r>
      <w:r>
        <w:rPr>
          <w:spacing w:val="-1"/>
          <w:w w:val="105"/>
        </w:rPr>
        <w:t> </w:t>
      </w:r>
      <w:r>
        <w:rPr>
          <w:w w:val="105"/>
        </w:rPr>
        <w:t>a</w:t>
      </w:r>
      <w:r>
        <w:rPr>
          <w:spacing w:val="-1"/>
          <w:w w:val="105"/>
        </w:rPr>
        <w:t> </w:t>
      </w:r>
      <w:r>
        <w:rPr>
          <w:w w:val="105"/>
        </w:rPr>
        <w:t>data payload</w:t>
      </w:r>
      <w:r>
        <w:rPr>
          <w:spacing w:val="-1"/>
          <w:w w:val="105"/>
        </w:rPr>
        <w:t> </w:t>
      </w:r>
      <w:r>
        <w:rPr>
          <w:w w:val="105"/>
        </w:rPr>
        <w:t>of</w:t>
      </w:r>
      <w:r>
        <w:rPr>
          <w:spacing w:val="-1"/>
          <w:w w:val="105"/>
        </w:rPr>
        <w:t> </w:t>
      </w:r>
      <w:r>
        <w:rPr>
          <w:w w:val="105"/>
        </w:rPr>
        <w:t>up</w:t>
      </w:r>
      <w:r>
        <w:rPr>
          <w:spacing w:val="-1"/>
          <w:w w:val="105"/>
        </w:rPr>
        <w:t> </w:t>
      </w:r>
      <w:r>
        <w:rPr>
          <w:w w:val="105"/>
        </w:rPr>
        <w:t>to eight</w:t>
      </w:r>
      <w:r>
        <w:rPr>
          <w:spacing w:val="-1"/>
          <w:w w:val="105"/>
        </w:rPr>
        <w:t> </w:t>
      </w:r>
      <w:r>
        <w:rPr>
          <w:w w:val="105"/>
        </w:rPr>
        <w:t>bytes</w:t>
      </w:r>
      <w:r>
        <w:rPr>
          <w:spacing w:val="-1"/>
          <w:w w:val="105"/>
        </w:rPr>
        <w:t> </w:t>
      </w:r>
      <w:r>
        <w:rPr>
          <w:w w:val="105"/>
        </w:rPr>
        <w:t>(64-bits).</w:t>
      </w:r>
    </w:p>
    <w:p>
      <w:pPr>
        <w:pStyle w:val="BodyText"/>
        <w:spacing w:before="2"/>
        <w:rPr>
          <w:sz w:val="25"/>
        </w:rPr>
      </w:pPr>
      <w:r>
        <w:rPr/>
        <w:drawing>
          <wp:anchor distT="0" distB="0" distL="0" distR="0" allowOverlap="1" layoutInCell="1" locked="0" behindDoc="0" simplePos="0" relativeHeight="24">
            <wp:simplePos x="0" y="0"/>
            <wp:positionH relativeFrom="page">
              <wp:posOffset>2176065</wp:posOffset>
            </wp:positionH>
            <wp:positionV relativeFrom="paragraph">
              <wp:posOffset>212664</wp:posOffset>
            </wp:positionV>
            <wp:extent cx="3246200" cy="2447544"/>
            <wp:effectExtent l="0" t="0" r="0" b="0"/>
            <wp:wrapTopAndBottom/>
            <wp:docPr id="9" name="image11.jpeg"/>
            <wp:cNvGraphicFramePr>
              <a:graphicFrameLocks noChangeAspect="1"/>
            </wp:cNvGraphicFramePr>
            <a:graphic>
              <a:graphicData uri="http://schemas.openxmlformats.org/drawingml/2006/picture">
                <pic:pic>
                  <pic:nvPicPr>
                    <pic:cNvPr id="10" name="image11.jpeg"/>
                    <pic:cNvPicPr/>
                  </pic:nvPicPr>
                  <pic:blipFill>
                    <a:blip r:embed="rId24" cstate="print"/>
                    <a:stretch>
                      <a:fillRect/>
                    </a:stretch>
                  </pic:blipFill>
                  <pic:spPr>
                    <a:xfrm>
                      <a:off x="0" y="0"/>
                      <a:ext cx="3246200" cy="2447544"/>
                    </a:xfrm>
                    <a:prstGeom prst="rect">
                      <a:avLst/>
                    </a:prstGeom>
                  </pic:spPr>
                </pic:pic>
              </a:graphicData>
            </a:graphic>
          </wp:anchor>
        </w:drawing>
      </w:r>
    </w:p>
    <w:p>
      <w:pPr>
        <w:spacing w:before="165"/>
        <w:ind w:left="2745" w:right="0" w:firstLine="0"/>
        <w:jc w:val="both"/>
        <w:rPr>
          <w:sz w:val="18"/>
        </w:rPr>
      </w:pPr>
      <w:bookmarkStart w:name="_bookmark3" w:id="10"/>
      <w:bookmarkEnd w:id="10"/>
      <w:r>
        <w:rPr/>
      </w:r>
      <w:r>
        <w:rPr>
          <w:rFonts w:ascii="Palatino Linotype"/>
          <w:b/>
          <w:sz w:val="18"/>
        </w:rPr>
        <w:t>Figure</w:t>
      </w:r>
      <w:r>
        <w:rPr>
          <w:rFonts w:ascii="Palatino Linotype"/>
          <w:b/>
          <w:spacing w:val="8"/>
          <w:sz w:val="18"/>
        </w:rPr>
        <w:t> </w:t>
      </w:r>
      <w:r>
        <w:rPr>
          <w:rFonts w:ascii="Palatino Linotype"/>
          <w:b/>
          <w:sz w:val="18"/>
        </w:rPr>
        <w:t>1.</w:t>
      </w:r>
      <w:r>
        <w:rPr>
          <w:rFonts w:ascii="Palatino Linotype"/>
          <w:b/>
          <w:spacing w:val="22"/>
          <w:sz w:val="18"/>
        </w:rPr>
        <w:t> </w:t>
      </w:r>
      <w:r>
        <w:rPr>
          <w:sz w:val="18"/>
        </w:rPr>
        <w:t>Controller</w:t>
      </w:r>
      <w:r>
        <w:rPr>
          <w:spacing w:val="15"/>
          <w:sz w:val="18"/>
        </w:rPr>
        <w:t> </w:t>
      </w:r>
      <w:r>
        <w:rPr>
          <w:sz w:val="18"/>
        </w:rPr>
        <w:t>area</w:t>
      </w:r>
      <w:r>
        <w:rPr>
          <w:spacing w:val="15"/>
          <w:sz w:val="18"/>
        </w:rPr>
        <w:t> </w:t>
      </w:r>
      <w:r>
        <w:rPr>
          <w:sz w:val="18"/>
        </w:rPr>
        <w:t>network</w:t>
      </w:r>
      <w:r>
        <w:rPr>
          <w:spacing w:val="15"/>
          <w:sz w:val="18"/>
        </w:rPr>
        <w:t> </w:t>
      </w:r>
      <w:r>
        <w:rPr>
          <w:sz w:val="18"/>
        </w:rPr>
        <w:t>bus</w:t>
      </w:r>
      <w:r>
        <w:rPr>
          <w:spacing w:val="14"/>
          <w:sz w:val="18"/>
        </w:rPr>
        <w:t> </w:t>
      </w:r>
      <w:r>
        <w:rPr>
          <w:sz w:val="18"/>
        </w:rPr>
        <w:t>node.</w:t>
      </w:r>
    </w:p>
    <w:p>
      <w:pPr>
        <w:pStyle w:val="BodyText"/>
        <w:spacing w:before="4"/>
        <w:rPr>
          <w:sz w:val="17"/>
        </w:rPr>
      </w:pPr>
    </w:p>
    <w:p>
      <w:pPr>
        <w:pStyle w:val="BodyText"/>
        <w:spacing w:line="256" w:lineRule="auto"/>
        <w:ind w:left="2736" w:right="113" w:firstLine="433"/>
        <w:jc w:val="both"/>
      </w:pPr>
      <w:r>
        <w:rPr/>
        <w:t>The CAN standard frame format consists of an 11-bit identifier. The identifier of the</w:t>
      </w:r>
      <w:r>
        <w:rPr>
          <w:spacing w:val="1"/>
        </w:rPr>
        <w:t> </w:t>
      </w:r>
      <w:r>
        <w:rPr/>
        <w:t>CAN frame represents the message priority. If a message has a lower identifier value, it will</w:t>
      </w:r>
      <w:r>
        <w:rPr>
          <w:spacing w:val="1"/>
        </w:rPr>
        <w:t> </w:t>
      </w:r>
      <w:r>
        <w:rPr/>
        <w:t>have a high priority on the bus. This field is used in the arbitration process to avoid conflict</w:t>
      </w:r>
      <w:r>
        <w:rPr>
          <w:spacing w:val="1"/>
        </w:rPr>
        <w:t> </w:t>
      </w:r>
      <w:r>
        <w:rPr/>
        <w:t>when two nodes or more than two nodes are transmitting the messages simultaneously on</w:t>
      </w:r>
      <w:r>
        <w:rPr>
          <w:spacing w:val="1"/>
        </w:rPr>
        <w:t> </w:t>
      </w:r>
      <w:r>
        <w:rPr/>
        <w:t>the bus. Figure </w:t>
      </w:r>
      <w:hyperlink w:history="true" w:anchor="_bookmark4">
        <w:r>
          <w:rPr>
            <w:color w:val="0774B7"/>
          </w:rPr>
          <w:t>2 </w:t>
        </w:r>
      </w:hyperlink>
      <w:r>
        <w:rPr/>
        <w:t>shows the CAN frame format. It consists of seven fields: Start of Frame</w:t>
      </w:r>
      <w:r>
        <w:rPr>
          <w:spacing w:val="1"/>
        </w:rPr>
        <w:t> </w:t>
      </w:r>
      <w:r>
        <w:rPr/>
        <w:t>(SOF),</w:t>
      </w:r>
      <w:r>
        <w:rPr>
          <w:spacing w:val="1"/>
        </w:rPr>
        <w:t> </w:t>
      </w:r>
      <w:r>
        <w:rPr/>
        <w:t>arbitration,</w:t>
      </w:r>
      <w:r>
        <w:rPr>
          <w:spacing w:val="1"/>
        </w:rPr>
        <w:t> </w:t>
      </w:r>
      <w:r>
        <w:rPr/>
        <w:t>control,</w:t>
      </w:r>
      <w:r>
        <w:rPr>
          <w:spacing w:val="1"/>
        </w:rPr>
        <w:t> </w:t>
      </w:r>
      <w:r>
        <w:rPr/>
        <w:t>data,</w:t>
      </w:r>
      <w:r>
        <w:rPr>
          <w:spacing w:val="1"/>
        </w:rPr>
        <w:t> </w:t>
      </w:r>
      <w:r>
        <w:rPr/>
        <w:t>Cyclical</w:t>
      </w:r>
      <w:r>
        <w:rPr>
          <w:spacing w:val="1"/>
        </w:rPr>
        <w:t> </w:t>
      </w:r>
      <w:r>
        <w:rPr/>
        <w:t>Redundancy</w:t>
      </w:r>
      <w:r>
        <w:rPr>
          <w:spacing w:val="1"/>
        </w:rPr>
        <w:t> </w:t>
      </w:r>
      <w:r>
        <w:rPr/>
        <w:t>Check</w:t>
      </w:r>
      <w:r>
        <w:rPr>
          <w:spacing w:val="44"/>
        </w:rPr>
        <w:t> </w:t>
      </w:r>
      <w:r>
        <w:rPr/>
        <w:t>(CRC),</w:t>
      </w:r>
      <w:r>
        <w:rPr>
          <w:spacing w:val="44"/>
        </w:rPr>
        <w:t> </w:t>
      </w:r>
      <w:r>
        <w:rPr/>
        <w:t>Acknowledge</w:t>
      </w:r>
      <w:r>
        <w:rPr>
          <w:spacing w:val="44"/>
        </w:rPr>
        <w:t> </w:t>
      </w:r>
      <w:r>
        <w:rPr/>
        <w:t>(ACK),</w:t>
      </w:r>
      <w:r>
        <w:rPr>
          <w:spacing w:val="-42"/>
        </w:rPr>
        <w:t> </w:t>
      </w:r>
      <w:r>
        <w:rPr/>
        <w:t>and</w:t>
      </w:r>
      <w:r>
        <w:rPr>
          <w:spacing w:val="5"/>
        </w:rPr>
        <w:t> </w:t>
      </w:r>
      <w:r>
        <w:rPr/>
        <w:t>End</w:t>
      </w:r>
      <w:r>
        <w:rPr>
          <w:spacing w:val="6"/>
        </w:rPr>
        <w:t> </w:t>
      </w:r>
      <w:r>
        <w:rPr/>
        <w:t>of</w:t>
      </w:r>
      <w:r>
        <w:rPr>
          <w:spacing w:val="6"/>
        </w:rPr>
        <w:t> </w:t>
      </w:r>
      <w:r>
        <w:rPr/>
        <w:t>Frame</w:t>
      </w:r>
      <w:r>
        <w:rPr>
          <w:spacing w:val="5"/>
        </w:rPr>
        <w:t> </w:t>
      </w:r>
      <w:r>
        <w:rPr/>
        <w:t>(EOF).</w:t>
      </w:r>
    </w:p>
    <w:p>
      <w:pPr>
        <w:pStyle w:val="BodyText"/>
        <w:spacing w:before="2"/>
        <w:rPr>
          <w:sz w:val="23"/>
        </w:rPr>
      </w:pPr>
      <w:r>
        <w:rPr/>
        <w:drawing>
          <wp:anchor distT="0" distB="0" distL="0" distR="0" allowOverlap="1" layoutInCell="1" locked="0" behindDoc="0" simplePos="0" relativeHeight="25">
            <wp:simplePos x="0" y="0"/>
            <wp:positionH relativeFrom="page">
              <wp:posOffset>2157778</wp:posOffset>
            </wp:positionH>
            <wp:positionV relativeFrom="paragraph">
              <wp:posOffset>197465</wp:posOffset>
            </wp:positionV>
            <wp:extent cx="3264687" cy="935736"/>
            <wp:effectExtent l="0" t="0" r="0" b="0"/>
            <wp:wrapTopAndBottom/>
            <wp:docPr id="11" name="image12.jpeg"/>
            <wp:cNvGraphicFramePr>
              <a:graphicFrameLocks noChangeAspect="1"/>
            </wp:cNvGraphicFramePr>
            <a:graphic>
              <a:graphicData uri="http://schemas.openxmlformats.org/drawingml/2006/picture">
                <pic:pic>
                  <pic:nvPicPr>
                    <pic:cNvPr id="12" name="image12.jpeg"/>
                    <pic:cNvPicPr/>
                  </pic:nvPicPr>
                  <pic:blipFill>
                    <a:blip r:embed="rId25" cstate="print"/>
                    <a:stretch>
                      <a:fillRect/>
                    </a:stretch>
                  </pic:blipFill>
                  <pic:spPr>
                    <a:xfrm>
                      <a:off x="0" y="0"/>
                      <a:ext cx="3264687" cy="935736"/>
                    </a:xfrm>
                    <a:prstGeom prst="rect">
                      <a:avLst/>
                    </a:prstGeom>
                  </pic:spPr>
                </pic:pic>
              </a:graphicData>
            </a:graphic>
          </wp:anchor>
        </w:drawing>
      </w:r>
    </w:p>
    <w:p>
      <w:pPr>
        <w:spacing w:before="126"/>
        <w:ind w:left="2745" w:right="0" w:firstLine="0"/>
        <w:jc w:val="both"/>
        <w:rPr>
          <w:sz w:val="18"/>
        </w:rPr>
      </w:pPr>
      <w:bookmarkStart w:name="_bookmark4" w:id="11"/>
      <w:bookmarkEnd w:id="11"/>
      <w:r>
        <w:rPr/>
      </w:r>
      <w:r>
        <w:rPr>
          <w:rFonts w:ascii="Palatino Linotype"/>
          <w:b/>
          <w:sz w:val="18"/>
        </w:rPr>
        <w:t>Figure</w:t>
      </w:r>
      <w:r>
        <w:rPr>
          <w:rFonts w:ascii="Palatino Linotype"/>
          <w:b/>
          <w:spacing w:val="6"/>
          <w:sz w:val="18"/>
        </w:rPr>
        <w:t> </w:t>
      </w:r>
      <w:r>
        <w:rPr>
          <w:rFonts w:ascii="Palatino Linotype"/>
          <w:b/>
          <w:sz w:val="18"/>
        </w:rPr>
        <w:t>2.</w:t>
      </w:r>
      <w:r>
        <w:rPr>
          <w:rFonts w:ascii="Palatino Linotype"/>
          <w:b/>
          <w:spacing w:val="19"/>
          <w:sz w:val="18"/>
        </w:rPr>
        <w:t> </w:t>
      </w:r>
      <w:r>
        <w:rPr>
          <w:sz w:val="18"/>
        </w:rPr>
        <w:t>The</w:t>
      </w:r>
      <w:r>
        <w:rPr>
          <w:spacing w:val="13"/>
          <w:sz w:val="18"/>
        </w:rPr>
        <w:t> </w:t>
      </w:r>
      <w:r>
        <w:rPr>
          <w:sz w:val="18"/>
        </w:rPr>
        <w:t>controller</w:t>
      </w:r>
      <w:r>
        <w:rPr>
          <w:spacing w:val="12"/>
          <w:sz w:val="18"/>
        </w:rPr>
        <w:t> </w:t>
      </w:r>
      <w:r>
        <w:rPr>
          <w:sz w:val="18"/>
        </w:rPr>
        <w:t>area</w:t>
      </w:r>
      <w:r>
        <w:rPr>
          <w:spacing w:val="13"/>
          <w:sz w:val="18"/>
        </w:rPr>
        <w:t> </w:t>
      </w:r>
      <w:r>
        <w:rPr>
          <w:sz w:val="18"/>
        </w:rPr>
        <w:t>network</w:t>
      </w:r>
      <w:r>
        <w:rPr>
          <w:spacing w:val="13"/>
          <w:sz w:val="18"/>
        </w:rPr>
        <w:t> </w:t>
      </w:r>
      <w:r>
        <w:rPr>
          <w:sz w:val="18"/>
        </w:rPr>
        <w:t>(CAN)</w:t>
      </w:r>
      <w:r>
        <w:rPr>
          <w:spacing w:val="12"/>
          <w:sz w:val="18"/>
        </w:rPr>
        <w:t> </w:t>
      </w:r>
      <w:r>
        <w:rPr>
          <w:sz w:val="18"/>
        </w:rPr>
        <w:t>frame</w:t>
      </w:r>
      <w:r>
        <w:rPr>
          <w:spacing w:val="13"/>
          <w:sz w:val="18"/>
        </w:rPr>
        <w:t> </w:t>
      </w:r>
      <w:r>
        <w:rPr>
          <w:sz w:val="18"/>
        </w:rPr>
        <w:t>format</w:t>
      </w:r>
      <w:r>
        <w:rPr>
          <w:spacing w:val="12"/>
          <w:sz w:val="18"/>
        </w:rPr>
        <w:t> </w:t>
      </w:r>
      <w:r>
        <w:rPr>
          <w:sz w:val="18"/>
        </w:rPr>
        <w:t>(11-bit</w:t>
      </w:r>
      <w:r>
        <w:rPr>
          <w:spacing w:val="13"/>
          <w:sz w:val="18"/>
        </w:rPr>
        <w:t> </w:t>
      </w:r>
      <w:r>
        <w:rPr>
          <w:sz w:val="18"/>
        </w:rPr>
        <w:t>identifier).</w:t>
      </w:r>
    </w:p>
    <w:p>
      <w:pPr>
        <w:pStyle w:val="BodyText"/>
        <w:spacing w:before="5"/>
        <w:rPr>
          <w:sz w:val="17"/>
        </w:rPr>
      </w:pPr>
    </w:p>
    <w:p>
      <w:pPr>
        <w:pStyle w:val="BodyText"/>
        <w:spacing w:line="256" w:lineRule="auto"/>
        <w:ind w:left="2745" w:right="137" w:firstLine="425"/>
        <w:jc w:val="both"/>
      </w:pPr>
      <w:r>
        <w:rPr/>
        <w:t>CAN</w:t>
      </w:r>
      <w:r>
        <w:rPr>
          <w:spacing w:val="1"/>
        </w:rPr>
        <w:t> </w:t>
      </w:r>
      <w:r>
        <w:rPr/>
        <w:t>has</w:t>
      </w:r>
      <w:r>
        <w:rPr>
          <w:spacing w:val="1"/>
        </w:rPr>
        <w:t> </w:t>
      </w:r>
      <w:r>
        <w:rPr/>
        <w:t>four</w:t>
      </w:r>
      <w:r>
        <w:rPr>
          <w:spacing w:val="1"/>
        </w:rPr>
        <w:t> </w:t>
      </w:r>
      <w:r>
        <w:rPr/>
        <w:t>different</w:t>
      </w:r>
      <w:r>
        <w:rPr>
          <w:spacing w:val="1"/>
        </w:rPr>
        <w:t> </w:t>
      </w:r>
      <w:r>
        <w:rPr/>
        <w:t>frame</w:t>
      </w:r>
      <w:r>
        <w:rPr>
          <w:spacing w:val="1"/>
        </w:rPr>
        <w:t> </w:t>
      </w:r>
      <w:r>
        <w:rPr/>
        <w:t>types</w:t>
      </w:r>
      <w:r>
        <w:rPr>
          <w:spacing w:val="1"/>
        </w:rPr>
        <w:t> </w:t>
      </w:r>
      <w:r>
        <w:rPr/>
        <w:t>[</w:t>
      </w:r>
      <w:hyperlink w:history="true" w:anchor="_bookmark44">
        <w:r>
          <w:rPr>
            <w:color w:val="0774B7"/>
          </w:rPr>
          <w:t>15</w:t>
        </w:r>
      </w:hyperlink>
      <w:r>
        <w:rPr/>
        <w:t>,</w:t>
      </w:r>
      <w:hyperlink w:history="true" w:anchor="_bookmark45">
        <w:r>
          <w:rPr>
            <w:color w:val="0774B7"/>
          </w:rPr>
          <w:t>16</w:t>
        </w:r>
      </w:hyperlink>
      <w:r>
        <w:rPr/>
        <w:t>].</w:t>
      </w:r>
      <w:r>
        <w:rPr>
          <w:spacing w:val="1"/>
        </w:rPr>
        <w:t> </w:t>
      </w:r>
      <w:r>
        <w:rPr/>
        <w:t>They</w:t>
      </w:r>
      <w:r>
        <w:rPr>
          <w:spacing w:val="1"/>
        </w:rPr>
        <w:t> </w:t>
      </w:r>
      <w:r>
        <w:rPr/>
        <w:t>are</w:t>
      </w:r>
      <w:r>
        <w:rPr>
          <w:spacing w:val="1"/>
        </w:rPr>
        <w:t> </w:t>
      </w:r>
      <w:r>
        <w:rPr/>
        <w:t>the</w:t>
      </w:r>
      <w:r>
        <w:rPr>
          <w:spacing w:val="1"/>
        </w:rPr>
        <w:t> </w:t>
      </w:r>
      <w:r>
        <w:rPr/>
        <w:t>data</w:t>
      </w:r>
      <w:r>
        <w:rPr>
          <w:spacing w:val="44"/>
        </w:rPr>
        <w:t> </w:t>
      </w:r>
      <w:r>
        <w:rPr/>
        <w:t>frame,</w:t>
      </w:r>
      <w:r>
        <w:rPr>
          <w:spacing w:val="44"/>
        </w:rPr>
        <w:t> </w:t>
      </w:r>
      <w:r>
        <w:rPr/>
        <w:t>the</w:t>
      </w:r>
      <w:r>
        <w:rPr>
          <w:spacing w:val="44"/>
        </w:rPr>
        <w:t> </w:t>
      </w:r>
      <w:r>
        <w:rPr/>
        <w:t>remote</w:t>
      </w:r>
      <w:r>
        <w:rPr>
          <w:spacing w:val="-42"/>
        </w:rPr>
        <w:t> </w:t>
      </w:r>
      <w:r>
        <w:rPr/>
        <w:t>frame, the error frame, and the overload frame.</w:t>
      </w:r>
      <w:r>
        <w:rPr>
          <w:spacing w:val="1"/>
        </w:rPr>
        <w:t> </w:t>
      </w:r>
      <w:r>
        <w:rPr/>
        <w:t>The data frame is used for actual data</w:t>
      </w:r>
      <w:r>
        <w:rPr>
          <w:spacing w:val="1"/>
        </w:rPr>
        <w:t> </w:t>
      </w:r>
      <w:r>
        <w:rPr/>
        <w:t>transmission from a transmitter to other nodes (receivers). The remote frame is used by a</w:t>
      </w:r>
      <w:r>
        <w:rPr>
          <w:spacing w:val="1"/>
        </w:rPr>
        <w:t> </w:t>
      </w:r>
      <w:r>
        <w:rPr/>
        <w:t>node</w:t>
      </w:r>
      <w:r>
        <w:rPr>
          <w:spacing w:val="23"/>
        </w:rPr>
        <w:t> </w:t>
      </w:r>
      <w:r>
        <w:rPr/>
        <w:t>to</w:t>
      </w:r>
      <w:r>
        <w:rPr>
          <w:spacing w:val="23"/>
        </w:rPr>
        <w:t> </w:t>
      </w:r>
      <w:r>
        <w:rPr/>
        <w:t>request</w:t>
      </w:r>
      <w:r>
        <w:rPr>
          <w:spacing w:val="23"/>
        </w:rPr>
        <w:t> </w:t>
      </w:r>
      <w:r>
        <w:rPr/>
        <w:t>a</w:t>
      </w:r>
      <w:r>
        <w:rPr>
          <w:spacing w:val="23"/>
        </w:rPr>
        <w:t> </w:t>
      </w:r>
      <w:r>
        <w:rPr/>
        <w:t>certain</w:t>
      </w:r>
      <w:r>
        <w:rPr>
          <w:spacing w:val="23"/>
        </w:rPr>
        <w:t> </w:t>
      </w:r>
      <w:r>
        <w:rPr/>
        <w:t>message</w:t>
      </w:r>
      <w:r>
        <w:rPr>
          <w:spacing w:val="23"/>
        </w:rPr>
        <w:t> </w:t>
      </w:r>
      <w:r>
        <w:rPr/>
        <w:t>with</w:t>
      </w:r>
      <w:r>
        <w:rPr>
          <w:spacing w:val="23"/>
        </w:rPr>
        <w:t> </w:t>
      </w:r>
      <w:r>
        <w:rPr/>
        <w:t>a</w:t>
      </w:r>
      <w:r>
        <w:rPr>
          <w:spacing w:val="23"/>
        </w:rPr>
        <w:t> </w:t>
      </w:r>
      <w:r>
        <w:rPr/>
        <w:t>particular</w:t>
      </w:r>
      <w:r>
        <w:rPr>
          <w:spacing w:val="23"/>
        </w:rPr>
        <w:t> </w:t>
      </w:r>
      <w:r>
        <w:rPr/>
        <w:t>identifier.</w:t>
      </w:r>
      <w:r>
        <w:rPr>
          <w:spacing w:val="43"/>
        </w:rPr>
        <w:t> </w:t>
      </w:r>
      <w:r>
        <w:rPr/>
        <w:t>If</w:t>
      </w:r>
      <w:r>
        <w:rPr>
          <w:spacing w:val="23"/>
        </w:rPr>
        <w:t> </w:t>
      </w:r>
      <w:r>
        <w:rPr/>
        <w:t>any</w:t>
      </w:r>
      <w:r>
        <w:rPr>
          <w:spacing w:val="23"/>
        </w:rPr>
        <w:t> </w:t>
      </w:r>
      <w:r>
        <w:rPr/>
        <w:t>of</w:t>
      </w:r>
      <w:r>
        <w:rPr>
          <w:spacing w:val="23"/>
        </w:rPr>
        <w:t> </w:t>
      </w:r>
      <w:r>
        <w:rPr/>
        <w:t>the</w:t>
      </w:r>
      <w:r>
        <w:rPr>
          <w:spacing w:val="23"/>
        </w:rPr>
        <w:t> </w:t>
      </w:r>
      <w:r>
        <w:rPr/>
        <w:t>nodes</w:t>
      </w:r>
      <w:r>
        <w:rPr>
          <w:spacing w:val="23"/>
        </w:rPr>
        <w:t> </w:t>
      </w:r>
      <w:r>
        <w:rPr/>
        <w:t>on</w:t>
      </w:r>
      <w:r>
        <w:rPr>
          <w:spacing w:val="23"/>
        </w:rPr>
        <w:t> </w:t>
      </w:r>
      <w:r>
        <w:rPr/>
        <w:t>the</w:t>
      </w:r>
      <w:r>
        <w:rPr>
          <w:spacing w:val="-42"/>
        </w:rPr>
        <w:t> </w:t>
      </w:r>
      <w:r>
        <w:rPr/>
        <w:t>bus detect an error, that node will transmit an error frame. The overload frame is used to</w:t>
      </w:r>
      <w:r>
        <w:rPr>
          <w:spacing w:val="1"/>
        </w:rPr>
        <w:t> </w:t>
      </w:r>
      <w:r>
        <w:rPr/>
        <w:t>inject</w:t>
      </w:r>
      <w:r>
        <w:rPr>
          <w:spacing w:val="5"/>
        </w:rPr>
        <w:t> </w:t>
      </w:r>
      <w:r>
        <w:rPr/>
        <w:t>a</w:t>
      </w:r>
      <w:r>
        <w:rPr>
          <w:spacing w:val="6"/>
        </w:rPr>
        <w:t> </w:t>
      </w:r>
      <w:r>
        <w:rPr/>
        <w:t>delay</w:t>
      </w:r>
      <w:r>
        <w:rPr>
          <w:spacing w:val="6"/>
        </w:rPr>
        <w:t> </w:t>
      </w:r>
      <w:r>
        <w:rPr/>
        <w:t>between</w:t>
      </w:r>
      <w:r>
        <w:rPr>
          <w:spacing w:val="6"/>
        </w:rPr>
        <w:t> </w:t>
      </w:r>
      <w:r>
        <w:rPr/>
        <w:t>the</w:t>
      </w:r>
      <w:r>
        <w:rPr>
          <w:spacing w:val="6"/>
        </w:rPr>
        <w:t> </w:t>
      </w:r>
      <w:r>
        <w:rPr/>
        <w:t>data</w:t>
      </w:r>
      <w:r>
        <w:rPr>
          <w:spacing w:val="6"/>
        </w:rPr>
        <w:t> </w:t>
      </w:r>
      <w:r>
        <w:rPr/>
        <w:t>and</w:t>
      </w:r>
      <w:r>
        <w:rPr>
          <w:spacing w:val="6"/>
        </w:rPr>
        <w:t> </w:t>
      </w:r>
      <w:r>
        <w:rPr/>
        <w:t>remote</w:t>
      </w:r>
      <w:r>
        <w:rPr>
          <w:spacing w:val="6"/>
        </w:rPr>
        <w:t> </w:t>
      </w:r>
      <w:r>
        <w:rPr/>
        <w:t>frames.</w:t>
      </w:r>
    </w:p>
    <w:p>
      <w:pPr>
        <w:pStyle w:val="BodyText"/>
        <w:spacing w:before="198"/>
        <w:ind w:left="2745"/>
        <w:jc w:val="both"/>
      </w:pPr>
      <w:r>
        <w:rPr>
          <w:w w:val="105"/>
        </w:rPr>
        <w:t>CAN</w:t>
      </w:r>
      <w:r>
        <w:rPr>
          <w:spacing w:val="8"/>
          <w:w w:val="105"/>
        </w:rPr>
        <w:t> </w:t>
      </w:r>
      <w:r>
        <w:rPr>
          <w:w w:val="105"/>
        </w:rPr>
        <w:t>Bus</w:t>
      </w:r>
      <w:r>
        <w:rPr>
          <w:spacing w:val="9"/>
          <w:w w:val="105"/>
        </w:rPr>
        <w:t> </w:t>
      </w:r>
      <w:r>
        <w:rPr>
          <w:w w:val="105"/>
        </w:rPr>
        <w:t>Attack</w:t>
      </w:r>
      <w:r>
        <w:rPr>
          <w:spacing w:val="9"/>
          <w:w w:val="105"/>
        </w:rPr>
        <w:t> </w:t>
      </w:r>
      <w:r>
        <w:rPr>
          <w:w w:val="105"/>
        </w:rPr>
        <w:t>Interfaces</w:t>
      </w:r>
    </w:p>
    <w:p>
      <w:pPr>
        <w:pStyle w:val="BodyText"/>
        <w:spacing w:line="256" w:lineRule="auto" w:before="76"/>
        <w:ind w:left="2745" w:right="103" w:firstLine="425"/>
        <w:jc w:val="both"/>
      </w:pPr>
      <w:r>
        <w:rPr>
          <w:w w:val="105"/>
        </w:rPr>
        <w:t>The</w:t>
      </w:r>
      <w:r>
        <w:rPr>
          <w:spacing w:val="15"/>
          <w:w w:val="105"/>
        </w:rPr>
        <w:t> </w:t>
      </w:r>
      <w:r>
        <w:rPr>
          <w:w w:val="105"/>
        </w:rPr>
        <w:t>attack</w:t>
      </w:r>
      <w:r>
        <w:rPr>
          <w:spacing w:val="16"/>
          <w:w w:val="105"/>
        </w:rPr>
        <w:t> </w:t>
      </w:r>
      <w:r>
        <w:rPr>
          <w:w w:val="105"/>
        </w:rPr>
        <w:t>surface</w:t>
      </w:r>
      <w:r>
        <w:rPr>
          <w:spacing w:val="15"/>
          <w:w w:val="105"/>
        </w:rPr>
        <w:t> </w:t>
      </w:r>
      <w:r>
        <w:rPr>
          <w:w w:val="105"/>
        </w:rPr>
        <w:t>in</w:t>
      </w:r>
      <w:r>
        <w:rPr>
          <w:spacing w:val="16"/>
          <w:w w:val="105"/>
        </w:rPr>
        <w:t> </w:t>
      </w:r>
      <w:r>
        <w:rPr>
          <w:w w:val="105"/>
        </w:rPr>
        <w:t>the</w:t>
      </w:r>
      <w:r>
        <w:rPr>
          <w:spacing w:val="15"/>
          <w:w w:val="105"/>
        </w:rPr>
        <w:t> </w:t>
      </w:r>
      <w:r>
        <w:rPr>
          <w:w w:val="105"/>
        </w:rPr>
        <w:t>connected</w:t>
      </w:r>
      <w:r>
        <w:rPr>
          <w:spacing w:val="16"/>
          <w:w w:val="105"/>
        </w:rPr>
        <w:t> </w:t>
      </w:r>
      <w:r>
        <w:rPr>
          <w:w w:val="105"/>
        </w:rPr>
        <w:t>car</w:t>
      </w:r>
      <w:r>
        <w:rPr>
          <w:spacing w:val="15"/>
          <w:w w:val="105"/>
        </w:rPr>
        <w:t> </w:t>
      </w:r>
      <w:r>
        <w:rPr>
          <w:w w:val="105"/>
        </w:rPr>
        <w:t>environment</w:t>
      </w:r>
      <w:r>
        <w:rPr>
          <w:spacing w:val="15"/>
          <w:w w:val="105"/>
        </w:rPr>
        <w:t> </w:t>
      </w:r>
      <w:r>
        <w:rPr>
          <w:w w:val="105"/>
        </w:rPr>
        <w:t>was</w:t>
      </w:r>
      <w:r>
        <w:rPr>
          <w:spacing w:val="15"/>
          <w:w w:val="105"/>
        </w:rPr>
        <w:t> </w:t>
      </w:r>
      <w:r>
        <w:rPr>
          <w:w w:val="105"/>
        </w:rPr>
        <w:t>demonstrated</w:t>
      </w:r>
      <w:r>
        <w:rPr>
          <w:spacing w:val="16"/>
          <w:w w:val="105"/>
        </w:rPr>
        <w:t> </w:t>
      </w:r>
      <w:r>
        <w:rPr>
          <w:w w:val="105"/>
        </w:rPr>
        <w:t>by</w:t>
      </w:r>
      <w:r>
        <w:rPr>
          <w:spacing w:val="16"/>
          <w:w w:val="105"/>
        </w:rPr>
        <w:t> </w:t>
      </w:r>
      <w:r>
        <w:rPr>
          <w:w w:val="105"/>
        </w:rPr>
        <w:t>Aliwa</w:t>
      </w:r>
      <w:r>
        <w:rPr>
          <w:spacing w:val="-44"/>
          <w:w w:val="105"/>
        </w:rPr>
        <w:t> </w:t>
      </w:r>
      <w:r>
        <w:rPr/>
        <w:t>et al. [</w:t>
      </w:r>
      <w:hyperlink w:history="true" w:anchor="_bookmark46">
        <w:r>
          <w:rPr>
            <w:color w:val="0774B7"/>
          </w:rPr>
          <w:t>17</w:t>
        </w:r>
      </w:hyperlink>
      <w:r>
        <w:rPr/>
        <w:t>]. It consists of telematics units, infotainment systems, the OBD-II port, and sensors.</w:t>
      </w:r>
      <w:r>
        <w:rPr>
          <w:spacing w:val="-42"/>
        </w:rPr>
        <w:t> </w:t>
      </w:r>
      <w:r>
        <w:rPr>
          <w:w w:val="105"/>
        </w:rPr>
        <w:t>Figure</w:t>
      </w:r>
      <w:r>
        <w:rPr>
          <w:spacing w:val="7"/>
          <w:w w:val="105"/>
        </w:rPr>
        <w:t> </w:t>
      </w:r>
      <w:hyperlink w:history="true" w:anchor="_bookmark5">
        <w:r>
          <w:rPr>
            <w:color w:val="0774B7"/>
            <w:w w:val="105"/>
          </w:rPr>
          <w:t>3</w:t>
        </w:r>
        <w:r>
          <w:rPr>
            <w:color w:val="0774B7"/>
            <w:spacing w:val="7"/>
            <w:w w:val="105"/>
          </w:rPr>
          <w:t> </w:t>
        </w:r>
      </w:hyperlink>
      <w:r>
        <w:rPr>
          <w:w w:val="105"/>
        </w:rPr>
        <w:t>illustrates</w:t>
      </w:r>
      <w:r>
        <w:rPr>
          <w:spacing w:val="7"/>
          <w:w w:val="105"/>
        </w:rPr>
        <w:t> </w:t>
      </w:r>
      <w:r>
        <w:rPr>
          <w:w w:val="105"/>
        </w:rPr>
        <w:t>the</w:t>
      </w:r>
      <w:r>
        <w:rPr>
          <w:spacing w:val="8"/>
          <w:w w:val="105"/>
        </w:rPr>
        <w:t> </w:t>
      </w:r>
      <w:r>
        <w:rPr>
          <w:w w:val="105"/>
        </w:rPr>
        <w:t>CAN</w:t>
      </w:r>
      <w:r>
        <w:rPr>
          <w:spacing w:val="7"/>
          <w:w w:val="105"/>
        </w:rPr>
        <w:t> </w:t>
      </w:r>
      <w:r>
        <w:rPr>
          <w:w w:val="105"/>
        </w:rPr>
        <w:t>bus</w:t>
      </w:r>
      <w:r>
        <w:rPr>
          <w:spacing w:val="7"/>
          <w:w w:val="105"/>
        </w:rPr>
        <w:t> </w:t>
      </w:r>
      <w:r>
        <w:rPr>
          <w:w w:val="105"/>
        </w:rPr>
        <w:t>attack</w:t>
      </w:r>
      <w:r>
        <w:rPr>
          <w:spacing w:val="8"/>
          <w:w w:val="105"/>
        </w:rPr>
        <w:t> </w:t>
      </w:r>
      <w:r>
        <w:rPr>
          <w:w w:val="105"/>
        </w:rPr>
        <w:t>surfaces.</w:t>
      </w:r>
      <w:r>
        <w:rPr>
          <w:spacing w:val="29"/>
          <w:w w:val="105"/>
        </w:rPr>
        <w:t> </w:t>
      </w:r>
      <w:r>
        <w:rPr>
          <w:w w:val="105"/>
        </w:rPr>
        <w:t>The</w:t>
      </w:r>
      <w:r>
        <w:rPr>
          <w:spacing w:val="8"/>
          <w:w w:val="105"/>
        </w:rPr>
        <w:t> </w:t>
      </w:r>
      <w:r>
        <w:rPr>
          <w:w w:val="105"/>
        </w:rPr>
        <w:t>attacker</w:t>
      </w:r>
      <w:r>
        <w:rPr>
          <w:spacing w:val="7"/>
          <w:w w:val="105"/>
        </w:rPr>
        <w:t> </w:t>
      </w:r>
      <w:r>
        <w:rPr>
          <w:w w:val="105"/>
        </w:rPr>
        <w:t>may</w:t>
      </w:r>
      <w:r>
        <w:rPr>
          <w:spacing w:val="7"/>
          <w:w w:val="105"/>
        </w:rPr>
        <w:t> </w:t>
      </w:r>
      <w:r>
        <w:rPr>
          <w:w w:val="105"/>
        </w:rPr>
        <w:t>inject</w:t>
      </w:r>
      <w:r>
        <w:rPr>
          <w:spacing w:val="7"/>
          <w:w w:val="105"/>
        </w:rPr>
        <w:t> </w:t>
      </w:r>
      <w:r>
        <w:rPr>
          <w:w w:val="105"/>
        </w:rPr>
        <w:t>messages</w:t>
      </w:r>
      <w:r>
        <w:rPr>
          <w:spacing w:val="8"/>
          <w:w w:val="105"/>
        </w:rPr>
        <w:t> </w:t>
      </w:r>
      <w:r>
        <w:rPr>
          <w:w w:val="105"/>
        </w:rPr>
        <w:t>into</w:t>
      </w:r>
    </w:p>
    <w:p>
      <w:pPr>
        <w:spacing w:after="0" w:line="256" w:lineRule="auto"/>
        <w:jc w:val="both"/>
        <w:sectPr>
          <w:pgSz w:w="11910" w:h="16840"/>
          <w:pgMar w:header="1042" w:footer="0" w:top="1340" w:bottom="280" w:left="600" w:right="580"/>
        </w:sectPr>
      </w:pPr>
    </w:p>
    <w:p>
      <w:pPr>
        <w:pStyle w:val="BodyText"/>
      </w:pPr>
    </w:p>
    <w:p>
      <w:pPr>
        <w:pStyle w:val="BodyText"/>
      </w:pPr>
    </w:p>
    <w:p>
      <w:pPr>
        <w:pStyle w:val="BodyText"/>
        <w:spacing w:line="256" w:lineRule="auto" w:before="98"/>
        <w:ind w:left="2745"/>
      </w:pPr>
      <w:r>
        <w:rPr/>
        <w:t>the</w:t>
      </w:r>
      <w:r>
        <w:rPr>
          <w:spacing w:val="15"/>
        </w:rPr>
        <w:t> </w:t>
      </w:r>
      <w:r>
        <w:rPr/>
        <w:t>network</w:t>
      </w:r>
      <w:r>
        <w:rPr>
          <w:spacing w:val="16"/>
        </w:rPr>
        <w:t> </w:t>
      </w:r>
      <w:r>
        <w:rPr/>
        <w:t>through</w:t>
      </w:r>
      <w:r>
        <w:rPr>
          <w:spacing w:val="16"/>
        </w:rPr>
        <w:t> </w:t>
      </w:r>
      <w:r>
        <w:rPr/>
        <w:t>a</w:t>
      </w:r>
      <w:r>
        <w:rPr>
          <w:spacing w:val="16"/>
        </w:rPr>
        <w:t> </w:t>
      </w:r>
      <w:r>
        <w:rPr/>
        <w:t>direct</w:t>
      </w:r>
      <w:r>
        <w:rPr>
          <w:spacing w:val="16"/>
        </w:rPr>
        <w:t> </w:t>
      </w:r>
      <w:r>
        <w:rPr/>
        <w:t>connection,</w:t>
      </w:r>
      <w:r>
        <w:rPr>
          <w:spacing w:val="16"/>
        </w:rPr>
        <w:t> </w:t>
      </w:r>
      <w:r>
        <w:rPr/>
        <w:t>like</w:t>
      </w:r>
      <w:r>
        <w:rPr>
          <w:spacing w:val="16"/>
        </w:rPr>
        <w:t> </w:t>
      </w:r>
      <w:r>
        <w:rPr/>
        <w:t>an</w:t>
      </w:r>
      <w:r>
        <w:rPr>
          <w:spacing w:val="16"/>
        </w:rPr>
        <w:t> </w:t>
      </w:r>
      <w:r>
        <w:rPr/>
        <w:t>OBD-II</w:t>
      </w:r>
      <w:r>
        <w:rPr>
          <w:spacing w:val="16"/>
        </w:rPr>
        <w:t> </w:t>
      </w:r>
      <w:r>
        <w:rPr/>
        <w:t>connection,</w:t>
      </w:r>
      <w:r>
        <w:rPr>
          <w:spacing w:val="16"/>
        </w:rPr>
        <w:t> </w:t>
      </w:r>
      <w:r>
        <w:rPr/>
        <w:t>or</w:t>
      </w:r>
      <w:r>
        <w:rPr>
          <w:spacing w:val="16"/>
        </w:rPr>
        <w:t> </w:t>
      </w:r>
      <w:r>
        <w:rPr/>
        <w:t>wirelessly</w:t>
      </w:r>
      <w:r>
        <w:rPr>
          <w:spacing w:val="16"/>
        </w:rPr>
        <w:t> </w:t>
      </w:r>
      <w:r>
        <w:rPr/>
        <w:t>through</w:t>
      </w:r>
      <w:r>
        <w:rPr>
          <w:spacing w:val="-41"/>
        </w:rPr>
        <w:t> </w:t>
      </w:r>
      <w:r>
        <w:rPr/>
        <w:t>telematics</w:t>
      </w:r>
      <w:r>
        <w:rPr>
          <w:spacing w:val="5"/>
        </w:rPr>
        <w:t> </w:t>
      </w:r>
      <w:r>
        <w:rPr/>
        <w:t>or</w:t>
      </w:r>
      <w:r>
        <w:rPr>
          <w:spacing w:val="6"/>
        </w:rPr>
        <w:t> </w:t>
      </w:r>
      <w:r>
        <w:rPr/>
        <w:t>infotainment</w:t>
      </w:r>
      <w:r>
        <w:rPr>
          <w:spacing w:val="5"/>
        </w:rPr>
        <w:t> </w:t>
      </w:r>
      <w:r>
        <w:rPr/>
        <w:t>systems.</w:t>
      </w:r>
    </w:p>
    <w:p>
      <w:pPr>
        <w:pStyle w:val="BodyText"/>
        <w:rPr>
          <w:sz w:val="24"/>
        </w:rPr>
      </w:pPr>
      <w:r>
        <w:rPr/>
        <w:drawing>
          <wp:anchor distT="0" distB="0" distL="0" distR="0" allowOverlap="1" layoutInCell="1" locked="0" behindDoc="0" simplePos="0" relativeHeight="26">
            <wp:simplePos x="0" y="0"/>
            <wp:positionH relativeFrom="page">
              <wp:posOffset>2183684</wp:posOffset>
            </wp:positionH>
            <wp:positionV relativeFrom="paragraph">
              <wp:posOffset>203997</wp:posOffset>
            </wp:positionV>
            <wp:extent cx="3531022" cy="3892296"/>
            <wp:effectExtent l="0" t="0" r="0" b="0"/>
            <wp:wrapTopAndBottom/>
            <wp:docPr id="13" name="image13.jpeg"/>
            <wp:cNvGraphicFramePr>
              <a:graphicFrameLocks noChangeAspect="1"/>
            </wp:cNvGraphicFramePr>
            <a:graphic>
              <a:graphicData uri="http://schemas.openxmlformats.org/drawingml/2006/picture">
                <pic:pic>
                  <pic:nvPicPr>
                    <pic:cNvPr id="14" name="image13.jpeg"/>
                    <pic:cNvPicPr/>
                  </pic:nvPicPr>
                  <pic:blipFill>
                    <a:blip r:embed="rId26" cstate="print"/>
                    <a:stretch>
                      <a:fillRect/>
                    </a:stretch>
                  </pic:blipFill>
                  <pic:spPr>
                    <a:xfrm>
                      <a:off x="0" y="0"/>
                      <a:ext cx="3531022" cy="3892296"/>
                    </a:xfrm>
                    <a:prstGeom prst="rect">
                      <a:avLst/>
                    </a:prstGeom>
                  </pic:spPr>
                </pic:pic>
              </a:graphicData>
            </a:graphic>
          </wp:anchor>
        </w:drawing>
      </w:r>
    </w:p>
    <w:p>
      <w:pPr>
        <w:spacing w:before="110"/>
        <w:ind w:left="2745" w:right="0" w:firstLine="0"/>
        <w:jc w:val="left"/>
        <w:rPr>
          <w:sz w:val="18"/>
        </w:rPr>
      </w:pPr>
      <w:bookmarkStart w:name="_bookmark5" w:id="12"/>
      <w:bookmarkEnd w:id="12"/>
      <w:r>
        <w:rPr/>
      </w:r>
      <w:r>
        <w:rPr>
          <w:rFonts w:ascii="Palatino Linotype"/>
          <w:b/>
          <w:w w:val="105"/>
          <w:sz w:val="18"/>
        </w:rPr>
        <w:t>Figure</w:t>
      </w:r>
      <w:r>
        <w:rPr>
          <w:rFonts w:ascii="Palatino Linotype"/>
          <w:b/>
          <w:spacing w:val="-9"/>
          <w:w w:val="105"/>
          <w:sz w:val="18"/>
        </w:rPr>
        <w:t> </w:t>
      </w:r>
      <w:r>
        <w:rPr>
          <w:rFonts w:ascii="Palatino Linotype"/>
          <w:b/>
          <w:w w:val="105"/>
          <w:sz w:val="18"/>
        </w:rPr>
        <w:t>3.</w:t>
      </w:r>
      <w:r>
        <w:rPr>
          <w:rFonts w:ascii="Palatino Linotype"/>
          <w:b/>
          <w:spacing w:val="1"/>
          <w:w w:val="105"/>
          <w:sz w:val="18"/>
        </w:rPr>
        <w:t> </w:t>
      </w:r>
      <w:r>
        <w:rPr>
          <w:w w:val="105"/>
          <w:sz w:val="18"/>
        </w:rPr>
        <w:t>CAN</w:t>
      </w:r>
      <w:r>
        <w:rPr>
          <w:spacing w:val="-2"/>
          <w:w w:val="105"/>
          <w:sz w:val="18"/>
        </w:rPr>
        <w:t> </w:t>
      </w:r>
      <w:r>
        <w:rPr>
          <w:w w:val="105"/>
          <w:sz w:val="18"/>
        </w:rPr>
        <w:t>bus</w:t>
      </w:r>
      <w:r>
        <w:rPr>
          <w:spacing w:val="-2"/>
          <w:w w:val="105"/>
          <w:sz w:val="18"/>
        </w:rPr>
        <w:t> </w:t>
      </w:r>
      <w:r>
        <w:rPr>
          <w:w w:val="105"/>
          <w:sz w:val="18"/>
        </w:rPr>
        <w:t>attack</w:t>
      </w:r>
      <w:r>
        <w:rPr>
          <w:spacing w:val="-3"/>
          <w:w w:val="105"/>
          <w:sz w:val="18"/>
        </w:rPr>
        <w:t> </w:t>
      </w:r>
      <w:r>
        <w:rPr>
          <w:w w:val="105"/>
          <w:sz w:val="18"/>
        </w:rPr>
        <w:t>interfaces.</w:t>
      </w:r>
    </w:p>
    <w:p>
      <w:pPr>
        <w:pStyle w:val="ListParagraph"/>
        <w:numPr>
          <w:ilvl w:val="1"/>
          <w:numId w:val="1"/>
        </w:numPr>
        <w:tabs>
          <w:tab w:pos="3106" w:val="left" w:leader="none"/>
        </w:tabs>
        <w:spacing w:line="240" w:lineRule="auto" w:before="102" w:after="0"/>
        <w:ind w:left="3105" w:right="0" w:hanging="361"/>
        <w:jc w:val="left"/>
        <w:rPr>
          <w:rFonts w:ascii="Palatino Linotype"/>
          <w:i/>
          <w:sz w:val="20"/>
        </w:rPr>
      </w:pPr>
      <w:bookmarkStart w:name="Automotive Ethernet Protocol " w:id="13"/>
      <w:bookmarkEnd w:id="13"/>
      <w:r>
        <w:rPr/>
      </w:r>
      <w:bookmarkStart w:name="Automotive Ethernet Protocol " w:id="14"/>
      <w:bookmarkEnd w:id="14"/>
      <w:r>
        <w:rPr>
          <w:rFonts w:ascii="Palatino Linotype"/>
          <w:i/>
          <w:sz w:val="20"/>
        </w:rPr>
        <w:t>Automotive</w:t>
      </w:r>
      <w:r>
        <w:rPr>
          <w:rFonts w:ascii="Palatino Linotype"/>
          <w:i/>
          <w:spacing w:val="-8"/>
          <w:sz w:val="20"/>
        </w:rPr>
        <w:t> </w:t>
      </w:r>
      <w:r>
        <w:rPr>
          <w:rFonts w:ascii="Palatino Linotype"/>
          <w:i/>
          <w:sz w:val="20"/>
        </w:rPr>
        <w:t>Ethernet</w:t>
      </w:r>
      <w:r>
        <w:rPr>
          <w:rFonts w:ascii="Palatino Linotype"/>
          <w:i/>
          <w:spacing w:val="-7"/>
          <w:sz w:val="20"/>
        </w:rPr>
        <w:t> </w:t>
      </w:r>
      <w:r>
        <w:rPr>
          <w:rFonts w:ascii="Palatino Linotype"/>
          <w:i/>
          <w:sz w:val="20"/>
        </w:rPr>
        <w:t>Protocol</w:t>
      </w:r>
    </w:p>
    <w:p>
      <w:pPr>
        <w:pStyle w:val="BodyText"/>
        <w:spacing w:line="256" w:lineRule="auto" w:before="61"/>
        <w:ind w:left="2735" w:right="103" w:firstLine="435"/>
        <w:jc w:val="both"/>
      </w:pPr>
      <w:r>
        <w:rPr/>
        <w:t>The high-bandwidth requirements of modern vehicle applications motivated the intro-</w:t>
      </w:r>
      <w:r>
        <w:rPr>
          <w:spacing w:val="1"/>
        </w:rPr>
        <w:t> </w:t>
      </w:r>
      <w:r>
        <w:rPr/>
        <w:t>duction of automotive Ethernet (AE) as an essential component of in-vehicle networks [</w:t>
      </w:r>
      <w:hyperlink w:history="true" w:anchor="_bookmark47">
        <w:r>
          <w:rPr>
            <w:color w:val="0774B7"/>
          </w:rPr>
          <w:t>18</w:t>
        </w:r>
      </w:hyperlink>
      <w:r>
        <w:rPr/>
        <w:t>].</w:t>
      </w:r>
      <w:r>
        <w:rPr>
          <w:spacing w:val="1"/>
        </w:rPr>
        <w:t> </w:t>
      </w:r>
      <w:r>
        <w:rPr>
          <w:w w:val="105"/>
        </w:rPr>
        <w:t>Automotive Ethernet is going to be the future in-vehicle network protocol that satisfies</w:t>
      </w:r>
      <w:r>
        <w:rPr>
          <w:spacing w:val="1"/>
          <w:w w:val="105"/>
        </w:rPr>
        <w:t> </w:t>
      </w:r>
      <w:r>
        <w:rPr/>
        <w:t>the bandwidth requirements for multimedia applications, autonomous driving, and safety</w:t>
      </w:r>
      <w:r>
        <w:rPr>
          <w:spacing w:val="1"/>
        </w:rPr>
        <w:t> </w:t>
      </w:r>
      <w:r>
        <w:rPr/>
        <w:t>applications, such as the advanced driver-assistance system (ADAS) [</w:t>
      </w:r>
      <w:hyperlink w:history="true" w:anchor="_bookmark39">
        <w:r>
          <w:rPr>
            <w:color w:val="0774B7"/>
          </w:rPr>
          <w:t>10</w:t>
        </w:r>
      </w:hyperlink>
      <w:r>
        <w:rPr/>
        <w:t>,</w:t>
      </w:r>
      <w:hyperlink w:history="true" w:anchor="_bookmark48">
        <w:r>
          <w:rPr>
            <w:color w:val="0774B7"/>
          </w:rPr>
          <w:t>19</w:t>
        </w:r>
      </w:hyperlink>
      <w:r>
        <w:rPr/>
        <w:t>]. Other features</w:t>
      </w:r>
      <w:r>
        <w:rPr>
          <w:spacing w:val="1"/>
        </w:rPr>
        <w:t> </w:t>
      </w:r>
      <w:r>
        <w:rPr/>
        <w:t>of this protocol include efficient communication, lower latency, scalability, reduced wiring</w:t>
      </w:r>
      <w:r>
        <w:rPr>
          <w:spacing w:val="1"/>
        </w:rPr>
        <w:t> </w:t>
      </w:r>
      <w:r>
        <w:rPr>
          <w:w w:val="105"/>
        </w:rPr>
        <w:t>harness,</w:t>
      </w:r>
      <w:r>
        <w:rPr>
          <w:spacing w:val="-11"/>
          <w:w w:val="105"/>
        </w:rPr>
        <w:t> </w:t>
      </w:r>
      <w:r>
        <w:rPr>
          <w:w w:val="105"/>
        </w:rPr>
        <w:t>and</w:t>
      </w:r>
      <w:r>
        <w:rPr>
          <w:spacing w:val="-10"/>
          <w:w w:val="105"/>
        </w:rPr>
        <w:t> </w:t>
      </w:r>
      <w:r>
        <w:rPr>
          <w:w w:val="105"/>
        </w:rPr>
        <w:t>low</w:t>
      </w:r>
      <w:r>
        <w:rPr>
          <w:spacing w:val="-10"/>
          <w:w w:val="105"/>
        </w:rPr>
        <w:t> </w:t>
      </w:r>
      <w:r>
        <w:rPr>
          <w:w w:val="105"/>
        </w:rPr>
        <w:t>cost.</w:t>
      </w:r>
      <w:r>
        <w:rPr>
          <w:spacing w:val="-2"/>
          <w:w w:val="105"/>
        </w:rPr>
        <w:t> </w:t>
      </w:r>
      <w:r>
        <w:rPr>
          <w:w w:val="105"/>
        </w:rPr>
        <w:t>The</w:t>
      </w:r>
      <w:r>
        <w:rPr>
          <w:spacing w:val="-10"/>
          <w:w w:val="105"/>
        </w:rPr>
        <w:t> </w:t>
      </w:r>
      <w:r>
        <w:rPr>
          <w:w w:val="105"/>
        </w:rPr>
        <w:t>various</w:t>
      </w:r>
      <w:r>
        <w:rPr>
          <w:spacing w:val="-11"/>
          <w:w w:val="105"/>
        </w:rPr>
        <w:t> </w:t>
      </w:r>
      <w:r>
        <w:rPr>
          <w:w w:val="105"/>
        </w:rPr>
        <w:t>protocols</w:t>
      </w:r>
      <w:r>
        <w:rPr>
          <w:spacing w:val="-10"/>
          <w:w w:val="105"/>
        </w:rPr>
        <w:t> </w:t>
      </w:r>
      <w:r>
        <w:rPr>
          <w:w w:val="105"/>
        </w:rPr>
        <w:t>used</w:t>
      </w:r>
      <w:r>
        <w:rPr>
          <w:spacing w:val="-10"/>
          <w:w w:val="105"/>
        </w:rPr>
        <w:t> </w:t>
      </w:r>
      <w:r>
        <w:rPr>
          <w:w w:val="105"/>
        </w:rPr>
        <w:t>for</w:t>
      </w:r>
      <w:r>
        <w:rPr>
          <w:spacing w:val="-10"/>
          <w:w w:val="105"/>
        </w:rPr>
        <w:t> </w:t>
      </w:r>
      <w:r>
        <w:rPr>
          <w:w w:val="105"/>
        </w:rPr>
        <w:t>AE</w:t>
      </w:r>
      <w:r>
        <w:rPr>
          <w:spacing w:val="-11"/>
          <w:w w:val="105"/>
        </w:rPr>
        <w:t> </w:t>
      </w:r>
      <w:r>
        <w:rPr>
          <w:w w:val="105"/>
        </w:rPr>
        <w:t>are</w:t>
      </w:r>
      <w:r>
        <w:rPr>
          <w:spacing w:val="-10"/>
          <w:w w:val="105"/>
        </w:rPr>
        <w:t> </w:t>
      </w:r>
      <w:r>
        <w:rPr>
          <w:w w:val="105"/>
        </w:rPr>
        <w:t>100-Base-TX,</w:t>
      </w:r>
      <w:r>
        <w:rPr>
          <w:spacing w:val="-10"/>
          <w:w w:val="105"/>
        </w:rPr>
        <w:t> </w:t>
      </w:r>
      <w:r>
        <w:rPr>
          <w:w w:val="105"/>
        </w:rPr>
        <w:t>BroadR-Reach</w:t>
      </w:r>
      <w:r>
        <w:rPr>
          <w:spacing w:val="-44"/>
          <w:w w:val="105"/>
        </w:rPr>
        <w:t> </w:t>
      </w:r>
      <w:r>
        <w:rPr>
          <w:spacing w:val="-1"/>
          <w:w w:val="105"/>
        </w:rPr>
        <w:t>(100Base-T1),</w:t>
      </w:r>
      <w:r>
        <w:rPr>
          <w:spacing w:val="-8"/>
          <w:w w:val="105"/>
        </w:rPr>
        <w:t> </w:t>
      </w:r>
      <w:r>
        <w:rPr>
          <w:spacing w:val="-1"/>
          <w:w w:val="105"/>
        </w:rPr>
        <w:t>Audio</w:t>
      </w:r>
      <w:r>
        <w:rPr>
          <w:spacing w:val="-8"/>
          <w:w w:val="105"/>
        </w:rPr>
        <w:t> </w:t>
      </w:r>
      <w:r>
        <w:rPr>
          <w:spacing w:val="-1"/>
          <w:w w:val="105"/>
        </w:rPr>
        <w:t>Video</w:t>
      </w:r>
      <w:r>
        <w:rPr>
          <w:spacing w:val="-8"/>
          <w:w w:val="105"/>
        </w:rPr>
        <w:t> </w:t>
      </w:r>
      <w:r>
        <w:rPr>
          <w:spacing w:val="-1"/>
          <w:w w:val="105"/>
        </w:rPr>
        <w:t>Bridge-Time-Sensitive</w:t>
      </w:r>
      <w:r>
        <w:rPr>
          <w:spacing w:val="-9"/>
          <w:w w:val="105"/>
        </w:rPr>
        <w:t> </w:t>
      </w:r>
      <w:r>
        <w:rPr>
          <w:w w:val="105"/>
        </w:rPr>
        <w:t>Network</w:t>
      </w:r>
      <w:r>
        <w:rPr>
          <w:spacing w:val="-9"/>
          <w:w w:val="105"/>
        </w:rPr>
        <w:t> </w:t>
      </w:r>
      <w:r>
        <w:rPr>
          <w:w w:val="105"/>
        </w:rPr>
        <w:t>(AVB/TSN),</w:t>
      </w:r>
      <w:r>
        <w:rPr>
          <w:spacing w:val="-8"/>
          <w:w w:val="105"/>
        </w:rPr>
        <w:t> </w:t>
      </w:r>
      <w:r>
        <w:rPr>
          <w:w w:val="105"/>
        </w:rPr>
        <w:t>Diagnostics</w:t>
      </w:r>
      <w:r>
        <w:rPr>
          <w:spacing w:val="-8"/>
          <w:w w:val="105"/>
        </w:rPr>
        <w:t> </w:t>
      </w:r>
      <w:r>
        <w:rPr>
          <w:w w:val="105"/>
        </w:rPr>
        <w:t>over</w:t>
      </w:r>
      <w:r>
        <w:rPr>
          <w:spacing w:val="-44"/>
          <w:w w:val="105"/>
        </w:rPr>
        <w:t> </w:t>
      </w:r>
      <w:r>
        <w:rPr/>
        <w:t>Internet Protocol (DoIP), and Scalable Service-Oriented Middleware over Internet Protocol</w:t>
      </w:r>
      <w:r>
        <w:rPr>
          <w:spacing w:val="1"/>
        </w:rPr>
        <w:t> </w:t>
      </w:r>
      <w:r>
        <w:rPr>
          <w:w w:val="105"/>
        </w:rPr>
        <w:t>(SOME/IP), etc. [</w:t>
      </w:r>
      <w:hyperlink w:history="true" w:anchor="_bookmark49">
        <w:r>
          <w:rPr>
            <w:color w:val="0774B7"/>
            <w:w w:val="105"/>
          </w:rPr>
          <w:t>20</w:t>
        </w:r>
      </w:hyperlink>
      <w:r>
        <w:rPr>
          <w:w w:val="105"/>
        </w:rPr>
        <w:t>].</w:t>
      </w:r>
      <w:r>
        <w:rPr>
          <w:spacing w:val="1"/>
          <w:w w:val="105"/>
        </w:rPr>
        <w:t> </w:t>
      </w:r>
      <w:r>
        <w:rPr>
          <w:w w:val="105"/>
        </w:rPr>
        <w:t>100Base-T1 is an AE standard that provides bandwidth of up to</w:t>
      </w:r>
      <w:r>
        <w:rPr>
          <w:spacing w:val="1"/>
          <w:w w:val="105"/>
        </w:rPr>
        <w:t> </w:t>
      </w:r>
      <w:r>
        <w:rPr/>
        <w:t>100 Mbps over a single unshielded twisted-pair cable [</w:t>
      </w:r>
      <w:hyperlink w:history="true" w:anchor="_bookmark48">
        <w:r>
          <w:rPr>
            <w:color w:val="0774B7"/>
          </w:rPr>
          <w:t>19</w:t>
        </w:r>
      </w:hyperlink>
      <w:r>
        <w:rPr/>
        <w:t>]. 1000Base-T1 is in development</w:t>
      </w:r>
      <w:r>
        <w:rPr>
          <w:spacing w:val="1"/>
        </w:rPr>
        <w:t> </w:t>
      </w:r>
      <w:r>
        <w:rPr>
          <w:w w:val="105"/>
        </w:rPr>
        <w:t>and will support data rates of up to 1000 Mbps [</w:t>
      </w:r>
      <w:hyperlink w:history="true" w:anchor="_bookmark50">
        <w:r>
          <w:rPr>
            <w:color w:val="0774B7"/>
            <w:w w:val="105"/>
          </w:rPr>
          <w:t>21</w:t>
        </w:r>
      </w:hyperlink>
      <w:r>
        <w:rPr>
          <w:w w:val="105"/>
        </w:rPr>
        <w:t>]. Once a vehicle is on the market, the</w:t>
      </w:r>
      <w:r>
        <w:rPr>
          <w:spacing w:val="-44"/>
          <w:w w:val="105"/>
        </w:rPr>
        <w:t> </w:t>
      </w:r>
      <w:r>
        <w:rPr>
          <w:w w:val="105"/>
        </w:rPr>
        <w:t>in-vehicle network protocols cannot be updated. Thus, the use of protocols and specifi-</w:t>
      </w:r>
      <w:r>
        <w:rPr>
          <w:spacing w:val="1"/>
          <w:w w:val="105"/>
        </w:rPr>
        <w:t> </w:t>
      </w:r>
      <w:r>
        <w:rPr>
          <w:w w:val="105"/>
        </w:rPr>
        <w:t>cations should be handled mindfully during the design process. Since bus protocols are</w:t>
      </w:r>
      <w:r>
        <w:rPr>
          <w:spacing w:val="1"/>
          <w:w w:val="105"/>
        </w:rPr>
        <w:t> </w:t>
      </w:r>
      <w:r>
        <w:rPr>
          <w:spacing w:val="-1"/>
          <w:w w:val="105"/>
        </w:rPr>
        <w:t>insecure,</w:t>
      </w:r>
      <w:r>
        <w:rPr>
          <w:spacing w:val="-10"/>
          <w:w w:val="105"/>
        </w:rPr>
        <w:t> </w:t>
      </w:r>
      <w:r>
        <w:rPr>
          <w:spacing w:val="-1"/>
          <w:w w:val="105"/>
        </w:rPr>
        <w:t>this</w:t>
      </w:r>
      <w:r>
        <w:rPr>
          <w:spacing w:val="-10"/>
          <w:w w:val="105"/>
        </w:rPr>
        <w:t> </w:t>
      </w:r>
      <w:r>
        <w:rPr>
          <w:spacing w:val="-1"/>
          <w:w w:val="105"/>
        </w:rPr>
        <w:t>emerging</w:t>
      </w:r>
      <w:r>
        <w:rPr>
          <w:spacing w:val="-9"/>
          <w:w w:val="105"/>
        </w:rPr>
        <w:t> </w:t>
      </w:r>
      <w:r>
        <w:rPr>
          <w:spacing w:val="-1"/>
          <w:w w:val="105"/>
        </w:rPr>
        <w:t>technology</w:t>
      </w:r>
      <w:r>
        <w:rPr>
          <w:spacing w:val="-10"/>
          <w:w w:val="105"/>
        </w:rPr>
        <w:t> </w:t>
      </w:r>
      <w:r>
        <w:rPr>
          <w:w w:val="105"/>
        </w:rPr>
        <w:t>has</w:t>
      </w:r>
      <w:r>
        <w:rPr>
          <w:spacing w:val="-10"/>
          <w:w w:val="105"/>
        </w:rPr>
        <w:t> </w:t>
      </w:r>
      <w:r>
        <w:rPr>
          <w:w w:val="105"/>
        </w:rPr>
        <w:t>room</w:t>
      </w:r>
      <w:r>
        <w:rPr>
          <w:spacing w:val="-10"/>
          <w:w w:val="105"/>
        </w:rPr>
        <w:t> </w:t>
      </w:r>
      <w:r>
        <w:rPr>
          <w:w w:val="105"/>
        </w:rPr>
        <w:t>for</w:t>
      </w:r>
      <w:r>
        <w:rPr>
          <w:spacing w:val="-10"/>
          <w:w w:val="105"/>
        </w:rPr>
        <w:t> </w:t>
      </w:r>
      <w:r>
        <w:rPr>
          <w:w w:val="105"/>
        </w:rPr>
        <w:t>enhanced</w:t>
      </w:r>
      <w:r>
        <w:rPr>
          <w:spacing w:val="-9"/>
          <w:w w:val="105"/>
        </w:rPr>
        <w:t> </w:t>
      </w:r>
      <w:r>
        <w:rPr>
          <w:w w:val="105"/>
        </w:rPr>
        <w:t>security</w:t>
      </w:r>
      <w:r>
        <w:rPr>
          <w:spacing w:val="-9"/>
          <w:w w:val="105"/>
        </w:rPr>
        <w:t> </w:t>
      </w:r>
      <w:r>
        <w:rPr>
          <w:w w:val="105"/>
        </w:rPr>
        <w:t>features.</w:t>
      </w:r>
      <w:r>
        <w:rPr>
          <w:spacing w:val="-1"/>
          <w:w w:val="105"/>
        </w:rPr>
        <w:t> </w:t>
      </w:r>
      <w:r>
        <w:rPr>
          <w:w w:val="105"/>
        </w:rPr>
        <w:t>The</w:t>
      </w:r>
      <w:r>
        <w:rPr>
          <w:spacing w:val="-10"/>
          <w:w w:val="105"/>
        </w:rPr>
        <w:t> </w:t>
      </w:r>
      <w:r>
        <w:rPr>
          <w:w w:val="105"/>
        </w:rPr>
        <w:t>security</w:t>
      </w:r>
      <w:r>
        <w:rPr>
          <w:spacing w:val="-44"/>
          <w:w w:val="105"/>
        </w:rPr>
        <w:t> </w:t>
      </w:r>
      <w:r>
        <w:rPr>
          <w:w w:val="105"/>
        </w:rPr>
        <w:t>features that have to be implemented in AE networks are access control to the network,</w:t>
      </w:r>
      <w:r>
        <w:rPr>
          <w:spacing w:val="1"/>
          <w:w w:val="105"/>
        </w:rPr>
        <w:t> </w:t>
      </w:r>
      <w:r>
        <w:rPr>
          <w:w w:val="105"/>
        </w:rPr>
        <w:t>secure</w:t>
      </w:r>
      <w:r>
        <w:rPr>
          <w:spacing w:val="-7"/>
          <w:w w:val="105"/>
        </w:rPr>
        <w:t> </w:t>
      </w:r>
      <w:r>
        <w:rPr>
          <w:w w:val="105"/>
        </w:rPr>
        <w:t>on-board</w:t>
      </w:r>
      <w:r>
        <w:rPr>
          <w:spacing w:val="-7"/>
          <w:w w:val="105"/>
        </w:rPr>
        <w:t> </w:t>
      </w:r>
      <w:r>
        <w:rPr>
          <w:w w:val="105"/>
        </w:rPr>
        <w:t>communication,</w:t>
      </w:r>
      <w:r>
        <w:rPr>
          <w:spacing w:val="-6"/>
          <w:w w:val="105"/>
        </w:rPr>
        <w:t> </w:t>
      </w:r>
      <w:r>
        <w:rPr>
          <w:w w:val="105"/>
        </w:rPr>
        <w:t>a</w:t>
      </w:r>
      <w:r>
        <w:rPr>
          <w:spacing w:val="-8"/>
          <w:w w:val="105"/>
        </w:rPr>
        <w:t> </w:t>
      </w:r>
      <w:r>
        <w:rPr>
          <w:w w:val="105"/>
        </w:rPr>
        <w:t>data</w:t>
      </w:r>
      <w:r>
        <w:rPr>
          <w:spacing w:val="-7"/>
          <w:w w:val="105"/>
        </w:rPr>
        <w:t> </w:t>
      </w:r>
      <w:r>
        <w:rPr>
          <w:w w:val="105"/>
        </w:rPr>
        <w:t>access</w:t>
      </w:r>
      <w:r>
        <w:rPr>
          <w:spacing w:val="-6"/>
          <w:w w:val="105"/>
        </w:rPr>
        <w:t> </w:t>
      </w:r>
      <w:r>
        <w:rPr>
          <w:w w:val="105"/>
        </w:rPr>
        <w:t>policy,</w:t>
      </w:r>
      <w:r>
        <w:rPr>
          <w:spacing w:val="-7"/>
          <w:w w:val="105"/>
        </w:rPr>
        <w:t> </w:t>
      </w:r>
      <w:r>
        <w:rPr>
          <w:w w:val="105"/>
        </w:rPr>
        <w:t>anomaly</w:t>
      </w:r>
      <w:r>
        <w:rPr>
          <w:spacing w:val="-6"/>
          <w:w w:val="105"/>
        </w:rPr>
        <w:t> </w:t>
      </w:r>
      <w:r>
        <w:rPr>
          <w:w w:val="105"/>
        </w:rPr>
        <w:t>detection</w:t>
      </w:r>
      <w:r>
        <w:rPr>
          <w:spacing w:val="-8"/>
          <w:w w:val="105"/>
        </w:rPr>
        <w:t> </w:t>
      </w:r>
      <w:r>
        <w:rPr>
          <w:w w:val="105"/>
        </w:rPr>
        <w:t>and</w:t>
      </w:r>
      <w:r>
        <w:rPr>
          <w:spacing w:val="-7"/>
          <w:w w:val="105"/>
        </w:rPr>
        <w:t> </w:t>
      </w:r>
      <w:r>
        <w:rPr>
          <w:w w:val="105"/>
        </w:rPr>
        <w:t>prevention</w:t>
      </w:r>
      <w:r>
        <w:rPr>
          <w:spacing w:val="-43"/>
          <w:w w:val="105"/>
        </w:rPr>
        <w:t> </w:t>
      </w:r>
      <w:r>
        <w:rPr>
          <w:w w:val="105"/>
        </w:rPr>
        <w:t>mechanisms, etc. [</w:t>
      </w:r>
      <w:hyperlink w:history="true" w:anchor="_bookmark39">
        <w:r>
          <w:rPr>
            <w:color w:val="0774B7"/>
            <w:w w:val="105"/>
          </w:rPr>
          <w:t>10</w:t>
        </w:r>
      </w:hyperlink>
      <w:r>
        <w:rPr>
          <w:w w:val="105"/>
        </w:rPr>
        <w:t>]. There is no authentication mechanism to enforce access control</w:t>
      </w:r>
      <w:r>
        <w:rPr>
          <w:spacing w:val="1"/>
          <w:w w:val="105"/>
        </w:rPr>
        <w:t> </w:t>
      </w:r>
      <w:r>
        <w:rPr>
          <w:w w:val="105"/>
        </w:rPr>
        <w:t>against unknown devices in AE networks to protect the various software and hardware</w:t>
      </w:r>
      <w:r>
        <w:rPr>
          <w:spacing w:val="1"/>
          <w:w w:val="105"/>
        </w:rPr>
        <w:t> </w:t>
      </w:r>
      <w:r>
        <w:rPr>
          <w:w w:val="105"/>
        </w:rPr>
        <w:t>components,</w:t>
      </w:r>
      <w:r>
        <w:rPr>
          <w:spacing w:val="-8"/>
          <w:w w:val="105"/>
        </w:rPr>
        <w:t> </w:t>
      </w:r>
      <w:r>
        <w:rPr>
          <w:w w:val="105"/>
        </w:rPr>
        <w:t>such</w:t>
      </w:r>
      <w:r>
        <w:rPr>
          <w:spacing w:val="-8"/>
          <w:w w:val="105"/>
        </w:rPr>
        <w:t> </w:t>
      </w:r>
      <w:r>
        <w:rPr>
          <w:w w:val="105"/>
        </w:rPr>
        <w:t>as</w:t>
      </w:r>
      <w:r>
        <w:rPr>
          <w:spacing w:val="-8"/>
          <w:w w:val="105"/>
        </w:rPr>
        <w:t> </w:t>
      </w:r>
      <w:r>
        <w:rPr>
          <w:w w:val="105"/>
        </w:rPr>
        <w:t>the</w:t>
      </w:r>
      <w:r>
        <w:rPr>
          <w:spacing w:val="-8"/>
          <w:w w:val="105"/>
        </w:rPr>
        <w:t> </w:t>
      </w:r>
      <w:r>
        <w:rPr>
          <w:w w:val="105"/>
        </w:rPr>
        <w:t>operating</w:t>
      </w:r>
      <w:r>
        <w:rPr>
          <w:spacing w:val="-8"/>
          <w:w w:val="105"/>
        </w:rPr>
        <w:t> </w:t>
      </w:r>
      <w:r>
        <w:rPr>
          <w:w w:val="105"/>
        </w:rPr>
        <w:t>system,</w:t>
      </w:r>
      <w:r>
        <w:rPr>
          <w:spacing w:val="-8"/>
          <w:w w:val="105"/>
        </w:rPr>
        <w:t> </w:t>
      </w:r>
      <w:r>
        <w:rPr>
          <w:w w:val="105"/>
        </w:rPr>
        <w:t>drivers,</w:t>
      </w:r>
      <w:r>
        <w:rPr>
          <w:spacing w:val="-8"/>
          <w:w w:val="105"/>
        </w:rPr>
        <w:t> </w:t>
      </w:r>
      <w:r>
        <w:rPr>
          <w:w w:val="105"/>
        </w:rPr>
        <w:t>IP</w:t>
      </w:r>
      <w:r>
        <w:rPr>
          <w:spacing w:val="-8"/>
          <w:w w:val="105"/>
        </w:rPr>
        <w:t> </w:t>
      </w:r>
      <w:r>
        <w:rPr>
          <w:w w:val="105"/>
        </w:rPr>
        <w:t>stack,</w:t>
      </w:r>
      <w:r>
        <w:rPr>
          <w:spacing w:val="-8"/>
          <w:w w:val="105"/>
        </w:rPr>
        <w:t> </w:t>
      </w:r>
      <w:r>
        <w:rPr>
          <w:w w:val="105"/>
        </w:rPr>
        <w:t>Ethernet</w:t>
      </w:r>
      <w:r>
        <w:rPr>
          <w:spacing w:val="-8"/>
          <w:w w:val="105"/>
        </w:rPr>
        <w:t> </w:t>
      </w:r>
      <w:r>
        <w:rPr>
          <w:w w:val="105"/>
        </w:rPr>
        <w:t>interfaces,</w:t>
      </w:r>
      <w:r>
        <w:rPr>
          <w:spacing w:val="-8"/>
          <w:w w:val="105"/>
        </w:rPr>
        <w:t> </w:t>
      </w:r>
      <w:r>
        <w:rPr>
          <w:w w:val="105"/>
        </w:rPr>
        <w:t>the</w:t>
      </w:r>
      <w:r>
        <w:rPr>
          <w:spacing w:val="-8"/>
          <w:w w:val="105"/>
        </w:rPr>
        <w:t> </w:t>
      </w:r>
      <w:r>
        <w:rPr>
          <w:w w:val="105"/>
        </w:rPr>
        <w:t>CPU,</w:t>
      </w:r>
      <w:r>
        <w:rPr>
          <w:spacing w:val="-44"/>
          <w:w w:val="105"/>
        </w:rPr>
        <w:t> </w:t>
      </w:r>
      <w:r>
        <w:rPr>
          <w:w w:val="105"/>
        </w:rPr>
        <w:t>etc.</w:t>
      </w:r>
      <w:r>
        <w:rPr>
          <w:spacing w:val="-6"/>
          <w:w w:val="105"/>
        </w:rPr>
        <w:t> </w:t>
      </w:r>
      <w:r>
        <w:rPr>
          <w:w w:val="105"/>
        </w:rPr>
        <w:t>[</w:t>
      </w:r>
      <w:hyperlink w:history="true" w:anchor="_bookmark50">
        <w:r>
          <w:rPr>
            <w:color w:val="0774B7"/>
            <w:w w:val="105"/>
          </w:rPr>
          <w:t>21</w:t>
        </w:r>
      </w:hyperlink>
      <w:r>
        <w:rPr>
          <w:w w:val="105"/>
        </w:rPr>
        <w:t>].</w:t>
      </w:r>
      <w:r>
        <w:rPr>
          <w:spacing w:val="5"/>
          <w:w w:val="105"/>
        </w:rPr>
        <w:t> </w:t>
      </w:r>
      <w:r>
        <w:rPr>
          <w:w w:val="105"/>
        </w:rPr>
        <w:t>There</w:t>
      </w:r>
      <w:r>
        <w:rPr>
          <w:spacing w:val="-5"/>
          <w:w w:val="105"/>
        </w:rPr>
        <w:t> </w:t>
      </w:r>
      <w:r>
        <w:rPr>
          <w:w w:val="105"/>
        </w:rPr>
        <w:t>is</w:t>
      </w:r>
      <w:r>
        <w:rPr>
          <w:spacing w:val="-5"/>
          <w:w w:val="105"/>
        </w:rPr>
        <w:t> </w:t>
      </w:r>
      <w:r>
        <w:rPr>
          <w:w w:val="105"/>
        </w:rPr>
        <w:t>a</w:t>
      </w:r>
      <w:r>
        <w:rPr>
          <w:spacing w:val="-5"/>
          <w:w w:val="105"/>
        </w:rPr>
        <w:t> </w:t>
      </w:r>
      <w:r>
        <w:rPr>
          <w:w w:val="105"/>
        </w:rPr>
        <w:t>need</w:t>
      </w:r>
      <w:r>
        <w:rPr>
          <w:spacing w:val="-5"/>
          <w:w w:val="105"/>
        </w:rPr>
        <w:t> </w:t>
      </w:r>
      <w:r>
        <w:rPr>
          <w:w w:val="105"/>
        </w:rPr>
        <w:t>for</w:t>
      </w:r>
      <w:r>
        <w:rPr>
          <w:spacing w:val="-6"/>
          <w:w w:val="105"/>
        </w:rPr>
        <w:t> </w:t>
      </w:r>
      <w:r>
        <w:rPr>
          <w:w w:val="105"/>
        </w:rPr>
        <w:t>trust</w:t>
      </w:r>
      <w:r>
        <w:rPr>
          <w:spacing w:val="-5"/>
          <w:w w:val="105"/>
        </w:rPr>
        <w:t> </w:t>
      </w:r>
      <w:r>
        <w:rPr>
          <w:w w:val="105"/>
        </w:rPr>
        <w:t>among</w:t>
      </w:r>
      <w:r>
        <w:rPr>
          <w:spacing w:val="-5"/>
          <w:w w:val="105"/>
        </w:rPr>
        <w:t> </w:t>
      </w:r>
      <w:r>
        <w:rPr>
          <w:w w:val="105"/>
        </w:rPr>
        <w:t>devices</w:t>
      </w:r>
      <w:r>
        <w:rPr>
          <w:spacing w:val="-5"/>
          <w:w w:val="105"/>
        </w:rPr>
        <w:t> </w:t>
      </w:r>
      <w:r>
        <w:rPr>
          <w:w w:val="105"/>
        </w:rPr>
        <w:t>participating</w:t>
      </w:r>
      <w:r>
        <w:rPr>
          <w:spacing w:val="-5"/>
          <w:w w:val="105"/>
        </w:rPr>
        <w:t> </w:t>
      </w:r>
      <w:r>
        <w:rPr>
          <w:w w:val="105"/>
        </w:rPr>
        <w:t>in</w:t>
      </w:r>
      <w:r>
        <w:rPr>
          <w:spacing w:val="-5"/>
          <w:w w:val="105"/>
        </w:rPr>
        <w:t> </w:t>
      </w:r>
      <w:r>
        <w:rPr>
          <w:w w:val="105"/>
        </w:rPr>
        <w:t>the</w:t>
      </w:r>
      <w:r>
        <w:rPr>
          <w:spacing w:val="-6"/>
          <w:w w:val="105"/>
        </w:rPr>
        <w:t> </w:t>
      </w:r>
      <w:r>
        <w:rPr>
          <w:w w:val="105"/>
        </w:rPr>
        <w:t>network,</w:t>
      </w:r>
      <w:r>
        <w:rPr>
          <w:spacing w:val="-5"/>
          <w:w w:val="105"/>
        </w:rPr>
        <w:t> </w:t>
      </w:r>
      <w:r>
        <w:rPr>
          <w:w w:val="105"/>
        </w:rPr>
        <w:t>which</w:t>
      </w:r>
      <w:r>
        <w:rPr>
          <w:spacing w:val="-5"/>
          <w:w w:val="105"/>
        </w:rPr>
        <w:t> </w:t>
      </w:r>
      <w:r>
        <w:rPr>
          <w:w w:val="105"/>
        </w:rPr>
        <w:t>can</w:t>
      </w:r>
      <w:r>
        <w:rPr>
          <w:spacing w:val="1"/>
          <w:w w:val="105"/>
        </w:rPr>
        <w:t> </w:t>
      </w:r>
      <w:r>
        <w:rPr>
          <w:w w:val="105"/>
        </w:rPr>
        <w:t>be guaranteed through authentication mechanisms, as in IEEE 802.1x. The topology for</w:t>
      </w:r>
      <w:r>
        <w:rPr>
          <w:spacing w:val="1"/>
          <w:w w:val="105"/>
        </w:rPr>
        <w:t> </w:t>
      </w:r>
      <w:r>
        <w:rPr/>
        <w:t>in-vehicle network communication is a hierarchical structure where various protocols are</w:t>
      </w:r>
      <w:r>
        <w:rPr>
          <w:spacing w:val="1"/>
        </w:rPr>
        <w:t> </w:t>
      </w:r>
      <w:r>
        <w:rPr/>
        <w:t>connected</w:t>
      </w:r>
      <w:r>
        <w:rPr>
          <w:spacing w:val="14"/>
        </w:rPr>
        <w:t> </w:t>
      </w:r>
      <w:r>
        <w:rPr/>
        <w:t>to</w:t>
      </w:r>
      <w:r>
        <w:rPr>
          <w:spacing w:val="13"/>
        </w:rPr>
        <w:t> </w:t>
      </w:r>
      <w:r>
        <w:rPr/>
        <w:t>a</w:t>
      </w:r>
      <w:r>
        <w:rPr>
          <w:spacing w:val="15"/>
        </w:rPr>
        <w:t> </w:t>
      </w:r>
      <w:r>
        <w:rPr/>
        <w:t>central</w:t>
      </w:r>
      <w:r>
        <w:rPr>
          <w:spacing w:val="14"/>
        </w:rPr>
        <w:t> </w:t>
      </w:r>
      <w:r>
        <w:rPr/>
        <w:t>gateway</w:t>
      </w:r>
      <w:r>
        <w:rPr>
          <w:spacing w:val="15"/>
        </w:rPr>
        <w:t> </w:t>
      </w:r>
      <w:r>
        <w:rPr/>
        <w:t>[</w:t>
      </w:r>
      <w:hyperlink w:history="true" w:anchor="_bookmark50">
        <w:r>
          <w:rPr>
            <w:color w:val="0774B7"/>
          </w:rPr>
          <w:t>21</w:t>
        </w:r>
      </w:hyperlink>
      <w:r>
        <w:rPr/>
        <w:t>].</w:t>
      </w:r>
      <w:r>
        <w:rPr>
          <w:spacing w:val="28"/>
        </w:rPr>
        <w:t> </w:t>
      </w:r>
      <w:r>
        <w:rPr/>
        <w:t>However,</w:t>
      </w:r>
      <w:r>
        <w:rPr>
          <w:spacing w:val="15"/>
        </w:rPr>
        <w:t> </w:t>
      </w:r>
      <w:r>
        <w:rPr/>
        <w:t>this</w:t>
      </w:r>
      <w:r>
        <w:rPr>
          <w:spacing w:val="13"/>
        </w:rPr>
        <w:t> </w:t>
      </w:r>
      <w:r>
        <w:rPr/>
        <w:t>topology</w:t>
      </w:r>
      <w:r>
        <w:rPr>
          <w:spacing w:val="15"/>
        </w:rPr>
        <w:t> </w:t>
      </w:r>
      <w:r>
        <w:rPr/>
        <w:t>is</w:t>
      </w:r>
      <w:r>
        <w:rPr>
          <w:spacing w:val="14"/>
        </w:rPr>
        <w:t> </w:t>
      </w:r>
      <w:r>
        <w:rPr/>
        <w:t>neither</w:t>
      </w:r>
      <w:r>
        <w:rPr>
          <w:spacing w:val="14"/>
        </w:rPr>
        <w:t> </w:t>
      </w:r>
      <w:r>
        <w:rPr/>
        <w:t>dynamic</w:t>
      </w:r>
      <w:r>
        <w:rPr>
          <w:spacing w:val="14"/>
        </w:rPr>
        <w:t> </w:t>
      </w:r>
      <w:r>
        <w:rPr/>
        <w:t>nor</w:t>
      </w:r>
      <w:r>
        <w:rPr>
          <w:spacing w:val="15"/>
        </w:rPr>
        <w:t> </w:t>
      </w:r>
      <w:r>
        <w:rPr/>
        <w:t>exten-</w:t>
      </w:r>
    </w:p>
    <w:p>
      <w:pPr>
        <w:spacing w:after="0" w:line="256" w:lineRule="auto"/>
        <w:jc w:val="both"/>
        <w:sectPr>
          <w:pgSz w:w="11910" w:h="16840"/>
          <w:pgMar w:header="1042" w:footer="0" w:top="1340" w:bottom="280" w:left="600" w:right="580"/>
        </w:sectPr>
      </w:pPr>
    </w:p>
    <w:p>
      <w:pPr>
        <w:pStyle w:val="BodyText"/>
      </w:pPr>
    </w:p>
    <w:p>
      <w:pPr>
        <w:pStyle w:val="BodyText"/>
      </w:pPr>
    </w:p>
    <w:p>
      <w:pPr>
        <w:pStyle w:val="BodyText"/>
        <w:spacing w:line="256" w:lineRule="auto" w:before="98"/>
        <w:ind w:left="2736" w:right="104" w:firstLine="8"/>
        <w:jc w:val="both"/>
      </w:pPr>
      <w:r>
        <w:rPr/>
        <w:t>sible. If a hacker gets access to one port of the in-vehicle network, there is a chance he/she</w:t>
      </w:r>
      <w:r>
        <w:rPr>
          <w:spacing w:val="1"/>
        </w:rPr>
        <w:t> </w:t>
      </w:r>
      <w:r>
        <w:rPr/>
        <w:t>will also get access to other parts of the network that are connected through gateways. Elec-</w:t>
      </w:r>
      <w:r>
        <w:rPr>
          <w:spacing w:val="1"/>
        </w:rPr>
        <w:t> </w:t>
      </w:r>
      <w:r>
        <w:rPr/>
        <w:t>tric Vehicles (EVs) are connected to the outside world through V2X communications, which</w:t>
      </w:r>
      <w:r>
        <w:rPr>
          <w:spacing w:val="1"/>
        </w:rPr>
        <w:t> </w:t>
      </w:r>
      <w:r>
        <w:rPr>
          <w:w w:val="105"/>
        </w:rPr>
        <w:t>uses</w:t>
      </w:r>
      <w:r>
        <w:rPr>
          <w:spacing w:val="-5"/>
          <w:w w:val="105"/>
        </w:rPr>
        <w:t> </w:t>
      </w:r>
      <w:r>
        <w:rPr>
          <w:w w:val="105"/>
        </w:rPr>
        <w:t>Ethernet</w:t>
      </w:r>
      <w:r>
        <w:rPr>
          <w:spacing w:val="-4"/>
          <w:w w:val="105"/>
        </w:rPr>
        <w:t> </w:t>
      </w:r>
      <w:r>
        <w:rPr>
          <w:w w:val="105"/>
        </w:rPr>
        <w:t>as</w:t>
      </w:r>
      <w:r>
        <w:rPr>
          <w:spacing w:val="-5"/>
          <w:w w:val="105"/>
        </w:rPr>
        <w:t> </w:t>
      </w:r>
      <w:r>
        <w:rPr>
          <w:w w:val="105"/>
        </w:rPr>
        <w:t>a</w:t>
      </w:r>
      <w:r>
        <w:rPr>
          <w:spacing w:val="-4"/>
          <w:w w:val="105"/>
        </w:rPr>
        <w:t> </w:t>
      </w:r>
      <w:r>
        <w:rPr>
          <w:w w:val="105"/>
        </w:rPr>
        <w:t>backbone</w:t>
      </w:r>
      <w:r>
        <w:rPr>
          <w:spacing w:val="-5"/>
          <w:w w:val="105"/>
        </w:rPr>
        <w:t> </w:t>
      </w:r>
      <w:r>
        <w:rPr>
          <w:w w:val="105"/>
        </w:rPr>
        <w:t>[</w:t>
      </w:r>
      <w:hyperlink w:history="true" w:anchor="_bookmark51">
        <w:r>
          <w:rPr>
            <w:color w:val="0774B7"/>
            <w:w w:val="105"/>
          </w:rPr>
          <w:t>22</w:t>
        </w:r>
      </w:hyperlink>
      <w:r>
        <w:rPr>
          <w:w w:val="105"/>
        </w:rPr>
        <w:t>],</w:t>
      </w:r>
      <w:r>
        <w:rPr>
          <w:spacing w:val="-4"/>
          <w:w w:val="105"/>
        </w:rPr>
        <w:t> </w:t>
      </w:r>
      <w:r>
        <w:rPr>
          <w:w w:val="105"/>
        </w:rPr>
        <w:t>e.g.,</w:t>
      </w:r>
      <w:r>
        <w:rPr>
          <w:spacing w:val="-5"/>
          <w:w w:val="105"/>
        </w:rPr>
        <w:t> </w:t>
      </w:r>
      <w:r>
        <w:rPr>
          <w:w w:val="105"/>
        </w:rPr>
        <w:t>the</w:t>
      </w:r>
      <w:r>
        <w:rPr>
          <w:spacing w:val="-4"/>
          <w:w w:val="105"/>
        </w:rPr>
        <w:t> </w:t>
      </w:r>
      <w:r>
        <w:rPr>
          <w:w w:val="105"/>
        </w:rPr>
        <w:t>communication</w:t>
      </w:r>
      <w:r>
        <w:rPr>
          <w:spacing w:val="-4"/>
          <w:w w:val="105"/>
        </w:rPr>
        <w:t> </w:t>
      </w:r>
      <w:r>
        <w:rPr>
          <w:w w:val="105"/>
        </w:rPr>
        <w:t>between</w:t>
      </w:r>
      <w:r>
        <w:rPr>
          <w:spacing w:val="-5"/>
          <w:w w:val="105"/>
        </w:rPr>
        <w:t> </w:t>
      </w:r>
      <w:r>
        <w:rPr>
          <w:w w:val="105"/>
        </w:rPr>
        <w:t>an</w:t>
      </w:r>
      <w:r>
        <w:rPr>
          <w:spacing w:val="-4"/>
          <w:w w:val="105"/>
        </w:rPr>
        <w:t> </w:t>
      </w:r>
      <w:r>
        <w:rPr>
          <w:w w:val="105"/>
        </w:rPr>
        <w:t>EV</w:t>
      </w:r>
      <w:r>
        <w:rPr>
          <w:spacing w:val="-5"/>
          <w:w w:val="105"/>
        </w:rPr>
        <w:t> </w:t>
      </w:r>
      <w:r>
        <w:rPr>
          <w:w w:val="105"/>
        </w:rPr>
        <w:t>and</w:t>
      </w:r>
      <w:r>
        <w:rPr>
          <w:spacing w:val="-4"/>
          <w:w w:val="105"/>
        </w:rPr>
        <w:t> </w:t>
      </w:r>
      <w:r>
        <w:rPr>
          <w:w w:val="105"/>
        </w:rPr>
        <w:t>a</w:t>
      </w:r>
      <w:r>
        <w:rPr>
          <w:spacing w:val="-5"/>
          <w:w w:val="105"/>
        </w:rPr>
        <w:t> </w:t>
      </w:r>
      <w:r>
        <w:rPr>
          <w:w w:val="105"/>
        </w:rPr>
        <w:t>charging</w:t>
      </w:r>
      <w:r>
        <w:rPr>
          <w:spacing w:val="1"/>
          <w:w w:val="105"/>
        </w:rPr>
        <w:t> </w:t>
      </w:r>
      <w:r>
        <w:rPr/>
        <w:t>station during negotiations for the charging service. There is an issue regarding the authen-</w:t>
      </w:r>
      <w:r>
        <w:rPr>
          <w:spacing w:val="1"/>
        </w:rPr>
        <w:t> </w:t>
      </w:r>
      <w:r>
        <w:rPr>
          <w:w w:val="105"/>
        </w:rPr>
        <w:t>ticity of the communicating bodies in vehicular networks. There should be a mechanism</w:t>
      </w:r>
      <w:r>
        <w:rPr>
          <w:spacing w:val="-44"/>
          <w:w w:val="105"/>
        </w:rPr>
        <w:t> </w:t>
      </w:r>
      <w:r>
        <w:rPr>
          <w:spacing w:val="-1"/>
          <w:w w:val="105"/>
        </w:rPr>
        <w:t>to</w:t>
      </w:r>
      <w:r>
        <w:rPr>
          <w:spacing w:val="-10"/>
          <w:w w:val="105"/>
        </w:rPr>
        <w:t> </w:t>
      </w:r>
      <w:r>
        <w:rPr>
          <w:spacing w:val="-1"/>
          <w:w w:val="105"/>
        </w:rPr>
        <w:t>evaluate</w:t>
      </w:r>
      <w:r>
        <w:rPr>
          <w:spacing w:val="-10"/>
          <w:w w:val="105"/>
        </w:rPr>
        <w:t> </w:t>
      </w:r>
      <w:r>
        <w:rPr>
          <w:spacing w:val="-1"/>
          <w:w w:val="105"/>
        </w:rPr>
        <w:t>authenticity</w:t>
      </w:r>
      <w:r>
        <w:rPr>
          <w:spacing w:val="-10"/>
          <w:w w:val="105"/>
        </w:rPr>
        <w:t> </w:t>
      </w:r>
      <w:r>
        <w:rPr>
          <w:w w:val="105"/>
        </w:rPr>
        <w:t>and</w:t>
      </w:r>
      <w:r>
        <w:rPr>
          <w:spacing w:val="-10"/>
          <w:w w:val="105"/>
        </w:rPr>
        <w:t> </w:t>
      </w:r>
      <w:r>
        <w:rPr>
          <w:w w:val="105"/>
        </w:rPr>
        <w:t>integrity,</w:t>
      </w:r>
      <w:r>
        <w:rPr>
          <w:spacing w:val="-10"/>
          <w:w w:val="105"/>
        </w:rPr>
        <w:t> </w:t>
      </w:r>
      <w:r>
        <w:rPr>
          <w:w w:val="105"/>
        </w:rPr>
        <w:t>and</w:t>
      </w:r>
      <w:r>
        <w:rPr>
          <w:spacing w:val="-10"/>
          <w:w w:val="105"/>
        </w:rPr>
        <w:t> </w:t>
      </w:r>
      <w:r>
        <w:rPr>
          <w:w w:val="105"/>
        </w:rPr>
        <w:t>protect</w:t>
      </w:r>
      <w:r>
        <w:rPr>
          <w:spacing w:val="-9"/>
          <w:w w:val="105"/>
        </w:rPr>
        <w:t> </w:t>
      </w:r>
      <w:r>
        <w:rPr>
          <w:w w:val="105"/>
        </w:rPr>
        <w:t>the</w:t>
      </w:r>
      <w:r>
        <w:rPr>
          <w:spacing w:val="-10"/>
          <w:w w:val="105"/>
        </w:rPr>
        <w:t> </w:t>
      </w:r>
      <w:r>
        <w:rPr>
          <w:w w:val="105"/>
        </w:rPr>
        <w:t>confidentiality</w:t>
      </w:r>
      <w:r>
        <w:rPr>
          <w:spacing w:val="-10"/>
          <w:w w:val="105"/>
        </w:rPr>
        <w:t> </w:t>
      </w:r>
      <w:r>
        <w:rPr>
          <w:w w:val="105"/>
        </w:rPr>
        <w:t>of</w:t>
      </w:r>
      <w:r>
        <w:rPr>
          <w:spacing w:val="-10"/>
          <w:w w:val="105"/>
        </w:rPr>
        <w:t> </w:t>
      </w:r>
      <w:r>
        <w:rPr>
          <w:w w:val="105"/>
        </w:rPr>
        <w:t>messages</w:t>
      </w:r>
      <w:r>
        <w:rPr>
          <w:spacing w:val="-10"/>
          <w:w w:val="105"/>
        </w:rPr>
        <w:t> </w:t>
      </w:r>
      <w:r>
        <w:rPr>
          <w:w w:val="105"/>
        </w:rPr>
        <w:t>flowing</w:t>
      </w:r>
      <w:r>
        <w:rPr>
          <w:spacing w:val="1"/>
          <w:w w:val="105"/>
        </w:rPr>
        <w:t> </w:t>
      </w:r>
      <w:r>
        <w:rPr>
          <w:w w:val="105"/>
        </w:rPr>
        <w:t>between in-vehicle networks and outside networks [</w:t>
      </w:r>
      <w:hyperlink w:history="true" w:anchor="_bookmark52">
        <w:r>
          <w:rPr>
            <w:color w:val="0774B7"/>
            <w:w w:val="105"/>
          </w:rPr>
          <w:t>23</w:t>
        </w:r>
      </w:hyperlink>
      <w:r>
        <w:rPr>
          <w:w w:val="105"/>
        </w:rPr>
        <w:t>]. The AUTOSAR consortium has</w:t>
      </w:r>
      <w:r>
        <w:rPr>
          <w:spacing w:val="1"/>
          <w:w w:val="105"/>
        </w:rPr>
        <w:t> </w:t>
      </w:r>
      <w:r>
        <w:rPr/>
        <w:t>not</w:t>
      </w:r>
      <w:r>
        <w:rPr>
          <w:spacing w:val="13"/>
        </w:rPr>
        <w:t> </w:t>
      </w:r>
      <w:r>
        <w:rPr/>
        <w:t>covered</w:t>
      </w:r>
      <w:r>
        <w:rPr>
          <w:spacing w:val="14"/>
        </w:rPr>
        <w:t> </w:t>
      </w:r>
      <w:r>
        <w:rPr/>
        <w:t>the</w:t>
      </w:r>
      <w:r>
        <w:rPr>
          <w:spacing w:val="14"/>
        </w:rPr>
        <w:t> </w:t>
      </w:r>
      <w:r>
        <w:rPr/>
        <w:t>issue</w:t>
      </w:r>
      <w:r>
        <w:rPr>
          <w:spacing w:val="14"/>
        </w:rPr>
        <w:t> </w:t>
      </w:r>
      <w:r>
        <w:rPr/>
        <w:t>of</w:t>
      </w:r>
      <w:r>
        <w:rPr>
          <w:spacing w:val="14"/>
        </w:rPr>
        <w:t> </w:t>
      </w:r>
      <w:r>
        <w:rPr/>
        <w:t>initializing</w:t>
      </w:r>
      <w:r>
        <w:rPr>
          <w:spacing w:val="13"/>
        </w:rPr>
        <w:t> </w:t>
      </w:r>
      <w:r>
        <w:rPr/>
        <w:t>pre-shared</w:t>
      </w:r>
      <w:r>
        <w:rPr>
          <w:spacing w:val="14"/>
        </w:rPr>
        <w:t> </w:t>
      </w:r>
      <w:r>
        <w:rPr/>
        <w:t>secret</w:t>
      </w:r>
      <w:r>
        <w:rPr>
          <w:spacing w:val="14"/>
        </w:rPr>
        <w:t> </w:t>
      </w:r>
      <w:r>
        <w:rPr/>
        <w:t>keys</w:t>
      </w:r>
      <w:r>
        <w:rPr>
          <w:spacing w:val="14"/>
        </w:rPr>
        <w:t> </w:t>
      </w:r>
      <w:r>
        <w:rPr/>
        <w:t>between</w:t>
      </w:r>
      <w:r>
        <w:rPr>
          <w:spacing w:val="14"/>
        </w:rPr>
        <w:t> </w:t>
      </w:r>
      <w:r>
        <w:rPr/>
        <w:t>senders</w:t>
      </w:r>
      <w:r>
        <w:rPr>
          <w:spacing w:val="13"/>
        </w:rPr>
        <w:t> </w:t>
      </w:r>
      <w:r>
        <w:rPr/>
        <w:t>and</w:t>
      </w:r>
      <w:r>
        <w:rPr>
          <w:spacing w:val="14"/>
        </w:rPr>
        <w:t> </w:t>
      </w:r>
      <w:r>
        <w:rPr/>
        <w:t>receivers</w:t>
      </w:r>
      <w:r>
        <w:rPr>
          <w:spacing w:val="1"/>
        </w:rPr>
        <w:t> </w:t>
      </w:r>
      <w:r>
        <w:rPr>
          <w:w w:val="105"/>
        </w:rPr>
        <w:t>of messages in Secure Onboard Communication (SecOC) [</w:t>
      </w:r>
      <w:hyperlink w:history="true" w:anchor="_bookmark53">
        <w:r>
          <w:rPr>
            <w:color w:val="0774B7"/>
            <w:w w:val="105"/>
          </w:rPr>
          <w:t>24</w:t>
        </w:r>
      </w:hyperlink>
      <w:r>
        <w:rPr>
          <w:w w:val="105"/>
        </w:rPr>
        <w:t>]. Ethernet technology has</w:t>
      </w:r>
      <w:r>
        <w:rPr>
          <w:spacing w:val="1"/>
          <w:w w:val="105"/>
        </w:rPr>
        <w:t> </w:t>
      </w:r>
      <w:r>
        <w:rPr>
          <w:w w:val="105"/>
        </w:rPr>
        <w:t>been well studied in the cybersecurity community. Hackers can use previous knowledge</w:t>
      </w:r>
      <w:r>
        <w:rPr>
          <w:spacing w:val="-44"/>
          <w:w w:val="105"/>
        </w:rPr>
        <w:t> </w:t>
      </w:r>
      <w:r>
        <w:rPr>
          <w:w w:val="105"/>
        </w:rPr>
        <w:t>from the IT domain and can launch sophisticated attacks against vehicle systems. Thus,</w:t>
      </w:r>
      <w:r>
        <w:rPr>
          <w:spacing w:val="1"/>
          <w:w w:val="105"/>
        </w:rPr>
        <w:t> </w:t>
      </w:r>
      <w:r>
        <w:rPr/>
        <w:t>future AE technology should be designed with these considerations in mind. Furthermore,</w:t>
      </w:r>
      <w:r>
        <w:rPr>
          <w:spacing w:val="1"/>
        </w:rPr>
        <w:t> </w:t>
      </w:r>
      <w:r>
        <w:rPr>
          <w:w w:val="105"/>
        </w:rPr>
        <w:t>cybersecurity attacks and their countermeasures should be investigated extensively in</w:t>
      </w:r>
      <w:r>
        <w:rPr>
          <w:spacing w:val="1"/>
          <w:w w:val="105"/>
        </w:rPr>
        <w:t> </w:t>
      </w:r>
      <w:r>
        <w:rPr>
          <w:w w:val="105"/>
        </w:rPr>
        <w:t>order</w:t>
      </w:r>
      <w:r>
        <w:rPr>
          <w:spacing w:val="1"/>
          <w:w w:val="105"/>
        </w:rPr>
        <w:t> </w:t>
      </w:r>
      <w:r>
        <w:rPr>
          <w:w w:val="105"/>
        </w:rPr>
        <w:t>to</w:t>
      </w:r>
      <w:r>
        <w:rPr>
          <w:spacing w:val="2"/>
          <w:w w:val="105"/>
        </w:rPr>
        <w:t> </w:t>
      </w:r>
      <w:r>
        <w:rPr>
          <w:w w:val="105"/>
        </w:rPr>
        <w:t>secure</w:t>
      </w:r>
      <w:r>
        <w:rPr>
          <w:spacing w:val="2"/>
          <w:w w:val="105"/>
        </w:rPr>
        <w:t> </w:t>
      </w:r>
      <w:r>
        <w:rPr>
          <w:w w:val="105"/>
        </w:rPr>
        <w:t>in-vehicle</w:t>
      </w:r>
      <w:r>
        <w:rPr>
          <w:spacing w:val="2"/>
          <w:w w:val="105"/>
        </w:rPr>
        <w:t> </w:t>
      </w:r>
      <w:r>
        <w:rPr>
          <w:w w:val="105"/>
        </w:rPr>
        <w:t>networks.</w:t>
      </w:r>
    </w:p>
    <w:p>
      <w:pPr>
        <w:pStyle w:val="ListParagraph"/>
        <w:numPr>
          <w:ilvl w:val="1"/>
          <w:numId w:val="1"/>
        </w:numPr>
        <w:tabs>
          <w:tab w:pos="3106" w:val="left" w:leader="none"/>
        </w:tabs>
        <w:spacing w:line="240" w:lineRule="auto" w:before="180" w:after="0"/>
        <w:ind w:left="3105" w:right="0" w:hanging="361"/>
        <w:jc w:val="left"/>
        <w:rPr>
          <w:rFonts w:ascii="Palatino Linotype"/>
          <w:i/>
          <w:sz w:val="20"/>
        </w:rPr>
      </w:pPr>
      <w:bookmarkStart w:name="FlexRay Protocol " w:id="15"/>
      <w:bookmarkEnd w:id="15"/>
      <w:r>
        <w:rPr/>
      </w:r>
      <w:bookmarkStart w:name="FlexRay Protocol " w:id="16"/>
      <w:bookmarkEnd w:id="16"/>
      <w:r>
        <w:rPr>
          <w:rFonts w:ascii="Palatino Linotype"/>
          <w:i/>
          <w:sz w:val="20"/>
        </w:rPr>
        <w:t>FlexRay</w:t>
      </w:r>
      <w:r>
        <w:rPr>
          <w:rFonts w:ascii="Palatino Linotype"/>
          <w:i/>
          <w:spacing w:val="-10"/>
          <w:sz w:val="20"/>
        </w:rPr>
        <w:t> </w:t>
      </w:r>
      <w:r>
        <w:rPr>
          <w:rFonts w:ascii="Palatino Linotype"/>
          <w:i/>
          <w:sz w:val="20"/>
        </w:rPr>
        <w:t>Protocol</w:t>
      </w:r>
    </w:p>
    <w:p>
      <w:pPr>
        <w:pStyle w:val="BodyText"/>
        <w:spacing w:line="256" w:lineRule="auto" w:before="61"/>
        <w:ind w:left="2737" w:right="103" w:firstLine="432"/>
        <w:jc w:val="both"/>
      </w:pPr>
      <w:r>
        <w:rPr>
          <w:w w:val="105"/>
        </w:rPr>
        <w:t>FlexRay is a reliable, time-triggered protocol that provides a higher bandwidth of</w:t>
      </w:r>
      <w:r>
        <w:rPr>
          <w:spacing w:val="1"/>
          <w:w w:val="105"/>
        </w:rPr>
        <w:t> </w:t>
      </w:r>
      <w:r>
        <w:rPr>
          <w:w w:val="105"/>
        </w:rPr>
        <w:t>up</w:t>
      </w:r>
      <w:r>
        <w:rPr>
          <w:spacing w:val="14"/>
          <w:w w:val="105"/>
        </w:rPr>
        <w:t> </w:t>
      </w:r>
      <w:r>
        <w:rPr>
          <w:w w:val="105"/>
        </w:rPr>
        <w:t>to</w:t>
      </w:r>
      <w:r>
        <w:rPr>
          <w:spacing w:val="15"/>
          <w:w w:val="105"/>
        </w:rPr>
        <w:t> </w:t>
      </w:r>
      <w:r>
        <w:rPr>
          <w:w w:val="105"/>
        </w:rPr>
        <w:t>10</w:t>
      </w:r>
      <w:r>
        <w:rPr>
          <w:spacing w:val="14"/>
          <w:w w:val="105"/>
        </w:rPr>
        <w:t> </w:t>
      </w:r>
      <w:r>
        <w:rPr>
          <w:w w:val="105"/>
        </w:rPr>
        <w:t>Mbps,</w:t>
      </w:r>
      <w:r>
        <w:rPr>
          <w:spacing w:val="16"/>
          <w:w w:val="105"/>
        </w:rPr>
        <w:t> </w:t>
      </w:r>
      <w:r>
        <w:rPr>
          <w:w w:val="105"/>
        </w:rPr>
        <w:t>compared</w:t>
      </w:r>
      <w:r>
        <w:rPr>
          <w:spacing w:val="14"/>
          <w:w w:val="105"/>
        </w:rPr>
        <w:t> </w:t>
      </w:r>
      <w:r>
        <w:rPr>
          <w:w w:val="105"/>
        </w:rPr>
        <w:t>to</w:t>
      </w:r>
      <w:r>
        <w:rPr>
          <w:spacing w:val="15"/>
          <w:w w:val="105"/>
        </w:rPr>
        <w:t> </w:t>
      </w:r>
      <w:r>
        <w:rPr>
          <w:w w:val="105"/>
        </w:rPr>
        <w:t>CAN</w:t>
      </w:r>
      <w:r>
        <w:rPr>
          <w:spacing w:val="14"/>
          <w:w w:val="105"/>
        </w:rPr>
        <w:t> </w:t>
      </w:r>
      <w:r>
        <w:rPr>
          <w:w w:val="105"/>
        </w:rPr>
        <w:t>networks,</w:t>
      </w:r>
      <w:r>
        <w:rPr>
          <w:spacing w:val="16"/>
          <w:w w:val="105"/>
        </w:rPr>
        <w:t> </w:t>
      </w:r>
      <w:r>
        <w:rPr>
          <w:w w:val="105"/>
        </w:rPr>
        <w:t>which</w:t>
      </w:r>
      <w:r>
        <w:rPr>
          <w:spacing w:val="14"/>
          <w:w w:val="105"/>
        </w:rPr>
        <w:t> </w:t>
      </w:r>
      <w:r>
        <w:rPr>
          <w:w w:val="105"/>
        </w:rPr>
        <w:t>provide</w:t>
      </w:r>
      <w:r>
        <w:rPr>
          <w:spacing w:val="15"/>
          <w:w w:val="105"/>
        </w:rPr>
        <w:t> </w:t>
      </w:r>
      <w:r>
        <w:rPr>
          <w:w w:val="105"/>
        </w:rPr>
        <w:t>data</w:t>
      </w:r>
      <w:r>
        <w:rPr>
          <w:spacing w:val="14"/>
          <w:w w:val="105"/>
        </w:rPr>
        <w:t> </w:t>
      </w:r>
      <w:r>
        <w:rPr>
          <w:w w:val="105"/>
        </w:rPr>
        <w:t>rates</w:t>
      </w:r>
      <w:r>
        <w:rPr>
          <w:spacing w:val="15"/>
          <w:w w:val="105"/>
        </w:rPr>
        <w:t> </w:t>
      </w:r>
      <w:r>
        <w:rPr>
          <w:w w:val="105"/>
        </w:rPr>
        <w:t>of</w:t>
      </w:r>
      <w:r>
        <w:rPr>
          <w:spacing w:val="14"/>
          <w:w w:val="105"/>
        </w:rPr>
        <w:t> </w:t>
      </w:r>
      <w:r>
        <w:rPr>
          <w:w w:val="105"/>
        </w:rPr>
        <w:t>up</w:t>
      </w:r>
      <w:r>
        <w:rPr>
          <w:spacing w:val="15"/>
          <w:w w:val="105"/>
        </w:rPr>
        <w:t> </w:t>
      </w:r>
      <w:r>
        <w:rPr>
          <w:w w:val="105"/>
        </w:rPr>
        <w:t>to</w:t>
      </w:r>
      <w:r>
        <w:rPr>
          <w:spacing w:val="14"/>
          <w:w w:val="105"/>
        </w:rPr>
        <w:t> </w:t>
      </w:r>
      <w:r>
        <w:rPr>
          <w:w w:val="105"/>
        </w:rPr>
        <w:t>1</w:t>
      </w:r>
      <w:r>
        <w:rPr>
          <w:spacing w:val="15"/>
          <w:w w:val="105"/>
        </w:rPr>
        <w:t> </w:t>
      </w:r>
      <w:r>
        <w:rPr>
          <w:w w:val="105"/>
        </w:rPr>
        <w:t>Mbps.</w:t>
      </w:r>
      <w:r>
        <w:rPr>
          <w:spacing w:val="-44"/>
          <w:w w:val="105"/>
        </w:rPr>
        <w:t> </w:t>
      </w:r>
      <w:r>
        <w:rPr>
          <w:w w:val="105"/>
        </w:rPr>
        <w:t>All the ECUs connected by this protocol are synchronized to global time, and the data</w:t>
      </w:r>
      <w:r>
        <w:rPr>
          <w:spacing w:val="1"/>
          <w:w w:val="105"/>
        </w:rPr>
        <w:t> </w:t>
      </w:r>
      <w:r>
        <w:rPr>
          <w:w w:val="105"/>
        </w:rPr>
        <w:t>frames are transmitted and received within pre-defined time slots.</w:t>
      </w:r>
      <w:r>
        <w:rPr>
          <w:spacing w:val="1"/>
          <w:w w:val="105"/>
        </w:rPr>
        <w:t> </w:t>
      </w:r>
      <w:r>
        <w:rPr>
          <w:w w:val="105"/>
        </w:rPr>
        <w:t>This protocol has</w:t>
      </w:r>
      <w:r>
        <w:rPr>
          <w:spacing w:val="1"/>
          <w:w w:val="105"/>
        </w:rPr>
        <w:t> </w:t>
      </w:r>
      <w:r>
        <w:rPr>
          <w:w w:val="105"/>
        </w:rPr>
        <w:t>high</w:t>
      </w:r>
      <w:r>
        <w:rPr>
          <w:spacing w:val="-5"/>
          <w:w w:val="105"/>
        </w:rPr>
        <w:t> </w:t>
      </w:r>
      <w:r>
        <w:rPr>
          <w:w w:val="105"/>
        </w:rPr>
        <w:t>fault-tolerance,</w:t>
      </w:r>
      <w:r>
        <w:rPr>
          <w:spacing w:val="-5"/>
          <w:w w:val="105"/>
        </w:rPr>
        <w:t> </w:t>
      </w:r>
      <w:r>
        <w:rPr>
          <w:w w:val="105"/>
        </w:rPr>
        <w:t>compared</w:t>
      </w:r>
      <w:r>
        <w:rPr>
          <w:spacing w:val="-5"/>
          <w:w w:val="105"/>
        </w:rPr>
        <w:t> </w:t>
      </w:r>
      <w:r>
        <w:rPr>
          <w:w w:val="105"/>
        </w:rPr>
        <w:t>to</w:t>
      </w:r>
      <w:r>
        <w:rPr>
          <w:spacing w:val="-4"/>
          <w:w w:val="105"/>
        </w:rPr>
        <w:t> </w:t>
      </w:r>
      <w:r>
        <w:rPr>
          <w:w w:val="105"/>
        </w:rPr>
        <w:t>CAN.</w:t>
      </w:r>
      <w:r>
        <w:rPr>
          <w:spacing w:val="-5"/>
          <w:w w:val="105"/>
        </w:rPr>
        <w:t> </w:t>
      </w:r>
      <w:r>
        <w:rPr>
          <w:w w:val="105"/>
        </w:rPr>
        <w:t>The</w:t>
      </w:r>
      <w:r>
        <w:rPr>
          <w:spacing w:val="-5"/>
          <w:w w:val="105"/>
        </w:rPr>
        <w:t> </w:t>
      </w:r>
      <w:r>
        <w:rPr>
          <w:w w:val="105"/>
        </w:rPr>
        <w:t>properties</w:t>
      </w:r>
      <w:r>
        <w:rPr>
          <w:spacing w:val="-4"/>
          <w:w w:val="105"/>
        </w:rPr>
        <w:t> </w:t>
      </w:r>
      <w:r>
        <w:rPr>
          <w:w w:val="105"/>
        </w:rPr>
        <w:t>of</w:t>
      </w:r>
      <w:r>
        <w:rPr>
          <w:spacing w:val="-5"/>
          <w:w w:val="105"/>
        </w:rPr>
        <w:t> </w:t>
      </w:r>
      <w:r>
        <w:rPr>
          <w:w w:val="105"/>
        </w:rPr>
        <w:t>the</w:t>
      </w:r>
      <w:r>
        <w:rPr>
          <w:spacing w:val="-5"/>
          <w:w w:val="105"/>
        </w:rPr>
        <w:t> </w:t>
      </w:r>
      <w:r>
        <w:rPr>
          <w:w w:val="105"/>
        </w:rPr>
        <w:t>FlexRay</w:t>
      </w:r>
      <w:r>
        <w:rPr>
          <w:spacing w:val="-5"/>
          <w:w w:val="105"/>
        </w:rPr>
        <w:t> </w:t>
      </w:r>
      <w:r>
        <w:rPr>
          <w:w w:val="105"/>
        </w:rPr>
        <w:t>protocol</w:t>
      </w:r>
      <w:r>
        <w:rPr>
          <w:spacing w:val="-4"/>
          <w:w w:val="105"/>
        </w:rPr>
        <w:t> </w:t>
      </w:r>
      <w:r>
        <w:rPr>
          <w:w w:val="105"/>
        </w:rPr>
        <w:t>regarding</w:t>
      </w:r>
      <w:r>
        <w:rPr>
          <w:spacing w:val="1"/>
          <w:w w:val="105"/>
        </w:rPr>
        <w:t> </w:t>
      </w:r>
      <w:r>
        <w:rPr/>
        <w:t>transmission capabilities include large payloads, flexibility in terms of network topologies,</w:t>
      </w:r>
      <w:r>
        <w:rPr>
          <w:spacing w:val="1"/>
        </w:rPr>
        <w:t> </w:t>
      </w:r>
      <w:r>
        <w:rPr/>
        <w:t>and the transmission of deterministic, as well as dynamic, data in one cycle. However, they</w:t>
      </w:r>
      <w:r>
        <w:rPr>
          <w:spacing w:val="1"/>
        </w:rPr>
        <w:t> </w:t>
      </w:r>
      <w:r>
        <w:rPr>
          <w:w w:val="105"/>
        </w:rPr>
        <w:t>have</w:t>
      </w:r>
      <w:r>
        <w:rPr>
          <w:spacing w:val="-6"/>
          <w:w w:val="105"/>
        </w:rPr>
        <w:t> </w:t>
      </w:r>
      <w:r>
        <w:rPr>
          <w:w w:val="105"/>
        </w:rPr>
        <w:t>the</w:t>
      </w:r>
      <w:r>
        <w:rPr>
          <w:spacing w:val="-5"/>
          <w:w w:val="105"/>
        </w:rPr>
        <w:t> </w:t>
      </w:r>
      <w:r>
        <w:rPr>
          <w:w w:val="105"/>
        </w:rPr>
        <w:t>drawbacks</w:t>
      </w:r>
      <w:r>
        <w:rPr>
          <w:spacing w:val="-6"/>
          <w:w w:val="105"/>
        </w:rPr>
        <w:t> </w:t>
      </w:r>
      <w:r>
        <w:rPr>
          <w:w w:val="105"/>
        </w:rPr>
        <w:t>of</w:t>
      </w:r>
      <w:r>
        <w:rPr>
          <w:spacing w:val="-5"/>
          <w:w w:val="105"/>
        </w:rPr>
        <w:t> </w:t>
      </w:r>
      <w:r>
        <w:rPr>
          <w:w w:val="105"/>
        </w:rPr>
        <w:t>having</w:t>
      </w:r>
      <w:r>
        <w:rPr>
          <w:spacing w:val="-6"/>
          <w:w w:val="105"/>
        </w:rPr>
        <w:t> </w:t>
      </w:r>
      <w:r>
        <w:rPr>
          <w:w w:val="105"/>
        </w:rPr>
        <w:t>high</w:t>
      </w:r>
      <w:r>
        <w:rPr>
          <w:spacing w:val="-5"/>
          <w:w w:val="105"/>
        </w:rPr>
        <w:t> </w:t>
      </w:r>
      <w:r>
        <w:rPr>
          <w:w w:val="105"/>
        </w:rPr>
        <w:t>cost</w:t>
      </w:r>
      <w:r>
        <w:rPr>
          <w:spacing w:val="-6"/>
          <w:w w:val="105"/>
        </w:rPr>
        <w:t> </w:t>
      </w:r>
      <w:r>
        <w:rPr>
          <w:w w:val="105"/>
        </w:rPr>
        <w:t>and</w:t>
      </w:r>
      <w:r>
        <w:rPr>
          <w:spacing w:val="-5"/>
          <w:w w:val="105"/>
        </w:rPr>
        <w:t> </w:t>
      </w:r>
      <w:r>
        <w:rPr>
          <w:w w:val="105"/>
        </w:rPr>
        <w:t>increased</w:t>
      </w:r>
      <w:r>
        <w:rPr>
          <w:spacing w:val="-6"/>
          <w:w w:val="105"/>
        </w:rPr>
        <w:t> </w:t>
      </w:r>
      <w:r>
        <w:rPr>
          <w:w w:val="105"/>
        </w:rPr>
        <w:t>complexity</w:t>
      </w:r>
      <w:r>
        <w:rPr>
          <w:spacing w:val="-5"/>
          <w:w w:val="105"/>
        </w:rPr>
        <w:t> </w:t>
      </w:r>
      <w:r>
        <w:rPr>
          <w:w w:val="105"/>
        </w:rPr>
        <w:t>in</w:t>
      </w:r>
      <w:r>
        <w:rPr>
          <w:spacing w:val="-6"/>
          <w:w w:val="105"/>
        </w:rPr>
        <w:t> </w:t>
      </w:r>
      <w:r>
        <w:rPr>
          <w:w w:val="105"/>
        </w:rPr>
        <w:t>in-vehicle</w:t>
      </w:r>
      <w:r>
        <w:rPr>
          <w:spacing w:val="-5"/>
          <w:w w:val="105"/>
        </w:rPr>
        <w:t> </w:t>
      </w:r>
      <w:r>
        <w:rPr>
          <w:w w:val="105"/>
        </w:rPr>
        <w:t>networks.</w:t>
      </w:r>
      <w:r>
        <w:rPr>
          <w:spacing w:val="-44"/>
          <w:w w:val="105"/>
        </w:rPr>
        <w:t> </w:t>
      </w:r>
      <w:r>
        <w:rPr>
          <w:w w:val="105"/>
        </w:rPr>
        <w:t>The FlexRay frame consists of a header segment, a payload, and trailer segments.</w:t>
      </w:r>
      <w:r>
        <w:rPr>
          <w:spacing w:val="1"/>
          <w:w w:val="105"/>
        </w:rPr>
        <w:t> </w:t>
      </w:r>
      <w:r>
        <w:rPr>
          <w:w w:val="105"/>
        </w:rPr>
        <w:t>The</w:t>
      </w:r>
      <w:r>
        <w:rPr>
          <w:spacing w:val="1"/>
          <w:w w:val="105"/>
        </w:rPr>
        <w:t> </w:t>
      </w:r>
      <w:r>
        <w:rPr>
          <w:w w:val="105"/>
        </w:rPr>
        <w:t>header consists of the slot ID, payload length, cycle counter, etc. The payload segment</w:t>
      </w:r>
      <w:r>
        <w:rPr>
          <w:spacing w:val="1"/>
          <w:w w:val="105"/>
        </w:rPr>
        <w:t> </w:t>
      </w:r>
      <w:r>
        <w:rPr>
          <w:w w:val="105"/>
        </w:rPr>
        <w:t>contains the data. The trailer provides a CRC for the frame. This protocol is particularly</w:t>
      </w:r>
      <w:r>
        <w:rPr>
          <w:spacing w:val="1"/>
          <w:w w:val="105"/>
        </w:rPr>
        <w:t> </w:t>
      </w:r>
      <w:r>
        <w:rPr/>
        <w:t>used in drivetrain and chassis applications with time-critical and event-triggered messages.</w:t>
      </w:r>
      <w:r>
        <w:rPr>
          <w:spacing w:val="1"/>
        </w:rPr>
        <w:t> </w:t>
      </w:r>
      <w:r>
        <w:rPr>
          <w:w w:val="105"/>
        </w:rPr>
        <w:t>The vulnerabilities in this protocol are that it lacks confidentiality, authentication, and</w:t>
      </w:r>
      <w:r>
        <w:rPr>
          <w:spacing w:val="1"/>
          <w:w w:val="105"/>
        </w:rPr>
        <w:t> </w:t>
      </w:r>
      <w:r>
        <w:rPr>
          <w:w w:val="105"/>
        </w:rPr>
        <w:t>data</w:t>
      </w:r>
      <w:r>
        <w:rPr>
          <w:spacing w:val="-10"/>
          <w:w w:val="105"/>
        </w:rPr>
        <w:t> </w:t>
      </w:r>
      <w:r>
        <w:rPr>
          <w:w w:val="105"/>
        </w:rPr>
        <w:t>freshness</w:t>
      </w:r>
      <w:r>
        <w:rPr>
          <w:spacing w:val="-10"/>
          <w:w w:val="105"/>
        </w:rPr>
        <w:t> </w:t>
      </w:r>
      <w:r>
        <w:rPr>
          <w:w w:val="105"/>
        </w:rPr>
        <w:t>mechanisms</w:t>
      </w:r>
      <w:r>
        <w:rPr>
          <w:spacing w:val="-9"/>
          <w:w w:val="105"/>
        </w:rPr>
        <w:t> </w:t>
      </w:r>
      <w:r>
        <w:rPr>
          <w:w w:val="105"/>
        </w:rPr>
        <w:t>[</w:t>
      </w:r>
      <w:hyperlink w:history="true" w:anchor="_bookmark54">
        <w:r>
          <w:rPr>
            <w:color w:val="0774B7"/>
            <w:w w:val="105"/>
          </w:rPr>
          <w:t>25</w:t>
        </w:r>
      </w:hyperlink>
      <w:r>
        <w:rPr>
          <w:w w:val="105"/>
        </w:rPr>
        <w:t>].</w:t>
      </w:r>
      <w:r>
        <w:rPr>
          <w:spacing w:val="-1"/>
          <w:w w:val="105"/>
        </w:rPr>
        <w:t> </w:t>
      </w:r>
      <w:r>
        <w:rPr>
          <w:w w:val="105"/>
        </w:rPr>
        <w:t>The</w:t>
      </w:r>
      <w:r>
        <w:rPr>
          <w:spacing w:val="-9"/>
          <w:w w:val="105"/>
        </w:rPr>
        <w:t> </w:t>
      </w:r>
      <w:r>
        <w:rPr>
          <w:w w:val="105"/>
        </w:rPr>
        <w:t>protocol</w:t>
      </w:r>
      <w:r>
        <w:rPr>
          <w:spacing w:val="-10"/>
          <w:w w:val="105"/>
        </w:rPr>
        <w:t> </w:t>
      </w:r>
      <w:r>
        <w:rPr>
          <w:w w:val="105"/>
        </w:rPr>
        <w:t>is</w:t>
      </w:r>
      <w:r>
        <w:rPr>
          <w:spacing w:val="-9"/>
          <w:w w:val="105"/>
        </w:rPr>
        <w:t> </w:t>
      </w:r>
      <w:r>
        <w:rPr>
          <w:w w:val="105"/>
        </w:rPr>
        <w:t>not</w:t>
      </w:r>
      <w:r>
        <w:rPr>
          <w:spacing w:val="-10"/>
          <w:w w:val="105"/>
        </w:rPr>
        <w:t> </w:t>
      </w:r>
      <w:r>
        <w:rPr>
          <w:w w:val="105"/>
        </w:rPr>
        <w:t>designed</w:t>
      </w:r>
      <w:r>
        <w:rPr>
          <w:spacing w:val="-10"/>
          <w:w w:val="105"/>
        </w:rPr>
        <w:t> </w:t>
      </w:r>
      <w:r>
        <w:rPr>
          <w:w w:val="105"/>
        </w:rPr>
        <w:t>to</w:t>
      </w:r>
      <w:r>
        <w:rPr>
          <w:spacing w:val="-9"/>
          <w:w w:val="105"/>
        </w:rPr>
        <w:t> </w:t>
      </w:r>
      <w:r>
        <w:rPr>
          <w:w w:val="105"/>
        </w:rPr>
        <w:t>guarantee</w:t>
      </w:r>
      <w:r>
        <w:rPr>
          <w:spacing w:val="-10"/>
          <w:w w:val="105"/>
        </w:rPr>
        <w:t> </w:t>
      </w:r>
      <w:r>
        <w:rPr>
          <w:w w:val="105"/>
        </w:rPr>
        <w:t>security</w:t>
      </w:r>
      <w:r>
        <w:rPr>
          <w:spacing w:val="-9"/>
          <w:w w:val="105"/>
        </w:rPr>
        <w:t> </w:t>
      </w:r>
      <w:r>
        <w:rPr>
          <w:w w:val="105"/>
        </w:rPr>
        <w:t>from</w:t>
      </w:r>
      <w:r>
        <w:rPr>
          <w:spacing w:val="-44"/>
          <w:w w:val="105"/>
        </w:rPr>
        <w:t> </w:t>
      </w:r>
      <w:r>
        <w:rPr/>
        <w:t>external attack. According to Shrestha and Kim [</w:t>
      </w:r>
      <w:hyperlink w:history="true" w:anchor="_bookmark48">
        <w:r>
          <w:rPr>
            <w:color w:val="0774B7"/>
          </w:rPr>
          <w:t>19</w:t>
        </w:r>
      </w:hyperlink>
      <w:r>
        <w:rPr/>
        <w:t>], it is vulnerable to various attacks, such</w:t>
      </w:r>
      <w:r>
        <w:rPr>
          <w:spacing w:val="1"/>
        </w:rPr>
        <w:t> </w:t>
      </w:r>
      <w:r>
        <w:rPr>
          <w:w w:val="105"/>
        </w:rPr>
        <w:t>as eavesdropping, masquerading, injection, and replay attacks. Nilsson and Larson [</w:t>
      </w:r>
      <w:hyperlink w:history="true" w:anchor="_bookmark55">
        <w:r>
          <w:rPr>
            <w:color w:val="0774B7"/>
            <w:w w:val="105"/>
          </w:rPr>
          <w:t>26</w:t>
        </w:r>
      </w:hyperlink>
      <w:r>
        <w:rPr>
          <w:w w:val="105"/>
        </w:rPr>
        <w:t>]</w:t>
      </w:r>
      <w:r>
        <w:rPr>
          <w:spacing w:val="1"/>
          <w:w w:val="105"/>
        </w:rPr>
        <w:t> </w:t>
      </w:r>
      <w:r>
        <w:rPr/>
        <w:t>mentioned that the application layer is missing, making it insecure. The CRC section of the</w:t>
      </w:r>
      <w:r>
        <w:rPr>
          <w:spacing w:val="1"/>
        </w:rPr>
        <w:t> </w:t>
      </w:r>
      <w:r>
        <w:rPr/>
        <w:t>FlexRay frame can protect the integrity of the data against transmission errors.</w:t>
      </w:r>
      <w:r>
        <w:rPr>
          <w:spacing w:val="1"/>
        </w:rPr>
        <w:t> </w:t>
      </w:r>
      <w:r>
        <w:rPr/>
        <w:t>Availability</w:t>
      </w:r>
      <w:r>
        <w:rPr>
          <w:spacing w:val="1"/>
        </w:rPr>
        <w:t> </w:t>
      </w:r>
      <w:r>
        <w:rPr>
          <w:w w:val="105"/>
        </w:rPr>
        <w:t>is</w:t>
      </w:r>
      <w:r>
        <w:rPr>
          <w:spacing w:val="-10"/>
          <w:w w:val="105"/>
        </w:rPr>
        <w:t> </w:t>
      </w:r>
      <w:r>
        <w:rPr>
          <w:w w:val="105"/>
        </w:rPr>
        <w:t>guaranteed</w:t>
      </w:r>
      <w:r>
        <w:rPr>
          <w:spacing w:val="-9"/>
          <w:w w:val="105"/>
        </w:rPr>
        <w:t> </w:t>
      </w:r>
      <w:r>
        <w:rPr>
          <w:w w:val="105"/>
        </w:rPr>
        <w:t>through</w:t>
      </w:r>
      <w:r>
        <w:rPr>
          <w:spacing w:val="-9"/>
          <w:w w:val="105"/>
        </w:rPr>
        <w:t> </w:t>
      </w:r>
      <w:r>
        <w:rPr>
          <w:w w:val="105"/>
        </w:rPr>
        <w:t>time</w:t>
      </w:r>
      <w:r>
        <w:rPr>
          <w:spacing w:val="-9"/>
          <w:w w:val="105"/>
        </w:rPr>
        <w:t> </w:t>
      </w:r>
      <w:r>
        <w:rPr>
          <w:w w:val="105"/>
        </w:rPr>
        <w:t>division</w:t>
      </w:r>
      <w:r>
        <w:rPr>
          <w:spacing w:val="-9"/>
          <w:w w:val="105"/>
        </w:rPr>
        <w:t> </w:t>
      </w:r>
      <w:r>
        <w:rPr>
          <w:w w:val="105"/>
        </w:rPr>
        <w:t>multiplexing. These</w:t>
      </w:r>
      <w:r>
        <w:rPr>
          <w:spacing w:val="-9"/>
          <w:w w:val="105"/>
        </w:rPr>
        <w:t> </w:t>
      </w:r>
      <w:r>
        <w:rPr>
          <w:w w:val="105"/>
        </w:rPr>
        <w:t>features</w:t>
      </w:r>
      <w:r>
        <w:rPr>
          <w:spacing w:val="-9"/>
          <w:w w:val="105"/>
        </w:rPr>
        <w:t> </w:t>
      </w:r>
      <w:r>
        <w:rPr>
          <w:w w:val="105"/>
        </w:rPr>
        <w:t>help</w:t>
      </w:r>
      <w:r>
        <w:rPr>
          <w:spacing w:val="-9"/>
          <w:w w:val="105"/>
        </w:rPr>
        <w:t> </w:t>
      </w:r>
      <w:r>
        <w:rPr>
          <w:w w:val="105"/>
        </w:rPr>
        <w:t>in</w:t>
      </w:r>
      <w:r>
        <w:rPr>
          <w:spacing w:val="-9"/>
          <w:w w:val="105"/>
        </w:rPr>
        <w:t> </w:t>
      </w:r>
      <w:r>
        <w:rPr>
          <w:w w:val="105"/>
        </w:rPr>
        <w:t>providing</w:t>
      </w:r>
      <w:r>
        <w:rPr>
          <w:spacing w:val="-9"/>
          <w:w w:val="105"/>
        </w:rPr>
        <w:t> </w:t>
      </w:r>
      <w:r>
        <w:rPr>
          <w:w w:val="105"/>
        </w:rPr>
        <w:t>safety</w:t>
      </w:r>
      <w:r>
        <w:rPr>
          <w:spacing w:val="-44"/>
          <w:w w:val="105"/>
        </w:rPr>
        <w:t> </w:t>
      </w:r>
      <w:r>
        <w:rPr>
          <w:w w:val="105"/>
        </w:rPr>
        <w:t>to</w:t>
      </w:r>
      <w:r>
        <w:rPr>
          <w:spacing w:val="-2"/>
          <w:w w:val="105"/>
        </w:rPr>
        <w:t> </w:t>
      </w:r>
      <w:r>
        <w:rPr>
          <w:w w:val="105"/>
        </w:rPr>
        <w:t>the</w:t>
      </w:r>
      <w:r>
        <w:rPr>
          <w:spacing w:val="-1"/>
          <w:w w:val="105"/>
        </w:rPr>
        <w:t> </w:t>
      </w:r>
      <w:r>
        <w:rPr>
          <w:w w:val="105"/>
        </w:rPr>
        <w:t>network,</w:t>
      </w:r>
      <w:r>
        <w:rPr>
          <w:spacing w:val="-1"/>
          <w:w w:val="105"/>
        </w:rPr>
        <w:t> </w:t>
      </w:r>
      <w:r>
        <w:rPr>
          <w:w w:val="105"/>
        </w:rPr>
        <w:t>but</w:t>
      </w:r>
      <w:r>
        <w:rPr>
          <w:spacing w:val="-1"/>
          <w:w w:val="105"/>
        </w:rPr>
        <w:t> </w:t>
      </w:r>
      <w:r>
        <w:rPr>
          <w:w w:val="105"/>
        </w:rPr>
        <w:t>do</w:t>
      </w:r>
      <w:r>
        <w:rPr>
          <w:spacing w:val="-2"/>
          <w:w w:val="105"/>
        </w:rPr>
        <w:t> </w:t>
      </w:r>
      <w:r>
        <w:rPr>
          <w:w w:val="105"/>
        </w:rPr>
        <w:t>not</w:t>
      </w:r>
      <w:r>
        <w:rPr>
          <w:spacing w:val="-1"/>
          <w:w w:val="105"/>
        </w:rPr>
        <w:t> </w:t>
      </w:r>
      <w:r>
        <w:rPr>
          <w:w w:val="105"/>
        </w:rPr>
        <w:t>guarantee</w:t>
      </w:r>
      <w:r>
        <w:rPr>
          <w:spacing w:val="-1"/>
          <w:w w:val="105"/>
        </w:rPr>
        <w:t> </w:t>
      </w:r>
      <w:r>
        <w:rPr>
          <w:w w:val="105"/>
        </w:rPr>
        <w:t>protection</w:t>
      </w:r>
      <w:r>
        <w:rPr>
          <w:spacing w:val="-1"/>
          <w:w w:val="105"/>
        </w:rPr>
        <w:t> </w:t>
      </w:r>
      <w:r>
        <w:rPr>
          <w:w w:val="105"/>
        </w:rPr>
        <w:t>against</w:t>
      </w:r>
      <w:r>
        <w:rPr>
          <w:spacing w:val="-2"/>
          <w:w w:val="105"/>
        </w:rPr>
        <w:t> </w:t>
      </w:r>
      <w:r>
        <w:rPr>
          <w:w w:val="105"/>
        </w:rPr>
        <w:t>security</w:t>
      </w:r>
      <w:r>
        <w:rPr>
          <w:spacing w:val="-1"/>
          <w:w w:val="105"/>
        </w:rPr>
        <w:t> </w:t>
      </w:r>
      <w:r>
        <w:rPr>
          <w:w w:val="105"/>
        </w:rPr>
        <w:t>attacks.</w:t>
      </w:r>
    </w:p>
    <w:p>
      <w:pPr>
        <w:pStyle w:val="Heading1"/>
        <w:numPr>
          <w:ilvl w:val="0"/>
          <w:numId w:val="1"/>
        </w:numPr>
        <w:tabs>
          <w:tab w:pos="2957" w:val="left" w:leader="none"/>
        </w:tabs>
        <w:spacing w:line="240" w:lineRule="auto" w:before="181" w:after="0"/>
        <w:ind w:left="2956" w:right="0" w:hanging="212"/>
        <w:jc w:val="left"/>
      </w:pPr>
      <w:bookmarkStart w:name="Related Works " w:id="17"/>
      <w:bookmarkEnd w:id="17"/>
      <w:r>
        <w:rPr>
          <w:b w:val="0"/>
        </w:rPr>
      </w:r>
      <w:bookmarkStart w:name="_bookmark6" w:id="18"/>
      <w:bookmarkEnd w:id="18"/>
      <w:r>
        <w:rPr>
          <w:b w:val="0"/>
        </w:rPr>
      </w:r>
      <w:bookmarkStart w:name="_bookmark6" w:id="19"/>
      <w:bookmarkEnd w:id="19"/>
      <w:r>
        <w:rPr>
          <w:spacing w:val="-1"/>
        </w:rPr>
        <w:t>Related</w:t>
      </w:r>
      <w:r>
        <w:rPr>
          <w:spacing w:val="-8"/>
        </w:rPr>
        <w:t> </w:t>
      </w:r>
      <w:r>
        <w:rPr>
          <w:spacing w:val="-1"/>
        </w:rPr>
        <w:t>Works</w:t>
      </w:r>
    </w:p>
    <w:p>
      <w:pPr>
        <w:pStyle w:val="BodyText"/>
        <w:spacing w:line="256" w:lineRule="auto" w:before="61"/>
        <w:ind w:left="2739" w:right="105" w:firstLine="431"/>
        <w:jc w:val="both"/>
      </w:pPr>
      <w:r>
        <w:rPr>
          <w:w w:val="105"/>
        </w:rPr>
        <w:t>There have been many surveys of in-vehicle network security issues and counter-</w:t>
      </w:r>
      <w:r>
        <w:rPr>
          <w:spacing w:val="1"/>
          <w:w w:val="105"/>
        </w:rPr>
        <w:t> </w:t>
      </w:r>
      <w:r>
        <w:rPr>
          <w:w w:val="105"/>
        </w:rPr>
        <w:t>measures.</w:t>
      </w:r>
      <w:r>
        <w:rPr>
          <w:spacing w:val="1"/>
          <w:w w:val="105"/>
        </w:rPr>
        <w:t> </w:t>
      </w:r>
      <w:r>
        <w:rPr>
          <w:w w:val="105"/>
        </w:rPr>
        <w:t>Zeng et al. [</w:t>
      </w:r>
      <w:hyperlink w:history="true" w:anchor="_bookmark31">
        <w:r>
          <w:rPr>
            <w:color w:val="0774B7"/>
            <w:w w:val="105"/>
          </w:rPr>
          <w:t>2</w:t>
        </w:r>
      </w:hyperlink>
      <w:r>
        <w:rPr>
          <w:w w:val="105"/>
        </w:rPr>
        <w:t>] provided a comprehensive survey of the five most common</w:t>
      </w:r>
      <w:r>
        <w:rPr>
          <w:spacing w:val="1"/>
          <w:w w:val="105"/>
        </w:rPr>
        <w:t> </w:t>
      </w:r>
      <w:r>
        <w:rPr>
          <w:w w:val="105"/>
        </w:rPr>
        <w:t>protocols</w:t>
      </w:r>
      <w:r>
        <w:rPr>
          <w:spacing w:val="-11"/>
          <w:w w:val="105"/>
        </w:rPr>
        <w:t> </w:t>
      </w:r>
      <w:r>
        <w:rPr>
          <w:w w:val="105"/>
        </w:rPr>
        <w:t>used</w:t>
      </w:r>
      <w:r>
        <w:rPr>
          <w:spacing w:val="-10"/>
          <w:w w:val="105"/>
        </w:rPr>
        <w:t> </w:t>
      </w:r>
      <w:r>
        <w:rPr>
          <w:w w:val="105"/>
        </w:rPr>
        <w:t>for</w:t>
      </w:r>
      <w:r>
        <w:rPr>
          <w:spacing w:val="-11"/>
          <w:w w:val="105"/>
        </w:rPr>
        <w:t> </w:t>
      </w:r>
      <w:r>
        <w:rPr>
          <w:w w:val="105"/>
        </w:rPr>
        <w:t>in-vehicle</w:t>
      </w:r>
      <w:r>
        <w:rPr>
          <w:spacing w:val="-10"/>
          <w:w w:val="105"/>
        </w:rPr>
        <w:t> </w:t>
      </w:r>
      <w:r>
        <w:rPr>
          <w:w w:val="105"/>
        </w:rPr>
        <w:t>networks.</w:t>
      </w:r>
      <w:r>
        <w:rPr>
          <w:spacing w:val="-2"/>
          <w:w w:val="105"/>
        </w:rPr>
        <w:t> </w:t>
      </w:r>
      <w:r>
        <w:rPr>
          <w:w w:val="105"/>
        </w:rPr>
        <w:t>They</w:t>
      </w:r>
      <w:r>
        <w:rPr>
          <w:spacing w:val="-10"/>
          <w:w w:val="105"/>
        </w:rPr>
        <w:t> </w:t>
      </w:r>
      <w:r>
        <w:rPr>
          <w:w w:val="105"/>
        </w:rPr>
        <w:t>analyzed</w:t>
      </w:r>
      <w:r>
        <w:rPr>
          <w:spacing w:val="-11"/>
          <w:w w:val="105"/>
        </w:rPr>
        <w:t> </w:t>
      </w:r>
      <w:r>
        <w:rPr>
          <w:w w:val="105"/>
        </w:rPr>
        <w:t>the</w:t>
      </w:r>
      <w:r>
        <w:rPr>
          <w:spacing w:val="-10"/>
          <w:w w:val="105"/>
        </w:rPr>
        <w:t> </w:t>
      </w:r>
      <w:r>
        <w:rPr>
          <w:w w:val="105"/>
        </w:rPr>
        <w:t>protocols</w:t>
      </w:r>
      <w:r>
        <w:rPr>
          <w:spacing w:val="-10"/>
          <w:w w:val="105"/>
        </w:rPr>
        <w:t> </w:t>
      </w:r>
      <w:r>
        <w:rPr>
          <w:w w:val="105"/>
        </w:rPr>
        <w:t>in</w:t>
      </w:r>
      <w:r>
        <w:rPr>
          <w:spacing w:val="-11"/>
          <w:w w:val="105"/>
        </w:rPr>
        <w:t> </w:t>
      </w:r>
      <w:r>
        <w:rPr>
          <w:w w:val="105"/>
        </w:rPr>
        <w:t>terms</w:t>
      </w:r>
      <w:r>
        <w:rPr>
          <w:spacing w:val="-10"/>
          <w:w w:val="105"/>
        </w:rPr>
        <w:t> </w:t>
      </w:r>
      <w:r>
        <w:rPr>
          <w:w w:val="105"/>
        </w:rPr>
        <w:t>of</w:t>
      </w:r>
      <w:r>
        <w:rPr>
          <w:spacing w:val="-11"/>
          <w:w w:val="105"/>
        </w:rPr>
        <w:t> </w:t>
      </w:r>
      <w:r>
        <w:rPr>
          <w:w w:val="105"/>
        </w:rPr>
        <w:t>cost,</w:t>
      </w:r>
      <w:r>
        <w:rPr>
          <w:spacing w:val="-10"/>
          <w:w w:val="105"/>
        </w:rPr>
        <w:t> </w:t>
      </w:r>
      <w:r>
        <w:rPr>
          <w:w w:val="105"/>
        </w:rPr>
        <w:t>data</w:t>
      </w:r>
      <w:r>
        <w:rPr>
          <w:spacing w:val="-44"/>
          <w:w w:val="105"/>
        </w:rPr>
        <w:t> </w:t>
      </w:r>
      <w:r>
        <w:rPr/>
        <w:t>transmission ability, and fault-tolerance capability. They discussed various security threats</w:t>
      </w:r>
      <w:r>
        <w:rPr>
          <w:spacing w:val="1"/>
        </w:rPr>
        <w:t> </w:t>
      </w:r>
      <w:r>
        <w:rPr/>
        <w:t>to in-vehicle networks and the security solutions that can be implemented to mitigate those</w:t>
      </w:r>
      <w:r>
        <w:rPr>
          <w:spacing w:val="1"/>
        </w:rPr>
        <w:t> </w:t>
      </w:r>
      <w:r>
        <w:rPr>
          <w:w w:val="105"/>
        </w:rPr>
        <w:t>threats, including cryptography, authentication schemes, and controlled physical access</w:t>
      </w:r>
      <w:r>
        <w:rPr>
          <w:spacing w:val="1"/>
          <w:w w:val="105"/>
        </w:rPr>
        <w:t> </w:t>
      </w:r>
      <w:r>
        <w:rPr>
          <w:w w:val="105"/>
        </w:rPr>
        <w:t>to</w:t>
      </w:r>
      <w:r>
        <w:rPr>
          <w:spacing w:val="-5"/>
          <w:w w:val="105"/>
        </w:rPr>
        <w:t> </w:t>
      </w:r>
      <w:r>
        <w:rPr>
          <w:w w:val="105"/>
        </w:rPr>
        <w:t>the</w:t>
      </w:r>
      <w:r>
        <w:rPr>
          <w:spacing w:val="-5"/>
          <w:w w:val="105"/>
        </w:rPr>
        <w:t> </w:t>
      </w:r>
      <w:r>
        <w:rPr>
          <w:w w:val="105"/>
        </w:rPr>
        <w:t>vehicle.</w:t>
      </w:r>
      <w:r>
        <w:rPr>
          <w:spacing w:val="5"/>
          <w:w w:val="105"/>
        </w:rPr>
        <w:t> </w:t>
      </w:r>
      <w:r>
        <w:rPr>
          <w:w w:val="105"/>
        </w:rPr>
        <w:t>They</w:t>
      </w:r>
      <w:r>
        <w:rPr>
          <w:spacing w:val="-4"/>
          <w:w w:val="105"/>
        </w:rPr>
        <w:t> </w:t>
      </w:r>
      <w:r>
        <w:rPr>
          <w:w w:val="105"/>
        </w:rPr>
        <w:t>believe</w:t>
      </w:r>
      <w:r>
        <w:rPr>
          <w:spacing w:val="-5"/>
          <w:w w:val="105"/>
        </w:rPr>
        <w:t> </w:t>
      </w:r>
      <w:r>
        <w:rPr>
          <w:w w:val="105"/>
        </w:rPr>
        <w:t>that</w:t>
      </w:r>
      <w:r>
        <w:rPr>
          <w:spacing w:val="-5"/>
          <w:w w:val="105"/>
        </w:rPr>
        <w:t> </w:t>
      </w:r>
      <w:r>
        <w:rPr>
          <w:w w:val="105"/>
        </w:rPr>
        <w:t>Ethernet</w:t>
      </w:r>
      <w:r>
        <w:rPr>
          <w:spacing w:val="-5"/>
          <w:w w:val="105"/>
        </w:rPr>
        <w:t> </w:t>
      </w:r>
      <w:r>
        <w:rPr>
          <w:w w:val="105"/>
        </w:rPr>
        <w:t>will</w:t>
      </w:r>
      <w:r>
        <w:rPr>
          <w:spacing w:val="-4"/>
          <w:w w:val="105"/>
        </w:rPr>
        <w:t> </w:t>
      </w:r>
      <w:r>
        <w:rPr>
          <w:w w:val="105"/>
        </w:rPr>
        <w:t>be</w:t>
      </w:r>
      <w:r>
        <w:rPr>
          <w:spacing w:val="-5"/>
          <w:w w:val="105"/>
        </w:rPr>
        <w:t> </w:t>
      </w:r>
      <w:r>
        <w:rPr>
          <w:w w:val="105"/>
        </w:rPr>
        <w:t>the</w:t>
      </w:r>
      <w:r>
        <w:rPr>
          <w:spacing w:val="-5"/>
          <w:w w:val="105"/>
        </w:rPr>
        <w:t> </w:t>
      </w:r>
      <w:r>
        <w:rPr>
          <w:w w:val="105"/>
        </w:rPr>
        <w:t>leader</w:t>
      </w:r>
      <w:r>
        <w:rPr>
          <w:spacing w:val="-5"/>
          <w:w w:val="105"/>
        </w:rPr>
        <w:t> </w:t>
      </w:r>
      <w:r>
        <w:rPr>
          <w:w w:val="105"/>
        </w:rPr>
        <w:t>in</w:t>
      </w:r>
      <w:r>
        <w:rPr>
          <w:spacing w:val="-4"/>
          <w:w w:val="105"/>
        </w:rPr>
        <w:t> </w:t>
      </w:r>
      <w:r>
        <w:rPr>
          <w:w w:val="105"/>
        </w:rPr>
        <w:t>next-generation</w:t>
      </w:r>
      <w:r>
        <w:rPr>
          <w:spacing w:val="-5"/>
          <w:w w:val="105"/>
        </w:rPr>
        <w:t> </w:t>
      </w:r>
      <w:r>
        <w:rPr>
          <w:w w:val="105"/>
        </w:rPr>
        <w:t>in-vehicle</w:t>
      </w:r>
      <w:r>
        <w:rPr>
          <w:spacing w:val="1"/>
          <w:w w:val="105"/>
        </w:rPr>
        <w:t> </w:t>
      </w:r>
      <w:r>
        <w:rPr>
          <w:w w:val="105"/>
        </w:rPr>
        <w:t>communications due to its high bandwidth and low-cost PHY techniques. However, they</w:t>
      </w:r>
      <w:r>
        <w:rPr>
          <w:spacing w:val="-44"/>
          <w:w w:val="105"/>
        </w:rPr>
        <w:t> </w:t>
      </w:r>
      <w:r>
        <w:rPr>
          <w:w w:val="105"/>
        </w:rPr>
        <w:t>did not survey various security attacks that are launched against in-vehicle networks or</w:t>
      </w:r>
      <w:r>
        <w:rPr>
          <w:spacing w:val="1"/>
          <w:w w:val="105"/>
        </w:rPr>
        <w:t> </w:t>
      </w:r>
      <w:r>
        <w:rPr>
          <w:w w:val="105"/>
        </w:rPr>
        <w:t>the IDSs developed to prevent those attacks. Lokman et al. [</w:t>
      </w:r>
      <w:hyperlink w:history="true" w:anchor="_bookmark36">
        <w:r>
          <w:rPr>
            <w:color w:val="0774B7"/>
            <w:w w:val="105"/>
          </w:rPr>
          <w:t>7</w:t>
        </w:r>
      </w:hyperlink>
      <w:r>
        <w:rPr>
          <w:w w:val="105"/>
        </w:rPr>
        <w:t>] provided a survey of IDSs</w:t>
      </w:r>
      <w:r>
        <w:rPr>
          <w:spacing w:val="-44"/>
          <w:w w:val="105"/>
        </w:rPr>
        <w:t> </w:t>
      </w:r>
      <w:r>
        <w:rPr>
          <w:w w:val="105"/>
        </w:rPr>
        <w:t>implemented</w:t>
      </w:r>
      <w:r>
        <w:rPr>
          <w:spacing w:val="-10"/>
          <w:w w:val="105"/>
        </w:rPr>
        <w:t> </w:t>
      </w:r>
      <w:r>
        <w:rPr>
          <w:w w:val="105"/>
        </w:rPr>
        <w:t>for</w:t>
      </w:r>
      <w:r>
        <w:rPr>
          <w:spacing w:val="-9"/>
          <w:w w:val="105"/>
        </w:rPr>
        <w:t> </w:t>
      </w:r>
      <w:r>
        <w:rPr>
          <w:w w:val="105"/>
        </w:rPr>
        <w:t>CAN</w:t>
      </w:r>
      <w:r>
        <w:rPr>
          <w:spacing w:val="-10"/>
          <w:w w:val="105"/>
        </w:rPr>
        <w:t> </w:t>
      </w:r>
      <w:r>
        <w:rPr>
          <w:w w:val="105"/>
        </w:rPr>
        <w:t>networks. Their</w:t>
      </w:r>
      <w:r>
        <w:rPr>
          <w:spacing w:val="-10"/>
          <w:w w:val="105"/>
        </w:rPr>
        <w:t> </w:t>
      </w:r>
      <w:r>
        <w:rPr>
          <w:w w:val="105"/>
        </w:rPr>
        <w:t>paper</w:t>
      </w:r>
      <w:r>
        <w:rPr>
          <w:spacing w:val="-9"/>
          <w:w w:val="105"/>
        </w:rPr>
        <w:t> </w:t>
      </w:r>
      <w:r>
        <w:rPr>
          <w:w w:val="105"/>
        </w:rPr>
        <w:t>presents</w:t>
      </w:r>
      <w:r>
        <w:rPr>
          <w:spacing w:val="-10"/>
          <w:w w:val="105"/>
        </w:rPr>
        <w:t> </w:t>
      </w:r>
      <w:r>
        <w:rPr>
          <w:w w:val="105"/>
        </w:rPr>
        <w:t>the</w:t>
      </w:r>
      <w:r>
        <w:rPr>
          <w:spacing w:val="-9"/>
          <w:w w:val="105"/>
        </w:rPr>
        <w:t> </w:t>
      </w:r>
      <w:r>
        <w:rPr>
          <w:w w:val="105"/>
        </w:rPr>
        <w:t>deployment</w:t>
      </w:r>
      <w:r>
        <w:rPr>
          <w:spacing w:val="-10"/>
          <w:w w:val="105"/>
        </w:rPr>
        <w:t> </w:t>
      </w:r>
      <w:r>
        <w:rPr>
          <w:w w:val="105"/>
        </w:rPr>
        <w:t>strategies</w:t>
      </w:r>
      <w:r>
        <w:rPr>
          <w:spacing w:val="-9"/>
          <w:w w:val="105"/>
        </w:rPr>
        <w:t> </w:t>
      </w:r>
      <w:r>
        <w:rPr>
          <w:w w:val="105"/>
        </w:rPr>
        <w:t>of</w:t>
      </w:r>
      <w:r>
        <w:rPr>
          <w:spacing w:val="-10"/>
          <w:w w:val="105"/>
        </w:rPr>
        <w:t> </w:t>
      </w:r>
      <w:r>
        <w:rPr>
          <w:w w:val="105"/>
        </w:rPr>
        <w:t>these</w:t>
      </w:r>
      <w:r>
        <w:rPr>
          <w:spacing w:val="-44"/>
          <w:w w:val="105"/>
        </w:rPr>
        <w:t> </w:t>
      </w:r>
      <w:r>
        <w:rPr>
          <w:w w:val="105"/>
        </w:rPr>
        <w:t>IDSs.</w:t>
      </w:r>
      <w:r>
        <w:rPr>
          <w:spacing w:val="-1"/>
          <w:w w:val="105"/>
        </w:rPr>
        <w:t> </w:t>
      </w:r>
      <w:r>
        <w:rPr>
          <w:w w:val="105"/>
        </w:rPr>
        <w:t>The</w:t>
      </w:r>
      <w:r>
        <w:rPr>
          <w:spacing w:val="-9"/>
          <w:w w:val="105"/>
        </w:rPr>
        <w:t> </w:t>
      </w:r>
      <w:r>
        <w:rPr>
          <w:w w:val="105"/>
        </w:rPr>
        <w:t>authors</w:t>
      </w:r>
      <w:r>
        <w:rPr>
          <w:spacing w:val="-9"/>
          <w:w w:val="105"/>
        </w:rPr>
        <w:t> </w:t>
      </w:r>
      <w:r>
        <w:rPr>
          <w:w w:val="105"/>
        </w:rPr>
        <w:t>investigated</w:t>
      </w:r>
      <w:r>
        <w:rPr>
          <w:spacing w:val="-9"/>
          <w:w w:val="105"/>
        </w:rPr>
        <w:t> </w:t>
      </w:r>
      <w:r>
        <w:rPr>
          <w:w w:val="105"/>
        </w:rPr>
        <w:t>anomaly-based</w:t>
      </w:r>
      <w:r>
        <w:rPr>
          <w:spacing w:val="-10"/>
          <w:w w:val="105"/>
        </w:rPr>
        <w:t> </w:t>
      </w:r>
      <w:r>
        <w:rPr>
          <w:w w:val="105"/>
        </w:rPr>
        <w:t>IDSs</w:t>
      </w:r>
      <w:r>
        <w:rPr>
          <w:spacing w:val="-9"/>
          <w:w w:val="105"/>
        </w:rPr>
        <w:t> </w:t>
      </w:r>
      <w:r>
        <w:rPr>
          <w:w w:val="105"/>
        </w:rPr>
        <w:t>for</w:t>
      </w:r>
      <w:r>
        <w:rPr>
          <w:spacing w:val="-9"/>
          <w:w w:val="105"/>
        </w:rPr>
        <w:t> </w:t>
      </w:r>
      <w:r>
        <w:rPr>
          <w:w w:val="105"/>
        </w:rPr>
        <w:t>securing</w:t>
      </w:r>
      <w:r>
        <w:rPr>
          <w:spacing w:val="-9"/>
          <w:w w:val="105"/>
        </w:rPr>
        <w:t> </w:t>
      </w:r>
      <w:r>
        <w:rPr>
          <w:w w:val="105"/>
        </w:rPr>
        <w:t>a</w:t>
      </w:r>
      <w:r>
        <w:rPr>
          <w:spacing w:val="-10"/>
          <w:w w:val="105"/>
        </w:rPr>
        <w:t> </w:t>
      </w:r>
      <w:r>
        <w:rPr>
          <w:w w:val="105"/>
        </w:rPr>
        <w:t>CAN</w:t>
      </w:r>
      <w:r>
        <w:rPr>
          <w:spacing w:val="-9"/>
          <w:w w:val="105"/>
        </w:rPr>
        <w:t> </w:t>
      </w:r>
      <w:r>
        <w:rPr>
          <w:w w:val="105"/>
        </w:rPr>
        <w:t>bus. However,</w:t>
      </w:r>
      <w:r>
        <w:rPr>
          <w:spacing w:val="-9"/>
          <w:w w:val="105"/>
        </w:rPr>
        <w:t> </w:t>
      </w:r>
      <w:r>
        <w:rPr>
          <w:w w:val="105"/>
        </w:rPr>
        <w:t>the</w:t>
      </w:r>
      <w:r>
        <w:rPr>
          <w:spacing w:val="-44"/>
          <w:w w:val="105"/>
        </w:rPr>
        <w:t> </w:t>
      </w:r>
      <w:r>
        <w:rPr/>
        <w:t>review did not cover detailed security attacks on other types of in-vehicle networks and the</w:t>
      </w:r>
      <w:r>
        <w:rPr>
          <w:spacing w:val="1"/>
        </w:rPr>
        <w:t> </w:t>
      </w:r>
      <w:r>
        <w:rPr>
          <w:w w:val="105"/>
        </w:rPr>
        <w:t>corresponding countermeasures. Security concerns over the CAN bus were provided by</w:t>
      </w:r>
      <w:r>
        <w:rPr>
          <w:spacing w:val="1"/>
          <w:w w:val="105"/>
        </w:rPr>
        <w:t> </w:t>
      </w:r>
      <w:r>
        <w:rPr/>
        <w:t>Bozdal</w:t>
      </w:r>
      <w:r>
        <w:rPr>
          <w:spacing w:val="9"/>
        </w:rPr>
        <w:t> </w:t>
      </w:r>
      <w:r>
        <w:rPr/>
        <w:t>et</w:t>
      </w:r>
      <w:r>
        <w:rPr>
          <w:spacing w:val="9"/>
        </w:rPr>
        <w:t> </w:t>
      </w:r>
      <w:r>
        <w:rPr/>
        <w:t>al.</w:t>
      </w:r>
      <w:r>
        <w:rPr>
          <w:spacing w:val="9"/>
        </w:rPr>
        <w:t> </w:t>
      </w:r>
      <w:r>
        <w:rPr/>
        <w:t>[</w:t>
      </w:r>
      <w:hyperlink w:history="true" w:anchor="_bookmark56">
        <w:r>
          <w:rPr>
            <w:color w:val="0774B7"/>
          </w:rPr>
          <w:t>27</w:t>
        </w:r>
      </w:hyperlink>
      <w:r>
        <w:rPr/>
        <w:t>].</w:t>
      </w:r>
      <w:r>
        <w:rPr>
          <w:spacing w:val="23"/>
        </w:rPr>
        <w:t> </w:t>
      </w:r>
      <w:r>
        <w:rPr/>
        <w:t>The</w:t>
      </w:r>
      <w:r>
        <w:rPr>
          <w:spacing w:val="9"/>
        </w:rPr>
        <w:t> </w:t>
      </w:r>
      <w:r>
        <w:rPr/>
        <w:t>authors</w:t>
      </w:r>
      <w:r>
        <w:rPr>
          <w:spacing w:val="9"/>
        </w:rPr>
        <w:t> </w:t>
      </w:r>
      <w:r>
        <w:rPr/>
        <w:t>exploited</w:t>
      </w:r>
      <w:r>
        <w:rPr>
          <w:spacing w:val="10"/>
        </w:rPr>
        <w:t> </w:t>
      </w:r>
      <w:r>
        <w:rPr/>
        <w:t>various</w:t>
      </w:r>
      <w:r>
        <w:rPr>
          <w:spacing w:val="9"/>
        </w:rPr>
        <w:t> </w:t>
      </w:r>
      <w:r>
        <w:rPr/>
        <w:t>attack</w:t>
      </w:r>
      <w:r>
        <w:rPr>
          <w:spacing w:val="9"/>
        </w:rPr>
        <w:t> </w:t>
      </w:r>
      <w:r>
        <w:rPr/>
        <w:t>surfaces</w:t>
      </w:r>
      <w:r>
        <w:rPr>
          <w:spacing w:val="10"/>
        </w:rPr>
        <w:t> </w:t>
      </w:r>
      <w:r>
        <w:rPr/>
        <w:t>that</w:t>
      </w:r>
      <w:r>
        <w:rPr>
          <w:spacing w:val="9"/>
        </w:rPr>
        <w:t> </w:t>
      </w:r>
      <w:r>
        <w:rPr/>
        <w:t>are</w:t>
      </w:r>
      <w:r>
        <w:rPr>
          <w:spacing w:val="9"/>
        </w:rPr>
        <w:t> </w:t>
      </w:r>
      <w:r>
        <w:rPr/>
        <w:t>typical</w:t>
      </w:r>
      <w:r>
        <w:rPr>
          <w:spacing w:val="9"/>
        </w:rPr>
        <w:t> </w:t>
      </w:r>
      <w:r>
        <w:rPr/>
        <w:t>in</w:t>
      </w:r>
      <w:r>
        <w:rPr>
          <w:spacing w:val="10"/>
        </w:rPr>
        <w:t> </w:t>
      </w:r>
      <w:r>
        <w:rPr/>
        <w:t>the</w:t>
      </w:r>
      <w:r>
        <w:rPr>
          <w:spacing w:val="9"/>
        </w:rPr>
        <w:t> </w:t>
      </w:r>
      <w:r>
        <w:rPr/>
        <w:t>CAN</w:t>
      </w:r>
    </w:p>
    <w:p>
      <w:pPr>
        <w:spacing w:after="0" w:line="256" w:lineRule="auto"/>
        <w:jc w:val="both"/>
        <w:sectPr>
          <w:pgSz w:w="11910" w:h="16840"/>
          <w:pgMar w:header="1042" w:footer="0" w:top="1340" w:bottom="280" w:left="600" w:right="580"/>
        </w:sectPr>
      </w:pPr>
    </w:p>
    <w:p>
      <w:pPr>
        <w:pStyle w:val="BodyText"/>
      </w:pPr>
    </w:p>
    <w:p>
      <w:pPr>
        <w:pStyle w:val="BodyText"/>
      </w:pPr>
    </w:p>
    <w:p>
      <w:pPr>
        <w:pStyle w:val="BodyText"/>
        <w:spacing w:line="256" w:lineRule="auto" w:before="98"/>
        <w:ind w:left="2739" w:right="103" w:firstLine="6"/>
        <w:jc w:val="both"/>
      </w:pPr>
      <w:r>
        <w:rPr/>
        <w:t>bus environment. That paper lacked a systematic review of various attacks that are preva-</w:t>
      </w:r>
      <w:r>
        <w:rPr>
          <w:spacing w:val="1"/>
        </w:rPr>
        <w:t> </w:t>
      </w:r>
      <w:r>
        <w:rPr>
          <w:w w:val="105"/>
        </w:rPr>
        <w:t>lent against in-vehicle networks. Wu et al. [</w:t>
      </w:r>
      <w:hyperlink w:history="true" w:anchor="_bookmark57">
        <w:r>
          <w:rPr>
            <w:color w:val="0774B7"/>
            <w:w w:val="105"/>
          </w:rPr>
          <w:t>28</w:t>
        </w:r>
      </w:hyperlink>
      <w:r>
        <w:rPr>
          <w:w w:val="105"/>
        </w:rPr>
        <w:t>] provided a survey of intrusion detection</w:t>
      </w:r>
      <w:r>
        <w:rPr>
          <w:spacing w:val="1"/>
          <w:w w:val="105"/>
        </w:rPr>
        <w:t> </w:t>
      </w:r>
      <w:r>
        <w:rPr>
          <w:w w:val="105"/>
        </w:rPr>
        <w:t>schemes</w:t>
      </w:r>
      <w:r>
        <w:rPr>
          <w:spacing w:val="-9"/>
          <w:w w:val="105"/>
        </w:rPr>
        <w:t> </w:t>
      </w:r>
      <w:r>
        <w:rPr>
          <w:w w:val="105"/>
        </w:rPr>
        <w:t>for</w:t>
      </w:r>
      <w:r>
        <w:rPr>
          <w:spacing w:val="-10"/>
          <w:w w:val="105"/>
        </w:rPr>
        <w:t> </w:t>
      </w:r>
      <w:r>
        <w:rPr>
          <w:w w:val="105"/>
        </w:rPr>
        <w:t>in-vehicle</w:t>
      </w:r>
      <w:r>
        <w:rPr>
          <w:spacing w:val="-8"/>
          <w:w w:val="105"/>
        </w:rPr>
        <w:t> </w:t>
      </w:r>
      <w:r>
        <w:rPr>
          <w:w w:val="105"/>
        </w:rPr>
        <w:t>networks. The</w:t>
      </w:r>
      <w:r>
        <w:rPr>
          <w:spacing w:val="-9"/>
          <w:w w:val="105"/>
        </w:rPr>
        <w:t> </w:t>
      </w:r>
      <w:r>
        <w:rPr>
          <w:w w:val="105"/>
        </w:rPr>
        <w:t>authors</w:t>
      </w:r>
      <w:r>
        <w:rPr>
          <w:spacing w:val="-9"/>
          <w:w w:val="105"/>
        </w:rPr>
        <w:t> </w:t>
      </w:r>
      <w:r>
        <w:rPr>
          <w:w w:val="105"/>
        </w:rPr>
        <w:t>explained</w:t>
      </w:r>
      <w:r>
        <w:rPr>
          <w:spacing w:val="-9"/>
          <w:w w:val="105"/>
        </w:rPr>
        <w:t> </w:t>
      </w:r>
      <w:r>
        <w:rPr>
          <w:w w:val="105"/>
        </w:rPr>
        <w:t>the</w:t>
      </w:r>
      <w:r>
        <w:rPr>
          <w:spacing w:val="-8"/>
          <w:w w:val="105"/>
        </w:rPr>
        <w:t> </w:t>
      </w:r>
      <w:r>
        <w:rPr>
          <w:w w:val="105"/>
        </w:rPr>
        <w:t>limitations</w:t>
      </w:r>
      <w:r>
        <w:rPr>
          <w:spacing w:val="-10"/>
          <w:w w:val="105"/>
        </w:rPr>
        <w:t> </w:t>
      </w:r>
      <w:r>
        <w:rPr>
          <w:w w:val="105"/>
        </w:rPr>
        <w:t>and</w:t>
      </w:r>
      <w:r>
        <w:rPr>
          <w:spacing w:val="-8"/>
          <w:w w:val="105"/>
        </w:rPr>
        <w:t> </w:t>
      </w:r>
      <w:r>
        <w:rPr>
          <w:w w:val="105"/>
        </w:rPr>
        <w:t>challenges</w:t>
      </w:r>
      <w:r>
        <w:rPr>
          <w:spacing w:val="-9"/>
          <w:w w:val="105"/>
        </w:rPr>
        <w:t> </w:t>
      </w:r>
      <w:r>
        <w:rPr>
          <w:w w:val="105"/>
        </w:rPr>
        <w:t>in</w:t>
      </w:r>
      <w:r>
        <w:rPr>
          <w:spacing w:val="-44"/>
          <w:w w:val="105"/>
        </w:rPr>
        <w:t> </w:t>
      </w:r>
      <w:r>
        <w:rPr/>
        <w:t>designing intrusion detection systems for in-vehicle networks, and state-of-the-art IDSs for</w:t>
      </w:r>
      <w:r>
        <w:rPr>
          <w:spacing w:val="1"/>
        </w:rPr>
        <w:t> </w:t>
      </w:r>
      <w:r>
        <w:rPr>
          <w:w w:val="105"/>
        </w:rPr>
        <w:t>IVNs were provided. Tomlinson et al. [</w:t>
      </w:r>
      <w:hyperlink w:history="true" w:anchor="_bookmark58">
        <w:r>
          <w:rPr>
            <w:color w:val="0774B7"/>
            <w:w w:val="105"/>
          </w:rPr>
          <w:t>29</w:t>
        </w:r>
      </w:hyperlink>
      <w:r>
        <w:rPr>
          <w:w w:val="105"/>
        </w:rPr>
        <w:t>] explained the various IDSs for CAN networks.</w:t>
      </w:r>
      <w:r>
        <w:rPr>
          <w:spacing w:val="-44"/>
          <w:w w:val="105"/>
        </w:rPr>
        <w:t> </w:t>
      </w:r>
      <w:r>
        <w:rPr>
          <w:w w:val="105"/>
        </w:rPr>
        <w:t>Those</w:t>
      </w:r>
      <w:r>
        <w:rPr>
          <w:spacing w:val="-10"/>
          <w:w w:val="105"/>
        </w:rPr>
        <w:t> </w:t>
      </w:r>
      <w:r>
        <w:rPr>
          <w:w w:val="105"/>
        </w:rPr>
        <w:t>authors</w:t>
      </w:r>
      <w:r>
        <w:rPr>
          <w:spacing w:val="-9"/>
          <w:w w:val="105"/>
        </w:rPr>
        <w:t> </w:t>
      </w:r>
      <w:r>
        <w:rPr>
          <w:w w:val="105"/>
        </w:rPr>
        <w:t>studied</w:t>
      </w:r>
      <w:r>
        <w:rPr>
          <w:spacing w:val="-9"/>
          <w:w w:val="105"/>
        </w:rPr>
        <w:t> </w:t>
      </w:r>
      <w:r>
        <w:rPr>
          <w:w w:val="105"/>
        </w:rPr>
        <w:t>recent</w:t>
      </w:r>
      <w:r>
        <w:rPr>
          <w:spacing w:val="-9"/>
          <w:w w:val="105"/>
        </w:rPr>
        <w:t> </w:t>
      </w:r>
      <w:r>
        <w:rPr>
          <w:w w:val="105"/>
        </w:rPr>
        <w:t>work</w:t>
      </w:r>
      <w:r>
        <w:rPr>
          <w:spacing w:val="-9"/>
          <w:w w:val="105"/>
        </w:rPr>
        <w:t> </w:t>
      </w:r>
      <w:r>
        <w:rPr>
          <w:w w:val="105"/>
        </w:rPr>
        <w:t>on</w:t>
      </w:r>
      <w:r>
        <w:rPr>
          <w:spacing w:val="-9"/>
          <w:w w:val="105"/>
        </w:rPr>
        <w:t> </w:t>
      </w:r>
      <w:r>
        <w:rPr>
          <w:w w:val="105"/>
        </w:rPr>
        <w:t>CAN</w:t>
      </w:r>
      <w:r>
        <w:rPr>
          <w:spacing w:val="-9"/>
          <w:w w:val="105"/>
        </w:rPr>
        <w:t> </w:t>
      </w:r>
      <w:r>
        <w:rPr>
          <w:w w:val="105"/>
        </w:rPr>
        <w:t>intrusion</w:t>
      </w:r>
      <w:r>
        <w:rPr>
          <w:spacing w:val="-9"/>
          <w:w w:val="105"/>
        </w:rPr>
        <w:t> </w:t>
      </w:r>
      <w:r>
        <w:rPr>
          <w:w w:val="105"/>
        </w:rPr>
        <w:t>detection</w:t>
      </w:r>
      <w:r>
        <w:rPr>
          <w:spacing w:val="-9"/>
          <w:w w:val="105"/>
        </w:rPr>
        <w:t> </w:t>
      </w:r>
      <w:r>
        <w:rPr>
          <w:w w:val="105"/>
        </w:rPr>
        <w:t>systems</w:t>
      </w:r>
      <w:r>
        <w:rPr>
          <w:spacing w:val="-9"/>
          <w:w w:val="105"/>
        </w:rPr>
        <w:t> </w:t>
      </w:r>
      <w:r>
        <w:rPr>
          <w:w w:val="105"/>
        </w:rPr>
        <w:t>and</w:t>
      </w:r>
      <w:r>
        <w:rPr>
          <w:spacing w:val="-9"/>
          <w:w w:val="105"/>
        </w:rPr>
        <w:t> </w:t>
      </w:r>
      <w:r>
        <w:rPr>
          <w:w w:val="105"/>
        </w:rPr>
        <w:t>addressed</w:t>
      </w:r>
      <w:r>
        <w:rPr>
          <w:spacing w:val="-9"/>
          <w:w w:val="105"/>
        </w:rPr>
        <w:t> </w:t>
      </w:r>
      <w:r>
        <w:rPr>
          <w:w w:val="105"/>
        </w:rPr>
        <w:t>in</w:t>
      </w:r>
      <w:r>
        <w:rPr>
          <w:spacing w:val="-44"/>
          <w:w w:val="105"/>
        </w:rPr>
        <w:t> </w:t>
      </w:r>
      <w:r>
        <w:rPr>
          <w:w w:val="105"/>
        </w:rPr>
        <w:t>detail the</w:t>
      </w:r>
      <w:r>
        <w:rPr>
          <w:spacing w:val="1"/>
          <w:w w:val="105"/>
        </w:rPr>
        <w:t> </w:t>
      </w:r>
      <w:r>
        <w:rPr>
          <w:w w:val="105"/>
        </w:rPr>
        <w:t>research challenges</w:t>
      </w:r>
      <w:r>
        <w:rPr>
          <w:spacing w:val="1"/>
          <w:w w:val="105"/>
        </w:rPr>
        <w:t> </w:t>
      </w:r>
      <w:r>
        <w:rPr>
          <w:w w:val="105"/>
        </w:rPr>
        <w:t>for the</w:t>
      </w:r>
      <w:r>
        <w:rPr>
          <w:spacing w:val="1"/>
          <w:w w:val="105"/>
        </w:rPr>
        <w:t> </w:t>
      </w:r>
      <w:r>
        <w:rPr>
          <w:w w:val="105"/>
        </w:rPr>
        <w:t>evaluation</w:t>
      </w:r>
      <w:r>
        <w:rPr>
          <w:spacing w:val="1"/>
          <w:w w:val="105"/>
        </w:rPr>
        <w:t> </w:t>
      </w:r>
      <w:r>
        <w:rPr>
          <w:w w:val="105"/>
        </w:rPr>
        <w:t>of those</w:t>
      </w:r>
      <w:r>
        <w:rPr>
          <w:spacing w:val="1"/>
          <w:w w:val="105"/>
        </w:rPr>
        <w:t> </w:t>
      </w:r>
      <w:r>
        <w:rPr>
          <w:w w:val="105"/>
        </w:rPr>
        <w:t>IDSs.</w:t>
      </w:r>
    </w:p>
    <w:p>
      <w:pPr>
        <w:pStyle w:val="BodyText"/>
        <w:spacing w:line="256" w:lineRule="auto" w:before="1"/>
        <w:ind w:left="2739" w:right="130" w:firstLine="431"/>
        <w:jc w:val="both"/>
      </w:pPr>
      <w:r>
        <w:rPr/>
        <w:t>In this paper, we provide a survey of various attack types that can be launched against</w:t>
      </w:r>
      <w:r>
        <w:rPr>
          <w:spacing w:val="1"/>
        </w:rPr>
        <w:t> </w:t>
      </w:r>
      <w:r>
        <w:rPr/>
        <w:t>in-vehicle</w:t>
      </w:r>
      <w:r>
        <w:rPr>
          <w:spacing w:val="1"/>
        </w:rPr>
        <w:t> </w:t>
      </w:r>
      <w:r>
        <w:rPr/>
        <w:t>networks</w:t>
      </w:r>
      <w:r>
        <w:rPr>
          <w:spacing w:val="1"/>
        </w:rPr>
        <w:t> </w:t>
      </w:r>
      <w:r>
        <w:rPr/>
        <w:t>and</w:t>
      </w:r>
      <w:r>
        <w:rPr>
          <w:spacing w:val="1"/>
        </w:rPr>
        <w:t> </w:t>
      </w:r>
      <w:r>
        <w:rPr/>
        <w:t>the</w:t>
      </w:r>
      <w:r>
        <w:rPr>
          <w:spacing w:val="1"/>
        </w:rPr>
        <w:t> </w:t>
      </w:r>
      <w:r>
        <w:rPr/>
        <w:t>IDSs</w:t>
      </w:r>
      <w:r>
        <w:rPr>
          <w:spacing w:val="1"/>
        </w:rPr>
        <w:t> </w:t>
      </w:r>
      <w:r>
        <w:rPr/>
        <w:t>developed</w:t>
      </w:r>
      <w:r>
        <w:rPr>
          <w:spacing w:val="44"/>
        </w:rPr>
        <w:t> </w:t>
      </w:r>
      <w:r>
        <w:rPr/>
        <w:t>to</w:t>
      </w:r>
      <w:r>
        <w:rPr>
          <w:spacing w:val="44"/>
        </w:rPr>
        <w:t> </w:t>
      </w:r>
      <w:r>
        <w:rPr/>
        <w:t>mitigate</w:t>
      </w:r>
      <w:r>
        <w:rPr>
          <w:spacing w:val="44"/>
        </w:rPr>
        <w:t> </w:t>
      </w:r>
      <w:r>
        <w:rPr/>
        <w:t>those</w:t>
      </w:r>
      <w:r>
        <w:rPr>
          <w:spacing w:val="44"/>
        </w:rPr>
        <w:t> </w:t>
      </w:r>
      <w:r>
        <w:rPr/>
        <w:t>attacks.</w:t>
      </w:r>
      <w:r>
        <w:rPr>
          <w:spacing w:val="45"/>
        </w:rPr>
        <w:t> </w:t>
      </w:r>
      <w:r>
        <w:rPr/>
        <w:t>The</w:t>
      </w:r>
      <w:r>
        <w:rPr>
          <w:spacing w:val="44"/>
        </w:rPr>
        <w:t> </w:t>
      </w:r>
      <w:r>
        <w:rPr/>
        <w:t>advantages</w:t>
      </w:r>
      <w:r>
        <w:rPr>
          <w:spacing w:val="-42"/>
        </w:rPr>
        <w:t> </w:t>
      </w:r>
      <w:r>
        <w:rPr/>
        <w:t>and disadvantages of these IDSs are also investigated. A comparison of our work against</w:t>
      </w:r>
      <w:r>
        <w:rPr>
          <w:spacing w:val="1"/>
        </w:rPr>
        <w:t> </w:t>
      </w:r>
      <w:r>
        <w:rPr/>
        <w:t>previous surveys of in-vehicle network security is in Table </w:t>
      </w:r>
      <w:hyperlink w:history="true" w:anchor="_bookmark7">
        <w:r>
          <w:rPr>
            <w:color w:val="0774B7"/>
          </w:rPr>
          <w:t>3</w:t>
        </w:r>
      </w:hyperlink>
      <w:r>
        <w:rPr/>
        <w:t>.</w:t>
      </w:r>
      <w:r>
        <w:rPr>
          <w:spacing w:val="1"/>
        </w:rPr>
        <w:t> </w:t>
      </w:r>
      <w:r>
        <w:rPr/>
        <w:t>Our work investigates the</w:t>
      </w:r>
      <w:r>
        <w:rPr>
          <w:spacing w:val="1"/>
        </w:rPr>
        <w:t> </w:t>
      </w:r>
      <w:r>
        <w:rPr/>
        <w:t>vulnerabilities and possible attacks against various in-vehicle network protocols, such as</w:t>
      </w:r>
      <w:r>
        <w:rPr>
          <w:spacing w:val="1"/>
        </w:rPr>
        <w:t> </w:t>
      </w:r>
      <w:r>
        <w:rPr/>
        <w:t>CAN, FlexRay, and automotive Ethernet, along with countermeasures.</w:t>
      </w:r>
      <w:r>
        <w:rPr>
          <w:spacing w:val="1"/>
        </w:rPr>
        <w:t> </w:t>
      </w:r>
      <w:r>
        <w:rPr/>
        <w:t>We focus on these</w:t>
      </w:r>
      <w:r>
        <w:rPr>
          <w:spacing w:val="1"/>
        </w:rPr>
        <w:t> </w:t>
      </w:r>
      <w:r>
        <w:rPr/>
        <w:t>three protocols because they are widely used for transmitting engine control and critical</w:t>
      </w:r>
      <w:r>
        <w:rPr>
          <w:spacing w:val="1"/>
        </w:rPr>
        <w:t> </w:t>
      </w:r>
      <w:r>
        <w:rPr/>
        <w:t>safety</w:t>
      </w:r>
      <w:r>
        <w:rPr>
          <w:spacing w:val="26"/>
        </w:rPr>
        <w:t> </w:t>
      </w:r>
      <w:r>
        <w:rPr/>
        <w:t>messages.</w:t>
      </w:r>
      <w:r>
        <w:rPr>
          <w:spacing w:val="43"/>
        </w:rPr>
        <w:t> </w:t>
      </w:r>
      <w:r>
        <w:rPr/>
        <w:t>Our</w:t>
      </w:r>
      <w:r>
        <w:rPr>
          <w:spacing w:val="26"/>
        </w:rPr>
        <w:t> </w:t>
      </w:r>
      <w:r>
        <w:rPr/>
        <w:t>choice</w:t>
      </w:r>
      <w:r>
        <w:rPr>
          <w:spacing w:val="27"/>
        </w:rPr>
        <w:t> </w:t>
      </w:r>
      <w:r>
        <w:rPr/>
        <w:t>for</w:t>
      </w:r>
      <w:r>
        <w:rPr>
          <w:spacing w:val="26"/>
        </w:rPr>
        <w:t> </w:t>
      </w:r>
      <w:r>
        <w:rPr/>
        <w:t>selecting</w:t>
      </w:r>
      <w:r>
        <w:rPr>
          <w:spacing w:val="26"/>
        </w:rPr>
        <w:t> </w:t>
      </w:r>
      <w:r>
        <w:rPr/>
        <w:t>automotive</w:t>
      </w:r>
      <w:r>
        <w:rPr>
          <w:spacing w:val="26"/>
        </w:rPr>
        <w:t> </w:t>
      </w:r>
      <w:r>
        <w:rPr/>
        <w:t>Ethernet</w:t>
      </w:r>
      <w:r>
        <w:rPr>
          <w:spacing w:val="27"/>
        </w:rPr>
        <w:t> </w:t>
      </w:r>
      <w:r>
        <w:rPr/>
        <w:t>in</w:t>
      </w:r>
      <w:r>
        <w:rPr>
          <w:spacing w:val="26"/>
        </w:rPr>
        <w:t> </w:t>
      </w:r>
      <w:r>
        <w:rPr/>
        <w:t>this</w:t>
      </w:r>
      <w:r>
        <w:rPr>
          <w:spacing w:val="26"/>
        </w:rPr>
        <w:t> </w:t>
      </w:r>
      <w:r>
        <w:rPr/>
        <w:t>work</w:t>
      </w:r>
      <w:r>
        <w:rPr>
          <w:spacing w:val="26"/>
        </w:rPr>
        <w:t> </w:t>
      </w:r>
      <w:r>
        <w:rPr/>
        <w:t>is</w:t>
      </w:r>
      <w:r>
        <w:rPr>
          <w:spacing w:val="27"/>
        </w:rPr>
        <w:t> </w:t>
      </w:r>
      <w:r>
        <w:rPr/>
        <w:t>due</w:t>
      </w:r>
      <w:r>
        <w:rPr>
          <w:spacing w:val="26"/>
        </w:rPr>
        <w:t> </w:t>
      </w:r>
      <w:r>
        <w:rPr/>
        <w:t>to</w:t>
      </w:r>
      <w:r>
        <w:rPr>
          <w:spacing w:val="26"/>
        </w:rPr>
        <w:t> </w:t>
      </w:r>
      <w:r>
        <w:rPr/>
        <w:t>the</w:t>
      </w:r>
      <w:r>
        <w:rPr>
          <w:spacing w:val="1"/>
        </w:rPr>
        <w:t> </w:t>
      </w:r>
      <w:r>
        <w:rPr/>
        <w:t>fact that the protocol has a high potential to be used in wider application domains in future</w:t>
      </w:r>
      <w:r>
        <w:rPr>
          <w:spacing w:val="1"/>
        </w:rPr>
        <w:t> </w:t>
      </w:r>
      <w:r>
        <w:rPr/>
        <w:t>automotive vehicles. Furthermore, we provide a suggestion for in-vehicle network security</w:t>
      </w:r>
      <w:r>
        <w:rPr>
          <w:spacing w:val="1"/>
        </w:rPr>
        <w:t> </w:t>
      </w:r>
      <w:r>
        <w:rPr/>
        <w:t>using</w:t>
      </w:r>
      <w:r>
        <w:rPr>
          <w:spacing w:val="6"/>
        </w:rPr>
        <w:t> </w:t>
      </w:r>
      <w:r>
        <w:rPr/>
        <w:t>a</w:t>
      </w:r>
      <w:r>
        <w:rPr>
          <w:spacing w:val="6"/>
        </w:rPr>
        <w:t> </w:t>
      </w:r>
      <w:r>
        <w:rPr/>
        <w:t>hybrid</w:t>
      </w:r>
      <w:r>
        <w:rPr>
          <w:spacing w:val="6"/>
        </w:rPr>
        <w:t> </w:t>
      </w:r>
      <w:r>
        <w:rPr/>
        <w:t>blockchain</w:t>
      </w:r>
      <w:r>
        <w:rPr>
          <w:spacing w:val="6"/>
        </w:rPr>
        <w:t> </w:t>
      </w:r>
      <w:r>
        <w:rPr/>
        <w:t>technology.</w:t>
      </w:r>
    </w:p>
    <w:p>
      <w:pPr>
        <w:pStyle w:val="BodyText"/>
        <w:spacing w:before="4"/>
        <w:rPr>
          <w:sz w:val="19"/>
        </w:rPr>
      </w:pPr>
    </w:p>
    <w:p>
      <w:pPr>
        <w:spacing w:before="0"/>
        <w:ind w:left="1391" w:right="1414" w:firstLine="0"/>
        <w:jc w:val="center"/>
        <w:rPr>
          <w:sz w:val="18"/>
        </w:rPr>
      </w:pPr>
      <w:bookmarkStart w:name="_bookmark7" w:id="20"/>
      <w:bookmarkEnd w:id="20"/>
      <w:r>
        <w:rPr/>
      </w:r>
      <w:r>
        <w:rPr>
          <w:rFonts w:ascii="Palatino Linotype"/>
          <w:b/>
          <w:sz w:val="18"/>
        </w:rPr>
        <w:t>Table</w:t>
      </w:r>
      <w:r>
        <w:rPr>
          <w:rFonts w:ascii="Palatino Linotype"/>
          <w:b/>
          <w:spacing w:val="11"/>
          <w:sz w:val="18"/>
        </w:rPr>
        <w:t> </w:t>
      </w:r>
      <w:r>
        <w:rPr>
          <w:rFonts w:ascii="Palatino Linotype"/>
          <w:b/>
          <w:sz w:val="18"/>
        </w:rPr>
        <w:t>3.</w:t>
      </w:r>
      <w:r>
        <w:rPr>
          <w:rFonts w:ascii="Palatino Linotype"/>
          <w:b/>
          <w:spacing w:val="26"/>
          <w:sz w:val="18"/>
        </w:rPr>
        <w:t> </w:t>
      </w:r>
      <w:r>
        <w:rPr>
          <w:sz w:val="18"/>
        </w:rPr>
        <w:t>Comparison</w:t>
      </w:r>
      <w:r>
        <w:rPr>
          <w:spacing w:val="18"/>
          <w:sz w:val="18"/>
        </w:rPr>
        <w:t> </w:t>
      </w:r>
      <w:r>
        <w:rPr>
          <w:sz w:val="18"/>
        </w:rPr>
        <w:t>of</w:t>
      </w:r>
      <w:r>
        <w:rPr>
          <w:spacing w:val="18"/>
          <w:sz w:val="18"/>
        </w:rPr>
        <w:t> </w:t>
      </w:r>
      <w:r>
        <w:rPr>
          <w:sz w:val="18"/>
        </w:rPr>
        <w:t>various</w:t>
      </w:r>
      <w:r>
        <w:rPr>
          <w:spacing w:val="18"/>
          <w:sz w:val="18"/>
        </w:rPr>
        <w:t> </w:t>
      </w:r>
      <w:r>
        <w:rPr>
          <w:sz w:val="18"/>
        </w:rPr>
        <w:t>surveys</w:t>
      </w:r>
      <w:r>
        <w:rPr>
          <w:spacing w:val="18"/>
          <w:sz w:val="18"/>
        </w:rPr>
        <w:t> </w:t>
      </w:r>
      <w:r>
        <w:rPr>
          <w:sz w:val="18"/>
        </w:rPr>
        <w:t>of</w:t>
      </w:r>
      <w:r>
        <w:rPr>
          <w:spacing w:val="18"/>
          <w:sz w:val="18"/>
        </w:rPr>
        <w:t> </w:t>
      </w:r>
      <w:r>
        <w:rPr>
          <w:sz w:val="18"/>
        </w:rPr>
        <w:t>in-vehicle</w:t>
      </w:r>
      <w:r>
        <w:rPr>
          <w:spacing w:val="18"/>
          <w:sz w:val="18"/>
        </w:rPr>
        <w:t> </w:t>
      </w:r>
      <w:r>
        <w:rPr>
          <w:sz w:val="18"/>
        </w:rPr>
        <w:t>network</w:t>
      </w:r>
      <w:r>
        <w:rPr>
          <w:spacing w:val="18"/>
          <w:sz w:val="18"/>
        </w:rPr>
        <w:t> </w:t>
      </w:r>
      <w:r>
        <w:rPr>
          <w:sz w:val="18"/>
        </w:rPr>
        <w:t>security.</w:t>
      </w:r>
    </w:p>
    <w:p>
      <w:pPr>
        <w:pStyle w:val="BodyText"/>
        <w:spacing w:before="2"/>
        <w:rPr>
          <w:sz w:val="12"/>
        </w:rPr>
      </w:pPr>
    </w:p>
    <w:p>
      <w:pPr>
        <w:pStyle w:val="BodyText"/>
        <w:spacing w:line="20" w:lineRule="exact"/>
        <w:ind w:left="112"/>
        <w:rPr>
          <w:sz w:val="2"/>
        </w:rPr>
      </w:pPr>
      <w:r>
        <w:rPr>
          <w:sz w:val="2"/>
        </w:rPr>
        <w:pict>
          <v:group style="width:523.3pt;height:.8pt;mso-position-horizontal-relative:char;mso-position-vertical-relative:line" coordorigin="0,0" coordsize="10466,16">
            <v:line style="position:absolute" from="0,8" to="10466,8" stroked="true" strokeweight=".797pt" strokecolor="#000000">
              <v:stroke dashstyle="solid"/>
            </v:line>
          </v:group>
        </w:pict>
      </w:r>
      <w:r>
        <w:rPr>
          <w:sz w:val="2"/>
        </w:rPr>
      </w:r>
    </w:p>
    <w:p>
      <w:pPr>
        <w:spacing w:after="0" w:line="20" w:lineRule="exact"/>
        <w:rPr>
          <w:sz w:val="2"/>
        </w:rPr>
        <w:sectPr>
          <w:pgSz w:w="11910" w:h="16840"/>
          <w:pgMar w:header="1042" w:footer="0" w:top="1340" w:bottom="280" w:left="600" w:right="580"/>
        </w:sectPr>
      </w:pPr>
    </w:p>
    <w:p>
      <w:pPr>
        <w:pStyle w:val="BodyText"/>
        <w:spacing w:before="4"/>
        <w:rPr>
          <w:sz w:val="29"/>
        </w:rPr>
      </w:pPr>
    </w:p>
    <w:p>
      <w:pPr>
        <w:spacing w:before="1"/>
        <w:ind w:left="902" w:right="0" w:firstLine="0"/>
        <w:jc w:val="left"/>
        <w:rPr>
          <w:rFonts w:ascii="Palatino Linotype"/>
          <w:b/>
          <w:sz w:val="18"/>
        </w:rPr>
      </w:pPr>
      <w:r>
        <w:rPr/>
        <w:pict>
          <v:shape style="position:absolute;margin-left:36pt;margin-top:17.55265pt;width:523.3pt;height:96.1pt;mso-position-horizontal-relative:page;mso-position-vertical-relative:paragraph;z-index:1574297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71"/>
                    <w:gridCol w:w="1512"/>
                    <w:gridCol w:w="1856"/>
                    <w:gridCol w:w="2710"/>
                    <w:gridCol w:w="1619"/>
                  </w:tblGrid>
                  <w:tr>
                    <w:trPr>
                      <w:trHeight w:val="265" w:hRule="atLeast"/>
                    </w:trPr>
                    <w:tc>
                      <w:tcPr>
                        <w:tcW w:w="4283" w:type="dxa"/>
                        <w:gridSpan w:val="2"/>
                        <w:tcBorders>
                          <w:bottom w:val="single" w:sz="4" w:space="0" w:color="000000"/>
                        </w:tcBorders>
                      </w:tcPr>
                      <w:p>
                        <w:pPr>
                          <w:pStyle w:val="TableParagraph"/>
                          <w:jc w:val="left"/>
                          <w:rPr>
                            <w:rFonts w:ascii="Times New Roman"/>
                            <w:sz w:val="18"/>
                          </w:rPr>
                        </w:pPr>
                      </w:p>
                    </w:tc>
                    <w:tc>
                      <w:tcPr>
                        <w:tcW w:w="1856" w:type="dxa"/>
                        <w:tcBorders>
                          <w:bottom w:val="single" w:sz="4" w:space="0" w:color="000000"/>
                        </w:tcBorders>
                      </w:tcPr>
                      <w:p>
                        <w:pPr>
                          <w:pStyle w:val="TableParagraph"/>
                          <w:spacing w:line="222" w:lineRule="exact"/>
                          <w:ind w:left="820" w:right="495"/>
                          <w:rPr>
                            <w:rFonts w:ascii="Palatino Linotype"/>
                            <w:b/>
                            <w:sz w:val="18"/>
                          </w:rPr>
                        </w:pPr>
                        <w:r>
                          <w:rPr>
                            <w:rFonts w:ascii="Palatino Linotype"/>
                            <w:b/>
                            <w:sz w:val="18"/>
                          </w:rPr>
                          <w:t>Types</w:t>
                        </w:r>
                      </w:p>
                    </w:tc>
                    <w:tc>
                      <w:tcPr>
                        <w:tcW w:w="2710" w:type="dxa"/>
                        <w:tcBorders>
                          <w:bottom w:val="single" w:sz="4" w:space="0" w:color="000000"/>
                        </w:tcBorders>
                      </w:tcPr>
                      <w:p>
                        <w:pPr>
                          <w:pStyle w:val="TableParagraph"/>
                          <w:spacing w:line="222" w:lineRule="exact"/>
                          <w:ind w:left="498" w:right="544"/>
                          <w:rPr>
                            <w:rFonts w:ascii="Palatino Linotype"/>
                            <w:b/>
                            <w:sz w:val="18"/>
                          </w:rPr>
                        </w:pPr>
                        <w:r>
                          <w:rPr>
                            <w:rFonts w:ascii="Palatino Linotype"/>
                            <w:b/>
                            <w:spacing w:val="-1"/>
                            <w:sz w:val="18"/>
                          </w:rPr>
                          <w:t>In-Vehicle</w:t>
                        </w:r>
                        <w:r>
                          <w:rPr>
                            <w:rFonts w:ascii="Palatino Linotype"/>
                            <w:b/>
                            <w:spacing w:val="-8"/>
                            <w:sz w:val="18"/>
                          </w:rPr>
                          <w:t> </w:t>
                        </w:r>
                        <w:r>
                          <w:rPr>
                            <w:rFonts w:ascii="Palatino Linotype"/>
                            <w:b/>
                            <w:sz w:val="18"/>
                          </w:rPr>
                          <w:t>Network</w:t>
                        </w:r>
                      </w:p>
                    </w:tc>
                    <w:tc>
                      <w:tcPr>
                        <w:tcW w:w="1619" w:type="dxa"/>
                        <w:tcBorders>
                          <w:bottom w:val="single" w:sz="4" w:space="0" w:color="000000"/>
                        </w:tcBorders>
                      </w:tcPr>
                      <w:p>
                        <w:pPr>
                          <w:pStyle w:val="TableParagraph"/>
                          <w:jc w:val="left"/>
                          <w:rPr>
                            <w:rFonts w:ascii="Times New Roman"/>
                            <w:sz w:val="18"/>
                          </w:rPr>
                        </w:pPr>
                      </w:p>
                    </w:tc>
                  </w:tr>
                  <w:tr>
                    <w:trPr>
                      <w:trHeight w:val="257" w:hRule="atLeast"/>
                    </w:trPr>
                    <w:tc>
                      <w:tcPr>
                        <w:tcW w:w="2771" w:type="dxa"/>
                        <w:tcBorders>
                          <w:top w:val="single" w:sz="4" w:space="0" w:color="000000"/>
                        </w:tcBorders>
                      </w:tcPr>
                      <w:p>
                        <w:pPr>
                          <w:pStyle w:val="TableParagraph"/>
                          <w:spacing w:line="201" w:lineRule="exact" w:before="36"/>
                          <w:ind w:left="95" w:right="482"/>
                          <w:rPr>
                            <w:sz w:val="18"/>
                          </w:rPr>
                        </w:pPr>
                        <w:r>
                          <w:rPr>
                            <w:w w:val="105"/>
                            <w:sz w:val="18"/>
                          </w:rPr>
                          <w:t>Zeng</w:t>
                        </w:r>
                        <w:r>
                          <w:rPr>
                            <w:spacing w:val="-2"/>
                            <w:w w:val="105"/>
                            <w:sz w:val="18"/>
                          </w:rPr>
                          <w:t> </w:t>
                        </w:r>
                        <w:r>
                          <w:rPr>
                            <w:w w:val="105"/>
                            <w:sz w:val="18"/>
                          </w:rPr>
                          <w:t>et</w:t>
                        </w:r>
                        <w:r>
                          <w:rPr>
                            <w:spacing w:val="-1"/>
                            <w:w w:val="105"/>
                            <w:sz w:val="18"/>
                          </w:rPr>
                          <w:t> </w:t>
                        </w:r>
                        <w:r>
                          <w:rPr>
                            <w:w w:val="105"/>
                            <w:sz w:val="18"/>
                          </w:rPr>
                          <w:t>al.</w:t>
                        </w:r>
                        <w:r>
                          <w:rPr>
                            <w:spacing w:val="9"/>
                            <w:w w:val="105"/>
                            <w:sz w:val="18"/>
                          </w:rPr>
                          <w:t> </w:t>
                        </w:r>
                        <w:r>
                          <w:rPr>
                            <w:w w:val="105"/>
                            <w:sz w:val="18"/>
                          </w:rPr>
                          <w:t>[</w:t>
                        </w:r>
                        <w:hyperlink w:history="true" w:anchor="_bookmark31">
                          <w:r>
                            <w:rPr>
                              <w:color w:val="0774B7"/>
                              <w:w w:val="105"/>
                              <w:sz w:val="18"/>
                            </w:rPr>
                            <w:t>2</w:t>
                          </w:r>
                        </w:hyperlink>
                        <w:r>
                          <w:rPr>
                            <w:w w:val="105"/>
                            <w:sz w:val="18"/>
                          </w:rPr>
                          <w:t>]</w:t>
                        </w:r>
                      </w:p>
                    </w:tc>
                    <w:tc>
                      <w:tcPr>
                        <w:tcW w:w="1512" w:type="dxa"/>
                        <w:tcBorders>
                          <w:top w:val="single" w:sz="4" w:space="0" w:color="000000"/>
                        </w:tcBorders>
                      </w:tcPr>
                      <w:p>
                        <w:pPr>
                          <w:pStyle w:val="TableParagraph"/>
                          <w:spacing w:line="238" w:lineRule="exact"/>
                          <w:ind w:left="508"/>
                          <w:jc w:val="left"/>
                          <w:rPr>
                            <w:rFonts w:ascii="Yu Gothic"/>
                            <w:sz w:val="18"/>
                          </w:rPr>
                        </w:pPr>
                        <w:r>
                          <w:rPr>
                            <w:rFonts w:ascii="Yu Gothic"/>
                            <w:w w:val="123"/>
                            <w:sz w:val="18"/>
                          </w:rPr>
                          <w:t>C</w:t>
                        </w:r>
                      </w:p>
                    </w:tc>
                    <w:tc>
                      <w:tcPr>
                        <w:tcW w:w="1856" w:type="dxa"/>
                        <w:tcBorders>
                          <w:top w:val="single" w:sz="4" w:space="0" w:color="000000"/>
                        </w:tcBorders>
                      </w:tcPr>
                      <w:p>
                        <w:pPr>
                          <w:pStyle w:val="TableParagraph"/>
                          <w:spacing w:line="238" w:lineRule="exact"/>
                          <w:ind w:left="331"/>
                          <w:rPr>
                            <w:rFonts w:ascii="Yu Gothic" w:hAnsi="Yu Gothic"/>
                            <w:sz w:val="18"/>
                          </w:rPr>
                        </w:pPr>
                        <w:r>
                          <w:rPr>
                            <w:rFonts w:ascii="Yu Gothic" w:hAnsi="Yu Gothic"/>
                            <w:w w:val="67"/>
                            <w:sz w:val="18"/>
                          </w:rPr>
                          <w:t>✓</w:t>
                        </w:r>
                      </w:p>
                    </w:tc>
                    <w:tc>
                      <w:tcPr>
                        <w:tcW w:w="2710" w:type="dxa"/>
                        <w:tcBorders>
                          <w:top w:val="single" w:sz="4" w:space="0" w:color="000000"/>
                        </w:tcBorders>
                      </w:tcPr>
                      <w:p>
                        <w:pPr>
                          <w:pStyle w:val="TableParagraph"/>
                          <w:spacing w:line="238" w:lineRule="exact"/>
                          <w:ind w:right="46"/>
                          <w:rPr>
                            <w:rFonts w:ascii="Yu Gothic" w:hAnsi="Yu Gothic"/>
                            <w:sz w:val="18"/>
                          </w:rPr>
                        </w:pPr>
                        <w:r>
                          <w:rPr>
                            <w:rFonts w:ascii="Yu Gothic" w:hAnsi="Yu Gothic"/>
                            <w:w w:val="67"/>
                            <w:sz w:val="18"/>
                          </w:rPr>
                          <w:t>✓</w:t>
                        </w:r>
                      </w:p>
                    </w:tc>
                    <w:tc>
                      <w:tcPr>
                        <w:tcW w:w="1619" w:type="dxa"/>
                        <w:tcBorders>
                          <w:top w:val="single" w:sz="4" w:space="0" w:color="000000"/>
                        </w:tcBorders>
                      </w:tcPr>
                      <w:p>
                        <w:pPr>
                          <w:pStyle w:val="TableParagraph"/>
                          <w:spacing w:line="238" w:lineRule="exact"/>
                          <w:ind w:left="566"/>
                          <w:jc w:val="left"/>
                          <w:rPr>
                            <w:rFonts w:ascii="Yu Gothic"/>
                            <w:sz w:val="18"/>
                          </w:rPr>
                        </w:pPr>
                        <w:r>
                          <w:rPr>
                            <w:rFonts w:ascii="Yu Gothic"/>
                            <w:w w:val="123"/>
                            <w:sz w:val="18"/>
                          </w:rPr>
                          <w:t>C</w:t>
                        </w:r>
                      </w:p>
                    </w:tc>
                  </w:tr>
                  <w:tr>
                    <w:trPr>
                      <w:trHeight w:val="219" w:hRule="atLeast"/>
                    </w:trPr>
                    <w:tc>
                      <w:tcPr>
                        <w:tcW w:w="2771" w:type="dxa"/>
                      </w:tcPr>
                      <w:p>
                        <w:pPr>
                          <w:pStyle w:val="TableParagraph"/>
                          <w:spacing w:line="199" w:lineRule="exact"/>
                          <w:ind w:left="95" w:right="482"/>
                          <w:rPr>
                            <w:sz w:val="18"/>
                          </w:rPr>
                        </w:pPr>
                        <w:r>
                          <w:rPr>
                            <w:w w:val="105"/>
                            <w:sz w:val="18"/>
                          </w:rPr>
                          <w:t>Avatefipour</w:t>
                        </w:r>
                        <w:r>
                          <w:rPr>
                            <w:spacing w:val="-8"/>
                            <w:w w:val="105"/>
                            <w:sz w:val="18"/>
                          </w:rPr>
                          <w:t> </w:t>
                        </w:r>
                        <w:r>
                          <w:rPr>
                            <w:w w:val="105"/>
                            <w:sz w:val="18"/>
                          </w:rPr>
                          <w:t>and</w:t>
                        </w:r>
                        <w:r>
                          <w:rPr>
                            <w:spacing w:val="-9"/>
                            <w:w w:val="105"/>
                            <w:sz w:val="18"/>
                          </w:rPr>
                          <w:t> </w:t>
                        </w:r>
                        <w:r>
                          <w:rPr>
                            <w:w w:val="105"/>
                            <w:sz w:val="18"/>
                          </w:rPr>
                          <w:t>Malik</w:t>
                        </w:r>
                        <w:r>
                          <w:rPr>
                            <w:spacing w:val="-7"/>
                            <w:w w:val="105"/>
                            <w:sz w:val="18"/>
                          </w:rPr>
                          <w:t> </w:t>
                        </w:r>
                        <w:r>
                          <w:rPr>
                            <w:w w:val="105"/>
                            <w:sz w:val="18"/>
                          </w:rPr>
                          <w:t>[</w:t>
                        </w:r>
                        <w:hyperlink w:history="true" w:anchor="_bookmark59">
                          <w:r>
                            <w:rPr>
                              <w:color w:val="0774B7"/>
                              <w:w w:val="105"/>
                              <w:sz w:val="18"/>
                            </w:rPr>
                            <w:t>30</w:t>
                          </w:r>
                        </w:hyperlink>
                        <w:r>
                          <w:rPr>
                            <w:w w:val="105"/>
                            <w:sz w:val="18"/>
                          </w:rPr>
                          <w:t>]</w:t>
                        </w:r>
                      </w:p>
                    </w:tc>
                    <w:tc>
                      <w:tcPr>
                        <w:tcW w:w="1512" w:type="dxa"/>
                      </w:tcPr>
                      <w:p>
                        <w:pPr>
                          <w:pStyle w:val="TableParagraph"/>
                          <w:spacing w:line="199" w:lineRule="exact"/>
                          <w:ind w:left="508"/>
                          <w:jc w:val="left"/>
                          <w:rPr>
                            <w:rFonts w:ascii="Yu Gothic"/>
                            <w:sz w:val="18"/>
                          </w:rPr>
                        </w:pPr>
                        <w:r>
                          <w:rPr>
                            <w:rFonts w:ascii="Yu Gothic"/>
                            <w:w w:val="123"/>
                            <w:sz w:val="18"/>
                          </w:rPr>
                          <w:t>C</w:t>
                        </w:r>
                      </w:p>
                    </w:tc>
                    <w:tc>
                      <w:tcPr>
                        <w:tcW w:w="1856" w:type="dxa"/>
                      </w:tcPr>
                      <w:p>
                        <w:pPr>
                          <w:pStyle w:val="TableParagraph"/>
                          <w:spacing w:line="199" w:lineRule="exact"/>
                          <w:ind w:left="331"/>
                          <w:rPr>
                            <w:rFonts w:ascii="Yu Gothic" w:hAnsi="Yu Gothic"/>
                            <w:sz w:val="18"/>
                          </w:rPr>
                        </w:pPr>
                        <w:r>
                          <w:rPr>
                            <w:rFonts w:ascii="Yu Gothic" w:hAnsi="Yu Gothic"/>
                            <w:w w:val="67"/>
                            <w:sz w:val="18"/>
                          </w:rPr>
                          <w:t>✓</w:t>
                        </w:r>
                      </w:p>
                    </w:tc>
                    <w:tc>
                      <w:tcPr>
                        <w:tcW w:w="2710" w:type="dxa"/>
                      </w:tcPr>
                      <w:p>
                        <w:pPr>
                          <w:pStyle w:val="TableParagraph"/>
                          <w:spacing w:line="199" w:lineRule="exact"/>
                          <w:ind w:right="46"/>
                          <w:rPr>
                            <w:rFonts w:ascii="Yu Gothic" w:hAnsi="Yu Gothic"/>
                            <w:sz w:val="18"/>
                          </w:rPr>
                        </w:pPr>
                        <w:r>
                          <w:rPr>
                            <w:rFonts w:ascii="Yu Gothic" w:hAnsi="Yu Gothic"/>
                            <w:w w:val="67"/>
                            <w:sz w:val="18"/>
                          </w:rPr>
                          <w:t>✓</w:t>
                        </w:r>
                      </w:p>
                    </w:tc>
                    <w:tc>
                      <w:tcPr>
                        <w:tcW w:w="1619" w:type="dxa"/>
                      </w:tcPr>
                      <w:p>
                        <w:pPr>
                          <w:pStyle w:val="TableParagraph"/>
                          <w:spacing w:line="199" w:lineRule="exact"/>
                          <w:ind w:left="581"/>
                          <w:jc w:val="left"/>
                          <w:rPr>
                            <w:rFonts w:ascii="Yu Gothic" w:hAnsi="Yu Gothic"/>
                            <w:sz w:val="18"/>
                          </w:rPr>
                        </w:pPr>
                        <w:r>
                          <w:rPr>
                            <w:rFonts w:ascii="Yu Gothic" w:hAnsi="Yu Gothic"/>
                            <w:w w:val="67"/>
                            <w:sz w:val="18"/>
                          </w:rPr>
                          <w:t>✓</w:t>
                        </w:r>
                      </w:p>
                    </w:tc>
                  </w:tr>
                  <w:tr>
                    <w:trPr>
                      <w:trHeight w:val="219" w:hRule="atLeast"/>
                    </w:trPr>
                    <w:tc>
                      <w:tcPr>
                        <w:tcW w:w="2771" w:type="dxa"/>
                      </w:tcPr>
                      <w:p>
                        <w:pPr>
                          <w:pStyle w:val="TableParagraph"/>
                          <w:spacing w:line="199" w:lineRule="exact"/>
                          <w:ind w:left="95" w:right="482"/>
                          <w:rPr>
                            <w:sz w:val="18"/>
                          </w:rPr>
                        </w:pPr>
                        <w:r>
                          <w:rPr>
                            <w:sz w:val="18"/>
                          </w:rPr>
                          <w:t>Wu</w:t>
                        </w:r>
                        <w:r>
                          <w:rPr>
                            <w:spacing w:val="3"/>
                            <w:sz w:val="18"/>
                          </w:rPr>
                          <w:t> </w:t>
                        </w:r>
                        <w:r>
                          <w:rPr>
                            <w:sz w:val="18"/>
                          </w:rPr>
                          <w:t>et</w:t>
                        </w:r>
                        <w:r>
                          <w:rPr>
                            <w:spacing w:val="4"/>
                            <w:sz w:val="18"/>
                          </w:rPr>
                          <w:t> </w:t>
                        </w:r>
                        <w:r>
                          <w:rPr>
                            <w:sz w:val="18"/>
                          </w:rPr>
                          <w:t>al.</w:t>
                        </w:r>
                        <w:r>
                          <w:rPr>
                            <w:spacing w:val="14"/>
                            <w:sz w:val="18"/>
                          </w:rPr>
                          <w:t> </w:t>
                        </w:r>
                        <w:r>
                          <w:rPr>
                            <w:sz w:val="18"/>
                          </w:rPr>
                          <w:t>[</w:t>
                        </w:r>
                        <w:hyperlink w:history="true" w:anchor="_bookmark57">
                          <w:r>
                            <w:rPr>
                              <w:color w:val="0774B7"/>
                              <w:sz w:val="18"/>
                            </w:rPr>
                            <w:t>28</w:t>
                          </w:r>
                        </w:hyperlink>
                        <w:r>
                          <w:rPr>
                            <w:sz w:val="18"/>
                          </w:rPr>
                          <w:t>]</w:t>
                        </w:r>
                      </w:p>
                    </w:tc>
                    <w:tc>
                      <w:tcPr>
                        <w:tcW w:w="1512" w:type="dxa"/>
                      </w:tcPr>
                      <w:p>
                        <w:pPr>
                          <w:pStyle w:val="TableParagraph"/>
                          <w:spacing w:line="199" w:lineRule="exact"/>
                          <w:ind w:left="508"/>
                          <w:jc w:val="left"/>
                          <w:rPr>
                            <w:rFonts w:ascii="Yu Gothic"/>
                            <w:sz w:val="18"/>
                          </w:rPr>
                        </w:pPr>
                        <w:r>
                          <w:rPr>
                            <w:rFonts w:ascii="Yu Gothic"/>
                            <w:w w:val="123"/>
                            <w:sz w:val="18"/>
                          </w:rPr>
                          <w:t>C</w:t>
                        </w:r>
                      </w:p>
                    </w:tc>
                    <w:tc>
                      <w:tcPr>
                        <w:tcW w:w="1856" w:type="dxa"/>
                      </w:tcPr>
                      <w:p>
                        <w:pPr>
                          <w:pStyle w:val="TableParagraph"/>
                          <w:spacing w:line="199" w:lineRule="exact"/>
                          <w:ind w:left="331"/>
                          <w:rPr>
                            <w:rFonts w:ascii="Yu Gothic" w:hAnsi="Yu Gothic"/>
                            <w:sz w:val="18"/>
                          </w:rPr>
                        </w:pPr>
                        <w:r>
                          <w:rPr>
                            <w:rFonts w:ascii="Yu Gothic" w:hAnsi="Yu Gothic"/>
                            <w:w w:val="67"/>
                            <w:sz w:val="18"/>
                          </w:rPr>
                          <w:t>✓</w:t>
                        </w:r>
                      </w:p>
                    </w:tc>
                    <w:tc>
                      <w:tcPr>
                        <w:tcW w:w="2710" w:type="dxa"/>
                      </w:tcPr>
                      <w:p>
                        <w:pPr>
                          <w:pStyle w:val="TableParagraph"/>
                          <w:spacing w:line="199" w:lineRule="exact"/>
                          <w:ind w:right="46"/>
                          <w:rPr>
                            <w:rFonts w:ascii="Yu Gothic" w:hAnsi="Yu Gothic"/>
                            <w:sz w:val="18"/>
                          </w:rPr>
                        </w:pPr>
                        <w:r>
                          <w:rPr>
                            <w:rFonts w:ascii="Yu Gothic" w:hAnsi="Yu Gothic"/>
                            <w:w w:val="67"/>
                            <w:sz w:val="18"/>
                          </w:rPr>
                          <w:t>✓</w:t>
                        </w:r>
                      </w:p>
                    </w:tc>
                    <w:tc>
                      <w:tcPr>
                        <w:tcW w:w="1619" w:type="dxa"/>
                      </w:tcPr>
                      <w:p>
                        <w:pPr>
                          <w:pStyle w:val="TableParagraph"/>
                          <w:spacing w:line="199" w:lineRule="exact"/>
                          <w:ind w:left="566"/>
                          <w:jc w:val="left"/>
                          <w:rPr>
                            <w:rFonts w:ascii="Yu Gothic"/>
                            <w:sz w:val="18"/>
                          </w:rPr>
                        </w:pPr>
                        <w:r>
                          <w:rPr>
                            <w:rFonts w:ascii="Yu Gothic"/>
                            <w:w w:val="123"/>
                            <w:sz w:val="18"/>
                          </w:rPr>
                          <w:t>C</w:t>
                        </w:r>
                      </w:p>
                    </w:tc>
                  </w:tr>
                  <w:tr>
                    <w:trPr>
                      <w:trHeight w:val="219" w:hRule="atLeast"/>
                    </w:trPr>
                    <w:tc>
                      <w:tcPr>
                        <w:tcW w:w="2771" w:type="dxa"/>
                      </w:tcPr>
                      <w:p>
                        <w:pPr>
                          <w:pStyle w:val="TableParagraph"/>
                          <w:spacing w:line="199" w:lineRule="exact"/>
                          <w:ind w:left="95" w:right="482"/>
                          <w:rPr>
                            <w:sz w:val="18"/>
                          </w:rPr>
                        </w:pPr>
                        <w:r>
                          <w:rPr>
                            <w:w w:val="105"/>
                            <w:sz w:val="18"/>
                          </w:rPr>
                          <w:t>Bozdal</w:t>
                        </w:r>
                        <w:r>
                          <w:rPr>
                            <w:spacing w:val="-9"/>
                            <w:w w:val="105"/>
                            <w:sz w:val="18"/>
                          </w:rPr>
                          <w:t> </w:t>
                        </w:r>
                        <w:r>
                          <w:rPr>
                            <w:w w:val="105"/>
                            <w:sz w:val="18"/>
                          </w:rPr>
                          <w:t>et</w:t>
                        </w:r>
                        <w:r>
                          <w:rPr>
                            <w:spacing w:val="-8"/>
                            <w:w w:val="105"/>
                            <w:sz w:val="18"/>
                          </w:rPr>
                          <w:t> </w:t>
                        </w:r>
                        <w:r>
                          <w:rPr>
                            <w:w w:val="105"/>
                            <w:sz w:val="18"/>
                          </w:rPr>
                          <w:t>al.</w:t>
                        </w:r>
                        <w:r>
                          <w:rPr>
                            <w:spacing w:val="-1"/>
                            <w:w w:val="105"/>
                            <w:sz w:val="18"/>
                          </w:rPr>
                          <w:t> </w:t>
                        </w:r>
                        <w:r>
                          <w:rPr>
                            <w:w w:val="105"/>
                            <w:sz w:val="18"/>
                          </w:rPr>
                          <w:t>[</w:t>
                        </w:r>
                        <w:hyperlink w:history="true" w:anchor="_bookmark56">
                          <w:r>
                            <w:rPr>
                              <w:color w:val="0774B7"/>
                              <w:w w:val="105"/>
                              <w:sz w:val="18"/>
                            </w:rPr>
                            <w:t>27</w:t>
                          </w:r>
                        </w:hyperlink>
                        <w:r>
                          <w:rPr>
                            <w:w w:val="105"/>
                            <w:sz w:val="18"/>
                          </w:rPr>
                          <w:t>]</w:t>
                        </w:r>
                      </w:p>
                    </w:tc>
                    <w:tc>
                      <w:tcPr>
                        <w:tcW w:w="1512" w:type="dxa"/>
                      </w:tcPr>
                      <w:p>
                        <w:pPr>
                          <w:pStyle w:val="TableParagraph"/>
                          <w:spacing w:line="199" w:lineRule="exact"/>
                          <w:ind w:left="508"/>
                          <w:jc w:val="left"/>
                          <w:rPr>
                            <w:rFonts w:ascii="Yu Gothic"/>
                            <w:sz w:val="18"/>
                          </w:rPr>
                        </w:pPr>
                        <w:r>
                          <w:rPr>
                            <w:rFonts w:ascii="Yu Gothic"/>
                            <w:w w:val="123"/>
                            <w:sz w:val="18"/>
                          </w:rPr>
                          <w:t>C</w:t>
                        </w:r>
                      </w:p>
                    </w:tc>
                    <w:tc>
                      <w:tcPr>
                        <w:tcW w:w="1856" w:type="dxa"/>
                      </w:tcPr>
                      <w:p>
                        <w:pPr>
                          <w:pStyle w:val="TableParagraph"/>
                          <w:spacing w:line="199" w:lineRule="exact"/>
                          <w:ind w:left="331"/>
                          <w:rPr>
                            <w:rFonts w:ascii="Yu Gothic" w:hAnsi="Yu Gothic"/>
                            <w:sz w:val="18"/>
                          </w:rPr>
                        </w:pPr>
                        <w:r>
                          <w:rPr>
                            <w:rFonts w:ascii="Yu Gothic" w:hAnsi="Yu Gothic"/>
                            <w:w w:val="67"/>
                            <w:sz w:val="18"/>
                          </w:rPr>
                          <w:t>✓</w:t>
                        </w:r>
                      </w:p>
                    </w:tc>
                    <w:tc>
                      <w:tcPr>
                        <w:tcW w:w="2710" w:type="dxa"/>
                      </w:tcPr>
                      <w:p>
                        <w:pPr>
                          <w:pStyle w:val="TableParagraph"/>
                          <w:spacing w:line="199" w:lineRule="exact"/>
                          <w:ind w:right="46"/>
                          <w:rPr>
                            <w:rFonts w:ascii="Yu Gothic" w:hAnsi="Yu Gothic"/>
                            <w:sz w:val="18"/>
                          </w:rPr>
                        </w:pPr>
                        <w:r>
                          <w:rPr>
                            <w:rFonts w:ascii="Yu Gothic" w:hAnsi="Yu Gothic"/>
                            <w:w w:val="67"/>
                            <w:sz w:val="18"/>
                          </w:rPr>
                          <w:t>✓</w:t>
                        </w:r>
                      </w:p>
                    </w:tc>
                    <w:tc>
                      <w:tcPr>
                        <w:tcW w:w="1619" w:type="dxa"/>
                      </w:tcPr>
                      <w:p>
                        <w:pPr>
                          <w:pStyle w:val="TableParagraph"/>
                          <w:spacing w:line="199" w:lineRule="exact"/>
                          <w:ind w:left="581"/>
                          <w:jc w:val="left"/>
                          <w:rPr>
                            <w:rFonts w:ascii="Yu Gothic" w:hAnsi="Yu Gothic"/>
                            <w:sz w:val="18"/>
                          </w:rPr>
                        </w:pPr>
                        <w:r>
                          <w:rPr>
                            <w:rFonts w:ascii="Yu Gothic" w:hAnsi="Yu Gothic"/>
                            <w:w w:val="67"/>
                            <w:sz w:val="18"/>
                          </w:rPr>
                          <w:t>✓</w:t>
                        </w:r>
                      </w:p>
                    </w:tc>
                  </w:tr>
                  <w:tr>
                    <w:trPr>
                      <w:trHeight w:val="219" w:hRule="atLeast"/>
                    </w:trPr>
                    <w:tc>
                      <w:tcPr>
                        <w:tcW w:w="2771" w:type="dxa"/>
                      </w:tcPr>
                      <w:p>
                        <w:pPr>
                          <w:pStyle w:val="TableParagraph"/>
                          <w:spacing w:line="199" w:lineRule="exact"/>
                          <w:ind w:left="95" w:right="482"/>
                          <w:rPr>
                            <w:sz w:val="18"/>
                          </w:rPr>
                        </w:pPr>
                        <w:r>
                          <w:rPr>
                            <w:w w:val="105"/>
                            <w:sz w:val="18"/>
                          </w:rPr>
                          <w:t>Lokman</w:t>
                        </w:r>
                        <w:r>
                          <w:rPr>
                            <w:spacing w:val="-4"/>
                            <w:w w:val="105"/>
                            <w:sz w:val="18"/>
                          </w:rPr>
                          <w:t> </w:t>
                        </w:r>
                        <w:r>
                          <w:rPr>
                            <w:w w:val="105"/>
                            <w:sz w:val="18"/>
                          </w:rPr>
                          <w:t>et</w:t>
                        </w:r>
                        <w:r>
                          <w:rPr>
                            <w:spacing w:val="-4"/>
                            <w:w w:val="105"/>
                            <w:sz w:val="18"/>
                          </w:rPr>
                          <w:t> </w:t>
                        </w:r>
                        <w:r>
                          <w:rPr>
                            <w:w w:val="105"/>
                            <w:sz w:val="18"/>
                          </w:rPr>
                          <w:t>al.</w:t>
                        </w:r>
                        <w:r>
                          <w:rPr>
                            <w:spacing w:val="4"/>
                            <w:w w:val="105"/>
                            <w:sz w:val="18"/>
                          </w:rPr>
                          <w:t> </w:t>
                        </w:r>
                        <w:r>
                          <w:rPr>
                            <w:w w:val="105"/>
                            <w:sz w:val="18"/>
                          </w:rPr>
                          <w:t>[</w:t>
                        </w:r>
                        <w:hyperlink w:history="true" w:anchor="_bookmark36">
                          <w:r>
                            <w:rPr>
                              <w:color w:val="0774B7"/>
                              <w:w w:val="105"/>
                              <w:sz w:val="18"/>
                            </w:rPr>
                            <w:t>7</w:t>
                          </w:r>
                        </w:hyperlink>
                        <w:r>
                          <w:rPr>
                            <w:w w:val="105"/>
                            <w:sz w:val="18"/>
                          </w:rPr>
                          <w:t>]</w:t>
                        </w:r>
                      </w:p>
                    </w:tc>
                    <w:tc>
                      <w:tcPr>
                        <w:tcW w:w="1512" w:type="dxa"/>
                      </w:tcPr>
                      <w:p>
                        <w:pPr>
                          <w:pStyle w:val="TableParagraph"/>
                          <w:spacing w:line="199" w:lineRule="exact"/>
                          <w:ind w:left="508"/>
                          <w:jc w:val="left"/>
                          <w:rPr>
                            <w:rFonts w:ascii="Yu Gothic"/>
                            <w:sz w:val="18"/>
                          </w:rPr>
                        </w:pPr>
                        <w:r>
                          <w:rPr>
                            <w:rFonts w:ascii="Yu Gothic"/>
                            <w:w w:val="123"/>
                            <w:sz w:val="18"/>
                          </w:rPr>
                          <w:t>C</w:t>
                        </w:r>
                      </w:p>
                    </w:tc>
                    <w:tc>
                      <w:tcPr>
                        <w:tcW w:w="1856" w:type="dxa"/>
                      </w:tcPr>
                      <w:p>
                        <w:pPr>
                          <w:pStyle w:val="TableParagraph"/>
                          <w:spacing w:line="199" w:lineRule="exact"/>
                          <w:ind w:left="331"/>
                          <w:rPr>
                            <w:rFonts w:ascii="Yu Gothic" w:hAnsi="Yu Gothic"/>
                            <w:sz w:val="18"/>
                          </w:rPr>
                        </w:pPr>
                        <w:r>
                          <w:rPr>
                            <w:rFonts w:ascii="Yu Gothic" w:hAnsi="Yu Gothic"/>
                            <w:w w:val="67"/>
                            <w:sz w:val="18"/>
                          </w:rPr>
                          <w:t>✓</w:t>
                        </w:r>
                      </w:p>
                    </w:tc>
                    <w:tc>
                      <w:tcPr>
                        <w:tcW w:w="2710" w:type="dxa"/>
                      </w:tcPr>
                      <w:p>
                        <w:pPr>
                          <w:pStyle w:val="TableParagraph"/>
                          <w:spacing w:line="199" w:lineRule="exact"/>
                          <w:ind w:right="46"/>
                          <w:rPr>
                            <w:rFonts w:ascii="Yu Gothic" w:hAnsi="Yu Gothic"/>
                            <w:sz w:val="18"/>
                          </w:rPr>
                        </w:pPr>
                        <w:r>
                          <w:rPr>
                            <w:rFonts w:ascii="Yu Gothic" w:hAnsi="Yu Gothic"/>
                            <w:w w:val="67"/>
                            <w:sz w:val="18"/>
                          </w:rPr>
                          <w:t>✓</w:t>
                        </w:r>
                      </w:p>
                    </w:tc>
                    <w:tc>
                      <w:tcPr>
                        <w:tcW w:w="1619" w:type="dxa"/>
                      </w:tcPr>
                      <w:p>
                        <w:pPr>
                          <w:pStyle w:val="TableParagraph"/>
                          <w:spacing w:line="199" w:lineRule="exact"/>
                          <w:ind w:left="581"/>
                          <w:jc w:val="left"/>
                          <w:rPr>
                            <w:rFonts w:ascii="Yu Gothic" w:hAnsi="Yu Gothic"/>
                            <w:sz w:val="18"/>
                          </w:rPr>
                        </w:pPr>
                        <w:r>
                          <w:rPr>
                            <w:rFonts w:ascii="Yu Gothic" w:hAnsi="Yu Gothic"/>
                            <w:w w:val="67"/>
                            <w:sz w:val="18"/>
                          </w:rPr>
                          <w:t>✓</w:t>
                        </w:r>
                      </w:p>
                    </w:tc>
                  </w:tr>
                  <w:tr>
                    <w:trPr>
                      <w:trHeight w:val="219" w:hRule="atLeast"/>
                    </w:trPr>
                    <w:tc>
                      <w:tcPr>
                        <w:tcW w:w="2771" w:type="dxa"/>
                      </w:tcPr>
                      <w:p>
                        <w:pPr>
                          <w:pStyle w:val="TableParagraph"/>
                          <w:spacing w:line="199" w:lineRule="exact"/>
                          <w:ind w:left="95" w:right="482"/>
                          <w:rPr>
                            <w:sz w:val="18"/>
                          </w:rPr>
                        </w:pPr>
                        <w:r>
                          <w:rPr>
                            <w:sz w:val="18"/>
                          </w:rPr>
                          <w:t>Tomlinson</w:t>
                        </w:r>
                        <w:r>
                          <w:rPr>
                            <w:spacing w:val="3"/>
                            <w:sz w:val="18"/>
                          </w:rPr>
                          <w:t> </w:t>
                        </w:r>
                        <w:r>
                          <w:rPr>
                            <w:sz w:val="18"/>
                          </w:rPr>
                          <w:t>et</w:t>
                        </w:r>
                        <w:r>
                          <w:rPr>
                            <w:spacing w:val="4"/>
                            <w:sz w:val="18"/>
                          </w:rPr>
                          <w:t> </w:t>
                        </w:r>
                        <w:r>
                          <w:rPr>
                            <w:sz w:val="18"/>
                          </w:rPr>
                          <w:t>al.</w:t>
                        </w:r>
                        <w:r>
                          <w:rPr>
                            <w:spacing w:val="13"/>
                            <w:sz w:val="18"/>
                          </w:rPr>
                          <w:t> </w:t>
                        </w:r>
                        <w:r>
                          <w:rPr>
                            <w:sz w:val="18"/>
                          </w:rPr>
                          <w:t>[</w:t>
                        </w:r>
                        <w:hyperlink w:history="true" w:anchor="_bookmark58">
                          <w:r>
                            <w:rPr>
                              <w:color w:val="0774B7"/>
                              <w:sz w:val="18"/>
                            </w:rPr>
                            <w:t>29</w:t>
                          </w:r>
                        </w:hyperlink>
                        <w:r>
                          <w:rPr>
                            <w:sz w:val="18"/>
                          </w:rPr>
                          <w:t>]</w:t>
                        </w:r>
                      </w:p>
                    </w:tc>
                    <w:tc>
                      <w:tcPr>
                        <w:tcW w:w="1512" w:type="dxa"/>
                      </w:tcPr>
                      <w:p>
                        <w:pPr>
                          <w:pStyle w:val="TableParagraph"/>
                          <w:spacing w:line="199" w:lineRule="exact"/>
                          <w:ind w:left="523"/>
                          <w:jc w:val="left"/>
                          <w:rPr>
                            <w:rFonts w:ascii="Yu Gothic" w:hAnsi="Yu Gothic"/>
                            <w:sz w:val="18"/>
                          </w:rPr>
                        </w:pPr>
                        <w:r>
                          <w:rPr>
                            <w:rFonts w:ascii="Yu Gothic" w:hAnsi="Yu Gothic"/>
                            <w:w w:val="67"/>
                            <w:sz w:val="18"/>
                          </w:rPr>
                          <w:t>✓</w:t>
                        </w:r>
                      </w:p>
                    </w:tc>
                    <w:tc>
                      <w:tcPr>
                        <w:tcW w:w="1856" w:type="dxa"/>
                      </w:tcPr>
                      <w:p>
                        <w:pPr>
                          <w:pStyle w:val="TableParagraph"/>
                          <w:spacing w:line="199" w:lineRule="exact"/>
                          <w:ind w:left="331"/>
                          <w:rPr>
                            <w:rFonts w:ascii="Yu Gothic" w:hAnsi="Yu Gothic"/>
                            <w:sz w:val="18"/>
                          </w:rPr>
                        </w:pPr>
                        <w:r>
                          <w:rPr>
                            <w:rFonts w:ascii="Yu Gothic" w:hAnsi="Yu Gothic"/>
                            <w:w w:val="67"/>
                            <w:sz w:val="18"/>
                          </w:rPr>
                          <w:t>✓</w:t>
                        </w:r>
                      </w:p>
                    </w:tc>
                    <w:tc>
                      <w:tcPr>
                        <w:tcW w:w="2710" w:type="dxa"/>
                      </w:tcPr>
                      <w:p>
                        <w:pPr>
                          <w:pStyle w:val="TableParagraph"/>
                          <w:spacing w:line="199" w:lineRule="exact"/>
                          <w:ind w:right="46"/>
                          <w:rPr>
                            <w:rFonts w:ascii="Yu Gothic" w:hAnsi="Yu Gothic"/>
                            <w:sz w:val="18"/>
                          </w:rPr>
                        </w:pPr>
                        <w:r>
                          <w:rPr>
                            <w:rFonts w:ascii="Yu Gothic" w:hAnsi="Yu Gothic"/>
                            <w:w w:val="67"/>
                            <w:sz w:val="18"/>
                          </w:rPr>
                          <w:t>✓</w:t>
                        </w:r>
                      </w:p>
                    </w:tc>
                    <w:tc>
                      <w:tcPr>
                        <w:tcW w:w="1619" w:type="dxa"/>
                      </w:tcPr>
                      <w:p>
                        <w:pPr>
                          <w:pStyle w:val="TableParagraph"/>
                          <w:spacing w:line="199" w:lineRule="exact"/>
                          <w:ind w:left="566"/>
                          <w:jc w:val="left"/>
                          <w:rPr>
                            <w:rFonts w:ascii="Yu Gothic"/>
                            <w:sz w:val="18"/>
                          </w:rPr>
                        </w:pPr>
                        <w:r>
                          <w:rPr>
                            <w:rFonts w:ascii="Yu Gothic"/>
                            <w:w w:val="123"/>
                            <w:sz w:val="18"/>
                          </w:rPr>
                          <w:t>C</w:t>
                        </w:r>
                      </w:p>
                    </w:tc>
                  </w:tr>
                  <w:tr>
                    <w:trPr>
                      <w:trHeight w:val="266" w:hRule="atLeast"/>
                    </w:trPr>
                    <w:tc>
                      <w:tcPr>
                        <w:tcW w:w="2771" w:type="dxa"/>
                        <w:tcBorders>
                          <w:bottom w:val="single" w:sz="8" w:space="0" w:color="000000"/>
                        </w:tcBorders>
                      </w:tcPr>
                      <w:p>
                        <w:pPr>
                          <w:pStyle w:val="TableParagraph"/>
                          <w:spacing w:line="209" w:lineRule="exact"/>
                          <w:ind w:left="95" w:right="482"/>
                          <w:rPr>
                            <w:sz w:val="18"/>
                          </w:rPr>
                        </w:pPr>
                        <w:r>
                          <w:rPr>
                            <w:sz w:val="18"/>
                          </w:rPr>
                          <w:t>This</w:t>
                        </w:r>
                        <w:r>
                          <w:rPr>
                            <w:spacing w:val="8"/>
                            <w:sz w:val="18"/>
                          </w:rPr>
                          <w:t> </w:t>
                        </w:r>
                        <w:r>
                          <w:rPr>
                            <w:sz w:val="18"/>
                          </w:rPr>
                          <w:t>article</w:t>
                        </w:r>
                      </w:p>
                    </w:tc>
                    <w:tc>
                      <w:tcPr>
                        <w:tcW w:w="1512" w:type="dxa"/>
                        <w:tcBorders>
                          <w:bottom w:val="single" w:sz="8" w:space="0" w:color="000000"/>
                        </w:tcBorders>
                      </w:tcPr>
                      <w:p>
                        <w:pPr>
                          <w:pStyle w:val="TableParagraph"/>
                          <w:spacing w:line="247" w:lineRule="exact"/>
                          <w:ind w:left="508"/>
                          <w:jc w:val="left"/>
                          <w:rPr>
                            <w:rFonts w:ascii="Yu Gothic"/>
                            <w:sz w:val="18"/>
                          </w:rPr>
                        </w:pPr>
                        <w:r>
                          <w:rPr>
                            <w:rFonts w:ascii="Yu Gothic"/>
                            <w:w w:val="123"/>
                            <w:sz w:val="18"/>
                          </w:rPr>
                          <w:t>C</w:t>
                        </w:r>
                      </w:p>
                    </w:tc>
                    <w:tc>
                      <w:tcPr>
                        <w:tcW w:w="1856" w:type="dxa"/>
                        <w:tcBorders>
                          <w:bottom w:val="single" w:sz="8" w:space="0" w:color="000000"/>
                        </w:tcBorders>
                      </w:tcPr>
                      <w:p>
                        <w:pPr>
                          <w:pStyle w:val="TableParagraph"/>
                          <w:spacing w:line="247" w:lineRule="exact"/>
                          <w:ind w:left="331"/>
                          <w:rPr>
                            <w:rFonts w:ascii="Yu Gothic"/>
                            <w:sz w:val="18"/>
                          </w:rPr>
                        </w:pPr>
                        <w:r>
                          <w:rPr>
                            <w:rFonts w:ascii="Yu Gothic"/>
                            <w:w w:val="123"/>
                            <w:sz w:val="18"/>
                          </w:rPr>
                          <w:t>C</w:t>
                        </w:r>
                      </w:p>
                    </w:tc>
                    <w:tc>
                      <w:tcPr>
                        <w:tcW w:w="2710" w:type="dxa"/>
                        <w:tcBorders>
                          <w:bottom w:val="single" w:sz="8" w:space="0" w:color="000000"/>
                        </w:tcBorders>
                      </w:tcPr>
                      <w:p>
                        <w:pPr>
                          <w:pStyle w:val="TableParagraph"/>
                          <w:spacing w:line="247" w:lineRule="exact"/>
                          <w:ind w:right="46"/>
                          <w:rPr>
                            <w:rFonts w:ascii="Yu Gothic"/>
                            <w:sz w:val="18"/>
                          </w:rPr>
                        </w:pPr>
                        <w:r>
                          <w:rPr>
                            <w:rFonts w:ascii="Yu Gothic"/>
                            <w:w w:val="123"/>
                            <w:sz w:val="18"/>
                          </w:rPr>
                          <w:t>C</w:t>
                        </w:r>
                      </w:p>
                    </w:tc>
                    <w:tc>
                      <w:tcPr>
                        <w:tcW w:w="1619" w:type="dxa"/>
                        <w:tcBorders>
                          <w:bottom w:val="single" w:sz="8" w:space="0" w:color="000000"/>
                        </w:tcBorders>
                      </w:tcPr>
                      <w:p>
                        <w:pPr>
                          <w:pStyle w:val="TableParagraph"/>
                          <w:spacing w:line="247" w:lineRule="exact"/>
                          <w:ind w:left="566"/>
                          <w:jc w:val="left"/>
                          <w:rPr>
                            <w:rFonts w:ascii="Yu Gothic"/>
                            <w:sz w:val="18"/>
                          </w:rPr>
                        </w:pPr>
                        <w:r>
                          <w:rPr>
                            <w:rFonts w:ascii="Yu Gothic"/>
                            <w:w w:val="123"/>
                            <w:sz w:val="18"/>
                          </w:rPr>
                          <w:t>C</w:t>
                        </w:r>
                      </w:p>
                    </w:tc>
                  </w:tr>
                </w:tbl>
                <w:p>
                  <w:pPr>
                    <w:pStyle w:val="BodyText"/>
                  </w:pPr>
                </w:p>
              </w:txbxContent>
            </v:textbox>
            <w10:wrap type="none"/>
          </v:shape>
        </w:pict>
      </w:r>
      <w:r>
        <w:rPr>
          <w:rFonts w:ascii="Palatino Linotype"/>
          <w:b/>
          <w:w w:val="95"/>
          <w:sz w:val="18"/>
        </w:rPr>
        <w:t>Reference</w:t>
      </w:r>
    </w:p>
    <w:p>
      <w:pPr>
        <w:spacing w:line="216" w:lineRule="auto" w:before="144"/>
        <w:ind w:left="902" w:right="0" w:firstLine="0"/>
        <w:jc w:val="center"/>
        <w:rPr>
          <w:rFonts w:ascii="Palatino Linotype"/>
          <w:b/>
          <w:sz w:val="18"/>
        </w:rPr>
      </w:pPr>
      <w:r>
        <w:rPr/>
        <w:br w:type="column"/>
      </w:r>
      <w:r>
        <w:rPr>
          <w:rFonts w:ascii="Palatino Linotype"/>
          <w:b/>
          <w:spacing w:val="-2"/>
          <w:sz w:val="18"/>
        </w:rPr>
        <w:t>In-Vehicle Network</w:t>
      </w:r>
      <w:r>
        <w:rPr>
          <w:rFonts w:ascii="Palatino Linotype"/>
          <w:b/>
          <w:spacing w:val="-42"/>
          <w:sz w:val="18"/>
        </w:rPr>
        <w:t> </w:t>
      </w:r>
      <w:r>
        <w:rPr>
          <w:rFonts w:ascii="Palatino Linotype"/>
          <w:b/>
          <w:sz w:val="18"/>
        </w:rPr>
        <w:t>Vulnerability</w:t>
      </w:r>
      <w:r>
        <w:rPr>
          <w:rFonts w:ascii="Palatino Linotype"/>
          <w:b/>
          <w:spacing w:val="1"/>
          <w:sz w:val="18"/>
        </w:rPr>
        <w:t> </w:t>
      </w:r>
      <w:r>
        <w:rPr>
          <w:rFonts w:ascii="Palatino Linotype"/>
          <w:b/>
          <w:sz w:val="18"/>
        </w:rPr>
        <w:t>Analysis</w:t>
      </w:r>
    </w:p>
    <w:p>
      <w:pPr>
        <w:spacing w:line="216" w:lineRule="auto" w:before="35"/>
        <w:ind w:left="349" w:right="0" w:firstLine="47"/>
        <w:jc w:val="both"/>
        <w:rPr>
          <w:rFonts w:ascii="Palatino Linotype"/>
          <w:b/>
          <w:sz w:val="18"/>
        </w:rPr>
      </w:pPr>
      <w:r>
        <w:rPr/>
        <w:br w:type="column"/>
      </w:r>
      <w:r>
        <w:rPr>
          <w:rFonts w:ascii="Palatino Linotype"/>
          <w:b/>
          <w:sz w:val="18"/>
        </w:rPr>
        <w:t>Detailed Survey of</w:t>
      </w:r>
      <w:r>
        <w:rPr>
          <w:rFonts w:ascii="Palatino Linotype"/>
          <w:b/>
          <w:spacing w:val="-42"/>
          <w:sz w:val="18"/>
        </w:rPr>
        <w:t> </w:t>
      </w:r>
      <w:r>
        <w:rPr>
          <w:rFonts w:ascii="Palatino Linotype"/>
          <w:b/>
          <w:sz w:val="18"/>
        </w:rPr>
        <w:t>IDSs</w:t>
      </w:r>
      <w:r>
        <w:rPr>
          <w:rFonts w:ascii="Palatino Linotype"/>
          <w:b/>
          <w:spacing w:val="-7"/>
          <w:sz w:val="18"/>
        </w:rPr>
        <w:t> </w:t>
      </w:r>
      <w:r>
        <w:rPr>
          <w:rFonts w:ascii="Palatino Linotype"/>
          <w:b/>
          <w:sz w:val="18"/>
        </w:rPr>
        <w:t>in</w:t>
      </w:r>
      <w:r>
        <w:rPr>
          <w:rFonts w:ascii="Palatino Linotype"/>
          <w:b/>
          <w:spacing w:val="-7"/>
          <w:sz w:val="18"/>
        </w:rPr>
        <w:t> </w:t>
      </w:r>
      <w:r>
        <w:rPr>
          <w:rFonts w:ascii="Palatino Linotype"/>
          <w:b/>
          <w:sz w:val="18"/>
        </w:rPr>
        <w:t>IVNs</w:t>
      </w:r>
      <w:r>
        <w:rPr>
          <w:rFonts w:ascii="Palatino Linotype"/>
          <w:b/>
          <w:spacing w:val="-7"/>
          <w:sz w:val="18"/>
        </w:rPr>
        <w:t> </w:t>
      </w:r>
      <w:r>
        <w:rPr>
          <w:rFonts w:ascii="Palatino Linotype"/>
          <w:b/>
          <w:sz w:val="18"/>
        </w:rPr>
        <w:t>Based</w:t>
      </w:r>
      <w:r>
        <w:rPr>
          <w:rFonts w:ascii="Palatino Linotype"/>
          <w:b/>
          <w:spacing w:val="-43"/>
          <w:sz w:val="18"/>
        </w:rPr>
        <w:t> </w:t>
      </w:r>
      <w:r>
        <w:rPr>
          <w:rFonts w:ascii="Palatino Linotype"/>
          <w:b/>
          <w:sz w:val="18"/>
        </w:rPr>
        <w:t>on</w:t>
      </w:r>
      <w:r>
        <w:rPr>
          <w:rFonts w:ascii="Palatino Linotype"/>
          <w:b/>
          <w:spacing w:val="-6"/>
          <w:sz w:val="18"/>
        </w:rPr>
        <w:t> </w:t>
      </w:r>
      <w:r>
        <w:rPr>
          <w:rFonts w:ascii="Palatino Linotype"/>
          <w:b/>
          <w:sz w:val="18"/>
        </w:rPr>
        <w:t>Various</w:t>
      </w:r>
      <w:r>
        <w:rPr>
          <w:rFonts w:ascii="Palatino Linotype"/>
          <w:b/>
          <w:spacing w:val="-5"/>
          <w:sz w:val="18"/>
        </w:rPr>
        <w:t> </w:t>
      </w:r>
      <w:r>
        <w:rPr>
          <w:rFonts w:ascii="Palatino Linotype"/>
          <w:b/>
          <w:sz w:val="18"/>
        </w:rPr>
        <w:t>Attack</w:t>
      </w:r>
    </w:p>
    <w:p>
      <w:pPr>
        <w:spacing w:line="216" w:lineRule="auto" w:before="35"/>
        <w:ind w:left="314" w:right="0" w:firstLine="498"/>
        <w:jc w:val="left"/>
        <w:rPr>
          <w:rFonts w:ascii="Palatino Linotype"/>
          <w:b/>
          <w:sz w:val="18"/>
        </w:rPr>
      </w:pPr>
      <w:r>
        <w:rPr/>
        <w:br w:type="column"/>
      </w:r>
      <w:r>
        <w:rPr>
          <w:rFonts w:ascii="Palatino Linotype"/>
          <w:b/>
          <w:sz w:val="18"/>
        </w:rPr>
        <w:t>Includes a</w:t>
      </w:r>
      <w:r>
        <w:rPr>
          <w:rFonts w:ascii="Palatino Linotype"/>
          <w:b/>
          <w:spacing w:val="1"/>
          <w:sz w:val="18"/>
        </w:rPr>
        <w:t> </w:t>
      </w:r>
      <w:r>
        <w:rPr>
          <w:rFonts w:ascii="Palatino Linotype"/>
          <w:b/>
          <w:spacing w:val="-1"/>
          <w:sz w:val="18"/>
        </w:rPr>
        <w:t>Blockchain-Based</w:t>
      </w:r>
      <w:r>
        <w:rPr>
          <w:rFonts w:ascii="Palatino Linotype"/>
          <w:b/>
          <w:spacing w:val="-6"/>
          <w:sz w:val="18"/>
        </w:rPr>
        <w:t> </w:t>
      </w:r>
      <w:r>
        <w:rPr>
          <w:rFonts w:ascii="Palatino Linotype"/>
          <w:b/>
          <w:sz w:val="18"/>
        </w:rPr>
        <w:t>IDS</w:t>
      </w:r>
    </w:p>
    <w:p>
      <w:pPr>
        <w:spacing w:line="225" w:lineRule="exact" w:before="0"/>
        <w:ind w:left="635" w:right="0" w:firstLine="0"/>
        <w:jc w:val="left"/>
        <w:rPr>
          <w:rFonts w:ascii="Palatino Linotype"/>
          <w:b/>
          <w:sz w:val="18"/>
        </w:rPr>
      </w:pPr>
      <w:r>
        <w:rPr>
          <w:rFonts w:ascii="Palatino Linotype"/>
          <w:b/>
          <w:sz w:val="18"/>
        </w:rPr>
        <w:t>Suggestion</w:t>
      </w:r>
      <w:r>
        <w:rPr>
          <w:rFonts w:ascii="Palatino Linotype"/>
          <w:b/>
          <w:spacing w:val="-3"/>
          <w:sz w:val="18"/>
        </w:rPr>
        <w:t> </w:t>
      </w:r>
      <w:r>
        <w:rPr>
          <w:rFonts w:ascii="Palatino Linotype"/>
          <w:b/>
          <w:sz w:val="18"/>
        </w:rPr>
        <w:t>for</w:t>
      </w:r>
    </w:p>
    <w:p>
      <w:pPr>
        <w:spacing w:line="216" w:lineRule="auto" w:before="144"/>
        <w:ind w:left="340" w:right="390" w:hanging="1"/>
        <w:jc w:val="center"/>
        <w:rPr>
          <w:rFonts w:ascii="Palatino Linotype"/>
          <w:b/>
          <w:sz w:val="18"/>
        </w:rPr>
      </w:pPr>
      <w:r>
        <w:rPr/>
        <w:br w:type="column"/>
      </w:r>
      <w:r>
        <w:rPr>
          <w:rFonts w:ascii="Palatino Linotype"/>
          <w:b/>
          <w:sz w:val="18"/>
        </w:rPr>
        <w:t>Discusses Open</w:t>
      </w:r>
      <w:r>
        <w:rPr>
          <w:rFonts w:ascii="Palatino Linotype"/>
          <w:b/>
          <w:spacing w:val="1"/>
          <w:sz w:val="18"/>
        </w:rPr>
        <w:t> </w:t>
      </w:r>
      <w:r>
        <w:rPr>
          <w:rFonts w:ascii="Palatino Linotype"/>
          <w:b/>
          <w:sz w:val="18"/>
        </w:rPr>
        <w:t>Issues</w:t>
      </w:r>
      <w:r>
        <w:rPr>
          <w:rFonts w:ascii="Palatino Linotype"/>
          <w:b/>
          <w:spacing w:val="-10"/>
          <w:sz w:val="18"/>
        </w:rPr>
        <w:t> </w:t>
      </w:r>
      <w:r>
        <w:rPr>
          <w:rFonts w:ascii="Palatino Linotype"/>
          <w:b/>
          <w:sz w:val="18"/>
        </w:rPr>
        <w:t>and</w:t>
      </w:r>
      <w:r>
        <w:rPr>
          <w:rFonts w:ascii="Palatino Linotype"/>
          <w:b/>
          <w:spacing w:val="-9"/>
          <w:sz w:val="18"/>
        </w:rPr>
        <w:t> </w:t>
      </w:r>
      <w:r>
        <w:rPr>
          <w:rFonts w:ascii="Palatino Linotype"/>
          <w:b/>
          <w:sz w:val="18"/>
        </w:rPr>
        <w:t>Future</w:t>
      </w:r>
      <w:r>
        <w:rPr>
          <w:rFonts w:ascii="Palatino Linotype"/>
          <w:b/>
          <w:spacing w:val="-42"/>
          <w:sz w:val="18"/>
        </w:rPr>
        <w:t> </w:t>
      </w:r>
      <w:r>
        <w:rPr>
          <w:rFonts w:ascii="Palatino Linotype"/>
          <w:b/>
          <w:sz w:val="18"/>
        </w:rPr>
        <w:t>Works</w:t>
      </w:r>
    </w:p>
    <w:p>
      <w:pPr>
        <w:spacing w:after="0" w:line="216" w:lineRule="auto"/>
        <w:jc w:val="center"/>
        <w:rPr>
          <w:rFonts w:ascii="Palatino Linotype"/>
          <w:sz w:val="18"/>
        </w:rPr>
        <w:sectPr>
          <w:type w:val="continuous"/>
          <w:pgSz w:w="11910" w:h="16840"/>
          <w:pgMar w:top="880" w:bottom="0" w:left="600" w:right="580"/>
          <w:cols w:num="5" w:equalWidth="0">
            <w:col w:w="1719" w:space="48"/>
            <w:col w:w="2521" w:space="39"/>
            <w:col w:w="1989" w:space="40"/>
            <w:col w:w="2153" w:space="40"/>
            <w:col w:w="2181"/>
          </w:cols>
        </w:sectPr>
      </w:pPr>
    </w:p>
    <w:p>
      <w:pPr>
        <w:pStyle w:val="BodyText"/>
        <w:rPr>
          <w:rFonts w:ascii="Palatino Linotype"/>
          <w:b/>
        </w:rPr>
      </w:pPr>
    </w:p>
    <w:p>
      <w:pPr>
        <w:pStyle w:val="BodyText"/>
        <w:rPr>
          <w:rFonts w:ascii="Palatino Linotype"/>
          <w:b/>
        </w:rPr>
      </w:pPr>
    </w:p>
    <w:p>
      <w:pPr>
        <w:pStyle w:val="BodyText"/>
        <w:rPr>
          <w:rFonts w:ascii="Palatino Linotype"/>
          <w:b/>
        </w:rPr>
      </w:pPr>
    </w:p>
    <w:p>
      <w:pPr>
        <w:pStyle w:val="BodyText"/>
        <w:rPr>
          <w:rFonts w:ascii="Palatino Linotype"/>
          <w:b/>
        </w:rPr>
      </w:pPr>
    </w:p>
    <w:p>
      <w:pPr>
        <w:pStyle w:val="BodyText"/>
        <w:rPr>
          <w:rFonts w:ascii="Palatino Linotype"/>
          <w:b/>
        </w:rPr>
      </w:pPr>
    </w:p>
    <w:p>
      <w:pPr>
        <w:pStyle w:val="BodyText"/>
        <w:rPr>
          <w:rFonts w:ascii="Palatino Linotype"/>
          <w:b/>
        </w:rPr>
      </w:pPr>
    </w:p>
    <w:p>
      <w:pPr>
        <w:pStyle w:val="BodyText"/>
        <w:rPr>
          <w:rFonts w:ascii="Palatino Linotype"/>
          <w:b/>
        </w:rPr>
      </w:pPr>
    </w:p>
    <w:p>
      <w:pPr>
        <w:pStyle w:val="BodyText"/>
        <w:spacing w:before="9"/>
        <w:rPr>
          <w:rFonts w:ascii="Palatino Linotype"/>
          <w:b/>
          <w:sz w:val="17"/>
        </w:rPr>
      </w:pPr>
    </w:p>
    <w:p>
      <w:pPr>
        <w:pStyle w:val="Heading1"/>
        <w:numPr>
          <w:ilvl w:val="0"/>
          <w:numId w:val="1"/>
        </w:numPr>
        <w:tabs>
          <w:tab w:pos="2957" w:val="left" w:leader="none"/>
        </w:tabs>
        <w:spacing w:line="240" w:lineRule="auto" w:before="0" w:after="0"/>
        <w:ind w:left="2956" w:right="0" w:hanging="212"/>
        <w:jc w:val="left"/>
      </w:pPr>
      <w:bookmarkStart w:name="Security Issues and Countermeasures for " w:id="21"/>
      <w:bookmarkEnd w:id="21"/>
      <w:r>
        <w:rPr>
          <w:b w:val="0"/>
        </w:rPr>
      </w:r>
      <w:bookmarkStart w:name="_bookmark8" w:id="22"/>
      <w:bookmarkEnd w:id="22"/>
      <w:r>
        <w:rPr>
          <w:b w:val="0"/>
        </w:rPr>
      </w:r>
      <w:bookmarkStart w:name="_bookmark8" w:id="23"/>
      <w:bookmarkEnd w:id="23"/>
      <w:r>
        <w:rPr/>
        <w:t>Security</w:t>
      </w:r>
      <w:r>
        <w:rPr>
          <w:spacing w:val="-9"/>
        </w:rPr>
        <w:t> </w:t>
      </w:r>
      <w:r>
        <w:rPr/>
        <w:t>Issues</w:t>
      </w:r>
      <w:r>
        <w:rPr>
          <w:spacing w:val="-8"/>
        </w:rPr>
        <w:t> </w:t>
      </w:r>
      <w:r>
        <w:rPr/>
        <w:t>and</w:t>
      </w:r>
      <w:r>
        <w:rPr>
          <w:spacing w:val="-8"/>
        </w:rPr>
        <w:t> </w:t>
      </w:r>
      <w:r>
        <w:rPr/>
        <w:t>Countermeasures</w:t>
      </w:r>
      <w:r>
        <w:rPr>
          <w:spacing w:val="-8"/>
        </w:rPr>
        <w:t> </w:t>
      </w:r>
      <w:r>
        <w:rPr/>
        <w:t>for</w:t>
      </w:r>
      <w:r>
        <w:rPr>
          <w:spacing w:val="-8"/>
        </w:rPr>
        <w:t> </w:t>
      </w:r>
      <w:r>
        <w:rPr/>
        <w:t>In-Vehicle</w:t>
      </w:r>
      <w:r>
        <w:rPr>
          <w:spacing w:val="-8"/>
        </w:rPr>
        <w:t> </w:t>
      </w:r>
      <w:r>
        <w:rPr/>
        <w:t>Networks</w:t>
      </w:r>
    </w:p>
    <w:p>
      <w:pPr>
        <w:pStyle w:val="BodyText"/>
        <w:spacing w:line="256" w:lineRule="auto" w:before="61"/>
        <w:ind w:left="2739" w:right="103" w:firstLine="431"/>
        <w:jc w:val="both"/>
      </w:pPr>
      <w:r>
        <w:rPr/>
        <w:t>This section investigates security attacks against, and countermeasures for, various</w:t>
      </w:r>
      <w:r>
        <w:rPr>
          <w:spacing w:val="1"/>
        </w:rPr>
        <w:t> </w:t>
      </w:r>
      <w:r>
        <w:rPr/>
        <w:t>protocols,</w:t>
      </w:r>
      <w:r>
        <w:rPr>
          <w:spacing w:val="1"/>
        </w:rPr>
        <w:t> </w:t>
      </w:r>
      <w:r>
        <w:rPr/>
        <w:t>including</w:t>
      </w:r>
      <w:r>
        <w:rPr>
          <w:spacing w:val="1"/>
        </w:rPr>
        <w:t> </w:t>
      </w:r>
      <w:r>
        <w:rPr/>
        <w:t>CAN,</w:t>
      </w:r>
      <w:r>
        <w:rPr>
          <w:spacing w:val="1"/>
        </w:rPr>
        <w:t> </w:t>
      </w:r>
      <w:r>
        <w:rPr/>
        <w:t>automotive</w:t>
      </w:r>
      <w:r>
        <w:rPr>
          <w:spacing w:val="1"/>
        </w:rPr>
        <w:t> </w:t>
      </w:r>
      <w:r>
        <w:rPr/>
        <w:t>Ethernet,</w:t>
      </w:r>
      <w:r>
        <w:rPr>
          <w:spacing w:val="1"/>
        </w:rPr>
        <w:t> </w:t>
      </w:r>
      <w:r>
        <w:rPr/>
        <w:t>and</w:t>
      </w:r>
      <w:r>
        <w:rPr>
          <w:spacing w:val="1"/>
        </w:rPr>
        <w:t> </w:t>
      </w:r>
      <w:r>
        <w:rPr/>
        <w:t>FlexRay.</w:t>
      </w:r>
      <w:r>
        <w:rPr>
          <w:spacing w:val="1"/>
        </w:rPr>
        <w:t> </w:t>
      </w:r>
      <w:r>
        <w:rPr/>
        <w:t>We</w:t>
      </w:r>
      <w:r>
        <w:rPr>
          <w:spacing w:val="1"/>
        </w:rPr>
        <w:t> </w:t>
      </w:r>
      <w:r>
        <w:rPr/>
        <w:t>also</w:t>
      </w:r>
      <w:r>
        <w:rPr>
          <w:spacing w:val="1"/>
        </w:rPr>
        <w:t> </w:t>
      </w:r>
      <w:r>
        <w:rPr/>
        <w:t>compare</w:t>
      </w:r>
      <w:r>
        <w:rPr>
          <w:spacing w:val="1"/>
        </w:rPr>
        <w:t> </w:t>
      </w:r>
      <w:r>
        <w:rPr/>
        <w:t>various</w:t>
      </w:r>
      <w:r>
        <w:rPr>
          <w:spacing w:val="1"/>
        </w:rPr>
        <w:t> </w:t>
      </w:r>
      <w:r>
        <w:rPr/>
        <w:t>security</w:t>
      </w:r>
      <w:r>
        <w:rPr>
          <w:spacing w:val="1"/>
        </w:rPr>
        <w:t> </w:t>
      </w:r>
      <w:r>
        <w:rPr/>
        <w:t>solutions</w:t>
      </w:r>
      <w:r>
        <w:rPr>
          <w:spacing w:val="1"/>
        </w:rPr>
        <w:t> </w:t>
      </w:r>
      <w:r>
        <w:rPr/>
        <w:t>and</w:t>
      </w:r>
      <w:r>
        <w:rPr>
          <w:spacing w:val="1"/>
        </w:rPr>
        <w:t> </w:t>
      </w:r>
      <w:r>
        <w:rPr/>
        <w:t>intrusion</w:t>
      </w:r>
      <w:r>
        <w:rPr>
          <w:spacing w:val="1"/>
        </w:rPr>
        <w:t> </w:t>
      </w:r>
      <w:r>
        <w:rPr/>
        <w:t>detection</w:t>
      </w:r>
      <w:r>
        <w:rPr>
          <w:spacing w:val="1"/>
        </w:rPr>
        <w:t> </w:t>
      </w:r>
      <w:r>
        <w:rPr/>
        <w:t>systems</w:t>
      </w:r>
      <w:r>
        <w:rPr>
          <w:spacing w:val="1"/>
        </w:rPr>
        <w:t> </w:t>
      </w:r>
      <w:r>
        <w:rPr/>
        <w:t>developed</w:t>
      </w:r>
      <w:r>
        <w:rPr>
          <w:spacing w:val="1"/>
        </w:rPr>
        <w:t> </w:t>
      </w:r>
      <w:r>
        <w:rPr/>
        <w:t>to</w:t>
      </w:r>
      <w:r>
        <w:rPr>
          <w:spacing w:val="1"/>
        </w:rPr>
        <w:t> </w:t>
      </w:r>
      <w:r>
        <w:rPr/>
        <w:t>detect</w:t>
      </w:r>
      <w:r>
        <w:rPr>
          <w:spacing w:val="1"/>
        </w:rPr>
        <w:t> </w:t>
      </w:r>
      <w:r>
        <w:rPr/>
        <w:t>attacks</w:t>
      </w:r>
      <w:r>
        <w:rPr>
          <w:spacing w:val="1"/>
        </w:rPr>
        <w:t> </w:t>
      </w:r>
      <w:r>
        <w:rPr/>
        <w:t>against</w:t>
      </w:r>
      <w:r>
        <w:rPr>
          <w:spacing w:val="1"/>
        </w:rPr>
        <w:t> </w:t>
      </w:r>
      <w:r>
        <w:rPr/>
        <w:t>in-vehicle</w:t>
      </w:r>
      <w:r>
        <w:rPr>
          <w:spacing w:val="1"/>
        </w:rPr>
        <w:t> </w:t>
      </w:r>
      <w:r>
        <w:rPr/>
        <w:t>networks.</w:t>
      </w:r>
      <w:r>
        <w:rPr>
          <w:spacing w:val="1"/>
        </w:rPr>
        <w:t> </w:t>
      </w:r>
      <w:r>
        <w:rPr/>
        <w:t>An</w:t>
      </w:r>
      <w:r>
        <w:rPr>
          <w:spacing w:val="1"/>
        </w:rPr>
        <w:t> </w:t>
      </w:r>
      <w:r>
        <w:rPr/>
        <w:t>IDS</w:t>
      </w:r>
      <w:r>
        <w:rPr>
          <w:spacing w:val="1"/>
        </w:rPr>
        <w:t> </w:t>
      </w:r>
      <w:r>
        <w:rPr/>
        <w:t>is</w:t>
      </w:r>
      <w:r>
        <w:rPr>
          <w:spacing w:val="1"/>
        </w:rPr>
        <w:t> </w:t>
      </w:r>
      <w:r>
        <w:rPr/>
        <w:t>a</w:t>
      </w:r>
      <w:r>
        <w:rPr>
          <w:spacing w:val="1"/>
        </w:rPr>
        <w:t> </w:t>
      </w:r>
      <w:r>
        <w:rPr/>
        <w:t>device</w:t>
      </w:r>
      <w:r>
        <w:rPr>
          <w:spacing w:val="1"/>
        </w:rPr>
        <w:t> </w:t>
      </w:r>
      <w:r>
        <w:rPr/>
        <w:t>or</w:t>
      </w:r>
      <w:r>
        <w:rPr>
          <w:spacing w:val="1"/>
        </w:rPr>
        <w:t> </w:t>
      </w:r>
      <w:r>
        <w:rPr/>
        <w:t>software</w:t>
      </w:r>
      <w:r>
        <w:rPr>
          <w:spacing w:val="1"/>
        </w:rPr>
        <w:t> </w:t>
      </w:r>
      <w:r>
        <w:rPr/>
        <w:t>application</w:t>
      </w:r>
      <w:r>
        <w:rPr>
          <w:spacing w:val="1"/>
        </w:rPr>
        <w:t> </w:t>
      </w:r>
      <w:r>
        <w:rPr/>
        <w:t>that</w:t>
      </w:r>
      <w:r>
        <w:rPr>
          <w:spacing w:val="44"/>
        </w:rPr>
        <w:t> </w:t>
      </w:r>
      <w:r>
        <w:rPr/>
        <w:t>monitors</w:t>
      </w:r>
      <w:r>
        <w:rPr>
          <w:spacing w:val="44"/>
        </w:rPr>
        <w:t> </w:t>
      </w:r>
      <w:r>
        <w:rPr/>
        <w:t>network</w:t>
      </w:r>
      <w:r>
        <w:rPr>
          <w:spacing w:val="-42"/>
        </w:rPr>
        <w:t> </w:t>
      </w:r>
      <w:r>
        <w:rPr/>
        <w:t>traffic</w:t>
      </w:r>
      <w:r>
        <w:rPr>
          <w:spacing w:val="1"/>
        </w:rPr>
        <w:t> </w:t>
      </w:r>
      <w:r>
        <w:rPr/>
        <w:t>for</w:t>
      </w:r>
      <w:r>
        <w:rPr>
          <w:spacing w:val="1"/>
        </w:rPr>
        <w:t> </w:t>
      </w:r>
      <w:r>
        <w:rPr/>
        <w:t>malicious</w:t>
      </w:r>
      <w:r>
        <w:rPr>
          <w:spacing w:val="1"/>
        </w:rPr>
        <w:t> </w:t>
      </w:r>
      <w:r>
        <w:rPr/>
        <w:t>activities</w:t>
      </w:r>
      <w:r>
        <w:rPr>
          <w:spacing w:val="44"/>
        </w:rPr>
        <w:t> </w:t>
      </w:r>
      <w:r>
        <w:rPr/>
        <w:t>and</w:t>
      </w:r>
      <w:r>
        <w:rPr>
          <w:spacing w:val="44"/>
        </w:rPr>
        <w:t> </w:t>
      </w:r>
      <w:r>
        <w:rPr/>
        <w:t>issues</w:t>
      </w:r>
      <w:r>
        <w:rPr>
          <w:spacing w:val="44"/>
        </w:rPr>
        <w:t> </w:t>
      </w:r>
      <w:r>
        <w:rPr/>
        <w:t>an</w:t>
      </w:r>
      <w:r>
        <w:rPr>
          <w:spacing w:val="44"/>
        </w:rPr>
        <w:t> </w:t>
      </w:r>
      <w:r>
        <w:rPr/>
        <w:t>alert</w:t>
      </w:r>
      <w:r>
        <w:rPr>
          <w:spacing w:val="44"/>
        </w:rPr>
        <w:t> </w:t>
      </w:r>
      <w:r>
        <w:rPr/>
        <w:t>when</w:t>
      </w:r>
      <w:r>
        <w:rPr>
          <w:spacing w:val="44"/>
        </w:rPr>
        <w:t> </w:t>
      </w:r>
      <w:r>
        <w:rPr/>
        <w:t>malicious</w:t>
      </w:r>
      <w:r>
        <w:rPr>
          <w:spacing w:val="44"/>
        </w:rPr>
        <w:t> </w:t>
      </w:r>
      <w:r>
        <w:rPr/>
        <w:t>activity</w:t>
      </w:r>
      <w:r>
        <w:rPr>
          <w:spacing w:val="44"/>
        </w:rPr>
        <w:t> </w:t>
      </w:r>
      <w:r>
        <w:rPr/>
        <w:t>is</w:t>
      </w:r>
      <w:r>
        <w:rPr>
          <w:spacing w:val="44"/>
        </w:rPr>
        <w:t> </w:t>
      </w:r>
      <w:r>
        <w:rPr/>
        <w:t>detected.</w:t>
      </w:r>
      <w:r>
        <w:rPr>
          <w:spacing w:val="1"/>
        </w:rPr>
        <w:t> </w:t>
      </w:r>
      <w:r>
        <w:rPr/>
        <w:t>The alert is typically sent to the network administrator or is centrally collected using a</w:t>
      </w:r>
      <w:r>
        <w:rPr>
          <w:spacing w:val="1"/>
        </w:rPr>
        <w:t> </w:t>
      </w:r>
      <w:r>
        <w:rPr/>
        <w:t>security</w:t>
      </w:r>
      <w:r>
        <w:rPr>
          <w:spacing w:val="1"/>
        </w:rPr>
        <w:t> </w:t>
      </w:r>
      <w:r>
        <w:rPr/>
        <w:t>information</w:t>
      </w:r>
      <w:r>
        <w:rPr>
          <w:spacing w:val="1"/>
        </w:rPr>
        <w:t> </w:t>
      </w:r>
      <w:r>
        <w:rPr/>
        <w:t>and</w:t>
      </w:r>
      <w:r>
        <w:rPr>
          <w:spacing w:val="1"/>
        </w:rPr>
        <w:t> </w:t>
      </w:r>
      <w:r>
        <w:rPr/>
        <w:t>event management</w:t>
      </w:r>
      <w:r>
        <w:rPr>
          <w:spacing w:val="1"/>
        </w:rPr>
        <w:t> </w:t>
      </w:r>
      <w:r>
        <w:rPr/>
        <w:t>(SIEM)</w:t>
      </w:r>
      <w:r>
        <w:rPr>
          <w:spacing w:val="44"/>
        </w:rPr>
        <w:t> </w:t>
      </w:r>
      <w:r>
        <w:rPr/>
        <w:t>system.</w:t>
      </w:r>
      <w:r>
        <w:rPr>
          <w:spacing w:val="44"/>
        </w:rPr>
        <w:t> </w:t>
      </w:r>
      <w:r>
        <w:rPr/>
        <w:t>The</w:t>
      </w:r>
      <w:r>
        <w:rPr>
          <w:spacing w:val="44"/>
        </w:rPr>
        <w:t> </w:t>
      </w:r>
      <w:r>
        <w:rPr/>
        <w:t>SIEM system</w:t>
      </w:r>
      <w:r>
        <w:rPr>
          <w:spacing w:val="44"/>
        </w:rPr>
        <w:t> </w:t>
      </w:r>
      <w:r>
        <w:rPr/>
        <w:t>then</w:t>
      </w:r>
      <w:r>
        <w:rPr>
          <w:spacing w:val="44"/>
        </w:rPr>
        <w:t> </w:t>
      </w:r>
      <w:r>
        <w:rPr/>
        <w:t>uses</w:t>
      </w:r>
      <w:r>
        <w:rPr>
          <w:spacing w:val="-42"/>
        </w:rPr>
        <w:t> </w:t>
      </w:r>
      <w:r>
        <w:rPr/>
        <w:t>an</w:t>
      </w:r>
      <w:r>
        <w:rPr>
          <w:spacing w:val="22"/>
        </w:rPr>
        <w:t> </w:t>
      </w:r>
      <w:r>
        <w:rPr/>
        <w:t>alarm-filtering</w:t>
      </w:r>
      <w:r>
        <w:rPr>
          <w:spacing w:val="23"/>
        </w:rPr>
        <w:t> </w:t>
      </w:r>
      <w:r>
        <w:rPr/>
        <w:t>method</w:t>
      </w:r>
      <w:r>
        <w:rPr>
          <w:spacing w:val="22"/>
        </w:rPr>
        <w:t> </w:t>
      </w:r>
      <w:r>
        <w:rPr/>
        <w:t>to</w:t>
      </w:r>
      <w:r>
        <w:rPr>
          <w:spacing w:val="23"/>
        </w:rPr>
        <w:t> </w:t>
      </w:r>
      <w:r>
        <w:rPr/>
        <w:t>identify</w:t>
      </w:r>
      <w:r>
        <w:rPr>
          <w:spacing w:val="23"/>
        </w:rPr>
        <w:t> </w:t>
      </w:r>
      <w:r>
        <w:rPr/>
        <w:t>malicious</w:t>
      </w:r>
      <w:r>
        <w:rPr>
          <w:spacing w:val="22"/>
        </w:rPr>
        <w:t> </w:t>
      </w:r>
      <w:r>
        <w:rPr/>
        <w:t>activities</w:t>
      </w:r>
      <w:r>
        <w:rPr>
          <w:spacing w:val="23"/>
        </w:rPr>
        <w:t> </w:t>
      </w:r>
      <w:r>
        <w:rPr/>
        <w:t>from</w:t>
      </w:r>
      <w:r>
        <w:rPr>
          <w:spacing w:val="23"/>
        </w:rPr>
        <w:t> </w:t>
      </w:r>
      <w:r>
        <w:rPr/>
        <w:t>the</w:t>
      </w:r>
      <w:r>
        <w:rPr>
          <w:spacing w:val="22"/>
        </w:rPr>
        <w:t> </w:t>
      </w:r>
      <w:r>
        <w:rPr/>
        <w:t>collected</w:t>
      </w:r>
      <w:r>
        <w:rPr>
          <w:spacing w:val="23"/>
        </w:rPr>
        <w:t> </w:t>
      </w:r>
      <w:r>
        <w:rPr/>
        <w:t>reports.</w:t>
      </w:r>
      <w:r>
        <w:rPr>
          <w:spacing w:val="40"/>
        </w:rPr>
        <w:t> </w:t>
      </w:r>
      <w:r>
        <w:rPr/>
        <w:t>IDSs</w:t>
      </w:r>
      <w:r>
        <w:rPr>
          <w:spacing w:val="1"/>
        </w:rPr>
        <w:t> </w:t>
      </w:r>
      <w:r>
        <w:rPr/>
        <w:t>can be classified into two types:</w:t>
      </w:r>
      <w:r>
        <w:rPr>
          <w:spacing w:val="1"/>
        </w:rPr>
        <w:t> </w:t>
      </w:r>
      <w:r>
        <w:rPr/>
        <w:t>the network intrusion detection system (NIDS) and the</w:t>
      </w:r>
      <w:r>
        <w:rPr>
          <w:spacing w:val="1"/>
        </w:rPr>
        <w:t> </w:t>
      </w:r>
      <w:r>
        <w:rPr/>
        <w:t>host-based</w:t>
      </w:r>
      <w:r>
        <w:rPr>
          <w:spacing w:val="26"/>
        </w:rPr>
        <w:t> </w:t>
      </w:r>
      <w:r>
        <w:rPr/>
        <w:t>intrusion</w:t>
      </w:r>
      <w:r>
        <w:rPr>
          <w:spacing w:val="27"/>
        </w:rPr>
        <w:t> </w:t>
      </w:r>
      <w:r>
        <w:rPr/>
        <w:t>detection</w:t>
      </w:r>
      <w:r>
        <w:rPr>
          <w:spacing w:val="26"/>
        </w:rPr>
        <w:t> </w:t>
      </w:r>
      <w:r>
        <w:rPr/>
        <w:t>system</w:t>
      </w:r>
      <w:r>
        <w:rPr>
          <w:spacing w:val="27"/>
        </w:rPr>
        <w:t> </w:t>
      </w:r>
      <w:r>
        <w:rPr/>
        <w:t>(HIDS).</w:t>
      </w:r>
      <w:r>
        <w:rPr>
          <w:spacing w:val="26"/>
        </w:rPr>
        <w:t> </w:t>
      </w:r>
      <w:r>
        <w:rPr/>
        <w:t>IDS</w:t>
      </w:r>
      <w:r>
        <w:rPr>
          <w:spacing w:val="27"/>
        </w:rPr>
        <w:t> </w:t>
      </w:r>
      <w:r>
        <w:rPr/>
        <w:t>approaches</w:t>
      </w:r>
      <w:r>
        <w:rPr>
          <w:spacing w:val="27"/>
        </w:rPr>
        <w:t> </w:t>
      </w:r>
      <w:r>
        <w:rPr/>
        <w:t>can</w:t>
      </w:r>
      <w:r>
        <w:rPr>
          <w:spacing w:val="26"/>
        </w:rPr>
        <w:t> </w:t>
      </w:r>
      <w:r>
        <w:rPr/>
        <w:t>also</w:t>
      </w:r>
      <w:r>
        <w:rPr>
          <w:spacing w:val="27"/>
        </w:rPr>
        <w:t> </w:t>
      </w:r>
      <w:r>
        <w:rPr/>
        <w:t>be</w:t>
      </w:r>
      <w:r>
        <w:rPr>
          <w:spacing w:val="26"/>
        </w:rPr>
        <w:t> </w:t>
      </w:r>
      <w:r>
        <w:rPr/>
        <w:t>classified</w:t>
      </w:r>
      <w:r>
        <w:rPr>
          <w:spacing w:val="27"/>
        </w:rPr>
        <w:t> </w:t>
      </w:r>
      <w:r>
        <w:rPr/>
        <w:t>into</w:t>
      </w:r>
      <w:r>
        <w:rPr>
          <w:spacing w:val="1"/>
        </w:rPr>
        <w:t> </w:t>
      </w:r>
      <w:r>
        <w:rPr/>
        <w:t>two types:</w:t>
      </w:r>
      <w:r>
        <w:rPr>
          <w:spacing w:val="1"/>
        </w:rPr>
        <w:t> </w:t>
      </w:r>
      <w:r>
        <w:rPr/>
        <w:t>signature-based/rule-based detection and anomaly-based detection.</w:t>
      </w:r>
      <w:r>
        <w:rPr>
          <w:spacing w:val="1"/>
        </w:rPr>
        <w:t> </w:t>
      </w:r>
      <w:r>
        <w:rPr/>
        <w:t>Anomaly-</w:t>
      </w:r>
      <w:r>
        <w:rPr>
          <w:spacing w:val="1"/>
        </w:rPr>
        <w:t> </w:t>
      </w:r>
      <w:r>
        <w:rPr/>
        <w:t>based detection is the process of identifying rare events, items, or observations that are</w:t>
      </w:r>
      <w:r>
        <w:rPr>
          <w:spacing w:val="1"/>
        </w:rPr>
        <w:t> </w:t>
      </w:r>
      <w:r>
        <w:rPr/>
        <w:t>suspicious and that differ significantly from the majority of the data. Anomaly detection is</w:t>
      </w:r>
      <w:r>
        <w:rPr>
          <w:spacing w:val="1"/>
        </w:rPr>
        <w:t> </w:t>
      </w:r>
      <w:r>
        <w:rPr/>
        <w:t>usually</w:t>
      </w:r>
      <w:r>
        <w:rPr>
          <w:spacing w:val="6"/>
        </w:rPr>
        <w:t> </w:t>
      </w:r>
      <w:r>
        <w:rPr/>
        <w:t>based</w:t>
      </w:r>
      <w:r>
        <w:rPr>
          <w:spacing w:val="7"/>
        </w:rPr>
        <w:t> </w:t>
      </w:r>
      <w:r>
        <w:rPr/>
        <w:t>on</w:t>
      </w:r>
      <w:r>
        <w:rPr>
          <w:spacing w:val="6"/>
        </w:rPr>
        <w:t> </w:t>
      </w:r>
      <w:r>
        <w:rPr/>
        <w:t>a</w:t>
      </w:r>
      <w:r>
        <w:rPr>
          <w:spacing w:val="7"/>
        </w:rPr>
        <w:t> </w:t>
      </w:r>
      <w:r>
        <w:rPr/>
        <w:t>machine</w:t>
      </w:r>
      <w:r>
        <w:rPr>
          <w:spacing w:val="6"/>
        </w:rPr>
        <w:t> </w:t>
      </w:r>
      <w:r>
        <w:rPr/>
        <w:t>learning</w:t>
      </w:r>
      <w:r>
        <w:rPr>
          <w:spacing w:val="7"/>
        </w:rPr>
        <w:t> </w:t>
      </w:r>
      <w:r>
        <w:rPr/>
        <w:t>technique.</w:t>
      </w:r>
    </w:p>
    <w:p>
      <w:pPr>
        <w:pStyle w:val="BodyText"/>
        <w:spacing w:line="256" w:lineRule="auto" w:before="2"/>
        <w:ind w:left="2739" w:right="130" w:firstLine="430"/>
        <w:jc w:val="both"/>
      </w:pPr>
      <w:r>
        <w:rPr>
          <w:w w:val="105"/>
        </w:rPr>
        <w:t>Modern vehicles use sophisticated sensors providing various functionalities to the</w:t>
      </w:r>
      <w:r>
        <w:rPr>
          <w:spacing w:val="1"/>
          <w:w w:val="105"/>
        </w:rPr>
        <w:t> </w:t>
      </w:r>
      <w:r>
        <w:rPr>
          <w:w w:val="105"/>
        </w:rPr>
        <w:t>vehicle,</w:t>
      </w:r>
      <w:r>
        <w:rPr>
          <w:spacing w:val="-5"/>
          <w:w w:val="105"/>
        </w:rPr>
        <w:t> </w:t>
      </w:r>
      <w:r>
        <w:rPr>
          <w:w w:val="105"/>
        </w:rPr>
        <w:t>and</w:t>
      </w:r>
      <w:r>
        <w:rPr>
          <w:spacing w:val="-5"/>
          <w:w w:val="105"/>
        </w:rPr>
        <w:t> </w:t>
      </w:r>
      <w:r>
        <w:rPr>
          <w:w w:val="105"/>
        </w:rPr>
        <w:t>this</w:t>
      </w:r>
      <w:r>
        <w:rPr>
          <w:spacing w:val="-5"/>
          <w:w w:val="105"/>
        </w:rPr>
        <w:t> </w:t>
      </w:r>
      <w:r>
        <w:rPr>
          <w:w w:val="105"/>
        </w:rPr>
        <w:t>trend</w:t>
      </w:r>
      <w:r>
        <w:rPr>
          <w:spacing w:val="-4"/>
          <w:w w:val="105"/>
        </w:rPr>
        <w:t> </w:t>
      </w:r>
      <w:r>
        <w:rPr>
          <w:w w:val="105"/>
        </w:rPr>
        <w:t>is</w:t>
      </w:r>
      <w:r>
        <w:rPr>
          <w:spacing w:val="-5"/>
          <w:w w:val="105"/>
        </w:rPr>
        <w:t> </w:t>
      </w:r>
      <w:r>
        <w:rPr>
          <w:w w:val="105"/>
        </w:rPr>
        <w:t>rising.</w:t>
      </w:r>
      <w:r>
        <w:rPr>
          <w:spacing w:val="6"/>
          <w:w w:val="105"/>
        </w:rPr>
        <w:t> </w:t>
      </w:r>
      <w:r>
        <w:rPr>
          <w:w w:val="105"/>
        </w:rPr>
        <w:t>This</w:t>
      </w:r>
      <w:r>
        <w:rPr>
          <w:spacing w:val="-4"/>
          <w:w w:val="105"/>
        </w:rPr>
        <w:t> </w:t>
      </w:r>
      <w:r>
        <w:rPr>
          <w:w w:val="105"/>
        </w:rPr>
        <w:t>has</w:t>
      </w:r>
      <w:r>
        <w:rPr>
          <w:spacing w:val="-5"/>
          <w:w w:val="105"/>
        </w:rPr>
        <w:t> </w:t>
      </w:r>
      <w:r>
        <w:rPr>
          <w:w w:val="105"/>
        </w:rPr>
        <w:t>led</w:t>
      </w:r>
      <w:r>
        <w:rPr>
          <w:spacing w:val="-5"/>
          <w:w w:val="105"/>
        </w:rPr>
        <w:t> </w:t>
      </w:r>
      <w:r>
        <w:rPr>
          <w:w w:val="105"/>
        </w:rPr>
        <w:t>to</w:t>
      </w:r>
      <w:r>
        <w:rPr>
          <w:spacing w:val="-4"/>
          <w:w w:val="105"/>
        </w:rPr>
        <w:t> </w:t>
      </w:r>
      <w:r>
        <w:rPr>
          <w:w w:val="105"/>
        </w:rPr>
        <w:t>a</w:t>
      </w:r>
      <w:r>
        <w:rPr>
          <w:spacing w:val="-5"/>
          <w:w w:val="105"/>
        </w:rPr>
        <w:t> </w:t>
      </w:r>
      <w:r>
        <w:rPr>
          <w:w w:val="105"/>
        </w:rPr>
        <w:t>huge</w:t>
      </w:r>
      <w:r>
        <w:rPr>
          <w:spacing w:val="-4"/>
          <w:w w:val="105"/>
        </w:rPr>
        <w:t> </w:t>
      </w:r>
      <w:r>
        <w:rPr>
          <w:w w:val="105"/>
        </w:rPr>
        <w:t>amount</w:t>
      </w:r>
      <w:r>
        <w:rPr>
          <w:spacing w:val="-5"/>
          <w:w w:val="105"/>
        </w:rPr>
        <w:t> </w:t>
      </w:r>
      <w:r>
        <w:rPr>
          <w:w w:val="105"/>
        </w:rPr>
        <w:t>of</w:t>
      </w:r>
      <w:r>
        <w:rPr>
          <w:spacing w:val="-4"/>
          <w:w w:val="105"/>
        </w:rPr>
        <w:t> </w:t>
      </w:r>
      <w:r>
        <w:rPr>
          <w:w w:val="105"/>
        </w:rPr>
        <w:t>data</w:t>
      </w:r>
      <w:r>
        <w:rPr>
          <w:spacing w:val="-5"/>
          <w:w w:val="105"/>
        </w:rPr>
        <w:t> </w:t>
      </w:r>
      <w:r>
        <w:rPr>
          <w:w w:val="105"/>
        </w:rPr>
        <w:t>being</w:t>
      </w:r>
      <w:r>
        <w:rPr>
          <w:spacing w:val="-5"/>
          <w:w w:val="105"/>
        </w:rPr>
        <w:t> </w:t>
      </w:r>
      <w:r>
        <w:rPr>
          <w:w w:val="105"/>
        </w:rPr>
        <w:t>generated</w:t>
      </w:r>
      <w:r>
        <w:rPr>
          <w:spacing w:val="-4"/>
          <w:w w:val="105"/>
        </w:rPr>
        <w:t> </w:t>
      </w:r>
      <w:r>
        <w:rPr>
          <w:w w:val="105"/>
        </w:rPr>
        <w:t>by</w:t>
      </w:r>
      <w:r>
        <w:rPr>
          <w:spacing w:val="-44"/>
          <w:w w:val="105"/>
        </w:rPr>
        <w:t> </w:t>
      </w:r>
      <w:r>
        <w:rPr>
          <w:w w:val="105"/>
        </w:rPr>
        <w:t>in-vehicle networks. Thus, the data-driven approach to intrusion detection is one of the</w:t>
      </w:r>
      <w:r>
        <w:rPr>
          <w:spacing w:val="1"/>
          <w:w w:val="105"/>
        </w:rPr>
        <w:t> </w:t>
      </w:r>
      <w:r>
        <w:rPr>
          <w:w w:val="105"/>
        </w:rPr>
        <w:t>interesting</w:t>
      </w:r>
      <w:r>
        <w:rPr>
          <w:spacing w:val="-9"/>
          <w:w w:val="105"/>
        </w:rPr>
        <w:t> </w:t>
      </w:r>
      <w:r>
        <w:rPr>
          <w:w w:val="105"/>
        </w:rPr>
        <w:t>topics</w:t>
      </w:r>
      <w:r>
        <w:rPr>
          <w:spacing w:val="-8"/>
          <w:w w:val="105"/>
        </w:rPr>
        <w:t> </w:t>
      </w:r>
      <w:r>
        <w:rPr>
          <w:w w:val="105"/>
        </w:rPr>
        <w:t>that</w:t>
      </w:r>
      <w:r>
        <w:rPr>
          <w:spacing w:val="-9"/>
          <w:w w:val="105"/>
        </w:rPr>
        <w:t> </w:t>
      </w:r>
      <w:r>
        <w:rPr>
          <w:w w:val="105"/>
        </w:rPr>
        <w:t>researchers</w:t>
      </w:r>
      <w:r>
        <w:rPr>
          <w:spacing w:val="-8"/>
          <w:w w:val="105"/>
        </w:rPr>
        <w:t> </w:t>
      </w:r>
      <w:r>
        <w:rPr>
          <w:w w:val="105"/>
        </w:rPr>
        <w:t>focus</w:t>
      </w:r>
      <w:r>
        <w:rPr>
          <w:spacing w:val="-9"/>
          <w:w w:val="105"/>
        </w:rPr>
        <w:t> </w:t>
      </w:r>
      <w:r>
        <w:rPr>
          <w:w w:val="105"/>
        </w:rPr>
        <w:t>on</w:t>
      </w:r>
      <w:r>
        <w:rPr>
          <w:spacing w:val="-8"/>
          <w:w w:val="105"/>
        </w:rPr>
        <w:t> </w:t>
      </w:r>
      <w:r>
        <w:rPr>
          <w:w w:val="105"/>
        </w:rPr>
        <w:t>nowadays.</w:t>
      </w:r>
      <w:r>
        <w:rPr>
          <w:spacing w:val="1"/>
          <w:w w:val="105"/>
        </w:rPr>
        <w:t> </w:t>
      </w:r>
      <w:r>
        <w:rPr>
          <w:w w:val="105"/>
        </w:rPr>
        <w:t>With</w:t>
      </w:r>
      <w:r>
        <w:rPr>
          <w:spacing w:val="-9"/>
          <w:w w:val="105"/>
        </w:rPr>
        <w:t> </w:t>
      </w:r>
      <w:r>
        <w:rPr>
          <w:w w:val="105"/>
        </w:rPr>
        <w:t>an</w:t>
      </w:r>
      <w:r>
        <w:rPr>
          <w:spacing w:val="-8"/>
          <w:w w:val="105"/>
        </w:rPr>
        <w:t> </w:t>
      </w:r>
      <w:r>
        <w:rPr>
          <w:w w:val="105"/>
        </w:rPr>
        <w:t>analysis</w:t>
      </w:r>
      <w:r>
        <w:rPr>
          <w:spacing w:val="-8"/>
          <w:w w:val="105"/>
        </w:rPr>
        <w:t> </w:t>
      </w:r>
      <w:r>
        <w:rPr>
          <w:w w:val="105"/>
        </w:rPr>
        <w:t>of</w:t>
      </w:r>
      <w:r>
        <w:rPr>
          <w:spacing w:val="-9"/>
          <w:w w:val="105"/>
        </w:rPr>
        <w:t> </w:t>
      </w:r>
      <w:r>
        <w:rPr>
          <w:w w:val="105"/>
        </w:rPr>
        <w:t>these</w:t>
      </w:r>
      <w:r>
        <w:rPr>
          <w:spacing w:val="-8"/>
          <w:w w:val="105"/>
        </w:rPr>
        <w:t> </w:t>
      </w:r>
      <w:r>
        <w:rPr>
          <w:w w:val="105"/>
        </w:rPr>
        <w:t>data,</w:t>
      </w:r>
      <w:r>
        <w:rPr>
          <w:spacing w:val="-9"/>
          <w:w w:val="105"/>
        </w:rPr>
        <w:t> </w:t>
      </w:r>
      <w:r>
        <w:rPr>
          <w:w w:val="105"/>
        </w:rPr>
        <w:t>we</w:t>
      </w:r>
      <w:r>
        <w:rPr>
          <w:spacing w:val="-44"/>
          <w:w w:val="105"/>
        </w:rPr>
        <w:t> </w:t>
      </w:r>
      <w:r>
        <w:rPr>
          <w:w w:val="105"/>
        </w:rPr>
        <w:t>can</w:t>
      </w:r>
      <w:r>
        <w:rPr>
          <w:spacing w:val="1"/>
          <w:w w:val="105"/>
        </w:rPr>
        <w:t> </w:t>
      </w:r>
      <w:r>
        <w:rPr>
          <w:w w:val="105"/>
        </w:rPr>
        <w:t>get</w:t>
      </w:r>
      <w:r>
        <w:rPr>
          <w:spacing w:val="1"/>
          <w:w w:val="105"/>
        </w:rPr>
        <w:t> </w:t>
      </w:r>
      <w:r>
        <w:rPr>
          <w:w w:val="105"/>
        </w:rPr>
        <w:t>meaningful</w:t>
      </w:r>
      <w:r>
        <w:rPr>
          <w:spacing w:val="2"/>
          <w:w w:val="105"/>
        </w:rPr>
        <w:t> </w:t>
      </w:r>
      <w:r>
        <w:rPr>
          <w:w w:val="105"/>
        </w:rPr>
        <w:t>information</w:t>
      </w:r>
      <w:r>
        <w:rPr>
          <w:spacing w:val="1"/>
          <w:w w:val="105"/>
        </w:rPr>
        <w:t> </w:t>
      </w:r>
      <w:r>
        <w:rPr>
          <w:w w:val="105"/>
        </w:rPr>
        <w:t>about</w:t>
      </w:r>
      <w:r>
        <w:rPr>
          <w:spacing w:val="2"/>
          <w:w w:val="105"/>
        </w:rPr>
        <w:t> </w:t>
      </w:r>
      <w:r>
        <w:rPr>
          <w:w w:val="105"/>
        </w:rPr>
        <w:t>in-vehicle</w:t>
      </w:r>
      <w:r>
        <w:rPr>
          <w:spacing w:val="1"/>
          <w:w w:val="105"/>
        </w:rPr>
        <w:t> </w:t>
      </w:r>
      <w:r>
        <w:rPr>
          <w:w w:val="105"/>
        </w:rPr>
        <w:t>networks.</w:t>
      </w:r>
    </w:p>
    <w:p>
      <w:pPr>
        <w:pStyle w:val="BodyText"/>
        <w:spacing w:line="256" w:lineRule="auto" w:before="1"/>
        <w:ind w:left="2745" w:right="113" w:firstLine="425"/>
        <w:jc w:val="both"/>
      </w:pPr>
      <w:r>
        <w:rPr/>
        <w:t>IDSs can be compared from diverse aspects, e.g., in terms of detection speed, accuracy,</w:t>
      </w:r>
      <w:r>
        <w:rPr>
          <w:spacing w:val="1"/>
        </w:rPr>
        <w:t> </w:t>
      </w:r>
      <w:r>
        <w:rPr/>
        <w:t>algorithm</w:t>
      </w:r>
      <w:r>
        <w:rPr>
          <w:spacing w:val="9"/>
        </w:rPr>
        <w:t> </w:t>
      </w:r>
      <w:r>
        <w:rPr/>
        <w:t>complexity,</w:t>
      </w:r>
      <w:r>
        <w:rPr>
          <w:spacing w:val="9"/>
        </w:rPr>
        <w:t> </w:t>
      </w:r>
      <w:r>
        <w:rPr/>
        <w:t>learning</w:t>
      </w:r>
      <w:r>
        <w:rPr>
          <w:spacing w:val="9"/>
        </w:rPr>
        <w:t> </w:t>
      </w:r>
      <w:r>
        <w:rPr/>
        <w:t>time,</w:t>
      </w:r>
      <w:r>
        <w:rPr>
          <w:spacing w:val="10"/>
        </w:rPr>
        <w:t> </w:t>
      </w:r>
      <w:r>
        <w:rPr/>
        <w:t>robustness,</w:t>
      </w:r>
      <w:r>
        <w:rPr>
          <w:spacing w:val="9"/>
        </w:rPr>
        <w:t> </w:t>
      </w:r>
      <w:r>
        <w:rPr/>
        <w:t>and</w:t>
      </w:r>
      <w:r>
        <w:rPr>
          <w:spacing w:val="9"/>
        </w:rPr>
        <w:t> </w:t>
      </w:r>
      <w:r>
        <w:rPr/>
        <w:t>detection</w:t>
      </w:r>
      <w:r>
        <w:rPr>
          <w:spacing w:val="9"/>
        </w:rPr>
        <w:t> </w:t>
      </w:r>
      <w:r>
        <w:rPr/>
        <w:t>coverage.</w:t>
      </w:r>
    </w:p>
    <w:p>
      <w:pPr>
        <w:spacing w:after="0" w:line="256" w:lineRule="auto"/>
        <w:jc w:val="both"/>
        <w:sectPr>
          <w:type w:val="continuous"/>
          <w:pgSz w:w="11910" w:h="16840"/>
          <w:pgMar w:top="880" w:bottom="0" w:left="600" w:right="580"/>
        </w:sectPr>
      </w:pPr>
    </w:p>
    <w:p>
      <w:pPr>
        <w:pStyle w:val="BodyText"/>
      </w:pPr>
    </w:p>
    <w:p>
      <w:pPr>
        <w:pStyle w:val="BodyText"/>
      </w:pPr>
    </w:p>
    <w:p>
      <w:pPr>
        <w:pStyle w:val="ListParagraph"/>
        <w:numPr>
          <w:ilvl w:val="1"/>
          <w:numId w:val="1"/>
        </w:numPr>
        <w:tabs>
          <w:tab w:pos="3106" w:val="left" w:leader="none"/>
        </w:tabs>
        <w:spacing w:line="240" w:lineRule="auto" w:before="78" w:after="0"/>
        <w:ind w:left="3105" w:right="0" w:hanging="361"/>
        <w:jc w:val="both"/>
        <w:rPr>
          <w:rFonts w:ascii="Palatino Linotype"/>
          <w:i/>
          <w:sz w:val="20"/>
        </w:rPr>
      </w:pPr>
      <w:bookmarkStart w:name="Security Issues and Countermeasures for " w:id="24"/>
      <w:bookmarkEnd w:id="24"/>
      <w:r>
        <w:rPr/>
      </w:r>
      <w:bookmarkStart w:name="Security Issues and Countermeasures for " w:id="25"/>
      <w:bookmarkEnd w:id="25"/>
      <w:r>
        <w:rPr>
          <w:rFonts w:ascii="Palatino Linotype"/>
          <w:i/>
          <w:sz w:val="20"/>
        </w:rPr>
        <w:t>Security</w:t>
      </w:r>
      <w:r>
        <w:rPr>
          <w:rFonts w:ascii="Palatino Linotype"/>
          <w:i/>
          <w:spacing w:val="-5"/>
          <w:sz w:val="20"/>
        </w:rPr>
        <w:t> </w:t>
      </w:r>
      <w:r>
        <w:rPr>
          <w:rFonts w:ascii="Palatino Linotype"/>
          <w:i/>
          <w:sz w:val="20"/>
        </w:rPr>
        <w:t>Issues</w:t>
      </w:r>
      <w:r>
        <w:rPr>
          <w:rFonts w:ascii="Palatino Linotype"/>
          <w:i/>
          <w:spacing w:val="-4"/>
          <w:sz w:val="20"/>
        </w:rPr>
        <w:t> </w:t>
      </w:r>
      <w:r>
        <w:rPr>
          <w:rFonts w:ascii="Palatino Linotype"/>
          <w:i/>
          <w:sz w:val="20"/>
        </w:rPr>
        <w:t>and</w:t>
      </w:r>
      <w:r>
        <w:rPr>
          <w:rFonts w:ascii="Palatino Linotype"/>
          <w:i/>
          <w:spacing w:val="-5"/>
          <w:sz w:val="20"/>
        </w:rPr>
        <w:t> </w:t>
      </w:r>
      <w:r>
        <w:rPr>
          <w:rFonts w:ascii="Palatino Linotype"/>
          <w:i/>
          <w:sz w:val="20"/>
        </w:rPr>
        <w:t>Countermeasures</w:t>
      </w:r>
      <w:r>
        <w:rPr>
          <w:rFonts w:ascii="Palatino Linotype"/>
          <w:i/>
          <w:spacing w:val="-4"/>
          <w:sz w:val="20"/>
        </w:rPr>
        <w:t> </w:t>
      </w:r>
      <w:r>
        <w:rPr>
          <w:rFonts w:ascii="Palatino Linotype"/>
          <w:i/>
          <w:sz w:val="20"/>
        </w:rPr>
        <w:t>for</w:t>
      </w:r>
      <w:r>
        <w:rPr>
          <w:rFonts w:ascii="Palatino Linotype"/>
          <w:i/>
          <w:spacing w:val="-5"/>
          <w:sz w:val="20"/>
        </w:rPr>
        <w:t> </w:t>
      </w:r>
      <w:r>
        <w:rPr>
          <w:rFonts w:ascii="Palatino Linotype"/>
          <w:i/>
          <w:sz w:val="20"/>
        </w:rPr>
        <w:t>CAN</w:t>
      </w:r>
    </w:p>
    <w:p>
      <w:pPr>
        <w:pStyle w:val="ListParagraph"/>
        <w:numPr>
          <w:ilvl w:val="2"/>
          <w:numId w:val="1"/>
        </w:numPr>
        <w:tabs>
          <w:tab w:pos="3256" w:val="left" w:leader="none"/>
        </w:tabs>
        <w:spacing w:line="240" w:lineRule="auto" w:before="19" w:after="0"/>
        <w:ind w:left="3255" w:right="0" w:hanging="511"/>
        <w:jc w:val="both"/>
        <w:rPr>
          <w:sz w:val="20"/>
        </w:rPr>
      </w:pPr>
      <w:bookmarkStart w:name="Security Issues " w:id="26"/>
      <w:bookmarkEnd w:id="26"/>
      <w:r>
        <w:rPr/>
      </w:r>
      <w:bookmarkStart w:name="Security Issues " w:id="27"/>
      <w:bookmarkEnd w:id="27"/>
      <w:r>
        <w:rPr>
          <w:sz w:val="20"/>
        </w:rPr>
        <w:t>Security</w:t>
      </w:r>
      <w:r>
        <w:rPr>
          <w:spacing w:val="29"/>
          <w:sz w:val="20"/>
        </w:rPr>
        <w:t> </w:t>
      </w:r>
      <w:r>
        <w:rPr>
          <w:sz w:val="20"/>
        </w:rPr>
        <w:t>Issues</w:t>
      </w:r>
    </w:p>
    <w:p>
      <w:pPr>
        <w:pStyle w:val="BodyText"/>
        <w:spacing w:line="256" w:lineRule="auto" w:before="76"/>
        <w:ind w:left="2735" w:right="105" w:firstLine="435"/>
        <w:jc w:val="both"/>
      </w:pPr>
      <w:r>
        <w:rPr>
          <w:w w:val="105"/>
        </w:rPr>
        <w:t>The CAN protocol was not designed with security in mind and has many security</w:t>
      </w:r>
      <w:r>
        <w:rPr>
          <w:spacing w:val="1"/>
          <w:w w:val="105"/>
        </w:rPr>
        <w:t> </w:t>
      </w:r>
      <w:r>
        <w:rPr>
          <w:w w:val="105"/>
        </w:rPr>
        <w:t>holes that hackers might use to attack an in-vehicle network.</w:t>
      </w:r>
      <w:r>
        <w:rPr>
          <w:spacing w:val="1"/>
          <w:w w:val="105"/>
        </w:rPr>
        <w:t> </w:t>
      </w:r>
      <w:r>
        <w:rPr>
          <w:w w:val="105"/>
        </w:rPr>
        <w:t>Several authors have ex-</w:t>
      </w:r>
      <w:r>
        <w:rPr>
          <w:spacing w:val="1"/>
          <w:w w:val="105"/>
        </w:rPr>
        <w:t> </w:t>
      </w:r>
      <w:r>
        <w:rPr>
          <w:w w:val="105"/>
        </w:rPr>
        <w:t>plained the security vulnerabilities in the CAN bus [</w:t>
      </w:r>
      <w:hyperlink w:history="true" w:anchor="_bookmark60">
        <w:r>
          <w:rPr>
            <w:color w:val="0774B7"/>
            <w:w w:val="105"/>
          </w:rPr>
          <w:t>31</w:t>
        </w:r>
      </w:hyperlink>
      <w:r>
        <w:rPr>
          <w:w w:val="105"/>
        </w:rPr>
        <w:t>,</w:t>
      </w:r>
      <w:hyperlink w:history="true" w:anchor="_bookmark61">
        <w:r>
          <w:rPr>
            <w:color w:val="0774B7"/>
            <w:w w:val="105"/>
          </w:rPr>
          <w:t>32</w:t>
        </w:r>
      </w:hyperlink>
      <w:r>
        <w:rPr>
          <w:w w:val="105"/>
        </w:rPr>
        <w:t>]. Practical attacks have been</w:t>
      </w:r>
      <w:r>
        <w:rPr>
          <w:spacing w:val="1"/>
          <w:w w:val="105"/>
        </w:rPr>
        <w:t> </w:t>
      </w:r>
      <w:r>
        <w:rPr>
          <w:w w:val="105"/>
        </w:rPr>
        <w:t>demonstrated in the literature.</w:t>
      </w:r>
      <w:r>
        <w:rPr>
          <w:spacing w:val="1"/>
          <w:w w:val="105"/>
        </w:rPr>
        <w:t> </w:t>
      </w:r>
      <w:r>
        <w:rPr>
          <w:w w:val="105"/>
        </w:rPr>
        <w:t>Hoppe et al.</w:t>
      </w:r>
      <w:r>
        <w:rPr>
          <w:spacing w:val="1"/>
          <w:w w:val="105"/>
        </w:rPr>
        <w:t> </w:t>
      </w:r>
      <w:r>
        <w:rPr>
          <w:w w:val="105"/>
        </w:rPr>
        <w:t>demonstrated a possible attack on CAN</w:t>
      </w:r>
      <w:r>
        <w:rPr>
          <w:spacing w:val="1"/>
          <w:w w:val="105"/>
        </w:rPr>
        <w:t> </w:t>
      </w:r>
      <w:r>
        <w:rPr>
          <w:w w:val="105"/>
        </w:rPr>
        <w:t>networks with practical examples [</w:t>
      </w:r>
      <w:hyperlink w:history="true" w:anchor="_bookmark62">
        <w:r>
          <w:rPr>
            <w:color w:val="0774B7"/>
            <w:w w:val="105"/>
          </w:rPr>
          <w:t>33</w:t>
        </w:r>
      </w:hyperlink>
      <w:r>
        <w:rPr>
          <w:w w:val="105"/>
        </w:rPr>
        <w:t>]. The authors executed frame sniffing and replay</w:t>
      </w:r>
      <w:r>
        <w:rPr>
          <w:spacing w:val="1"/>
          <w:w w:val="105"/>
        </w:rPr>
        <w:t> </w:t>
      </w:r>
      <w:r>
        <w:rPr/>
        <w:t>attacks</w:t>
      </w:r>
      <w:r>
        <w:rPr>
          <w:spacing w:val="12"/>
        </w:rPr>
        <w:t> </w:t>
      </w:r>
      <w:r>
        <w:rPr/>
        <w:t>to</w:t>
      </w:r>
      <w:r>
        <w:rPr>
          <w:spacing w:val="12"/>
        </w:rPr>
        <w:t> </w:t>
      </w:r>
      <w:r>
        <w:rPr/>
        <w:t>control</w:t>
      </w:r>
      <w:r>
        <w:rPr>
          <w:spacing w:val="13"/>
        </w:rPr>
        <w:t> </w:t>
      </w:r>
      <w:r>
        <w:rPr/>
        <w:t>the</w:t>
      </w:r>
      <w:r>
        <w:rPr>
          <w:spacing w:val="12"/>
        </w:rPr>
        <w:t> </w:t>
      </w:r>
      <w:r>
        <w:rPr/>
        <w:t>window</w:t>
      </w:r>
      <w:r>
        <w:rPr>
          <w:spacing w:val="13"/>
        </w:rPr>
        <w:t> </w:t>
      </w:r>
      <w:r>
        <w:rPr/>
        <w:t>lift,</w:t>
      </w:r>
      <w:r>
        <w:rPr>
          <w:spacing w:val="12"/>
        </w:rPr>
        <w:t> </w:t>
      </w:r>
      <w:r>
        <w:rPr/>
        <w:t>the</w:t>
      </w:r>
      <w:r>
        <w:rPr>
          <w:spacing w:val="13"/>
        </w:rPr>
        <w:t> </w:t>
      </w:r>
      <w:r>
        <w:rPr/>
        <w:t>warning</w:t>
      </w:r>
      <w:r>
        <w:rPr>
          <w:spacing w:val="12"/>
        </w:rPr>
        <w:t> </w:t>
      </w:r>
      <w:r>
        <w:rPr/>
        <w:t>lights,</w:t>
      </w:r>
      <w:r>
        <w:rPr>
          <w:spacing w:val="12"/>
        </w:rPr>
        <w:t> </w:t>
      </w:r>
      <w:r>
        <w:rPr/>
        <w:t>and</w:t>
      </w:r>
      <w:r>
        <w:rPr>
          <w:spacing w:val="13"/>
        </w:rPr>
        <w:t> </w:t>
      </w:r>
      <w:r>
        <w:rPr/>
        <w:t>the</w:t>
      </w:r>
      <w:r>
        <w:rPr>
          <w:spacing w:val="12"/>
        </w:rPr>
        <w:t> </w:t>
      </w:r>
      <w:r>
        <w:rPr/>
        <w:t>ABS.</w:t>
      </w:r>
      <w:r>
        <w:rPr>
          <w:spacing w:val="13"/>
        </w:rPr>
        <w:t> </w:t>
      </w:r>
      <w:r>
        <w:rPr/>
        <w:t>Woo</w:t>
      </w:r>
      <w:r>
        <w:rPr>
          <w:spacing w:val="12"/>
        </w:rPr>
        <w:t> </w:t>
      </w:r>
      <w:r>
        <w:rPr/>
        <w:t>et</w:t>
      </w:r>
      <w:r>
        <w:rPr>
          <w:spacing w:val="13"/>
        </w:rPr>
        <w:t> </w:t>
      </w:r>
      <w:r>
        <w:rPr/>
        <w:t>al.</w:t>
      </w:r>
      <w:r>
        <w:rPr>
          <w:spacing w:val="27"/>
        </w:rPr>
        <w:t> </w:t>
      </w:r>
      <w:r>
        <w:rPr/>
        <w:t>showed</w:t>
      </w:r>
      <w:r>
        <w:rPr>
          <w:spacing w:val="12"/>
        </w:rPr>
        <w:t> </w:t>
      </w:r>
      <w:r>
        <w:rPr/>
        <w:t>that</w:t>
      </w:r>
      <w:r>
        <w:rPr>
          <w:spacing w:val="1"/>
        </w:rPr>
        <w:t> </w:t>
      </w:r>
      <w:r>
        <w:rPr>
          <w:w w:val="105"/>
        </w:rPr>
        <w:t>it is possible to execute a long-range wireless attack in real vehicles by using malicious</w:t>
      </w:r>
      <w:r>
        <w:rPr>
          <w:spacing w:val="1"/>
          <w:w w:val="105"/>
        </w:rPr>
        <w:t> </w:t>
      </w:r>
      <w:r>
        <w:rPr>
          <w:w w:val="105"/>
        </w:rPr>
        <w:t>smartphone applications in a connected car [</w:t>
      </w:r>
      <w:hyperlink w:history="true" w:anchor="_bookmark63">
        <w:r>
          <w:rPr>
            <w:color w:val="0774B7"/>
            <w:w w:val="105"/>
          </w:rPr>
          <w:t>34</w:t>
        </w:r>
      </w:hyperlink>
      <w:r>
        <w:rPr>
          <w:w w:val="105"/>
        </w:rPr>
        <w:t>]. The attack surface can be telematics, a</w:t>
      </w:r>
      <w:r>
        <w:rPr>
          <w:spacing w:val="1"/>
          <w:w w:val="105"/>
        </w:rPr>
        <w:t> </w:t>
      </w:r>
      <w:r>
        <w:rPr/>
        <w:t>Wi-Fi port, Bluetooth, or an OBD port. Similarly, Miller and Valasek demonstrated security</w:t>
      </w:r>
      <w:r>
        <w:rPr>
          <w:spacing w:val="1"/>
        </w:rPr>
        <w:t> </w:t>
      </w:r>
      <w:r>
        <w:rPr>
          <w:w w:val="105"/>
        </w:rPr>
        <w:t>flaws in the Jeep Cherokee by executing practical attacks on the CAN bus and thereby</w:t>
      </w:r>
      <w:r>
        <w:rPr>
          <w:spacing w:val="1"/>
          <w:w w:val="105"/>
        </w:rPr>
        <w:t> </w:t>
      </w:r>
      <w:r>
        <w:rPr>
          <w:w w:val="105"/>
        </w:rPr>
        <w:t>disabling critical functions in the vehicle (e.g., disabling the brakes and stopping the en-</w:t>
      </w:r>
      <w:r>
        <w:rPr>
          <w:spacing w:val="1"/>
          <w:w w:val="105"/>
        </w:rPr>
        <w:t> </w:t>
      </w:r>
      <w:r>
        <w:rPr>
          <w:w w:val="105"/>
        </w:rPr>
        <w:t>gine) [</w:t>
      </w:r>
      <w:hyperlink w:history="true" w:anchor="_bookmark64">
        <w:r>
          <w:rPr>
            <w:color w:val="0774B7"/>
            <w:w w:val="105"/>
          </w:rPr>
          <w:t>35</w:t>
        </w:r>
      </w:hyperlink>
      <w:r>
        <w:rPr>
          <w:w w:val="105"/>
        </w:rPr>
        <w:t>].</w:t>
      </w:r>
      <w:r>
        <w:rPr>
          <w:spacing w:val="1"/>
          <w:w w:val="105"/>
        </w:rPr>
        <w:t> </w:t>
      </w:r>
      <w:r>
        <w:rPr>
          <w:w w:val="105"/>
        </w:rPr>
        <w:t>The attack was launched remotely through the infotainment system via the</w:t>
      </w:r>
      <w:r>
        <w:rPr>
          <w:spacing w:val="1"/>
          <w:w w:val="105"/>
        </w:rPr>
        <w:t> </w:t>
      </w:r>
      <w:r>
        <w:rPr>
          <w:w w:val="105"/>
        </w:rPr>
        <w:t>Sprint</w:t>
      </w:r>
      <w:r>
        <w:rPr>
          <w:spacing w:val="-5"/>
          <w:w w:val="105"/>
        </w:rPr>
        <w:t> </w:t>
      </w:r>
      <w:r>
        <w:rPr>
          <w:w w:val="105"/>
        </w:rPr>
        <w:t>cellular</w:t>
      </w:r>
      <w:r>
        <w:rPr>
          <w:spacing w:val="-5"/>
          <w:w w:val="105"/>
        </w:rPr>
        <w:t> </w:t>
      </w:r>
      <w:r>
        <w:rPr>
          <w:w w:val="105"/>
        </w:rPr>
        <w:t>network.</w:t>
      </w:r>
      <w:r>
        <w:rPr>
          <w:spacing w:val="6"/>
          <w:w w:val="105"/>
        </w:rPr>
        <w:t> </w:t>
      </w:r>
      <w:r>
        <w:rPr>
          <w:w w:val="105"/>
        </w:rPr>
        <w:t>This</w:t>
      </w:r>
      <w:r>
        <w:rPr>
          <w:spacing w:val="-5"/>
          <w:w w:val="105"/>
        </w:rPr>
        <w:t> </w:t>
      </w:r>
      <w:r>
        <w:rPr>
          <w:w w:val="105"/>
        </w:rPr>
        <w:t>attack</w:t>
      </w:r>
      <w:r>
        <w:rPr>
          <w:spacing w:val="-5"/>
          <w:w w:val="105"/>
        </w:rPr>
        <w:t> </w:t>
      </w:r>
      <w:r>
        <w:rPr>
          <w:w w:val="105"/>
        </w:rPr>
        <w:t>led</w:t>
      </w:r>
      <w:r>
        <w:rPr>
          <w:spacing w:val="-4"/>
          <w:w w:val="105"/>
        </w:rPr>
        <w:t> </w:t>
      </w:r>
      <w:r>
        <w:rPr>
          <w:w w:val="105"/>
        </w:rPr>
        <w:t>to</w:t>
      </w:r>
      <w:r>
        <w:rPr>
          <w:spacing w:val="-5"/>
          <w:w w:val="105"/>
        </w:rPr>
        <w:t> </w:t>
      </w:r>
      <w:r>
        <w:rPr>
          <w:w w:val="105"/>
        </w:rPr>
        <w:t>a</w:t>
      </w:r>
      <w:r>
        <w:rPr>
          <w:spacing w:val="-5"/>
          <w:w w:val="105"/>
        </w:rPr>
        <w:t> </w:t>
      </w:r>
      <w:r>
        <w:rPr>
          <w:w w:val="105"/>
        </w:rPr>
        <w:t>recall</w:t>
      </w:r>
      <w:r>
        <w:rPr>
          <w:spacing w:val="-5"/>
          <w:w w:val="105"/>
        </w:rPr>
        <w:t> </w:t>
      </w:r>
      <w:r>
        <w:rPr>
          <w:w w:val="105"/>
        </w:rPr>
        <w:t>of</w:t>
      </w:r>
      <w:r>
        <w:rPr>
          <w:spacing w:val="-4"/>
          <w:w w:val="105"/>
        </w:rPr>
        <w:t> </w:t>
      </w:r>
      <w:r>
        <w:rPr>
          <w:w w:val="105"/>
        </w:rPr>
        <w:t>around</w:t>
      </w:r>
      <w:r>
        <w:rPr>
          <w:spacing w:val="-5"/>
          <w:w w:val="105"/>
        </w:rPr>
        <w:t> </w:t>
      </w:r>
      <w:r>
        <w:rPr>
          <w:w w:val="105"/>
        </w:rPr>
        <w:t>1.4</w:t>
      </w:r>
      <w:r>
        <w:rPr>
          <w:spacing w:val="-5"/>
          <w:w w:val="105"/>
        </w:rPr>
        <w:t> </w:t>
      </w:r>
      <w:r>
        <w:rPr>
          <w:w w:val="105"/>
        </w:rPr>
        <w:t>million</w:t>
      </w:r>
      <w:r>
        <w:rPr>
          <w:spacing w:val="-4"/>
          <w:w w:val="105"/>
        </w:rPr>
        <w:t> </w:t>
      </w:r>
      <w:r>
        <w:rPr>
          <w:w w:val="105"/>
        </w:rPr>
        <w:t>vehicles.</w:t>
      </w:r>
      <w:r>
        <w:rPr>
          <w:spacing w:val="5"/>
          <w:w w:val="105"/>
        </w:rPr>
        <w:t> </w:t>
      </w:r>
      <w:r>
        <w:rPr>
          <w:w w:val="105"/>
        </w:rPr>
        <w:t>A</w:t>
      </w:r>
      <w:r>
        <w:rPr>
          <w:spacing w:val="-5"/>
          <w:w w:val="105"/>
        </w:rPr>
        <w:t> </w:t>
      </w:r>
      <w:r>
        <w:rPr>
          <w:w w:val="105"/>
        </w:rPr>
        <w:t>group</w:t>
      </w:r>
      <w:r>
        <w:rPr>
          <w:spacing w:val="1"/>
          <w:w w:val="105"/>
        </w:rPr>
        <w:t> </w:t>
      </w:r>
      <w:r>
        <w:rPr/>
        <w:t>of researchers from Keen Security demonstrated practical attacks on the Tesla X [</w:t>
      </w:r>
      <w:hyperlink w:history="true" w:anchor="_bookmark65">
        <w:r>
          <w:rPr>
            <w:color w:val="0774B7"/>
          </w:rPr>
          <w:t>36</w:t>
        </w:r>
      </w:hyperlink>
      <w:r>
        <w:rPr/>
        <w:t>]. The</w:t>
      </w:r>
      <w:r>
        <w:rPr>
          <w:spacing w:val="1"/>
        </w:rPr>
        <w:t> </w:t>
      </w:r>
      <w:r>
        <w:rPr/>
        <w:t>attackers were able to take control of the brakes, unlock the doors, activate signals, etc. We</w:t>
      </w:r>
      <w:r>
        <w:rPr>
          <w:spacing w:val="1"/>
        </w:rPr>
        <w:t> </w:t>
      </w:r>
      <w:r>
        <w:rPr>
          <w:w w:val="105"/>
        </w:rPr>
        <w:t>now</w:t>
      </w:r>
      <w:r>
        <w:rPr>
          <w:spacing w:val="1"/>
          <w:w w:val="105"/>
        </w:rPr>
        <w:t> </w:t>
      </w:r>
      <w:r>
        <w:rPr>
          <w:w w:val="105"/>
        </w:rPr>
        <w:t>investigate</w:t>
      </w:r>
      <w:r>
        <w:rPr>
          <w:spacing w:val="2"/>
          <w:w w:val="105"/>
        </w:rPr>
        <w:t> </w:t>
      </w:r>
      <w:r>
        <w:rPr>
          <w:w w:val="105"/>
        </w:rPr>
        <w:t>the</w:t>
      </w:r>
      <w:r>
        <w:rPr>
          <w:spacing w:val="1"/>
          <w:w w:val="105"/>
        </w:rPr>
        <w:t> </w:t>
      </w:r>
      <w:r>
        <w:rPr>
          <w:w w:val="105"/>
        </w:rPr>
        <w:t>security</w:t>
      </w:r>
      <w:r>
        <w:rPr>
          <w:spacing w:val="2"/>
          <w:w w:val="105"/>
        </w:rPr>
        <w:t> </w:t>
      </w:r>
      <w:r>
        <w:rPr>
          <w:w w:val="105"/>
        </w:rPr>
        <w:t>issues</w:t>
      </w:r>
      <w:r>
        <w:rPr>
          <w:spacing w:val="1"/>
          <w:w w:val="105"/>
        </w:rPr>
        <w:t> </w:t>
      </w:r>
      <w:r>
        <w:rPr>
          <w:w w:val="105"/>
        </w:rPr>
        <w:t>in</w:t>
      </w:r>
      <w:r>
        <w:rPr>
          <w:spacing w:val="2"/>
          <w:w w:val="105"/>
        </w:rPr>
        <w:t> </w:t>
      </w:r>
      <w:r>
        <w:rPr>
          <w:w w:val="105"/>
        </w:rPr>
        <w:t>CAN</w:t>
      </w:r>
      <w:r>
        <w:rPr>
          <w:spacing w:val="1"/>
          <w:w w:val="105"/>
        </w:rPr>
        <w:t> </w:t>
      </w:r>
      <w:r>
        <w:rPr>
          <w:w w:val="105"/>
        </w:rPr>
        <w:t>networks</w:t>
      </w:r>
      <w:r>
        <w:rPr>
          <w:spacing w:val="2"/>
          <w:w w:val="105"/>
        </w:rPr>
        <w:t> </w:t>
      </w:r>
      <w:r>
        <w:rPr>
          <w:w w:val="105"/>
        </w:rPr>
        <w:t>in</w:t>
      </w:r>
      <w:r>
        <w:rPr>
          <w:spacing w:val="1"/>
          <w:w w:val="105"/>
        </w:rPr>
        <w:t> </w:t>
      </w:r>
      <w:r>
        <w:rPr>
          <w:w w:val="105"/>
        </w:rPr>
        <w:t>more</w:t>
      </w:r>
      <w:r>
        <w:rPr>
          <w:spacing w:val="2"/>
          <w:w w:val="105"/>
        </w:rPr>
        <w:t> </w:t>
      </w:r>
      <w:r>
        <w:rPr>
          <w:w w:val="105"/>
        </w:rPr>
        <w:t>detail.</w:t>
      </w:r>
    </w:p>
    <w:p>
      <w:pPr>
        <w:pStyle w:val="BodyText"/>
        <w:spacing w:before="200"/>
        <w:ind w:left="2745"/>
        <w:jc w:val="both"/>
      </w:pPr>
      <w:r>
        <w:rPr>
          <w:w w:val="105"/>
        </w:rPr>
        <w:t>ID-Based</w:t>
      </w:r>
      <w:r>
        <w:rPr>
          <w:spacing w:val="-7"/>
          <w:w w:val="105"/>
        </w:rPr>
        <w:t> </w:t>
      </w:r>
      <w:r>
        <w:rPr>
          <w:w w:val="105"/>
        </w:rPr>
        <w:t>Arbitration</w:t>
      </w:r>
      <w:r>
        <w:rPr>
          <w:spacing w:val="-7"/>
          <w:w w:val="105"/>
        </w:rPr>
        <w:t> </w:t>
      </w:r>
      <w:r>
        <w:rPr>
          <w:w w:val="105"/>
        </w:rPr>
        <w:t>Mechanisms</w:t>
      </w:r>
    </w:p>
    <w:p>
      <w:pPr>
        <w:pStyle w:val="BodyText"/>
        <w:spacing w:line="256" w:lineRule="auto" w:before="77"/>
        <w:ind w:left="2739" w:right="103" w:firstLine="431"/>
        <w:jc w:val="both"/>
      </w:pPr>
      <w:r>
        <w:rPr>
          <w:w w:val="105"/>
        </w:rPr>
        <w:t>The CAN frame format does not have a field for the sender or receiver of a message.</w:t>
      </w:r>
      <w:r>
        <w:rPr>
          <w:spacing w:val="-44"/>
          <w:w w:val="105"/>
        </w:rPr>
        <w:t> </w:t>
      </w:r>
      <w:r>
        <w:rPr>
          <w:w w:val="105"/>
        </w:rPr>
        <w:t>The CAN protocol uses an arbitration scheme called Carrier Sense Multiple Access with</w:t>
      </w:r>
      <w:r>
        <w:rPr>
          <w:spacing w:val="1"/>
          <w:w w:val="105"/>
        </w:rPr>
        <w:t> </w:t>
      </w:r>
      <w:r>
        <w:rPr>
          <w:w w:val="105"/>
        </w:rPr>
        <w:t>Collision</w:t>
      </w:r>
      <w:r>
        <w:rPr>
          <w:spacing w:val="27"/>
          <w:w w:val="105"/>
        </w:rPr>
        <w:t> </w:t>
      </w:r>
      <w:r>
        <w:rPr>
          <w:w w:val="105"/>
        </w:rPr>
        <w:t>Detection</w:t>
      </w:r>
      <w:r>
        <w:rPr>
          <w:spacing w:val="28"/>
          <w:w w:val="105"/>
        </w:rPr>
        <w:t> </w:t>
      </w:r>
      <w:r>
        <w:rPr>
          <w:w w:val="105"/>
        </w:rPr>
        <w:t>(CSMA/CD).</w:t>
      </w:r>
      <w:r>
        <w:rPr>
          <w:spacing w:val="27"/>
          <w:w w:val="105"/>
        </w:rPr>
        <w:t> </w:t>
      </w:r>
      <w:r>
        <w:rPr>
          <w:w w:val="105"/>
        </w:rPr>
        <w:t>When</w:t>
      </w:r>
      <w:r>
        <w:rPr>
          <w:spacing w:val="28"/>
          <w:w w:val="105"/>
        </w:rPr>
        <w:t> </w:t>
      </w:r>
      <w:r>
        <w:rPr>
          <w:w w:val="105"/>
        </w:rPr>
        <w:t>two</w:t>
      </w:r>
      <w:r>
        <w:rPr>
          <w:spacing w:val="27"/>
          <w:w w:val="105"/>
        </w:rPr>
        <w:t> </w:t>
      </w:r>
      <w:r>
        <w:rPr>
          <w:w w:val="105"/>
        </w:rPr>
        <w:t>or</w:t>
      </w:r>
      <w:r>
        <w:rPr>
          <w:spacing w:val="28"/>
          <w:w w:val="105"/>
        </w:rPr>
        <w:t> </w:t>
      </w:r>
      <w:r>
        <w:rPr>
          <w:w w:val="105"/>
        </w:rPr>
        <w:t>more</w:t>
      </w:r>
      <w:r>
        <w:rPr>
          <w:spacing w:val="28"/>
          <w:w w:val="105"/>
        </w:rPr>
        <w:t> </w:t>
      </w:r>
      <w:r>
        <w:rPr>
          <w:w w:val="105"/>
        </w:rPr>
        <w:t>nodes</w:t>
      </w:r>
      <w:r>
        <w:rPr>
          <w:spacing w:val="27"/>
          <w:w w:val="105"/>
        </w:rPr>
        <w:t> </w:t>
      </w:r>
      <w:r>
        <w:rPr>
          <w:w w:val="105"/>
        </w:rPr>
        <w:t>are</w:t>
      </w:r>
      <w:r>
        <w:rPr>
          <w:spacing w:val="28"/>
          <w:w w:val="105"/>
        </w:rPr>
        <w:t> </w:t>
      </w:r>
      <w:r>
        <w:rPr>
          <w:w w:val="105"/>
        </w:rPr>
        <w:t>transmitting</w:t>
      </w:r>
      <w:r>
        <w:rPr>
          <w:spacing w:val="27"/>
          <w:w w:val="105"/>
        </w:rPr>
        <w:t> </w:t>
      </w:r>
      <w:r>
        <w:rPr>
          <w:w w:val="105"/>
        </w:rPr>
        <w:t>messages</w:t>
      </w:r>
      <w:r>
        <w:rPr>
          <w:spacing w:val="1"/>
          <w:w w:val="105"/>
        </w:rPr>
        <w:t> </w:t>
      </w:r>
      <w:r>
        <w:rPr>
          <w:w w:val="105"/>
        </w:rPr>
        <w:t>on the bus, the node with a lower ID value will have higher priority.</w:t>
      </w:r>
      <w:r>
        <w:rPr>
          <w:spacing w:val="1"/>
          <w:w w:val="105"/>
        </w:rPr>
        <w:t> </w:t>
      </w:r>
      <w:r>
        <w:rPr>
          <w:w w:val="105"/>
        </w:rPr>
        <w:t>If any node is</w:t>
      </w:r>
      <w:r>
        <w:rPr>
          <w:spacing w:val="1"/>
          <w:w w:val="105"/>
        </w:rPr>
        <w:t> </w:t>
      </w:r>
      <w:r>
        <w:rPr/>
        <w:t>transmitting a dominant bit (i.e., bit 0), all the other nodes in the bus will read this dominant</w:t>
      </w:r>
      <w:r>
        <w:rPr>
          <w:spacing w:val="-42"/>
        </w:rPr>
        <w:t> </w:t>
      </w:r>
      <w:r>
        <w:rPr>
          <w:w w:val="105"/>
        </w:rPr>
        <w:t>bit regardless of the bit value they have transmitted. When a node on the bus observes a</w:t>
      </w:r>
      <w:r>
        <w:rPr>
          <w:spacing w:val="-44"/>
          <w:w w:val="105"/>
        </w:rPr>
        <w:t> </w:t>
      </w:r>
      <w:r>
        <w:rPr/>
        <w:t>higher priority message, it stops transmission and backs off. This is the arbitration scheme</w:t>
      </w:r>
      <w:r>
        <w:rPr>
          <w:spacing w:val="1"/>
        </w:rPr>
        <w:t> </w:t>
      </w:r>
      <w:r>
        <w:rPr>
          <w:w w:val="105"/>
        </w:rPr>
        <w:t>used in the CAN protocol [</w:t>
      </w:r>
      <w:hyperlink w:history="true" w:anchor="_bookmark66">
        <w:r>
          <w:rPr>
            <w:color w:val="0774B7"/>
            <w:w w:val="105"/>
          </w:rPr>
          <w:t>37</w:t>
        </w:r>
      </w:hyperlink>
      <w:r>
        <w:rPr>
          <w:w w:val="105"/>
        </w:rPr>
        <w:t>]. The arbitration mechanism is illustrated with an example</w:t>
      </w:r>
      <w:r>
        <w:rPr>
          <w:spacing w:val="-44"/>
          <w:w w:val="105"/>
        </w:rPr>
        <w:t> </w:t>
      </w:r>
      <w:r>
        <w:rPr>
          <w:w w:val="105"/>
        </w:rPr>
        <w:t>in Figure </w:t>
      </w:r>
      <w:hyperlink w:history="true" w:anchor="_bookmark9">
        <w:r>
          <w:rPr>
            <w:color w:val="0774B7"/>
            <w:w w:val="105"/>
          </w:rPr>
          <w:t>4</w:t>
        </w:r>
      </w:hyperlink>
      <w:r>
        <w:rPr>
          <w:color w:val="0774B7"/>
          <w:w w:val="105"/>
        </w:rPr>
        <w:t> </w:t>
      </w:r>
      <w:r>
        <w:rPr>
          <w:w w:val="105"/>
        </w:rPr>
        <w:t>[</w:t>
      </w:r>
      <w:hyperlink w:history="true" w:anchor="_bookmark59">
        <w:r>
          <w:rPr>
            <w:color w:val="0774B7"/>
            <w:w w:val="105"/>
          </w:rPr>
          <w:t>30</w:t>
        </w:r>
      </w:hyperlink>
      <w:r>
        <w:rPr>
          <w:w w:val="105"/>
        </w:rPr>
        <w:t>,</w:t>
      </w:r>
      <w:hyperlink w:history="true" w:anchor="_bookmark67">
        <w:r>
          <w:rPr>
            <w:color w:val="0774B7"/>
            <w:w w:val="105"/>
          </w:rPr>
          <w:t>38</w:t>
        </w:r>
      </w:hyperlink>
      <w:r>
        <w:rPr>
          <w:w w:val="105"/>
        </w:rPr>
        <w:t>].</w:t>
      </w:r>
      <w:r>
        <w:rPr>
          <w:spacing w:val="1"/>
          <w:w w:val="105"/>
        </w:rPr>
        <w:t> </w:t>
      </w:r>
      <w:r>
        <w:rPr>
          <w:w w:val="105"/>
        </w:rPr>
        <w:t>Let us consider two nodes with 11-bit CAN IDs:</w:t>
      </w:r>
      <w:r>
        <w:rPr>
          <w:spacing w:val="1"/>
          <w:w w:val="105"/>
        </w:rPr>
        <w:t> </w:t>
      </w:r>
      <w:r>
        <w:rPr>
          <w:w w:val="105"/>
        </w:rPr>
        <w:t>Node 15 (binary</w:t>
      </w:r>
      <w:r>
        <w:rPr>
          <w:spacing w:val="1"/>
          <w:w w:val="105"/>
        </w:rPr>
        <w:t> </w:t>
      </w:r>
      <w:r>
        <w:rPr/>
        <w:t>representation: 00000001111) and Node 16 (binary representation: 00000010000). When</w:t>
      </w:r>
      <w:r>
        <w:rPr>
          <w:spacing w:val="1"/>
        </w:rPr>
        <w:t> </w:t>
      </w:r>
      <w:r>
        <w:rPr>
          <w:w w:val="105"/>
        </w:rPr>
        <w:t>these</w:t>
      </w:r>
      <w:r>
        <w:rPr>
          <w:spacing w:val="-10"/>
          <w:w w:val="105"/>
        </w:rPr>
        <w:t> </w:t>
      </w:r>
      <w:r>
        <w:rPr>
          <w:w w:val="105"/>
        </w:rPr>
        <w:t>two</w:t>
      </w:r>
      <w:r>
        <w:rPr>
          <w:spacing w:val="-10"/>
          <w:w w:val="105"/>
        </w:rPr>
        <w:t> </w:t>
      </w:r>
      <w:r>
        <w:rPr>
          <w:w w:val="105"/>
        </w:rPr>
        <w:t>nodes</w:t>
      </w:r>
      <w:r>
        <w:rPr>
          <w:spacing w:val="-10"/>
          <w:w w:val="105"/>
        </w:rPr>
        <w:t> </w:t>
      </w:r>
      <w:r>
        <w:rPr>
          <w:w w:val="105"/>
        </w:rPr>
        <w:t>transmit</w:t>
      </w:r>
      <w:r>
        <w:rPr>
          <w:spacing w:val="-9"/>
          <w:w w:val="105"/>
        </w:rPr>
        <w:t> </w:t>
      </w:r>
      <w:r>
        <w:rPr>
          <w:w w:val="105"/>
        </w:rPr>
        <w:t>simultaneously,</w:t>
      </w:r>
      <w:r>
        <w:rPr>
          <w:spacing w:val="-10"/>
          <w:w w:val="105"/>
        </w:rPr>
        <w:t> </w:t>
      </w:r>
      <w:r>
        <w:rPr>
          <w:w w:val="105"/>
        </w:rPr>
        <w:t>they</w:t>
      </w:r>
      <w:r>
        <w:rPr>
          <w:spacing w:val="-10"/>
          <w:w w:val="105"/>
        </w:rPr>
        <w:t> </w:t>
      </w:r>
      <w:r>
        <w:rPr>
          <w:w w:val="105"/>
        </w:rPr>
        <w:t>first</w:t>
      </w:r>
      <w:r>
        <w:rPr>
          <w:spacing w:val="-9"/>
          <w:w w:val="105"/>
        </w:rPr>
        <w:t> </w:t>
      </w:r>
      <w:r>
        <w:rPr>
          <w:w w:val="105"/>
        </w:rPr>
        <w:t>transmit</w:t>
      </w:r>
      <w:r>
        <w:rPr>
          <w:spacing w:val="-10"/>
          <w:w w:val="105"/>
        </w:rPr>
        <w:t> </w:t>
      </w:r>
      <w:r>
        <w:rPr>
          <w:w w:val="105"/>
        </w:rPr>
        <w:t>a</w:t>
      </w:r>
      <w:r>
        <w:rPr>
          <w:spacing w:val="-10"/>
          <w:w w:val="105"/>
        </w:rPr>
        <w:t> </w:t>
      </w:r>
      <w:r>
        <w:rPr>
          <w:w w:val="105"/>
        </w:rPr>
        <w:t>start</w:t>
      </w:r>
      <w:r>
        <w:rPr>
          <w:spacing w:val="-9"/>
          <w:w w:val="105"/>
        </w:rPr>
        <w:t> </w:t>
      </w:r>
      <w:r>
        <w:rPr>
          <w:w w:val="105"/>
        </w:rPr>
        <w:t>bit</w:t>
      </w:r>
      <w:r>
        <w:rPr>
          <w:spacing w:val="-10"/>
          <w:w w:val="105"/>
        </w:rPr>
        <w:t> </w:t>
      </w:r>
      <w:r>
        <w:rPr>
          <w:w w:val="105"/>
        </w:rPr>
        <w:t>and</w:t>
      </w:r>
      <w:r>
        <w:rPr>
          <w:spacing w:val="-10"/>
          <w:w w:val="105"/>
        </w:rPr>
        <w:t> </w:t>
      </w:r>
      <w:r>
        <w:rPr>
          <w:w w:val="105"/>
        </w:rPr>
        <w:t>then</w:t>
      </w:r>
      <w:r>
        <w:rPr>
          <w:spacing w:val="-9"/>
          <w:w w:val="105"/>
        </w:rPr>
        <w:t> </w:t>
      </w:r>
      <w:r>
        <w:rPr>
          <w:w w:val="105"/>
        </w:rPr>
        <w:t>transmit</w:t>
      </w:r>
      <w:r>
        <w:rPr>
          <w:spacing w:val="-44"/>
          <w:w w:val="105"/>
        </w:rPr>
        <w:t> </w:t>
      </w:r>
      <w:r>
        <w:rPr>
          <w:w w:val="105"/>
        </w:rPr>
        <w:t>the first six zeros of their identifier.</w:t>
      </w:r>
      <w:r>
        <w:rPr>
          <w:spacing w:val="1"/>
          <w:w w:val="105"/>
        </w:rPr>
        <w:t> </w:t>
      </w:r>
      <w:r>
        <w:rPr>
          <w:w w:val="105"/>
        </w:rPr>
        <w:t>When the seventh ID bit is transmitted, Node 16</w:t>
      </w:r>
      <w:r>
        <w:rPr>
          <w:spacing w:val="1"/>
          <w:w w:val="105"/>
        </w:rPr>
        <w:t> </w:t>
      </w:r>
      <w:r>
        <w:rPr/>
        <w:t>transmits a recessive bit and observes that Node 15 has transmitted a dominant bit. Thus,</w:t>
      </w:r>
      <w:r>
        <w:rPr>
          <w:spacing w:val="1"/>
        </w:rPr>
        <w:t> </w:t>
      </w:r>
      <w:r>
        <w:rPr>
          <w:w w:val="105"/>
        </w:rPr>
        <w:t>Node 16 stops transmission until Node 15 transmits all</w:t>
      </w:r>
      <w:r>
        <w:rPr>
          <w:spacing w:val="1"/>
          <w:w w:val="105"/>
        </w:rPr>
        <w:t> </w:t>
      </w:r>
      <w:r>
        <w:rPr>
          <w:w w:val="105"/>
        </w:rPr>
        <w:t>of its bits.</w:t>
      </w:r>
    </w:p>
    <w:p>
      <w:pPr>
        <w:pStyle w:val="BodyText"/>
        <w:spacing w:before="7"/>
        <w:rPr>
          <w:sz w:val="22"/>
        </w:rPr>
      </w:pPr>
      <w:r>
        <w:rPr/>
        <w:drawing>
          <wp:anchor distT="0" distB="0" distL="0" distR="0" allowOverlap="1" layoutInCell="1" locked="0" behindDoc="0" simplePos="0" relativeHeight="29">
            <wp:simplePos x="0" y="0"/>
            <wp:positionH relativeFrom="page">
              <wp:posOffset>2159298</wp:posOffset>
            </wp:positionH>
            <wp:positionV relativeFrom="paragraph">
              <wp:posOffset>193461</wp:posOffset>
            </wp:positionV>
            <wp:extent cx="3688302" cy="1007363"/>
            <wp:effectExtent l="0" t="0" r="0" b="0"/>
            <wp:wrapTopAndBottom/>
            <wp:docPr id="15" name="image14.png"/>
            <wp:cNvGraphicFramePr>
              <a:graphicFrameLocks noChangeAspect="1"/>
            </wp:cNvGraphicFramePr>
            <a:graphic>
              <a:graphicData uri="http://schemas.openxmlformats.org/drawingml/2006/picture">
                <pic:pic>
                  <pic:nvPicPr>
                    <pic:cNvPr id="16" name="image14.png"/>
                    <pic:cNvPicPr/>
                  </pic:nvPicPr>
                  <pic:blipFill>
                    <a:blip r:embed="rId27" cstate="print"/>
                    <a:stretch>
                      <a:fillRect/>
                    </a:stretch>
                  </pic:blipFill>
                  <pic:spPr>
                    <a:xfrm>
                      <a:off x="0" y="0"/>
                      <a:ext cx="3688302" cy="1007363"/>
                    </a:xfrm>
                    <a:prstGeom prst="rect">
                      <a:avLst/>
                    </a:prstGeom>
                  </pic:spPr>
                </pic:pic>
              </a:graphicData>
            </a:graphic>
          </wp:anchor>
        </w:drawing>
      </w:r>
    </w:p>
    <w:p>
      <w:pPr>
        <w:spacing w:before="141"/>
        <w:ind w:left="2745" w:right="0" w:firstLine="0"/>
        <w:jc w:val="both"/>
        <w:rPr>
          <w:sz w:val="18"/>
        </w:rPr>
      </w:pPr>
      <w:bookmarkStart w:name="_bookmark9" w:id="28"/>
      <w:bookmarkEnd w:id="28"/>
      <w:r>
        <w:rPr/>
      </w:r>
      <w:r>
        <w:rPr>
          <w:rFonts w:ascii="Palatino Linotype"/>
          <w:b/>
          <w:w w:val="105"/>
          <w:sz w:val="18"/>
        </w:rPr>
        <w:t>Figure</w:t>
      </w:r>
      <w:r>
        <w:rPr>
          <w:rFonts w:ascii="Palatino Linotype"/>
          <w:b/>
          <w:spacing w:val="-10"/>
          <w:w w:val="105"/>
          <w:sz w:val="18"/>
        </w:rPr>
        <w:t> </w:t>
      </w:r>
      <w:r>
        <w:rPr>
          <w:rFonts w:ascii="Palatino Linotype"/>
          <w:b/>
          <w:w w:val="105"/>
          <w:sz w:val="18"/>
        </w:rPr>
        <w:t>4.</w:t>
      </w:r>
      <w:r>
        <w:rPr>
          <w:rFonts w:ascii="Palatino Linotype"/>
          <w:b/>
          <w:spacing w:val="1"/>
          <w:w w:val="105"/>
          <w:sz w:val="18"/>
        </w:rPr>
        <w:t> </w:t>
      </w:r>
      <w:r>
        <w:rPr>
          <w:w w:val="105"/>
          <w:sz w:val="18"/>
        </w:rPr>
        <w:t>The</w:t>
      </w:r>
      <w:r>
        <w:rPr>
          <w:spacing w:val="-3"/>
          <w:w w:val="105"/>
          <w:sz w:val="18"/>
        </w:rPr>
        <w:t> </w:t>
      </w:r>
      <w:r>
        <w:rPr>
          <w:w w:val="105"/>
          <w:sz w:val="18"/>
        </w:rPr>
        <w:t>CAN</w:t>
      </w:r>
      <w:r>
        <w:rPr>
          <w:spacing w:val="-3"/>
          <w:w w:val="105"/>
          <w:sz w:val="18"/>
        </w:rPr>
        <w:t> </w:t>
      </w:r>
      <w:r>
        <w:rPr>
          <w:w w:val="105"/>
          <w:sz w:val="18"/>
        </w:rPr>
        <w:t>bus</w:t>
      </w:r>
      <w:r>
        <w:rPr>
          <w:spacing w:val="-3"/>
          <w:w w:val="105"/>
          <w:sz w:val="18"/>
        </w:rPr>
        <w:t> </w:t>
      </w:r>
      <w:r>
        <w:rPr>
          <w:w w:val="105"/>
          <w:sz w:val="18"/>
        </w:rPr>
        <w:t>arbitration</w:t>
      </w:r>
      <w:r>
        <w:rPr>
          <w:spacing w:val="-3"/>
          <w:w w:val="105"/>
          <w:sz w:val="18"/>
        </w:rPr>
        <w:t> </w:t>
      </w:r>
      <w:r>
        <w:rPr>
          <w:w w:val="105"/>
          <w:sz w:val="18"/>
        </w:rPr>
        <w:t>mechanism.</w:t>
      </w:r>
    </w:p>
    <w:p>
      <w:pPr>
        <w:pStyle w:val="BodyText"/>
        <w:spacing w:before="4"/>
        <w:rPr>
          <w:sz w:val="17"/>
        </w:rPr>
      </w:pPr>
    </w:p>
    <w:p>
      <w:pPr>
        <w:pStyle w:val="BodyText"/>
        <w:spacing w:line="256" w:lineRule="auto"/>
        <w:ind w:left="2738" w:right="137" w:firstLine="431"/>
        <w:jc w:val="both"/>
      </w:pPr>
      <w:r>
        <w:rPr>
          <w:w w:val="105"/>
        </w:rPr>
        <w:t>With this arbitration mechanism, the CAN bus is vulnerable to a denial of service</w:t>
      </w:r>
      <w:r>
        <w:rPr>
          <w:spacing w:val="1"/>
          <w:w w:val="105"/>
        </w:rPr>
        <w:t> </w:t>
      </w:r>
      <w:r>
        <w:rPr>
          <w:w w:val="105"/>
        </w:rPr>
        <w:t>(DoS) attack.</w:t>
      </w:r>
      <w:r>
        <w:rPr>
          <w:spacing w:val="1"/>
          <w:w w:val="105"/>
        </w:rPr>
        <w:t> </w:t>
      </w:r>
      <w:r>
        <w:rPr>
          <w:w w:val="105"/>
        </w:rPr>
        <w:t>Hackers can send high-priority messages within a short interval of time</w:t>
      </w:r>
      <w:r>
        <w:rPr>
          <w:spacing w:val="1"/>
          <w:w w:val="105"/>
        </w:rPr>
        <w:t> </w:t>
      </w:r>
      <w:r>
        <w:rPr>
          <w:w w:val="105"/>
        </w:rPr>
        <w:t>causing</w:t>
      </w:r>
      <w:r>
        <w:rPr>
          <w:spacing w:val="-6"/>
          <w:w w:val="105"/>
        </w:rPr>
        <w:t> </w:t>
      </w:r>
      <w:r>
        <w:rPr>
          <w:w w:val="105"/>
        </w:rPr>
        <w:t>the</w:t>
      </w:r>
      <w:r>
        <w:rPr>
          <w:spacing w:val="-5"/>
          <w:w w:val="105"/>
        </w:rPr>
        <w:t> </w:t>
      </w:r>
      <w:r>
        <w:rPr>
          <w:w w:val="105"/>
        </w:rPr>
        <w:t>legitimate</w:t>
      </w:r>
      <w:r>
        <w:rPr>
          <w:spacing w:val="-5"/>
          <w:w w:val="105"/>
        </w:rPr>
        <w:t> </w:t>
      </w:r>
      <w:r>
        <w:rPr>
          <w:w w:val="105"/>
        </w:rPr>
        <w:t>node</w:t>
      </w:r>
      <w:r>
        <w:rPr>
          <w:spacing w:val="-5"/>
          <w:w w:val="105"/>
        </w:rPr>
        <w:t> </w:t>
      </w:r>
      <w:r>
        <w:rPr>
          <w:w w:val="105"/>
        </w:rPr>
        <w:t>to</w:t>
      </w:r>
      <w:r>
        <w:rPr>
          <w:spacing w:val="-6"/>
          <w:w w:val="105"/>
        </w:rPr>
        <w:t> </w:t>
      </w:r>
      <w:r>
        <w:rPr>
          <w:w w:val="105"/>
        </w:rPr>
        <w:t>stop</w:t>
      </w:r>
      <w:r>
        <w:rPr>
          <w:spacing w:val="-5"/>
          <w:w w:val="105"/>
        </w:rPr>
        <w:t> </w:t>
      </w:r>
      <w:r>
        <w:rPr>
          <w:w w:val="105"/>
        </w:rPr>
        <w:t>transmission</w:t>
      </w:r>
      <w:r>
        <w:rPr>
          <w:spacing w:val="-5"/>
          <w:w w:val="105"/>
        </w:rPr>
        <w:t> </w:t>
      </w:r>
      <w:r>
        <w:rPr>
          <w:w w:val="105"/>
        </w:rPr>
        <w:t>[</w:t>
      </w:r>
      <w:hyperlink w:history="true" w:anchor="_bookmark59">
        <w:r>
          <w:rPr>
            <w:color w:val="0774B7"/>
            <w:w w:val="105"/>
          </w:rPr>
          <w:t>30</w:t>
        </w:r>
      </w:hyperlink>
      <w:r>
        <w:rPr>
          <w:w w:val="105"/>
        </w:rPr>
        <w:t>].</w:t>
      </w:r>
      <w:r>
        <w:rPr>
          <w:spacing w:val="5"/>
          <w:w w:val="105"/>
        </w:rPr>
        <w:t> </w:t>
      </w:r>
      <w:r>
        <w:rPr>
          <w:w w:val="105"/>
        </w:rPr>
        <w:t>Song</w:t>
      </w:r>
      <w:r>
        <w:rPr>
          <w:spacing w:val="-5"/>
          <w:w w:val="105"/>
        </w:rPr>
        <w:t> </w:t>
      </w:r>
      <w:r>
        <w:rPr>
          <w:w w:val="105"/>
        </w:rPr>
        <w:t>et</w:t>
      </w:r>
      <w:r>
        <w:rPr>
          <w:spacing w:val="-6"/>
          <w:w w:val="105"/>
        </w:rPr>
        <w:t> </w:t>
      </w:r>
      <w:r>
        <w:rPr>
          <w:w w:val="105"/>
        </w:rPr>
        <w:t>al.</w:t>
      </w:r>
      <w:r>
        <w:rPr>
          <w:spacing w:val="5"/>
          <w:w w:val="105"/>
        </w:rPr>
        <w:t> </w:t>
      </w:r>
      <w:r>
        <w:rPr>
          <w:w w:val="105"/>
        </w:rPr>
        <w:t>demonstrated</w:t>
      </w:r>
      <w:r>
        <w:rPr>
          <w:spacing w:val="-5"/>
          <w:w w:val="105"/>
        </w:rPr>
        <w:t> </w:t>
      </w:r>
      <w:r>
        <w:rPr>
          <w:w w:val="105"/>
        </w:rPr>
        <w:t>a</w:t>
      </w:r>
      <w:r>
        <w:rPr>
          <w:spacing w:val="-5"/>
          <w:w w:val="105"/>
        </w:rPr>
        <w:t> </w:t>
      </w:r>
      <w:r>
        <w:rPr>
          <w:w w:val="105"/>
        </w:rPr>
        <w:t>kind</w:t>
      </w:r>
      <w:r>
        <w:rPr>
          <w:spacing w:val="-5"/>
          <w:w w:val="105"/>
        </w:rPr>
        <w:t> </w:t>
      </w:r>
      <w:r>
        <w:rPr>
          <w:w w:val="105"/>
        </w:rPr>
        <w:t>of</w:t>
      </w:r>
      <w:r>
        <w:rPr>
          <w:spacing w:val="-44"/>
          <w:w w:val="105"/>
        </w:rPr>
        <w:t> </w:t>
      </w:r>
      <w:r>
        <w:rPr>
          <w:w w:val="105"/>
        </w:rPr>
        <w:t>injection</w:t>
      </w:r>
      <w:r>
        <w:rPr>
          <w:spacing w:val="2"/>
          <w:w w:val="105"/>
        </w:rPr>
        <w:t> </w:t>
      </w:r>
      <w:r>
        <w:rPr>
          <w:w w:val="105"/>
        </w:rPr>
        <w:t>attack</w:t>
      </w:r>
      <w:r>
        <w:rPr>
          <w:spacing w:val="2"/>
          <w:w w:val="105"/>
        </w:rPr>
        <w:t> </w:t>
      </w:r>
      <w:r>
        <w:rPr>
          <w:w w:val="105"/>
        </w:rPr>
        <w:t>on</w:t>
      </w:r>
      <w:r>
        <w:rPr>
          <w:spacing w:val="2"/>
          <w:w w:val="105"/>
        </w:rPr>
        <w:t> </w:t>
      </w:r>
      <w:r>
        <w:rPr>
          <w:w w:val="105"/>
        </w:rPr>
        <w:t>an</w:t>
      </w:r>
      <w:r>
        <w:rPr>
          <w:spacing w:val="2"/>
          <w:w w:val="105"/>
        </w:rPr>
        <w:t> </w:t>
      </w:r>
      <w:r>
        <w:rPr>
          <w:w w:val="105"/>
        </w:rPr>
        <w:t>in-vehicle</w:t>
      </w:r>
      <w:r>
        <w:rPr>
          <w:spacing w:val="2"/>
          <w:w w:val="105"/>
        </w:rPr>
        <w:t> </w:t>
      </w:r>
      <w:r>
        <w:rPr>
          <w:w w:val="105"/>
        </w:rPr>
        <w:t>CAN</w:t>
      </w:r>
      <w:r>
        <w:rPr>
          <w:spacing w:val="2"/>
          <w:w w:val="105"/>
        </w:rPr>
        <w:t> </w:t>
      </w:r>
      <w:r>
        <w:rPr>
          <w:w w:val="105"/>
        </w:rPr>
        <w:t>bus</w:t>
      </w:r>
      <w:r>
        <w:rPr>
          <w:spacing w:val="3"/>
          <w:w w:val="105"/>
        </w:rPr>
        <w:t> </w:t>
      </w:r>
      <w:r>
        <w:rPr>
          <w:w w:val="105"/>
        </w:rPr>
        <w:t>[</w:t>
      </w:r>
      <w:hyperlink w:history="true" w:anchor="_bookmark68">
        <w:r>
          <w:rPr>
            <w:color w:val="0774B7"/>
            <w:w w:val="105"/>
          </w:rPr>
          <w:t>39</w:t>
        </w:r>
      </w:hyperlink>
      <w:r>
        <w:rPr>
          <w:w w:val="105"/>
        </w:rPr>
        <w:t>].</w:t>
      </w:r>
    </w:p>
    <w:p>
      <w:pPr>
        <w:pStyle w:val="BodyText"/>
        <w:spacing w:before="198"/>
        <w:ind w:left="2745"/>
        <w:jc w:val="both"/>
      </w:pPr>
      <w:r>
        <w:rPr>
          <w:w w:val="105"/>
        </w:rPr>
        <w:t>Lack</w:t>
      </w:r>
      <w:r>
        <w:rPr>
          <w:spacing w:val="5"/>
          <w:w w:val="105"/>
        </w:rPr>
        <w:t> </w:t>
      </w:r>
      <w:r>
        <w:rPr>
          <w:w w:val="105"/>
        </w:rPr>
        <w:t>of</w:t>
      </w:r>
      <w:r>
        <w:rPr>
          <w:spacing w:val="5"/>
          <w:w w:val="105"/>
        </w:rPr>
        <w:t> </w:t>
      </w:r>
      <w:r>
        <w:rPr>
          <w:w w:val="105"/>
        </w:rPr>
        <w:t>Confidentiality</w:t>
      </w:r>
    </w:p>
    <w:p>
      <w:pPr>
        <w:pStyle w:val="BodyText"/>
        <w:spacing w:line="256" w:lineRule="auto" w:before="77"/>
        <w:ind w:left="2745" w:right="137" w:firstLine="425"/>
        <w:jc w:val="both"/>
      </w:pPr>
      <w:r>
        <w:rPr>
          <w:w w:val="105"/>
        </w:rPr>
        <w:t>The</w:t>
      </w:r>
      <w:r>
        <w:rPr>
          <w:spacing w:val="-3"/>
          <w:w w:val="105"/>
        </w:rPr>
        <w:t> </w:t>
      </w:r>
      <w:r>
        <w:rPr>
          <w:w w:val="105"/>
        </w:rPr>
        <w:t>CAN</w:t>
      </w:r>
      <w:r>
        <w:rPr>
          <w:spacing w:val="-2"/>
          <w:w w:val="105"/>
        </w:rPr>
        <w:t> </w:t>
      </w:r>
      <w:r>
        <w:rPr>
          <w:w w:val="105"/>
        </w:rPr>
        <w:t>protocol</w:t>
      </w:r>
      <w:r>
        <w:rPr>
          <w:spacing w:val="-3"/>
          <w:w w:val="105"/>
        </w:rPr>
        <w:t> </w:t>
      </w:r>
      <w:r>
        <w:rPr>
          <w:w w:val="105"/>
        </w:rPr>
        <w:t>broadcasts</w:t>
      </w:r>
      <w:r>
        <w:rPr>
          <w:spacing w:val="-2"/>
          <w:w w:val="105"/>
        </w:rPr>
        <w:t> </w:t>
      </w:r>
      <w:r>
        <w:rPr>
          <w:w w:val="105"/>
        </w:rPr>
        <w:t>frames</w:t>
      </w:r>
      <w:r>
        <w:rPr>
          <w:spacing w:val="-2"/>
          <w:w w:val="105"/>
        </w:rPr>
        <w:t> </w:t>
      </w:r>
      <w:r>
        <w:rPr>
          <w:w w:val="105"/>
        </w:rPr>
        <w:t>over</w:t>
      </w:r>
      <w:r>
        <w:rPr>
          <w:spacing w:val="-3"/>
          <w:w w:val="105"/>
        </w:rPr>
        <w:t> </w:t>
      </w:r>
      <w:r>
        <w:rPr>
          <w:w w:val="105"/>
        </w:rPr>
        <w:t>the</w:t>
      </w:r>
      <w:r>
        <w:rPr>
          <w:spacing w:val="-2"/>
          <w:w w:val="105"/>
        </w:rPr>
        <w:t> </w:t>
      </w:r>
      <w:r>
        <w:rPr>
          <w:w w:val="105"/>
        </w:rPr>
        <w:t>bus,</w:t>
      </w:r>
      <w:r>
        <w:rPr>
          <w:spacing w:val="-2"/>
          <w:w w:val="105"/>
        </w:rPr>
        <w:t> </w:t>
      </w:r>
      <w:r>
        <w:rPr>
          <w:w w:val="105"/>
        </w:rPr>
        <w:t>and</w:t>
      </w:r>
      <w:r>
        <w:rPr>
          <w:spacing w:val="-3"/>
          <w:w w:val="105"/>
        </w:rPr>
        <w:t> </w:t>
      </w:r>
      <w:r>
        <w:rPr>
          <w:w w:val="105"/>
        </w:rPr>
        <w:t>every</w:t>
      </w:r>
      <w:r>
        <w:rPr>
          <w:spacing w:val="-2"/>
          <w:w w:val="105"/>
        </w:rPr>
        <w:t> </w:t>
      </w:r>
      <w:r>
        <w:rPr>
          <w:w w:val="105"/>
        </w:rPr>
        <w:t>node</w:t>
      </w:r>
      <w:r>
        <w:rPr>
          <w:spacing w:val="-2"/>
          <w:w w:val="105"/>
        </w:rPr>
        <w:t> </w:t>
      </w:r>
      <w:r>
        <w:rPr>
          <w:w w:val="105"/>
        </w:rPr>
        <w:t>connected</w:t>
      </w:r>
      <w:r>
        <w:rPr>
          <w:spacing w:val="-3"/>
          <w:w w:val="105"/>
        </w:rPr>
        <w:t> </w:t>
      </w:r>
      <w:r>
        <w:rPr>
          <w:w w:val="105"/>
        </w:rPr>
        <w:t>to</w:t>
      </w:r>
      <w:r>
        <w:rPr>
          <w:spacing w:val="-2"/>
          <w:w w:val="105"/>
        </w:rPr>
        <w:t> </w:t>
      </w:r>
      <w:r>
        <w:rPr>
          <w:w w:val="105"/>
        </w:rPr>
        <w:t>the</w:t>
      </w:r>
      <w:r>
        <w:rPr>
          <w:spacing w:val="-44"/>
          <w:w w:val="105"/>
        </w:rPr>
        <w:t> </w:t>
      </w:r>
      <w:r>
        <w:rPr>
          <w:w w:val="105"/>
        </w:rPr>
        <w:t>bus</w:t>
      </w:r>
      <w:r>
        <w:rPr>
          <w:spacing w:val="-3"/>
          <w:w w:val="105"/>
        </w:rPr>
        <w:t> </w:t>
      </w:r>
      <w:r>
        <w:rPr>
          <w:w w:val="105"/>
        </w:rPr>
        <w:t>can</w:t>
      </w:r>
      <w:r>
        <w:rPr>
          <w:spacing w:val="-3"/>
          <w:w w:val="105"/>
        </w:rPr>
        <w:t> </w:t>
      </w:r>
      <w:r>
        <w:rPr>
          <w:w w:val="105"/>
        </w:rPr>
        <w:t>decide</w:t>
      </w:r>
      <w:r>
        <w:rPr>
          <w:spacing w:val="-4"/>
          <w:w w:val="105"/>
        </w:rPr>
        <w:t> </w:t>
      </w:r>
      <w:r>
        <w:rPr>
          <w:w w:val="105"/>
        </w:rPr>
        <w:t>whether</w:t>
      </w:r>
      <w:r>
        <w:rPr>
          <w:spacing w:val="-3"/>
          <w:w w:val="105"/>
        </w:rPr>
        <w:t> </w:t>
      </w:r>
      <w:r>
        <w:rPr>
          <w:w w:val="105"/>
        </w:rPr>
        <w:t>to</w:t>
      </w:r>
      <w:r>
        <w:rPr>
          <w:spacing w:val="-3"/>
          <w:w w:val="105"/>
        </w:rPr>
        <w:t> </w:t>
      </w:r>
      <w:r>
        <w:rPr>
          <w:w w:val="105"/>
        </w:rPr>
        <w:t>accept</w:t>
      </w:r>
      <w:r>
        <w:rPr>
          <w:spacing w:val="-2"/>
          <w:w w:val="105"/>
        </w:rPr>
        <w:t> </w:t>
      </w:r>
      <w:r>
        <w:rPr>
          <w:w w:val="105"/>
        </w:rPr>
        <w:t>or</w:t>
      </w:r>
      <w:r>
        <w:rPr>
          <w:spacing w:val="-4"/>
          <w:w w:val="105"/>
        </w:rPr>
        <w:t> </w:t>
      </w:r>
      <w:r>
        <w:rPr>
          <w:w w:val="105"/>
        </w:rPr>
        <w:t>reject</w:t>
      </w:r>
      <w:r>
        <w:rPr>
          <w:spacing w:val="-3"/>
          <w:w w:val="105"/>
        </w:rPr>
        <w:t> </w:t>
      </w:r>
      <w:r>
        <w:rPr>
          <w:w w:val="105"/>
        </w:rPr>
        <w:t>the</w:t>
      </w:r>
      <w:r>
        <w:rPr>
          <w:spacing w:val="-4"/>
          <w:w w:val="105"/>
        </w:rPr>
        <w:t> </w:t>
      </w:r>
      <w:r>
        <w:rPr>
          <w:w w:val="105"/>
        </w:rPr>
        <w:t>message.</w:t>
      </w:r>
      <w:r>
        <w:rPr>
          <w:spacing w:val="8"/>
          <w:w w:val="105"/>
        </w:rPr>
        <w:t> </w:t>
      </w:r>
      <w:r>
        <w:rPr>
          <w:w w:val="105"/>
        </w:rPr>
        <w:t>Therefore,</w:t>
      </w:r>
      <w:r>
        <w:rPr>
          <w:spacing w:val="-3"/>
          <w:w w:val="105"/>
        </w:rPr>
        <w:t> </w:t>
      </w:r>
      <w:r>
        <w:rPr>
          <w:w w:val="105"/>
        </w:rPr>
        <w:t>a</w:t>
      </w:r>
      <w:r>
        <w:rPr>
          <w:spacing w:val="-3"/>
          <w:w w:val="105"/>
        </w:rPr>
        <w:t> </w:t>
      </w:r>
      <w:r>
        <w:rPr>
          <w:w w:val="105"/>
        </w:rPr>
        <w:t>malicious</w:t>
      </w:r>
      <w:r>
        <w:rPr>
          <w:spacing w:val="-3"/>
          <w:w w:val="105"/>
        </w:rPr>
        <w:t> </w:t>
      </w:r>
      <w:r>
        <w:rPr>
          <w:w w:val="105"/>
        </w:rPr>
        <w:t>node</w:t>
      </w:r>
      <w:r>
        <w:rPr>
          <w:spacing w:val="-3"/>
          <w:w w:val="105"/>
        </w:rPr>
        <w:t> </w:t>
      </w:r>
      <w:r>
        <w:rPr>
          <w:w w:val="105"/>
        </w:rPr>
        <w:t>can</w:t>
      </w:r>
      <w:r>
        <w:rPr>
          <w:spacing w:val="-43"/>
          <w:w w:val="105"/>
        </w:rPr>
        <w:t> </w:t>
      </w:r>
      <w:r>
        <w:rPr>
          <w:w w:val="105"/>
        </w:rPr>
        <w:t>keep</w:t>
      </w:r>
      <w:r>
        <w:rPr>
          <w:spacing w:val="-10"/>
          <w:w w:val="105"/>
        </w:rPr>
        <w:t> </w:t>
      </w:r>
      <w:r>
        <w:rPr>
          <w:w w:val="105"/>
        </w:rPr>
        <w:t>track</w:t>
      </w:r>
      <w:r>
        <w:rPr>
          <w:spacing w:val="-9"/>
          <w:w w:val="105"/>
        </w:rPr>
        <w:t> </w:t>
      </w:r>
      <w:r>
        <w:rPr>
          <w:w w:val="105"/>
        </w:rPr>
        <w:t>of</w:t>
      </w:r>
      <w:r>
        <w:rPr>
          <w:spacing w:val="-10"/>
          <w:w w:val="105"/>
        </w:rPr>
        <w:t> </w:t>
      </w:r>
      <w:r>
        <w:rPr>
          <w:w w:val="105"/>
        </w:rPr>
        <w:t>all</w:t>
      </w:r>
      <w:r>
        <w:rPr>
          <w:spacing w:val="-9"/>
          <w:w w:val="105"/>
        </w:rPr>
        <w:t> </w:t>
      </w:r>
      <w:r>
        <w:rPr>
          <w:w w:val="105"/>
        </w:rPr>
        <w:t>the</w:t>
      </w:r>
      <w:r>
        <w:rPr>
          <w:spacing w:val="-9"/>
          <w:w w:val="105"/>
        </w:rPr>
        <w:t> </w:t>
      </w:r>
      <w:r>
        <w:rPr>
          <w:w w:val="105"/>
        </w:rPr>
        <w:t>messages</w:t>
      </w:r>
      <w:r>
        <w:rPr>
          <w:spacing w:val="-10"/>
          <w:w w:val="105"/>
        </w:rPr>
        <w:t> </w:t>
      </w:r>
      <w:r>
        <w:rPr>
          <w:w w:val="105"/>
        </w:rPr>
        <w:t>flowing</w:t>
      </w:r>
      <w:r>
        <w:rPr>
          <w:spacing w:val="-9"/>
          <w:w w:val="105"/>
        </w:rPr>
        <w:t> </w:t>
      </w:r>
      <w:r>
        <w:rPr>
          <w:w w:val="105"/>
        </w:rPr>
        <w:t>on</w:t>
      </w:r>
      <w:r>
        <w:rPr>
          <w:spacing w:val="-9"/>
          <w:w w:val="105"/>
        </w:rPr>
        <w:t> </w:t>
      </w:r>
      <w:r>
        <w:rPr>
          <w:w w:val="105"/>
        </w:rPr>
        <w:t>the</w:t>
      </w:r>
      <w:r>
        <w:rPr>
          <w:spacing w:val="-10"/>
          <w:w w:val="105"/>
        </w:rPr>
        <w:t> </w:t>
      </w:r>
      <w:r>
        <w:rPr>
          <w:w w:val="105"/>
        </w:rPr>
        <w:t>bus. Messages</w:t>
      </w:r>
      <w:r>
        <w:rPr>
          <w:spacing w:val="-9"/>
          <w:w w:val="105"/>
        </w:rPr>
        <w:t> </w:t>
      </w:r>
      <w:r>
        <w:rPr>
          <w:w w:val="105"/>
        </w:rPr>
        <w:t>are</w:t>
      </w:r>
      <w:r>
        <w:rPr>
          <w:spacing w:val="-10"/>
          <w:w w:val="105"/>
        </w:rPr>
        <w:t> </w:t>
      </w:r>
      <w:r>
        <w:rPr>
          <w:w w:val="105"/>
        </w:rPr>
        <w:t>not</w:t>
      </w:r>
      <w:r>
        <w:rPr>
          <w:spacing w:val="-9"/>
          <w:w w:val="105"/>
        </w:rPr>
        <w:t> </w:t>
      </w:r>
      <w:r>
        <w:rPr>
          <w:w w:val="105"/>
        </w:rPr>
        <w:t>encrypted</w:t>
      </w:r>
      <w:r>
        <w:rPr>
          <w:spacing w:val="-9"/>
          <w:w w:val="105"/>
        </w:rPr>
        <w:t> </w:t>
      </w:r>
      <w:r>
        <w:rPr>
          <w:w w:val="105"/>
        </w:rPr>
        <w:t>in</w:t>
      </w:r>
      <w:r>
        <w:rPr>
          <w:spacing w:val="-10"/>
          <w:w w:val="105"/>
        </w:rPr>
        <w:t> </w:t>
      </w:r>
      <w:r>
        <w:rPr>
          <w:w w:val="105"/>
        </w:rPr>
        <w:t>CAN</w:t>
      </w:r>
      <w:r>
        <w:rPr>
          <w:spacing w:val="-9"/>
          <w:w w:val="105"/>
        </w:rPr>
        <w:t> </w:t>
      </w:r>
      <w:r>
        <w:rPr>
          <w:w w:val="105"/>
        </w:rPr>
        <w:t>bus</w:t>
      </w:r>
    </w:p>
    <w:p>
      <w:pPr>
        <w:spacing w:after="0" w:line="256" w:lineRule="auto"/>
        <w:jc w:val="both"/>
        <w:sectPr>
          <w:pgSz w:w="11910" w:h="16840"/>
          <w:pgMar w:header="1042" w:footer="0" w:top="1340" w:bottom="280" w:left="600" w:right="580"/>
        </w:sectPr>
      </w:pPr>
    </w:p>
    <w:p>
      <w:pPr>
        <w:pStyle w:val="BodyText"/>
      </w:pPr>
    </w:p>
    <w:p>
      <w:pPr>
        <w:pStyle w:val="BodyText"/>
      </w:pPr>
    </w:p>
    <w:p>
      <w:pPr>
        <w:pStyle w:val="BodyText"/>
        <w:spacing w:line="256" w:lineRule="auto" w:before="98"/>
        <w:ind w:left="2745" w:right="138"/>
        <w:jc w:val="both"/>
      </w:pPr>
      <w:r>
        <w:rPr/>
        <w:t>networks. As a result, every node can see the messages passing through the bus. Attackers</w:t>
      </w:r>
      <w:r>
        <w:rPr>
          <w:spacing w:val="1"/>
        </w:rPr>
        <w:t> </w:t>
      </w:r>
      <w:r>
        <w:rPr>
          <w:w w:val="105"/>
        </w:rPr>
        <w:t>can</w:t>
      </w:r>
      <w:r>
        <w:rPr>
          <w:spacing w:val="-2"/>
          <w:w w:val="105"/>
        </w:rPr>
        <w:t> </w:t>
      </w:r>
      <w:r>
        <w:rPr>
          <w:w w:val="105"/>
        </w:rPr>
        <w:t>analyze</w:t>
      </w:r>
      <w:r>
        <w:rPr>
          <w:spacing w:val="-2"/>
          <w:w w:val="105"/>
        </w:rPr>
        <w:t> </w:t>
      </w:r>
      <w:r>
        <w:rPr>
          <w:w w:val="105"/>
        </w:rPr>
        <w:t>those</w:t>
      </w:r>
      <w:r>
        <w:rPr>
          <w:spacing w:val="-2"/>
          <w:w w:val="105"/>
        </w:rPr>
        <w:t> </w:t>
      </w:r>
      <w:r>
        <w:rPr>
          <w:w w:val="105"/>
        </w:rPr>
        <w:t>messages</w:t>
      </w:r>
      <w:r>
        <w:rPr>
          <w:spacing w:val="-1"/>
          <w:w w:val="105"/>
        </w:rPr>
        <w:t> </w:t>
      </w:r>
      <w:r>
        <w:rPr>
          <w:w w:val="105"/>
        </w:rPr>
        <w:t>and</w:t>
      </w:r>
      <w:r>
        <w:rPr>
          <w:spacing w:val="-2"/>
          <w:w w:val="105"/>
        </w:rPr>
        <w:t> </w:t>
      </w:r>
      <w:r>
        <w:rPr>
          <w:w w:val="105"/>
        </w:rPr>
        <w:t>use</w:t>
      </w:r>
      <w:r>
        <w:rPr>
          <w:spacing w:val="-2"/>
          <w:w w:val="105"/>
        </w:rPr>
        <w:t> </w:t>
      </w:r>
      <w:r>
        <w:rPr>
          <w:w w:val="105"/>
        </w:rPr>
        <w:t>them</w:t>
      </w:r>
      <w:r>
        <w:rPr>
          <w:spacing w:val="-1"/>
          <w:w w:val="105"/>
        </w:rPr>
        <w:t> </w:t>
      </w:r>
      <w:r>
        <w:rPr>
          <w:w w:val="105"/>
        </w:rPr>
        <w:t>to</w:t>
      </w:r>
      <w:r>
        <w:rPr>
          <w:spacing w:val="-2"/>
          <w:w w:val="105"/>
        </w:rPr>
        <w:t> </w:t>
      </w:r>
      <w:r>
        <w:rPr>
          <w:w w:val="105"/>
        </w:rPr>
        <w:t>hack</w:t>
      </w:r>
      <w:r>
        <w:rPr>
          <w:spacing w:val="-2"/>
          <w:w w:val="105"/>
        </w:rPr>
        <w:t> </w:t>
      </w:r>
      <w:r>
        <w:rPr>
          <w:w w:val="105"/>
        </w:rPr>
        <w:t>into</w:t>
      </w:r>
      <w:r>
        <w:rPr>
          <w:spacing w:val="-1"/>
          <w:w w:val="105"/>
        </w:rPr>
        <w:t> </w:t>
      </w:r>
      <w:r>
        <w:rPr>
          <w:w w:val="105"/>
        </w:rPr>
        <w:t>the</w:t>
      </w:r>
      <w:r>
        <w:rPr>
          <w:spacing w:val="-2"/>
          <w:w w:val="105"/>
        </w:rPr>
        <w:t> </w:t>
      </w:r>
      <w:r>
        <w:rPr>
          <w:w w:val="105"/>
        </w:rPr>
        <w:t>in-vehicle</w:t>
      </w:r>
      <w:r>
        <w:rPr>
          <w:spacing w:val="-2"/>
          <w:w w:val="105"/>
        </w:rPr>
        <w:t> </w:t>
      </w:r>
      <w:r>
        <w:rPr>
          <w:w w:val="105"/>
        </w:rPr>
        <w:t>network.</w:t>
      </w:r>
    </w:p>
    <w:p>
      <w:pPr>
        <w:pStyle w:val="BodyText"/>
        <w:spacing w:before="198"/>
        <w:ind w:left="2745"/>
        <w:jc w:val="both"/>
      </w:pPr>
      <w:r>
        <w:rPr>
          <w:w w:val="105"/>
        </w:rPr>
        <w:t>Lack</w:t>
      </w:r>
      <w:r>
        <w:rPr>
          <w:spacing w:val="-1"/>
          <w:w w:val="105"/>
        </w:rPr>
        <w:t> </w:t>
      </w:r>
      <w:r>
        <w:rPr>
          <w:w w:val="105"/>
        </w:rPr>
        <w:t>of Authenticated</w:t>
      </w:r>
      <w:r>
        <w:rPr>
          <w:spacing w:val="-1"/>
          <w:w w:val="105"/>
        </w:rPr>
        <w:t> </w:t>
      </w:r>
      <w:r>
        <w:rPr>
          <w:w w:val="105"/>
        </w:rPr>
        <w:t>Messages</w:t>
      </w:r>
    </w:p>
    <w:p>
      <w:pPr>
        <w:pStyle w:val="BodyText"/>
        <w:spacing w:line="256" w:lineRule="auto" w:before="76"/>
        <w:ind w:left="2739" w:right="103" w:firstLine="431"/>
        <w:jc w:val="both"/>
      </w:pPr>
      <w:r>
        <w:rPr>
          <w:w w:val="105"/>
        </w:rPr>
        <w:t>Since the CAN frame format does not contain sender and receiver information, the</w:t>
      </w:r>
      <w:r>
        <w:rPr>
          <w:spacing w:val="1"/>
          <w:w w:val="105"/>
        </w:rPr>
        <w:t> </w:t>
      </w:r>
      <w:r>
        <w:rPr>
          <w:w w:val="105"/>
        </w:rPr>
        <w:t>receiver</w:t>
      </w:r>
      <w:r>
        <w:rPr>
          <w:spacing w:val="-5"/>
          <w:w w:val="105"/>
        </w:rPr>
        <w:t> </w:t>
      </w:r>
      <w:r>
        <w:rPr>
          <w:w w:val="105"/>
        </w:rPr>
        <w:t>of</w:t>
      </w:r>
      <w:r>
        <w:rPr>
          <w:spacing w:val="-4"/>
          <w:w w:val="105"/>
        </w:rPr>
        <w:t> </w:t>
      </w:r>
      <w:r>
        <w:rPr>
          <w:w w:val="105"/>
        </w:rPr>
        <w:t>the</w:t>
      </w:r>
      <w:r>
        <w:rPr>
          <w:spacing w:val="-4"/>
          <w:w w:val="105"/>
        </w:rPr>
        <w:t> </w:t>
      </w:r>
      <w:r>
        <w:rPr>
          <w:w w:val="105"/>
        </w:rPr>
        <w:t>message</w:t>
      </w:r>
      <w:r>
        <w:rPr>
          <w:spacing w:val="-4"/>
          <w:w w:val="105"/>
        </w:rPr>
        <w:t> </w:t>
      </w:r>
      <w:r>
        <w:rPr>
          <w:w w:val="105"/>
        </w:rPr>
        <w:t>cannot</w:t>
      </w:r>
      <w:r>
        <w:rPr>
          <w:spacing w:val="-4"/>
          <w:w w:val="105"/>
        </w:rPr>
        <w:t> </w:t>
      </w:r>
      <w:r>
        <w:rPr>
          <w:w w:val="105"/>
        </w:rPr>
        <w:t>determine</w:t>
      </w:r>
      <w:r>
        <w:rPr>
          <w:spacing w:val="-4"/>
          <w:w w:val="105"/>
        </w:rPr>
        <w:t> </w:t>
      </w:r>
      <w:r>
        <w:rPr>
          <w:w w:val="105"/>
        </w:rPr>
        <w:t>if</w:t>
      </w:r>
      <w:r>
        <w:rPr>
          <w:spacing w:val="-4"/>
          <w:w w:val="105"/>
        </w:rPr>
        <w:t> </w:t>
      </w:r>
      <w:r>
        <w:rPr>
          <w:w w:val="105"/>
        </w:rPr>
        <w:t>a</w:t>
      </w:r>
      <w:r>
        <w:rPr>
          <w:spacing w:val="-4"/>
          <w:w w:val="105"/>
        </w:rPr>
        <w:t> </w:t>
      </w:r>
      <w:r>
        <w:rPr>
          <w:w w:val="105"/>
        </w:rPr>
        <w:t>message</w:t>
      </w:r>
      <w:r>
        <w:rPr>
          <w:spacing w:val="-4"/>
          <w:w w:val="105"/>
        </w:rPr>
        <w:t> </w:t>
      </w:r>
      <w:r>
        <w:rPr>
          <w:w w:val="105"/>
        </w:rPr>
        <w:t>is</w:t>
      </w:r>
      <w:r>
        <w:rPr>
          <w:spacing w:val="-4"/>
          <w:w w:val="105"/>
        </w:rPr>
        <w:t> </w:t>
      </w:r>
      <w:r>
        <w:rPr>
          <w:w w:val="105"/>
        </w:rPr>
        <w:t>from</w:t>
      </w:r>
      <w:r>
        <w:rPr>
          <w:spacing w:val="-4"/>
          <w:w w:val="105"/>
        </w:rPr>
        <w:t> </w:t>
      </w:r>
      <w:r>
        <w:rPr>
          <w:w w:val="105"/>
        </w:rPr>
        <w:t>a</w:t>
      </w:r>
      <w:r>
        <w:rPr>
          <w:spacing w:val="-4"/>
          <w:w w:val="105"/>
        </w:rPr>
        <w:t> </w:t>
      </w:r>
      <w:r>
        <w:rPr>
          <w:w w:val="105"/>
        </w:rPr>
        <w:t>legitimate</w:t>
      </w:r>
      <w:r>
        <w:rPr>
          <w:spacing w:val="-4"/>
          <w:w w:val="105"/>
        </w:rPr>
        <w:t> </w:t>
      </w:r>
      <w:r>
        <w:rPr>
          <w:w w:val="105"/>
        </w:rPr>
        <w:t>source</w:t>
      </w:r>
      <w:r>
        <w:rPr>
          <w:spacing w:val="-4"/>
          <w:w w:val="105"/>
        </w:rPr>
        <w:t> </w:t>
      </w:r>
      <w:r>
        <w:rPr>
          <w:w w:val="105"/>
        </w:rPr>
        <w:t>or</w:t>
      </w:r>
      <w:r>
        <w:rPr>
          <w:spacing w:val="-4"/>
          <w:w w:val="105"/>
        </w:rPr>
        <w:t> </w:t>
      </w:r>
      <w:r>
        <w:rPr>
          <w:w w:val="105"/>
        </w:rPr>
        <w:t>not.</w:t>
      </w:r>
      <w:r>
        <w:rPr>
          <w:spacing w:val="-44"/>
          <w:w w:val="105"/>
        </w:rPr>
        <w:t> </w:t>
      </w:r>
      <w:r>
        <w:rPr>
          <w:w w:val="105"/>
        </w:rPr>
        <w:t>Thus, the</w:t>
      </w:r>
      <w:r>
        <w:rPr>
          <w:spacing w:val="1"/>
          <w:w w:val="105"/>
        </w:rPr>
        <w:t> </w:t>
      </w:r>
      <w:r>
        <w:rPr>
          <w:w w:val="105"/>
        </w:rPr>
        <w:t>authenticity of</w:t>
      </w:r>
      <w:r>
        <w:rPr>
          <w:spacing w:val="1"/>
          <w:w w:val="105"/>
        </w:rPr>
        <w:t> </w:t>
      </w:r>
      <w:r>
        <w:rPr>
          <w:w w:val="105"/>
        </w:rPr>
        <w:t>the</w:t>
      </w:r>
      <w:r>
        <w:rPr>
          <w:spacing w:val="1"/>
          <w:w w:val="105"/>
        </w:rPr>
        <w:t> </w:t>
      </w:r>
      <w:r>
        <w:rPr>
          <w:w w:val="105"/>
        </w:rPr>
        <w:t>message cannot</w:t>
      </w:r>
      <w:r>
        <w:rPr>
          <w:spacing w:val="1"/>
          <w:w w:val="105"/>
        </w:rPr>
        <w:t> </w:t>
      </w:r>
      <w:r>
        <w:rPr>
          <w:w w:val="105"/>
        </w:rPr>
        <w:t>be</w:t>
      </w:r>
      <w:r>
        <w:rPr>
          <w:spacing w:val="1"/>
          <w:w w:val="105"/>
        </w:rPr>
        <w:t> </w:t>
      </w:r>
      <w:r>
        <w:rPr>
          <w:w w:val="105"/>
        </w:rPr>
        <w:t>guaranteed in</w:t>
      </w:r>
      <w:r>
        <w:rPr>
          <w:spacing w:val="1"/>
          <w:w w:val="105"/>
        </w:rPr>
        <w:t> </w:t>
      </w:r>
      <w:r>
        <w:rPr>
          <w:w w:val="105"/>
        </w:rPr>
        <w:t>CAN networks.</w:t>
      </w:r>
    </w:p>
    <w:p>
      <w:pPr>
        <w:pStyle w:val="BodyText"/>
        <w:spacing w:line="256" w:lineRule="auto"/>
        <w:ind w:left="2745" w:right="130" w:firstLine="425"/>
        <w:jc w:val="both"/>
      </w:pPr>
      <w:r>
        <w:rPr>
          <w:w w:val="105"/>
        </w:rPr>
        <w:t>Classification of attacks prevalent in CAN networks is shown in Figure </w:t>
      </w:r>
      <w:hyperlink w:history="true" w:anchor="_bookmark10">
        <w:r>
          <w:rPr>
            <w:color w:val="0774B7"/>
            <w:w w:val="105"/>
          </w:rPr>
          <w:t>5</w:t>
        </w:r>
      </w:hyperlink>
      <w:r>
        <w:rPr>
          <w:w w:val="105"/>
        </w:rPr>
        <w:t>. There are</w:t>
      </w:r>
      <w:r>
        <w:rPr>
          <w:spacing w:val="1"/>
          <w:w w:val="105"/>
        </w:rPr>
        <w:t> </w:t>
      </w:r>
      <w:r>
        <w:rPr>
          <w:w w:val="105"/>
        </w:rPr>
        <w:t>five types: DoS, fuzzy attacks, replay attacks, spoofing, and impersonation. These major</w:t>
      </w:r>
      <w:r>
        <w:rPr>
          <w:spacing w:val="1"/>
          <w:w w:val="105"/>
        </w:rPr>
        <w:t> </w:t>
      </w:r>
      <w:r>
        <w:rPr/>
        <w:t>types of attack are well-studied in the literature and can have serious effects on the security</w:t>
      </w:r>
      <w:r>
        <w:rPr>
          <w:spacing w:val="1"/>
        </w:rPr>
        <w:t> </w:t>
      </w:r>
      <w:r>
        <w:rPr>
          <w:w w:val="105"/>
        </w:rPr>
        <w:t>of</w:t>
      </w:r>
      <w:r>
        <w:rPr>
          <w:spacing w:val="2"/>
          <w:w w:val="105"/>
        </w:rPr>
        <w:t> </w:t>
      </w:r>
      <w:r>
        <w:rPr>
          <w:w w:val="105"/>
        </w:rPr>
        <w:t>in-vehicle</w:t>
      </w:r>
      <w:r>
        <w:rPr>
          <w:spacing w:val="3"/>
          <w:w w:val="105"/>
        </w:rPr>
        <w:t> </w:t>
      </w:r>
      <w:r>
        <w:rPr>
          <w:w w:val="105"/>
        </w:rPr>
        <w:t>systems.</w:t>
      </w:r>
    </w:p>
    <w:p>
      <w:pPr>
        <w:pStyle w:val="BodyText"/>
        <w:spacing w:before="4"/>
        <w:rPr>
          <w:sz w:val="22"/>
        </w:rPr>
      </w:pPr>
      <w:r>
        <w:rPr/>
        <w:drawing>
          <wp:anchor distT="0" distB="0" distL="0" distR="0" allowOverlap="1" layoutInCell="1" locked="0" behindDoc="0" simplePos="0" relativeHeight="30">
            <wp:simplePos x="0" y="0"/>
            <wp:positionH relativeFrom="page">
              <wp:posOffset>2153209</wp:posOffset>
            </wp:positionH>
            <wp:positionV relativeFrom="paragraph">
              <wp:posOffset>191217</wp:posOffset>
            </wp:positionV>
            <wp:extent cx="3756934" cy="1095755"/>
            <wp:effectExtent l="0" t="0" r="0" b="0"/>
            <wp:wrapTopAndBottom/>
            <wp:docPr id="17" name="image15.jpeg"/>
            <wp:cNvGraphicFramePr>
              <a:graphicFrameLocks noChangeAspect="1"/>
            </wp:cNvGraphicFramePr>
            <a:graphic>
              <a:graphicData uri="http://schemas.openxmlformats.org/drawingml/2006/picture">
                <pic:pic>
                  <pic:nvPicPr>
                    <pic:cNvPr id="18" name="image15.jpeg"/>
                    <pic:cNvPicPr/>
                  </pic:nvPicPr>
                  <pic:blipFill>
                    <a:blip r:embed="rId28" cstate="print"/>
                    <a:stretch>
                      <a:fillRect/>
                    </a:stretch>
                  </pic:blipFill>
                  <pic:spPr>
                    <a:xfrm>
                      <a:off x="0" y="0"/>
                      <a:ext cx="3756934" cy="1095755"/>
                    </a:xfrm>
                    <a:prstGeom prst="rect">
                      <a:avLst/>
                    </a:prstGeom>
                  </pic:spPr>
                </pic:pic>
              </a:graphicData>
            </a:graphic>
          </wp:anchor>
        </w:drawing>
      </w:r>
    </w:p>
    <w:p>
      <w:pPr>
        <w:spacing w:before="136"/>
        <w:ind w:left="2745" w:right="0" w:firstLine="0"/>
        <w:jc w:val="both"/>
        <w:rPr>
          <w:sz w:val="18"/>
        </w:rPr>
      </w:pPr>
      <w:bookmarkStart w:name="_bookmark10" w:id="29"/>
      <w:bookmarkEnd w:id="29"/>
      <w:r>
        <w:rPr/>
      </w:r>
      <w:r>
        <w:rPr>
          <w:rFonts w:ascii="Palatino Linotype"/>
          <w:b/>
          <w:w w:val="105"/>
          <w:sz w:val="18"/>
        </w:rPr>
        <w:t>Figure</w:t>
      </w:r>
      <w:r>
        <w:rPr>
          <w:rFonts w:ascii="Palatino Linotype"/>
          <w:b/>
          <w:spacing w:val="-8"/>
          <w:w w:val="105"/>
          <w:sz w:val="18"/>
        </w:rPr>
        <w:t> </w:t>
      </w:r>
      <w:r>
        <w:rPr>
          <w:rFonts w:ascii="Palatino Linotype"/>
          <w:b/>
          <w:w w:val="105"/>
          <w:sz w:val="18"/>
        </w:rPr>
        <w:t>5.</w:t>
      </w:r>
      <w:r>
        <w:rPr>
          <w:rFonts w:ascii="Palatino Linotype"/>
          <w:b/>
          <w:spacing w:val="4"/>
          <w:w w:val="105"/>
          <w:sz w:val="18"/>
        </w:rPr>
        <w:t> </w:t>
      </w:r>
      <w:r>
        <w:rPr>
          <w:w w:val="105"/>
          <w:sz w:val="18"/>
        </w:rPr>
        <w:t>Classification</w:t>
      </w:r>
      <w:r>
        <w:rPr>
          <w:spacing w:val="-1"/>
          <w:w w:val="105"/>
          <w:sz w:val="18"/>
        </w:rPr>
        <w:t> </w:t>
      </w:r>
      <w:r>
        <w:rPr>
          <w:w w:val="105"/>
          <w:sz w:val="18"/>
        </w:rPr>
        <w:t>diagram</w:t>
      </w:r>
      <w:r>
        <w:rPr>
          <w:spacing w:val="-1"/>
          <w:w w:val="105"/>
          <w:sz w:val="18"/>
        </w:rPr>
        <w:t> </w:t>
      </w:r>
      <w:r>
        <w:rPr>
          <w:w w:val="105"/>
          <w:sz w:val="18"/>
        </w:rPr>
        <w:t>for</w:t>
      </w:r>
      <w:r>
        <w:rPr>
          <w:spacing w:val="-1"/>
          <w:w w:val="105"/>
          <w:sz w:val="18"/>
        </w:rPr>
        <w:t> </w:t>
      </w:r>
      <w:r>
        <w:rPr>
          <w:w w:val="105"/>
          <w:sz w:val="18"/>
        </w:rPr>
        <w:t>CAN</w:t>
      </w:r>
      <w:r>
        <w:rPr>
          <w:spacing w:val="-1"/>
          <w:w w:val="105"/>
          <w:sz w:val="18"/>
        </w:rPr>
        <w:t> </w:t>
      </w:r>
      <w:r>
        <w:rPr>
          <w:w w:val="105"/>
          <w:sz w:val="18"/>
        </w:rPr>
        <w:t>network</w:t>
      </w:r>
      <w:r>
        <w:rPr>
          <w:spacing w:val="-1"/>
          <w:w w:val="105"/>
          <w:sz w:val="18"/>
        </w:rPr>
        <w:t> </w:t>
      </w:r>
      <w:r>
        <w:rPr>
          <w:w w:val="105"/>
          <w:sz w:val="18"/>
        </w:rPr>
        <w:t>attack types.</w:t>
      </w:r>
    </w:p>
    <w:p>
      <w:pPr>
        <w:pStyle w:val="BodyText"/>
        <w:spacing w:before="4"/>
        <w:rPr>
          <w:sz w:val="17"/>
        </w:rPr>
      </w:pPr>
    </w:p>
    <w:p>
      <w:pPr>
        <w:pStyle w:val="BodyText"/>
        <w:spacing w:line="256" w:lineRule="auto"/>
        <w:ind w:left="2736" w:right="132" w:firstLine="433"/>
        <w:jc w:val="both"/>
      </w:pPr>
      <w:r>
        <w:rPr/>
        <w:t>Denial of service is a type of cyber-attack where the attacker floods the target network</w:t>
      </w:r>
      <w:r>
        <w:rPr>
          <w:spacing w:val="1"/>
        </w:rPr>
        <w:t> </w:t>
      </w:r>
      <w:r>
        <w:rPr/>
        <w:t>with a large number of fake requests in order to make the information systems, services, or</w:t>
      </w:r>
      <w:r>
        <w:rPr>
          <w:spacing w:val="1"/>
        </w:rPr>
        <w:t> </w:t>
      </w:r>
      <w:r>
        <w:rPr/>
        <w:t>network resources unavailable to legitimate users [</w:t>
      </w:r>
      <w:hyperlink w:history="true" w:anchor="_bookmark69">
        <w:r>
          <w:rPr>
            <w:color w:val="0774B7"/>
          </w:rPr>
          <w:t>40</w:t>
        </w:r>
      </w:hyperlink>
      <w:r>
        <w:rPr/>
        <w:t>]. The CAN network is vulnerable to</w:t>
      </w:r>
      <w:r>
        <w:rPr>
          <w:spacing w:val="1"/>
        </w:rPr>
        <w:t> </w:t>
      </w:r>
      <w:r>
        <w:rPr/>
        <w:t>DoS attacks due to its arbitration mechanism for contention resolution. Figure </w:t>
      </w:r>
      <w:hyperlink w:history="true" w:anchor="_bookmark11">
        <w:r>
          <w:rPr>
            <w:color w:val="0774B7"/>
          </w:rPr>
          <w:t>6 </w:t>
        </w:r>
      </w:hyperlink>
      <w:r>
        <w:rPr/>
        <w:t>shows a</w:t>
      </w:r>
      <w:r>
        <w:rPr>
          <w:spacing w:val="1"/>
        </w:rPr>
        <w:t> </w:t>
      </w:r>
      <w:r>
        <w:rPr/>
        <w:t>scenario</w:t>
      </w:r>
      <w:r>
        <w:rPr>
          <w:spacing w:val="6"/>
        </w:rPr>
        <w:t> </w:t>
      </w:r>
      <w:r>
        <w:rPr/>
        <w:t>of</w:t>
      </w:r>
      <w:r>
        <w:rPr>
          <w:spacing w:val="7"/>
        </w:rPr>
        <w:t> </w:t>
      </w:r>
      <w:r>
        <w:rPr/>
        <w:t>a</w:t>
      </w:r>
      <w:r>
        <w:rPr>
          <w:spacing w:val="7"/>
        </w:rPr>
        <w:t> </w:t>
      </w:r>
      <w:r>
        <w:rPr/>
        <w:t>DoS</w:t>
      </w:r>
      <w:r>
        <w:rPr>
          <w:spacing w:val="7"/>
        </w:rPr>
        <w:t> </w:t>
      </w:r>
      <w:r>
        <w:rPr/>
        <w:t>attack</w:t>
      </w:r>
      <w:r>
        <w:rPr>
          <w:spacing w:val="7"/>
        </w:rPr>
        <w:t> </w:t>
      </w:r>
      <w:r>
        <w:rPr/>
        <w:t>on</w:t>
      </w:r>
      <w:r>
        <w:rPr>
          <w:spacing w:val="7"/>
        </w:rPr>
        <w:t> </w:t>
      </w:r>
      <w:r>
        <w:rPr/>
        <w:t>CAN</w:t>
      </w:r>
      <w:r>
        <w:rPr>
          <w:spacing w:val="7"/>
        </w:rPr>
        <w:t> </w:t>
      </w:r>
      <w:r>
        <w:rPr/>
        <w:t>networks.</w:t>
      </w:r>
    </w:p>
    <w:p>
      <w:pPr>
        <w:pStyle w:val="BodyText"/>
        <w:spacing w:before="4"/>
        <w:rPr>
          <w:sz w:val="18"/>
        </w:rPr>
      </w:pPr>
      <w:r>
        <w:rPr/>
        <w:drawing>
          <wp:anchor distT="0" distB="0" distL="0" distR="0" allowOverlap="1" layoutInCell="1" locked="0" behindDoc="0" simplePos="0" relativeHeight="31">
            <wp:simplePos x="0" y="0"/>
            <wp:positionH relativeFrom="page">
              <wp:posOffset>2153210</wp:posOffset>
            </wp:positionH>
            <wp:positionV relativeFrom="paragraph">
              <wp:posOffset>161404</wp:posOffset>
            </wp:positionV>
            <wp:extent cx="2575946" cy="1830324"/>
            <wp:effectExtent l="0" t="0" r="0" b="0"/>
            <wp:wrapTopAndBottom/>
            <wp:docPr id="19" name="image16.jpeg"/>
            <wp:cNvGraphicFramePr>
              <a:graphicFrameLocks noChangeAspect="1"/>
            </wp:cNvGraphicFramePr>
            <a:graphic>
              <a:graphicData uri="http://schemas.openxmlformats.org/drawingml/2006/picture">
                <pic:pic>
                  <pic:nvPicPr>
                    <pic:cNvPr id="20" name="image16.jpeg"/>
                    <pic:cNvPicPr/>
                  </pic:nvPicPr>
                  <pic:blipFill>
                    <a:blip r:embed="rId29" cstate="print"/>
                    <a:stretch>
                      <a:fillRect/>
                    </a:stretch>
                  </pic:blipFill>
                  <pic:spPr>
                    <a:xfrm>
                      <a:off x="0" y="0"/>
                      <a:ext cx="2575946" cy="1830324"/>
                    </a:xfrm>
                    <a:prstGeom prst="rect">
                      <a:avLst/>
                    </a:prstGeom>
                  </pic:spPr>
                </pic:pic>
              </a:graphicData>
            </a:graphic>
          </wp:anchor>
        </w:drawing>
      </w:r>
    </w:p>
    <w:p>
      <w:pPr>
        <w:spacing w:before="119"/>
        <w:ind w:left="2745" w:right="0" w:firstLine="0"/>
        <w:jc w:val="both"/>
        <w:rPr>
          <w:sz w:val="18"/>
        </w:rPr>
      </w:pPr>
      <w:bookmarkStart w:name="_bookmark11" w:id="30"/>
      <w:bookmarkEnd w:id="30"/>
      <w:r>
        <w:rPr/>
      </w:r>
      <w:r>
        <w:rPr>
          <w:rFonts w:ascii="Palatino Linotype"/>
          <w:b/>
          <w:w w:val="105"/>
          <w:sz w:val="18"/>
        </w:rPr>
        <w:t>Figure</w:t>
      </w:r>
      <w:r>
        <w:rPr>
          <w:rFonts w:ascii="Palatino Linotype"/>
          <w:b/>
          <w:spacing w:val="-7"/>
          <w:w w:val="105"/>
          <w:sz w:val="18"/>
        </w:rPr>
        <w:t> </w:t>
      </w:r>
      <w:r>
        <w:rPr>
          <w:rFonts w:ascii="Palatino Linotype"/>
          <w:b/>
          <w:w w:val="105"/>
          <w:sz w:val="18"/>
        </w:rPr>
        <w:t>6.</w:t>
      </w:r>
      <w:r>
        <w:rPr>
          <w:rFonts w:ascii="Palatino Linotype"/>
          <w:b/>
          <w:spacing w:val="4"/>
          <w:w w:val="105"/>
          <w:sz w:val="18"/>
        </w:rPr>
        <w:t> </w:t>
      </w:r>
      <w:r>
        <w:rPr>
          <w:w w:val="105"/>
          <w:sz w:val="18"/>
        </w:rPr>
        <w:t>A sample</w:t>
      </w:r>
      <w:r>
        <w:rPr>
          <w:spacing w:val="-1"/>
          <w:w w:val="105"/>
          <w:sz w:val="18"/>
        </w:rPr>
        <w:t> </w:t>
      </w:r>
      <w:r>
        <w:rPr>
          <w:w w:val="105"/>
          <w:sz w:val="18"/>
        </w:rPr>
        <w:t>denial of service (DoS)</w:t>
      </w:r>
      <w:r>
        <w:rPr>
          <w:spacing w:val="-1"/>
          <w:w w:val="105"/>
          <w:sz w:val="18"/>
        </w:rPr>
        <w:t> </w:t>
      </w:r>
      <w:r>
        <w:rPr>
          <w:w w:val="105"/>
          <w:sz w:val="18"/>
        </w:rPr>
        <w:t>attack on a CAN</w:t>
      </w:r>
      <w:r>
        <w:rPr>
          <w:spacing w:val="-1"/>
          <w:w w:val="105"/>
          <w:sz w:val="18"/>
        </w:rPr>
        <w:t> </w:t>
      </w:r>
      <w:r>
        <w:rPr>
          <w:w w:val="105"/>
          <w:sz w:val="18"/>
        </w:rPr>
        <w:t>network.</w:t>
      </w:r>
    </w:p>
    <w:p>
      <w:pPr>
        <w:pStyle w:val="BodyText"/>
        <w:spacing w:before="4"/>
        <w:rPr>
          <w:sz w:val="17"/>
        </w:rPr>
      </w:pPr>
    </w:p>
    <w:p>
      <w:pPr>
        <w:pStyle w:val="BodyText"/>
        <w:spacing w:line="256" w:lineRule="auto" w:before="1"/>
        <w:ind w:left="2745" w:right="103" w:firstLine="425"/>
        <w:jc w:val="both"/>
      </w:pPr>
      <w:r>
        <w:rPr>
          <w:w w:val="105"/>
        </w:rPr>
        <w:t>In the fuzzy attack, a malicious ECU sends random frames with spoofed IDs with</w:t>
      </w:r>
      <w:r>
        <w:rPr>
          <w:spacing w:val="1"/>
          <w:w w:val="105"/>
        </w:rPr>
        <w:t> </w:t>
      </w:r>
      <w:r>
        <w:rPr/>
        <w:t>arbitrary data values. This type of attack is simple to implement because of the small range</w:t>
      </w:r>
      <w:r>
        <w:rPr>
          <w:spacing w:val="1"/>
        </w:rPr>
        <w:t> </w:t>
      </w:r>
      <w:r>
        <w:rPr>
          <w:w w:val="105"/>
        </w:rPr>
        <w:t>of valid CAN frames flowing over the bus, and it does not require reverse engineering.</w:t>
      </w:r>
      <w:r>
        <w:rPr>
          <w:spacing w:val="1"/>
          <w:w w:val="105"/>
        </w:rPr>
        <w:t> </w:t>
      </w:r>
      <w:r>
        <w:rPr>
          <w:w w:val="105"/>
        </w:rPr>
        <w:t>Figure </w:t>
      </w:r>
      <w:hyperlink w:history="true" w:anchor="_bookmark12">
        <w:r>
          <w:rPr>
            <w:color w:val="0774B7"/>
            <w:w w:val="105"/>
          </w:rPr>
          <w:t>7 </w:t>
        </w:r>
      </w:hyperlink>
      <w:r>
        <w:rPr>
          <w:w w:val="105"/>
        </w:rPr>
        <w:t>shows a scenario for a fuzzy attack on a CAN network. Researchers have shown</w:t>
      </w:r>
      <w:r>
        <w:rPr>
          <w:spacing w:val="-44"/>
          <w:w w:val="105"/>
        </w:rPr>
        <w:t> </w:t>
      </w:r>
      <w:r>
        <w:rPr>
          <w:w w:val="105"/>
        </w:rPr>
        <w:t>that fuzzy attacks can cause vehicles to malfunction and exhibit unintended behavior,</w:t>
      </w:r>
      <w:r>
        <w:rPr>
          <w:spacing w:val="1"/>
          <w:w w:val="105"/>
        </w:rPr>
        <w:t> </w:t>
      </w:r>
      <w:r>
        <w:rPr>
          <w:w w:val="105"/>
        </w:rPr>
        <w:t>thereby</w:t>
      </w:r>
      <w:r>
        <w:rPr>
          <w:spacing w:val="1"/>
          <w:w w:val="105"/>
        </w:rPr>
        <w:t> </w:t>
      </w:r>
      <w:r>
        <w:rPr>
          <w:w w:val="105"/>
        </w:rPr>
        <w:t>putting</w:t>
      </w:r>
      <w:r>
        <w:rPr>
          <w:spacing w:val="1"/>
          <w:w w:val="105"/>
        </w:rPr>
        <w:t> </w:t>
      </w:r>
      <w:r>
        <w:rPr>
          <w:w w:val="105"/>
        </w:rPr>
        <w:t>the</w:t>
      </w:r>
      <w:r>
        <w:rPr>
          <w:spacing w:val="2"/>
          <w:w w:val="105"/>
        </w:rPr>
        <w:t> </w:t>
      </w:r>
      <w:r>
        <w:rPr>
          <w:w w:val="105"/>
        </w:rPr>
        <w:t>lives</w:t>
      </w:r>
      <w:r>
        <w:rPr>
          <w:spacing w:val="1"/>
          <w:w w:val="105"/>
        </w:rPr>
        <w:t> </w:t>
      </w:r>
      <w:r>
        <w:rPr>
          <w:w w:val="105"/>
        </w:rPr>
        <w:t>of</w:t>
      </w:r>
      <w:r>
        <w:rPr>
          <w:spacing w:val="1"/>
          <w:w w:val="105"/>
        </w:rPr>
        <w:t> </w:t>
      </w:r>
      <w:r>
        <w:rPr>
          <w:w w:val="105"/>
        </w:rPr>
        <w:t>the</w:t>
      </w:r>
      <w:r>
        <w:rPr>
          <w:spacing w:val="2"/>
          <w:w w:val="105"/>
        </w:rPr>
        <w:t> </w:t>
      </w:r>
      <w:r>
        <w:rPr>
          <w:w w:val="105"/>
        </w:rPr>
        <w:t>passengers</w:t>
      </w:r>
      <w:r>
        <w:rPr>
          <w:spacing w:val="1"/>
          <w:w w:val="105"/>
        </w:rPr>
        <w:t> </w:t>
      </w:r>
      <w:r>
        <w:rPr>
          <w:w w:val="105"/>
        </w:rPr>
        <w:t>at</w:t>
      </w:r>
      <w:r>
        <w:rPr>
          <w:spacing w:val="2"/>
          <w:w w:val="105"/>
        </w:rPr>
        <w:t> </w:t>
      </w:r>
      <w:r>
        <w:rPr>
          <w:w w:val="105"/>
        </w:rPr>
        <w:t>risk.</w:t>
      </w:r>
    </w:p>
    <w:p>
      <w:pPr>
        <w:spacing w:after="0" w:line="256" w:lineRule="auto"/>
        <w:jc w:val="both"/>
        <w:sectPr>
          <w:pgSz w:w="11910" w:h="16840"/>
          <w:pgMar w:header="1042" w:footer="0" w:top="1340" w:bottom="280" w:left="600" w:right="580"/>
        </w:sectPr>
      </w:pPr>
    </w:p>
    <w:p>
      <w:pPr>
        <w:pStyle w:val="BodyText"/>
      </w:pPr>
    </w:p>
    <w:p>
      <w:pPr>
        <w:pStyle w:val="BodyText"/>
      </w:pPr>
    </w:p>
    <w:p>
      <w:pPr>
        <w:pStyle w:val="BodyText"/>
        <w:spacing w:before="3"/>
        <w:rPr>
          <w:sz w:val="12"/>
        </w:rPr>
      </w:pPr>
    </w:p>
    <w:p>
      <w:pPr>
        <w:pStyle w:val="BodyText"/>
        <w:ind w:left="2798"/>
      </w:pPr>
      <w:r>
        <w:rPr/>
        <w:drawing>
          <wp:inline distT="0" distB="0" distL="0" distR="0">
            <wp:extent cx="2573078" cy="1854707"/>
            <wp:effectExtent l="0" t="0" r="0" b="0"/>
            <wp:docPr id="21" name="image17.jpeg"/>
            <wp:cNvGraphicFramePr>
              <a:graphicFrameLocks noChangeAspect="1"/>
            </wp:cNvGraphicFramePr>
            <a:graphic>
              <a:graphicData uri="http://schemas.openxmlformats.org/drawingml/2006/picture">
                <pic:pic>
                  <pic:nvPicPr>
                    <pic:cNvPr id="22" name="image17.jpeg"/>
                    <pic:cNvPicPr/>
                  </pic:nvPicPr>
                  <pic:blipFill>
                    <a:blip r:embed="rId30" cstate="print"/>
                    <a:stretch>
                      <a:fillRect/>
                    </a:stretch>
                  </pic:blipFill>
                  <pic:spPr>
                    <a:xfrm>
                      <a:off x="0" y="0"/>
                      <a:ext cx="2573078" cy="1854707"/>
                    </a:xfrm>
                    <a:prstGeom prst="rect">
                      <a:avLst/>
                    </a:prstGeom>
                  </pic:spPr>
                </pic:pic>
              </a:graphicData>
            </a:graphic>
          </wp:inline>
        </w:drawing>
      </w:r>
      <w:r>
        <w:rPr/>
      </w:r>
    </w:p>
    <w:p>
      <w:pPr>
        <w:spacing w:before="146"/>
        <w:ind w:left="2745" w:right="0" w:firstLine="0"/>
        <w:jc w:val="left"/>
        <w:rPr>
          <w:sz w:val="18"/>
        </w:rPr>
      </w:pPr>
      <w:bookmarkStart w:name="_bookmark12" w:id="31"/>
      <w:bookmarkEnd w:id="31"/>
      <w:r>
        <w:rPr/>
      </w:r>
      <w:r>
        <w:rPr>
          <w:rFonts w:ascii="Palatino Linotype"/>
          <w:b/>
          <w:w w:val="105"/>
          <w:sz w:val="18"/>
        </w:rPr>
        <w:t>Figure</w:t>
      </w:r>
      <w:r>
        <w:rPr>
          <w:rFonts w:ascii="Palatino Linotype"/>
          <w:b/>
          <w:spacing w:val="-2"/>
          <w:w w:val="105"/>
          <w:sz w:val="18"/>
        </w:rPr>
        <w:t> </w:t>
      </w:r>
      <w:r>
        <w:rPr>
          <w:rFonts w:ascii="Palatino Linotype"/>
          <w:b/>
          <w:w w:val="105"/>
          <w:sz w:val="18"/>
        </w:rPr>
        <w:t>7.</w:t>
      </w:r>
      <w:r>
        <w:rPr>
          <w:rFonts w:ascii="Palatino Linotype"/>
          <w:b/>
          <w:spacing w:val="11"/>
          <w:w w:val="105"/>
          <w:sz w:val="18"/>
        </w:rPr>
        <w:t> </w:t>
      </w:r>
      <w:r>
        <w:rPr>
          <w:w w:val="105"/>
          <w:sz w:val="18"/>
        </w:rPr>
        <w:t>A</w:t>
      </w:r>
      <w:r>
        <w:rPr>
          <w:spacing w:val="5"/>
          <w:w w:val="105"/>
          <w:sz w:val="18"/>
        </w:rPr>
        <w:t> </w:t>
      </w:r>
      <w:r>
        <w:rPr>
          <w:w w:val="105"/>
          <w:sz w:val="18"/>
        </w:rPr>
        <w:t>sample</w:t>
      </w:r>
      <w:r>
        <w:rPr>
          <w:spacing w:val="5"/>
          <w:w w:val="105"/>
          <w:sz w:val="18"/>
        </w:rPr>
        <w:t> </w:t>
      </w:r>
      <w:r>
        <w:rPr>
          <w:w w:val="105"/>
          <w:sz w:val="18"/>
        </w:rPr>
        <w:t>fuzzy</w:t>
      </w:r>
      <w:r>
        <w:rPr>
          <w:spacing w:val="5"/>
          <w:w w:val="105"/>
          <w:sz w:val="18"/>
        </w:rPr>
        <w:t> </w:t>
      </w:r>
      <w:r>
        <w:rPr>
          <w:w w:val="105"/>
          <w:sz w:val="18"/>
        </w:rPr>
        <w:t>attack</w:t>
      </w:r>
      <w:r>
        <w:rPr>
          <w:spacing w:val="5"/>
          <w:w w:val="105"/>
          <w:sz w:val="18"/>
        </w:rPr>
        <w:t> </w:t>
      </w:r>
      <w:r>
        <w:rPr>
          <w:w w:val="105"/>
          <w:sz w:val="18"/>
        </w:rPr>
        <w:t>on</w:t>
      </w:r>
      <w:r>
        <w:rPr>
          <w:spacing w:val="5"/>
          <w:w w:val="105"/>
          <w:sz w:val="18"/>
        </w:rPr>
        <w:t> </w:t>
      </w:r>
      <w:r>
        <w:rPr>
          <w:w w:val="105"/>
          <w:sz w:val="18"/>
        </w:rPr>
        <w:t>a</w:t>
      </w:r>
      <w:r>
        <w:rPr>
          <w:spacing w:val="5"/>
          <w:w w:val="105"/>
          <w:sz w:val="18"/>
        </w:rPr>
        <w:t> </w:t>
      </w:r>
      <w:r>
        <w:rPr>
          <w:w w:val="105"/>
          <w:sz w:val="18"/>
        </w:rPr>
        <w:t>CAN</w:t>
      </w:r>
      <w:r>
        <w:rPr>
          <w:spacing w:val="5"/>
          <w:w w:val="105"/>
          <w:sz w:val="18"/>
        </w:rPr>
        <w:t> </w:t>
      </w:r>
      <w:r>
        <w:rPr>
          <w:w w:val="105"/>
          <w:sz w:val="18"/>
        </w:rPr>
        <w:t>network.</w:t>
      </w:r>
    </w:p>
    <w:p>
      <w:pPr>
        <w:pStyle w:val="BodyText"/>
        <w:spacing w:line="256" w:lineRule="auto" w:before="167"/>
        <w:ind w:left="2745" w:right="113" w:firstLine="425"/>
        <w:jc w:val="both"/>
      </w:pPr>
      <w:r>
        <w:rPr/>
        <w:t>Hackers with control of an ECU can sniff (collect) messages transmitted over the bus,</w:t>
      </w:r>
      <w:r>
        <w:rPr>
          <w:spacing w:val="1"/>
        </w:rPr>
        <w:t> </w:t>
      </w:r>
      <w:r>
        <w:rPr/>
        <w:t>and then replay them to create a hazardous situation. This type of attack is hard to detect</w:t>
      </w:r>
      <w:r>
        <w:rPr>
          <w:spacing w:val="1"/>
        </w:rPr>
        <w:t> </w:t>
      </w:r>
      <w:r>
        <w:rPr/>
        <w:t>because the message syntax copies a legitimate CAN message.</w:t>
      </w:r>
      <w:r>
        <w:rPr>
          <w:spacing w:val="44"/>
        </w:rPr>
        <w:t> </w:t>
      </w:r>
      <w:r>
        <w:rPr/>
        <w:t>Figure </w:t>
      </w:r>
      <w:hyperlink w:history="true" w:anchor="_bookmark13">
        <w:r>
          <w:rPr>
            <w:color w:val="0774B7"/>
          </w:rPr>
          <w:t>8 </w:t>
        </w:r>
      </w:hyperlink>
      <w:r>
        <w:rPr/>
        <w:t>depicts an example</w:t>
      </w:r>
      <w:r>
        <w:rPr>
          <w:spacing w:val="1"/>
        </w:rPr>
        <w:t> </w:t>
      </w:r>
      <w:r>
        <w:rPr/>
        <w:t>of</w:t>
      </w:r>
      <w:r>
        <w:rPr>
          <w:spacing w:val="5"/>
        </w:rPr>
        <w:t> </w:t>
      </w:r>
      <w:r>
        <w:rPr/>
        <w:t>a</w:t>
      </w:r>
      <w:r>
        <w:rPr>
          <w:spacing w:val="5"/>
        </w:rPr>
        <w:t> </w:t>
      </w:r>
      <w:r>
        <w:rPr/>
        <w:t>replay</w:t>
      </w:r>
      <w:r>
        <w:rPr>
          <w:spacing w:val="5"/>
        </w:rPr>
        <w:t> </w:t>
      </w:r>
      <w:r>
        <w:rPr/>
        <w:t>attack.</w:t>
      </w:r>
    </w:p>
    <w:p>
      <w:pPr>
        <w:pStyle w:val="BodyText"/>
        <w:spacing w:before="9"/>
        <w:rPr>
          <w:sz w:val="19"/>
        </w:rPr>
      </w:pPr>
      <w:r>
        <w:rPr/>
        <w:drawing>
          <wp:anchor distT="0" distB="0" distL="0" distR="0" allowOverlap="1" layoutInCell="1" locked="0" behindDoc="0" simplePos="0" relativeHeight="32">
            <wp:simplePos x="0" y="0"/>
            <wp:positionH relativeFrom="page">
              <wp:posOffset>2162352</wp:posOffset>
            </wp:positionH>
            <wp:positionV relativeFrom="paragraph">
              <wp:posOffset>172549</wp:posOffset>
            </wp:positionV>
            <wp:extent cx="3008971" cy="1865376"/>
            <wp:effectExtent l="0" t="0" r="0" b="0"/>
            <wp:wrapTopAndBottom/>
            <wp:docPr id="23" name="image18.jpeg"/>
            <wp:cNvGraphicFramePr>
              <a:graphicFrameLocks noChangeAspect="1"/>
            </wp:cNvGraphicFramePr>
            <a:graphic>
              <a:graphicData uri="http://schemas.openxmlformats.org/drawingml/2006/picture">
                <pic:pic>
                  <pic:nvPicPr>
                    <pic:cNvPr id="24" name="image18.jpeg"/>
                    <pic:cNvPicPr/>
                  </pic:nvPicPr>
                  <pic:blipFill>
                    <a:blip r:embed="rId31" cstate="print"/>
                    <a:stretch>
                      <a:fillRect/>
                    </a:stretch>
                  </pic:blipFill>
                  <pic:spPr>
                    <a:xfrm>
                      <a:off x="0" y="0"/>
                      <a:ext cx="3008971" cy="1865376"/>
                    </a:xfrm>
                    <a:prstGeom prst="rect">
                      <a:avLst/>
                    </a:prstGeom>
                  </pic:spPr>
                </pic:pic>
              </a:graphicData>
            </a:graphic>
          </wp:anchor>
        </w:drawing>
      </w:r>
    </w:p>
    <w:p>
      <w:pPr>
        <w:spacing w:before="119"/>
        <w:ind w:left="2745" w:right="0" w:firstLine="0"/>
        <w:jc w:val="left"/>
        <w:rPr>
          <w:sz w:val="18"/>
        </w:rPr>
      </w:pPr>
      <w:bookmarkStart w:name="_bookmark13" w:id="32"/>
      <w:bookmarkEnd w:id="32"/>
      <w:r>
        <w:rPr/>
      </w:r>
      <w:r>
        <w:rPr>
          <w:rFonts w:ascii="Palatino Linotype"/>
          <w:b/>
          <w:w w:val="105"/>
          <w:sz w:val="18"/>
        </w:rPr>
        <w:t>Figure</w:t>
      </w:r>
      <w:r>
        <w:rPr>
          <w:rFonts w:ascii="Palatino Linotype"/>
          <w:b/>
          <w:spacing w:val="-9"/>
          <w:w w:val="105"/>
          <w:sz w:val="18"/>
        </w:rPr>
        <w:t> </w:t>
      </w:r>
      <w:r>
        <w:rPr>
          <w:rFonts w:ascii="Palatino Linotype"/>
          <w:b/>
          <w:w w:val="105"/>
          <w:sz w:val="18"/>
        </w:rPr>
        <w:t>8.</w:t>
      </w:r>
      <w:r>
        <w:rPr>
          <w:rFonts w:ascii="Palatino Linotype"/>
          <w:b/>
          <w:spacing w:val="2"/>
          <w:w w:val="105"/>
          <w:sz w:val="18"/>
        </w:rPr>
        <w:t> </w:t>
      </w:r>
      <w:r>
        <w:rPr>
          <w:w w:val="105"/>
          <w:sz w:val="18"/>
        </w:rPr>
        <w:t>Sample</w:t>
      </w:r>
      <w:r>
        <w:rPr>
          <w:spacing w:val="-2"/>
          <w:w w:val="105"/>
          <w:sz w:val="18"/>
        </w:rPr>
        <w:t> </w:t>
      </w:r>
      <w:r>
        <w:rPr>
          <w:w w:val="105"/>
          <w:sz w:val="18"/>
        </w:rPr>
        <w:t>CAN</w:t>
      </w:r>
      <w:r>
        <w:rPr>
          <w:spacing w:val="-2"/>
          <w:w w:val="105"/>
          <w:sz w:val="18"/>
        </w:rPr>
        <w:t> </w:t>
      </w:r>
      <w:r>
        <w:rPr>
          <w:w w:val="105"/>
          <w:sz w:val="18"/>
        </w:rPr>
        <w:t>bus</w:t>
      </w:r>
      <w:r>
        <w:rPr>
          <w:spacing w:val="-2"/>
          <w:w w:val="105"/>
          <w:sz w:val="18"/>
        </w:rPr>
        <w:t> </w:t>
      </w:r>
      <w:r>
        <w:rPr>
          <w:w w:val="105"/>
          <w:sz w:val="18"/>
        </w:rPr>
        <w:t>attacks</w:t>
      </w:r>
      <w:r>
        <w:rPr>
          <w:spacing w:val="-2"/>
          <w:w w:val="105"/>
          <w:sz w:val="18"/>
        </w:rPr>
        <w:t> </w:t>
      </w:r>
      <w:r>
        <w:rPr>
          <w:w w:val="105"/>
          <w:sz w:val="18"/>
        </w:rPr>
        <w:t>(spoofing</w:t>
      </w:r>
      <w:r>
        <w:rPr>
          <w:spacing w:val="-2"/>
          <w:w w:val="105"/>
          <w:sz w:val="18"/>
        </w:rPr>
        <w:t> </w:t>
      </w:r>
      <w:r>
        <w:rPr>
          <w:w w:val="105"/>
          <w:sz w:val="18"/>
        </w:rPr>
        <w:t>and</w:t>
      </w:r>
      <w:r>
        <w:rPr>
          <w:spacing w:val="-1"/>
          <w:w w:val="105"/>
          <w:sz w:val="18"/>
        </w:rPr>
        <w:t> </w:t>
      </w:r>
      <w:r>
        <w:rPr>
          <w:w w:val="105"/>
          <w:sz w:val="18"/>
        </w:rPr>
        <w:t>replay).</w:t>
      </w:r>
    </w:p>
    <w:p>
      <w:pPr>
        <w:pStyle w:val="BodyText"/>
        <w:spacing w:line="256" w:lineRule="auto" w:before="168"/>
        <w:ind w:left="2745" w:right="138" w:firstLine="425"/>
        <w:jc w:val="both"/>
      </w:pPr>
      <w:r>
        <w:rPr/>
        <w:t>Spoofing</w:t>
      </w:r>
      <w:r>
        <w:rPr>
          <w:spacing w:val="12"/>
        </w:rPr>
        <w:t> </w:t>
      </w:r>
      <w:r>
        <w:rPr/>
        <w:t>refers</w:t>
      </w:r>
      <w:r>
        <w:rPr>
          <w:spacing w:val="12"/>
        </w:rPr>
        <w:t> </w:t>
      </w:r>
      <w:r>
        <w:rPr/>
        <w:t>to</w:t>
      </w:r>
      <w:r>
        <w:rPr>
          <w:spacing w:val="13"/>
        </w:rPr>
        <w:t> </w:t>
      </w:r>
      <w:r>
        <w:rPr/>
        <w:t>a</w:t>
      </w:r>
      <w:r>
        <w:rPr>
          <w:spacing w:val="12"/>
        </w:rPr>
        <w:t> </w:t>
      </w:r>
      <w:r>
        <w:rPr/>
        <w:t>type</w:t>
      </w:r>
      <w:r>
        <w:rPr>
          <w:spacing w:val="13"/>
        </w:rPr>
        <w:t> </w:t>
      </w:r>
      <w:r>
        <w:rPr/>
        <w:t>of</w:t>
      </w:r>
      <w:r>
        <w:rPr>
          <w:spacing w:val="12"/>
        </w:rPr>
        <w:t> </w:t>
      </w:r>
      <w:r>
        <w:rPr/>
        <w:t>attack</w:t>
      </w:r>
      <w:r>
        <w:rPr>
          <w:spacing w:val="12"/>
        </w:rPr>
        <w:t> </w:t>
      </w:r>
      <w:r>
        <w:rPr/>
        <w:t>in</w:t>
      </w:r>
      <w:r>
        <w:rPr>
          <w:spacing w:val="13"/>
        </w:rPr>
        <w:t> </w:t>
      </w:r>
      <w:r>
        <w:rPr/>
        <w:t>which</w:t>
      </w:r>
      <w:r>
        <w:rPr>
          <w:spacing w:val="12"/>
        </w:rPr>
        <w:t> </w:t>
      </w:r>
      <w:r>
        <w:rPr/>
        <w:t>a</w:t>
      </w:r>
      <w:r>
        <w:rPr>
          <w:spacing w:val="13"/>
        </w:rPr>
        <w:t> </w:t>
      </w:r>
      <w:r>
        <w:rPr/>
        <w:t>malicious</w:t>
      </w:r>
      <w:r>
        <w:rPr>
          <w:spacing w:val="12"/>
        </w:rPr>
        <w:t> </w:t>
      </w:r>
      <w:r>
        <w:rPr/>
        <w:t>node</w:t>
      </w:r>
      <w:r>
        <w:rPr>
          <w:spacing w:val="12"/>
        </w:rPr>
        <w:t> </w:t>
      </w:r>
      <w:r>
        <w:rPr/>
        <w:t>will</w:t>
      </w:r>
      <w:r>
        <w:rPr>
          <w:spacing w:val="13"/>
        </w:rPr>
        <w:t> </w:t>
      </w:r>
      <w:r>
        <w:rPr/>
        <w:t>send</w:t>
      </w:r>
      <w:r>
        <w:rPr>
          <w:spacing w:val="12"/>
        </w:rPr>
        <w:t> </w:t>
      </w:r>
      <w:r>
        <w:rPr/>
        <w:t>messages</w:t>
      </w:r>
      <w:r>
        <w:rPr>
          <w:spacing w:val="13"/>
        </w:rPr>
        <w:t> </w:t>
      </w:r>
      <w:r>
        <w:rPr/>
        <w:t>with</w:t>
      </w:r>
      <w:r>
        <w:rPr>
          <w:spacing w:val="-42"/>
        </w:rPr>
        <w:t> </w:t>
      </w:r>
      <w:r>
        <w:rPr/>
        <w:t>a fake ID that is the same as a legitimate node. Thus, the receiver node might determine the</w:t>
      </w:r>
      <w:r>
        <w:rPr>
          <w:spacing w:val="1"/>
        </w:rPr>
        <w:t> </w:t>
      </w:r>
      <w:r>
        <w:rPr/>
        <w:t>message is from a legitimate node, and it is difficult to differentiate malicious ones from</w:t>
      </w:r>
      <w:r>
        <w:rPr>
          <w:spacing w:val="1"/>
        </w:rPr>
        <w:t> </w:t>
      </w:r>
      <w:r>
        <w:rPr/>
        <w:t>legitimate ones, since there is no authentication of messages on the CAN bus. The spoofing</w:t>
      </w:r>
      <w:r>
        <w:rPr>
          <w:spacing w:val="1"/>
        </w:rPr>
        <w:t> </w:t>
      </w:r>
      <w:r>
        <w:rPr/>
        <w:t>attack</w:t>
      </w:r>
      <w:r>
        <w:rPr>
          <w:spacing w:val="5"/>
        </w:rPr>
        <w:t> </w:t>
      </w:r>
      <w:r>
        <w:rPr/>
        <w:t>is</w:t>
      </w:r>
      <w:r>
        <w:rPr>
          <w:spacing w:val="6"/>
        </w:rPr>
        <w:t> </w:t>
      </w:r>
      <w:r>
        <w:rPr/>
        <w:t>also</w:t>
      </w:r>
      <w:r>
        <w:rPr>
          <w:spacing w:val="5"/>
        </w:rPr>
        <w:t> </w:t>
      </w:r>
      <w:r>
        <w:rPr/>
        <w:t>illustrated</w:t>
      </w:r>
      <w:r>
        <w:rPr>
          <w:spacing w:val="6"/>
        </w:rPr>
        <w:t> </w:t>
      </w:r>
      <w:r>
        <w:rPr/>
        <w:t>in</w:t>
      </w:r>
      <w:r>
        <w:rPr>
          <w:spacing w:val="5"/>
        </w:rPr>
        <w:t> </w:t>
      </w:r>
      <w:r>
        <w:rPr/>
        <w:t>Figure</w:t>
      </w:r>
      <w:r>
        <w:rPr>
          <w:spacing w:val="6"/>
        </w:rPr>
        <w:t> </w:t>
      </w:r>
      <w:hyperlink w:history="true" w:anchor="_bookmark13">
        <w:r>
          <w:rPr>
            <w:color w:val="0774B7"/>
          </w:rPr>
          <w:t>8</w:t>
        </w:r>
      </w:hyperlink>
      <w:r>
        <w:rPr/>
        <w:t>.</w:t>
      </w:r>
    </w:p>
    <w:p>
      <w:pPr>
        <w:pStyle w:val="BodyText"/>
        <w:spacing w:line="256" w:lineRule="auto"/>
        <w:ind w:left="2745" w:right="113" w:firstLine="425"/>
        <w:jc w:val="both"/>
      </w:pPr>
      <w:r>
        <w:rPr/>
        <w:t>Impersonation is a type of attack in which a malicious node is planted in the CAN bus,</w:t>
      </w:r>
      <w:r>
        <w:rPr>
          <w:spacing w:val="1"/>
        </w:rPr>
        <w:t> </w:t>
      </w:r>
      <w:r>
        <w:rPr/>
        <w:t>impersonates a legitimate node, and takes over its functionality to completely disable the</w:t>
      </w:r>
      <w:r>
        <w:rPr>
          <w:spacing w:val="1"/>
        </w:rPr>
        <w:t> </w:t>
      </w:r>
      <w:r>
        <w:rPr/>
        <w:t>operation</w:t>
      </w:r>
      <w:r>
        <w:rPr>
          <w:spacing w:val="12"/>
        </w:rPr>
        <w:t> </w:t>
      </w:r>
      <w:r>
        <w:rPr/>
        <w:t>of</w:t>
      </w:r>
      <w:r>
        <w:rPr>
          <w:spacing w:val="13"/>
        </w:rPr>
        <w:t> </w:t>
      </w:r>
      <w:r>
        <w:rPr/>
        <w:t>the</w:t>
      </w:r>
      <w:r>
        <w:rPr>
          <w:spacing w:val="12"/>
        </w:rPr>
        <w:t> </w:t>
      </w:r>
      <w:r>
        <w:rPr/>
        <w:t>legitimate</w:t>
      </w:r>
      <w:r>
        <w:rPr>
          <w:spacing w:val="13"/>
        </w:rPr>
        <w:t> </w:t>
      </w:r>
      <w:r>
        <w:rPr/>
        <w:t>node</w:t>
      </w:r>
      <w:r>
        <w:rPr>
          <w:spacing w:val="12"/>
        </w:rPr>
        <w:t> </w:t>
      </w:r>
      <w:r>
        <w:rPr/>
        <w:t>[</w:t>
      </w:r>
      <w:hyperlink w:history="true" w:anchor="_bookmark44">
        <w:r>
          <w:rPr>
            <w:color w:val="0774B7"/>
          </w:rPr>
          <w:t>15</w:t>
        </w:r>
      </w:hyperlink>
      <w:r>
        <w:rPr/>
        <w:t>,</w:t>
      </w:r>
      <w:hyperlink w:history="true" w:anchor="_bookmark70">
        <w:r>
          <w:rPr>
            <w:color w:val="0774B7"/>
          </w:rPr>
          <w:t>41</w:t>
        </w:r>
      </w:hyperlink>
      <w:r>
        <w:rPr/>
        <w:t>].</w:t>
      </w:r>
      <w:r>
        <w:rPr>
          <w:spacing w:val="26"/>
        </w:rPr>
        <w:t> </w:t>
      </w:r>
      <w:r>
        <w:rPr/>
        <w:t>This</w:t>
      </w:r>
      <w:r>
        <w:rPr>
          <w:spacing w:val="13"/>
        </w:rPr>
        <w:t> </w:t>
      </w:r>
      <w:r>
        <w:rPr/>
        <w:t>type</w:t>
      </w:r>
      <w:r>
        <w:rPr>
          <w:spacing w:val="12"/>
        </w:rPr>
        <w:t> </w:t>
      </w:r>
      <w:r>
        <w:rPr/>
        <w:t>of</w:t>
      </w:r>
      <w:r>
        <w:rPr>
          <w:spacing w:val="13"/>
        </w:rPr>
        <w:t> </w:t>
      </w:r>
      <w:r>
        <w:rPr/>
        <w:t>attack</w:t>
      </w:r>
      <w:r>
        <w:rPr>
          <w:spacing w:val="13"/>
        </w:rPr>
        <w:t> </w:t>
      </w:r>
      <w:r>
        <w:rPr/>
        <w:t>can</w:t>
      </w:r>
      <w:r>
        <w:rPr>
          <w:spacing w:val="12"/>
        </w:rPr>
        <w:t> </w:t>
      </w:r>
      <w:r>
        <w:rPr/>
        <w:t>make</w:t>
      </w:r>
      <w:r>
        <w:rPr>
          <w:spacing w:val="13"/>
        </w:rPr>
        <w:t> </w:t>
      </w:r>
      <w:r>
        <w:rPr/>
        <w:t>the</w:t>
      </w:r>
      <w:r>
        <w:rPr>
          <w:spacing w:val="12"/>
        </w:rPr>
        <w:t> </w:t>
      </w:r>
      <w:r>
        <w:rPr/>
        <w:t>vehicle</w:t>
      </w:r>
      <w:r>
        <w:rPr>
          <w:spacing w:val="13"/>
        </w:rPr>
        <w:t> </w:t>
      </w:r>
      <w:r>
        <w:rPr/>
        <w:t>perform</w:t>
      </w:r>
      <w:r>
        <w:rPr>
          <w:spacing w:val="1"/>
        </w:rPr>
        <w:t> </w:t>
      </w:r>
      <w:r>
        <w:rPr/>
        <w:t>in unintended ways, endangering the vehicle and its surroundings.</w:t>
      </w:r>
      <w:r>
        <w:rPr>
          <w:spacing w:val="1"/>
        </w:rPr>
        <w:t> </w:t>
      </w:r>
      <w:r>
        <w:rPr/>
        <w:t>Figure </w:t>
      </w:r>
      <w:hyperlink w:history="true" w:anchor="_bookmark14">
        <w:r>
          <w:rPr>
            <w:color w:val="0774B7"/>
          </w:rPr>
          <w:t>9 </w:t>
        </w:r>
      </w:hyperlink>
      <w:r>
        <w:rPr/>
        <w:t>depicts an</w:t>
      </w:r>
      <w:r>
        <w:rPr>
          <w:spacing w:val="1"/>
        </w:rPr>
        <w:t> </w:t>
      </w:r>
      <w:r>
        <w:rPr/>
        <w:t>impersonation</w:t>
      </w:r>
      <w:r>
        <w:rPr>
          <w:spacing w:val="5"/>
        </w:rPr>
        <w:t> </w:t>
      </w:r>
      <w:r>
        <w:rPr/>
        <w:t>attack.</w:t>
      </w:r>
    </w:p>
    <w:p>
      <w:pPr>
        <w:pStyle w:val="BodyText"/>
        <w:spacing w:before="8"/>
        <w:rPr>
          <w:sz w:val="19"/>
        </w:rPr>
      </w:pPr>
      <w:r>
        <w:rPr/>
        <w:drawing>
          <wp:anchor distT="0" distB="0" distL="0" distR="0" allowOverlap="1" layoutInCell="1" locked="0" behindDoc="0" simplePos="0" relativeHeight="33">
            <wp:simplePos x="0" y="0"/>
            <wp:positionH relativeFrom="page">
              <wp:posOffset>2154717</wp:posOffset>
            </wp:positionH>
            <wp:positionV relativeFrom="paragraph">
              <wp:posOffset>171413</wp:posOffset>
            </wp:positionV>
            <wp:extent cx="2142047" cy="1493520"/>
            <wp:effectExtent l="0" t="0" r="0" b="0"/>
            <wp:wrapTopAndBottom/>
            <wp:docPr id="25" name="image19.jpeg"/>
            <wp:cNvGraphicFramePr>
              <a:graphicFrameLocks noChangeAspect="1"/>
            </wp:cNvGraphicFramePr>
            <a:graphic>
              <a:graphicData uri="http://schemas.openxmlformats.org/drawingml/2006/picture">
                <pic:pic>
                  <pic:nvPicPr>
                    <pic:cNvPr id="26" name="image19.jpeg"/>
                    <pic:cNvPicPr/>
                  </pic:nvPicPr>
                  <pic:blipFill>
                    <a:blip r:embed="rId32" cstate="print"/>
                    <a:stretch>
                      <a:fillRect/>
                    </a:stretch>
                  </pic:blipFill>
                  <pic:spPr>
                    <a:xfrm>
                      <a:off x="0" y="0"/>
                      <a:ext cx="2142047" cy="1493520"/>
                    </a:xfrm>
                    <a:prstGeom prst="rect">
                      <a:avLst/>
                    </a:prstGeom>
                  </pic:spPr>
                </pic:pic>
              </a:graphicData>
            </a:graphic>
          </wp:anchor>
        </w:drawing>
      </w:r>
    </w:p>
    <w:p>
      <w:pPr>
        <w:spacing w:before="131"/>
        <w:ind w:left="2745" w:right="0" w:firstLine="0"/>
        <w:jc w:val="left"/>
        <w:rPr>
          <w:sz w:val="18"/>
        </w:rPr>
      </w:pPr>
      <w:bookmarkStart w:name="_bookmark14" w:id="33"/>
      <w:bookmarkEnd w:id="33"/>
      <w:r>
        <w:rPr/>
      </w:r>
      <w:r>
        <w:rPr>
          <w:rFonts w:ascii="Palatino Linotype"/>
          <w:b/>
          <w:sz w:val="18"/>
        </w:rPr>
        <w:t>Figure</w:t>
      </w:r>
      <w:r>
        <w:rPr>
          <w:rFonts w:ascii="Palatino Linotype"/>
          <w:b/>
          <w:spacing w:val="11"/>
          <w:sz w:val="18"/>
        </w:rPr>
        <w:t> </w:t>
      </w:r>
      <w:r>
        <w:rPr>
          <w:rFonts w:ascii="Palatino Linotype"/>
          <w:b/>
          <w:sz w:val="18"/>
        </w:rPr>
        <w:t>9.</w:t>
      </w:r>
      <w:r>
        <w:rPr>
          <w:rFonts w:ascii="Palatino Linotype"/>
          <w:b/>
          <w:spacing w:val="26"/>
          <w:sz w:val="18"/>
        </w:rPr>
        <w:t> </w:t>
      </w:r>
      <w:r>
        <w:rPr>
          <w:sz w:val="18"/>
        </w:rPr>
        <w:t>Illustrating</w:t>
      </w:r>
      <w:r>
        <w:rPr>
          <w:spacing w:val="18"/>
          <w:sz w:val="18"/>
        </w:rPr>
        <w:t> </w:t>
      </w:r>
      <w:r>
        <w:rPr>
          <w:sz w:val="18"/>
        </w:rPr>
        <w:t>an</w:t>
      </w:r>
      <w:r>
        <w:rPr>
          <w:spacing w:val="18"/>
          <w:sz w:val="18"/>
        </w:rPr>
        <w:t> </w:t>
      </w:r>
      <w:r>
        <w:rPr>
          <w:sz w:val="18"/>
        </w:rPr>
        <w:t>impersonation</w:t>
      </w:r>
      <w:r>
        <w:rPr>
          <w:spacing w:val="17"/>
          <w:sz w:val="18"/>
        </w:rPr>
        <w:t> </w:t>
      </w:r>
      <w:r>
        <w:rPr>
          <w:sz w:val="18"/>
        </w:rPr>
        <w:t>attack.</w:t>
      </w:r>
    </w:p>
    <w:p>
      <w:pPr>
        <w:spacing w:after="0"/>
        <w:jc w:val="left"/>
        <w:rPr>
          <w:sz w:val="18"/>
        </w:rPr>
        <w:sectPr>
          <w:pgSz w:w="11910" w:h="16840"/>
          <w:pgMar w:header="1042" w:footer="0" w:top="1340" w:bottom="280" w:left="600" w:right="580"/>
        </w:sectPr>
      </w:pPr>
    </w:p>
    <w:p>
      <w:pPr>
        <w:pStyle w:val="BodyText"/>
      </w:pPr>
    </w:p>
    <w:p>
      <w:pPr>
        <w:pStyle w:val="BodyText"/>
      </w:pPr>
    </w:p>
    <w:p>
      <w:pPr>
        <w:pStyle w:val="ListParagraph"/>
        <w:numPr>
          <w:ilvl w:val="2"/>
          <w:numId w:val="1"/>
        </w:numPr>
        <w:tabs>
          <w:tab w:pos="3256" w:val="left" w:leader="none"/>
        </w:tabs>
        <w:spacing w:line="240" w:lineRule="auto" w:before="98" w:after="0"/>
        <w:ind w:left="3255" w:right="0" w:hanging="511"/>
        <w:jc w:val="both"/>
        <w:rPr>
          <w:sz w:val="20"/>
        </w:rPr>
      </w:pPr>
      <w:bookmarkStart w:name="Countermeasures " w:id="34"/>
      <w:bookmarkEnd w:id="34"/>
      <w:r>
        <w:rPr/>
      </w:r>
      <w:bookmarkStart w:name="Countermeasures " w:id="35"/>
      <w:bookmarkEnd w:id="35"/>
      <w:r>
        <w:rPr>
          <w:w w:val="105"/>
          <w:sz w:val="20"/>
        </w:rPr>
        <w:t>Countermeasu</w:t>
      </w:r>
      <w:r>
        <w:rPr>
          <w:w w:val="105"/>
          <w:sz w:val="20"/>
        </w:rPr>
        <w:t>res</w:t>
      </w:r>
    </w:p>
    <w:p>
      <w:pPr>
        <w:pStyle w:val="BodyText"/>
        <w:spacing w:line="256" w:lineRule="auto" w:before="76"/>
        <w:ind w:left="2745" w:right="137" w:firstLine="425"/>
        <w:jc w:val="both"/>
      </w:pPr>
      <w:r>
        <w:rPr>
          <w:w w:val="105"/>
        </w:rPr>
        <w:t>A</w:t>
      </w:r>
      <w:r>
        <w:rPr>
          <w:spacing w:val="-5"/>
          <w:w w:val="105"/>
        </w:rPr>
        <w:t> </w:t>
      </w:r>
      <w:r>
        <w:rPr>
          <w:w w:val="105"/>
        </w:rPr>
        <w:t>classification</w:t>
      </w:r>
      <w:r>
        <w:rPr>
          <w:spacing w:val="-4"/>
          <w:w w:val="105"/>
        </w:rPr>
        <w:t> </w:t>
      </w:r>
      <w:r>
        <w:rPr>
          <w:w w:val="105"/>
        </w:rPr>
        <w:t>diagram</w:t>
      </w:r>
      <w:r>
        <w:rPr>
          <w:spacing w:val="-4"/>
          <w:w w:val="105"/>
        </w:rPr>
        <w:t> </w:t>
      </w:r>
      <w:r>
        <w:rPr>
          <w:w w:val="105"/>
        </w:rPr>
        <w:t>for</w:t>
      </w:r>
      <w:r>
        <w:rPr>
          <w:spacing w:val="-4"/>
          <w:w w:val="105"/>
        </w:rPr>
        <w:t> </w:t>
      </w:r>
      <w:r>
        <w:rPr>
          <w:w w:val="105"/>
        </w:rPr>
        <w:t>anomaly-based</w:t>
      </w:r>
      <w:r>
        <w:rPr>
          <w:spacing w:val="-4"/>
          <w:w w:val="105"/>
        </w:rPr>
        <w:t> </w:t>
      </w:r>
      <w:r>
        <w:rPr>
          <w:w w:val="105"/>
        </w:rPr>
        <w:t>intrusion</w:t>
      </w:r>
      <w:r>
        <w:rPr>
          <w:spacing w:val="-4"/>
          <w:w w:val="105"/>
        </w:rPr>
        <w:t> </w:t>
      </w:r>
      <w:r>
        <w:rPr>
          <w:w w:val="105"/>
        </w:rPr>
        <w:t>detection</w:t>
      </w:r>
      <w:r>
        <w:rPr>
          <w:spacing w:val="-4"/>
          <w:w w:val="105"/>
        </w:rPr>
        <w:t> </w:t>
      </w:r>
      <w:r>
        <w:rPr>
          <w:w w:val="105"/>
        </w:rPr>
        <w:t>systems</w:t>
      </w:r>
      <w:r>
        <w:rPr>
          <w:spacing w:val="-5"/>
          <w:w w:val="105"/>
        </w:rPr>
        <w:t> </w:t>
      </w:r>
      <w:r>
        <w:rPr>
          <w:w w:val="105"/>
        </w:rPr>
        <w:t>is</w:t>
      </w:r>
      <w:r>
        <w:rPr>
          <w:spacing w:val="-4"/>
          <w:w w:val="105"/>
        </w:rPr>
        <w:t> </w:t>
      </w:r>
      <w:r>
        <w:rPr>
          <w:w w:val="105"/>
        </w:rPr>
        <w:t>shown</w:t>
      </w:r>
      <w:r>
        <w:rPr>
          <w:spacing w:val="-4"/>
          <w:w w:val="105"/>
        </w:rPr>
        <w:t> </w:t>
      </w:r>
      <w:r>
        <w:rPr>
          <w:w w:val="105"/>
        </w:rPr>
        <w:t>in</w:t>
      </w:r>
      <w:r>
        <w:rPr>
          <w:spacing w:val="-44"/>
          <w:w w:val="105"/>
        </w:rPr>
        <w:t> </w:t>
      </w:r>
      <w:r>
        <w:rPr/>
        <w:t>Figure </w:t>
      </w:r>
      <w:hyperlink w:history="true" w:anchor="_bookmark15">
        <w:r>
          <w:rPr>
            <w:color w:val="0774B7"/>
          </w:rPr>
          <w:t>10</w:t>
        </w:r>
      </w:hyperlink>
      <w:r>
        <w:rPr/>
        <w:t>. IDSs can be categorized into three types: timing or frequency analysis, machine</w:t>
      </w:r>
      <w:r>
        <w:rPr>
          <w:spacing w:val="1"/>
        </w:rPr>
        <w:t> </w:t>
      </w:r>
      <w:r>
        <w:rPr/>
        <w:t>learning-based, and entropy analysis.</w:t>
      </w:r>
      <w:r>
        <w:rPr>
          <w:spacing w:val="1"/>
        </w:rPr>
        <w:t> </w:t>
      </w:r>
      <w:r>
        <w:rPr/>
        <w:t>Furthermore, machine learning-based IDS schemes</w:t>
      </w:r>
      <w:r>
        <w:rPr>
          <w:spacing w:val="1"/>
        </w:rPr>
        <w:t> </w:t>
      </w:r>
      <w:r>
        <w:rPr>
          <w:w w:val="105"/>
        </w:rPr>
        <w:t>can</w:t>
      </w:r>
      <w:r>
        <w:rPr>
          <w:spacing w:val="-3"/>
          <w:w w:val="105"/>
        </w:rPr>
        <w:t> </w:t>
      </w:r>
      <w:r>
        <w:rPr>
          <w:w w:val="105"/>
        </w:rPr>
        <w:t>be</w:t>
      </w:r>
      <w:r>
        <w:rPr>
          <w:spacing w:val="-3"/>
          <w:w w:val="105"/>
        </w:rPr>
        <w:t> </w:t>
      </w:r>
      <w:r>
        <w:rPr>
          <w:w w:val="105"/>
        </w:rPr>
        <w:t>categorized</w:t>
      </w:r>
      <w:r>
        <w:rPr>
          <w:spacing w:val="-3"/>
          <w:w w:val="105"/>
        </w:rPr>
        <w:t> </w:t>
      </w:r>
      <w:r>
        <w:rPr>
          <w:w w:val="105"/>
        </w:rPr>
        <w:t>as</w:t>
      </w:r>
      <w:r>
        <w:rPr>
          <w:spacing w:val="-3"/>
          <w:w w:val="105"/>
        </w:rPr>
        <w:t> </w:t>
      </w:r>
      <w:r>
        <w:rPr>
          <w:w w:val="105"/>
        </w:rPr>
        <w:t>supervised</w:t>
      </w:r>
      <w:r>
        <w:rPr>
          <w:spacing w:val="-2"/>
          <w:w w:val="105"/>
        </w:rPr>
        <w:t> </w:t>
      </w:r>
      <w:r>
        <w:rPr>
          <w:w w:val="105"/>
        </w:rPr>
        <w:t>learning,</w:t>
      </w:r>
      <w:r>
        <w:rPr>
          <w:spacing w:val="-3"/>
          <w:w w:val="105"/>
        </w:rPr>
        <w:t> </w:t>
      </w:r>
      <w:r>
        <w:rPr>
          <w:w w:val="105"/>
        </w:rPr>
        <w:t>unsupervised</w:t>
      </w:r>
      <w:r>
        <w:rPr>
          <w:spacing w:val="-3"/>
          <w:w w:val="105"/>
        </w:rPr>
        <w:t> </w:t>
      </w:r>
      <w:r>
        <w:rPr>
          <w:w w:val="105"/>
        </w:rPr>
        <w:t>learning,</w:t>
      </w:r>
      <w:r>
        <w:rPr>
          <w:spacing w:val="-3"/>
          <w:w w:val="105"/>
        </w:rPr>
        <w:t> </w:t>
      </w:r>
      <w:r>
        <w:rPr>
          <w:w w:val="105"/>
        </w:rPr>
        <w:t>or</w:t>
      </w:r>
      <w:r>
        <w:rPr>
          <w:spacing w:val="-2"/>
          <w:w w:val="105"/>
        </w:rPr>
        <w:t> </w:t>
      </w:r>
      <w:r>
        <w:rPr>
          <w:w w:val="105"/>
        </w:rPr>
        <w:t>deep</w:t>
      </w:r>
      <w:r>
        <w:rPr>
          <w:spacing w:val="-3"/>
          <w:w w:val="105"/>
        </w:rPr>
        <w:t> </w:t>
      </w:r>
      <w:r>
        <w:rPr>
          <w:w w:val="105"/>
        </w:rPr>
        <w:t>learning.</w:t>
      </w:r>
    </w:p>
    <w:p>
      <w:pPr>
        <w:pStyle w:val="BodyText"/>
        <w:spacing w:before="11"/>
        <w:rPr>
          <w:sz w:val="23"/>
        </w:rPr>
      </w:pPr>
      <w:r>
        <w:rPr/>
        <w:drawing>
          <wp:anchor distT="0" distB="0" distL="0" distR="0" allowOverlap="1" layoutInCell="1" locked="0" behindDoc="0" simplePos="0" relativeHeight="34">
            <wp:simplePos x="0" y="0"/>
            <wp:positionH relativeFrom="page">
              <wp:posOffset>2160814</wp:posOffset>
            </wp:positionH>
            <wp:positionV relativeFrom="paragraph">
              <wp:posOffset>203330</wp:posOffset>
            </wp:positionV>
            <wp:extent cx="2704520" cy="1888236"/>
            <wp:effectExtent l="0" t="0" r="0" b="0"/>
            <wp:wrapTopAndBottom/>
            <wp:docPr id="27" name="image20.jpeg"/>
            <wp:cNvGraphicFramePr>
              <a:graphicFrameLocks noChangeAspect="1"/>
            </wp:cNvGraphicFramePr>
            <a:graphic>
              <a:graphicData uri="http://schemas.openxmlformats.org/drawingml/2006/picture">
                <pic:pic>
                  <pic:nvPicPr>
                    <pic:cNvPr id="28" name="image20.jpeg"/>
                    <pic:cNvPicPr/>
                  </pic:nvPicPr>
                  <pic:blipFill>
                    <a:blip r:embed="rId33" cstate="print"/>
                    <a:stretch>
                      <a:fillRect/>
                    </a:stretch>
                  </pic:blipFill>
                  <pic:spPr>
                    <a:xfrm>
                      <a:off x="0" y="0"/>
                      <a:ext cx="2704520" cy="1888236"/>
                    </a:xfrm>
                    <a:prstGeom prst="rect">
                      <a:avLst/>
                    </a:prstGeom>
                  </pic:spPr>
                </pic:pic>
              </a:graphicData>
            </a:graphic>
          </wp:anchor>
        </w:drawing>
      </w:r>
    </w:p>
    <w:p>
      <w:pPr>
        <w:spacing w:before="138"/>
        <w:ind w:left="2745" w:right="0" w:firstLine="0"/>
        <w:jc w:val="left"/>
        <w:rPr>
          <w:sz w:val="18"/>
        </w:rPr>
      </w:pPr>
      <w:bookmarkStart w:name="_bookmark15" w:id="36"/>
      <w:bookmarkEnd w:id="36"/>
      <w:r>
        <w:rPr/>
      </w:r>
      <w:r>
        <w:rPr>
          <w:rFonts w:ascii="Palatino Linotype"/>
          <w:b/>
          <w:sz w:val="18"/>
        </w:rPr>
        <w:t>Figure</w:t>
      </w:r>
      <w:r>
        <w:rPr>
          <w:rFonts w:ascii="Palatino Linotype"/>
          <w:b/>
          <w:spacing w:val="17"/>
          <w:sz w:val="18"/>
        </w:rPr>
        <w:t> </w:t>
      </w:r>
      <w:r>
        <w:rPr>
          <w:rFonts w:ascii="Palatino Linotype"/>
          <w:b/>
          <w:sz w:val="18"/>
        </w:rPr>
        <w:t>10.</w:t>
      </w:r>
      <w:r>
        <w:rPr>
          <w:rFonts w:ascii="Palatino Linotype"/>
          <w:b/>
          <w:spacing w:val="33"/>
          <w:sz w:val="18"/>
        </w:rPr>
        <w:t> </w:t>
      </w:r>
      <w:r>
        <w:rPr>
          <w:sz w:val="18"/>
        </w:rPr>
        <w:t>Classification</w:t>
      </w:r>
      <w:r>
        <w:rPr>
          <w:spacing w:val="24"/>
          <w:sz w:val="18"/>
        </w:rPr>
        <w:t> </w:t>
      </w:r>
      <w:r>
        <w:rPr>
          <w:sz w:val="18"/>
        </w:rPr>
        <w:t>of</w:t>
      </w:r>
      <w:r>
        <w:rPr>
          <w:spacing w:val="24"/>
          <w:sz w:val="18"/>
        </w:rPr>
        <w:t> </w:t>
      </w:r>
      <w:r>
        <w:rPr>
          <w:sz w:val="18"/>
        </w:rPr>
        <w:t>intrusion</w:t>
      </w:r>
      <w:r>
        <w:rPr>
          <w:spacing w:val="23"/>
          <w:sz w:val="18"/>
        </w:rPr>
        <w:t> </w:t>
      </w:r>
      <w:r>
        <w:rPr>
          <w:sz w:val="18"/>
        </w:rPr>
        <w:t>detection</w:t>
      </w:r>
      <w:r>
        <w:rPr>
          <w:spacing w:val="24"/>
          <w:sz w:val="18"/>
        </w:rPr>
        <w:t> </w:t>
      </w:r>
      <w:r>
        <w:rPr>
          <w:sz w:val="18"/>
        </w:rPr>
        <w:t>systems</w:t>
      </w:r>
      <w:r>
        <w:rPr>
          <w:spacing w:val="24"/>
          <w:sz w:val="18"/>
        </w:rPr>
        <w:t> </w:t>
      </w:r>
      <w:r>
        <w:rPr>
          <w:sz w:val="18"/>
        </w:rPr>
        <w:t>(IDSs)</w:t>
      </w:r>
      <w:r>
        <w:rPr>
          <w:spacing w:val="23"/>
          <w:sz w:val="18"/>
        </w:rPr>
        <w:t> </w:t>
      </w:r>
      <w:r>
        <w:rPr>
          <w:sz w:val="18"/>
        </w:rPr>
        <w:t>for</w:t>
      </w:r>
      <w:r>
        <w:rPr>
          <w:spacing w:val="24"/>
          <w:sz w:val="18"/>
        </w:rPr>
        <w:t> </w:t>
      </w:r>
      <w:r>
        <w:rPr>
          <w:sz w:val="18"/>
        </w:rPr>
        <w:t>CAN</w:t>
      </w:r>
      <w:r>
        <w:rPr>
          <w:spacing w:val="24"/>
          <w:sz w:val="18"/>
        </w:rPr>
        <w:t> </w:t>
      </w:r>
      <w:r>
        <w:rPr>
          <w:sz w:val="18"/>
        </w:rPr>
        <w:t>networks.</w:t>
      </w:r>
    </w:p>
    <w:p>
      <w:pPr>
        <w:pStyle w:val="BodyText"/>
        <w:spacing w:before="5"/>
        <w:rPr>
          <w:sz w:val="17"/>
        </w:rPr>
      </w:pPr>
    </w:p>
    <w:p>
      <w:pPr>
        <w:pStyle w:val="BodyText"/>
        <w:ind w:left="3170"/>
        <w:jc w:val="both"/>
      </w:pPr>
      <w:r>
        <w:rPr>
          <w:w w:val="105"/>
        </w:rPr>
        <w:t>The</w:t>
      </w:r>
      <w:r>
        <w:rPr>
          <w:spacing w:val="-6"/>
          <w:w w:val="105"/>
        </w:rPr>
        <w:t> </w:t>
      </w:r>
      <w:r>
        <w:rPr>
          <w:w w:val="105"/>
        </w:rPr>
        <w:t>following</w:t>
      </w:r>
      <w:r>
        <w:rPr>
          <w:spacing w:val="-6"/>
          <w:w w:val="105"/>
        </w:rPr>
        <w:t> </w:t>
      </w:r>
      <w:r>
        <w:rPr>
          <w:w w:val="105"/>
        </w:rPr>
        <w:t>subsections</w:t>
      </w:r>
      <w:r>
        <w:rPr>
          <w:spacing w:val="-5"/>
          <w:w w:val="105"/>
        </w:rPr>
        <w:t> </w:t>
      </w:r>
      <w:r>
        <w:rPr>
          <w:w w:val="105"/>
        </w:rPr>
        <w:t>explain</w:t>
      </w:r>
      <w:r>
        <w:rPr>
          <w:spacing w:val="-6"/>
          <w:w w:val="105"/>
        </w:rPr>
        <w:t> </w:t>
      </w:r>
      <w:r>
        <w:rPr>
          <w:w w:val="105"/>
        </w:rPr>
        <w:t>attack</w:t>
      </w:r>
      <w:r>
        <w:rPr>
          <w:spacing w:val="-5"/>
          <w:w w:val="105"/>
        </w:rPr>
        <w:t> </w:t>
      </w:r>
      <w:r>
        <w:rPr>
          <w:w w:val="105"/>
        </w:rPr>
        <w:t>types</w:t>
      </w:r>
      <w:r>
        <w:rPr>
          <w:spacing w:val="-6"/>
          <w:w w:val="105"/>
        </w:rPr>
        <w:t> </w:t>
      </w:r>
      <w:r>
        <w:rPr>
          <w:w w:val="105"/>
        </w:rPr>
        <w:t>and</w:t>
      </w:r>
      <w:r>
        <w:rPr>
          <w:spacing w:val="-5"/>
          <w:w w:val="105"/>
        </w:rPr>
        <w:t> </w:t>
      </w:r>
      <w:r>
        <w:rPr>
          <w:w w:val="105"/>
        </w:rPr>
        <w:t>IDSs</w:t>
      </w:r>
      <w:r>
        <w:rPr>
          <w:spacing w:val="-6"/>
          <w:w w:val="105"/>
        </w:rPr>
        <w:t> </w:t>
      </w:r>
      <w:r>
        <w:rPr>
          <w:w w:val="105"/>
        </w:rPr>
        <w:t>in</w:t>
      </w:r>
      <w:r>
        <w:rPr>
          <w:spacing w:val="-5"/>
          <w:w w:val="105"/>
        </w:rPr>
        <w:t> </w:t>
      </w:r>
      <w:r>
        <w:rPr>
          <w:w w:val="105"/>
        </w:rPr>
        <w:t>more</w:t>
      </w:r>
      <w:r>
        <w:rPr>
          <w:spacing w:val="-6"/>
          <w:w w:val="105"/>
        </w:rPr>
        <w:t> </w:t>
      </w:r>
      <w:r>
        <w:rPr>
          <w:w w:val="105"/>
        </w:rPr>
        <w:t>detail.</w:t>
      </w:r>
    </w:p>
    <w:p>
      <w:pPr>
        <w:pStyle w:val="BodyText"/>
        <w:spacing w:line="256" w:lineRule="auto" w:before="16"/>
        <w:ind w:left="2735" w:right="103" w:firstLine="435"/>
        <w:jc w:val="both"/>
      </w:pPr>
      <w:r>
        <w:rPr>
          <w:w w:val="105"/>
        </w:rPr>
        <w:t>Hoppe et al. [</w:t>
      </w:r>
      <w:hyperlink w:history="true" w:anchor="_bookmark62">
        <w:r>
          <w:rPr>
            <w:color w:val="0774B7"/>
            <w:w w:val="105"/>
          </w:rPr>
          <w:t>33</w:t>
        </w:r>
      </w:hyperlink>
      <w:r>
        <w:rPr>
          <w:w w:val="105"/>
        </w:rPr>
        <w:t>] did pioneering work in the field of CAN bus security attacks with</w:t>
      </w:r>
      <w:r>
        <w:rPr>
          <w:spacing w:val="1"/>
          <w:w w:val="105"/>
        </w:rPr>
        <w:t> </w:t>
      </w:r>
      <w:r>
        <w:rPr/>
        <w:t>practical experiments using the CANoe simulation tool by Vector Informatik. The authors</w:t>
      </w:r>
      <w:r>
        <w:rPr>
          <w:spacing w:val="1"/>
        </w:rPr>
        <w:t> </w:t>
      </w:r>
      <w:r>
        <w:rPr>
          <w:w w:val="105"/>
        </w:rPr>
        <w:t>developed four attack scenarios and demonstrated the vulnerability of the CAN protocol</w:t>
      </w:r>
      <w:r>
        <w:rPr>
          <w:spacing w:val="-44"/>
          <w:w w:val="105"/>
        </w:rPr>
        <w:t> </w:t>
      </w:r>
      <w:r>
        <w:rPr>
          <w:w w:val="105"/>
        </w:rPr>
        <w:t>from</w:t>
      </w:r>
      <w:r>
        <w:rPr>
          <w:spacing w:val="-11"/>
          <w:w w:val="105"/>
        </w:rPr>
        <w:t> </w:t>
      </w:r>
      <w:r>
        <w:rPr>
          <w:w w:val="105"/>
        </w:rPr>
        <w:t>the</w:t>
      </w:r>
      <w:r>
        <w:rPr>
          <w:spacing w:val="-10"/>
          <w:w w:val="105"/>
        </w:rPr>
        <w:t> </w:t>
      </w:r>
      <w:r>
        <w:rPr>
          <w:w w:val="105"/>
        </w:rPr>
        <w:t>lack</w:t>
      </w:r>
      <w:r>
        <w:rPr>
          <w:spacing w:val="-10"/>
          <w:w w:val="105"/>
        </w:rPr>
        <w:t> </w:t>
      </w:r>
      <w:r>
        <w:rPr>
          <w:w w:val="105"/>
        </w:rPr>
        <w:t>of</w:t>
      </w:r>
      <w:r>
        <w:rPr>
          <w:spacing w:val="-10"/>
          <w:w w:val="105"/>
        </w:rPr>
        <w:t> </w:t>
      </w:r>
      <w:r>
        <w:rPr>
          <w:w w:val="105"/>
        </w:rPr>
        <w:t>an</w:t>
      </w:r>
      <w:r>
        <w:rPr>
          <w:spacing w:val="-10"/>
          <w:w w:val="105"/>
        </w:rPr>
        <w:t> </w:t>
      </w:r>
      <w:r>
        <w:rPr>
          <w:w w:val="105"/>
        </w:rPr>
        <w:t>authentication</w:t>
      </w:r>
      <w:r>
        <w:rPr>
          <w:spacing w:val="-10"/>
          <w:w w:val="105"/>
        </w:rPr>
        <w:t> </w:t>
      </w:r>
      <w:r>
        <w:rPr>
          <w:w w:val="105"/>
        </w:rPr>
        <w:t>mechanism.</w:t>
      </w:r>
      <w:r>
        <w:rPr>
          <w:spacing w:val="-1"/>
          <w:w w:val="105"/>
        </w:rPr>
        <w:t> </w:t>
      </w:r>
      <w:r>
        <w:rPr>
          <w:w w:val="105"/>
        </w:rPr>
        <w:t>Vulnerabilities</w:t>
      </w:r>
      <w:r>
        <w:rPr>
          <w:spacing w:val="-10"/>
          <w:w w:val="105"/>
        </w:rPr>
        <w:t> </w:t>
      </w:r>
      <w:r>
        <w:rPr>
          <w:w w:val="105"/>
        </w:rPr>
        <w:t>in</w:t>
      </w:r>
      <w:r>
        <w:rPr>
          <w:spacing w:val="-10"/>
          <w:w w:val="105"/>
        </w:rPr>
        <w:t> </w:t>
      </w:r>
      <w:r>
        <w:rPr>
          <w:w w:val="105"/>
        </w:rPr>
        <w:t>the</w:t>
      </w:r>
      <w:r>
        <w:rPr>
          <w:spacing w:val="-10"/>
          <w:w w:val="105"/>
        </w:rPr>
        <w:t> </w:t>
      </w:r>
      <w:r>
        <w:rPr>
          <w:w w:val="105"/>
        </w:rPr>
        <w:t>electric</w:t>
      </w:r>
      <w:r>
        <w:rPr>
          <w:spacing w:val="-10"/>
          <w:w w:val="105"/>
        </w:rPr>
        <w:t> </w:t>
      </w:r>
      <w:r>
        <w:rPr>
          <w:w w:val="105"/>
        </w:rPr>
        <w:t>window</w:t>
      </w:r>
      <w:r>
        <w:rPr>
          <w:spacing w:val="-10"/>
          <w:w w:val="105"/>
        </w:rPr>
        <w:t> </w:t>
      </w:r>
      <w:r>
        <w:rPr>
          <w:w w:val="105"/>
        </w:rPr>
        <w:t>lifts,</w:t>
      </w:r>
      <w:r>
        <w:rPr>
          <w:spacing w:val="-44"/>
          <w:w w:val="105"/>
        </w:rPr>
        <w:t> </w:t>
      </w:r>
      <w:r>
        <w:rPr>
          <w:w w:val="105"/>
        </w:rPr>
        <w:t>warning</w:t>
      </w:r>
      <w:r>
        <w:rPr>
          <w:spacing w:val="-6"/>
          <w:w w:val="105"/>
        </w:rPr>
        <w:t> </w:t>
      </w:r>
      <w:r>
        <w:rPr>
          <w:w w:val="105"/>
        </w:rPr>
        <w:t>lights,</w:t>
      </w:r>
      <w:r>
        <w:rPr>
          <w:spacing w:val="-5"/>
          <w:w w:val="105"/>
        </w:rPr>
        <w:t> </w:t>
      </w:r>
      <w:r>
        <w:rPr>
          <w:w w:val="105"/>
        </w:rPr>
        <w:t>airbag</w:t>
      </w:r>
      <w:r>
        <w:rPr>
          <w:spacing w:val="-6"/>
          <w:w w:val="105"/>
        </w:rPr>
        <w:t> </w:t>
      </w:r>
      <w:r>
        <w:rPr>
          <w:w w:val="105"/>
        </w:rPr>
        <w:t>control</w:t>
      </w:r>
      <w:r>
        <w:rPr>
          <w:spacing w:val="-5"/>
          <w:w w:val="105"/>
        </w:rPr>
        <w:t> </w:t>
      </w:r>
      <w:r>
        <w:rPr>
          <w:w w:val="105"/>
        </w:rPr>
        <w:t>system,</w:t>
      </w:r>
      <w:r>
        <w:rPr>
          <w:spacing w:val="-6"/>
          <w:w w:val="105"/>
        </w:rPr>
        <w:t> </w:t>
      </w:r>
      <w:r>
        <w:rPr>
          <w:w w:val="105"/>
        </w:rPr>
        <w:t>and</w:t>
      </w:r>
      <w:r>
        <w:rPr>
          <w:spacing w:val="-5"/>
          <w:w w:val="105"/>
        </w:rPr>
        <w:t> </w:t>
      </w:r>
      <w:r>
        <w:rPr>
          <w:w w:val="105"/>
        </w:rPr>
        <w:t>gateway</w:t>
      </w:r>
      <w:r>
        <w:rPr>
          <w:spacing w:val="-6"/>
          <w:w w:val="105"/>
        </w:rPr>
        <w:t> </w:t>
      </w:r>
      <w:r>
        <w:rPr>
          <w:w w:val="105"/>
        </w:rPr>
        <w:t>ECU</w:t>
      </w:r>
      <w:r>
        <w:rPr>
          <w:spacing w:val="-5"/>
          <w:w w:val="105"/>
        </w:rPr>
        <w:t> </w:t>
      </w:r>
      <w:r>
        <w:rPr>
          <w:w w:val="105"/>
        </w:rPr>
        <w:t>have</w:t>
      </w:r>
      <w:r>
        <w:rPr>
          <w:spacing w:val="-7"/>
          <w:w w:val="105"/>
        </w:rPr>
        <w:t> </w:t>
      </w:r>
      <w:r>
        <w:rPr>
          <w:w w:val="105"/>
        </w:rPr>
        <w:t>been</w:t>
      </w:r>
      <w:r>
        <w:rPr>
          <w:spacing w:val="-5"/>
          <w:w w:val="105"/>
        </w:rPr>
        <w:t> </w:t>
      </w:r>
      <w:r>
        <w:rPr>
          <w:w w:val="105"/>
        </w:rPr>
        <w:t>explored.</w:t>
      </w:r>
      <w:r>
        <w:rPr>
          <w:spacing w:val="4"/>
          <w:w w:val="105"/>
        </w:rPr>
        <w:t> </w:t>
      </w:r>
      <w:r>
        <w:rPr>
          <w:w w:val="105"/>
        </w:rPr>
        <w:t>By</w:t>
      </w:r>
      <w:r>
        <w:rPr>
          <w:spacing w:val="-5"/>
          <w:w w:val="105"/>
        </w:rPr>
        <w:t> </w:t>
      </w:r>
      <w:r>
        <w:rPr>
          <w:w w:val="105"/>
        </w:rPr>
        <w:t>injecting</w:t>
      </w:r>
      <w:r>
        <w:rPr>
          <w:spacing w:val="-44"/>
          <w:w w:val="105"/>
        </w:rPr>
        <w:t> </w:t>
      </w:r>
      <w:r>
        <w:rPr>
          <w:w w:val="105"/>
        </w:rPr>
        <w:t>malicious code into the ECU of the simulation framework, the authors were able to open</w:t>
      </w:r>
      <w:r>
        <w:rPr>
          <w:spacing w:val="-44"/>
          <w:w w:val="105"/>
        </w:rPr>
        <w:t> </w:t>
      </w:r>
      <w:r>
        <w:rPr>
          <w:w w:val="105"/>
        </w:rPr>
        <w:t>a window until the attack finished.</w:t>
      </w:r>
      <w:r>
        <w:rPr>
          <w:spacing w:val="1"/>
          <w:w w:val="105"/>
        </w:rPr>
        <w:t> </w:t>
      </w:r>
      <w:r>
        <w:rPr>
          <w:w w:val="105"/>
        </w:rPr>
        <w:t>This attack led to denial of service in the electric</w:t>
      </w:r>
      <w:r>
        <w:rPr>
          <w:spacing w:val="1"/>
          <w:w w:val="105"/>
        </w:rPr>
        <w:t> </w:t>
      </w:r>
      <w:r>
        <w:rPr>
          <w:w w:val="105"/>
        </w:rPr>
        <w:t>window lift.</w:t>
      </w:r>
      <w:r>
        <w:rPr>
          <w:spacing w:val="1"/>
          <w:w w:val="105"/>
        </w:rPr>
        <w:t> </w:t>
      </w:r>
      <w:r>
        <w:rPr>
          <w:w w:val="105"/>
        </w:rPr>
        <w:t>The authors also provided countermeasures to the demonstrated attacks</w:t>
      </w:r>
      <w:r>
        <w:rPr>
          <w:spacing w:val="1"/>
          <w:w w:val="105"/>
        </w:rPr>
        <w:t> </w:t>
      </w:r>
      <w:r>
        <w:rPr/>
        <w:t>through intrusion detection systems [</w:t>
      </w:r>
      <w:hyperlink w:history="true" w:anchor="_bookmark71">
        <w:r>
          <w:rPr>
            <w:color w:val="0774B7"/>
          </w:rPr>
          <w:t>42</w:t>
        </w:r>
      </w:hyperlink>
      <w:r>
        <w:rPr/>
        <w:t>]. The proposed IDS for the electric window lift and</w:t>
      </w:r>
      <w:r>
        <w:rPr>
          <w:spacing w:val="1"/>
        </w:rPr>
        <w:t> </w:t>
      </w:r>
      <w:r>
        <w:rPr>
          <w:w w:val="105"/>
        </w:rPr>
        <w:t>warning lights has a simple design and was implemented with reduced costs. However,</w:t>
      </w:r>
      <w:r>
        <w:rPr>
          <w:spacing w:val="1"/>
          <w:w w:val="105"/>
        </w:rPr>
        <w:t> </w:t>
      </w:r>
      <w:r>
        <w:rPr>
          <w:w w:val="105"/>
        </w:rPr>
        <w:t>this</w:t>
      </w:r>
      <w:r>
        <w:rPr>
          <w:spacing w:val="-6"/>
          <w:w w:val="105"/>
        </w:rPr>
        <w:t> </w:t>
      </w:r>
      <w:r>
        <w:rPr>
          <w:w w:val="105"/>
        </w:rPr>
        <w:t>detection</w:t>
      </w:r>
      <w:r>
        <w:rPr>
          <w:spacing w:val="-5"/>
          <w:w w:val="105"/>
        </w:rPr>
        <w:t> </w:t>
      </w:r>
      <w:r>
        <w:rPr>
          <w:w w:val="105"/>
        </w:rPr>
        <w:t>system</w:t>
      </w:r>
      <w:r>
        <w:rPr>
          <w:spacing w:val="-6"/>
          <w:w w:val="105"/>
        </w:rPr>
        <w:t> </w:t>
      </w:r>
      <w:r>
        <w:rPr>
          <w:w w:val="105"/>
        </w:rPr>
        <w:t>cannot</w:t>
      </w:r>
      <w:r>
        <w:rPr>
          <w:spacing w:val="-5"/>
          <w:w w:val="105"/>
        </w:rPr>
        <w:t> </w:t>
      </w:r>
      <w:r>
        <w:rPr>
          <w:w w:val="105"/>
        </w:rPr>
        <w:t>detect</w:t>
      </w:r>
      <w:r>
        <w:rPr>
          <w:spacing w:val="-5"/>
          <w:w w:val="105"/>
        </w:rPr>
        <w:t> </w:t>
      </w:r>
      <w:r>
        <w:rPr>
          <w:w w:val="105"/>
        </w:rPr>
        <w:t>malicious</w:t>
      </w:r>
      <w:r>
        <w:rPr>
          <w:spacing w:val="-6"/>
          <w:w w:val="105"/>
        </w:rPr>
        <w:t> </w:t>
      </w:r>
      <w:r>
        <w:rPr>
          <w:w w:val="105"/>
        </w:rPr>
        <w:t>messages</w:t>
      </w:r>
      <w:r>
        <w:rPr>
          <w:spacing w:val="-5"/>
          <w:w w:val="105"/>
        </w:rPr>
        <w:t> </w:t>
      </w:r>
      <w:r>
        <w:rPr>
          <w:w w:val="105"/>
        </w:rPr>
        <w:t>that</w:t>
      </w:r>
      <w:r>
        <w:rPr>
          <w:spacing w:val="-5"/>
          <w:w w:val="105"/>
        </w:rPr>
        <w:t> </w:t>
      </w:r>
      <w:r>
        <w:rPr>
          <w:w w:val="105"/>
        </w:rPr>
        <w:t>occur</w:t>
      </w:r>
      <w:r>
        <w:rPr>
          <w:spacing w:val="-6"/>
          <w:w w:val="105"/>
        </w:rPr>
        <w:t> </w:t>
      </w:r>
      <w:r>
        <w:rPr>
          <w:w w:val="105"/>
        </w:rPr>
        <w:t>aperiodically,</w:t>
      </w:r>
      <w:r>
        <w:rPr>
          <w:spacing w:val="-5"/>
          <w:w w:val="105"/>
        </w:rPr>
        <w:t> </w:t>
      </w:r>
      <w:r>
        <w:rPr>
          <w:w w:val="105"/>
        </w:rPr>
        <w:t>as</w:t>
      </w:r>
      <w:r>
        <w:rPr>
          <w:spacing w:val="-6"/>
          <w:w w:val="105"/>
        </w:rPr>
        <w:t> </w:t>
      </w:r>
      <w:r>
        <w:rPr>
          <w:w w:val="105"/>
        </w:rPr>
        <w:t>in</w:t>
      </w:r>
      <w:r>
        <w:rPr>
          <w:spacing w:val="-5"/>
          <w:w w:val="105"/>
        </w:rPr>
        <w:t> </w:t>
      </w:r>
      <w:r>
        <w:rPr>
          <w:w w:val="105"/>
        </w:rPr>
        <w:t>an</w:t>
      </w:r>
      <w:r>
        <w:rPr>
          <w:spacing w:val="-44"/>
          <w:w w:val="105"/>
        </w:rPr>
        <w:t> </w:t>
      </w:r>
      <w:r>
        <w:rPr/>
        <w:t>event-based system. The system assumes an authentic sender is transmitting the message.</w:t>
      </w:r>
      <w:r>
        <w:rPr>
          <w:spacing w:val="1"/>
        </w:rPr>
        <w:t> </w:t>
      </w:r>
      <w:r>
        <w:rPr/>
        <w:t>Furthermore, they considered simple attack patterns based on message frequency, and did</w:t>
      </w:r>
      <w:r>
        <w:rPr>
          <w:spacing w:val="1"/>
        </w:rPr>
        <w:t> </w:t>
      </w:r>
      <w:r>
        <w:rPr/>
        <w:t>not consider other attack types, such as spoofing messages or ECU impersonation.</w:t>
      </w:r>
      <w:r>
        <w:rPr>
          <w:spacing w:val="44"/>
        </w:rPr>
        <w:t> </w:t>
      </w:r>
      <w:r>
        <w:rPr/>
        <w:t>Koscher</w:t>
      </w:r>
      <w:r>
        <w:rPr>
          <w:spacing w:val="1"/>
        </w:rPr>
        <w:t> </w:t>
      </w:r>
      <w:r>
        <w:rPr>
          <w:w w:val="105"/>
        </w:rPr>
        <w:t>et al. [</w:t>
      </w:r>
      <w:hyperlink w:history="true" w:anchor="_bookmark72">
        <w:r>
          <w:rPr>
            <w:color w:val="0774B7"/>
            <w:w w:val="105"/>
          </w:rPr>
          <w:t>43</w:t>
        </w:r>
      </w:hyperlink>
      <w:r>
        <w:rPr>
          <w:w w:val="105"/>
        </w:rPr>
        <w:t>] proposed practical attacks to control the various functionalities of a vehicle,</w:t>
      </w:r>
      <w:r>
        <w:rPr>
          <w:spacing w:val="1"/>
          <w:w w:val="105"/>
        </w:rPr>
        <w:t> </w:t>
      </w:r>
      <w:r>
        <w:rPr>
          <w:w w:val="105"/>
        </w:rPr>
        <w:t>such as the engine, the brakes, the heating and cooling systems, the lighting system, the</w:t>
      </w:r>
      <w:r>
        <w:rPr>
          <w:spacing w:val="1"/>
          <w:w w:val="105"/>
        </w:rPr>
        <w:t> </w:t>
      </w:r>
      <w:r>
        <w:rPr>
          <w:w w:val="105"/>
        </w:rPr>
        <w:t>instrument cluster, the radio, the locks, etc. The authors used Carshark, which can inject</w:t>
      </w:r>
      <w:r>
        <w:rPr>
          <w:spacing w:val="-44"/>
          <w:w w:val="105"/>
        </w:rPr>
        <w:t> </w:t>
      </w:r>
      <w:r>
        <w:rPr>
          <w:w w:val="105"/>
        </w:rPr>
        <w:t>packets</w:t>
      </w:r>
      <w:r>
        <w:rPr>
          <w:spacing w:val="-11"/>
          <w:w w:val="105"/>
        </w:rPr>
        <w:t> </w:t>
      </w:r>
      <w:r>
        <w:rPr>
          <w:w w:val="105"/>
        </w:rPr>
        <w:t>and</w:t>
      </w:r>
      <w:r>
        <w:rPr>
          <w:spacing w:val="-11"/>
          <w:w w:val="105"/>
        </w:rPr>
        <w:t> </w:t>
      </w:r>
      <w:r>
        <w:rPr>
          <w:w w:val="105"/>
        </w:rPr>
        <w:t>analyze</w:t>
      </w:r>
      <w:r>
        <w:rPr>
          <w:spacing w:val="-11"/>
          <w:w w:val="105"/>
        </w:rPr>
        <w:t> </w:t>
      </w:r>
      <w:r>
        <w:rPr>
          <w:w w:val="105"/>
        </w:rPr>
        <w:t>the</w:t>
      </w:r>
      <w:r>
        <w:rPr>
          <w:spacing w:val="-11"/>
          <w:w w:val="105"/>
        </w:rPr>
        <w:t> </w:t>
      </w:r>
      <w:r>
        <w:rPr>
          <w:w w:val="105"/>
        </w:rPr>
        <w:t>CAN</w:t>
      </w:r>
      <w:r>
        <w:rPr>
          <w:spacing w:val="-11"/>
          <w:w w:val="105"/>
        </w:rPr>
        <w:t> </w:t>
      </w:r>
      <w:r>
        <w:rPr>
          <w:w w:val="105"/>
        </w:rPr>
        <w:t>bus.</w:t>
      </w:r>
      <w:r>
        <w:rPr>
          <w:spacing w:val="-2"/>
          <w:w w:val="105"/>
        </w:rPr>
        <w:t> </w:t>
      </w:r>
      <w:r>
        <w:rPr>
          <w:w w:val="105"/>
        </w:rPr>
        <w:t>Through</w:t>
      </w:r>
      <w:r>
        <w:rPr>
          <w:spacing w:val="-11"/>
          <w:w w:val="105"/>
        </w:rPr>
        <w:t> </w:t>
      </w:r>
      <w:r>
        <w:rPr>
          <w:w w:val="105"/>
        </w:rPr>
        <w:t>an</w:t>
      </w:r>
      <w:r>
        <w:rPr>
          <w:spacing w:val="-10"/>
          <w:w w:val="105"/>
        </w:rPr>
        <w:t> </w:t>
      </w:r>
      <w:r>
        <w:rPr>
          <w:w w:val="105"/>
        </w:rPr>
        <w:t>analysis</w:t>
      </w:r>
      <w:r>
        <w:rPr>
          <w:spacing w:val="-11"/>
          <w:w w:val="105"/>
        </w:rPr>
        <w:t> </w:t>
      </w:r>
      <w:r>
        <w:rPr>
          <w:w w:val="105"/>
        </w:rPr>
        <w:t>of</w:t>
      </w:r>
      <w:r>
        <w:rPr>
          <w:spacing w:val="-11"/>
          <w:w w:val="105"/>
        </w:rPr>
        <w:t> </w:t>
      </w:r>
      <w:r>
        <w:rPr>
          <w:w w:val="105"/>
        </w:rPr>
        <w:t>the</w:t>
      </w:r>
      <w:r>
        <w:rPr>
          <w:spacing w:val="-11"/>
          <w:w w:val="105"/>
        </w:rPr>
        <w:t> </w:t>
      </w:r>
      <w:r>
        <w:rPr>
          <w:w w:val="105"/>
        </w:rPr>
        <w:t>security</w:t>
      </w:r>
      <w:r>
        <w:rPr>
          <w:spacing w:val="-11"/>
          <w:w w:val="105"/>
        </w:rPr>
        <w:t> </w:t>
      </w:r>
      <w:r>
        <w:rPr>
          <w:w w:val="105"/>
        </w:rPr>
        <w:t>vulnerabilities</w:t>
      </w:r>
      <w:r>
        <w:rPr>
          <w:spacing w:val="-11"/>
          <w:w w:val="105"/>
        </w:rPr>
        <w:t> </w:t>
      </w:r>
      <w:r>
        <w:rPr>
          <w:w w:val="105"/>
        </w:rPr>
        <w:t>in</w:t>
      </w:r>
      <w:r>
        <w:rPr>
          <w:spacing w:val="-10"/>
          <w:w w:val="105"/>
        </w:rPr>
        <w:t> </w:t>
      </w:r>
      <w:r>
        <w:rPr>
          <w:w w:val="105"/>
        </w:rPr>
        <w:t>an</w:t>
      </w:r>
      <w:r>
        <w:rPr>
          <w:spacing w:val="-44"/>
          <w:w w:val="105"/>
        </w:rPr>
        <w:t> </w:t>
      </w:r>
      <w:r>
        <w:rPr/>
        <w:t>intra-vehicular network, the authors executed various security attacks in a real car on the</w:t>
      </w:r>
      <w:r>
        <w:rPr>
          <w:spacing w:val="1"/>
        </w:rPr>
        <w:t> </w:t>
      </w:r>
      <w:r>
        <w:rPr>
          <w:w w:val="105"/>
        </w:rPr>
        <w:t>road. The generic denial of service disabled the functioning of the CAN bus components.</w:t>
      </w:r>
      <w:r>
        <w:rPr>
          <w:spacing w:val="1"/>
          <w:w w:val="105"/>
        </w:rPr>
        <w:t> </w:t>
      </w:r>
      <w:r>
        <w:rPr>
          <w:w w:val="105"/>
        </w:rPr>
        <w:t>With this attack, the authors showed the possibility of a DoS attack on the speedometer</w:t>
      </w:r>
      <w:r>
        <w:rPr>
          <w:spacing w:val="1"/>
          <w:w w:val="105"/>
        </w:rPr>
        <w:t> </w:t>
      </w:r>
      <w:r>
        <w:rPr/>
        <w:t>reading</w:t>
      </w:r>
      <w:r>
        <w:rPr>
          <w:spacing w:val="14"/>
        </w:rPr>
        <w:t> </w:t>
      </w:r>
      <w:r>
        <w:rPr/>
        <w:t>service</w:t>
      </w:r>
      <w:r>
        <w:rPr>
          <w:spacing w:val="14"/>
        </w:rPr>
        <w:t> </w:t>
      </w:r>
      <w:r>
        <w:rPr/>
        <w:t>by</w:t>
      </w:r>
      <w:r>
        <w:rPr>
          <w:spacing w:val="14"/>
        </w:rPr>
        <w:t> </w:t>
      </w:r>
      <w:r>
        <w:rPr/>
        <w:t>generating</w:t>
      </w:r>
      <w:r>
        <w:rPr>
          <w:spacing w:val="14"/>
        </w:rPr>
        <w:t> </w:t>
      </w:r>
      <w:r>
        <w:rPr/>
        <w:t>false</w:t>
      </w:r>
      <w:r>
        <w:rPr>
          <w:spacing w:val="14"/>
        </w:rPr>
        <w:t> </w:t>
      </w:r>
      <w:r>
        <w:rPr/>
        <w:t>information.</w:t>
      </w:r>
      <w:r>
        <w:rPr>
          <w:spacing w:val="30"/>
        </w:rPr>
        <w:t> </w:t>
      </w:r>
      <w:r>
        <w:rPr/>
        <w:t>Their</w:t>
      </w:r>
      <w:r>
        <w:rPr>
          <w:spacing w:val="14"/>
        </w:rPr>
        <w:t> </w:t>
      </w:r>
      <w:r>
        <w:rPr/>
        <w:t>research</w:t>
      </w:r>
      <w:r>
        <w:rPr>
          <w:spacing w:val="14"/>
        </w:rPr>
        <w:t> </w:t>
      </w:r>
      <w:r>
        <w:rPr/>
        <w:t>exploited</w:t>
      </w:r>
      <w:r>
        <w:rPr>
          <w:spacing w:val="14"/>
        </w:rPr>
        <w:t> </w:t>
      </w:r>
      <w:r>
        <w:rPr/>
        <w:t>the</w:t>
      </w:r>
      <w:r>
        <w:rPr>
          <w:spacing w:val="14"/>
        </w:rPr>
        <w:t> </w:t>
      </w:r>
      <w:r>
        <w:rPr/>
        <w:t>vulnerability</w:t>
      </w:r>
      <w:r>
        <w:rPr>
          <w:spacing w:val="1"/>
        </w:rPr>
        <w:t> </w:t>
      </w:r>
      <w:r>
        <w:rPr>
          <w:w w:val="105"/>
        </w:rPr>
        <w:t>in modern cars, but they did not provide countermeasures. Other works [</w:t>
      </w:r>
      <w:hyperlink w:history="true" w:anchor="_bookmark73">
        <w:r>
          <w:rPr>
            <w:color w:val="0774B7"/>
            <w:w w:val="105"/>
          </w:rPr>
          <w:t>44</w:t>
        </w:r>
      </w:hyperlink>
      <w:r>
        <w:rPr>
          <w:w w:val="105"/>
        </w:rPr>
        <w:t>,</w:t>
      </w:r>
      <w:hyperlink w:history="true" w:anchor="_bookmark74">
        <w:r>
          <w:rPr>
            <w:color w:val="0774B7"/>
            <w:w w:val="105"/>
          </w:rPr>
          <w:t>45</w:t>
        </w:r>
      </w:hyperlink>
      <w:r>
        <w:rPr>
          <w:w w:val="105"/>
        </w:rPr>
        <w:t>] showed</w:t>
      </w:r>
      <w:r>
        <w:rPr>
          <w:spacing w:val="-44"/>
          <w:w w:val="105"/>
        </w:rPr>
        <w:t> </w:t>
      </w:r>
      <w:r>
        <w:rPr>
          <w:w w:val="105"/>
        </w:rPr>
        <w:t>practical attacks on the CAN bus along with an analysis of various automotive attack</w:t>
      </w:r>
      <w:r>
        <w:rPr>
          <w:spacing w:val="1"/>
          <w:w w:val="105"/>
        </w:rPr>
        <w:t> </w:t>
      </w:r>
      <w:r>
        <w:rPr>
          <w:w w:val="105"/>
        </w:rPr>
        <w:t>surfaces but</w:t>
      </w:r>
      <w:r>
        <w:rPr>
          <w:spacing w:val="-1"/>
          <w:w w:val="105"/>
        </w:rPr>
        <w:t> </w:t>
      </w:r>
      <w:r>
        <w:rPr>
          <w:w w:val="105"/>
        </w:rPr>
        <w:t>did not provide countermeasures to mitigate attacks.</w:t>
      </w:r>
    </w:p>
    <w:p>
      <w:pPr>
        <w:pStyle w:val="BodyText"/>
        <w:spacing w:line="256" w:lineRule="auto" w:before="5"/>
        <w:ind w:left="2745" w:right="130" w:firstLine="425"/>
        <w:jc w:val="both"/>
      </w:pPr>
      <w:r>
        <w:rPr>
          <w:w w:val="105"/>
        </w:rPr>
        <w:t>Most</w:t>
      </w:r>
      <w:r>
        <w:rPr>
          <w:spacing w:val="17"/>
          <w:w w:val="105"/>
        </w:rPr>
        <w:t> </w:t>
      </w:r>
      <w:r>
        <w:rPr>
          <w:w w:val="105"/>
        </w:rPr>
        <w:t>of</w:t>
      </w:r>
      <w:r>
        <w:rPr>
          <w:spacing w:val="17"/>
          <w:w w:val="105"/>
        </w:rPr>
        <w:t> </w:t>
      </w:r>
      <w:r>
        <w:rPr>
          <w:w w:val="105"/>
        </w:rPr>
        <w:t>the</w:t>
      </w:r>
      <w:r>
        <w:rPr>
          <w:spacing w:val="17"/>
          <w:w w:val="105"/>
        </w:rPr>
        <w:t> </w:t>
      </w:r>
      <w:r>
        <w:rPr>
          <w:w w:val="105"/>
        </w:rPr>
        <w:t>previous</w:t>
      </w:r>
      <w:r>
        <w:rPr>
          <w:spacing w:val="17"/>
          <w:w w:val="105"/>
        </w:rPr>
        <w:t> </w:t>
      </w:r>
      <w:r>
        <w:rPr>
          <w:w w:val="105"/>
        </w:rPr>
        <w:t>IDSs</w:t>
      </w:r>
      <w:r>
        <w:rPr>
          <w:spacing w:val="17"/>
          <w:w w:val="105"/>
        </w:rPr>
        <w:t> </w:t>
      </w:r>
      <w:r>
        <w:rPr>
          <w:w w:val="105"/>
        </w:rPr>
        <w:t>for</w:t>
      </w:r>
      <w:r>
        <w:rPr>
          <w:spacing w:val="17"/>
          <w:w w:val="105"/>
        </w:rPr>
        <w:t> </w:t>
      </w:r>
      <w:r>
        <w:rPr>
          <w:w w:val="105"/>
        </w:rPr>
        <w:t>detection</w:t>
      </w:r>
      <w:r>
        <w:rPr>
          <w:spacing w:val="18"/>
          <w:w w:val="105"/>
        </w:rPr>
        <w:t> </w:t>
      </w:r>
      <w:r>
        <w:rPr>
          <w:w w:val="105"/>
        </w:rPr>
        <w:t>of</w:t>
      </w:r>
      <w:r>
        <w:rPr>
          <w:spacing w:val="17"/>
          <w:w w:val="105"/>
        </w:rPr>
        <w:t> </w:t>
      </w:r>
      <w:r>
        <w:rPr>
          <w:w w:val="105"/>
        </w:rPr>
        <w:t>DoS</w:t>
      </w:r>
      <w:r>
        <w:rPr>
          <w:spacing w:val="17"/>
          <w:w w:val="105"/>
        </w:rPr>
        <w:t> </w:t>
      </w:r>
      <w:r>
        <w:rPr>
          <w:w w:val="105"/>
        </w:rPr>
        <w:t>attacks</w:t>
      </w:r>
      <w:r>
        <w:rPr>
          <w:spacing w:val="17"/>
          <w:w w:val="105"/>
        </w:rPr>
        <w:t> </w:t>
      </w:r>
      <w:r>
        <w:rPr>
          <w:w w:val="105"/>
        </w:rPr>
        <w:t>depend</w:t>
      </w:r>
      <w:r>
        <w:rPr>
          <w:spacing w:val="17"/>
          <w:w w:val="105"/>
        </w:rPr>
        <w:t> </w:t>
      </w:r>
      <w:r>
        <w:rPr>
          <w:w w:val="105"/>
        </w:rPr>
        <w:t>on</w:t>
      </w:r>
      <w:r>
        <w:rPr>
          <w:spacing w:val="17"/>
          <w:w w:val="105"/>
        </w:rPr>
        <w:t> </w:t>
      </w:r>
      <w:r>
        <w:rPr>
          <w:w w:val="105"/>
        </w:rPr>
        <w:t>timing</w:t>
      </w:r>
      <w:r>
        <w:rPr>
          <w:spacing w:val="17"/>
          <w:w w:val="105"/>
        </w:rPr>
        <w:t> </w:t>
      </w:r>
      <w:r>
        <w:rPr>
          <w:w w:val="105"/>
        </w:rPr>
        <w:t>analysis</w:t>
      </w:r>
      <w:r>
        <w:rPr>
          <w:spacing w:val="-43"/>
          <w:w w:val="105"/>
        </w:rPr>
        <w:t> </w:t>
      </w:r>
      <w:r>
        <w:rPr>
          <w:w w:val="105"/>
        </w:rPr>
        <w:t>or frequency analysis of CAN bus messages [</w:t>
      </w:r>
      <w:hyperlink w:history="true" w:anchor="_bookmark75">
        <w:r>
          <w:rPr>
            <w:color w:val="0774B7"/>
            <w:w w:val="105"/>
          </w:rPr>
          <w:t>46</w:t>
        </w:r>
      </w:hyperlink>
      <w:r>
        <w:rPr>
          <w:w w:val="105"/>
        </w:rPr>
        <w:t>,</w:t>
      </w:r>
      <w:hyperlink w:history="true" w:anchor="_bookmark76">
        <w:r>
          <w:rPr>
            <w:color w:val="0774B7"/>
            <w:w w:val="105"/>
          </w:rPr>
          <w:t>47</w:t>
        </w:r>
      </w:hyperlink>
      <w:r>
        <w:rPr>
          <w:w w:val="105"/>
        </w:rPr>
        <w:t>]. The injection of a huge number of</w:t>
      </w:r>
      <w:r>
        <w:rPr>
          <w:spacing w:val="1"/>
          <w:w w:val="105"/>
        </w:rPr>
        <w:t> </w:t>
      </w:r>
      <w:r>
        <w:rPr>
          <w:w w:val="105"/>
        </w:rPr>
        <w:t>messages changes the frequency of certain IDs, as shown in Figure </w:t>
      </w:r>
      <w:hyperlink w:history="true" w:anchor="_bookmark16">
        <w:r>
          <w:rPr>
            <w:color w:val="0774B7"/>
            <w:w w:val="105"/>
          </w:rPr>
          <w:t>11</w:t>
        </w:r>
      </w:hyperlink>
      <w:r>
        <w:rPr>
          <w:w w:val="105"/>
        </w:rPr>
        <w:t>. Hackers usually</w:t>
      </w:r>
      <w:r>
        <w:rPr>
          <w:spacing w:val="1"/>
          <w:w w:val="105"/>
        </w:rPr>
        <w:t> </w:t>
      </w:r>
      <w:r>
        <w:rPr>
          <w:w w:val="105"/>
        </w:rPr>
        <w:t>launch DoS attacks through injection of a huge number of high-priority messages in a</w:t>
      </w:r>
      <w:r>
        <w:rPr>
          <w:spacing w:val="1"/>
          <w:w w:val="105"/>
        </w:rPr>
        <w:t> </w:t>
      </w:r>
      <w:r>
        <w:rPr>
          <w:w w:val="105"/>
        </w:rPr>
        <w:t>short time span, thereby increasing the rate of message injection [</w:t>
      </w:r>
      <w:hyperlink w:history="true" w:anchor="_bookmark66">
        <w:r>
          <w:rPr>
            <w:color w:val="0774B7"/>
            <w:w w:val="105"/>
          </w:rPr>
          <w:t>37</w:t>
        </w:r>
      </w:hyperlink>
      <w:r>
        <w:rPr>
          <w:w w:val="105"/>
        </w:rPr>
        <w:t>].</w:t>
      </w:r>
      <w:r>
        <w:rPr>
          <w:spacing w:val="1"/>
          <w:w w:val="105"/>
        </w:rPr>
        <w:t> </w:t>
      </w:r>
      <w:r>
        <w:rPr>
          <w:w w:val="105"/>
        </w:rPr>
        <w:t>Song et al. [</w:t>
      </w:r>
      <w:hyperlink w:history="true" w:anchor="_bookmark75">
        <w:r>
          <w:rPr>
            <w:color w:val="0774B7"/>
            <w:w w:val="105"/>
          </w:rPr>
          <w:t>46</w:t>
        </w:r>
      </w:hyperlink>
      <w:r>
        <w:rPr>
          <w:w w:val="105"/>
        </w:rPr>
        <w:t>]</w:t>
      </w:r>
      <w:r>
        <w:rPr>
          <w:spacing w:val="1"/>
          <w:w w:val="105"/>
        </w:rPr>
        <w:t> </w:t>
      </w:r>
      <w:r>
        <w:rPr/>
        <w:t>demonstrated a DoS attack on a real vehicle by injecting messages through the OBD-II port</w:t>
      </w:r>
      <w:r>
        <w:rPr>
          <w:spacing w:val="1"/>
        </w:rPr>
        <w:t> </w:t>
      </w:r>
      <w:r>
        <w:rPr>
          <w:w w:val="105"/>
        </w:rPr>
        <w:t>of the car. The authors used the KVASER CAN interface to connect to the CAN bus, and</w:t>
      </w:r>
      <w:r>
        <w:rPr>
          <w:spacing w:val="1"/>
          <w:w w:val="105"/>
        </w:rPr>
        <w:t> </w:t>
      </w:r>
      <w:r>
        <w:rPr>
          <w:w w:val="105"/>
        </w:rPr>
        <w:t>injected</w:t>
      </w:r>
      <w:r>
        <w:rPr>
          <w:spacing w:val="-12"/>
          <w:w w:val="105"/>
        </w:rPr>
        <w:t> </w:t>
      </w:r>
      <w:r>
        <w:rPr>
          <w:w w:val="105"/>
        </w:rPr>
        <w:t>messages</w:t>
      </w:r>
      <w:r>
        <w:rPr>
          <w:spacing w:val="-11"/>
          <w:w w:val="105"/>
        </w:rPr>
        <w:t> </w:t>
      </w:r>
      <w:r>
        <w:rPr>
          <w:w w:val="105"/>
        </w:rPr>
        <w:t>for</w:t>
      </w:r>
      <w:r>
        <w:rPr>
          <w:spacing w:val="-12"/>
          <w:w w:val="105"/>
        </w:rPr>
        <w:t> </w:t>
      </w:r>
      <w:r>
        <w:rPr>
          <w:w w:val="105"/>
        </w:rPr>
        <w:t>five</w:t>
      </w:r>
      <w:r>
        <w:rPr>
          <w:spacing w:val="-11"/>
          <w:w w:val="105"/>
        </w:rPr>
        <w:t> </w:t>
      </w:r>
      <w:r>
        <w:rPr>
          <w:w w:val="105"/>
        </w:rPr>
        <w:t>to</w:t>
      </w:r>
      <w:r>
        <w:rPr>
          <w:spacing w:val="-11"/>
          <w:w w:val="105"/>
        </w:rPr>
        <w:t> </w:t>
      </w:r>
      <w:r>
        <w:rPr>
          <w:w w:val="105"/>
        </w:rPr>
        <w:t>10</w:t>
      </w:r>
      <w:r>
        <w:rPr>
          <w:spacing w:val="-12"/>
          <w:w w:val="105"/>
        </w:rPr>
        <w:t> </w:t>
      </w:r>
      <w:r>
        <w:rPr>
          <w:w w:val="105"/>
        </w:rPr>
        <w:t>s</w:t>
      </w:r>
      <w:r>
        <w:rPr>
          <w:spacing w:val="-11"/>
          <w:w w:val="105"/>
        </w:rPr>
        <w:t> </w:t>
      </w:r>
      <w:r>
        <w:rPr>
          <w:w w:val="105"/>
        </w:rPr>
        <w:t>at</w:t>
      </w:r>
      <w:r>
        <w:rPr>
          <w:spacing w:val="-11"/>
          <w:w w:val="105"/>
        </w:rPr>
        <w:t> </w:t>
      </w:r>
      <w:r>
        <w:rPr>
          <w:w w:val="105"/>
        </w:rPr>
        <w:t>a</w:t>
      </w:r>
      <w:r>
        <w:rPr>
          <w:spacing w:val="-12"/>
          <w:w w:val="105"/>
        </w:rPr>
        <w:t> </w:t>
      </w:r>
      <w:r>
        <w:rPr>
          <w:w w:val="105"/>
        </w:rPr>
        <w:t>rate</w:t>
      </w:r>
      <w:r>
        <w:rPr>
          <w:spacing w:val="-11"/>
          <w:w w:val="105"/>
        </w:rPr>
        <w:t> </w:t>
      </w:r>
      <w:r>
        <w:rPr>
          <w:w w:val="105"/>
        </w:rPr>
        <w:t>30</w:t>
      </w:r>
      <w:r>
        <w:rPr>
          <w:spacing w:val="-11"/>
          <w:w w:val="105"/>
        </w:rPr>
        <w:t> </w:t>
      </w:r>
      <w:r>
        <w:rPr>
          <w:w w:val="105"/>
        </w:rPr>
        <w:t>times</w:t>
      </w:r>
      <w:r>
        <w:rPr>
          <w:spacing w:val="-12"/>
          <w:w w:val="105"/>
        </w:rPr>
        <w:t> </w:t>
      </w:r>
      <w:r>
        <w:rPr>
          <w:w w:val="105"/>
        </w:rPr>
        <w:t>higher</w:t>
      </w:r>
      <w:r>
        <w:rPr>
          <w:spacing w:val="-11"/>
          <w:w w:val="105"/>
        </w:rPr>
        <w:t> </w:t>
      </w:r>
      <w:r>
        <w:rPr>
          <w:w w:val="105"/>
        </w:rPr>
        <w:t>than</w:t>
      </w:r>
      <w:r>
        <w:rPr>
          <w:spacing w:val="-11"/>
          <w:w w:val="105"/>
        </w:rPr>
        <w:t> </w:t>
      </w:r>
      <w:r>
        <w:rPr>
          <w:w w:val="105"/>
        </w:rPr>
        <w:t>normal</w:t>
      </w:r>
      <w:r>
        <w:rPr>
          <w:spacing w:val="-12"/>
          <w:w w:val="105"/>
        </w:rPr>
        <w:t> </w:t>
      </w:r>
      <w:r>
        <w:rPr>
          <w:w w:val="105"/>
        </w:rPr>
        <w:t>messages.</w:t>
      </w:r>
      <w:r>
        <w:rPr>
          <w:spacing w:val="-2"/>
          <w:w w:val="105"/>
        </w:rPr>
        <w:t> </w:t>
      </w:r>
      <w:r>
        <w:rPr>
          <w:w w:val="105"/>
        </w:rPr>
        <w:t>The</w:t>
      </w:r>
      <w:r>
        <w:rPr>
          <w:spacing w:val="-11"/>
          <w:w w:val="105"/>
        </w:rPr>
        <w:t> </w:t>
      </w:r>
      <w:r>
        <w:rPr>
          <w:w w:val="105"/>
        </w:rPr>
        <w:t>IDS</w:t>
      </w:r>
    </w:p>
    <w:p>
      <w:pPr>
        <w:spacing w:after="0" w:line="256" w:lineRule="auto"/>
        <w:jc w:val="both"/>
        <w:sectPr>
          <w:pgSz w:w="11910" w:h="16840"/>
          <w:pgMar w:header="1042" w:footer="0" w:top="1340" w:bottom="280" w:left="600" w:right="580"/>
        </w:sectPr>
      </w:pPr>
    </w:p>
    <w:p>
      <w:pPr>
        <w:pStyle w:val="BodyText"/>
      </w:pPr>
    </w:p>
    <w:p>
      <w:pPr>
        <w:pStyle w:val="BodyText"/>
      </w:pPr>
    </w:p>
    <w:p>
      <w:pPr>
        <w:pStyle w:val="BodyText"/>
        <w:spacing w:line="256" w:lineRule="auto" w:before="98"/>
        <w:ind w:left="2745" w:right="103"/>
        <w:jc w:val="both"/>
      </w:pPr>
      <w:r>
        <w:rPr/>
        <w:t>evaluation</w:t>
      </w:r>
      <w:r>
        <w:rPr>
          <w:spacing w:val="32"/>
        </w:rPr>
        <w:t> </w:t>
      </w:r>
      <w:r>
        <w:rPr/>
        <w:t>result</w:t>
      </w:r>
      <w:r>
        <w:rPr>
          <w:spacing w:val="33"/>
        </w:rPr>
        <w:t> </w:t>
      </w:r>
      <w:r>
        <w:rPr/>
        <w:t>showed</w:t>
      </w:r>
      <w:r>
        <w:rPr>
          <w:spacing w:val="33"/>
        </w:rPr>
        <w:t> </w:t>
      </w:r>
      <w:r>
        <w:rPr/>
        <w:t>100%</w:t>
      </w:r>
      <w:r>
        <w:rPr>
          <w:spacing w:val="33"/>
        </w:rPr>
        <w:t> </w:t>
      </w:r>
      <w:r>
        <w:rPr/>
        <w:t>detection</w:t>
      </w:r>
      <w:r>
        <w:rPr>
          <w:spacing w:val="33"/>
        </w:rPr>
        <w:t> </w:t>
      </w:r>
      <w:r>
        <w:rPr/>
        <w:t>accuracy.</w:t>
      </w:r>
      <w:r>
        <w:rPr>
          <w:spacing w:val="20"/>
        </w:rPr>
        <w:t> </w:t>
      </w:r>
      <w:r>
        <w:rPr/>
        <w:t>However,</w:t>
      </w:r>
      <w:r>
        <w:rPr>
          <w:spacing w:val="34"/>
        </w:rPr>
        <w:t> </w:t>
      </w:r>
      <w:r>
        <w:rPr/>
        <w:t>this</w:t>
      </w:r>
      <w:r>
        <w:rPr>
          <w:spacing w:val="33"/>
        </w:rPr>
        <w:t> </w:t>
      </w:r>
      <w:r>
        <w:rPr/>
        <w:t>model</w:t>
      </w:r>
      <w:r>
        <w:rPr>
          <w:spacing w:val="33"/>
        </w:rPr>
        <w:t> </w:t>
      </w:r>
      <w:r>
        <w:rPr/>
        <w:t>is</w:t>
      </w:r>
      <w:r>
        <w:rPr>
          <w:spacing w:val="33"/>
        </w:rPr>
        <w:t> </w:t>
      </w:r>
      <w:r>
        <w:rPr/>
        <w:t>very</w:t>
      </w:r>
      <w:r>
        <w:rPr>
          <w:spacing w:val="33"/>
        </w:rPr>
        <w:t> </w:t>
      </w:r>
      <w:r>
        <w:rPr/>
        <w:t>simple</w:t>
      </w:r>
      <w:r>
        <w:rPr>
          <w:spacing w:val="1"/>
        </w:rPr>
        <w:t> </w:t>
      </w:r>
      <w:r>
        <w:rPr/>
        <w:t>and capable</w:t>
      </w:r>
      <w:r>
        <w:rPr>
          <w:spacing w:val="1"/>
        </w:rPr>
        <w:t> </w:t>
      </w:r>
      <w:r>
        <w:rPr/>
        <w:t>of detecting</w:t>
      </w:r>
      <w:r>
        <w:rPr>
          <w:spacing w:val="1"/>
        </w:rPr>
        <w:t> </w:t>
      </w:r>
      <w:r>
        <w:rPr/>
        <w:t>attacks that inject</w:t>
      </w:r>
      <w:r>
        <w:rPr>
          <w:spacing w:val="1"/>
        </w:rPr>
        <w:t> </w:t>
      </w:r>
      <w:r>
        <w:rPr/>
        <w:t>a larger number</w:t>
      </w:r>
      <w:r>
        <w:rPr>
          <w:spacing w:val="44"/>
        </w:rPr>
        <w:t> </w:t>
      </w:r>
      <w:r>
        <w:rPr/>
        <w:t>of CAN messages</w:t>
      </w:r>
      <w:r>
        <w:rPr>
          <w:spacing w:val="44"/>
        </w:rPr>
        <w:t> </w:t>
      </w:r>
      <w:r>
        <w:rPr/>
        <w:t>in a</w:t>
      </w:r>
      <w:r>
        <w:rPr>
          <w:spacing w:val="44"/>
        </w:rPr>
        <w:t> </w:t>
      </w:r>
      <w:r>
        <w:rPr/>
        <w:t>short</w:t>
      </w:r>
      <w:r>
        <w:rPr>
          <w:spacing w:val="1"/>
        </w:rPr>
        <w:t> </w:t>
      </w:r>
      <w:r>
        <w:rPr/>
        <w:t>time</w:t>
      </w:r>
      <w:r>
        <w:rPr>
          <w:spacing w:val="12"/>
        </w:rPr>
        <w:t> </w:t>
      </w:r>
      <w:r>
        <w:rPr/>
        <w:t>interval.</w:t>
      </w:r>
      <w:r>
        <w:rPr>
          <w:spacing w:val="26"/>
        </w:rPr>
        <w:t> </w:t>
      </w:r>
      <w:r>
        <w:rPr/>
        <w:t>The</w:t>
      </w:r>
      <w:r>
        <w:rPr>
          <w:spacing w:val="13"/>
        </w:rPr>
        <w:t> </w:t>
      </w:r>
      <w:r>
        <w:rPr/>
        <w:t>model</w:t>
      </w:r>
      <w:r>
        <w:rPr>
          <w:spacing w:val="13"/>
        </w:rPr>
        <w:t> </w:t>
      </w:r>
      <w:r>
        <w:rPr/>
        <w:t>can</w:t>
      </w:r>
      <w:r>
        <w:rPr>
          <w:spacing w:val="12"/>
        </w:rPr>
        <w:t> </w:t>
      </w:r>
      <w:r>
        <w:rPr/>
        <w:t>detect</w:t>
      </w:r>
      <w:r>
        <w:rPr>
          <w:spacing w:val="13"/>
        </w:rPr>
        <w:t> </w:t>
      </w:r>
      <w:r>
        <w:rPr/>
        <w:t>malicious</w:t>
      </w:r>
      <w:r>
        <w:rPr>
          <w:spacing w:val="12"/>
        </w:rPr>
        <w:t> </w:t>
      </w:r>
      <w:r>
        <w:rPr/>
        <w:t>messages</w:t>
      </w:r>
      <w:r>
        <w:rPr>
          <w:spacing w:val="13"/>
        </w:rPr>
        <w:t> </w:t>
      </w:r>
      <w:r>
        <w:rPr/>
        <w:t>that</w:t>
      </w:r>
      <w:r>
        <w:rPr>
          <w:spacing w:val="12"/>
        </w:rPr>
        <w:t> </w:t>
      </w:r>
      <w:r>
        <w:rPr/>
        <w:t>occur</w:t>
      </w:r>
      <w:r>
        <w:rPr>
          <w:spacing w:val="13"/>
        </w:rPr>
        <w:t> </w:t>
      </w:r>
      <w:r>
        <w:rPr/>
        <w:t>regularly,</w:t>
      </w:r>
      <w:r>
        <w:rPr>
          <w:spacing w:val="13"/>
        </w:rPr>
        <w:t> </w:t>
      </w:r>
      <w:r>
        <w:rPr/>
        <w:t>but</w:t>
      </w:r>
      <w:r>
        <w:rPr>
          <w:spacing w:val="12"/>
        </w:rPr>
        <w:t> </w:t>
      </w:r>
      <w:r>
        <w:rPr/>
        <w:t>is</w:t>
      </w:r>
      <w:r>
        <w:rPr>
          <w:spacing w:val="13"/>
        </w:rPr>
        <w:t> </w:t>
      </w:r>
      <w:r>
        <w:rPr/>
        <w:t>unable</w:t>
      </w:r>
      <w:r>
        <w:rPr>
          <w:spacing w:val="1"/>
        </w:rPr>
        <w:t> </w:t>
      </w:r>
      <w:r>
        <w:rPr/>
        <w:t>to detect malicious messages that arrive at irregular intervals. Furthermore, the IDS cannot</w:t>
      </w:r>
      <w:r>
        <w:rPr>
          <w:spacing w:val="1"/>
        </w:rPr>
        <w:t> </w:t>
      </w:r>
      <w:r>
        <w:rPr/>
        <w:t>detect attacks that include changes in message semantics. More research on CAN-message</w:t>
      </w:r>
      <w:r>
        <w:rPr>
          <w:spacing w:val="1"/>
        </w:rPr>
        <w:t> </w:t>
      </w:r>
      <w:r>
        <w:rPr/>
        <w:t>frequency-based</w:t>
      </w:r>
      <w:r>
        <w:rPr>
          <w:spacing w:val="4"/>
        </w:rPr>
        <w:t> </w:t>
      </w:r>
      <w:r>
        <w:rPr/>
        <w:t>IDSs</w:t>
      </w:r>
      <w:r>
        <w:rPr>
          <w:spacing w:val="4"/>
        </w:rPr>
        <w:t> </w:t>
      </w:r>
      <w:r>
        <w:rPr/>
        <w:t>was</w:t>
      </w:r>
      <w:r>
        <w:rPr>
          <w:spacing w:val="4"/>
        </w:rPr>
        <w:t> </w:t>
      </w:r>
      <w:r>
        <w:rPr/>
        <w:t>presented</w:t>
      </w:r>
      <w:r>
        <w:rPr>
          <w:spacing w:val="5"/>
        </w:rPr>
        <w:t> </w:t>
      </w:r>
      <w:r>
        <w:rPr/>
        <w:t>in</w:t>
      </w:r>
      <w:r>
        <w:rPr>
          <w:spacing w:val="4"/>
        </w:rPr>
        <w:t> </w:t>
      </w:r>
      <w:r>
        <w:rPr/>
        <w:t>the</w:t>
      </w:r>
      <w:r>
        <w:rPr>
          <w:spacing w:val="4"/>
        </w:rPr>
        <w:t> </w:t>
      </w:r>
      <w:r>
        <w:rPr/>
        <w:t>articles</w:t>
      </w:r>
      <w:r>
        <w:rPr>
          <w:spacing w:val="5"/>
        </w:rPr>
        <w:t> </w:t>
      </w:r>
      <w:r>
        <w:rPr/>
        <w:t>by</w:t>
      </w:r>
      <w:r>
        <w:rPr>
          <w:spacing w:val="4"/>
        </w:rPr>
        <w:t> </w:t>
      </w:r>
      <w:r>
        <w:rPr/>
        <w:t>Young</w:t>
      </w:r>
      <w:r>
        <w:rPr>
          <w:spacing w:val="4"/>
        </w:rPr>
        <w:t> </w:t>
      </w:r>
      <w:r>
        <w:rPr/>
        <w:t>et</w:t>
      </w:r>
      <w:r>
        <w:rPr>
          <w:spacing w:val="5"/>
        </w:rPr>
        <w:t> </w:t>
      </w:r>
      <w:r>
        <w:rPr/>
        <w:t>al.,</w:t>
      </w:r>
      <w:r>
        <w:rPr>
          <w:spacing w:val="4"/>
        </w:rPr>
        <w:t> </w:t>
      </w:r>
      <w:r>
        <w:rPr/>
        <w:t>and</w:t>
      </w:r>
      <w:r>
        <w:rPr>
          <w:spacing w:val="4"/>
        </w:rPr>
        <w:t> </w:t>
      </w:r>
      <w:r>
        <w:rPr/>
        <w:t>Taylor</w:t>
      </w:r>
      <w:r>
        <w:rPr>
          <w:spacing w:val="5"/>
        </w:rPr>
        <w:t> </w:t>
      </w:r>
      <w:r>
        <w:rPr/>
        <w:t>et</w:t>
      </w:r>
      <w:r>
        <w:rPr>
          <w:spacing w:val="4"/>
        </w:rPr>
        <w:t> </w:t>
      </w:r>
      <w:r>
        <w:rPr/>
        <w:t>al.</w:t>
      </w:r>
      <w:r>
        <w:rPr>
          <w:spacing w:val="4"/>
        </w:rPr>
        <w:t> </w:t>
      </w:r>
      <w:r>
        <w:rPr/>
        <w:t>[</w:t>
      </w:r>
      <w:hyperlink w:history="true" w:anchor="_bookmark77">
        <w:r>
          <w:rPr>
            <w:color w:val="0774B7"/>
          </w:rPr>
          <w:t>48</w:t>
        </w:r>
      </w:hyperlink>
      <w:r>
        <w:rPr/>
        <w:t>,</w:t>
      </w:r>
      <w:hyperlink w:history="true" w:anchor="_bookmark78">
        <w:r>
          <w:rPr>
            <w:color w:val="0774B7"/>
          </w:rPr>
          <w:t>49</w:t>
        </w:r>
      </w:hyperlink>
      <w:r>
        <w:rPr/>
        <w:t>].</w:t>
      </w:r>
    </w:p>
    <w:p>
      <w:pPr>
        <w:pStyle w:val="BodyText"/>
        <w:spacing w:before="11"/>
        <w:rPr>
          <w:sz w:val="22"/>
        </w:rPr>
      </w:pPr>
      <w:r>
        <w:rPr/>
        <w:drawing>
          <wp:anchor distT="0" distB="0" distL="0" distR="0" allowOverlap="1" layoutInCell="1" locked="0" behindDoc="0" simplePos="0" relativeHeight="35">
            <wp:simplePos x="0" y="0"/>
            <wp:positionH relativeFrom="page">
              <wp:posOffset>2157778</wp:posOffset>
            </wp:positionH>
            <wp:positionV relativeFrom="paragraph">
              <wp:posOffset>195697</wp:posOffset>
            </wp:positionV>
            <wp:extent cx="3333711" cy="2226564"/>
            <wp:effectExtent l="0" t="0" r="0" b="0"/>
            <wp:wrapTopAndBottom/>
            <wp:docPr id="29" name="image21.jpeg"/>
            <wp:cNvGraphicFramePr>
              <a:graphicFrameLocks noChangeAspect="1"/>
            </wp:cNvGraphicFramePr>
            <a:graphic>
              <a:graphicData uri="http://schemas.openxmlformats.org/drawingml/2006/picture">
                <pic:pic>
                  <pic:nvPicPr>
                    <pic:cNvPr id="30" name="image21.jpeg"/>
                    <pic:cNvPicPr/>
                  </pic:nvPicPr>
                  <pic:blipFill>
                    <a:blip r:embed="rId34" cstate="print"/>
                    <a:stretch>
                      <a:fillRect/>
                    </a:stretch>
                  </pic:blipFill>
                  <pic:spPr>
                    <a:xfrm>
                      <a:off x="0" y="0"/>
                      <a:ext cx="3333711" cy="2226564"/>
                    </a:xfrm>
                    <a:prstGeom prst="rect">
                      <a:avLst/>
                    </a:prstGeom>
                  </pic:spPr>
                </pic:pic>
              </a:graphicData>
            </a:graphic>
          </wp:anchor>
        </w:drawing>
      </w:r>
    </w:p>
    <w:p>
      <w:pPr>
        <w:spacing w:before="122"/>
        <w:ind w:left="2745" w:right="0" w:firstLine="0"/>
        <w:jc w:val="both"/>
        <w:rPr>
          <w:sz w:val="18"/>
        </w:rPr>
      </w:pPr>
      <w:bookmarkStart w:name="_bookmark16" w:id="37"/>
      <w:bookmarkEnd w:id="37"/>
      <w:r>
        <w:rPr/>
      </w:r>
      <w:r>
        <w:rPr>
          <w:rFonts w:ascii="Palatino Linotype"/>
          <w:b/>
          <w:spacing w:val="-1"/>
          <w:w w:val="105"/>
          <w:sz w:val="18"/>
        </w:rPr>
        <w:t>Figure</w:t>
      </w:r>
      <w:r>
        <w:rPr>
          <w:rFonts w:ascii="Palatino Linotype"/>
          <w:b/>
          <w:spacing w:val="-11"/>
          <w:w w:val="105"/>
          <w:sz w:val="18"/>
        </w:rPr>
        <w:t> </w:t>
      </w:r>
      <w:r>
        <w:rPr>
          <w:rFonts w:ascii="Palatino Linotype"/>
          <w:b/>
          <w:spacing w:val="-1"/>
          <w:w w:val="105"/>
          <w:sz w:val="18"/>
        </w:rPr>
        <w:t>11.</w:t>
      </w:r>
      <w:r>
        <w:rPr>
          <w:rFonts w:ascii="Palatino Linotype"/>
          <w:b/>
          <w:spacing w:val="-2"/>
          <w:w w:val="105"/>
          <w:sz w:val="18"/>
        </w:rPr>
        <w:t> </w:t>
      </w:r>
      <w:r>
        <w:rPr>
          <w:w w:val="105"/>
          <w:sz w:val="18"/>
        </w:rPr>
        <w:t>Timing</w:t>
      </w:r>
      <w:r>
        <w:rPr>
          <w:spacing w:val="-4"/>
          <w:w w:val="105"/>
          <w:sz w:val="18"/>
        </w:rPr>
        <w:t> </w:t>
      </w:r>
      <w:r>
        <w:rPr>
          <w:w w:val="105"/>
          <w:sz w:val="18"/>
        </w:rPr>
        <w:t>analysis</w:t>
      </w:r>
      <w:r>
        <w:rPr>
          <w:spacing w:val="-5"/>
          <w:w w:val="105"/>
          <w:sz w:val="18"/>
        </w:rPr>
        <w:t> </w:t>
      </w:r>
      <w:r>
        <w:rPr>
          <w:w w:val="105"/>
          <w:sz w:val="18"/>
        </w:rPr>
        <w:t>of</w:t>
      </w:r>
      <w:r>
        <w:rPr>
          <w:spacing w:val="-4"/>
          <w:w w:val="105"/>
          <w:sz w:val="18"/>
        </w:rPr>
        <w:t> </w:t>
      </w:r>
      <w:r>
        <w:rPr>
          <w:w w:val="105"/>
          <w:sz w:val="18"/>
        </w:rPr>
        <w:t>a</w:t>
      </w:r>
      <w:r>
        <w:rPr>
          <w:spacing w:val="-4"/>
          <w:w w:val="105"/>
          <w:sz w:val="18"/>
        </w:rPr>
        <w:t> </w:t>
      </w:r>
      <w:r>
        <w:rPr>
          <w:w w:val="105"/>
          <w:sz w:val="18"/>
        </w:rPr>
        <w:t>DoS</w:t>
      </w:r>
      <w:r>
        <w:rPr>
          <w:spacing w:val="-5"/>
          <w:w w:val="105"/>
          <w:sz w:val="18"/>
        </w:rPr>
        <w:t> </w:t>
      </w:r>
      <w:r>
        <w:rPr>
          <w:w w:val="105"/>
          <w:sz w:val="18"/>
        </w:rPr>
        <w:t>attack.</w:t>
      </w:r>
    </w:p>
    <w:p>
      <w:pPr>
        <w:pStyle w:val="BodyText"/>
        <w:spacing w:before="4"/>
        <w:rPr>
          <w:sz w:val="17"/>
        </w:rPr>
      </w:pPr>
    </w:p>
    <w:p>
      <w:pPr>
        <w:pStyle w:val="BodyText"/>
        <w:spacing w:line="256" w:lineRule="auto"/>
        <w:ind w:left="2736" w:right="103" w:firstLine="433"/>
        <w:jc w:val="both"/>
      </w:pPr>
      <w:r>
        <w:rPr/>
        <w:t>Lee</w:t>
      </w:r>
      <w:r>
        <w:rPr>
          <w:spacing w:val="1"/>
        </w:rPr>
        <w:t> </w:t>
      </w:r>
      <w:r>
        <w:rPr/>
        <w:t>et</w:t>
      </w:r>
      <w:r>
        <w:rPr>
          <w:spacing w:val="1"/>
        </w:rPr>
        <w:t> </w:t>
      </w:r>
      <w:r>
        <w:rPr/>
        <w:t>al.</w:t>
      </w:r>
      <w:r>
        <w:rPr>
          <w:spacing w:val="1"/>
        </w:rPr>
        <w:t> </w:t>
      </w:r>
      <w:r>
        <w:rPr/>
        <w:t>[</w:t>
      </w:r>
      <w:hyperlink w:history="true" w:anchor="_bookmark44">
        <w:r>
          <w:rPr>
            <w:color w:val="0774B7"/>
          </w:rPr>
          <w:t>15</w:t>
        </w:r>
      </w:hyperlink>
      <w:r>
        <w:rPr/>
        <w:t>]</w:t>
      </w:r>
      <w:r>
        <w:rPr>
          <w:spacing w:val="1"/>
        </w:rPr>
        <w:t> </w:t>
      </w:r>
      <w:r>
        <w:rPr/>
        <w:t>performed</w:t>
      </w:r>
      <w:r>
        <w:rPr>
          <w:spacing w:val="1"/>
        </w:rPr>
        <w:t> </w:t>
      </w:r>
      <w:r>
        <w:rPr/>
        <w:t>experiments</w:t>
      </w:r>
      <w:r>
        <w:rPr>
          <w:spacing w:val="1"/>
        </w:rPr>
        <w:t> </w:t>
      </w:r>
      <w:r>
        <w:rPr/>
        <w:t>by</w:t>
      </w:r>
      <w:r>
        <w:rPr>
          <w:spacing w:val="1"/>
        </w:rPr>
        <w:t> </w:t>
      </w:r>
      <w:r>
        <w:rPr/>
        <w:t>launching</w:t>
      </w:r>
      <w:r>
        <w:rPr>
          <w:spacing w:val="1"/>
        </w:rPr>
        <w:t> </w:t>
      </w:r>
      <w:r>
        <w:rPr/>
        <w:t>DoS</w:t>
      </w:r>
      <w:r>
        <w:rPr>
          <w:spacing w:val="1"/>
        </w:rPr>
        <w:t> </w:t>
      </w:r>
      <w:r>
        <w:rPr/>
        <w:t>attacks</w:t>
      </w:r>
      <w:r>
        <w:rPr>
          <w:spacing w:val="1"/>
        </w:rPr>
        <w:t> </w:t>
      </w:r>
      <w:r>
        <w:rPr/>
        <w:t>on</w:t>
      </w:r>
      <w:r>
        <w:rPr>
          <w:spacing w:val="1"/>
        </w:rPr>
        <w:t> </w:t>
      </w:r>
      <w:r>
        <w:rPr/>
        <w:t>the</w:t>
      </w:r>
      <w:r>
        <w:rPr>
          <w:spacing w:val="1"/>
        </w:rPr>
        <w:t> </w:t>
      </w:r>
      <w:r>
        <w:rPr/>
        <w:t>Kia</w:t>
      </w:r>
      <w:r>
        <w:rPr>
          <w:spacing w:val="1"/>
        </w:rPr>
        <w:t> </w:t>
      </w:r>
      <w:r>
        <w:rPr/>
        <w:t>Soul.</w:t>
      </w:r>
      <w:r>
        <w:rPr>
          <w:spacing w:val="1"/>
        </w:rPr>
        <w:t> </w:t>
      </w:r>
      <w:r>
        <w:rPr/>
        <w:t>Furthermore, they developed an IDS based on the offset ratio and the time interval between</w:t>
      </w:r>
      <w:r>
        <w:rPr>
          <w:spacing w:val="1"/>
        </w:rPr>
        <w:t> </w:t>
      </w:r>
      <w:r>
        <w:rPr/>
        <w:t>request</w:t>
      </w:r>
      <w:r>
        <w:rPr>
          <w:spacing w:val="33"/>
        </w:rPr>
        <w:t> </w:t>
      </w:r>
      <w:r>
        <w:rPr/>
        <w:t>and</w:t>
      </w:r>
      <w:r>
        <w:rPr>
          <w:spacing w:val="33"/>
        </w:rPr>
        <w:t> </w:t>
      </w:r>
      <w:r>
        <w:rPr/>
        <w:t>response</w:t>
      </w:r>
      <w:r>
        <w:rPr>
          <w:spacing w:val="34"/>
        </w:rPr>
        <w:t> </w:t>
      </w:r>
      <w:r>
        <w:rPr/>
        <w:t>messages</w:t>
      </w:r>
      <w:r>
        <w:rPr>
          <w:spacing w:val="33"/>
        </w:rPr>
        <w:t> </w:t>
      </w:r>
      <w:r>
        <w:rPr/>
        <w:t>over</w:t>
      </w:r>
      <w:r>
        <w:rPr>
          <w:spacing w:val="33"/>
        </w:rPr>
        <w:t> </w:t>
      </w:r>
      <w:r>
        <w:rPr/>
        <w:t>the</w:t>
      </w:r>
      <w:r>
        <w:rPr>
          <w:spacing w:val="34"/>
        </w:rPr>
        <w:t> </w:t>
      </w:r>
      <w:r>
        <w:rPr/>
        <w:t>CAN</w:t>
      </w:r>
      <w:r>
        <w:rPr>
          <w:spacing w:val="33"/>
        </w:rPr>
        <w:t> </w:t>
      </w:r>
      <w:r>
        <w:rPr/>
        <w:t>bus.</w:t>
      </w:r>
      <w:r>
        <w:rPr>
          <w:spacing w:val="27"/>
        </w:rPr>
        <w:t> </w:t>
      </w:r>
      <w:r>
        <w:rPr/>
        <w:t>If</w:t>
      </w:r>
      <w:r>
        <w:rPr>
          <w:spacing w:val="33"/>
        </w:rPr>
        <w:t> </w:t>
      </w:r>
      <w:r>
        <w:rPr/>
        <w:t>a</w:t>
      </w:r>
      <w:r>
        <w:rPr>
          <w:spacing w:val="34"/>
        </w:rPr>
        <w:t> </w:t>
      </w:r>
      <w:r>
        <w:rPr/>
        <w:t>particular</w:t>
      </w:r>
      <w:r>
        <w:rPr>
          <w:spacing w:val="33"/>
        </w:rPr>
        <w:t> </w:t>
      </w:r>
      <w:r>
        <w:rPr/>
        <w:t>node</w:t>
      </w:r>
      <w:r>
        <w:rPr>
          <w:spacing w:val="34"/>
        </w:rPr>
        <w:t> </w:t>
      </w:r>
      <w:r>
        <w:rPr/>
        <w:t>sends</w:t>
      </w:r>
      <w:r>
        <w:rPr>
          <w:spacing w:val="33"/>
        </w:rPr>
        <w:t> </w:t>
      </w:r>
      <w:r>
        <w:rPr/>
        <w:t>a</w:t>
      </w:r>
      <w:r>
        <w:rPr>
          <w:spacing w:val="33"/>
        </w:rPr>
        <w:t> </w:t>
      </w:r>
      <w:r>
        <w:rPr/>
        <w:t>request</w:t>
      </w:r>
      <w:r>
        <w:rPr>
          <w:spacing w:val="1"/>
        </w:rPr>
        <w:t> </w:t>
      </w:r>
      <w:r>
        <w:rPr/>
        <w:t>for</w:t>
      </w:r>
      <w:r>
        <w:rPr>
          <w:spacing w:val="23"/>
        </w:rPr>
        <w:t> </w:t>
      </w:r>
      <w:r>
        <w:rPr/>
        <w:t>a</w:t>
      </w:r>
      <w:r>
        <w:rPr>
          <w:spacing w:val="25"/>
        </w:rPr>
        <w:t> </w:t>
      </w:r>
      <w:r>
        <w:rPr/>
        <w:t>message</w:t>
      </w:r>
      <w:r>
        <w:rPr>
          <w:spacing w:val="24"/>
        </w:rPr>
        <w:t> </w:t>
      </w:r>
      <w:r>
        <w:rPr/>
        <w:t>by</w:t>
      </w:r>
      <w:r>
        <w:rPr>
          <w:spacing w:val="25"/>
        </w:rPr>
        <w:t> </w:t>
      </w:r>
      <w:r>
        <w:rPr/>
        <w:t>transmitting</w:t>
      </w:r>
      <w:r>
        <w:rPr>
          <w:spacing w:val="24"/>
        </w:rPr>
        <w:t> </w:t>
      </w:r>
      <w:r>
        <w:rPr/>
        <w:t>a</w:t>
      </w:r>
      <w:r>
        <w:rPr>
          <w:spacing w:val="24"/>
        </w:rPr>
        <w:t> </w:t>
      </w:r>
      <w:r>
        <w:rPr/>
        <w:t>remote</w:t>
      </w:r>
      <w:r>
        <w:rPr>
          <w:spacing w:val="24"/>
        </w:rPr>
        <w:t> </w:t>
      </w:r>
      <w:r>
        <w:rPr/>
        <w:t>frame</w:t>
      </w:r>
      <w:r>
        <w:rPr>
          <w:spacing w:val="25"/>
        </w:rPr>
        <w:t> </w:t>
      </w:r>
      <w:r>
        <w:rPr/>
        <w:t>with</w:t>
      </w:r>
      <w:r>
        <w:rPr>
          <w:spacing w:val="24"/>
        </w:rPr>
        <w:t> </w:t>
      </w:r>
      <w:r>
        <w:rPr/>
        <w:t>a</w:t>
      </w:r>
      <w:r>
        <w:rPr>
          <w:spacing w:val="23"/>
        </w:rPr>
        <w:t> </w:t>
      </w:r>
      <w:r>
        <w:rPr/>
        <w:t>certain</w:t>
      </w:r>
      <w:r>
        <w:rPr>
          <w:spacing w:val="25"/>
        </w:rPr>
        <w:t> </w:t>
      </w:r>
      <w:r>
        <w:rPr/>
        <w:t>ID,</w:t>
      </w:r>
      <w:r>
        <w:rPr>
          <w:spacing w:val="24"/>
        </w:rPr>
        <w:t> </w:t>
      </w:r>
      <w:r>
        <w:rPr/>
        <w:t>the</w:t>
      </w:r>
      <w:r>
        <w:rPr>
          <w:spacing w:val="25"/>
        </w:rPr>
        <w:t> </w:t>
      </w:r>
      <w:r>
        <w:rPr/>
        <w:t>node</w:t>
      </w:r>
      <w:r>
        <w:rPr>
          <w:spacing w:val="24"/>
        </w:rPr>
        <w:t> </w:t>
      </w:r>
      <w:r>
        <w:rPr/>
        <w:t>corresponding</w:t>
      </w:r>
      <w:r>
        <w:rPr>
          <w:spacing w:val="1"/>
        </w:rPr>
        <w:t> </w:t>
      </w:r>
      <w:r>
        <w:rPr/>
        <w:t>to that ID responds quickly with the data frame.   The authors used the concept where,</w:t>
      </w:r>
      <w:r>
        <w:rPr>
          <w:spacing w:val="1"/>
        </w:rPr>
        <w:t> </w:t>
      </w:r>
      <w:r>
        <w:rPr/>
        <w:t>during</w:t>
      </w:r>
      <w:r>
        <w:rPr>
          <w:spacing w:val="1"/>
        </w:rPr>
        <w:t> </w:t>
      </w:r>
      <w:r>
        <w:rPr/>
        <w:t>an</w:t>
      </w:r>
      <w:r>
        <w:rPr>
          <w:spacing w:val="1"/>
        </w:rPr>
        <w:t> </w:t>
      </w:r>
      <w:r>
        <w:rPr/>
        <w:t>injection</w:t>
      </w:r>
      <w:r>
        <w:rPr>
          <w:spacing w:val="1"/>
        </w:rPr>
        <w:t> </w:t>
      </w:r>
      <w:r>
        <w:rPr/>
        <w:t>attack,</w:t>
      </w:r>
      <w:r>
        <w:rPr>
          <w:spacing w:val="1"/>
        </w:rPr>
        <w:t> </w:t>
      </w:r>
      <w:r>
        <w:rPr/>
        <w:t>if</w:t>
      </w:r>
      <w:r>
        <w:rPr>
          <w:spacing w:val="1"/>
        </w:rPr>
        <w:t> </w:t>
      </w:r>
      <w:r>
        <w:rPr/>
        <w:t>the</w:t>
      </w:r>
      <w:r>
        <w:rPr>
          <w:spacing w:val="1"/>
        </w:rPr>
        <w:t> </w:t>
      </w:r>
      <w:r>
        <w:rPr/>
        <w:t>response</w:t>
      </w:r>
      <w:r>
        <w:rPr>
          <w:spacing w:val="1"/>
        </w:rPr>
        <w:t> </w:t>
      </w:r>
      <w:r>
        <w:rPr/>
        <w:t>time</w:t>
      </w:r>
      <w:r>
        <w:rPr>
          <w:spacing w:val="1"/>
        </w:rPr>
        <w:t> </w:t>
      </w:r>
      <w:r>
        <w:rPr/>
        <w:t>and</w:t>
      </w:r>
      <w:r>
        <w:rPr>
          <w:spacing w:val="44"/>
        </w:rPr>
        <w:t> </w:t>
      </w:r>
      <w:r>
        <w:rPr/>
        <w:t>offset</w:t>
      </w:r>
      <w:r>
        <w:rPr>
          <w:spacing w:val="44"/>
        </w:rPr>
        <w:t> </w:t>
      </w:r>
      <w:r>
        <w:rPr/>
        <w:t>ratio</w:t>
      </w:r>
      <w:r>
        <w:rPr>
          <w:spacing w:val="44"/>
        </w:rPr>
        <w:t> </w:t>
      </w:r>
      <w:r>
        <w:rPr/>
        <w:t>(i.e.,</w:t>
      </w:r>
      <w:r>
        <w:rPr>
          <w:spacing w:val="44"/>
        </w:rPr>
        <w:t> </w:t>
      </w:r>
      <w:r>
        <w:rPr/>
        <w:t>the</w:t>
      </w:r>
      <w:r>
        <w:rPr>
          <w:spacing w:val="44"/>
        </w:rPr>
        <w:t> </w:t>
      </w:r>
      <w:r>
        <w:rPr/>
        <w:t>order</w:t>
      </w:r>
      <w:r>
        <w:rPr>
          <w:spacing w:val="44"/>
        </w:rPr>
        <w:t> </w:t>
      </w:r>
      <w:r>
        <w:rPr/>
        <w:t>and</w:t>
      </w:r>
      <w:r>
        <w:rPr>
          <w:spacing w:val="44"/>
        </w:rPr>
        <w:t> </w:t>
      </w:r>
      <w:r>
        <w:rPr/>
        <w:t>the</w:t>
      </w:r>
      <w:r>
        <w:rPr>
          <w:spacing w:val="-42"/>
        </w:rPr>
        <w:t> </w:t>
      </w:r>
      <w:r>
        <w:rPr/>
        <w:t>time interval from request to response message) is higher than a certain threshold,</w:t>
      </w:r>
      <w:r>
        <w:rPr>
          <w:spacing w:val="1"/>
        </w:rPr>
        <w:t> </w:t>
      </w:r>
      <w:r>
        <w:rPr/>
        <w:t>an</w:t>
      </w:r>
      <w:r>
        <w:rPr>
          <w:spacing w:val="1"/>
        </w:rPr>
        <w:t> </w:t>
      </w:r>
      <w:r>
        <w:rPr/>
        <w:t>anomaly</w:t>
      </w:r>
      <w:r>
        <w:rPr>
          <w:spacing w:val="22"/>
        </w:rPr>
        <w:t> </w:t>
      </w:r>
      <w:r>
        <w:rPr/>
        <w:t>is</w:t>
      </w:r>
      <w:r>
        <w:rPr>
          <w:spacing w:val="22"/>
        </w:rPr>
        <w:t> </w:t>
      </w:r>
      <w:r>
        <w:rPr/>
        <w:t>detected.</w:t>
      </w:r>
      <w:r>
        <w:rPr>
          <w:spacing w:val="40"/>
        </w:rPr>
        <w:t> </w:t>
      </w:r>
      <w:r>
        <w:rPr/>
        <w:t>In</w:t>
      </w:r>
      <w:r>
        <w:rPr>
          <w:spacing w:val="23"/>
        </w:rPr>
        <w:t> </w:t>
      </w:r>
      <w:r>
        <w:rPr/>
        <w:t>the</w:t>
      </w:r>
      <w:r>
        <w:rPr>
          <w:spacing w:val="22"/>
        </w:rPr>
        <w:t> </w:t>
      </w:r>
      <w:r>
        <w:rPr/>
        <w:t>CAN</w:t>
      </w:r>
      <w:r>
        <w:rPr>
          <w:spacing w:val="23"/>
        </w:rPr>
        <w:t> </w:t>
      </w:r>
      <w:r>
        <w:rPr/>
        <w:t>bus,</w:t>
      </w:r>
      <w:r>
        <w:rPr>
          <w:spacing w:val="22"/>
        </w:rPr>
        <w:t> </w:t>
      </w:r>
      <w:r>
        <w:rPr/>
        <w:t>nodes</w:t>
      </w:r>
      <w:r>
        <w:rPr>
          <w:spacing w:val="22"/>
        </w:rPr>
        <w:t> </w:t>
      </w:r>
      <w:r>
        <w:rPr/>
        <w:t>receive</w:t>
      </w:r>
      <w:r>
        <w:rPr>
          <w:spacing w:val="23"/>
        </w:rPr>
        <w:t> </w:t>
      </w:r>
      <w:r>
        <w:rPr/>
        <w:t>messages</w:t>
      </w:r>
      <w:r>
        <w:rPr>
          <w:spacing w:val="22"/>
        </w:rPr>
        <w:t> </w:t>
      </w:r>
      <w:r>
        <w:rPr/>
        <w:t>sequentially,</w:t>
      </w:r>
      <w:r>
        <w:rPr>
          <w:spacing w:val="23"/>
        </w:rPr>
        <w:t> </w:t>
      </w:r>
      <w:r>
        <w:rPr/>
        <w:t>and</w:t>
      </w:r>
      <w:r>
        <w:rPr>
          <w:spacing w:val="22"/>
        </w:rPr>
        <w:t> </w:t>
      </w:r>
      <w:r>
        <w:rPr/>
        <w:t>therefore,</w:t>
      </w:r>
      <w:r>
        <w:rPr>
          <w:spacing w:val="1"/>
        </w:rPr>
        <w:t> </w:t>
      </w:r>
      <w:r>
        <w:rPr/>
        <w:t>it is possible to determine the order and time interval between request/response message</w:t>
      </w:r>
      <w:r>
        <w:rPr>
          <w:spacing w:val="1"/>
        </w:rPr>
        <w:t> </w:t>
      </w:r>
      <w:r>
        <w:rPr/>
        <w:t>pairs.</w:t>
      </w:r>
      <w:r>
        <w:rPr>
          <w:spacing w:val="10"/>
        </w:rPr>
        <w:t> </w:t>
      </w:r>
      <w:r>
        <w:rPr/>
        <w:t>Halder</w:t>
      </w:r>
      <w:r>
        <w:rPr>
          <w:spacing w:val="20"/>
        </w:rPr>
        <w:t> </w:t>
      </w:r>
      <w:r>
        <w:rPr/>
        <w:t>et</w:t>
      </w:r>
      <w:r>
        <w:rPr>
          <w:spacing w:val="21"/>
        </w:rPr>
        <w:t> </w:t>
      </w:r>
      <w:r>
        <w:rPr/>
        <w:t>al.</w:t>
      </w:r>
      <w:r>
        <w:rPr>
          <w:spacing w:val="20"/>
        </w:rPr>
        <w:t> </w:t>
      </w:r>
      <w:r>
        <w:rPr/>
        <w:t>[</w:t>
      </w:r>
      <w:hyperlink w:history="true" w:anchor="_bookmark79">
        <w:r>
          <w:rPr>
            <w:color w:val="0774B7"/>
          </w:rPr>
          <w:t>50</w:t>
        </w:r>
      </w:hyperlink>
      <w:r>
        <w:rPr/>
        <w:t>]</w:t>
      </w:r>
      <w:r>
        <w:rPr>
          <w:spacing w:val="28"/>
        </w:rPr>
        <w:t> </w:t>
      </w:r>
      <w:r>
        <w:rPr/>
        <w:t>proposed</w:t>
      </w:r>
      <w:r>
        <w:rPr>
          <w:spacing w:val="27"/>
        </w:rPr>
        <w:t> </w:t>
      </w:r>
      <w:r>
        <w:rPr/>
        <w:t>a</w:t>
      </w:r>
      <w:r>
        <w:rPr>
          <w:spacing w:val="27"/>
        </w:rPr>
        <w:t> </w:t>
      </w:r>
      <w:r>
        <w:rPr/>
        <w:t>clock</w:t>
      </w:r>
      <w:r>
        <w:rPr>
          <w:spacing w:val="28"/>
        </w:rPr>
        <w:t> </w:t>
      </w:r>
      <w:r>
        <w:rPr/>
        <w:t>offset-based</w:t>
      </w:r>
      <w:r>
        <w:rPr>
          <w:spacing w:val="27"/>
        </w:rPr>
        <w:t> </w:t>
      </w:r>
      <w:r>
        <w:rPr/>
        <w:t>intrusion</w:t>
      </w:r>
      <w:r>
        <w:rPr>
          <w:spacing w:val="27"/>
        </w:rPr>
        <w:t> </w:t>
      </w:r>
      <w:r>
        <w:rPr/>
        <w:t>detection</w:t>
      </w:r>
      <w:r>
        <w:rPr>
          <w:spacing w:val="27"/>
        </w:rPr>
        <w:t> </w:t>
      </w:r>
      <w:r>
        <w:rPr/>
        <w:t>system</w:t>
      </w:r>
      <w:r>
        <w:rPr>
          <w:spacing w:val="28"/>
        </w:rPr>
        <w:t> </w:t>
      </w:r>
      <w:r>
        <w:rPr/>
        <w:t>for</w:t>
      </w:r>
      <w:r>
        <w:rPr>
          <w:spacing w:val="27"/>
        </w:rPr>
        <w:t> </w:t>
      </w:r>
      <w:r>
        <w:rPr/>
        <w:t>the</w:t>
      </w:r>
      <w:r>
        <w:rPr>
          <w:spacing w:val="1"/>
        </w:rPr>
        <w:t> </w:t>
      </w:r>
      <w:r>
        <w:rPr/>
        <w:t>CAN bus.</w:t>
      </w:r>
      <w:r>
        <w:rPr>
          <w:spacing w:val="1"/>
        </w:rPr>
        <w:t> </w:t>
      </w:r>
      <w:r>
        <w:rPr/>
        <w:t>These authors developed a way to fingerprint the transmitting ECU’s clock by</w:t>
      </w:r>
      <w:r>
        <w:rPr>
          <w:spacing w:val="1"/>
        </w:rPr>
        <w:t> </w:t>
      </w:r>
      <w:r>
        <w:rPr/>
        <w:t>measuring the clock offset values of inter-departure messages, and they used that as a basis</w:t>
      </w:r>
      <w:r>
        <w:rPr>
          <w:spacing w:val="1"/>
        </w:rPr>
        <w:t> </w:t>
      </w:r>
      <w:r>
        <w:rPr/>
        <w:t>for</w:t>
      </w:r>
      <w:r>
        <w:rPr>
          <w:spacing w:val="20"/>
        </w:rPr>
        <w:t> </w:t>
      </w:r>
      <w:r>
        <w:rPr/>
        <w:t>normal</w:t>
      </w:r>
      <w:r>
        <w:rPr>
          <w:spacing w:val="20"/>
        </w:rPr>
        <w:t> </w:t>
      </w:r>
      <w:r>
        <w:rPr/>
        <w:t>clock</w:t>
      </w:r>
      <w:r>
        <w:rPr>
          <w:spacing w:val="21"/>
        </w:rPr>
        <w:t> </w:t>
      </w:r>
      <w:r>
        <w:rPr/>
        <w:t>behavior.</w:t>
      </w:r>
      <w:r>
        <w:rPr>
          <w:spacing w:val="37"/>
        </w:rPr>
        <w:t> </w:t>
      </w:r>
      <w:r>
        <w:rPr/>
        <w:t>The</w:t>
      </w:r>
      <w:r>
        <w:rPr>
          <w:spacing w:val="21"/>
        </w:rPr>
        <w:t> </w:t>
      </w:r>
      <w:r>
        <w:rPr/>
        <w:t>deviation</w:t>
      </w:r>
      <w:r>
        <w:rPr>
          <w:spacing w:val="20"/>
        </w:rPr>
        <w:t> </w:t>
      </w:r>
      <w:r>
        <w:rPr/>
        <w:t>in</w:t>
      </w:r>
      <w:r>
        <w:rPr>
          <w:spacing w:val="21"/>
        </w:rPr>
        <w:t> </w:t>
      </w:r>
      <w:r>
        <w:rPr/>
        <w:t>the</w:t>
      </w:r>
      <w:r>
        <w:rPr>
          <w:spacing w:val="20"/>
        </w:rPr>
        <w:t> </w:t>
      </w:r>
      <w:r>
        <w:rPr/>
        <w:t>clock</w:t>
      </w:r>
      <w:r>
        <w:rPr>
          <w:spacing w:val="20"/>
        </w:rPr>
        <w:t> </w:t>
      </w:r>
      <w:r>
        <w:rPr/>
        <w:t>frequency</w:t>
      </w:r>
      <w:r>
        <w:rPr>
          <w:spacing w:val="21"/>
        </w:rPr>
        <w:t> </w:t>
      </w:r>
      <w:r>
        <w:rPr/>
        <w:t>due</w:t>
      </w:r>
      <w:r>
        <w:rPr>
          <w:spacing w:val="20"/>
        </w:rPr>
        <w:t> </w:t>
      </w:r>
      <w:r>
        <w:rPr/>
        <w:t>to</w:t>
      </w:r>
      <w:r>
        <w:rPr>
          <w:spacing w:val="21"/>
        </w:rPr>
        <w:t> </w:t>
      </w:r>
      <w:r>
        <w:rPr/>
        <w:t>message</w:t>
      </w:r>
      <w:r>
        <w:rPr>
          <w:spacing w:val="20"/>
        </w:rPr>
        <w:t> </w:t>
      </w:r>
      <w:r>
        <w:rPr/>
        <w:t>injection</w:t>
      </w:r>
      <w:r>
        <w:rPr>
          <w:spacing w:val="1"/>
        </w:rPr>
        <w:t> </w:t>
      </w:r>
      <w:r>
        <w:rPr/>
        <w:t>will result in a change in the clock offset of inter-departure messages.</w:t>
      </w:r>
      <w:r>
        <w:rPr>
          <w:spacing w:val="1"/>
        </w:rPr>
        <w:t> </w:t>
      </w:r>
      <w:r>
        <w:rPr/>
        <w:t>The experimental</w:t>
      </w:r>
      <w:r>
        <w:rPr>
          <w:spacing w:val="1"/>
        </w:rPr>
        <w:t> </w:t>
      </w:r>
      <w:r>
        <w:rPr/>
        <w:t>results showed that their IDS performed better than OTIDS in detecting attacks. However,</w:t>
      </w:r>
      <w:r>
        <w:rPr>
          <w:spacing w:val="1"/>
        </w:rPr>
        <w:t> </w:t>
      </w:r>
      <w:r>
        <w:rPr/>
        <w:t>their</w:t>
      </w:r>
      <w:r>
        <w:rPr>
          <w:spacing w:val="7"/>
        </w:rPr>
        <w:t> </w:t>
      </w:r>
      <w:r>
        <w:rPr/>
        <w:t>model</w:t>
      </w:r>
      <w:r>
        <w:rPr>
          <w:spacing w:val="8"/>
        </w:rPr>
        <w:t> </w:t>
      </w:r>
      <w:r>
        <w:rPr/>
        <w:t>has</w:t>
      </w:r>
      <w:r>
        <w:rPr>
          <w:spacing w:val="8"/>
        </w:rPr>
        <w:t> </w:t>
      </w:r>
      <w:r>
        <w:rPr/>
        <w:t>higher</w:t>
      </w:r>
      <w:r>
        <w:rPr>
          <w:spacing w:val="8"/>
        </w:rPr>
        <w:t> </w:t>
      </w:r>
      <w:r>
        <w:rPr/>
        <w:t>computational</w:t>
      </w:r>
      <w:r>
        <w:rPr>
          <w:spacing w:val="8"/>
        </w:rPr>
        <w:t> </w:t>
      </w:r>
      <w:r>
        <w:rPr/>
        <w:t>and</w:t>
      </w:r>
      <w:r>
        <w:rPr>
          <w:spacing w:val="8"/>
        </w:rPr>
        <w:t> </w:t>
      </w:r>
      <w:r>
        <w:rPr/>
        <w:t>memory</w:t>
      </w:r>
      <w:r>
        <w:rPr>
          <w:spacing w:val="8"/>
        </w:rPr>
        <w:t> </w:t>
      </w:r>
      <w:r>
        <w:rPr/>
        <w:t>requirements.</w:t>
      </w:r>
    </w:p>
    <w:p>
      <w:pPr>
        <w:pStyle w:val="BodyText"/>
        <w:spacing w:line="256" w:lineRule="auto" w:before="3"/>
        <w:ind w:left="2736" w:right="113" w:firstLine="433"/>
        <w:jc w:val="both"/>
      </w:pPr>
      <w:r>
        <w:rPr/>
        <w:t>Machine</w:t>
      </w:r>
      <w:r>
        <w:rPr>
          <w:spacing w:val="1"/>
        </w:rPr>
        <w:t> </w:t>
      </w:r>
      <w:r>
        <w:rPr/>
        <w:t>learning-based</w:t>
      </w:r>
      <w:r>
        <w:rPr>
          <w:spacing w:val="1"/>
        </w:rPr>
        <w:t> </w:t>
      </w:r>
      <w:r>
        <w:rPr/>
        <w:t>intrusion</w:t>
      </w:r>
      <w:r>
        <w:rPr>
          <w:spacing w:val="1"/>
        </w:rPr>
        <w:t> </w:t>
      </w:r>
      <w:r>
        <w:rPr/>
        <w:t>detection</w:t>
      </w:r>
      <w:r>
        <w:rPr>
          <w:spacing w:val="1"/>
        </w:rPr>
        <w:t> </w:t>
      </w:r>
      <w:r>
        <w:rPr/>
        <w:t>systems</w:t>
      </w:r>
      <w:r>
        <w:rPr>
          <w:spacing w:val="1"/>
        </w:rPr>
        <w:t> </w:t>
      </w:r>
      <w:r>
        <w:rPr/>
        <w:t>for</w:t>
      </w:r>
      <w:r>
        <w:rPr>
          <w:spacing w:val="1"/>
        </w:rPr>
        <w:t> </w:t>
      </w:r>
      <w:r>
        <w:rPr/>
        <w:t>the</w:t>
      </w:r>
      <w:r>
        <w:rPr>
          <w:spacing w:val="1"/>
        </w:rPr>
        <w:t> </w:t>
      </w:r>
      <w:r>
        <w:rPr/>
        <w:t>CAN</w:t>
      </w:r>
      <w:r>
        <w:rPr>
          <w:spacing w:val="44"/>
        </w:rPr>
        <w:t> </w:t>
      </w:r>
      <w:r>
        <w:rPr/>
        <w:t>bus</w:t>
      </w:r>
      <w:r>
        <w:rPr>
          <w:spacing w:val="44"/>
        </w:rPr>
        <w:t> </w:t>
      </w:r>
      <w:r>
        <w:rPr/>
        <w:t>have</w:t>
      </w:r>
      <w:r>
        <w:rPr>
          <w:spacing w:val="44"/>
        </w:rPr>
        <w:t> </w:t>
      </w:r>
      <w:r>
        <w:rPr/>
        <w:t>been</w:t>
      </w:r>
      <w:r>
        <w:rPr>
          <w:spacing w:val="1"/>
        </w:rPr>
        <w:t> </w:t>
      </w:r>
      <w:r>
        <w:rPr/>
        <w:t>widely researched [</w:t>
      </w:r>
      <w:hyperlink w:history="true" w:anchor="_bookmark80">
        <w:r>
          <w:rPr>
            <w:color w:val="0774B7"/>
          </w:rPr>
          <w:t>51</w:t>
        </w:r>
      </w:hyperlink>
      <w:r>
        <w:rPr/>
        <w:t>,</w:t>
      </w:r>
      <w:hyperlink w:history="true" w:anchor="_bookmark81">
        <w:r>
          <w:rPr>
            <w:color w:val="0774B7"/>
          </w:rPr>
          <w:t>52</w:t>
        </w:r>
      </w:hyperlink>
      <w:r>
        <w:rPr/>
        <w:t>]. Kang and Kang [</w:t>
      </w:r>
      <w:hyperlink w:history="true" w:anchor="_bookmark82">
        <w:r>
          <w:rPr>
            <w:color w:val="0774B7"/>
          </w:rPr>
          <w:t>53</w:t>
        </w:r>
      </w:hyperlink>
      <w:r>
        <w:rPr/>
        <w:t>] proposed an IDS based on a deep neural</w:t>
      </w:r>
      <w:r>
        <w:rPr>
          <w:spacing w:val="1"/>
        </w:rPr>
        <w:t> </w:t>
      </w:r>
      <w:r>
        <w:rPr/>
        <w:t>network</w:t>
      </w:r>
      <w:r>
        <w:rPr>
          <w:spacing w:val="1"/>
        </w:rPr>
        <w:t> </w:t>
      </w:r>
      <w:r>
        <w:rPr/>
        <w:t>(DNN).</w:t>
      </w:r>
      <w:r>
        <w:rPr>
          <w:spacing w:val="1"/>
        </w:rPr>
        <w:t> </w:t>
      </w:r>
      <w:r>
        <w:rPr/>
        <w:t>Statistical</w:t>
      </w:r>
      <w:r>
        <w:rPr>
          <w:spacing w:val="1"/>
        </w:rPr>
        <w:t> </w:t>
      </w:r>
      <w:r>
        <w:rPr/>
        <w:t>features</w:t>
      </w:r>
      <w:r>
        <w:rPr>
          <w:spacing w:val="1"/>
        </w:rPr>
        <w:t> </w:t>
      </w:r>
      <w:r>
        <w:rPr/>
        <w:t>of</w:t>
      </w:r>
      <w:r>
        <w:rPr>
          <w:spacing w:val="1"/>
        </w:rPr>
        <w:t> </w:t>
      </w:r>
      <w:r>
        <w:rPr/>
        <w:t>CAN</w:t>
      </w:r>
      <w:r>
        <w:rPr>
          <w:spacing w:val="1"/>
        </w:rPr>
        <w:t> </w:t>
      </w:r>
      <w:r>
        <w:rPr/>
        <w:t>data</w:t>
      </w:r>
      <w:r>
        <w:rPr>
          <w:spacing w:val="1"/>
        </w:rPr>
        <w:t> </w:t>
      </w:r>
      <w:r>
        <w:rPr/>
        <w:t>were</w:t>
      </w:r>
      <w:r>
        <w:rPr>
          <w:spacing w:val="1"/>
        </w:rPr>
        <w:t> </w:t>
      </w:r>
      <w:r>
        <w:rPr/>
        <w:t>captured</w:t>
      </w:r>
      <w:r>
        <w:rPr>
          <w:spacing w:val="1"/>
        </w:rPr>
        <w:t> </w:t>
      </w:r>
      <w:r>
        <w:rPr/>
        <w:t>using</w:t>
      </w:r>
      <w:r>
        <w:rPr>
          <w:spacing w:val="1"/>
        </w:rPr>
        <w:t> </w:t>
      </w:r>
      <w:r>
        <w:rPr/>
        <w:t>an</w:t>
      </w:r>
      <w:r>
        <w:rPr>
          <w:spacing w:val="1"/>
        </w:rPr>
        <w:t> </w:t>
      </w:r>
      <w:r>
        <w:rPr/>
        <w:t>unsupervised</w:t>
      </w:r>
      <w:r>
        <w:rPr>
          <w:spacing w:val="1"/>
        </w:rPr>
        <w:t> </w:t>
      </w:r>
      <w:r>
        <w:rPr/>
        <w:t>deep-belief network, and a decision was made on any anomaly in the data. The experiment</w:t>
      </w:r>
      <w:r>
        <w:rPr>
          <w:spacing w:val="1"/>
        </w:rPr>
        <w:t> </w:t>
      </w:r>
      <w:r>
        <w:rPr/>
        <w:t>results showed the model can detect 3900 frames within 7 to 8 milliseconds,</w:t>
      </w:r>
      <w:r>
        <w:rPr>
          <w:spacing w:val="1"/>
        </w:rPr>
        <w:t> </w:t>
      </w:r>
      <w:r>
        <w:rPr/>
        <w:t>and they</w:t>
      </w:r>
      <w:r>
        <w:rPr>
          <w:spacing w:val="1"/>
        </w:rPr>
        <w:t> </w:t>
      </w:r>
      <w:r>
        <w:rPr/>
        <w:t>obtained 99% accuracy while keeping false positives under 1–2%. Song et al. experimented</w:t>
      </w:r>
      <w:r>
        <w:rPr>
          <w:spacing w:val="1"/>
        </w:rPr>
        <w:t> </w:t>
      </w:r>
      <w:r>
        <w:rPr/>
        <w:t>with various attack scenarios in a real vehicle with message injection attacks, such as DoS</w:t>
      </w:r>
      <w:r>
        <w:rPr>
          <w:spacing w:val="1"/>
        </w:rPr>
        <w:t> </w:t>
      </w:r>
      <w:r>
        <w:rPr/>
        <w:t>and</w:t>
      </w:r>
      <w:r>
        <w:rPr>
          <w:spacing w:val="1"/>
        </w:rPr>
        <w:t> </w:t>
      </w:r>
      <w:r>
        <w:rPr/>
        <w:t>fuzzy</w:t>
      </w:r>
      <w:r>
        <w:rPr>
          <w:spacing w:val="1"/>
        </w:rPr>
        <w:t> </w:t>
      </w:r>
      <w:r>
        <w:rPr/>
        <w:t>attacks,</w:t>
      </w:r>
      <w:r>
        <w:rPr>
          <w:spacing w:val="44"/>
        </w:rPr>
        <w:t> </w:t>
      </w:r>
      <w:r>
        <w:rPr/>
        <w:t>and</w:t>
      </w:r>
      <w:r>
        <w:rPr>
          <w:spacing w:val="44"/>
        </w:rPr>
        <w:t> </w:t>
      </w:r>
      <w:r>
        <w:rPr/>
        <w:t>by</w:t>
      </w:r>
      <w:r>
        <w:rPr>
          <w:spacing w:val="44"/>
        </w:rPr>
        <w:t> </w:t>
      </w:r>
      <w:r>
        <w:rPr/>
        <w:t>spoofing</w:t>
      </w:r>
      <w:r>
        <w:rPr>
          <w:spacing w:val="44"/>
        </w:rPr>
        <w:t> </w:t>
      </w:r>
      <w:r>
        <w:rPr/>
        <w:t>the</w:t>
      </w:r>
      <w:r>
        <w:rPr>
          <w:spacing w:val="44"/>
        </w:rPr>
        <w:t> </w:t>
      </w:r>
      <w:r>
        <w:rPr/>
        <w:t>gear</w:t>
      </w:r>
      <w:r>
        <w:rPr>
          <w:spacing w:val="44"/>
        </w:rPr>
        <w:t> </w:t>
      </w:r>
      <w:r>
        <w:rPr/>
        <w:t>and</w:t>
      </w:r>
      <w:r>
        <w:rPr>
          <w:spacing w:val="44"/>
        </w:rPr>
        <w:t> </w:t>
      </w:r>
      <w:r>
        <w:rPr/>
        <w:t>the</w:t>
      </w:r>
      <w:r>
        <w:rPr>
          <w:spacing w:val="44"/>
        </w:rPr>
        <w:t> </w:t>
      </w:r>
      <w:r>
        <w:rPr/>
        <w:t>RPM</w:t>
      </w:r>
      <w:r>
        <w:rPr>
          <w:spacing w:val="44"/>
        </w:rPr>
        <w:t> </w:t>
      </w:r>
      <w:r>
        <w:rPr/>
        <w:t>[</w:t>
      </w:r>
      <w:hyperlink w:history="true" w:anchor="_bookmark68">
        <w:r>
          <w:rPr>
            <w:color w:val="0774B7"/>
          </w:rPr>
          <w:t>39</w:t>
        </w:r>
      </w:hyperlink>
      <w:r>
        <w:rPr/>
        <w:t>].</w:t>
      </w:r>
      <w:r>
        <w:rPr>
          <w:spacing w:val="45"/>
        </w:rPr>
        <w:t> </w:t>
      </w:r>
      <w:r>
        <w:rPr/>
        <w:t>The</w:t>
      </w:r>
      <w:r>
        <w:rPr>
          <w:spacing w:val="44"/>
        </w:rPr>
        <w:t> </w:t>
      </w:r>
      <w:r>
        <w:rPr/>
        <w:t>authors</w:t>
      </w:r>
      <w:r>
        <w:rPr>
          <w:spacing w:val="44"/>
        </w:rPr>
        <w:t> </w:t>
      </w:r>
      <w:r>
        <w:rPr/>
        <w:t>analyzed</w:t>
      </w:r>
      <w:r>
        <w:rPr>
          <w:spacing w:val="1"/>
        </w:rPr>
        <w:t> </w:t>
      </w:r>
      <w:r>
        <w:rPr/>
        <w:t>the</w:t>
      </w:r>
      <w:r>
        <w:rPr>
          <w:spacing w:val="31"/>
        </w:rPr>
        <w:t> </w:t>
      </w:r>
      <w:r>
        <w:rPr/>
        <w:t>sequence</w:t>
      </w:r>
      <w:r>
        <w:rPr>
          <w:spacing w:val="31"/>
        </w:rPr>
        <w:t> </w:t>
      </w:r>
      <w:r>
        <w:rPr/>
        <w:t>of</w:t>
      </w:r>
      <w:r>
        <w:rPr>
          <w:spacing w:val="31"/>
        </w:rPr>
        <w:t> </w:t>
      </w:r>
      <w:r>
        <w:rPr/>
        <w:t>messages</w:t>
      </w:r>
      <w:r>
        <w:rPr>
          <w:spacing w:val="32"/>
        </w:rPr>
        <w:t> </w:t>
      </w:r>
      <w:r>
        <w:rPr/>
        <w:t>for</w:t>
      </w:r>
      <w:r>
        <w:rPr>
          <w:spacing w:val="31"/>
        </w:rPr>
        <w:t> </w:t>
      </w:r>
      <w:r>
        <w:rPr/>
        <w:t>intrusion</w:t>
      </w:r>
      <w:r>
        <w:rPr>
          <w:spacing w:val="31"/>
        </w:rPr>
        <w:t> </w:t>
      </w:r>
      <w:r>
        <w:rPr/>
        <w:t>detection.</w:t>
      </w:r>
      <w:r>
        <w:rPr>
          <w:spacing w:val="16"/>
        </w:rPr>
        <w:t> </w:t>
      </w:r>
      <w:r>
        <w:rPr/>
        <w:t>Datasets</w:t>
      </w:r>
      <w:r>
        <w:rPr>
          <w:spacing w:val="32"/>
        </w:rPr>
        <w:t> </w:t>
      </w:r>
      <w:r>
        <w:rPr/>
        <w:t>were</w:t>
      </w:r>
      <w:r>
        <w:rPr>
          <w:spacing w:val="31"/>
        </w:rPr>
        <w:t> </w:t>
      </w:r>
      <w:r>
        <w:rPr/>
        <w:t>constructed</w:t>
      </w:r>
      <w:r>
        <w:rPr>
          <w:spacing w:val="31"/>
        </w:rPr>
        <w:t> </w:t>
      </w:r>
      <w:r>
        <w:rPr/>
        <w:t>by</w:t>
      </w:r>
      <w:r>
        <w:rPr>
          <w:spacing w:val="32"/>
        </w:rPr>
        <w:t> </w:t>
      </w:r>
      <w:r>
        <w:rPr/>
        <w:t>using</w:t>
      </w:r>
      <w:r>
        <w:rPr>
          <w:spacing w:val="31"/>
        </w:rPr>
        <w:t> </w:t>
      </w:r>
      <w:r>
        <w:rPr/>
        <w:t>a</w:t>
      </w:r>
      <w:r>
        <w:rPr>
          <w:spacing w:val="1"/>
        </w:rPr>
        <w:t> </w:t>
      </w:r>
      <w:r>
        <w:rPr/>
        <w:t>CAN data logger from a real vehicle during message injection-attack periods. The authors</w:t>
      </w:r>
      <w:r>
        <w:rPr>
          <w:spacing w:val="1"/>
        </w:rPr>
        <w:t> </w:t>
      </w:r>
      <w:r>
        <w:rPr/>
        <w:t>proposed an IDS based on a deep Convolutional Neural Network (CNN) architecture called</w:t>
      </w:r>
      <w:r>
        <w:rPr>
          <w:spacing w:val="1"/>
        </w:rPr>
        <w:t> </w:t>
      </w:r>
      <w:r>
        <w:rPr/>
        <w:t>Inception-ResNet [</w:t>
      </w:r>
      <w:hyperlink w:history="true" w:anchor="_bookmark68">
        <w:r>
          <w:rPr>
            <w:color w:val="0774B7"/>
          </w:rPr>
          <w:t>39</w:t>
        </w:r>
      </w:hyperlink>
      <w:r>
        <w:rPr/>
        <w:t>]. It consists of a training step and a detection step. In the training step,</w:t>
      </w:r>
      <w:r>
        <w:rPr>
          <w:spacing w:val="-42"/>
        </w:rPr>
        <w:t> </w:t>
      </w:r>
      <w:r>
        <w:rPr/>
        <w:t>the CNN classifier is trained, and during the detection phase, real CAN data frames are</w:t>
      </w:r>
      <w:r>
        <w:rPr>
          <w:spacing w:val="1"/>
        </w:rPr>
        <w:t> </w:t>
      </w:r>
      <w:r>
        <w:rPr/>
        <w:t>passed through this model to determine whether they are normal or attack situations. The</w:t>
      </w:r>
      <w:r>
        <w:rPr>
          <w:spacing w:val="1"/>
        </w:rPr>
        <w:t> </w:t>
      </w:r>
      <w:r>
        <w:rPr/>
        <w:t>evaluation</w:t>
      </w:r>
      <w:r>
        <w:rPr>
          <w:spacing w:val="22"/>
        </w:rPr>
        <w:t> </w:t>
      </w:r>
      <w:r>
        <w:rPr/>
        <w:t>results</w:t>
      </w:r>
      <w:r>
        <w:rPr>
          <w:spacing w:val="23"/>
        </w:rPr>
        <w:t> </w:t>
      </w:r>
      <w:r>
        <w:rPr/>
        <w:t>showed</w:t>
      </w:r>
      <w:r>
        <w:rPr>
          <w:spacing w:val="21"/>
        </w:rPr>
        <w:t> </w:t>
      </w:r>
      <w:r>
        <w:rPr/>
        <w:t>that</w:t>
      </w:r>
      <w:r>
        <w:rPr>
          <w:spacing w:val="23"/>
        </w:rPr>
        <w:t> </w:t>
      </w:r>
      <w:r>
        <w:rPr/>
        <w:t>the</w:t>
      </w:r>
      <w:r>
        <w:rPr>
          <w:spacing w:val="23"/>
        </w:rPr>
        <w:t> </w:t>
      </w:r>
      <w:r>
        <w:rPr/>
        <w:t>proposed</w:t>
      </w:r>
      <w:r>
        <w:rPr>
          <w:spacing w:val="23"/>
        </w:rPr>
        <w:t> </w:t>
      </w:r>
      <w:r>
        <w:rPr/>
        <w:t>model</w:t>
      </w:r>
      <w:r>
        <w:rPr>
          <w:spacing w:val="22"/>
        </w:rPr>
        <w:t> </w:t>
      </w:r>
      <w:r>
        <w:rPr/>
        <w:t>had</w:t>
      </w:r>
      <w:r>
        <w:rPr>
          <w:spacing w:val="22"/>
        </w:rPr>
        <w:t> </w:t>
      </w:r>
      <w:r>
        <w:rPr/>
        <w:t>a</w:t>
      </w:r>
      <w:r>
        <w:rPr>
          <w:spacing w:val="22"/>
        </w:rPr>
        <w:t> </w:t>
      </w:r>
      <w:r>
        <w:rPr/>
        <w:t>high</w:t>
      </w:r>
      <w:r>
        <w:rPr>
          <w:spacing w:val="23"/>
        </w:rPr>
        <w:t> </w:t>
      </w:r>
      <w:r>
        <w:rPr/>
        <w:t>DoS</w:t>
      </w:r>
      <w:r>
        <w:rPr>
          <w:spacing w:val="23"/>
        </w:rPr>
        <w:t> </w:t>
      </w:r>
      <w:r>
        <w:rPr/>
        <w:t>detection</w:t>
      </w:r>
      <w:r>
        <w:rPr>
          <w:spacing w:val="21"/>
        </w:rPr>
        <w:t> </w:t>
      </w:r>
      <w:r>
        <w:rPr/>
        <w:t>rate</w:t>
      </w:r>
      <w:r>
        <w:rPr>
          <w:spacing w:val="23"/>
        </w:rPr>
        <w:t> </w:t>
      </w:r>
      <w:r>
        <w:rPr/>
        <w:t>(100%</w:t>
      </w:r>
    </w:p>
    <w:p>
      <w:pPr>
        <w:spacing w:after="0" w:line="256" w:lineRule="auto"/>
        <w:jc w:val="both"/>
        <w:sectPr>
          <w:pgSz w:w="11910" w:h="16840"/>
          <w:pgMar w:header="1042" w:footer="0" w:top="1340" w:bottom="280" w:left="600" w:right="580"/>
        </w:sectPr>
      </w:pPr>
    </w:p>
    <w:p>
      <w:pPr>
        <w:pStyle w:val="BodyText"/>
      </w:pPr>
    </w:p>
    <w:p>
      <w:pPr>
        <w:pStyle w:val="BodyText"/>
      </w:pPr>
    </w:p>
    <w:p>
      <w:pPr>
        <w:pStyle w:val="BodyText"/>
        <w:spacing w:line="256" w:lineRule="auto" w:before="98"/>
        <w:ind w:left="2739" w:right="138"/>
        <w:jc w:val="both"/>
      </w:pPr>
      <w:r>
        <w:rPr/>
        <w:t>precision). The model showed a low error rate, compared to previous work. However, the</w:t>
      </w:r>
      <w:r>
        <w:rPr>
          <w:spacing w:val="1"/>
        </w:rPr>
        <w:t> </w:t>
      </w:r>
      <w:r>
        <w:rPr>
          <w:w w:val="105"/>
        </w:rPr>
        <w:t>proposed</w:t>
      </w:r>
      <w:r>
        <w:rPr>
          <w:spacing w:val="-1"/>
          <w:w w:val="105"/>
        </w:rPr>
        <w:t> </w:t>
      </w:r>
      <w:r>
        <w:rPr>
          <w:w w:val="105"/>
        </w:rPr>
        <w:t>algorithm has high computational and memory requirements.</w:t>
      </w:r>
    </w:p>
    <w:p>
      <w:pPr>
        <w:pStyle w:val="BodyText"/>
        <w:spacing w:line="256" w:lineRule="auto"/>
        <w:ind w:left="2736" w:right="103" w:firstLine="433"/>
        <w:jc w:val="both"/>
      </w:pPr>
      <w:r>
        <w:rPr>
          <w:w w:val="105"/>
        </w:rPr>
        <w:t>Seo et al. [</w:t>
      </w:r>
      <w:hyperlink w:history="true" w:anchor="_bookmark83">
        <w:r>
          <w:rPr>
            <w:color w:val="0774B7"/>
            <w:w w:val="105"/>
          </w:rPr>
          <w:t>54</w:t>
        </w:r>
      </w:hyperlink>
      <w:r>
        <w:rPr>
          <w:w w:val="105"/>
        </w:rPr>
        <w:t>] executed DoS attacks by injecting fake messages into CAN networks.</w:t>
      </w:r>
      <w:r>
        <w:rPr>
          <w:spacing w:val="1"/>
          <w:w w:val="105"/>
        </w:rPr>
        <w:t> </w:t>
      </w:r>
      <w:r>
        <w:rPr>
          <w:w w:val="105"/>
        </w:rPr>
        <w:t>They developed a GIDS algorithm for intrusion detection systems using a Generative</w:t>
      </w:r>
      <w:r>
        <w:rPr>
          <w:spacing w:val="1"/>
          <w:w w:val="105"/>
        </w:rPr>
        <w:t> </w:t>
      </w:r>
      <w:r>
        <w:rPr/>
        <w:t>Adversarial Network (GAN). This model is based on deep learning and can detect unknown</w:t>
      </w:r>
      <w:r>
        <w:rPr>
          <w:spacing w:val="1"/>
        </w:rPr>
        <w:t> </w:t>
      </w:r>
      <w:r>
        <w:rPr>
          <w:w w:val="105"/>
        </w:rPr>
        <w:t>attacks</w:t>
      </w:r>
      <w:r>
        <w:rPr>
          <w:spacing w:val="13"/>
          <w:w w:val="105"/>
        </w:rPr>
        <w:t> </w:t>
      </w:r>
      <w:r>
        <w:rPr>
          <w:w w:val="105"/>
        </w:rPr>
        <w:t>using</w:t>
      </w:r>
      <w:r>
        <w:rPr>
          <w:spacing w:val="14"/>
          <w:w w:val="105"/>
        </w:rPr>
        <w:t> </w:t>
      </w:r>
      <w:r>
        <w:rPr>
          <w:w w:val="105"/>
        </w:rPr>
        <w:t>only</w:t>
      </w:r>
      <w:r>
        <w:rPr>
          <w:spacing w:val="14"/>
          <w:w w:val="105"/>
        </w:rPr>
        <w:t> </w:t>
      </w:r>
      <w:r>
        <w:rPr>
          <w:w w:val="105"/>
        </w:rPr>
        <w:t>the</w:t>
      </w:r>
      <w:r>
        <w:rPr>
          <w:spacing w:val="14"/>
          <w:w w:val="105"/>
        </w:rPr>
        <w:t> </w:t>
      </w:r>
      <w:r>
        <w:rPr>
          <w:w w:val="105"/>
        </w:rPr>
        <w:t>normal</w:t>
      </w:r>
      <w:r>
        <w:rPr>
          <w:spacing w:val="14"/>
          <w:w w:val="105"/>
        </w:rPr>
        <w:t> </w:t>
      </w:r>
      <w:r>
        <w:rPr>
          <w:w w:val="105"/>
        </w:rPr>
        <w:t>CAN</w:t>
      </w:r>
      <w:r>
        <w:rPr>
          <w:spacing w:val="14"/>
          <w:w w:val="105"/>
        </w:rPr>
        <w:t> </w:t>
      </w:r>
      <w:r>
        <w:rPr>
          <w:w w:val="105"/>
        </w:rPr>
        <w:t>data</w:t>
      </w:r>
      <w:r>
        <w:rPr>
          <w:spacing w:val="14"/>
          <w:w w:val="105"/>
        </w:rPr>
        <w:t> </w:t>
      </w:r>
      <w:r>
        <w:rPr>
          <w:w w:val="105"/>
        </w:rPr>
        <w:t>for</w:t>
      </w:r>
      <w:r>
        <w:rPr>
          <w:spacing w:val="14"/>
          <w:w w:val="105"/>
        </w:rPr>
        <w:t> </w:t>
      </w:r>
      <w:r>
        <w:rPr>
          <w:w w:val="105"/>
        </w:rPr>
        <w:t>training.</w:t>
      </w:r>
      <w:r>
        <w:rPr>
          <w:spacing w:val="34"/>
          <w:w w:val="105"/>
        </w:rPr>
        <w:t> </w:t>
      </w:r>
      <w:r>
        <w:rPr>
          <w:w w:val="105"/>
        </w:rPr>
        <w:t>The</w:t>
      </w:r>
      <w:r>
        <w:rPr>
          <w:spacing w:val="14"/>
          <w:w w:val="105"/>
        </w:rPr>
        <w:t> </w:t>
      </w:r>
      <w:r>
        <w:rPr>
          <w:w w:val="105"/>
        </w:rPr>
        <w:t>CAN</w:t>
      </w:r>
      <w:r>
        <w:rPr>
          <w:spacing w:val="14"/>
          <w:w w:val="105"/>
        </w:rPr>
        <w:t> </w:t>
      </w:r>
      <w:r>
        <w:rPr>
          <w:w w:val="105"/>
        </w:rPr>
        <w:t>data</w:t>
      </w:r>
      <w:r>
        <w:rPr>
          <w:spacing w:val="14"/>
          <w:w w:val="105"/>
        </w:rPr>
        <w:t> </w:t>
      </w:r>
      <w:r>
        <w:rPr>
          <w:w w:val="105"/>
        </w:rPr>
        <w:t>are</w:t>
      </w:r>
      <w:r>
        <w:rPr>
          <w:spacing w:val="14"/>
          <w:w w:val="105"/>
        </w:rPr>
        <w:t> </w:t>
      </w:r>
      <w:r>
        <w:rPr>
          <w:w w:val="105"/>
        </w:rPr>
        <w:t>first</w:t>
      </w:r>
      <w:r>
        <w:rPr>
          <w:spacing w:val="14"/>
          <w:w w:val="105"/>
        </w:rPr>
        <w:t> </w:t>
      </w:r>
      <w:r>
        <w:rPr>
          <w:w w:val="105"/>
        </w:rPr>
        <w:t>converted</w:t>
      </w:r>
      <w:r>
        <w:rPr>
          <w:spacing w:val="1"/>
          <w:w w:val="105"/>
        </w:rPr>
        <w:t> </w:t>
      </w:r>
      <w:r>
        <w:rPr>
          <w:w w:val="105"/>
        </w:rPr>
        <w:t>to images using one-hot vector encoding. Two discriminators are used in the intrusion</w:t>
      </w:r>
      <w:r>
        <w:rPr>
          <w:spacing w:val="1"/>
          <w:w w:val="105"/>
        </w:rPr>
        <w:t> </w:t>
      </w:r>
      <w:r>
        <w:rPr>
          <w:w w:val="105"/>
        </w:rPr>
        <w:t>detection model.  The first discriminator is used for training with known attacks,  and</w:t>
      </w:r>
      <w:r>
        <w:rPr>
          <w:spacing w:val="1"/>
          <w:w w:val="105"/>
        </w:rPr>
        <w:t> </w:t>
      </w:r>
      <w:r>
        <w:rPr>
          <w:w w:val="105"/>
        </w:rPr>
        <w:t>the second is used for training with unknown attacks. The experimental results showed</w:t>
      </w:r>
      <w:r>
        <w:rPr>
          <w:spacing w:val="1"/>
          <w:w w:val="105"/>
        </w:rPr>
        <w:t> </w:t>
      </w:r>
      <w:r>
        <w:rPr>
          <w:w w:val="105"/>
        </w:rPr>
        <w:t>that a DoS attack detection rate from the model is 99.6%.</w:t>
      </w:r>
      <w:r>
        <w:rPr>
          <w:spacing w:val="1"/>
          <w:w w:val="105"/>
        </w:rPr>
        <w:t> </w:t>
      </w:r>
      <w:r>
        <w:rPr>
          <w:w w:val="105"/>
        </w:rPr>
        <w:t>GIDS takes 0.18 s to detect</w:t>
      </w:r>
      <w:r>
        <w:rPr>
          <w:spacing w:val="1"/>
          <w:w w:val="105"/>
        </w:rPr>
        <w:t> </w:t>
      </w:r>
      <w:r>
        <w:rPr>
          <w:w w:val="105"/>
        </w:rPr>
        <w:t>about 1954 CAN messages, which shows that the detection speed is good. The drawback</w:t>
      </w:r>
      <w:r>
        <w:rPr>
          <w:spacing w:val="-44"/>
          <w:w w:val="105"/>
        </w:rPr>
        <w:t> </w:t>
      </w:r>
      <w:r>
        <w:rPr>
          <w:w w:val="105"/>
        </w:rPr>
        <w:t>with this IDS is that it cannot distinguish between anomalous traffic from attackers and</w:t>
      </w:r>
      <w:r>
        <w:rPr>
          <w:spacing w:val="1"/>
          <w:w w:val="105"/>
        </w:rPr>
        <w:t> </w:t>
      </w:r>
      <w:r>
        <w:rPr>
          <w:w w:val="105"/>
        </w:rPr>
        <w:t>anomalous</w:t>
      </w:r>
      <w:r>
        <w:rPr>
          <w:spacing w:val="2"/>
          <w:w w:val="105"/>
        </w:rPr>
        <w:t> </w:t>
      </w:r>
      <w:r>
        <w:rPr>
          <w:w w:val="105"/>
        </w:rPr>
        <w:t>traffic</w:t>
      </w:r>
      <w:r>
        <w:rPr>
          <w:spacing w:val="2"/>
          <w:w w:val="105"/>
        </w:rPr>
        <w:t> </w:t>
      </w:r>
      <w:r>
        <w:rPr>
          <w:w w:val="105"/>
        </w:rPr>
        <w:t>from</w:t>
      </w:r>
      <w:r>
        <w:rPr>
          <w:spacing w:val="2"/>
          <w:w w:val="105"/>
        </w:rPr>
        <w:t> </w:t>
      </w:r>
      <w:r>
        <w:rPr>
          <w:w w:val="105"/>
        </w:rPr>
        <w:t>malfunctioning</w:t>
      </w:r>
      <w:r>
        <w:rPr>
          <w:spacing w:val="2"/>
          <w:w w:val="105"/>
        </w:rPr>
        <w:t> </w:t>
      </w:r>
      <w:r>
        <w:rPr>
          <w:w w:val="105"/>
        </w:rPr>
        <w:t>ECUs</w:t>
      </w:r>
      <w:r>
        <w:rPr>
          <w:spacing w:val="2"/>
          <w:w w:val="105"/>
        </w:rPr>
        <w:t> </w:t>
      </w:r>
      <w:r>
        <w:rPr>
          <w:w w:val="105"/>
        </w:rPr>
        <w:t>[</w:t>
      </w:r>
      <w:hyperlink w:history="true" w:anchor="_bookmark83">
        <w:r>
          <w:rPr>
            <w:color w:val="0774B7"/>
            <w:w w:val="105"/>
          </w:rPr>
          <w:t>54</w:t>
        </w:r>
      </w:hyperlink>
      <w:r>
        <w:rPr>
          <w:w w:val="105"/>
        </w:rPr>
        <w:t>].</w:t>
      </w:r>
    </w:p>
    <w:p>
      <w:pPr>
        <w:pStyle w:val="BodyText"/>
        <w:spacing w:line="256" w:lineRule="auto" w:before="2"/>
        <w:ind w:left="2736" w:right="103" w:firstLine="433"/>
        <w:jc w:val="both"/>
      </w:pPr>
      <w:r>
        <w:rPr/>
        <w:t>A Long Short-Term Memory (LSTM) neural network-based IDS was proposed in [</w:t>
      </w:r>
      <w:hyperlink w:history="true" w:anchor="_bookmark84">
        <w:r>
          <w:rPr>
            <w:color w:val="0774B7"/>
          </w:rPr>
          <w:t>55</w:t>
        </w:r>
      </w:hyperlink>
      <w:r>
        <w:rPr/>
        <w:t>].</w:t>
      </w:r>
      <w:r>
        <w:rPr>
          <w:spacing w:val="1"/>
        </w:rPr>
        <w:t> </w:t>
      </w:r>
      <w:r>
        <w:rPr>
          <w:w w:val="105"/>
        </w:rPr>
        <w:t>The authors investigated various attacks on the CAN bus, such as DoS, fuzzy attacks, and</w:t>
      </w:r>
      <w:r>
        <w:rPr>
          <w:spacing w:val="-44"/>
          <w:w w:val="105"/>
        </w:rPr>
        <w:t> </w:t>
      </w:r>
      <w:r>
        <w:rPr>
          <w:w w:val="105"/>
        </w:rPr>
        <w:t>spoofing attacks.  They captured normal messages for 120 s by using the CAN Vehicle</w:t>
      </w:r>
      <w:r>
        <w:rPr>
          <w:spacing w:val="1"/>
          <w:w w:val="105"/>
        </w:rPr>
        <w:t> </w:t>
      </w:r>
      <w:r>
        <w:rPr>
          <w:w w:val="105"/>
        </w:rPr>
        <w:t>Spy 3 tool. DoS attacks were executed by flooding the network with messages using a</w:t>
      </w:r>
      <w:r>
        <w:rPr>
          <w:spacing w:val="1"/>
          <w:w w:val="105"/>
        </w:rPr>
        <w:t> </w:t>
      </w:r>
      <w:r>
        <w:rPr>
          <w:w w:val="105"/>
        </w:rPr>
        <w:t>CAN ID of 00, a data length code (DLC) of 8, and a data field of 00.</w:t>
      </w:r>
      <w:r>
        <w:rPr>
          <w:spacing w:val="1"/>
          <w:w w:val="105"/>
        </w:rPr>
        <w:t> </w:t>
      </w:r>
      <w:r>
        <w:rPr>
          <w:w w:val="105"/>
        </w:rPr>
        <w:t>The dataset was</w:t>
      </w:r>
      <w:r>
        <w:rPr>
          <w:spacing w:val="1"/>
          <w:w w:val="105"/>
        </w:rPr>
        <w:t> </w:t>
      </w:r>
      <w:r>
        <w:rPr>
          <w:w w:val="105"/>
        </w:rPr>
        <w:t>collected</w:t>
      </w:r>
      <w:r>
        <w:rPr>
          <w:spacing w:val="22"/>
          <w:w w:val="105"/>
        </w:rPr>
        <w:t> </w:t>
      </w:r>
      <w:r>
        <w:rPr>
          <w:w w:val="105"/>
        </w:rPr>
        <w:t>for</w:t>
      </w:r>
      <w:r>
        <w:rPr>
          <w:spacing w:val="23"/>
          <w:w w:val="105"/>
        </w:rPr>
        <w:t> </w:t>
      </w:r>
      <w:r>
        <w:rPr>
          <w:w w:val="105"/>
        </w:rPr>
        <w:t>normal</w:t>
      </w:r>
      <w:r>
        <w:rPr>
          <w:spacing w:val="22"/>
          <w:w w:val="105"/>
        </w:rPr>
        <w:t> </w:t>
      </w:r>
      <w:r>
        <w:rPr>
          <w:w w:val="105"/>
        </w:rPr>
        <w:t>messages</w:t>
      </w:r>
      <w:r>
        <w:rPr>
          <w:spacing w:val="23"/>
          <w:w w:val="105"/>
        </w:rPr>
        <w:t> </w:t>
      </w:r>
      <w:r>
        <w:rPr>
          <w:w w:val="105"/>
        </w:rPr>
        <w:t>and</w:t>
      </w:r>
      <w:r>
        <w:rPr>
          <w:spacing w:val="23"/>
          <w:w w:val="105"/>
        </w:rPr>
        <w:t> </w:t>
      </w:r>
      <w:r>
        <w:rPr>
          <w:w w:val="105"/>
        </w:rPr>
        <w:t>attacks.</w:t>
      </w:r>
      <w:r>
        <w:rPr>
          <w:spacing w:val="32"/>
          <w:w w:val="105"/>
        </w:rPr>
        <w:t> </w:t>
      </w:r>
      <w:r>
        <w:rPr>
          <w:w w:val="105"/>
        </w:rPr>
        <w:t>A</w:t>
      </w:r>
      <w:r>
        <w:rPr>
          <w:spacing w:val="22"/>
          <w:w w:val="105"/>
        </w:rPr>
        <w:t> </w:t>
      </w:r>
      <w:r>
        <w:rPr>
          <w:w w:val="105"/>
        </w:rPr>
        <w:t>real</w:t>
      </w:r>
      <w:r>
        <w:rPr>
          <w:spacing w:val="23"/>
          <w:w w:val="105"/>
        </w:rPr>
        <w:t> </w:t>
      </w:r>
      <w:r>
        <w:rPr>
          <w:w w:val="105"/>
        </w:rPr>
        <w:t>car</w:t>
      </w:r>
      <w:r>
        <w:rPr>
          <w:spacing w:val="23"/>
          <w:w w:val="105"/>
        </w:rPr>
        <w:t> </w:t>
      </w:r>
      <w:r>
        <w:rPr>
          <w:w w:val="105"/>
        </w:rPr>
        <w:t>was</w:t>
      </w:r>
      <w:r>
        <w:rPr>
          <w:spacing w:val="22"/>
          <w:w w:val="105"/>
        </w:rPr>
        <w:t> </w:t>
      </w:r>
      <w:r>
        <w:rPr>
          <w:w w:val="105"/>
        </w:rPr>
        <w:t>used</w:t>
      </w:r>
      <w:r>
        <w:rPr>
          <w:spacing w:val="23"/>
          <w:w w:val="105"/>
        </w:rPr>
        <w:t> </w:t>
      </w:r>
      <w:r>
        <w:rPr>
          <w:w w:val="105"/>
        </w:rPr>
        <w:t>to</w:t>
      </w:r>
      <w:r>
        <w:rPr>
          <w:spacing w:val="22"/>
          <w:w w:val="105"/>
        </w:rPr>
        <w:t> </w:t>
      </w:r>
      <w:r>
        <w:rPr>
          <w:w w:val="105"/>
        </w:rPr>
        <w:t>create</w:t>
      </w:r>
      <w:r>
        <w:rPr>
          <w:spacing w:val="23"/>
          <w:w w:val="105"/>
        </w:rPr>
        <w:t> </w:t>
      </w:r>
      <w:r>
        <w:rPr>
          <w:w w:val="105"/>
        </w:rPr>
        <w:t>the</w:t>
      </w:r>
      <w:r>
        <w:rPr>
          <w:spacing w:val="23"/>
          <w:w w:val="105"/>
        </w:rPr>
        <w:t> </w:t>
      </w:r>
      <w:r>
        <w:rPr>
          <w:w w:val="105"/>
        </w:rPr>
        <w:t>dataset</w:t>
      </w:r>
      <w:r>
        <w:rPr>
          <w:spacing w:val="1"/>
          <w:w w:val="105"/>
        </w:rPr>
        <w:t> </w:t>
      </w:r>
      <w:r>
        <w:rPr>
          <w:w w:val="105"/>
        </w:rPr>
        <w:t>for DoS, fuzzy attacks, and spoofing attacks [</w:t>
      </w:r>
      <w:hyperlink w:history="true" w:anchor="_bookmark85">
        <w:r>
          <w:rPr>
            <w:color w:val="0774B7"/>
            <w:w w:val="105"/>
          </w:rPr>
          <w:t>56</w:t>
        </w:r>
      </w:hyperlink>
      <w:r>
        <w:rPr>
          <w:w w:val="105"/>
        </w:rPr>
        <w:t>]. The LSTM architecture consists of an</w:t>
      </w:r>
      <w:r>
        <w:rPr>
          <w:spacing w:val="1"/>
          <w:w w:val="105"/>
        </w:rPr>
        <w:t> </w:t>
      </w:r>
      <w:r>
        <w:rPr>
          <w:w w:val="105"/>
        </w:rPr>
        <w:t>input layer, a hidden layer, and an output layer. The input for the model is CAN packet</w:t>
      </w:r>
      <w:r>
        <w:rPr>
          <w:spacing w:val="1"/>
          <w:w w:val="105"/>
        </w:rPr>
        <w:t> </w:t>
      </w:r>
      <w:r>
        <w:rPr/>
        <w:t>payloads.</w:t>
      </w:r>
      <w:r>
        <w:rPr>
          <w:spacing w:val="34"/>
        </w:rPr>
        <w:t> </w:t>
      </w:r>
      <w:r>
        <w:rPr/>
        <w:t>The</w:t>
      </w:r>
      <w:r>
        <w:rPr>
          <w:spacing w:val="18"/>
        </w:rPr>
        <w:t> </w:t>
      </w:r>
      <w:r>
        <w:rPr/>
        <w:t>activation</w:t>
      </w:r>
      <w:r>
        <w:rPr>
          <w:spacing w:val="19"/>
        </w:rPr>
        <w:t> </w:t>
      </w:r>
      <w:r>
        <w:rPr/>
        <w:t>function</w:t>
      </w:r>
      <w:r>
        <w:rPr>
          <w:spacing w:val="19"/>
        </w:rPr>
        <w:t> </w:t>
      </w:r>
      <w:r>
        <w:rPr/>
        <w:t>is</w:t>
      </w:r>
      <w:r>
        <w:rPr>
          <w:spacing w:val="19"/>
        </w:rPr>
        <w:t> </w:t>
      </w:r>
      <w:r>
        <w:rPr/>
        <w:t>softmax.</w:t>
      </w:r>
      <w:r>
        <w:rPr>
          <w:spacing w:val="34"/>
        </w:rPr>
        <w:t> </w:t>
      </w:r>
      <w:r>
        <w:rPr/>
        <w:t>The</w:t>
      </w:r>
      <w:r>
        <w:rPr>
          <w:spacing w:val="19"/>
        </w:rPr>
        <w:t> </w:t>
      </w:r>
      <w:r>
        <w:rPr/>
        <w:t>output</w:t>
      </w:r>
      <w:r>
        <w:rPr>
          <w:spacing w:val="18"/>
        </w:rPr>
        <w:t> </w:t>
      </w:r>
      <w:r>
        <w:rPr/>
        <w:t>layer</w:t>
      </w:r>
      <w:r>
        <w:rPr>
          <w:spacing w:val="19"/>
        </w:rPr>
        <w:t> </w:t>
      </w:r>
      <w:r>
        <w:rPr/>
        <w:t>classifies</w:t>
      </w:r>
      <w:r>
        <w:rPr>
          <w:spacing w:val="19"/>
        </w:rPr>
        <w:t> </w:t>
      </w:r>
      <w:r>
        <w:rPr/>
        <w:t>incoming</w:t>
      </w:r>
      <w:r>
        <w:rPr>
          <w:spacing w:val="19"/>
        </w:rPr>
        <w:t> </w:t>
      </w:r>
      <w:r>
        <w:rPr/>
        <w:t>packets</w:t>
      </w:r>
      <w:r>
        <w:rPr>
          <w:spacing w:val="1"/>
        </w:rPr>
        <w:t> </w:t>
      </w:r>
      <w:r>
        <w:rPr>
          <w:w w:val="105"/>
        </w:rPr>
        <w:t>as either normal or an attack.</w:t>
      </w:r>
      <w:r>
        <w:rPr>
          <w:spacing w:val="1"/>
          <w:w w:val="105"/>
        </w:rPr>
        <w:t> </w:t>
      </w:r>
      <w:r>
        <w:rPr>
          <w:w w:val="105"/>
        </w:rPr>
        <w:t>The IDS can detect attacks with high accuracy, but the</w:t>
      </w:r>
      <w:r>
        <w:rPr>
          <w:spacing w:val="1"/>
          <w:w w:val="105"/>
        </w:rPr>
        <w:t> </w:t>
      </w:r>
      <w:r>
        <w:rPr>
          <w:w w:val="105"/>
        </w:rPr>
        <w:t>model has high computational time for intrusion detection, with increased latency in</w:t>
      </w:r>
      <w:r>
        <w:rPr>
          <w:spacing w:val="1"/>
          <w:w w:val="105"/>
        </w:rPr>
        <w:t> </w:t>
      </w:r>
      <w:r>
        <w:rPr>
          <w:w w:val="105"/>
        </w:rPr>
        <w:t>communications.</w:t>
      </w:r>
      <w:r>
        <w:rPr>
          <w:spacing w:val="-2"/>
          <w:w w:val="105"/>
        </w:rPr>
        <w:t> </w:t>
      </w:r>
      <w:r>
        <w:rPr>
          <w:w w:val="105"/>
        </w:rPr>
        <w:t>Lin</w:t>
      </w:r>
      <w:r>
        <w:rPr>
          <w:spacing w:val="-10"/>
          <w:w w:val="105"/>
        </w:rPr>
        <w:t> </w:t>
      </w:r>
      <w:r>
        <w:rPr>
          <w:w w:val="105"/>
        </w:rPr>
        <w:t>et</w:t>
      </w:r>
      <w:r>
        <w:rPr>
          <w:spacing w:val="-10"/>
          <w:w w:val="105"/>
        </w:rPr>
        <w:t> </w:t>
      </w:r>
      <w:r>
        <w:rPr>
          <w:w w:val="105"/>
        </w:rPr>
        <w:t>al.</w:t>
      </w:r>
      <w:r>
        <w:rPr>
          <w:spacing w:val="-2"/>
          <w:w w:val="105"/>
        </w:rPr>
        <w:t> </w:t>
      </w:r>
      <w:r>
        <w:rPr>
          <w:w w:val="105"/>
        </w:rPr>
        <w:t>proposed</w:t>
      </w:r>
      <w:r>
        <w:rPr>
          <w:spacing w:val="-11"/>
          <w:w w:val="105"/>
        </w:rPr>
        <w:t> </w:t>
      </w:r>
      <w:r>
        <w:rPr>
          <w:w w:val="105"/>
        </w:rPr>
        <w:t>a</w:t>
      </w:r>
      <w:r>
        <w:rPr>
          <w:spacing w:val="-10"/>
          <w:w w:val="105"/>
        </w:rPr>
        <w:t> </w:t>
      </w:r>
      <w:r>
        <w:rPr>
          <w:w w:val="105"/>
        </w:rPr>
        <w:t>deep</w:t>
      </w:r>
      <w:r>
        <w:rPr>
          <w:spacing w:val="-11"/>
          <w:w w:val="105"/>
        </w:rPr>
        <w:t> </w:t>
      </w:r>
      <w:r>
        <w:rPr>
          <w:w w:val="105"/>
        </w:rPr>
        <w:t>learning-based</w:t>
      </w:r>
      <w:r>
        <w:rPr>
          <w:spacing w:val="-10"/>
          <w:w w:val="105"/>
        </w:rPr>
        <w:t> </w:t>
      </w:r>
      <w:r>
        <w:rPr>
          <w:w w:val="105"/>
        </w:rPr>
        <w:t>anomaly</w:t>
      </w:r>
      <w:r>
        <w:rPr>
          <w:spacing w:val="-11"/>
          <w:w w:val="105"/>
        </w:rPr>
        <w:t> </w:t>
      </w:r>
      <w:r>
        <w:rPr>
          <w:w w:val="105"/>
        </w:rPr>
        <w:t>detection</w:t>
      </w:r>
      <w:r>
        <w:rPr>
          <w:spacing w:val="-10"/>
          <w:w w:val="105"/>
        </w:rPr>
        <w:t> </w:t>
      </w:r>
      <w:r>
        <w:rPr>
          <w:w w:val="105"/>
        </w:rPr>
        <w:t>system</w:t>
      </w:r>
      <w:r>
        <w:rPr>
          <w:spacing w:val="-11"/>
          <w:w w:val="105"/>
        </w:rPr>
        <w:t> </w:t>
      </w:r>
      <w:r>
        <w:rPr>
          <w:w w:val="105"/>
        </w:rPr>
        <w:t>for</w:t>
      </w:r>
      <w:r>
        <w:rPr>
          <w:spacing w:val="-44"/>
          <w:w w:val="105"/>
        </w:rPr>
        <w:t> </w:t>
      </w:r>
      <w:r>
        <w:rPr>
          <w:w w:val="105"/>
        </w:rPr>
        <w:t>CAN</w:t>
      </w:r>
      <w:r>
        <w:rPr>
          <w:spacing w:val="7"/>
          <w:w w:val="105"/>
        </w:rPr>
        <w:t> </w:t>
      </w:r>
      <w:r>
        <w:rPr>
          <w:w w:val="105"/>
        </w:rPr>
        <w:t>networks</w:t>
      </w:r>
      <w:r>
        <w:rPr>
          <w:spacing w:val="7"/>
          <w:w w:val="105"/>
        </w:rPr>
        <w:t> </w:t>
      </w:r>
      <w:r>
        <w:rPr>
          <w:w w:val="105"/>
        </w:rPr>
        <w:t>[</w:t>
      </w:r>
      <w:hyperlink w:history="true" w:anchor="_bookmark86">
        <w:r>
          <w:rPr>
            <w:color w:val="0774B7"/>
            <w:w w:val="105"/>
          </w:rPr>
          <w:t>57</w:t>
        </w:r>
      </w:hyperlink>
      <w:r>
        <w:rPr>
          <w:w w:val="105"/>
        </w:rPr>
        <w:t>].</w:t>
      </w:r>
      <w:r>
        <w:rPr>
          <w:spacing w:val="29"/>
          <w:w w:val="105"/>
        </w:rPr>
        <w:t> </w:t>
      </w:r>
      <w:r>
        <w:rPr>
          <w:w w:val="105"/>
        </w:rPr>
        <w:t>The</w:t>
      </w:r>
      <w:r>
        <w:rPr>
          <w:spacing w:val="7"/>
          <w:w w:val="105"/>
        </w:rPr>
        <w:t> </w:t>
      </w:r>
      <w:r>
        <w:rPr>
          <w:w w:val="105"/>
        </w:rPr>
        <w:t>training</w:t>
      </w:r>
      <w:r>
        <w:rPr>
          <w:spacing w:val="7"/>
          <w:w w:val="105"/>
        </w:rPr>
        <w:t> </w:t>
      </w:r>
      <w:r>
        <w:rPr>
          <w:w w:val="105"/>
        </w:rPr>
        <w:t>phase</w:t>
      </w:r>
      <w:r>
        <w:rPr>
          <w:spacing w:val="7"/>
          <w:w w:val="105"/>
        </w:rPr>
        <w:t> </w:t>
      </w:r>
      <w:r>
        <w:rPr>
          <w:w w:val="105"/>
        </w:rPr>
        <w:t>consists</w:t>
      </w:r>
      <w:r>
        <w:rPr>
          <w:spacing w:val="7"/>
          <w:w w:val="105"/>
        </w:rPr>
        <w:t> </w:t>
      </w:r>
      <w:r>
        <w:rPr>
          <w:w w:val="105"/>
        </w:rPr>
        <w:t>of</w:t>
      </w:r>
      <w:r>
        <w:rPr>
          <w:spacing w:val="7"/>
          <w:w w:val="105"/>
        </w:rPr>
        <w:t> </w:t>
      </w:r>
      <w:r>
        <w:rPr>
          <w:w w:val="105"/>
        </w:rPr>
        <w:t>feature</w:t>
      </w:r>
      <w:r>
        <w:rPr>
          <w:spacing w:val="7"/>
          <w:w w:val="105"/>
        </w:rPr>
        <w:t> </w:t>
      </w:r>
      <w:r>
        <w:rPr>
          <w:w w:val="105"/>
        </w:rPr>
        <w:t>extraction</w:t>
      </w:r>
      <w:r>
        <w:rPr>
          <w:spacing w:val="7"/>
          <w:w w:val="105"/>
        </w:rPr>
        <w:t> </w:t>
      </w:r>
      <w:r>
        <w:rPr>
          <w:w w:val="105"/>
        </w:rPr>
        <w:t>and</w:t>
      </w:r>
      <w:r>
        <w:rPr>
          <w:spacing w:val="7"/>
          <w:w w:val="105"/>
        </w:rPr>
        <w:t> </w:t>
      </w:r>
      <w:r>
        <w:rPr>
          <w:w w:val="105"/>
        </w:rPr>
        <w:t>training</w:t>
      </w:r>
      <w:r>
        <w:rPr>
          <w:spacing w:val="7"/>
          <w:w w:val="105"/>
        </w:rPr>
        <w:t> </w:t>
      </w:r>
      <w:r>
        <w:rPr>
          <w:w w:val="105"/>
        </w:rPr>
        <w:t>with</w:t>
      </w:r>
      <w:r>
        <w:rPr>
          <w:spacing w:val="1"/>
          <w:w w:val="105"/>
        </w:rPr>
        <w:t> </w:t>
      </w:r>
      <w:r>
        <w:rPr>
          <w:w w:val="105"/>
        </w:rPr>
        <w:t>a deep denoising autoencoder.</w:t>
      </w:r>
      <w:r>
        <w:rPr>
          <w:spacing w:val="1"/>
          <w:w w:val="105"/>
        </w:rPr>
        <w:t> </w:t>
      </w:r>
      <w:r>
        <w:rPr>
          <w:w w:val="105"/>
        </w:rPr>
        <w:t>Compared to other machine learning algorithms, their</w:t>
      </w:r>
      <w:r>
        <w:rPr>
          <w:spacing w:val="1"/>
          <w:w w:val="105"/>
        </w:rPr>
        <w:t> </w:t>
      </w:r>
      <w:r>
        <w:rPr>
          <w:w w:val="105"/>
        </w:rPr>
        <w:t>work exhibited a high detection rate. Edge computing technology has been applied for</w:t>
      </w:r>
      <w:r>
        <w:rPr>
          <w:spacing w:val="1"/>
          <w:w w:val="105"/>
        </w:rPr>
        <w:t> </w:t>
      </w:r>
      <w:r>
        <w:rPr>
          <w:w w:val="105"/>
        </w:rPr>
        <w:t>reducing the computation time for intrusion detection using LSTM [</w:t>
      </w:r>
      <w:hyperlink w:history="true" w:anchor="_bookmark87">
        <w:r>
          <w:rPr>
            <w:color w:val="0774B7"/>
            <w:w w:val="105"/>
          </w:rPr>
          <w:t>58</w:t>
        </w:r>
      </w:hyperlink>
      <w:r>
        <w:rPr>
          <w:w w:val="105"/>
        </w:rPr>
        <w:t>].</w:t>
      </w:r>
      <w:r>
        <w:rPr>
          <w:spacing w:val="1"/>
          <w:w w:val="105"/>
        </w:rPr>
        <w:t> </w:t>
      </w:r>
      <w:r>
        <w:rPr>
          <w:w w:val="105"/>
        </w:rPr>
        <w:t>The assumed</w:t>
      </w:r>
      <w:r>
        <w:rPr>
          <w:spacing w:val="1"/>
          <w:w w:val="105"/>
        </w:rPr>
        <w:t> </w:t>
      </w:r>
      <w:r>
        <w:rPr>
          <w:w w:val="105"/>
        </w:rPr>
        <w:t>attack interface is an on-board unit (OBU) that connects in-vehicle networks to external</w:t>
      </w:r>
      <w:r>
        <w:rPr>
          <w:spacing w:val="1"/>
          <w:w w:val="105"/>
        </w:rPr>
        <w:t> </w:t>
      </w:r>
      <w:r>
        <w:rPr>
          <w:w w:val="105"/>
        </w:rPr>
        <w:t>networks. They executed flooding attacks leading to malfunctions in the CAN network.</w:t>
      </w:r>
      <w:r>
        <w:rPr>
          <w:spacing w:val="1"/>
          <w:w w:val="105"/>
        </w:rPr>
        <w:t> </w:t>
      </w:r>
      <w:r>
        <w:rPr/>
        <w:t>The LSTM framework for intrusion detection consists of a prediction phase and a detection</w:t>
      </w:r>
      <w:r>
        <w:rPr>
          <w:spacing w:val="1"/>
        </w:rPr>
        <w:t> </w:t>
      </w:r>
      <w:r>
        <w:rPr>
          <w:w w:val="105"/>
        </w:rPr>
        <w:t>phase.</w:t>
      </w:r>
      <w:r>
        <w:rPr>
          <w:spacing w:val="15"/>
          <w:w w:val="105"/>
        </w:rPr>
        <w:t> </w:t>
      </w:r>
      <w:r>
        <w:rPr>
          <w:w w:val="105"/>
        </w:rPr>
        <w:t>CAN</w:t>
      </w:r>
      <w:r>
        <w:rPr>
          <w:spacing w:val="19"/>
          <w:w w:val="105"/>
        </w:rPr>
        <w:t> </w:t>
      </w:r>
      <w:r>
        <w:rPr>
          <w:w w:val="105"/>
        </w:rPr>
        <w:t>traffic</w:t>
      </w:r>
      <w:r>
        <w:rPr>
          <w:spacing w:val="19"/>
          <w:w w:val="105"/>
        </w:rPr>
        <w:t> </w:t>
      </w:r>
      <w:r>
        <w:rPr>
          <w:w w:val="105"/>
        </w:rPr>
        <w:t>information</w:t>
      </w:r>
      <w:r>
        <w:rPr>
          <w:spacing w:val="21"/>
          <w:w w:val="105"/>
        </w:rPr>
        <w:t> </w:t>
      </w:r>
      <w:r>
        <w:rPr>
          <w:w w:val="105"/>
        </w:rPr>
        <w:t>consisting</w:t>
      </w:r>
      <w:r>
        <w:rPr>
          <w:spacing w:val="19"/>
          <w:w w:val="105"/>
        </w:rPr>
        <w:t> </w:t>
      </w:r>
      <w:r>
        <w:rPr>
          <w:w w:val="105"/>
        </w:rPr>
        <w:t>of</w:t>
      </w:r>
      <w:r>
        <w:rPr>
          <w:spacing w:val="19"/>
          <w:w w:val="105"/>
        </w:rPr>
        <w:t> </w:t>
      </w:r>
      <w:r>
        <w:rPr>
          <w:w w:val="105"/>
        </w:rPr>
        <w:t>data</w:t>
      </w:r>
      <w:r>
        <w:rPr>
          <w:spacing w:val="19"/>
          <w:w w:val="105"/>
        </w:rPr>
        <w:t> </w:t>
      </w:r>
      <w:r>
        <w:rPr>
          <w:w w:val="105"/>
        </w:rPr>
        <w:t>and</w:t>
      </w:r>
      <w:r>
        <w:rPr>
          <w:spacing w:val="20"/>
          <w:w w:val="105"/>
        </w:rPr>
        <w:t> </w:t>
      </w:r>
      <w:r>
        <w:rPr>
          <w:w w:val="105"/>
        </w:rPr>
        <w:t>time-interval</w:t>
      </w:r>
      <w:r>
        <w:rPr>
          <w:spacing w:val="19"/>
          <w:w w:val="105"/>
        </w:rPr>
        <w:t> </w:t>
      </w:r>
      <w:r>
        <w:rPr>
          <w:w w:val="105"/>
        </w:rPr>
        <w:t>features</w:t>
      </w:r>
      <w:r>
        <w:rPr>
          <w:spacing w:val="19"/>
          <w:w w:val="105"/>
        </w:rPr>
        <w:t> </w:t>
      </w:r>
      <w:r>
        <w:rPr>
          <w:w w:val="105"/>
        </w:rPr>
        <w:t>is</w:t>
      </w:r>
      <w:r>
        <w:rPr>
          <w:spacing w:val="20"/>
          <w:w w:val="105"/>
        </w:rPr>
        <w:t> </w:t>
      </w:r>
      <w:r>
        <w:rPr>
          <w:w w:val="105"/>
        </w:rPr>
        <w:t>passed</w:t>
      </w:r>
      <w:r>
        <w:rPr>
          <w:spacing w:val="1"/>
          <w:w w:val="105"/>
        </w:rPr>
        <w:t> </w:t>
      </w:r>
      <w:r>
        <w:rPr>
          <w:w w:val="105"/>
        </w:rPr>
        <w:t>to the LSTM network.</w:t>
      </w:r>
      <w:r>
        <w:rPr>
          <w:spacing w:val="1"/>
          <w:w w:val="105"/>
        </w:rPr>
        <w:t> </w:t>
      </w:r>
      <w:r>
        <w:rPr>
          <w:w w:val="105"/>
        </w:rPr>
        <w:t>During the prediction phase, features of the CAN message are</w:t>
      </w:r>
      <w:r>
        <w:rPr>
          <w:spacing w:val="1"/>
          <w:w w:val="105"/>
        </w:rPr>
        <w:t> </w:t>
      </w:r>
      <w:r>
        <w:rPr>
          <w:w w:val="105"/>
        </w:rPr>
        <w:t>predicted through data and time-interval analyses. The neural network is trained with</w:t>
      </w:r>
      <w:r>
        <w:rPr>
          <w:spacing w:val="1"/>
          <w:w w:val="105"/>
        </w:rPr>
        <w:t> </w:t>
      </w:r>
      <w:r>
        <w:rPr/>
        <w:t>real</w:t>
      </w:r>
      <w:r>
        <w:rPr>
          <w:spacing w:val="14"/>
        </w:rPr>
        <w:t> </w:t>
      </w:r>
      <w:r>
        <w:rPr/>
        <w:t>CAN</w:t>
      </w:r>
      <w:r>
        <w:rPr>
          <w:spacing w:val="15"/>
        </w:rPr>
        <w:t> </w:t>
      </w:r>
      <w:r>
        <w:rPr/>
        <w:t>bus</w:t>
      </w:r>
      <w:r>
        <w:rPr>
          <w:spacing w:val="15"/>
        </w:rPr>
        <w:t> </w:t>
      </w:r>
      <w:r>
        <w:rPr/>
        <w:t>messages.</w:t>
      </w:r>
      <w:r>
        <w:rPr>
          <w:spacing w:val="29"/>
        </w:rPr>
        <w:t> </w:t>
      </w:r>
      <w:r>
        <w:rPr/>
        <w:t>The</w:t>
      </w:r>
      <w:r>
        <w:rPr>
          <w:spacing w:val="14"/>
        </w:rPr>
        <w:t> </w:t>
      </w:r>
      <w:r>
        <w:rPr/>
        <w:t>detection</w:t>
      </w:r>
      <w:r>
        <w:rPr>
          <w:spacing w:val="15"/>
        </w:rPr>
        <w:t> </w:t>
      </w:r>
      <w:r>
        <w:rPr/>
        <w:t>phase</w:t>
      </w:r>
      <w:r>
        <w:rPr>
          <w:spacing w:val="15"/>
        </w:rPr>
        <w:t> </w:t>
      </w:r>
      <w:r>
        <w:rPr/>
        <w:t>determines</w:t>
      </w:r>
      <w:r>
        <w:rPr>
          <w:spacing w:val="14"/>
        </w:rPr>
        <w:t> </w:t>
      </w:r>
      <w:r>
        <w:rPr/>
        <w:t>whether</w:t>
      </w:r>
      <w:r>
        <w:rPr>
          <w:spacing w:val="15"/>
        </w:rPr>
        <w:t> </w:t>
      </w:r>
      <w:r>
        <w:rPr/>
        <w:t>a</w:t>
      </w:r>
      <w:r>
        <w:rPr>
          <w:spacing w:val="15"/>
        </w:rPr>
        <w:t> </w:t>
      </w:r>
      <w:r>
        <w:rPr/>
        <w:t>message</w:t>
      </w:r>
      <w:r>
        <w:rPr>
          <w:spacing w:val="14"/>
        </w:rPr>
        <w:t> </w:t>
      </w:r>
      <w:r>
        <w:rPr/>
        <w:t>is</w:t>
      </w:r>
      <w:r>
        <w:rPr>
          <w:spacing w:val="15"/>
        </w:rPr>
        <w:t> </w:t>
      </w:r>
      <w:r>
        <w:rPr/>
        <w:t>anomalous</w:t>
      </w:r>
      <w:r>
        <w:rPr>
          <w:spacing w:val="1"/>
        </w:rPr>
        <w:t> </w:t>
      </w:r>
      <w:r>
        <w:rPr>
          <w:w w:val="105"/>
        </w:rPr>
        <w:t>or not.</w:t>
      </w:r>
      <w:r>
        <w:rPr>
          <w:spacing w:val="1"/>
          <w:w w:val="105"/>
        </w:rPr>
        <w:t> </w:t>
      </w:r>
      <w:r>
        <w:rPr>
          <w:w w:val="105"/>
        </w:rPr>
        <w:t>Since the computation time with LSTM is high, the authors proposed using a</w:t>
      </w:r>
      <w:r>
        <w:rPr>
          <w:spacing w:val="1"/>
          <w:w w:val="105"/>
        </w:rPr>
        <w:t> </w:t>
      </w:r>
      <w:r>
        <w:rPr>
          <w:w w:val="105"/>
        </w:rPr>
        <w:t>mobile edge-assisted multi-task LSTM model.</w:t>
      </w:r>
      <w:r>
        <w:rPr>
          <w:spacing w:val="1"/>
          <w:w w:val="105"/>
        </w:rPr>
        <w:t> </w:t>
      </w:r>
      <w:r>
        <w:rPr>
          <w:w w:val="105"/>
        </w:rPr>
        <w:t>The evaluation results showed that the</w:t>
      </w:r>
      <w:r>
        <w:rPr>
          <w:spacing w:val="1"/>
          <w:w w:val="105"/>
        </w:rPr>
        <w:t> </w:t>
      </w:r>
      <w:r>
        <w:rPr>
          <w:w w:val="105"/>
        </w:rPr>
        <w:t>model</w:t>
      </w:r>
      <w:r>
        <w:rPr>
          <w:spacing w:val="-10"/>
          <w:w w:val="105"/>
        </w:rPr>
        <w:t> </w:t>
      </w:r>
      <w:r>
        <w:rPr>
          <w:w w:val="105"/>
        </w:rPr>
        <w:t>achieved</w:t>
      </w:r>
      <w:r>
        <w:rPr>
          <w:spacing w:val="-9"/>
          <w:w w:val="105"/>
        </w:rPr>
        <w:t> </w:t>
      </w:r>
      <w:r>
        <w:rPr>
          <w:w w:val="105"/>
        </w:rPr>
        <w:t>90%</w:t>
      </w:r>
      <w:r>
        <w:rPr>
          <w:spacing w:val="-9"/>
          <w:w w:val="105"/>
        </w:rPr>
        <w:t> </w:t>
      </w:r>
      <w:r>
        <w:rPr>
          <w:w w:val="105"/>
        </w:rPr>
        <w:t>accuracy</w:t>
      </w:r>
      <w:r>
        <w:rPr>
          <w:spacing w:val="-9"/>
          <w:w w:val="105"/>
        </w:rPr>
        <w:t> </w:t>
      </w:r>
      <w:r>
        <w:rPr>
          <w:w w:val="105"/>
        </w:rPr>
        <w:t>with</w:t>
      </w:r>
      <w:r>
        <w:rPr>
          <w:spacing w:val="-9"/>
          <w:w w:val="105"/>
        </w:rPr>
        <w:t> </w:t>
      </w:r>
      <w:r>
        <w:rPr>
          <w:w w:val="105"/>
        </w:rPr>
        <w:t>detection</w:t>
      </w:r>
      <w:r>
        <w:rPr>
          <w:spacing w:val="-9"/>
          <w:w w:val="105"/>
        </w:rPr>
        <w:t> </w:t>
      </w:r>
      <w:r>
        <w:rPr>
          <w:w w:val="105"/>
        </w:rPr>
        <w:t>latency</w:t>
      </w:r>
      <w:r>
        <w:rPr>
          <w:spacing w:val="-9"/>
          <w:w w:val="105"/>
        </w:rPr>
        <w:t> </w:t>
      </w:r>
      <w:r>
        <w:rPr>
          <w:w w:val="105"/>
        </w:rPr>
        <w:t>of</w:t>
      </w:r>
      <w:r>
        <w:rPr>
          <w:spacing w:val="-9"/>
          <w:w w:val="105"/>
        </w:rPr>
        <w:t> </w:t>
      </w:r>
      <w:r>
        <w:rPr>
          <w:w w:val="105"/>
        </w:rPr>
        <w:t>0.61</w:t>
      </w:r>
      <w:r>
        <w:rPr>
          <w:spacing w:val="-9"/>
          <w:w w:val="105"/>
        </w:rPr>
        <w:t> </w:t>
      </w:r>
      <w:r>
        <w:rPr>
          <w:w w:val="105"/>
        </w:rPr>
        <w:t>milliseconds. Xiao</w:t>
      </w:r>
      <w:r>
        <w:rPr>
          <w:spacing w:val="-9"/>
          <w:w w:val="105"/>
        </w:rPr>
        <w:t> </w:t>
      </w:r>
      <w:r>
        <w:rPr>
          <w:w w:val="105"/>
        </w:rPr>
        <w:t>et</w:t>
      </w:r>
      <w:r>
        <w:rPr>
          <w:spacing w:val="-9"/>
          <w:w w:val="105"/>
        </w:rPr>
        <w:t> </w:t>
      </w:r>
      <w:r>
        <w:rPr>
          <w:w w:val="105"/>
        </w:rPr>
        <w:t>al.</w:t>
      </w:r>
      <w:r>
        <w:rPr>
          <w:spacing w:val="-9"/>
          <w:w w:val="105"/>
        </w:rPr>
        <w:t> </w:t>
      </w:r>
      <w:r>
        <w:rPr>
          <w:w w:val="105"/>
        </w:rPr>
        <w:t>[</w:t>
      </w:r>
      <w:hyperlink w:history="true" w:anchor="_bookmark70">
        <w:r>
          <w:rPr>
            <w:color w:val="0774B7"/>
            <w:w w:val="105"/>
          </w:rPr>
          <w:t>41</w:t>
        </w:r>
      </w:hyperlink>
      <w:r>
        <w:rPr>
          <w:w w:val="105"/>
        </w:rPr>
        <w:t>]</w:t>
      </w:r>
      <w:r>
        <w:rPr>
          <w:spacing w:val="-44"/>
          <w:w w:val="105"/>
        </w:rPr>
        <w:t> </w:t>
      </w:r>
      <w:r>
        <w:rPr>
          <w:w w:val="105"/>
        </w:rPr>
        <w:t>proposed a lightweight machine learning algorithm called SIMATT-SECCU. The authors</w:t>
      </w:r>
      <w:r>
        <w:rPr>
          <w:spacing w:val="1"/>
          <w:w w:val="105"/>
        </w:rPr>
        <w:t> </w:t>
      </w:r>
      <w:r>
        <w:rPr>
          <w:w w:val="105"/>
        </w:rPr>
        <w:t>used datasets developed from hacking and a countermeasure lab, which are publicly</w:t>
      </w:r>
      <w:r>
        <w:rPr>
          <w:spacing w:val="1"/>
          <w:w w:val="105"/>
        </w:rPr>
        <w:t> </w:t>
      </w:r>
      <w:r>
        <w:rPr>
          <w:w w:val="105"/>
        </w:rPr>
        <w:t>available [</w:t>
      </w:r>
      <w:hyperlink w:history="true" w:anchor="_bookmark44">
        <w:r>
          <w:rPr>
            <w:color w:val="0774B7"/>
            <w:w w:val="105"/>
          </w:rPr>
          <w:t>15</w:t>
        </w:r>
      </w:hyperlink>
      <w:r>
        <w:rPr>
          <w:w w:val="105"/>
        </w:rPr>
        <w:t>].</w:t>
      </w:r>
      <w:r>
        <w:rPr>
          <w:spacing w:val="1"/>
          <w:w w:val="105"/>
        </w:rPr>
        <w:t> </w:t>
      </w:r>
      <w:r>
        <w:rPr>
          <w:w w:val="105"/>
        </w:rPr>
        <w:t>The training is performed with normal and attack datasets.</w:t>
      </w:r>
      <w:r>
        <w:rPr>
          <w:spacing w:val="1"/>
          <w:w w:val="105"/>
        </w:rPr>
        <w:t> </w:t>
      </w:r>
      <w:r>
        <w:rPr>
          <w:w w:val="105"/>
        </w:rPr>
        <w:t>A random</w:t>
      </w:r>
      <w:r>
        <w:rPr>
          <w:spacing w:val="1"/>
          <w:w w:val="105"/>
        </w:rPr>
        <w:t> </w:t>
      </w:r>
      <w:r>
        <w:rPr>
          <w:w w:val="105"/>
        </w:rPr>
        <w:t>forest algorithm is used for the anomaly detection process. The performance evaluation</w:t>
      </w:r>
      <w:r>
        <w:rPr>
          <w:spacing w:val="1"/>
          <w:w w:val="105"/>
        </w:rPr>
        <w:t> </w:t>
      </w:r>
      <w:r>
        <w:rPr>
          <w:w w:val="105"/>
        </w:rPr>
        <w:t>results showed that the model performed better than other state-of-the-art algorithms.</w:t>
      </w:r>
      <w:r>
        <w:rPr>
          <w:spacing w:val="1"/>
          <w:w w:val="105"/>
        </w:rPr>
        <w:t> </w:t>
      </w:r>
      <w:r>
        <w:rPr>
          <w:w w:val="105"/>
        </w:rPr>
        <w:t>A deep learning algorithm for anomaly detection was developed in [</w:t>
      </w:r>
      <w:hyperlink w:history="true" w:anchor="_bookmark88">
        <w:r>
          <w:rPr>
            <w:color w:val="0774B7"/>
            <w:w w:val="105"/>
          </w:rPr>
          <w:t>59</w:t>
        </w:r>
      </w:hyperlink>
      <w:r>
        <w:rPr>
          <w:w w:val="105"/>
        </w:rPr>
        <w:t>].</w:t>
      </w:r>
      <w:r>
        <w:rPr>
          <w:spacing w:val="1"/>
          <w:w w:val="105"/>
        </w:rPr>
        <w:t> </w:t>
      </w:r>
      <w:r>
        <w:rPr>
          <w:w w:val="105"/>
        </w:rPr>
        <w:t>The authors</w:t>
      </w:r>
      <w:r>
        <w:rPr>
          <w:spacing w:val="1"/>
          <w:w w:val="105"/>
        </w:rPr>
        <w:t> </w:t>
      </w:r>
      <w:r>
        <w:rPr>
          <w:w w:val="105"/>
        </w:rPr>
        <w:t>developed a simulation model for experimenting with DoS attack detection.</w:t>
      </w:r>
      <w:r>
        <w:rPr>
          <w:spacing w:val="1"/>
          <w:w w:val="105"/>
        </w:rPr>
        <w:t> </w:t>
      </w:r>
      <w:r>
        <w:rPr>
          <w:w w:val="105"/>
        </w:rPr>
        <w:t>The CAN</w:t>
      </w:r>
      <w:r>
        <w:rPr>
          <w:spacing w:val="1"/>
          <w:w w:val="105"/>
        </w:rPr>
        <w:t> </w:t>
      </w:r>
      <w:r>
        <w:rPr>
          <w:w w:val="105"/>
        </w:rPr>
        <w:t>Bus Message Attack Detection Framework (CAN-ADF) was proposed by Tariq et al. [</w:t>
      </w:r>
      <w:hyperlink w:history="true" w:anchor="_bookmark89">
        <w:r>
          <w:rPr>
            <w:color w:val="0774B7"/>
            <w:w w:val="105"/>
          </w:rPr>
          <w:t>60</w:t>
        </w:r>
      </w:hyperlink>
      <w:r>
        <w:rPr>
          <w:w w:val="105"/>
        </w:rPr>
        <w:t>],</w:t>
      </w:r>
      <w:r>
        <w:rPr>
          <w:spacing w:val="-44"/>
          <w:w w:val="105"/>
        </w:rPr>
        <w:t> </w:t>
      </w:r>
      <w:r>
        <w:rPr>
          <w:w w:val="105"/>
        </w:rPr>
        <w:t>which uses a combination of rule-based and Recurrent Neural Network (RNN) anomaly</w:t>
      </w:r>
      <w:r>
        <w:rPr>
          <w:spacing w:val="1"/>
          <w:w w:val="105"/>
        </w:rPr>
        <w:t> </w:t>
      </w:r>
      <w:r>
        <w:rPr>
          <w:w w:val="105"/>
        </w:rPr>
        <w:t>detection models. The dataset was formed by collecting 7,875,792 CAN messages from</w:t>
      </w:r>
      <w:r>
        <w:rPr>
          <w:spacing w:val="1"/>
          <w:w w:val="105"/>
        </w:rPr>
        <w:t> </w:t>
      </w:r>
      <w:r>
        <w:rPr>
          <w:w w:val="105"/>
        </w:rPr>
        <w:t>24 h of driving two vehicles (Kia Soul and the Hyundai Sonata).</w:t>
      </w:r>
      <w:r>
        <w:rPr>
          <w:spacing w:val="1"/>
          <w:w w:val="105"/>
        </w:rPr>
        <w:t> </w:t>
      </w:r>
      <w:r>
        <w:rPr>
          <w:w w:val="105"/>
        </w:rPr>
        <w:t>A DoS attack was</w:t>
      </w:r>
      <w:r>
        <w:rPr>
          <w:spacing w:val="1"/>
          <w:w w:val="105"/>
        </w:rPr>
        <w:t> </w:t>
      </w:r>
      <w:r>
        <w:rPr>
          <w:w w:val="105"/>
        </w:rPr>
        <w:t>launched by injecting high-priority messages in a short time interval into the CAN bus.</w:t>
      </w:r>
      <w:r>
        <w:rPr>
          <w:spacing w:val="1"/>
          <w:w w:val="105"/>
        </w:rPr>
        <w:t> </w:t>
      </w:r>
      <w:r>
        <w:rPr>
          <w:w w:val="105"/>
        </w:rPr>
        <w:t>The limitation in that work is that the authors did not consider diverse attack types. A</w:t>
      </w:r>
      <w:r>
        <w:rPr>
          <w:spacing w:val="1"/>
          <w:w w:val="105"/>
        </w:rPr>
        <w:t> </w:t>
      </w:r>
      <w:r>
        <w:rPr>
          <w:w w:val="105"/>
        </w:rPr>
        <w:t>data-driven approach to anomaly detection based on the support vector machine (SVM)</w:t>
      </w:r>
      <w:r>
        <w:rPr>
          <w:spacing w:val="-44"/>
          <w:w w:val="105"/>
        </w:rPr>
        <w:t> </w:t>
      </w:r>
      <w:r>
        <w:rPr>
          <w:w w:val="105"/>
        </w:rPr>
        <w:t>model</w:t>
      </w:r>
      <w:r>
        <w:rPr>
          <w:spacing w:val="3"/>
          <w:w w:val="105"/>
        </w:rPr>
        <w:t> </w:t>
      </w:r>
      <w:r>
        <w:rPr>
          <w:w w:val="105"/>
        </w:rPr>
        <w:t>was</w:t>
      </w:r>
      <w:r>
        <w:rPr>
          <w:spacing w:val="3"/>
          <w:w w:val="105"/>
        </w:rPr>
        <w:t> </w:t>
      </w:r>
      <w:r>
        <w:rPr>
          <w:w w:val="105"/>
        </w:rPr>
        <w:t>proposed</w:t>
      </w:r>
      <w:r>
        <w:rPr>
          <w:spacing w:val="3"/>
          <w:w w:val="105"/>
        </w:rPr>
        <w:t> </w:t>
      </w:r>
      <w:r>
        <w:rPr>
          <w:w w:val="105"/>
        </w:rPr>
        <w:t>by</w:t>
      </w:r>
      <w:r>
        <w:rPr>
          <w:spacing w:val="4"/>
          <w:w w:val="105"/>
        </w:rPr>
        <w:t> </w:t>
      </w:r>
      <w:r>
        <w:rPr>
          <w:w w:val="105"/>
        </w:rPr>
        <w:t>Al-Saud</w:t>
      </w:r>
      <w:r>
        <w:rPr>
          <w:spacing w:val="3"/>
          <w:w w:val="105"/>
        </w:rPr>
        <w:t> </w:t>
      </w:r>
      <w:r>
        <w:rPr>
          <w:w w:val="105"/>
        </w:rPr>
        <w:t>et</w:t>
      </w:r>
      <w:r>
        <w:rPr>
          <w:spacing w:val="3"/>
          <w:w w:val="105"/>
        </w:rPr>
        <w:t> </w:t>
      </w:r>
      <w:r>
        <w:rPr>
          <w:w w:val="105"/>
        </w:rPr>
        <w:t>al.</w:t>
      </w:r>
      <w:r>
        <w:rPr>
          <w:spacing w:val="4"/>
          <w:w w:val="105"/>
        </w:rPr>
        <w:t> </w:t>
      </w:r>
      <w:r>
        <w:rPr>
          <w:w w:val="105"/>
        </w:rPr>
        <w:t>[</w:t>
      </w:r>
      <w:hyperlink w:history="true" w:anchor="_bookmark90">
        <w:r>
          <w:rPr>
            <w:color w:val="0774B7"/>
            <w:w w:val="105"/>
          </w:rPr>
          <w:t>61</w:t>
        </w:r>
      </w:hyperlink>
      <w:r>
        <w:rPr>
          <w:w w:val="105"/>
        </w:rPr>
        <w:t>].</w:t>
      </w:r>
      <w:r>
        <w:rPr>
          <w:spacing w:val="19"/>
          <w:w w:val="105"/>
        </w:rPr>
        <w:t> </w:t>
      </w:r>
      <w:r>
        <w:rPr>
          <w:w w:val="105"/>
        </w:rPr>
        <w:t>The</w:t>
      </w:r>
      <w:r>
        <w:rPr>
          <w:spacing w:val="4"/>
          <w:w w:val="105"/>
        </w:rPr>
        <w:t> </w:t>
      </w:r>
      <w:r>
        <w:rPr>
          <w:w w:val="105"/>
        </w:rPr>
        <w:t>data</w:t>
      </w:r>
      <w:r>
        <w:rPr>
          <w:spacing w:val="3"/>
          <w:w w:val="105"/>
        </w:rPr>
        <w:t> </w:t>
      </w:r>
      <w:r>
        <w:rPr>
          <w:w w:val="105"/>
        </w:rPr>
        <w:t>were</w:t>
      </w:r>
      <w:r>
        <w:rPr>
          <w:spacing w:val="3"/>
          <w:w w:val="105"/>
        </w:rPr>
        <w:t> </w:t>
      </w:r>
      <w:r>
        <w:rPr>
          <w:w w:val="105"/>
        </w:rPr>
        <w:t>gathered</w:t>
      </w:r>
      <w:r>
        <w:rPr>
          <w:spacing w:val="4"/>
          <w:w w:val="105"/>
        </w:rPr>
        <w:t> </w:t>
      </w:r>
      <w:r>
        <w:rPr>
          <w:w w:val="105"/>
        </w:rPr>
        <w:t>from</w:t>
      </w:r>
      <w:r>
        <w:rPr>
          <w:spacing w:val="3"/>
          <w:w w:val="105"/>
        </w:rPr>
        <w:t> </w:t>
      </w:r>
      <w:r>
        <w:rPr>
          <w:w w:val="105"/>
        </w:rPr>
        <w:t>an</w:t>
      </w:r>
      <w:r>
        <w:rPr>
          <w:spacing w:val="3"/>
          <w:w w:val="105"/>
        </w:rPr>
        <w:t> </w:t>
      </w:r>
      <w:r>
        <w:rPr>
          <w:w w:val="105"/>
        </w:rPr>
        <w:t>electric</w:t>
      </w:r>
      <w:r>
        <w:rPr>
          <w:spacing w:val="4"/>
          <w:w w:val="105"/>
        </w:rPr>
        <w:t> </w:t>
      </w:r>
      <w:r>
        <w:rPr>
          <w:w w:val="105"/>
        </w:rPr>
        <w:t>car</w:t>
      </w:r>
    </w:p>
    <w:p>
      <w:pPr>
        <w:spacing w:after="0" w:line="256" w:lineRule="auto"/>
        <w:jc w:val="both"/>
        <w:sectPr>
          <w:pgSz w:w="11910" w:h="16840"/>
          <w:pgMar w:header="1042" w:footer="0" w:top="1340" w:bottom="280" w:left="600" w:right="580"/>
        </w:sectPr>
      </w:pPr>
    </w:p>
    <w:p>
      <w:pPr>
        <w:pStyle w:val="BodyText"/>
      </w:pPr>
    </w:p>
    <w:p>
      <w:pPr>
        <w:pStyle w:val="BodyText"/>
      </w:pPr>
    </w:p>
    <w:p>
      <w:pPr>
        <w:pStyle w:val="BodyText"/>
        <w:spacing w:line="256" w:lineRule="auto" w:before="98"/>
        <w:ind w:left="2736" w:right="103" w:firstLine="8"/>
        <w:jc w:val="both"/>
      </w:pPr>
      <w:r>
        <w:rPr/>
        <w:t>and consisted of normal data and DoS-attack data. Comparison results with other machine</w:t>
      </w:r>
      <w:r>
        <w:rPr>
          <w:spacing w:val="1"/>
        </w:rPr>
        <w:t> </w:t>
      </w:r>
      <w:r>
        <w:rPr>
          <w:w w:val="105"/>
        </w:rPr>
        <w:t>learning algorithms, such as k-Nearest Neighbor (kNN), the Decision Tree, RBF NN, and</w:t>
      </w:r>
      <w:r>
        <w:rPr>
          <w:spacing w:val="1"/>
          <w:w w:val="105"/>
        </w:rPr>
        <w:t> </w:t>
      </w:r>
      <w:r>
        <w:rPr>
          <w:w w:val="105"/>
        </w:rPr>
        <w:t>a conventional SVM showed that their detection scheme had better intrusion detection</w:t>
      </w:r>
      <w:r>
        <w:rPr>
          <w:spacing w:val="1"/>
          <w:w w:val="105"/>
        </w:rPr>
        <w:t> </w:t>
      </w:r>
      <w:r>
        <w:rPr>
          <w:w w:val="105"/>
        </w:rPr>
        <w:t>accuracy.</w:t>
      </w:r>
      <w:r>
        <w:rPr>
          <w:spacing w:val="-4"/>
          <w:w w:val="105"/>
        </w:rPr>
        <w:t> </w:t>
      </w:r>
      <w:r>
        <w:rPr>
          <w:w w:val="105"/>
        </w:rPr>
        <w:t>CANet</w:t>
      </w:r>
      <w:r>
        <w:rPr>
          <w:spacing w:val="-11"/>
          <w:w w:val="105"/>
        </w:rPr>
        <w:t> </w:t>
      </w:r>
      <w:r>
        <w:rPr>
          <w:w w:val="105"/>
        </w:rPr>
        <w:t>is</w:t>
      </w:r>
      <w:r>
        <w:rPr>
          <w:spacing w:val="-12"/>
          <w:w w:val="105"/>
        </w:rPr>
        <w:t> </w:t>
      </w:r>
      <w:r>
        <w:rPr>
          <w:w w:val="105"/>
        </w:rPr>
        <w:t>an</w:t>
      </w:r>
      <w:r>
        <w:rPr>
          <w:spacing w:val="-11"/>
          <w:w w:val="105"/>
        </w:rPr>
        <w:t> </w:t>
      </w:r>
      <w:r>
        <w:rPr>
          <w:w w:val="105"/>
        </w:rPr>
        <w:t>unsupervised</w:t>
      </w:r>
      <w:r>
        <w:rPr>
          <w:spacing w:val="-12"/>
          <w:w w:val="105"/>
        </w:rPr>
        <w:t> </w:t>
      </w:r>
      <w:r>
        <w:rPr>
          <w:w w:val="105"/>
        </w:rPr>
        <w:t>intrusion</w:t>
      </w:r>
      <w:r>
        <w:rPr>
          <w:spacing w:val="-12"/>
          <w:w w:val="105"/>
        </w:rPr>
        <w:t> </w:t>
      </w:r>
      <w:r>
        <w:rPr>
          <w:w w:val="105"/>
        </w:rPr>
        <w:t>detection</w:t>
      </w:r>
      <w:r>
        <w:rPr>
          <w:spacing w:val="-11"/>
          <w:w w:val="105"/>
        </w:rPr>
        <w:t> </w:t>
      </w:r>
      <w:r>
        <w:rPr>
          <w:w w:val="105"/>
        </w:rPr>
        <w:t>system</w:t>
      </w:r>
      <w:r>
        <w:rPr>
          <w:spacing w:val="-12"/>
          <w:w w:val="105"/>
        </w:rPr>
        <w:t> </w:t>
      </w:r>
      <w:r>
        <w:rPr>
          <w:w w:val="105"/>
        </w:rPr>
        <w:t>developed</w:t>
      </w:r>
      <w:r>
        <w:rPr>
          <w:spacing w:val="-11"/>
          <w:w w:val="105"/>
        </w:rPr>
        <w:t> </w:t>
      </w:r>
      <w:r>
        <w:rPr>
          <w:w w:val="105"/>
        </w:rPr>
        <w:t>by</w:t>
      </w:r>
      <w:r>
        <w:rPr>
          <w:spacing w:val="-12"/>
          <w:w w:val="105"/>
        </w:rPr>
        <w:t> </w:t>
      </w:r>
      <w:r>
        <w:rPr>
          <w:w w:val="105"/>
        </w:rPr>
        <w:t>considering</w:t>
      </w:r>
      <w:r>
        <w:rPr>
          <w:spacing w:val="-44"/>
          <w:w w:val="105"/>
        </w:rPr>
        <w:t> </w:t>
      </w:r>
      <w:r>
        <w:rPr>
          <w:w w:val="105"/>
        </w:rPr>
        <w:t>the dimensionality of CAN data using LSTM, an autoencoder, and an exponential linear</w:t>
      </w:r>
      <w:r>
        <w:rPr>
          <w:spacing w:val="1"/>
          <w:w w:val="105"/>
        </w:rPr>
        <w:t> </w:t>
      </w:r>
      <w:r>
        <w:rPr/>
        <w:t>unit (ELU) [</w:t>
      </w:r>
      <w:hyperlink w:history="true" w:anchor="_bookmark91">
        <w:r>
          <w:rPr>
            <w:color w:val="0774B7"/>
          </w:rPr>
          <w:t>62</w:t>
        </w:r>
      </w:hyperlink>
      <w:r>
        <w:rPr/>
        <w:t>]. This scheme is based on deep learning, and has the ability to detect known</w:t>
      </w:r>
      <w:r>
        <w:rPr>
          <w:spacing w:val="1"/>
        </w:rPr>
        <w:t> </w:t>
      </w:r>
      <w:r>
        <w:rPr>
          <w:w w:val="105"/>
        </w:rPr>
        <w:t>and unknown attack types from a stream of CAN messages arriving from the CAN bus at</w:t>
      </w:r>
      <w:r>
        <w:rPr>
          <w:spacing w:val="1"/>
          <w:w w:val="105"/>
        </w:rPr>
        <w:t> </w:t>
      </w:r>
      <w:r>
        <w:rPr>
          <w:w w:val="105"/>
        </w:rPr>
        <w:t>a</w:t>
      </w:r>
      <w:r>
        <w:rPr>
          <w:spacing w:val="-10"/>
          <w:w w:val="105"/>
        </w:rPr>
        <w:t> </w:t>
      </w:r>
      <w:r>
        <w:rPr>
          <w:w w:val="105"/>
        </w:rPr>
        <w:t>high</w:t>
      </w:r>
      <w:r>
        <w:rPr>
          <w:spacing w:val="-11"/>
          <w:w w:val="105"/>
        </w:rPr>
        <w:t> </w:t>
      </w:r>
      <w:r>
        <w:rPr>
          <w:w w:val="105"/>
        </w:rPr>
        <w:t>rate.</w:t>
      </w:r>
      <w:r>
        <w:rPr>
          <w:spacing w:val="-2"/>
          <w:w w:val="105"/>
        </w:rPr>
        <w:t> </w:t>
      </w:r>
      <w:r>
        <w:rPr>
          <w:w w:val="105"/>
        </w:rPr>
        <w:t>The</w:t>
      </w:r>
      <w:r>
        <w:rPr>
          <w:spacing w:val="-10"/>
          <w:w w:val="105"/>
        </w:rPr>
        <w:t> </w:t>
      </w:r>
      <w:r>
        <w:rPr>
          <w:w w:val="105"/>
        </w:rPr>
        <w:t>measured</w:t>
      </w:r>
      <w:r>
        <w:rPr>
          <w:spacing w:val="-9"/>
          <w:w w:val="105"/>
        </w:rPr>
        <w:t> </w:t>
      </w:r>
      <w:r>
        <w:rPr>
          <w:w w:val="105"/>
        </w:rPr>
        <w:t>dataset</w:t>
      </w:r>
      <w:r>
        <w:rPr>
          <w:spacing w:val="-10"/>
          <w:w w:val="105"/>
        </w:rPr>
        <w:t> </w:t>
      </w:r>
      <w:r>
        <w:rPr>
          <w:w w:val="105"/>
        </w:rPr>
        <w:t>and</w:t>
      </w:r>
      <w:r>
        <w:rPr>
          <w:spacing w:val="-11"/>
          <w:w w:val="105"/>
        </w:rPr>
        <w:t> </w:t>
      </w:r>
      <w:r>
        <w:rPr>
          <w:w w:val="105"/>
        </w:rPr>
        <w:t>a</w:t>
      </w:r>
      <w:r>
        <w:rPr>
          <w:spacing w:val="-10"/>
          <w:w w:val="105"/>
        </w:rPr>
        <w:t> </w:t>
      </w:r>
      <w:r>
        <w:rPr>
          <w:w w:val="105"/>
        </w:rPr>
        <w:t>synthetic</w:t>
      </w:r>
      <w:r>
        <w:rPr>
          <w:spacing w:val="-10"/>
          <w:w w:val="105"/>
        </w:rPr>
        <w:t> </w:t>
      </w:r>
      <w:r>
        <w:rPr>
          <w:w w:val="105"/>
        </w:rPr>
        <w:t>dataset</w:t>
      </w:r>
      <w:r>
        <w:rPr>
          <w:spacing w:val="-10"/>
          <w:w w:val="105"/>
        </w:rPr>
        <w:t> </w:t>
      </w:r>
      <w:r>
        <w:rPr>
          <w:w w:val="105"/>
        </w:rPr>
        <w:t>were</w:t>
      </w:r>
      <w:r>
        <w:rPr>
          <w:spacing w:val="-11"/>
          <w:w w:val="105"/>
        </w:rPr>
        <w:t> </w:t>
      </w:r>
      <w:r>
        <w:rPr>
          <w:w w:val="105"/>
        </w:rPr>
        <w:t>used</w:t>
      </w:r>
      <w:r>
        <w:rPr>
          <w:spacing w:val="-10"/>
          <w:w w:val="105"/>
        </w:rPr>
        <w:t> </w:t>
      </w:r>
      <w:r>
        <w:rPr>
          <w:w w:val="105"/>
        </w:rPr>
        <w:t>for</w:t>
      </w:r>
      <w:r>
        <w:rPr>
          <w:spacing w:val="-10"/>
          <w:w w:val="105"/>
        </w:rPr>
        <w:t> </w:t>
      </w:r>
      <w:r>
        <w:rPr>
          <w:w w:val="105"/>
        </w:rPr>
        <w:t>experimentation,</w:t>
      </w:r>
      <w:r>
        <w:rPr>
          <w:spacing w:val="-44"/>
          <w:w w:val="105"/>
        </w:rPr>
        <w:t> </w:t>
      </w:r>
      <w:r>
        <w:rPr>
          <w:w w:val="105"/>
        </w:rPr>
        <w:t>and 16.5 h of CAN data were used for training, with 7.5 h of CAN data used for testing.</w:t>
      </w:r>
      <w:r>
        <w:rPr>
          <w:spacing w:val="1"/>
          <w:w w:val="105"/>
        </w:rPr>
        <w:t> </w:t>
      </w:r>
      <w:r>
        <w:rPr>
          <w:w w:val="105"/>
        </w:rPr>
        <w:t>Experimental results showed the detection accuracy of the model was very high (up to</w:t>
      </w:r>
      <w:r>
        <w:rPr>
          <w:spacing w:val="1"/>
          <w:w w:val="105"/>
        </w:rPr>
        <w:t> </w:t>
      </w:r>
      <w:r>
        <w:rPr>
          <w:w w:val="105"/>
        </w:rPr>
        <w:t>99.6%) on both synthetic and real datasets. The fundamental drawback of that model is</w:t>
      </w:r>
      <w:r>
        <w:rPr>
          <w:spacing w:val="1"/>
          <w:w w:val="105"/>
        </w:rPr>
        <w:t> </w:t>
      </w:r>
      <w:r>
        <w:rPr>
          <w:w w:val="105"/>
        </w:rPr>
        <w:t>that neural networks require a huge amount of training data and are computationally</w:t>
      </w:r>
      <w:r>
        <w:rPr>
          <w:spacing w:val="1"/>
          <w:w w:val="105"/>
        </w:rPr>
        <w:t> </w:t>
      </w:r>
      <w:r>
        <w:rPr>
          <w:w w:val="105"/>
        </w:rPr>
        <w:t>expensive.</w:t>
      </w:r>
      <w:r>
        <w:rPr>
          <w:spacing w:val="-3"/>
          <w:w w:val="105"/>
        </w:rPr>
        <w:t> </w:t>
      </w:r>
      <w:r>
        <w:rPr>
          <w:w w:val="105"/>
        </w:rPr>
        <w:t>Lokman</w:t>
      </w:r>
      <w:r>
        <w:rPr>
          <w:spacing w:val="-11"/>
          <w:w w:val="105"/>
        </w:rPr>
        <w:t> </w:t>
      </w:r>
      <w:r>
        <w:rPr>
          <w:w w:val="105"/>
        </w:rPr>
        <w:t>et</w:t>
      </w:r>
      <w:r>
        <w:rPr>
          <w:spacing w:val="-11"/>
          <w:w w:val="105"/>
        </w:rPr>
        <w:t> </w:t>
      </w:r>
      <w:r>
        <w:rPr>
          <w:w w:val="105"/>
        </w:rPr>
        <w:t>al.</w:t>
      </w:r>
      <w:r>
        <w:rPr>
          <w:spacing w:val="-11"/>
          <w:w w:val="105"/>
        </w:rPr>
        <w:t> </w:t>
      </w:r>
      <w:r>
        <w:rPr>
          <w:w w:val="105"/>
        </w:rPr>
        <w:t>[</w:t>
      </w:r>
      <w:hyperlink w:history="true" w:anchor="_bookmark92">
        <w:r>
          <w:rPr>
            <w:color w:val="0774B7"/>
            <w:w w:val="105"/>
          </w:rPr>
          <w:t>63</w:t>
        </w:r>
      </w:hyperlink>
      <w:r>
        <w:rPr>
          <w:w w:val="105"/>
        </w:rPr>
        <w:t>]</w:t>
      </w:r>
      <w:r>
        <w:rPr>
          <w:spacing w:val="-11"/>
          <w:w w:val="105"/>
        </w:rPr>
        <w:t> </w:t>
      </w:r>
      <w:r>
        <w:rPr>
          <w:w w:val="105"/>
        </w:rPr>
        <w:t>proposed</w:t>
      </w:r>
      <w:r>
        <w:rPr>
          <w:spacing w:val="-11"/>
          <w:w w:val="105"/>
        </w:rPr>
        <w:t> </w:t>
      </w:r>
      <w:r>
        <w:rPr>
          <w:w w:val="105"/>
        </w:rPr>
        <w:t>a</w:t>
      </w:r>
      <w:r>
        <w:rPr>
          <w:spacing w:val="-11"/>
          <w:w w:val="105"/>
        </w:rPr>
        <w:t> </w:t>
      </w:r>
      <w:r>
        <w:rPr>
          <w:w w:val="105"/>
        </w:rPr>
        <w:t>deep</w:t>
      </w:r>
      <w:r>
        <w:rPr>
          <w:spacing w:val="-11"/>
          <w:w w:val="105"/>
        </w:rPr>
        <w:t> </w:t>
      </w:r>
      <w:r>
        <w:rPr>
          <w:w w:val="105"/>
        </w:rPr>
        <w:t>learning-based</w:t>
      </w:r>
      <w:r>
        <w:rPr>
          <w:spacing w:val="-10"/>
          <w:w w:val="105"/>
        </w:rPr>
        <w:t> </w:t>
      </w:r>
      <w:r>
        <w:rPr>
          <w:w w:val="105"/>
        </w:rPr>
        <w:t>anomaly</w:t>
      </w:r>
      <w:r>
        <w:rPr>
          <w:spacing w:val="-11"/>
          <w:w w:val="105"/>
        </w:rPr>
        <w:t> </w:t>
      </w:r>
      <w:r>
        <w:rPr>
          <w:w w:val="105"/>
        </w:rPr>
        <w:t>detection</w:t>
      </w:r>
      <w:r>
        <w:rPr>
          <w:spacing w:val="-11"/>
          <w:w w:val="105"/>
        </w:rPr>
        <w:t> </w:t>
      </w:r>
      <w:r>
        <w:rPr>
          <w:w w:val="105"/>
        </w:rPr>
        <w:t>scheme</w:t>
      </w:r>
      <w:r>
        <w:rPr>
          <w:spacing w:val="-44"/>
          <w:w w:val="105"/>
        </w:rPr>
        <w:t> </w:t>
      </w:r>
      <w:r>
        <w:rPr>
          <w:w w:val="105"/>
        </w:rPr>
        <w:t>for CAN networks using autoencoders.</w:t>
      </w:r>
      <w:r>
        <w:rPr>
          <w:spacing w:val="1"/>
          <w:w w:val="105"/>
        </w:rPr>
        <w:t> </w:t>
      </w:r>
      <w:r>
        <w:rPr>
          <w:w w:val="105"/>
        </w:rPr>
        <w:t>The CAN bus data were collected from three</w:t>
      </w:r>
      <w:r>
        <w:rPr>
          <w:spacing w:val="1"/>
          <w:w w:val="105"/>
        </w:rPr>
        <w:t> </w:t>
      </w:r>
      <w:r>
        <w:rPr>
          <w:w w:val="105"/>
        </w:rPr>
        <w:t>different vehicles (the Toyota Camry, the Hyundai Elantra, and the Perodua Axia) while</w:t>
      </w:r>
      <w:r>
        <w:rPr>
          <w:spacing w:val="1"/>
          <w:w w:val="105"/>
        </w:rPr>
        <w:t> </w:t>
      </w:r>
      <w:r>
        <w:rPr>
          <w:w w:val="105"/>
        </w:rPr>
        <w:t>the vehicles were in driving mode under a DoS attack. Experimental results showed that</w:t>
      </w:r>
      <w:r>
        <w:rPr>
          <w:spacing w:val="-44"/>
          <w:w w:val="105"/>
        </w:rPr>
        <w:t> </w:t>
      </w:r>
      <w:r>
        <w:rPr>
          <w:w w:val="105"/>
        </w:rPr>
        <w:t>their</w:t>
      </w:r>
      <w:r>
        <w:rPr>
          <w:spacing w:val="-12"/>
          <w:w w:val="105"/>
        </w:rPr>
        <w:t> </w:t>
      </w:r>
      <w:r>
        <w:rPr>
          <w:w w:val="105"/>
        </w:rPr>
        <w:t>model</w:t>
      </w:r>
      <w:r>
        <w:rPr>
          <w:spacing w:val="-11"/>
          <w:w w:val="105"/>
        </w:rPr>
        <w:t> </w:t>
      </w:r>
      <w:r>
        <w:rPr>
          <w:w w:val="105"/>
        </w:rPr>
        <w:t>provided</w:t>
      </w:r>
      <w:r>
        <w:rPr>
          <w:spacing w:val="-11"/>
          <w:w w:val="105"/>
        </w:rPr>
        <w:t> </w:t>
      </w:r>
      <w:r>
        <w:rPr>
          <w:w w:val="105"/>
        </w:rPr>
        <w:t>an</w:t>
      </w:r>
      <w:r>
        <w:rPr>
          <w:spacing w:val="-12"/>
          <w:w w:val="105"/>
        </w:rPr>
        <w:t> </w:t>
      </w:r>
      <w:r>
        <w:rPr>
          <w:w w:val="105"/>
        </w:rPr>
        <w:t>anomaly</w:t>
      </w:r>
      <w:r>
        <w:rPr>
          <w:spacing w:val="-11"/>
          <w:w w:val="105"/>
        </w:rPr>
        <w:t> </w:t>
      </w:r>
      <w:r>
        <w:rPr>
          <w:w w:val="105"/>
        </w:rPr>
        <w:t>detection</w:t>
      </w:r>
      <w:r>
        <w:rPr>
          <w:spacing w:val="-11"/>
          <w:w w:val="105"/>
        </w:rPr>
        <w:t> </w:t>
      </w:r>
      <w:r>
        <w:rPr>
          <w:w w:val="105"/>
        </w:rPr>
        <w:t>rate</w:t>
      </w:r>
      <w:r>
        <w:rPr>
          <w:spacing w:val="-12"/>
          <w:w w:val="105"/>
        </w:rPr>
        <w:t> </w:t>
      </w:r>
      <w:r>
        <w:rPr>
          <w:w w:val="105"/>
        </w:rPr>
        <w:t>of</w:t>
      </w:r>
      <w:r>
        <w:rPr>
          <w:spacing w:val="-11"/>
          <w:w w:val="105"/>
        </w:rPr>
        <w:t> </w:t>
      </w:r>
      <w:r>
        <w:rPr>
          <w:w w:val="105"/>
        </w:rPr>
        <w:t>91%</w:t>
      </w:r>
      <w:r>
        <w:rPr>
          <w:spacing w:val="-11"/>
          <w:w w:val="105"/>
        </w:rPr>
        <w:t> </w:t>
      </w:r>
      <w:r>
        <w:rPr>
          <w:w w:val="105"/>
        </w:rPr>
        <w:t>to</w:t>
      </w:r>
      <w:r>
        <w:rPr>
          <w:spacing w:val="-12"/>
          <w:w w:val="105"/>
        </w:rPr>
        <w:t> </w:t>
      </w:r>
      <w:r>
        <w:rPr>
          <w:w w:val="105"/>
        </w:rPr>
        <w:t>100%,</w:t>
      </w:r>
      <w:r>
        <w:rPr>
          <w:spacing w:val="-10"/>
          <w:w w:val="105"/>
        </w:rPr>
        <w:t> </w:t>
      </w:r>
      <w:r>
        <w:rPr>
          <w:w w:val="105"/>
        </w:rPr>
        <w:t>which</w:t>
      </w:r>
      <w:r>
        <w:rPr>
          <w:spacing w:val="-11"/>
          <w:w w:val="105"/>
        </w:rPr>
        <w:t> </w:t>
      </w:r>
      <w:r>
        <w:rPr>
          <w:w w:val="105"/>
        </w:rPr>
        <w:t>is</w:t>
      </w:r>
      <w:r>
        <w:rPr>
          <w:spacing w:val="-11"/>
          <w:w w:val="105"/>
        </w:rPr>
        <w:t> </w:t>
      </w:r>
      <w:r>
        <w:rPr>
          <w:w w:val="105"/>
        </w:rPr>
        <w:t>high</w:t>
      </w:r>
      <w:r>
        <w:rPr>
          <w:spacing w:val="-11"/>
          <w:w w:val="105"/>
        </w:rPr>
        <w:t> </w:t>
      </w:r>
      <w:r>
        <w:rPr>
          <w:w w:val="105"/>
        </w:rPr>
        <w:t>compared</w:t>
      </w:r>
      <w:r>
        <w:rPr>
          <w:spacing w:val="-44"/>
          <w:w w:val="105"/>
        </w:rPr>
        <w:t> </w:t>
      </w:r>
      <w:r>
        <w:rPr/>
        <w:t>to state-of-the-art autoencoders. The information entropy-based intrusion detection system</w:t>
      </w:r>
      <w:r>
        <w:rPr>
          <w:spacing w:val="1"/>
        </w:rPr>
        <w:t> </w:t>
      </w:r>
      <w:r>
        <w:rPr>
          <w:w w:val="105"/>
        </w:rPr>
        <w:t>has been investigated in several studies [</w:t>
      </w:r>
      <w:hyperlink w:history="true" w:anchor="_bookmark93">
        <w:r>
          <w:rPr>
            <w:color w:val="0774B7"/>
            <w:w w:val="105"/>
          </w:rPr>
          <w:t>64</w:t>
        </w:r>
      </w:hyperlink>
      <w:r>
        <w:rPr>
          <w:w w:val="105"/>
        </w:rPr>
        <w:t>,</w:t>
      </w:r>
      <w:hyperlink w:history="true" w:anchor="_bookmark94">
        <w:r>
          <w:rPr>
            <w:color w:val="0774B7"/>
            <w:w w:val="105"/>
          </w:rPr>
          <w:t>65</w:t>
        </w:r>
      </w:hyperlink>
      <w:r>
        <w:rPr>
          <w:w w:val="105"/>
        </w:rPr>
        <w:t>]. In information theory, entropy refers to</w:t>
      </w:r>
      <w:r>
        <w:rPr>
          <w:spacing w:val="-44"/>
          <w:w w:val="105"/>
        </w:rPr>
        <w:t> </w:t>
      </w:r>
      <w:r>
        <w:rPr>
          <w:w w:val="105"/>
        </w:rPr>
        <w:t>the average level of information, and uncertainty in the outcome of a random variable.</w:t>
      </w:r>
      <w:r>
        <w:rPr>
          <w:spacing w:val="1"/>
          <w:w w:val="105"/>
        </w:rPr>
        <w:t> </w:t>
      </w:r>
      <w:r>
        <w:rPr>
          <w:w w:val="105"/>
        </w:rPr>
        <w:t>The</w:t>
      </w:r>
      <w:r>
        <w:rPr>
          <w:spacing w:val="-5"/>
          <w:w w:val="105"/>
        </w:rPr>
        <w:t> </w:t>
      </w:r>
      <w:r>
        <w:rPr>
          <w:w w:val="105"/>
        </w:rPr>
        <w:t>entropy</w:t>
      </w:r>
      <w:r>
        <w:rPr>
          <w:spacing w:val="-4"/>
          <w:w w:val="105"/>
        </w:rPr>
        <w:t> </w:t>
      </w:r>
      <w:r>
        <w:rPr>
          <w:w w:val="105"/>
        </w:rPr>
        <w:t>in</w:t>
      </w:r>
      <w:r>
        <w:rPr>
          <w:spacing w:val="-4"/>
          <w:w w:val="105"/>
        </w:rPr>
        <w:t> </w:t>
      </w:r>
      <w:r>
        <w:rPr>
          <w:w w:val="105"/>
        </w:rPr>
        <w:t>CAN</w:t>
      </w:r>
      <w:r>
        <w:rPr>
          <w:spacing w:val="-4"/>
          <w:w w:val="105"/>
        </w:rPr>
        <w:t> </w:t>
      </w:r>
      <w:r>
        <w:rPr>
          <w:w w:val="105"/>
        </w:rPr>
        <w:t>bus</w:t>
      </w:r>
      <w:r>
        <w:rPr>
          <w:spacing w:val="-4"/>
          <w:w w:val="105"/>
        </w:rPr>
        <w:t> </w:t>
      </w:r>
      <w:r>
        <w:rPr>
          <w:w w:val="105"/>
        </w:rPr>
        <w:t>messages</w:t>
      </w:r>
      <w:r>
        <w:rPr>
          <w:spacing w:val="-5"/>
          <w:w w:val="105"/>
        </w:rPr>
        <w:t> </w:t>
      </w:r>
      <w:r>
        <w:rPr>
          <w:w w:val="105"/>
        </w:rPr>
        <w:t>during</w:t>
      </w:r>
      <w:r>
        <w:rPr>
          <w:spacing w:val="-4"/>
          <w:w w:val="105"/>
        </w:rPr>
        <w:t> </w:t>
      </w:r>
      <w:r>
        <w:rPr>
          <w:w w:val="105"/>
        </w:rPr>
        <w:t>an</w:t>
      </w:r>
      <w:r>
        <w:rPr>
          <w:spacing w:val="-4"/>
          <w:w w:val="105"/>
        </w:rPr>
        <w:t> </w:t>
      </w:r>
      <w:r>
        <w:rPr>
          <w:w w:val="105"/>
        </w:rPr>
        <w:t>attack</w:t>
      </w:r>
      <w:r>
        <w:rPr>
          <w:spacing w:val="-5"/>
          <w:w w:val="105"/>
        </w:rPr>
        <w:t> </w:t>
      </w:r>
      <w:r>
        <w:rPr>
          <w:w w:val="105"/>
        </w:rPr>
        <w:t>will</w:t>
      </w:r>
      <w:r>
        <w:rPr>
          <w:spacing w:val="-4"/>
          <w:w w:val="105"/>
        </w:rPr>
        <w:t> </w:t>
      </w:r>
      <w:r>
        <w:rPr>
          <w:w w:val="105"/>
        </w:rPr>
        <w:t>change,</w:t>
      </w:r>
      <w:r>
        <w:rPr>
          <w:spacing w:val="-4"/>
          <w:w w:val="105"/>
        </w:rPr>
        <w:t> </w:t>
      </w:r>
      <w:r>
        <w:rPr>
          <w:w w:val="105"/>
        </w:rPr>
        <w:t>compared</w:t>
      </w:r>
      <w:r>
        <w:rPr>
          <w:spacing w:val="-4"/>
          <w:w w:val="105"/>
        </w:rPr>
        <w:t> </w:t>
      </w:r>
      <w:r>
        <w:rPr>
          <w:w w:val="105"/>
        </w:rPr>
        <w:t>to</w:t>
      </w:r>
      <w:r>
        <w:rPr>
          <w:spacing w:val="-4"/>
          <w:w w:val="105"/>
        </w:rPr>
        <w:t> </w:t>
      </w:r>
      <w:r>
        <w:rPr>
          <w:w w:val="105"/>
        </w:rPr>
        <w:t>the</w:t>
      </w:r>
      <w:r>
        <w:rPr>
          <w:spacing w:val="-5"/>
          <w:w w:val="105"/>
        </w:rPr>
        <w:t> </w:t>
      </w:r>
      <w:r>
        <w:rPr>
          <w:w w:val="105"/>
        </w:rPr>
        <w:t>entropy</w:t>
      </w:r>
      <w:r>
        <w:rPr>
          <w:spacing w:val="-44"/>
          <w:w w:val="105"/>
        </w:rPr>
        <w:t> </w:t>
      </w:r>
      <w:r>
        <w:rPr>
          <w:w w:val="105"/>
        </w:rPr>
        <w:t>calculated during normal operation of the vehicle.</w:t>
      </w:r>
      <w:r>
        <w:rPr>
          <w:spacing w:val="1"/>
          <w:w w:val="105"/>
        </w:rPr>
        <w:t> </w:t>
      </w:r>
      <w:r>
        <w:rPr>
          <w:w w:val="105"/>
        </w:rPr>
        <w:t>This criterion is used to determine</w:t>
      </w:r>
      <w:r>
        <w:rPr>
          <w:spacing w:val="1"/>
          <w:w w:val="105"/>
        </w:rPr>
        <w:t> </w:t>
      </w:r>
      <w:r>
        <w:rPr/>
        <w:t>whether an intrusion has occurred or not. An unsupervised Kohonen Self-Organizing Map</w:t>
      </w:r>
      <w:r>
        <w:rPr>
          <w:spacing w:val="1"/>
        </w:rPr>
        <w:t> </w:t>
      </w:r>
      <w:r>
        <w:rPr>
          <w:w w:val="105"/>
        </w:rPr>
        <w:t>(SOM) approach for the intrusion detection system was proposed in [</w:t>
      </w:r>
      <w:hyperlink w:history="true" w:anchor="_bookmark95">
        <w:r>
          <w:rPr>
            <w:color w:val="0774B7"/>
            <w:w w:val="105"/>
          </w:rPr>
          <w:t>66</w:t>
        </w:r>
      </w:hyperlink>
      <w:r>
        <w:rPr>
          <w:w w:val="105"/>
        </w:rPr>
        <w:t>]. This intrusion</w:t>
      </w:r>
      <w:r>
        <w:rPr>
          <w:spacing w:val="-44"/>
          <w:w w:val="105"/>
        </w:rPr>
        <w:t> </w:t>
      </w:r>
      <w:r>
        <w:rPr>
          <w:w w:val="105"/>
        </w:rPr>
        <w:t>detection system is based on a k-means clustering algorithm that has good features in</w:t>
      </w:r>
      <w:r>
        <w:rPr>
          <w:spacing w:val="1"/>
          <w:w w:val="105"/>
        </w:rPr>
        <w:t> </w:t>
      </w:r>
      <w:r>
        <w:rPr>
          <w:w w:val="105"/>
        </w:rPr>
        <w:t>terms</w:t>
      </w:r>
      <w:r>
        <w:rPr>
          <w:spacing w:val="-1"/>
          <w:w w:val="105"/>
        </w:rPr>
        <w:t> </w:t>
      </w:r>
      <w:r>
        <w:rPr>
          <w:w w:val="105"/>
        </w:rPr>
        <w:t>of a high detection</w:t>
      </w:r>
      <w:r>
        <w:rPr>
          <w:spacing w:val="-1"/>
          <w:w w:val="105"/>
        </w:rPr>
        <w:t> </w:t>
      </w:r>
      <w:r>
        <w:rPr>
          <w:w w:val="105"/>
        </w:rPr>
        <w:t>rate, minimum training time,</w:t>
      </w:r>
      <w:r>
        <w:rPr>
          <w:spacing w:val="-1"/>
          <w:w w:val="105"/>
        </w:rPr>
        <w:t> </w:t>
      </w:r>
      <w:r>
        <w:rPr>
          <w:w w:val="105"/>
        </w:rPr>
        <w:t>and high versatility.</w:t>
      </w:r>
    </w:p>
    <w:p>
      <w:pPr>
        <w:pStyle w:val="BodyText"/>
        <w:spacing w:line="256" w:lineRule="auto" w:before="4"/>
        <w:ind w:left="2736" w:right="103" w:firstLine="433"/>
        <w:jc w:val="both"/>
      </w:pPr>
      <w:r>
        <w:rPr>
          <w:w w:val="105"/>
        </w:rPr>
        <w:t>The</w:t>
      </w:r>
      <w:r>
        <w:rPr>
          <w:spacing w:val="-9"/>
          <w:w w:val="105"/>
        </w:rPr>
        <w:t> </w:t>
      </w:r>
      <w:r>
        <w:rPr>
          <w:w w:val="105"/>
        </w:rPr>
        <w:t>authors</w:t>
      </w:r>
      <w:r>
        <w:rPr>
          <w:spacing w:val="-9"/>
          <w:w w:val="105"/>
        </w:rPr>
        <w:t> </w:t>
      </w:r>
      <w:r>
        <w:rPr>
          <w:w w:val="105"/>
        </w:rPr>
        <w:t>in</w:t>
      </w:r>
      <w:r>
        <w:rPr>
          <w:spacing w:val="-8"/>
          <w:w w:val="105"/>
        </w:rPr>
        <w:t> </w:t>
      </w:r>
      <w:r>
        <w:rPr>
          <w:w w:val="105"/>
        </w:rPr>
        <w:t>[</w:t>
      </w:r>
      <w:hyperlink w:history="true" w:anchor="_bookmark72">
        <w:r>
          <w:rPr>
            <w:color w:val="0774B7"/>
            <w:w w:val="105"/>
          </w:rPr>
          <w:t>43</w:t>
        </w:r>
      </w:hyperlink>
      <w:r>
        <w:rPr>
          <w:w w:val="105"/>
        </w:rPr>
        <w:t>]</w:t>
      </w:r>
      <w:r>
        <w:rPr>
          <w:spacing w:val="-9"/>
          <w:w w:val="105"/>
        </w:rPr>
        <w:t> </w:t>
      </w:r>
      <w:r>
        <w:rPr>
          <w:w w:val="105"/>
        </w:rPr>
        <w:t>demonstrated</w:t>
      </w:r>
      <w:r>
        <w:rPr>
          <w:spacing w:val="-9"/>
          <w:w w:val="105"/>
        </w:rPr>
        <w:t> </w:t>
      </w:r>
      <w:r>
        <w:rPr>
          <w:w w:val="105"/>
        </w:rPr>
        <w:t>practical</w:t>
      </w:r>
      <w:r>
        <w:rPr>
          <w:spacing w:val="-8"/>
          <w:w w:val="105"/>
        </w:rPr>
        <w:t> </w:t>
      </w:r>
      <w:r>
        <w:rPr>
          <w:w w:val="105"/>
        </w:rPr>
        <w:t>fuzzy</w:t>
      </w:r>
      <w:r>
        <w:rPr>
          <w:spacing w:val="-9"/>
          <w:w w:val="105"/>
        </w:rPr>
        <w:t> </w:t>
      </w:r>
      <w:r>
        <w:rPr>
          <w:w w:val="105"/>
        </w:rPr>
        <w:t>attacks</w:t>
      </w:r>
      <w:r>
        <w:rPr>
          <w:spacing w:val="-8"/>
          <w:w w:val="105"/>
        </w:rPr>
        <w:t> </w:t>
      </w:r>
      <w:r>
        <w:rPr>
          <w:w w:val="105"/>
        </w:rPr>
        <w:t>on</w:t>
      </w:r>
      <w:r>
        <w:rPr>
          <w:spacing w:val="-9"/>
          <w:w w:val="105"/>
        </w:rPr>
        <w:t> </w:t>
      </w:r>
      <w:r>
        <w:rPr>
          <w:w w:val="105"/>
        </w:rPr>
        <w:t>a</w:t>
      </w:r>
      <w:r>
        <w:rPr>
          <w:spacing w:val="-9"/>
          <w:w w:val="105"/>
        </w:rPr>
        <w:t> </w:t>
      </w:r>
      <w:r>
        <w:rPr>
          <w:w w:val="105"/>
        </w:rPr>
        <w:t>vehicle,</w:t>
      </w:r>
      <w:r>
        <w:rPr>
          <w:spacing w:val="-8"/>
          <w:w w:val="105"/>
        </w:rPr>
        <w:t> </w:t>
      </w:r>
      <w:r>
        <w:rPr>
          <w:w w:val="105"/>
        </w:rPr>
        <w:t>and</w:t>
      </w:r>
      <w:r>
        <w:rPr>
          <w:spacing w:val="-9"/>
          <w:w w:val="105"/>
        </w:rPr>
        <w:t> </w:t>
      </w:r>
      <w:r>
        <w:rPr>
          <w:w w:val="105"/>
        </w:rPr>
        <w:t>were</w:t>
      </w:r>
      <w:r>
        <w:rPr>
          <w:spacing w:val="-9"/>
          <w:w w:val="105"/>
        </w:rPr>
        <w:t> </w:t>
      </w:r>
      <w:r>
        <w:rPr>
          <w:w w:val="105"/>
        </w:rPr>
        <w:t>able</w:t>
      </w:r>
      <w:r>
        <w:rPr>
          <w:spacing w:val="-43"/>
          <w:w w:val="105"/>
        </w:rPr>
        <w:t> </w:t>
      </w:r>
      <w:r>
        <w:rPr/>
        <w:t>to control the engine and brake units. With the attack, they were able to increase the engine</w:t>
      </w:r>
      <w:r>
        <w:rPr>
          <w:spacing w:val="1"/>
        </w:rPr>
        <w:t> </w:t>
      </w:r>
      <w:r>
        <w:rPr>
          <w:w w:val="105"/>
        </w:rPr>
        <w:t>RPM,</w:t>
      </w:r>
      <w:r>
        <w:rPr>
          <w:spacing w:val="-7"/>
          <w:w w:val="105"/>
        </w:rPr>
        <w:t> </w:t>
      </w:r>
      <w:r>
        <w:rPr>
          <w:w w:val="105"/>
        </w:rPr>
        <w:t>disable</w:t>
      </w:r>
      <w:r>
        <w:rPr>
          <w:spacing w:val="-6"/>
          <w:w w:val="105"/>
        </w:rPr>
        <w:t> </w:t>
      </w:r>
      <w:r>
        <w:rPr>
          <w:w w:val="105"/>
        </w:rPr>
        <w:t>the</w:t>
      </w:r>
      <w:r>
        <w:rPr>
          <w:spacing w:val="-7"/>
          <w:w w:val="105"/>
        </w:rPr>
        <w:t> </w:t>
      </w:r>
      <w:r>
        <w:rPr>
          <w:w w:val="105"/>
        </w:rPr>
        <w:t>engine,</w:t>
      </w:r>
      <w:r>
        <w:rPr>
          <w:spacing w:val="-6"/>
          <w:w w:val="105"/>
        </w:rPr>
        <w:t> </w:t>
      </w:r>
      <w:r>
        <w:rPr>
          <w:w w:val="105"/>
        </w:rPr>
        <w:t>lock</w:t>
      </w:r>
      <w:r>
        <w:rPr>
          <w:spacing w:val="-7"/>
          <w:w w:val="105"/>
        </w:rPr>
        <w:t> </w:t>
      </w:r>
      <w:r>
        <w:rPr>
          <w:w w:val="105"/>
        </w:rPr>
        <w:t>up</w:t>
      </w:r>
      <w:r>
        <w:rPr>
          <w:spacing w:val="-6"/>
          <w:w w:val="105"/>
        </w:rPr>
        <w:t> </w:t>
      </w:r>
      <w:r>
        <w:rPr>
          <w:w w:val="105"/>
        </w:rPr>
        <w:t>the</w:t>
      </w:r>
      <w:r>
        <w:rPr>
          <w:spacing w:val="-7"/>
          <w:w w:val="105"/>
        </w:rPr>
        <w:t> </w:t>
      </w:r>
      <w:r>
        <w:rPr>
          <w:w w:val="105"/>
        </w:rPr>
        <w:t>brakes,</w:t>
      </w:r>
      <w:r>
        <w:rPr>
          <w:spacing w:val="-6"/>
          <w:w w:val="105"/>
        </w:rPr>
        <w:t> </w:t>
      </w:r>
      <w:r>
        <w:rPr>
          <w:w w:val="105"/>
        </w:rPr>
        <w:t>etc.</w:t>
      </w:r>
      <w:r>
        <w:rPr>
          <w:spacing w:val="3"/>
          <w:w w:val="105"/>
        </w:rPr>
        <w:t> </w:t>
      </w:r>
      <w:r>
        <w:rPr>
          <w:w w:val="105"/>
        </w:rPr>
        <w:t>Lee</w:t>
      </w:r>
      <w:r>
        <w:rPr>
          <w:spacing w:val="-6"/>
          <w:w w:val="105"/>
        </w:rPr>
        <w:t> </w:t>
      </w:r>
      <w:r>
        <w:rPr>
          <w:w w:val="105"/>
        </w:rPr>
        <w:t>et</w:t>
      </w:r>
      <w:r>
        <w:rPr>
          <w:spacing w:val="-7"/>
          <w:w w:val="105"/>
        </w:rPr>
        <w:t> </w:t>
      </w:r>
      <w:r>
        <w:rPr>
          <w:w w:val="105"/>
        </w:rPr>
        <w:t>al.</w:t>
      </w:r>
      <w:r>
        <w:rPr>
          <w:spacing w:val="-6"/>
          <w:w w:val="105"/>
        </w:rPr>
        <w:t> </w:t>
      </w:r>
      <w:r>
        <w:rPr>
          <w:w w:val="105"/>
        </w:rPr>
        <w:t>[</w:t>
      </w:r>
      <w:hyperlink w:history="true" w:anchor="_bookmark44">
        <w:r>
          <w:rPr>
            <w:color w:val="0774B7"/>
            <w:w w:val="105"/>
          </w:rPr>
          <w:t>15</w:t>
        </w:r>
      </w:hyperlink>
      <w:r>
        <w:rPr>
          <w:w w:val="105"/>
        </w:rPr>
        <w:t>]</w:t>
      </w:r>
      <w:r>
        <w:rPr>
          <w:spacing w:val="-7"/>
          <w:w w:val="105"/>
        </w:rPr>
        <w:t> </w:t>
      </w:r>
      <w:r>
        <w:rPr>
          <w:w w:val="105"/>
        </w:rPr>
        <w:t>tested</w:t>
      </w:r>
      <w:r>
        <w:rPr>
          <w:spacing w:val="-6"/>
          <w:w w:val="105"/>
        </w:rPr>
        <w:t> </w:t>
      </w:r>
      <w:r>
        <w:rPr>
          <w:w w:val="105"/>
        </w:rPr>
        <w:t>fuzzy</w:t>
      </w:r>
      <w:r>
        <w:rPr>
          <w:spacing w:val="-7"/>
          <w:w w:val="105"/>
        </w:rPr>
        <w:t> </w:t>
      </w:r>
      <w:r>
        <w:rPr>
          <w:w w:val="105"/>
        </w:rPr>
        <w:t>attacks</w:t>
      </w:r>
      <w:r>
        <w:rPr>
          <w:spacing w:val="-6"/>
          <w:w w:val="105"/>
        </w:rPr>
        <w:t> </w:t>
      </w:r>
      <w:r>
        <w:rPr>
          <w:w w:val="105"/>
        </w:rPr>
        <w:t>on</w:t>
      </w:r>
      <w:r>
        <w:rPr>
          <w:spacing w:val="-7"/>
          <w:w w:val="105"/>
        </w:rPr>
        <w:t> </w:t>
      </w:r>
      <w:r>
        <w:rPr>
          <w:w w:val="105"/>
        </w:rPr>
        <w:t>the</w:t>
      </w:r>
      <w:r>
        <w:rPr>
          <w:spacing w:val="1"/>
          <w:w w:val="105"/>
        </w:rPr>
        <w:t> </w:t>
      </w:r>
      <w:r>
        <w:rPr>
          <w:w w:val="105"/>
        </w:rPr>
        <w:t>Kia Soul. The specific CAN identifier was chosen by analyzing the in-vehicle messages,</w:t>
      </w:r>
      <w:r>
        <w:rPr>
          <w:spacing w:val="1"/>
          <w:w w:val="105"/>
        </w:rPr>
        <w:t> </w:t>
      </w:r>
      <w:r>
        <w:rPr>
          <w:w w:val="105"/>
        </w:rPr>
        <w:t>and a fuzzy attack with arbitrary data was launched. The results of the attack included</w:t>
      </w:r>
      <w:r>
        <w:rPr>
          <w:spacing w:val="1"/>
          <w:w w:val="105"/>
        </w:rPr>
        <w:t> </w:t>
      </w:r>
      <w:r>
        <w:rPr>
          <w:w w:val="105"/>
        </w:rPr>
        <w:t>shaking in the steering wheel, irregular operation of signal lamps, and unintended gear</w:t>
      </w:r>
      <w:r>
        <w:rPr>
          <w:spacing w:val="1"/>
          <w:w w:val="105"/>
        </w:rPr>
        <w:t> </w:t>
      </w:r>
      <w:r>
        <w:rPr/>
        <w:t>shift changes. Furthermore, the authors suggested an intrusion detection system based on</w:t>
      </w:r>
      <w:r>
        <w:rPr>
          <w:spacing w:val="1"/>
        </w:rPr>
        <w:t> </w:t>
      </w:r>
      <w:r>
        <w:rPr>
          <w:w w:val="105"/>
        </w:rPr>
        <w:t>the correlation of offset and time intervals between the request and response messages.</w:t>
      </w:r>
      <w:r>
        <w:rPr>
          <w:spacing w:val="-44"/>
          <w:w w:val="105"/>
        </w:rPr>
        <w:t> </w:t>
      </w:r>
      <w:r>
        <w:rPr>
          <w:w w:val="105"/>
        </w:rPr>
        <w:t>Specification-based anomaly detection using CAN timing was proposed in [</w:t>
      </w:r>
      <w:hyperlink w:history="true" w:anchor="_bookmark96">
        <w:r>
          <w:rPr>
            <w:color w:val="0774B7"/>
            <w:w w:val="105"/>
          </w:rPr>
          <w:t>67</w:t>
        </w:r>
      </w:hyperlink>
      <w:r>
        <w:rPr>
          <w:w w:val="105"/>
        </w:rPr>
        <w:t>].</w:t>
      </w:r>
      <w:r>
        <w:rPr>
          <w:spacing w:val="1"/>
          <w:w w:val="105"/>
        </w:rPr>
        <w:t> </w:t>
      </w:r>
      <w:r>
        <w:rPr>
          <w:w w:val="105"/>
        </w:rPr>
        <w:t>The</w:t>
      </w:r>
      <w:r>
        <w:rPr>
          <w:spacing w:val="1"/>
          <w:w w:val="105"/>
        </w:rPr>
        <w:t> </w:t>
      </w:r>
      <w:r>
        <w:rPr>
          <w:w w:val="105"/>
        </w:rPr>
        <w:t>specification-based model develops specifications for real-time CAN features, such as</w:t>
      </w:r>
      <w:r>
        <w:rPr>
          <w:spacing w:val="1"/>
          <w:w w:val="105"/>
        </w:rPr>
        <w:t> </w:t>
      </w:r>
      <w:r>
        <w:rPr>
          <w:w w:val="105"/>
        </w:rPr>
        <w:t>timing behavior. </w:t>
      </w:r>
      <w:r>
        <w:rPr>
          <w:spacing w:val="1"/>
          <w:w w:val="105"/>
        </w:rPr>
        <w:t> </w:t>
      </w:r>
      <w:r>
        <w:rPr>
          <w:w w:val="105"/>
        </w:rPr>
        <w:t>The model was developed based on real-time characteristics of the</w:t>
      </w:r>
      <w:r>
        <w:rPr>
          <w:spacing w:val="1"/>
          <w:w w:val="105"/>
        </w:rPr>
        <w:t> </w:t>
      </w:r>
      <w:r>
        <w:rPr>
          <w:w w:val="105"/>
        </w:rPr>
        <w:t>CAN</w:t>
      </w:r>
      <w:r>
        <w:rPr>
          <w:spacing w:val="36"/>
          <w:w w:val="105"/>
        </w:rPr>
        <w:t> </w:t>
      </w:r>
      <w:r>
        <w:rPr>
          <w:w w:val="105"/>
        </w:rPr>
        <w:t>bus,</w:t>
      </w:r>
      <w:r>
        <w:rPr>
          <w:spacing w:val="44"/>
          <w:w w:val="105"/>
        </w:rPr>
        <w:t> </w:t>
      </w:r>
      <w:r>
        <w:rPr>
          <w:w w:val="105"/>
        </w:rPr>
        <w:t>and</w:t>
      </w:r>
      <w:r>
        <w:rPr>
          <w:spacing w:val="37"/>
          <w:w w:val="105"/>
        </w:rPr>
        <w:t> </w:t>
      </w:r>
      <w:r>
        <w:rPr>
          <w:w w:val="105"/>
        </w:rPr>
        <w:t>violation</w:t>
      </w:r>
      <w:r>
        <w:rPr>
          <w:spacing w:val="37"/>
          <w:w w:val="105"/>
        </w:rPr>
        <w:t> </w:t>
      </w:r>
      <w:r>
        <w:rPr>
          <w:w w:val="105"/>
        </w:rPr>
        <w:t>of</w:t>
      </w:r>
      <w:r>
        <w:rPr>
          <w:spacing w:val="37"/>
          <w:w w:val="105"/>
        </w:rPr>
        <w:t> </w:t>
      </w:r>
      <w:r>
        <w:rPr>
          <w:w w:val="105"/>
        </w:rPr>
        <w:t>these</w:t>
      </w:r>
      <w:r>
        <w:rPr>
          <w:spacing w:val="36"/>
          <w:w w:val="105"/>
        </w:rPr>
        <w:t> </w:t>
      </w:r>
      <w:r>
        <w:rPr>
          <w:w w:val="105"/>
        </w:rPr>
        <w:t>specifications</w:t>
      </w:r>
      <w:r>
        <w:rPr>
          <w:spacing w:val="37"/>
          <w:w w:val="105"/>
        </w:rPr>
        <w:t> </w:t>
      </w:r>
      <w:r>
        <w:rPr>
          <w:w w:val="105"/>
        </w:rPr>
        <w:t>is</w:t>
      </w:r>
      <w:r>
        <w:rPr>
          <w:spacing w:val="37"/>
          <w:w w:val="105"/>
        </w:rPr>
        <w:t> </w:t>
      </w:r>
      <w:r>
        <w:rPr>
          <w:w w:val="105"/>
        </w:rPr>
        <w:t>considered</w:t>
      </w:r>
      <w:r>
        <w:rPr>
          <w:spacing w:val="36"/>
          <w:w w:val="105"/>
        </w:rPr>
        <w:t> </w:t>
      </w:r>
      <w:r>
        <w:rPr>
          <w:w w:val="105"/>
        </w:rPr>
        <w:t>anomalous</w:t>
      </w:r>
      <w:r>
        <w:rPr>
          <w:spacing w:val="37"/>
          <w:w w:val="105"/>
        </w:rPr>
        <w:t> </w:t>
      </w:r>
      <w:r>
        <w:rPr>
          <w:w w:val="105"/>
        </w:rPr>
        <w:t>behavior</w:t>
      </w:r>
      <w:r>
        <w:rPr>
          <w:spacing w:val="37"/>
          <w:w w:val="105"/>
        </w:rPr>
        <w:t> </w:t>
      </w:r>
      <w:r>
        <w:rPr>
          <w:w w:val="105"/>
        </w:rPr>
        <w:t>by</w:t>
      </w:r>
      <w:r>
        <w:rPr>
          <w:spacing w:val="1"/>
          <w:w w:val="105"/>
        </w:rPr>
        <w:t> </w:t>
      </w:r>
      <w:r>
        <w:rPr>
          <w:w w:val="105"/>
        </w:rPr>
        <w:t>the IDS. The fundamental idea is that the CAN bus messages appear on the bus in a</w:t>
      </w:r>
      <w:r>
        <w:rPr>
          <w:spacing w:val="1"/>
          <w:w w:val="105"/>
        </w:rPr>
        <w:t> </w:t>
      </w:r>
      <w:r>
        <w:rPr>
          <w:w w:val="105"/>
        </w:rPr>
        <w:t>regular manner, and the authors used a supervised learning algorithm to capture this</w:t>
      </w:r>
      <w:r>
        <w:rPr>
          <w:spacing w:val="1"/>
          <w:w w:val="105"/>
        </w:rPr>
        <w:t> </w:t>
      </w:r>
      <w:r>
        <w:rPr/>
        <w:t>pattern. The drawback of the model is that it may not detect an anomaly with an aperiodic</w:t>
      </w:r>
      <w:r>
        <w:rPr>
          <w:spacing w:val="1"/>
        </w:rPr>
        <w:t> </w:t>
      </w:r>
      <w:r>
        <w:rPr/>
        <w:t>interval. Time series analysis-based anomaly detection was proposed in [</w:t>
      </w:r>
      <w:hyperlink w:history="true" w:anchor="_bookmark97">
        <w:r>
          <w:rPr>
            <w:color w:val="0774B7"/>
          </w:rPr>
          <w:t>68</w:t>
        </w:r>
      </w:hyperlink>
      <w:r>
        <w:rPr/>
        <w:t>]. An adaptive</w:t>
      </w:r>
      <w:r>
        <w:rPr>
          <w:spacing w:val="1"/>
        </w:rPr>
        <w:t> </w:t>
      </w:r>
      <w:r>
        <w:rPr>
          <w:w w:val="105"/>
        </w:rPr>
        <w:t>cumulative sum (CUSUM) algorithm was proposed to detect change-points in the time-</w:t>
      </w:r>
      <w:r>
        <w:rPr>
          <w:spacing w:val="1"/>
          <w:w w:val="105"/>
        </w:rPr>
        <w:t> </w:t>
      </w:r>
      <w:r>
        <w:rPr>
          <w:w w:val="105"/>
        </w:rPr>
        <w:t>series</w:t>
      </w:r>
      <w:r>
        <w:rPr>
          <w:spacing w:val="-12"/>
          <w:w w:val="105"/>
        </w:rPr>
        <w:t> </w:t>
      </w:r>
      <w:r>
        <w:rPr>
          <w:w w:val="105"/>
        </w:rPr>
        <w:t>data.</w:t>
      </w:r>
      <w:r>
        <w:rPr>
          <w:spacing w:val="-2"/>
          <w:w w:val="105"/>
        </w:rPr>
        <w:t> </w:t>
      </w:r>
      <w:r>
        <w:rPr>
          <w:w w:val="105"/>
        </w:rPr>
        <w:t>Islam</w:t>
      </w:r>
      <w:r>
        <w:rPr>
          <w:spacing w:val="-11"/>
          <w:w w:val="105"/>
        </w:rPr>
        <w:t> </w:t>
      </w:r>
      <w:r>
        <w:rPr>
          <w:w w:val="105"/>
        </w:rPr>
        <w:t>et</w:t>
      </w:r>
      <w:r>
        <w:rPr>
          <w:spacing w:val="-11"/>
          <w:w w:val="105"/>
        </w:rPr>
        <w:t> </w:t>
      </w:r>
      <w:r>
        <w:rPr>
          <w:w w:val="105"/>
        </w:rPr>
        <w:t>al.</w:t>
      </w:r>
      <w:r>
        <w:rPr>
          <w:spacing w:val="-12"/>
          <w:w w:val="105"/>
        </w:rPr>
        <w:t> </w:t>
      </w:r>
      <w:r>
        <w:rPr>
          <w:w w:val="105"/>
        </w:rPr>
        <w:t>[</w:t>
      </w:r>
      <w:hyperlink w:history="true" w:anchor="_bookmark98">
        <w:r>
          <w:rPr>
            <w:color w:val="0774B7"/>
            <w:w w:val="105"/>
          </w:rPr>
          <w:t>69</w:t>
        </w:r>
      </w:hyperlink>
      <w:r>
        <w:rPr>
          <w:w w:val="105"/>
        </w:rPr>
        <w:t>]</w:t>
      </w:r>
      <w:r>
        <w:rPr>
          <w:spacing w:val="-11"/>
          <w:w w:val="105"/>
        </w:rPr>
        <w:t> </w:t>
      </w:r>
      <w:r>
        <w:rPr>
          <w:w w:val="105"/>
        </w:rPr>
        <w:t>proposed</w:t>
      </w:r>
      <w:r>
        <w:rPr>
          <w:spacing w:val="-11"/>
          <w:w w:val="105"/>
        </w:rPr>
        <w:t> </w:t>
      </w:r>
      <w:r>
        <w:rPr>
          <w:w w:val="105"/>
        </w:rPr>
        <w:t>a</w:t>
      </w:r>
      <w:r>
        <w:rPr>
          <w:spacing w:val="-11"/>
          <w:w w:val="105"/>
        </w:rPr>
        <w:t> </w:t>
      </w:r>
      <w:r>
        <w:rPr>
          <w:w w:val="105"/>
        </w:rPr>
        <w:t>graph-based</w:t>
      </w:r>
      <w:r>
        <w:rPr>
          <w:spacing w:val="-11"/>
          <w:w w:val="105"/>
        </w:rPr>
        <w:t> </w:t>
      </w:r>
      <w:r>
        <w:rPr>
          <w:w w:val="105"/>
        </w:rPr>
        <w:t>IDS</w:t>
      </w:r>
      <w:r>
        <w:rPr>
          <w:spacing w:val="-11"/>
          <w:w w:val="105"/>
        </w:rPr>
        <w:t> </w:t>
      </w:r>
      <w:r>
        <w:rPr>
          <w:w w:val="105"/>
        </w:rPr>
        <w:t>that</w:t>
      </w:r>
      <w:r>
        <w:rPr>
          <w:spacing w:val="-11"/>
          <w:w w:val="105"/>
        </w:rPr>
        <w:t> </w:t>
      </w:r>
      <w:r>
        <w:rPr>
          <w:w w:val="105"/>
        </w:rPr>
        <w:t>uses</w:t>
      </w:r>
      <w:r>
        <w:rPr>
          <w:spacing w:val="-11"/>
          <w:w w:val="105"/>
        </w:rPr>
        <w:t> </w:t>
      </w:r>
      <w:r>
        <w:rPr>
          <w:w w:val="105"/>
        </w:rPr>
        <w:t>the</w:t>
      </w:r>
      <w:r>
        <w:rPr>
          <w:spacing w:val="-12"/>
          <w:w w:val="105"/>
        </w:rPr>
        <w:t> </w:t>
      </w:r>
      <w:r>
        <w:rPr>
          <w:w w:val="105"/>
        </w:rPr>
        <w:t>chi-squared</w:t>
      </w:r>
      <w:r>
        <w:rPr>
          <w:spacing w:val="-11"/>
          <w:w w:val="105"/>
        </w:rPr>
        <w:t> </w:t>
      </w:r>
      <w:r>
        <w:rPr>
          <w:w w:val="105"/>
        </w:rPr>
        <w:t>test</w:t>
      </w:r>
      <w:r>
        <w:rPr>
          <w:spacing w:val="-11"/>
          <w:w w:val="105"/>
        </w:rPr>
        <w:t> </w:t>
      </w:r>
      <w:r>
        <w:rPr>
          <w:w w:val="105"/>
        </w:rPr>
        <w:t>for</w:t>
      </w:r>
      <w:r>
        <w:rPr>
          <w:spacing w:val="-44"/>
          <w:w w:val="105"/>
        </w:rPr>
        <w:t> </w:t>
      </w:r>
      <w:r>
        <w:rPr>
          <w:w w:val="105"/>
        </w:rPr>
        <w:t>analyzing data distributions of CAN messages. The distribution of an attack-free dataset</w:t>
      </w:r>
      <w:r>
        <w:rPr>
          <w:spacing w:val="1"/>
          <w:w w:val="105"/>
        </w:rPr>
        <w:t> </w:t>
      </w:r>
      <w:r>
        <w:rPr>
          <w:w w:val="105"/>
        </w:rPr>
        <w:t>was compared to the distribution for an attack dataset.</w:t>
      </w:r>
      <w:r>
        <w:rPr>
          <w:spacing w:val="1"/>
          <w:w w:val="105"/>
        </w:rPr>
        <w:t> </w:t>
      </w:r>
      <w:r>
        <w:rPr>
          <w:w w:val="105"/>
        </w:rPr>
        <w:t>They built the graph based on</w:t>
      </w:r>
      <w:r>
        <w:rPr>
          <w:spacing w:val="1"/>
          <w:w w:val="105"/>
        </w:rPr>
        <w:t> </w:t>
      </w:r>
      <w:r>
        <w:rPr>
          <w:w w:val="105"/>
        </w:rPr>
        <w:t>real CAN message data representing a sequence of messages. The data analysis showed</w:t>
      </w:r>
      <w:r>
        <w:rPr>
          <w:spacing w:val="1"/>
          <w:w w:val="105"/>
        </w:rPr>
        <w:t> </w:t>
      </w:r>
      <w:r>
        <w:rPr>
          <w:w w:val="105"/>
        </w:rPr>
        <w:t>that</w:t>
      </w:r>
      <w:r>
        <w:rPr>
          <w:spacing w:val="-8"/>
          <w:w w:val="105"/>
        </w:rPr>
        <w:t> </w:t>
      </w:r>
      <w:r>
        <w:rPr>
          <w:w w:val="105"/>
        </w:rPr>
        <w:t>the</w:t>
      </w:r>
      <w:r>
        <w:rPr>
          <w:spacing w:val="-6"/>
          <w:w w:val="105"/>
        </w:rPr>
        <w:t> </w:t>
      </w:r>
      <w:r>
        <w:rPr>
          <w:w w:val="105"/>
        </w:rPr>
        <w:t>attack-free</w:t>
      </w:r>
      <w:r>
        <w:rPr>
          <w:spacing w:val="-7"/>
          <w:w w:val="105"/>
        </w:rPr>
        <w:t> </w:t>
      </w:r>
      <w:r>
        <w:rPr>
          <w:w w:val="105"/>
        </w:rPr>
        <w:t>dataset</w:t>
      </w:r>
      <w:r>
        <w:rPr>
          <w:spacing w:val="-7"/>
          <w:w w:val="105"/>
        </w:rPr>
        <w:t> </w:t>
      </w:r>
      <w:r>
        <w:rPr>
          <w:w w:val="105"/>
        </w:rPr>
        <w:t>had</w:t>
      </w:r>
      <w:r>
        <w:rPr>
          <w:spacing w:val="-7"/>
          <w:w w:val="105"/>
        </w:rPr>
        <w:t> </w:t>
      </w:r>
      <w:r>
        <w:rPr>
          <w:w w:val="105"/>
        </w:rPr>
        <w:t>a</w:t>
      </w:r>
      <w:r>
        <w:rPr>
          <w:spacing w:val="-7"/>
          <w:w w:val="105"/>
        </w:rPr>
        <w:t> </w:t>
      </w:r>
      <w:r>
        <w:rPr>
          <w:w w:val="105"/>
        </w:rPr>
        <w:t>Gaussian</w:t>
      </w:r>
      <w:r>
        <w:rPr>
          <w:spacing w:val="-7"/>
          <w:w w:val="105"/>
        </w:rPr>
        <w:t> </w:t>
      </w:r>
      <w:r>
        <w:rPr>
          <w:w w:val="105"/>
        </w:rPr>
        <w:t>distribution,</w:t>
      </w:r>
      <w:r>
        <w:rPr>
          <w:spacing w:val="-6"/>
          <w:w w:val="105"/>
        </w:rPr>
        <w:t> </w:t>
      </w:r>
      <w:r>
        <w:rPr>
          <w:w w:val="105"/>
        </w:rPr>
        <w:t>whereas</w:t>
      </w:r>
      <w:r>
        <w:rPr>
          <w:spacing w:val="-7"/>
          <w:w w:val="105"/>
        </w:rPr>
        <w:t> </w:t>
      </w:r>
      <w:r>
        <w:rPr>
          <w:w w:val="105"/>
        </w:rPr>
        <w:t>the</w:t>
      </w:r>
      <w:r>
        <w:rPr>
          <w:spacing w:val="-7"/>
          <w:w w:val="105"/>
        </w:rPr>
        <w:t> </w:t>
      </w:r>
      <w:r>
        <w:rPr>
          <w:w w:val="105"/>
        </w:rPr>
        <w:t>fuzzy</w:t>
      </w:r>
      <w:r>
        <w:rPr>
          <w:spacing w:val="-7"/>
          <w:w w:val="105"/>
        </w:rPr>
        <w:t> </w:t>
      </w:r>
      <w:r>
        <w:rPr>
          <w:w w:val="105"/>
        </w:rPr>
        <w:t>attack</w:t>
      </w:r>
      <w:r>
        <w:rPr>
          <w:spacing w:val="-7"/>
          <w:w w:val="105"/>
        </w:rPr>
        <w:t> </w:t>
      </w:r>
      <w:r>
        <w:rPr>
          <w:w w:val="105"/>
        </w:rPr>
        <w:t>dataset</w:t>
      </w:r>
      <w:r>
        <w:rPr>
          <w:spacing w:val="1"/>
          <w:w w:val="105"/>
        </w:rPr>
        <w:t> </w:t>
      </w:r>
      <w:r>
        <w:rPr>
          <w:w w:val="105"/>
        </w:rPr>
        <w:t>showed</w:t>
      </w:r>
      <w:r>
        <w:rPr>
          <w:spacing w:val="-10"/>
          <w:w w:val="105"/>
        </w:rPr>
        <w:t> </w:t>
      </w:r>
      <w:r>
        <w:rPr>
          <w:w w:val="105"/>
        </w:rPr>
        <w:t>bimodal</w:t>
      </w:r>
      <w:r>
        <w:rPr>
          <w:spacing w:val="-10"/>
          <w:w w:val="105"/>
        </w:rPr>
        <w:t> </w:t>
      </w:r>
      <w:r>
        <w:rPr>
          <w:w w:val="105"/>
        </w:rPr>
        <w:t>distribution</w:t>
      </w:r>
      <w:r>
        <w:rPr>
          <w:spacing w:val="-10"/>
          <w:w w:val="105"/>
        </w:rPr>
        <w:t> </w:t>
      </w:r>
      <w:r>
        <w:rPr>
          <w:w w:val="105"/>
        </w:rPr>
        <w:t>with</w:t>
      </w:r>
      <w:r>
        <w:rPr>
          <w:spacing w:val="-10"/>
          <w:w w:val="105"/>
        </w:rPr>
        <w:t> </w:t>
      </w:r>
      <w:r>
        <w:rPr>
          <w:w w:val="105"/>
        </w:rPr>
        <w:t>different</w:t>
      </w:r>
      <w:r>
        <w:rPr>
          <w:spacing w:val="-10"/>
          <w:w w:val="105"/>
        </w:rPr>
        <w:t> </w:t>
      </w:r>
      <w:r>
        <w:rPr>
          <w:w w:val="105"/>
        </w:rPr>
        <w:t>peaks.</w:t>
      </w:r>
      <w:r>
        <w:rPr>
          <w:spacing w:val="-1"/>
          <w:w w:val="105"/>
        </w:rPr>
        <w:t> </w:t>
      </w:r>
      <w:r>
        <w:rPr>
          <w:w w:val="105"/>
        </w:rPr>
        <w:t>Experimental</w:t>
      </w:r>
      <w:r>
        <w:rPr>
          <w:spacing w:val="-10"/>
          <w:w w:val="105"/>
        </w:rPr>
        <w:t> </w:t>
      </w:r>
      <w:r>
        <w:rPr>
          <w:w w:val="105"/>
        </w:rPr>
        <w:t>results</w:t>
      </w:r>
      <w:r>
        <w:rPr>
          <w:spacing w:val="-10"/>
          <w:w w:val="105"/>
        </w:rPr>
        <w:t> </w:t>
      </w:r>
      <w:r>
        <w:rPr>
          <w:w w:val="105"/>
        </w:rPr>
        <w:t>showed</w:t>
      </w:r>
      <w:r>
        <w:rPr>
          <w:spacing w:val="-10"/>
          <w:w w:val="105"/>
        </w:rPr>
        <w:t> </w:t>
      </w:r>
      <w:r>
        <w:rPr>
          <w:w w:val="105"/>
        </w:rPr>
        <w:t>that</w:t>
      </w:r>
      <w:r>
        <w:rPr>
          <w:spacing w:val="-10"/>
          <w:w w:val="105"/>
        </w:rPr>
        <w:t> </w:t>
      </w:r>
      <w:r>
        <w:rPr>
          <w:w w:val="105"/>
        </w:rPr>
        <w:t>this</w:t>
      </w:r>
      <w:r>
        <w:rPr>
          <w:spacing w:val="-44"/>
          <w:w w:val="105"/>
        </w:rPr>
        <w:t> </w:t>
      </w:r>
      <w:r>
        <w:rPr>
          <w:w w:val="105"/>
        </w:rPr>
        <w:t>model has high attack-detection accuracy and a low misclassification rate. The authors</w:t>
      </w:r>
      <w:r>
        <w:rPr>
          <w:spacing w:val="1"/>
          <w:w w:val="105"/>
        </w:rPr>
        <w:t> </w:t>
      </w:r>
      <w:r>
        <w:rPr>
          <w:w w:val="105"/>
        </w:rPr>
        <w:t>claimed that their work was the first graph-based IDS proposed for CAN bus networks,</w:t>
      </w:r>
      <w:r>
        <w:rPr>
          <w:spacing w:val="1"/>
          <w:w w:val="105"/>
        </w:rPr>
        <w:t> </w:t>
      </w:r>
      <w:r>
        <w:rPr>
          <w:w w:val="105"/>
        </w:rPr>
        <w:t>and</w:t>
      </w:r>
      <w:r>
        <w:rPr>
          <w:spacing w:val="-9"/>
          <w:w w:val="105"/>
        </w:rPr>
        <w:t> </w:t>
      </w:r>
      <w:r>
        <w:rPr>
          <w:w w:val="105"/>
        </w:rPr>
        <w:t>that</w:t>
      </w:r>
      <w:r>
        <w:rPr>
          <w:spacing w:val="-8"/>
          <w:w w:val="105"/>
        </w:rPr>
        <w:t> </w:t>
      </w:r>
      <w:r>
        <w:rPr>
          <w:w w:val="105"/>
        </w:rPr>
        <w:t>it</w:t>
      </w:r>
      <w:r>
        <w:rPr>
          <w:spacing w:val="-9"/>
          <w:w w:val="105"/>
        </w:rPr>
        <w:t> </w:t>
      </w:r>
      <w:r>
        <w:rPr>
          <w:w w:val="105"/>
        </w:rPr>
        <w:t>had</w:t>
      </w:r>
      <w:r>
        <w:rPr>
          <w:spacing w:val="-8"/>
          <w:w w:val="105"/>
        </w:rPr>
        <w:t> </w:t>
      </w:r>
      <w:r>
        <w:rPr>
          <w:w w:val="105"/>
        </w:rPr>
        <w:t>higher</w:t>
      </w:r>
      <w:r>
        <w:rPr>
          <w:spacing w:val="-9"/>
          <w:w w:val="105"/>
        </w:rPr>
        <w:t> </w:t>
      </w:r>
      <w:r>
        <w:rPr>
          <w:w w:val="105"/>
        </w:rPr>
        <w:t>detection</w:t>
      </w:r>
      <w:r>
        <w:rPr>
          <w:spacing w:val="-8"/>
          <w:w w:val="105"/>
        </w:rPr>
        <w:t> </w:t>
      </w:r>
      <w:r>
        <w:rPr>
          <w:w w:val="105"/>
        </w:rPr>
        <w:t>accuracy</w:t>
      </w:r>
      <w:r>
        <w:rPr>
          <w:spacing w:val="-9"/>
          <w:w w:val="105"/>
        </w:rPr>
        <w:t> </w:t>
      </w:r>
      <w:r>
        <w:rPr>
          <w:w w:val="105"/>
        </w:rPr>
        <w:t>compared</w:t>
      </w:r>
      <w:r>
        <w:rPr>
          <w:spacing w:val="-8"/>
          <w:w w:val="105"/>
        </w:rPr>
        <w:t> </w:t>
      </w:r>
      <w:r>
        <w:rPr>
          <w:w w:val="105"/>
        </w:rPr>
        <w:t>to</w:t>
      </w:r>
      <w:r>
        <w:rPr>
          <w:spacing w:val="-9"/>
          <w:w w:val="105"/>
        </w:rPr>
        <w:t> </w:t>
      </w:r>
      <w:r>
        <w:rPr>
          <w:w w:val="105"/>
        </w:rPr>
        <w:t>other</w:t>
      </w:r>
      <w:r>
        <w:rPr>
          <w:spacing w:val="-8"/>
          <w:w w:val="105"/>
        </w:rPr>
        <w:t> </w:t>
      </w:r>
      <w:r>
        <w:rPr>
          <w:w w:val="105"/>
        </w:rPr>
        <w:t>ID</w:t>
      </w:r>
      <w:r>
        <w:rPr>
          <w:spacing w:val="-9"/>
          <w:w w:val="105"/>
        </w:rPr>
        <w:t> </w:t>
      </w:r>
      <w:r>
        <w:rPr>
          <w:w w:val="105"/>
        </w:rPr>
        <w:t>sequence-based</w:t>
      </w:r>
      <w:r>
        <w:rPr>
          <w:spacing w:val="-8"/>
          <w:w w:val="105"/>
        </w:rPr>
        <w:t> </w:t>
      </w:r>
      <w:r>
        <w:rPr>
          <w:w w:val="105"/>
        </w:rPr>
        <w:t>methods.</w:t>
      </w:r>
      <w:r>
        <w:rPr>
          <w:spacing w:val="-44"/>
          <w:w w:val="105"/>
        </w:rPr>
        <w:t> </w:t>
      </w:r>
      <w:r>
        <w:rPr>
          <w:w w:val="105"/>
        </w:rPr>
        <w:t>A one-class support vector machine-based IDS was proposed in [</w:t>
      </w:r>
      <w:hyperlink w:history="true" w:anchor="_bookmark66">
        <w:r>
          <w:rPr>
            <w:color w:val="0774B7"/>
            <w:w w:val="105"/>
          </w:rPr>
          <w:t>37</w:t>
        </w:r>
      </w:hyperlink>
      <w:r>
        <w:rPr>
          <w:w w:val="105"/>
        </w:rPr>
        <w:t>]. The fundamental</w:t>
      </w:r>
      <w:r>
        <w:rPr>
          <w:spacing w:val="1"/>
          <w:w w:val="105"/>
        </w:rPr>
        <w:t> </w:t>
      </w:r>
      <w:r>
        <w:rPr/>
        <w:t>drawback</w:t>
      </w:r>
      <w:r>
        <w:rPr>
          <w:spacing w:val="11"/>
        </w:rPr>
        <w:t> </w:t>
      </w:r>
      <w:r>
        <w:rPr/>
        <w:t>of</w:t>
      </w:r>
      <w:r>
        <w:rPr>
          <w:spacing w:val="11"/>
        </w:rPr>
        <w:t> </w:t>
      </w:r>
      <w:r>
        <w:rPr/>
        <w:t>the</w:t>
      </w:r>
      <w:r>
        <w:rPr>
          <w:spacing w:val="11"/>
        </w:rPr>
        <w:t> </w:t>
      </w:r>
      <w:r>
        <w:rPr/>
        <w:t>algorithms</w:t>
      </w:r>
      <w:r>
        <w:rPr>
          <w:spacing w:val="12"/>
        </w:rPr>
        <w:t> </w:t>
      </w:r>
      <w:r>
        <w:rPr/>
        <w:t>is</w:t>
      </w:r>
      <w:r>
        <w:rPr>
          <w:spacing w:val="11"/>
        </w:rPr>
        <w:t> </w:t>
      </w:r>
      <w:r>
        <w:rPr/>
        <w:t>that</w:t>
      </w:r>
      <w:r>
        <w:rPr>
          <w:spacing w:val="11"/>
        </w:rPr>
        <w:t> </w:t>
      </w:r>
      <w:r>
        <w:rPr/>
        <w:t>they</w:t>
      </w:r>
      <w:r>
        <w:rPr>
          <w:spacing w:val="11"/>
        </w:rPr>
        <w:t> </w:t>
      </w:r>
      <w:r>
        <w:rPr/>
        <w:t>are</w:t>
      </w:r>
      <w:r>
        <w:rPr>
          <w:spacing w:val="12"/>
        </w:rPr>
        <w:t> </w:t>
      </w:r>
      <w:r>
        <w:rPr/>
        <w:t>based</w:t>
      </w:r>
      <w:r>
        <w:rPr>
          <w:spacing w:val="11"/>
        </w:rPr>
        <w:t> </w:t>
      </w:r>
      <w:r>
        <w:rPr/>
        <w:t>on</w:t>
      </w:r>
      <w:r>
        <w:rPr>
          <w:spacing w:val="11"/>
        </w:rPr>
        <w:t> </w:t>
      </w:r>
      <w:r>
        <w:rPr/>
        <w:t>supervised</w:t>
      </w:r>
      <w:r>
        <w:rPr>
          <w:spacing w:val="12"/>
        </w:rPr>
        <w:t> </w:t>
      </w:r>
      <w:r>
        <w:rPr/>
        <w:t>learning.</w:t>
      </w:r>
      <w:r>
        <w:rPr>
          <w:spacing w:val="24"/>
        </w:rPr>
        <w:t> </w:t>
      </w:r>
      <w:r>
        <w:rPr/>
        <w:t>As</w:t>
      </w:r>
      <w:r>
        <w:rPr>
          <w:spacing w:val="12"/>
        </w:rPr>
        <w:t> </w:t>
      </w:r>
      <w:r>
        <w:rPr/>
        <w:t>a</w:t>
      </w:r>
      <w:r>
        <w:rPr>
          <w:spacing w:val="11"/>
        </w:rPr>
        <w:t> </w:t>
      </w:r>
      <w:r>
        <w:rPr/>
        <w:t>result,</w:t>
      </w:r>
      <w:r>
        <w:rPr>
          <w:spacing w:val="11"/>
        </w:rPr>
        <w:t> </w:t>
      </w:r>
      <w:r>
        <w:rPr/>
        <w:t>they</w:t>
      </w:r>
    </w:p>
    <w:p>
      <w:pPr>
        <w:spacing w:after="0" w:line="256" w:lineRule="auto"/>
        <w:jc w:val="both"/>
        <w:sectPr>
          <w:pgSz w:w="11910" w:h="16840"/>
          <w:pgMar w:header="1042" w:footer="0" w:top="1340" w:bottom="280" w:left="600" w:right="580"/>
        </w:sectPr>
      </w:pPr>
    </w:p>
    <w:p>
      <w:pPr>
        <w:pStyle w:val="BodyText"/>
      </w:pPr>
    </w:p>
    <w:p>
      <w:pPr>
        <w:pStyle w:val="BodyText"/>
      </w:pPr>
    </w:p>
    <w:p>
      <w:pPr>
        <w:pStyle w:val="BodyText"/>
        <w:spacing w:line="256" w:lineRule="auto" w:before="98"/>
        <w:ind w:left="2736" w:right="103" w:firstLine="8"/>
        <w:jc w:val="both"/>
      </w:pPr>
      <w:r>
        <w:rPr/>
        <w:t>may not detect unknown attack patterns. Furthermore, the algorithms are computationally</w:t>
      </w:r>
      <w:r>
        <w:rPr>
          <w:spacing w:val="1"/>
        </w:rPr>
        <w:t> </w:t>
      </w:r>
      <w:r>
        <w:rPr>
          <w:w w:val="105"/>
        </w:rPr>
        <w:t>complex and cannot be handled by resource-constrained in-vehicle computing systems.</w:t>
      </w:r>
      <w:r>
        <w:rPr>
          <w:spacing w:val="1"/>
          <w:w w:val="105"/>
        </w:rPr>
        <w:t> </w:t>
      </w:r>
      <w:r>
        <w:rPr>
          <w:w w:val="105"/>
        </w:rPr>
        <w:t>A lightweight machine learning algorithm using an RNN was proposed in [</w:t>
      </w:r>
      <w:hyperlink w:history="true" w:anchor="_bookmark70">
        <w:r>
          <w:rPr>
            <w:color w:val="0774B7"/>
            <w:w w:val="105"/>
          </w:rPr>
          <w:t>41</w:t>
        </w:r>
      </w:hyperlink>
      <w:r>
        <w:rPr>
          <w:w w:val="105"/>
        </w:rPr>
        <w:t>], which</w:t>
      </w:r>
      <w:r>
        <w:rPr>
          <w:spacing w:val="1"/>
          <w:w w:val="105"/>
        </w:rPr>
        <w:t> </w:t>
      </w:r>
      <w:r>
        <w:rPr>
          <w:w w:val="105"/>
        </w:rPr>
        <w:t>was further optimized to reduce the computational time of the neural network model.</w:t>
      </w:r>
      <w:r>
        <w:rPr>
          <w:spacing w:val="1"/>
          <w:w w:val="105"/>
        </w:rPr>
        <w:t> </w:t>
      </w:r>
      <w:r>
        <w:rPr/>
        <w:t>Han et al. [</w:t>
      </w:r>
      <w:hyperlink w:history="true" w:anchor="_bookmark99">
        <w:r>
          <w:rPr>
            <w:color w:val="0774B7"/>
          </w:rPr>
          <w:t>70</w:t>
        </w:r>
      </w:hyperlink>
      <w:r>
        <w:rPr/>
        <w:t>] proposed an anomaly detection system based on a survival analysis method.</w:t>
      </w:r>
      <w:r>
        <w:rPr>
          <w:spacing w:val="1"/>
        </w:rPr>
        <w:t> </w:t>
      </w:r>
      <w:r>
        <w:rPr>
          <w:w w:val="105"/>
        </w:rPr>
        <w:t>This method is based on a statistical time analysis until some event happens. During a</w:t>
      </w:r>
      <w:r>
        <w:rPr>
          <w:spacing w:val="1"/>
          <w:w w:val="105"/>
        </w:rPr>
        <w:t> </w:t>
      </w:r>
      <w:r>
        <w:rPr>
          <w:w w:val="105"/>
        </w:rPr>
        <w:t>fuzzy attack, random CAN packets were sent every 0.0003 s. The authors performed this</w:t>
      </w:r>
      <w:r>
        <w:rPr>
          <w:spacing w:val="-44"/>
          <w:w w:val="105"/>
        </w:rPr>
        <w:t> </w:t>
      </w:r>
      <w:r>
        <w:rPr>
          <w:w w:val="105"/>
        </w:rPr>
        <w:t>experiment in a real vehicle by developing software using the PiCAN2 tool connected</w:t>
      </w:r>
      <w:r>
        <w:rPr>
          <w:spacing w:val="1"/>
          <w:w w:val="105"/>
        </w:rPr>
        <w:t> </w:t>
      </w:r>
      <w:r>
        <w:rPr>
          <w:w w:val="105"/>
        </w:rPr>
        <w:t>through the OBD-II port. Using semantic knowledge of the CAN ID function for anomaly</w:t>
      </w:r>
      <w:r>
        <w:rPr>
          <w:spacing w:val="1"/>
          <w:w w:val="105"/>
        </w:rPr>
        <w:t> </w:t>
      </w:r>
      <w:r>
        <w:rPr>
          <w:w w:val="105"/>
        </w:rPr>
        <w:t>detection, their algorithm might be applied to diverse vehicle models. The drawback is</w:t>
      </w:r>
      <w:r>
        <w:rPr>
          <w:spacing w:val="1"/>
          <w:w w:val="105"/>
        </w:rPr>
        <w:t> </w:t>
      </w:r>
      <w:r>
        <w:rPr>
          <w:w w:val="105"/>
        </w:rPr>
        <w:t>that</w:t>
      </w:r>
      <w:r>
        <w:rPr>
          <w:spacing w:val="-1"/>
          <w:w w:val="105"/>
        </w:rPr>
        <w:t> </w:t>
      </w:r>
      <w:r>
        <w:rPr>
          <w:w w:val="105"/>
        </w:rPr>
        <w:t>it cannot detect messages injected in an</w:t>
      </w:r>
      <w:r>
        <w:rPr>
          <w:spacing w:val="-1"/>
          <w:w w:val="105"/>
        </w:rPr>
        <w:t> </w:t>
      </w:r>
      <w:r>
        <w:rPr>
          <w:w w:val="105"/>
        </w:rPr>
        <w:t>irregular pattern.</w:t>
      </w:r>
    </w:p>
    <w:p>
      <w:pPr>
        <w:pStyle w:val="BodyText"/>
        <w:spacing w:line="256" w:lineRule="auto" w:before="2"/>
        <w:ind w:left="2736" w:right="103" w:firstLine="433"/>
        <w:jc w:val="both"/>
      </w:pPr>
      <w:r>
        <w:rPr/>
        <w:t>Zhang et al. [</w:t>
      </w:r>
      <w:hyperlink w:history="true" w:anchor="_bookmark100">
        <w:r>
          <w:rPr>
            <w:color w:val="0774B7"/>
          </w:rPr>
          <w:t>71</w:t>
        </w:r>
      </w:hyperlink>
      <w:r>
        <w:rPr/>
        <w:t>] executed replay attacks through experiments on three real cars using</w:t>
      </w:r>
      <w:r>
        <w:rPr>
          <w:spacing w:val="1"/>
        </w:rPr>
        <w:t> </w:t>
      </w:r>
      <w:r>
        <w:rPr>
          <w:w w:val="105"/>
        </w:rPr>
        <w:t>various</w:t>
      </w:r>
      <w:r>
        <w:rPr>
          <w:spacing w:val="-7"/>
          <w:w w:val="105"/>
        </w:rPr>
        <w:t> </w:t>
      </w:r>
      <w:r>
        <w:rPr>
          <w:w w:val="105"/>
        </w:rPr>
        <w:t>models:</w:t>
      </w:r>
      <w:r>
        <w:rPr>
          <w:spacing w:val="4"/>
          <w:w w:val="105"/>
        </w:rPr>
        <w:t> </w:t>
      </w:r>
      <w:r>
        <w:rPr>
          <w:w w:val="105"/>
        </w:rPr>
        <w:t>the</w:t>
      </w:r>
      <w:r>
        <w:rPr>
          <w:spacing w:val="-6"/>
          <w:w w:val="105"/>
        </w:rPr>
        <w:t> </w:t>
      </w:r>
      <w:r>
        <w:rPr>
          <w:w w:val="105"/>
        </w:rPr>
        <w:t>Honda</w:t>
      </w:r>
      <w:r>
        <w:rPr>
          <w:spacing w:val="-6"/>
          <w:w w:val="105"/>
        </w:rPr>
        <w:t> </w:t>
      </w:r>
      <w:r>
        <w:rPr>
          <w:w w:val="105"/>
        </w:rPr>
        <w:t>Accord,</w:t>
      </w:r>
      <w:r>
        <w:rPr>
          <w:spacing w:val="-7"/>
          <w:w w:val="105"/>
        </w:rPr>
        <w:t> </w:t>
      </w:r>
      <w:r>
        <w:rPr>
          <w:w w:val="105"/>
        </w:rPr>
        <w:t>an</w:t>
      </w:r>
      <w:r>
        <w:rPr>
          <w:spacing w:val="-6"/>
          <w:w w:val="105"/>
        </w:rPr>
        <w:t> </w:t>
      </w:r>
      <w:r>
        <w:rPr>
          <w:w w:val="105"/>
        </w:rPr>
        <w:t>Asian</w:t>
      </w:r>
      <w:r>
        <w:rPr>
          <w:spacing w:val="-6"/>
          <w:w w:val="105"/>
        </w:rPr>
        <w:t> </w:t>
      </w:r>
      <w:r>
        <w:rPr>
          <w:w w:val="105"/>
        </w:rPr>
        <w:t>brand,</w:t>
      </w:r>
      <w:r>
        <w:rPr>
          <w:spacing w:val="-6"/>
          <w:w w:val="105"/>
        </w:rPr>
        <w:t> </w:t>
      </w:r>
      <w:r>
        <w:rPr>
          <w:w w:val="105"/>
        </w:rPr>
        <w:t>and</w:t>
      </w:r>
      <w:r>
        <w:rPr>
          <w:spacing w:val="-6"/>
          <w:w w:val="105"/>
        </w:rPr>
        <w:t> </w:t>
      </w:r>
      <w:r>
        <w:rPr>
          <w:w w:val="105"/>
        </w:rPr>
        <w:t>an</w:t>
      </w:r>
      <w:r>
        <w:rPr>
          <w:spacing w:val="-6"/>
          <w:w w:val="105"/>
        </w:rPr>
        <w:t> </w:t>
      </w:r>
      <w:r>
        <w:rPr>
          <w:w w:val="105"/>
        </w:rPr>
        <w:t>American</w:t>
      </w:r>
      <w:r>
        <w:rPr>
          <w:spacing w:val="-7"/>
          <w:w w:val="105"/>
        </w:rPr>
        <w:t> </w:t>
      </w:r>
      <w:r>
        <w:rPr>
          <w:w w:val="105"/>
        </w:rPr>
        <w:t>brand.</w:t>
      </w:r>
      <w:r>
        <w:rPr>
          <w:spacing w:val="4"/>
          <w:w w:val="105"/>
        </w:rPr>
        <w:t> </w:t>
      </w:r>
      <w:r>
        <w:rPr>
          <w:w w:val="105"/>
        </w:rPr>
        <w:t>Normal</w:t>
      </w:r>
      <w:r>
        <w:rPr>
          <w:spacing w:val="-6"/>
          <w:w w:val="105"/>
        </w:rPr>
        <w:t> </w:t>
      </w:r>
      <w:r>
        <w:rPr>
          <w:w w:val="105"/>
        </w:rPr>
        <w:t>data</w:t>
      </w:r>
      <w:r>
        <w:rPr>
          <w:spacing w:val="-44"/>
          <w:w w:val="105"/>
        </w:rPr>
        <w:t> </w:t>
      </w:r>
      <w:r>
        <w:rPr>
          <w:w w:val="105"/>
        </w:rPr>
        <w:t>were collected at first from these cars, and a replay attack was launched to create three</w:t>
      </w:r>
      <w:r>
        <w:rPr>
          <w:spacing w:val="1"/>
          <w:w w:val="105"/>
        </w:rPr>
        <w:t> </w:t>
      </w:r>
      <w:r>
        <w:rPr>
          <w:w w:val="105"/>
        </w:rPr>
        <w:t>attack datasets for all the vehicles. They developed an IDS to detect this type of attack</w:t>
      </w:r>
      <w:r>
        <w:rPr>
          <w:spacing w:val="1"/>
          <w:w w:val="105"/>
        </w:rPr>
        <w:t> </w:t>
      </w:r>
      <w:r>
        <w:rPr/>
        <w:t>through a combination of rule-based and machine learning-based methods. The detection</w:t>
      </w:r>
      <w:r>
        <w:rPr>
          <w:spacing w:val="1"/>
        </w:rPr>
        <w:t> </w:t>
      </w:r>
      <w:r>
        <w:rPr>
          <w:w w:val="105"/>
        </w:rPr>
        <w:t>results</w:t>
      </w:r>
      <w:r>
        <w:rPr>
          <w:spacing w:val="-11"/>
          <w:w w:val="105"/>
        </w:rPr>
        <w:t> </w:t>
      </w:r>
      <w:r>
        <w:rPr>
          <w:w w:val="105"/>
        </w:rPr>
        <w:t>from</w:t>
      </w:r>
      <w:r>
        <w:rPr>
          <w:spacing w:val="-10"/>
          <w:w w:val="105"/>
        </w:rPr>
        <w:t> </w:t>
      </w:r>
      <w:r>
        <w:rPr>
          <w:w w:val="105"/>
        </w:rPr>
        <w:t>the</w:t>
      </w:r>
      <w:r>
        <w:rPr>
          <w:spacing w:val="-10"/>
          <w:w w:val="105"/>
        </w:rPr>
        <w:t> </w:t>
      </w:r>
      <w:r>
        <w:rPr>
          <w:w w:val="105"/>
        </w:rPr>
        <w:t>rule-based</w:t>
      </w:r>
      <w:r>
        <w:rPr>
          <w:spacing w:val="-10"/>
          <w:w w:val="105"/>
        </w:rPr>
        <w:t> </w:t>
      </w:r>
      <w:r>
        <w:rPr>
          <w:w w:val="105"/>
        </w:rPr>
        <w:t>system,</w:t>
      </w:r>
      <w:r>
        <w:rPr>
          <w:spacing w:val="-10"/>
          <w:w w:val="105"/>
        </w:rPr>
        <w:t> </w:t>
      </w:r>
      <w:r>
        <w:rPr>
          <w:w w:val="105"/>
        </w:rPr>
        <w:t>which</w:t>
      </w:r>
      <w:r>
        <w:rPr>
          <w:spacing w:val="-11"/>
          <w:w w:val="105"/>
        </w:rPr>
        <w:t> </w:t>
      </w:r>
      <w:r>
        <w:rPr>
          <w:w w:val="105"/>
        </w:rPr>
        <w:t>takes</w:t>
      </w:r>
      <w:r>
        <w:rPr>
          <w:spacing w:val="-10"/>
          <w:w w:val="105"/>
        </w:rPr>
        <w:t> </w:t>
      </w:r>
      <w:r>
        <w:rPr>
          <w:w w:val="105"/>
        </w:rPr>
        <w:t>features</w:t>
      </w:r>
      <w:r>
        <w:rPr>
          <w:spacing w:val="-10"/>
          <w:w w:val="105"/>
        </w:rPr>
        <w:t> </w:t>
      </w:r>
      <w:r>
        <w:rPr>
          <w:w w:val="105"/>
        </w:rPr>
        <w:t>such</w:t>
      </w:r>
      <w:r>
        <w:rPr>
          <w:spacing w:val="-10"/>
          <w:w w:val="105"/>
        </w:rPr>
        <w:t> </w:t>
      </w:r>
      <w:r>
        <w:rPr>
          <w:w w:val="105"/>
        </w:rPr>
        <w:t>as</w:t>
      </w:r>
      <w:r>
        <w:rPr>
          <w:spacing w:val="-10"/>
          <w:w w:val="105"/>
        </w:rPr>
        <w:t> </w:t>
      </w:r>
      <w:r>
        <w:rPr>
          <w:w w:val="105"/>
        </w:rPr>
        <w:t>the</w:t>
      </w:r>
      <w:r>
        <w:rPr>
          <w:spacing w:val="-11"/>
          <w:w w:val="105"/>
        </w:rPr>
        <w:t> </w:t>
      </w:r>
      <w:r>
        <w:rPr>
          <w:w w:val="105"/>
        </w:rPr>
        <w:t>message</w:t>
      </w:r>
      <w:r>
        <w:rPr>
          <w:spacing w:val="-10"/>
          <w:w w:val="105"/>
        </w:rPr>
        <w:t> </w:t>
      </w:r>
      <w:r>
        <w:rPr>
          <w:w w:val="105"/>
        </w:rPr>
        <w:t>ID,</w:t>
      </w:r>
      <w:r>
        <w:rPr>
          <w:spacing w:val="-10"/>
          <w:w w:val="105"/>
        </w:rPr>
        <w:t> </w:t>
      </w:r>
      <w:r>
        <w:rPr>
          <w:w w:val="105"/>
        </w:rPr>
        <w:t>the</w:t>
      </w:r>
      <w:r>
        <w:rPr>
          <w:spacing w:val="-10"/>
          <w:w w:val="105"/>
        </w:rPr>
        <w:t> </w:t>
      </w:r>
      <w:r>
        <w:rPr>
          <w:w w:val="105"/>
        </w:rPr>
        <w:t>time</w:t>
      </w:r>
      <w:r>
        <w:rPr>
          <w:spacing w:val="-44"/>
          <w:w w:val="105"/>
        </w:rPr>
        <w:t> </w:t>
      </w:r>
      <w:r>
        <w:rPr>
          <w:w w:val="105"/>
        </w:rPr>
        <w:t>interval, the message frequency, etc., are passed to a DNN-based system, where they are</w:t>
      </w:r>
      <w:r>
        <w:rPr>
          <w:spacing w:val="-44"/>
          <w:w w:val="105"/>
        </w:rPr>
        <w:t> </w:t>
      </w:r>
      <w:r>
        <w:rPr>
          <w:w w:val="105"/>
        </w:rPr>
        <w:t>further processed to detect the type of attack.</w:t>
      </w:r>
      <w:r>
        <w:rPr>
          <w:spacing w:val="1"/>
          <w:w w:val="105"/>
        </w:rPr>
        <w:t> </w:t>
      </w:r>
      <w:r>
        <w:rPr>
          <w:w w:val="105"/>
        </w:rPr>
        <w:t>For anomaly detection, the DNN model</w:t>
      </w:r>
      <w:r>
        <w:rPr>
          <w:spacing w:val="1"/>
          <w:w w:val="105"/>
        </w:rPr>
        <w:t> </w:t>
      </w:r>
      <w:r>
        <w:rPr>
          <w:w w:val="105"/>
        </w:rPr>
        <w:t>uses features such as the message ID, the number of occurrences in the last second, the</w:t>
      </w:r>
      <w:r>
        <w:rPr>
          <w:spacing w:val="1"/>
          <w:w w:val="105"/>
        </w:rPr>
        <w:t> </w:t>
      </w:r>
      <w:r>
        <w:rPr>
          <w:w w:val="105"/>
        </w:rPr>
        <w:t>ID sequence, the relative distance of ID entropy, system ID entropy change, system data</w:t>
      </w:r>
      <w:r>
        <w:rPr>
          <w:spacing w:val="1"/>
          <w:w w:val="105"/>
        </w:rPr>
        <w:t> </w:t>
      </w:r>
      <w:r>
        <w:rPr/>
        <w:t>entropy change, etc. The experimental results showed that their hybrid IDS had a detection</w:t>
      </w:r>
      <w:r>
        <w:rPr>
          <w:spacing w:val="1"/>
        </w:rPr>
        <w:t> </w:t>
      </w:r>
      <w:r>
        <w:rPr/>
        <w:t>rate of approximately 99% for these datasets from the three different vehicle models. Low-</w:t>
      </w:r>
      <w:r>
        <w:rPr>
          <w:spacing w:val="1"/>
        </w:rPr>
        <w:t> </w:t>
      </w:r>
      <w:r>
        <w:rPr>
          <w:w w:val="105"/>
        </w:rPr>
        <w:t>rate</w:t>
      </w:r>
      <w:r>
        <w:rPr>
          <w:spacing w:val="10"/>
          <w:w w:val="105"/>
        </w:rPr>
        <w:t> </w:t>
      </w:r>
      <w:r>
        <w:rPr>
          <w:w w:val="105"/>
        </w:rPr>
        <w:t>replay</w:t>
      </w:r>
      <w:r>
        <w:rPr>
          <w:spacing w:val="12"/>
          <w:w w:val="105"/>
        </w:rPr>
        <w:t> </w:t>
      </w:r>
      <w:r>
        <w:rPr>
          <w:w w:val="105"/>
        </w:rPr>
        <w:t>attacks</w:t>
      </w:r>
      <w:r>
        <w:rPr>
          <w:spacing w:val="11"/>
          <w:w w:val="105"/>
        </w:rPr>
        <w:t> </w:t>
      </w:r>
      <w:r>
        <w:rPr>
          <w:w w:val="105"/>
        </w:rPr>
        <w:t>were</w:t>
      </w:r>
      <w:r>
        <w:rPr>
          <w:spacing w:val="10"/>
          <w:w w:val="105"/>
        </w:rPr>
        <w:t> </w:t>
      </w:r>
      <w:r>
        <w:rPr>
          <w:w w:val="105"/>
        </w:rPr>
        <w:t>implemented</w:t>
      </w:r>
      <w:r>
        <w:rPr>
          <w:spacing w:val="12"/>
          <w:w w:val="105"/>
        </w:rPr>
        <w:t> </w:t>
      </w:r>
      <w:r>
        <w:rPr>
          <w:w w:val="105"/>
        </w:rPr>
        <w:t>by</w:t>
      </w:r>
      <w:r>
        <w:rPr>
          <w:spacing w:val="11"/>
          <w:w w:val="105"/>
        </w:rPr>
        <w:t> </w:t>
      </w:r>
      <w:r>
        <w:rPr>
          <w:w w:val="105"/>
        </w:rPr>
        <w:t>researchers</w:t>
      </w:r>
      <w:r>
        <w:rPr>
          <w:spacing w:val="11"/>
          <w:w w:val="105"/>
        </w:rPr>
        <w:t> </w:t>
      </w:r>
      <w:r>
        <w:rPr>
          <w:w w:val="105"/>
        </w:rPr>
        <w:t>from</w:t>
      </w:r>
      <w:r>
        <w:rPr>
          <w:spacing w:val="11"/>
          <w:w w:val="105"/>
        </w:rPr>
        <w:t> </w:t>
      </w:r>
      <w:r>
        <w:rPr>
          <w:w w:val="105"/>
        </w:rPr>
        <w:t>the</w:t>
      </w:r>
      <w:r>
        <w:rPr>
          <w:spacing w:val="11"/>
          <w:w w:val="105"/>
        </w:rPr>
        <w:t> </w:t>
      </w:r>
      <w:r>
        <w:rPr>
          <w:w w:val="105"/>
        </w:rPr>
        <w:t>University</w:t>
      </w:r>
      <w:r>
        <w:rPr>
          <w:spacing w:val="10"/>
          <w:w w:val="105"/>
        </w:rPr>
        <w:t> </w:t>
      </w:r>
      <w:r>
        <w:rPr>
          <w:w w:val="105"/>
        </w:rPr>
        <w:t>of</w:t>
      </w:r>
      <w:r>
        <w:rPr>
          <w:spacing w:val="12"/>
          <w:w w:val="105"/>
        </w:rPr>
        <w:t> </w:t>
      </w:r>
      <w:r>
        <w:rPr>
          <w:w w:val="105"/>
        </w:rPr>
        <w:t>Louisiana</w:t>
      </w:r>
      <w:r>
        <w:rPr>
          <w:spacing w:val="1"/>
          <w:w w:val="105"/>
        </w:rPr>
        <w:t> </w:t>
      </w:r>
      <w:r>
        <w:rPr>
          <w:w w:val="105"/>
        </w:rPr>
        <w:t>at Lafayette [</w:t>
      </w:r>
      <w:hyperlink w:history="true" w:anchor="_bookmark101">
        <w:r>
          <w:rPr>
            <w:color w:val="0774B7"/>
            <w:w w:val="105"/>
          </w:rPr>
          <w:t>72</w:t>
        </w:r>
      </w:hyperlink>
      <w:r>
        <w:rPr>
          <w:w w:val="105"/>
        </w:rPr>
        <w:t>]. The replay attack model consisted of four types: dominant ID replay,</w:t>
      </w:r>
      <w:r>
        <w:rPr>
          <w:spacing w:val="1"/>
          <w:w w:val="105"/>
        </w:rPr>
        <w:t> </w:t>
      </w:r>
      <w:r>
        <w:rPr>
          <w:w w:val="105"/>
        </w:rPr>
        <w:t>random ID replay, sequence replay injection, and targeted replay injection. The authors</w:t>
      </w:r>
      <w:r>
        <w:rPr>
          <w:spacing w:val="1"/>
          <w:w w:val="105"/>
        </w:rPr>
        <w:t> </w:t>
      </w:r>
      <w:r>
        <w:rPr/>
        <w:t>created datasets by accessing the OBD-II port of a 2012 Nissan Leaf, and message injection</w:t>
      </w:r>
      <w:r>
        <w:rPr>
          <w:spacing w:val="1"/>
        </w:rPr>
        <w:t> </w:t>
      </w:r>
      <w:r>
        <w:rPr>
          <w:w w:val="105"/>
        </w:rPr>
        <w:t>was performed using the PyCAN (Python CAN) library. They developed an IDS to detect</w:t>
      </w:r>
      <w:r>
        <w:rPr>
          <w:spacing w:val="1"/>
          <w:w w:val="105"/>
        </w:rPr>
        <w:t> </w:t>
      </w:r>
      <w:r>
        <w:rPr/>
        <w:t>these attacks through a frequency pattern analysis based on a sequence mining technique.</w:t>
      </w:r>
      <w:r>
        <w:rPr>
          <w:spacing w:val="1"/>
        </w:rPr>
        <w:t> </w:t>
      </w:r>
      <w:r>
        <w:rPr>
          <w:w w:val="105"/>
        </w:rPr>
        <w:t>The authors argued that the model performed better than a dictionary-based approach.</w:t>
      </w:r>
      <w:r>
        <w:rPr>
          <w:spacing w:val="1"/>
          <w:w w:val="105"/>
        </w:rPr>
        <w:t> </w:t>
      </w:r>
      <w:r>
        <w:rPr>
          <w:w w:val="105"/>
        </w:rPr>
        <w:t>However,</w:t>
      </w:r>
      <w:r>
        <w:rPr>
          <w:spacing w:val="-7"/>
          <w:w w:val="105"/>
        </w:rPr>
        <w:t> </w:t>
      </w:r>
      <w:r>
        <w:rPr>
          <w:w w:val="105"/>
        </w:rPr>
        <w:t>the</w:t>
      </w:r>
      <w:r>
        <w:rPr>
          <w:spacing w:val="-6"/>
          <w:w w:val="105"/>
        </w:rPr>
        <w:t> </w:t>
      </w:r>
      <w:r>
        <w:rPr>
          <w:w w:val="105"/>
        </w:rPr>
        <w:t>main</w:t>
      </w:r>
      <w:r>
        <w:rPr>
          <w:spacing w:val="-6"/>
          <w:w w:val="105"/>
        </w:rPr>
        <w:t> </w:t>
      </w:r>
      <w:r>
        <w:rPr>
          <w:w w:val="105"/>
        </w:rPr>
        <w:t>problem</w:t>
      </w:r>
      <w:r>
        <w:rPr>
          <w:spacing w:val="-6"/>
          <w:w w:val="105"/>
        </w:rPr>
        <w:t> </w:t>
      </w:r>
      <w:r>
        <w:rPr>
          <w:w w:val="105"/>
        </w:rPr>
        <w:t>with</w:t>
      </w:r>
      <w:r>
        <w:rPr>
          <w:spacing w:val="-6"/>
          <w:w w:val="105"/>
        </w:rPr>
        <w:t> </w:t>
      </w:r>
      <w:r>
        <w:rPr>
          <w:w w:val="105"/>
        </w:rPr>
        <w:t>this</w:t>
      </w:r>
      <w:r>
        <w:rPr>
          <w:spacing w:val="-6"/>
          <w:w w:val="105"/>
        </w:rPr>
        <w:t> </w:t>
      </w:r>
      <w:r>
        <w:rPr>
          <w:w w:val="105"/>
        </w:rPr>
        <w:t>model</w:t>
      </w:r>
      <w:r>
        <w:rPr>
          <w:spacing w:val="-6"/>
          <w:w w:val="105"/>
        </w:rPr>
        <w:t> </w:t>
      </w:r>
      <w:r>
        <w:rPr>
          <w:w w:val="105"/>
        </w:rPr>
        <w:t>is</w:t>
      </w:r>
      <w:r>
        <w:rPr>
          <w:spacing w:val="-6"/>
          <w:w w:val="105"/>
        </w:rPr>
        <w:t> </w:t>
      </w:r>
      <w:r>
        <w:rPr>
          <w:w w:val="105"/>
        </w:rPr>
        <w:t>a</w:t>
      </w:r>
      <w:r>
        <w:rPr>
          <w:spacing w:val="-6"/>
          <w:w w:val="105"/>
        </w:rPr>
        <w:t> </w:t>
      </w:r>
      <w:r>
        <w:rPr>
          <w:w w:val="105"/>
        </w:rPr>
        <w:t>longer</w:t>
      </w:r>
      <w:r>
        <w:rPr>
          <w:spacing w:val="-6"/>
          <w:w w:val="105"/>
        </w:rPr>
        <w:t> </w:t>
      </w:r>
      <w:r>
        <w:rPr>
          <w:w w:val="105"/>
        </w:rPr>
        <w:t>detection</w:t>
      </w:r>
      <w:r>
        <w:rPr>
          <w:spacing w:val="-7"/>
          <w:w w:val="105"/>
        </w:rPr>
        <w:t> </w:t>
      </w:r>
      <w:r>
        <w:rPr>
          <w:w w:val="105"/>
        </w:rPr>
        <w:t>time,</w:t>
      </w:r>
      <w:r>
        <w:rPr>
          <w:spacing w:val="-6"/>
          <w:w w:val="105"/>
        </w:rPr>
        <w:t> </w:t>
      </w:r>
      <w:r>
        <w:rPr>
          <w:w w:val="105"/>
        </w:rPr>
        <w:t>which</w:t>
      </w:r>
      <w:r>
        <w:rPr>
          <w:spacing w:val="-6"/>
          <w:w w:val="105"/>
        </w:rPr>
        <w:t> </w:t>
      </w:r>
      <w:r>
        <w:rPr>
          <w:w w:val="105"/>
        </w:rPr>
        <w:t>may</w:t>
      </w:r>
      <w:r>
        <w:rPr>
          <w:spacing w:val="-6"/>
          <w:w w:val="105"/>
        </w:rPr>
        <w:t> </w:t>
      </w:r>
      <w:r>
        <w:rPr>
          <w:w w:val="105"/>
        </w:rPr>
        <w:t>not</w:t>
      </w:r>
      <w:r>
        <w:rPr>
          <w:spacing w:val="-6"/>
          <w:w w:val="105"/>
        </w:rPr>
        <w:t> </w:t>
      </w:r>
      <w:r>
        <w:rPr>
          <w:w w:val="105"/>
        </w:rPr>
        <w:t>be</w:t>
      </w:r>
      <w:r>
        <w:rPr>
          <w:spacing w:val="1"/>
          <w:w w:val="105"/>
        </w:rPr>
        <w:t> </w:t>
      </w:r>
      <w:r>
        <w:rPr/>
        <w:t>tolerable for real-time anomaly detection. The work in [</w:t>
      </w:r>
      <w:hyperlink w:history="true" w:anchor="_bookmark89">
        <w:r>
          <w:rPr>
            <w:color w:val="0774B7"/>
          </w:rPr>
          <w:t>60</w:t>
        </w:r>
      </w:hyperlink>
      <w:r>
        <w:rPr/>
        <w:t>] demonstrated replay attacks on</w:t>
      </w:r>
      <w:r>
        <w:rPr>
          <w:spacing w:val="1"/>
        </w:rPr>
        <w:t> </w:t>
      </w:r>
      <w:r>
        <w:rPr/>
        <w:t>the Kia Soul. In that work, the authors selected some IDs and sniffed data with the selected</w:t>
      </w:r>
      <w:r>
        <w:rPr>
          <w:spacing w:val="1"/>
        </w:rPr>
        <w:t> </w:t>
      </w:r>
      <w:r>
        <w:rPr>
          <w:w w:val="105"/>
        </w:rPr>
        <w:t>IDs, replaying them over the bus. An attack detection framework was developed based</w:t>
      </w:r>
      <w:r>
        <w:rPr>
          <w:spacing w:val="1"/>
          <w:w w:val="105"/>
        </w:rPr>
        <w:t> </w:t>
      </w:r>
      <w:r>
        <w:rPr>
          <w:w w:val="105"/>
        </w:rPr>
        <w:t>on a combination of an RNN-based method and a rule-based method.</w:t>
      </w:r>
      <w:r>
        <w:rPr>
          <w:spacing w:val="1"/>
          <w:w w:val="105"/>
        </w:rPr>
        <w:t> </w:t>
      </w:r>
      <w:r>
        <w:rPr>
          <w:w w:val="105"/>
        </w:rPr>
        <w:t>The rule-based</w:t>
      </w:r>
      <w:r>
        <w:rPr>
          <w:spacing w:val="1"/>
          <w:w w:val="105"/>
        </w:rPr>
        <w:t> </w:t>
      </w:r>
      <w:r>
        <w:rPr>
          <w:w w:val="105"/>
        </w:rPr>
        <w:t>method</w:t>
      </w:r>
      <w:r>
        <w:rPr>
          <w:spacing w:val="-9"/>
          <w:w w:val="105"/>
        </w:rPr>
        <w:t> </w:t>
      </w:r>
      <w:r>
        <w:rPr>
          <w:w w:val="105"/>
        </w:rPr>
        <w:t>is</w:t>
      </w:r>
      <w:r>
        <w:rPr>
          <w:spacing w:val="-9"/>
          <w:w w:val="105"/>
        </w:rPr>
        <w:t> </w:t>
      </w:r>
      <w:r>
        <w:rPr>
          <w:w w:val="105"/>
        </w:rPr>
        <w:t>based</w:t>
      </w:r>
      <w:r>
        <w:rPr>
          <w:spacing w:val="-9"/>
          <w:w w:val="105"/>
        </w:rPr>
        <w:t> </w:t>
      </w:r>
      <w:r>
        <w:rPr>
          <w:w w:val="105"/>
        </w:rPr>
        <w:t>on</w:t>
      </w:r>
      <w:r>
        <w:rPr>
          <w:spacing w:val="-9"/>
          <w:w w:val="105"/>
        </w:rPr>
        <w:t> </w:t>
      </w:r>
      <w:r>
        <w:rPr>
          <w:w w:val="105"/>
        </w:rPr>
        <w:t>message</w:t>
      </w:r>
      <w:r>
        <w:rPr>
          <w:spacing w:val="-9"/>
          <w:w w:val="105"/>
        </w:rPr>
        <w:t> </w:t>
      </w:r>
      <w:r>
        <w:rPr>
          <w:w w:val="105"/>
        </w:rPr>
        <w:t>payload</w:t>
      </w:r>
      <w:r>
        <w:rPr>
          <w:spacing w:val="-9"/>
          <w:w w:val="105"/>
        </w:rPr>
        <w:t> </w:t>
      </w:r>
      <w:r>
        <w:rPr>
          <w:w w:val="105"/>
        </w:rPr>
        <w:t>distance. In</w:t>
      </w:r>
      <w:r>
        <w:rPr>
          <w:spacing w:val="-9"/>
          <w:w w:val="105"/>
        </w:rPr>
        <w:t> </w:t>
      </w:r>
      <w:r>
        <w:rPr>
          <w:w w:val="105"/>
        </w:rPr>
        <w:t>replay</w:t>
      </w:r>
      <w:r>
        <w:rPr>
          <w:spacing w:val="-9"/>
          <w:w w:val="105"/>
        </w:rPr>
        <w:t> </w:t>
      </w:r>
      <w:r>
        <w:rPr>
          <w:w w:val="105"/>
        </w:rPr>
        <w:t>attacks,</w:t>
      </w:r>
      <w:r>
        <w:rPr>
          <w:spacing w:val="-9"/>
          <w:w w:val="105"/>
        </w:rPr>
        <w:t> </w:t>
      </w:r>
      <w:r>
        <w:rPr>
          <w:w w:val="105"/>
        </w:rPr>
        <w:t>some</w:t>
      </w:r>
      <w:r>
        <w:rPr>
          <w:spacing w:val="-9"/>
          <w:w w:val="105"/>
        </w:rPr>
        <w:t> </w:t>
      </w:r>
      <w:r>
        <w:rPr>
          <w:w w:val="105"/>
        </w:rPr>
        <w:t>of</w:t>
      </w:r>
      <w:r>
        <w:rPr>
          <w:spacing w:val="-9"/>
          <w:w w:val="105"/>
        </w:rPr>
        <w:t> </w:t>
      </w:r>
      <w:r>
        <w:rPr>
          <w:w w:val="105"/>
        </w:rPr>
        <w:t>the</w:t>
      </w:r>
      <w:r>
        <w:rPr>
          <w:spacing w:val="-9"/>
          <w:w w:val="105"/>
        </w:rPr>
        <w:t> </w:t>
      </w:r>
      <w:r>
        <w:rPr>
          <w:w w:val="105"/>
        </w:rPr>
        <w:t>message</w:t>
      </w:r>
      <w:r>
        <w:rPr>
          <w:spacing w:val="-9"/>
          <w:w w:val="105"/>
        </w:rPr>
        <w:t> </w:t>
      </w:r>
      <w:r>
        <w:rPr>
          <w:w w:val="105"/>
        </w:rPr>
        <w:t>IDs</w:t>
      </w:r>
      <w:r>
        <w:rPr>
          <w:spacing w:val="-44"/>
          <w:w w:val="105"/>
        </w:rPr>
        <w:t> </w:t>
      </w:r>
      <w:r>
        <w:rPr>
          <w:w w:val="105"/>
        </w:rPr>
        <w:t>may be adjacent to each other. Thus, by measuring the distance between those message</w:t>
      </w:r>
      <w:r>
        <w:rPr>
          <w:spacing w:val="1"/>
          <w:w w:val="105"/>
        </w:rPr>
        <w:t> </w:t>
      </w:r>
      <w:r>
        <w:rPr>
          <w:w w:val="105"/>
        </w:rPr>
        <w:t>IDs and deriving a threshold condition for an attack situation, they distinguished replay</w:t>
      </w:r>
      <w:r>
        <w:rPr>
          <w:spacing w:val="1"/>
          <w:w w:val="105"/>
        </w:rPr>
        <w:t> </w:t>
      </w:r>
      <w:r>
        <w:rPr>
          <w:w w:val="105"/>
        </w:rPr>
        <w:t>messages</w:t>
      </w:r>
      <w:r>
        <w:rPr>
          <w:spacing w:val="-10"/>
          <w:w w:val="105"/>
        </w:rPr>
        <w:t> </w:t>
      </w:r>
      <w:r>
        <w:rPr>
          <w:w w:val="105"/>
        </w:rPr>
        <w:t>from</w:t>
      </w:r>
      <w:r>
        <w:rPr>
          <w:spacing w:val="-10"/>
          <w:w w:val="105"/>
        </w:rPr>
        <w:t> </w:t>
      </w:r>
      <w:r>
        <w:rPr>
          <w:w w:val="105"/>
        </w:rPr>
        <w:t>normal</w:t>
      </w:r>
      <w:r>
        <w:rPr>
          <w:spacing w:val="-10"/>
          <w:w w:val="105"/>
        </w:rPr>
        <w:t> </w:t>
      </w:r>
      <w:r>
        <w:rPr>
          <w:w w:val="105"/>
        </w:rPr>
        <w:t>messages. The</w:t>
      </w:r>
      <w:r>
        <w:rPr>
          <w:spacing w:val="-10"/>
          <w:w w:val="105"/>
        </w:rPr>
        <w:t> </w:t>
      </w:r>
      <w:r>
        <w:rPr>
          <w:w w:val="105"/>
        </w:rPr>
        <w:t>RNN-based</w:t>
      </w:r>
      <w:r>
        <w:rPr>
          <w:spacing w:val="-10"/>
          <w:w w:val="105"/>
        </w:rPr>
        <w:t> </w:t>
      </w:r>
      <w:r>
        <w:rPr>
          <w:w w:val="105"/>
        </w:rPr>
        <w:t>IDS</w:t>
      </w:r>
      <w:r>
        <w:rPr>
          <w:spacing w:val="-9"/>
          <w:w w:val="105"/>
        </w:rPr>
        <w:t> </w:t>
      </w:r>
      <w:r>
        <w:rPr>
          <w:w w:val="105"/>
        </w:rPr>
        <w:t>model</w:t>
      </w:r>
      <w:r>
        <w:rPr>
          <w:spacing w:val="-10"/>
          <w:w w:val="105"/>
        </w:rPr>
        <w:t> </w:t>
      </w:r>
      <w:r>
        <w:rPr>
          <w:w w:val="105"/>
        </w:rPr>
        <w:t>used</w:t>
      </w:r>
      <w:r>
        <w:rPr>
          <w:spacing w:val="-10"/>
          <w:w w:val="105"/>
        </w:rPr>
        <w:t> </w:t>
      </w:r>
      <w:r>
        <w:rPr>
          <w:w w:val="105"/>
        </w:rPr>
        <w:t>an</w:t>
      </w:r>
      <w:r>
        <w:rPr>
          <w:spacing w:val="-9"/>
          <w:w w:val="105"/>
        </w:rPr>
        <w:t> </w:t>
      </w:r>
      <w:r>
        <w:rPr>
          <w:w w:val="105"/>
        </w:rPr>
        <w:t>LSTM</w:t>
      </w:r>
      <w:r>
        <w:rPr>
          <w:spacing w:val="-10"/>
          <w:w w:val="105"/>
        </w:rPr>
        <w:t> </w:t>
      </w:r>
      <w:r>
        <w:rPr>
          <w:w w:val="105"/>
        </w:rPr>
        <w:t>network</w:t>
      </w:r>
      <w:r>
        <w:rPr>
          <w:spacing w:val="-10"/>
          <w:w w:val="105"/>
        </w:rPr>
        <w:t> </w:t>
      </w:r>
      <w:r>
        <w:rPr>
          <w:w w:val="105"/>
        </w:rPr>
        <w:t>with</w:t>
      </w:r>
      <w:r>
        <w:rPr>
          <w:spacing w:val="-43"/>
          <w:w w:val="105"/>
        </w:rPr>
        <w:t> </w:t>
      </w:r>
      <w:r>
        <w:rPr>
          <w:w w:val="105"/>
        </w:rPr>
        <w:t>three hidden layers, and ReLU was used for the activation function. Input for the model</w:t>
      </w:r>
      <w:r>
        <w:rPr>
          <w:spacing w:val="1"/>
          <w:w w:val="105"/>
        </w:rPr>
        <w:t> </w:t>
      </w:r>
      <w:r>
        <w:rPr/>
        <w:t>consisted of 40 consecutive CAN packets, each with 11 features. The output was classified</w:t>
      </w:r>
      <w:r>
        <w:rPr>
          <w:spacing w:val="1"/>
        </w:rPr>
        <w:t> </w:t>
      </w:r>
      <w:r>
        <w:rPr>
          <w:w w:val="105"/>
        </w:rPr>
        <w:t>into five different classes: normal messages and four types of attack messages, including</w:t>
      </w:r>
      <w:r>
        <w:rPr>
          <w:spacing w:val="-44"/>
          <w:w w:val="105"/>
        </w:rPr>
        <w:t> </w:t>
      </w:r>
      <w:r>
        <w:rPr>
          <w:w w:val="105"/>
        </w:rPr>
        <w:t>the replay attack.</w:t>
      </w:r>
      <w:r>
        <w:rPr>
          <w:spacing w:val="1"/>
          <w:w w:val="105"/>
        </w:rPr>
        <w:t> </w:t>
      </w:r>
      <w:r>
        <w:rPr>
          <w:w w:val="105"/>
        </w:rPr>
        <w:t>Zhang et al. [</w:t>
      </w:r>
      <w:hyperlink w:history="true" w:anchor="_bookmark102">
        <w:r>
          <w:rPr>
            <w:color w:val="0774B7"/>
            <w:w w:val="105"/>
          </w:rPr>
          <w:t>73</w:t>
        </w:r>
      </w:hyperlink>
      <w:r>
        <w:rPr>
          <w:w w:val="105"/>
        </w:rPr>
        <w:t>] proposed a deep-learning approach to an IDS. The</w:t>
      </w:r>
      <w:r>
        <w:rPr>
          <w:spacing w:val="1"/>
          <w:w w:val="105"/>
        </w:rPr>
        <w:t> </w:t>
      </w:r>
      <w:r>
        <w:rPr/>
        <w:t>authors used strong correlation parameters, such as vehicle speed, RPM, pressure, throttle</w:t>
      </w:r>
      <w:r>
        <w:rPr>
          <w:spacing w:val="1"/>
        </w:rPr>
        <w:t> </w:t>
      </w:r>
      <w:r>
        <w:rPr/>
        <w:t>position, gear, etc., to train a normal model. The experimental results show that the model</w:t>
      </w:r>
      <w:r>
        <w:rPr>
          <w:spacing w:val="1"/>
        </w:rPr>
        <w:t> </w:t>
      </w:r>
      <w:r>
        <w:rPr/>
        <w:t>had a true positive rate of 98% and a false positive rate of only 1% to 2%. Additional work</w:t>
      </w:r>
      <w:r>
        <w:rPr>
          <w:spacing w:val="1"/>
        </w:rPr>
        <w:t> </w:t>
      </w:r>
      <w:r>
        <w:rPr>
          <w:w w:val="105"/>
        </w:rPr>
        <w:t>on replay attacks was shown in [</w:t>
      </w:r>
      <w:hyperlink w:history="true" w:anchor="_bookmark103">
        <w:r>
          <w:rPr>
            <w:color w:val="0774B7"/>
            <w:w w:val="105"/>
          </w:rPr>
          <w:t>74</w:t>
        </w:r>
      </w:hyperlink>
      <w:r>
        <w:rPr>
          <w:w w:val="105"/>
        </w:rPr>
        <w:t>,</w:t>
      </w:r>
      <w:hyperlink w:history="true" w:anchor="_bookmark104">
        <w:r>
          <w:rPr>
            <w:color w:val="0774B7"/>
            <w:w w:val="105"/>
          </w:rPr>
          <w:t>75</w:t>
        </w:r>
      </w:hyperlink>
      <w:r>
        <w:rPr>
          <w:w w:val="105"/>
        </w:rPr>
        <w:t>] through the CANoe simulation framework. The</w:t>
      </w:r>
      <w:r>
        <w:rPr>
          <w:spacing w:val="1"/>
          <w:w w:val="105"/>
        </w:rPr>
        <w:t> </w:t>
      </w:r>
      <w:r>
        <w:rPr>
          <w:w w:val="105"/>
        </w:rPr>
        <w:t>work in [</w:t>
      </w:r>
      <w:hyperlink w:history="true" w:anchor="_bookmark103">
        <w:r>
          <w:rPr>
            <w:color w:val="0774B7"/>
            <w:w w:val="105"/>
          </w:rPr>
          <w:t>74</w:t>
        </w:r>
      </w:hyperlink>
      <w:r>
        <w:rPr>
          <w:w w:val="105"/>
        </w:rPr>
        <w:t>] showed a simulation setup in CANoe, which consisted of a replay node, an</w:t>
      </w:r>
      <w:r>
        <w:rPr>
          <w:spacing w:val="1"/>
          <w:w w:val="105"/>
        </w:rPr>
        <w:t> </w:t>
      </w:r>
      <w:r>
        <w:rPr>
          <w:w w:val="105"/>
        </w:rPr>
        <w:t>adversary node, and an IDS node. Real traffic was collected through the OBD port and</w:t>
      </w:r>
      <w:r>
        <w:rPr>
          <w:spacing w:val="1"/>
          <w:w w:val="105"/>
        </w:rPr>
        <w:t> </w:t>
      </w:r>
      <w:r>
        <w:rPr>
          <w:w w:val="105"/>
        </w:rPr>
        <w:t>was</w:t>
      </w:r>
      <w:r>
        <w:rPr>
          <w:spacing w:val="-9"/>
          <w:w w:val="105"/>
        </w:rPr>
        <w:t> </w:t>
      </w:r>
      <w:r>
        <w:rPr>
          <w:w w:val="105"/>
        </w:rPr>
        <w:t>replayed</w:t>
      </w:r>
      <w:r>
        <w:rPr>
          <w:spacing w:val="-9"/>
          <w:w w:val="105"/>
        </w:rPr>
        <w:t> </w:t>
      </w:r>
      <w:r>
        <w:rPr>
          <w:w w:val="105"/>
        </w:rPr>
        <w:t>in</w:t>
      </w:r>
      <w:r>
        <w:rPr>
          <w:spacing w:val="-9"/>
          <w:w w:val="105"/>
        </w:rPr>
        <w:t> </w:t>
      </w:r>
      <w:r>
        <w:rPr>
          <w:w w:val="105"/>
        </w:rPr>
        <w:t>the</w:t>
      </w:r>
      <w:r>
        <w:rPr>
          <w:spacing w:val="-8"/>
          <w:w w:val="105"/>
        </w:rPr>
        <w:t> </w:t>
      </w:r>
      <w:r>
        <w:rPr>
          <w:w w:val="105"/>
        </w:rPr>
        <w:t>simulation</w:t>
      </w:r>
      <w:r>
        <w:rPr>
          <w:spacing w:val="-9"/>
          <w:w w:val="105"/>
        </w:rPr>
        <w:t> </w:t>
      </w:r>
      <w:r>
        <w:rPr>
          <w:w w:val="105"/>
        </w:rPr>
        <w:t>framework</w:t>
      </w:r>
      <w:r>
        <w:rPr>
          <w:spacing w:val="-9"/>
          <w:w w:val="105"/>
        </w:rPr>
        <w:t> </w:t>
      </w:r>
      <w:r>
        <w:rPr>
          <w:w w:val="105"/>
        </w:rPr>
        <w:t>by</w:t>
      </w:r>
      <w:r>
        <w:rPr>
          <w:spacing w:val="-9"/>
          <w:w w:val="105"/>
        </w:rPr>
        <w:t> </w:t>
      </w:r>
      <w:r>
        <w:rPr>
          <w:w w:val="105"/>
        </w:rPr>
        <w:t>the</w:t>
      </w:r>
      <w:r>
        <w:rPr>
          <w:spacing w:val="-8"/>
          <w:w w:val="105"/>
        </w:rPr>
        <w:t> </w:t>
      </w:r>
      <w:r>
        <w:rPr>
          <w:w w:val="105"/>
        </w:rPr>
        <w:t>replay</w:t>
      </w:r>
      <w:r>
        <w:rPr>
          <w:spacing w:val="-9"/>
          <w:w w:val="105"/>
        </w:rPr>
        <w:t> </w:t>
      </w:r>
      <w:r>
        <w:rPr>
          <w:w w:val="105"/>
        </w:rPr>
        <w:t>node. The</w:t>
      </w:r>
      <w:r>
        <w:rPr>
          <w:spacing w:val="-8"/>
          <w:w w:val="105"/>
        </w:rPr>
        <w:t> </w:t>
      </w:r>
      <w:r>
        <w:rPr>
          <w:w w:val="105"/>
        </w:rPr>
        <w:t>authors</w:t>
      </w:r>
      <w:r>
        <w:rPr>
          <w:spacing w:val="-9"/>
          <w:w w:val="105"/>
        </w:rPr>
        <w:t> </w:t>
      </w:r>
      <w:r>
        <w:rPr>
          <w:w w:val="105"/>
        </w:rPr>
        <w:t>also</w:t>
      </w:r>
      <w:r>
        <w:rPr>
          <w:spacing w:val="-9"/>
          <w:w w:val="105"/>
        </w:rPr>
        <w:t> </w:t>
      </w:r>
      <w:r>
        <w:rPr>
          <w:w w:val="105"/>
        </w:rPr>
        <w:t>provided</w:t>
      </w:r>
      <w:r>
        <w:rPr>
          <w:spacing w:val="-44"/>
          <w:w w:val="105"/>
        </w:rPr>
        <w:t> </w:t>
      </w:r>
      <w:r>
        <w:rPr>
          <w:w w:val="105"/>
        </w:rPr>
        <w:t>an</w:t>
      </w:r>
      <w:r>
        <w:rPr>
          <w:spacing w:val="-7"/>
          <w:w w:val="105"/>
        </w:rPr>
        <w:t> </w:t>
      </w:r>
      <w:r>
        <w:rPr>
          <w:w w:val="105"/>
        </w:rPr>
        <w:t>intrusion</w:t>
      </w:r>
      <w:r>
        <w:rPr>
          <w:spacing w:val="-7"/>
          <w:w w:val="105"/>
        </w:rPr>
        <w:t> </w:t>
      </w:r>
      <w:r>
        <w:rPr>
          <w:w w:val="105"/>
        </w:rPr>
        <w:t>detection</w:t>
      </w:r>
      <w:r>
        <w:rPr>
          <w:spacing w:val="-6"/>
          <w:w w:val="105"/>
        </w:rPr>
        <w:t> </w:t>
      </w:r>
      <w:r>
        <w:rPr>
          <w:w w:val="105"/>
        </w:rPr>
        <w:t>system</w:t>
      </w:r>
      <w:r>
        <w:rPr>
          <w:spacing w:val="-7"/>
          <w:w w:val="105"/>
        </w:rPr>
        <w:t> </w:t>
      </w:r>
      <w:r>
        <w:rPr>
          <w:w w:val="105"/>
        </w:rPr>
        <w:t>for</w:t>
      </w:r>
      <w:r>
        <w:rPr>
          <w:spacing w:val="-7"/>
          <w:w w:val="105"/>
        </w:rPr>
        <w:t> </w:t>
      </w:r>
      <w:r>
        <w:rPr>
          <w:w w:val="105"/>
        </w:rPr>
        <w:t>replay</w:t>
      </w:r>
      <w:r>
        <w:rPr>
          <w:spacing w:val="-6"/>
          <w:w w:val="105"/>
        </w:rPr>
        <w:t> </w:t>
      </w:r>
      <w:r>
        <w:rPr>
          <w:w w:val="105"/>
        </w:rPr>
        <w:t>attacks</w:t>
      </w:r>
      <w:r>
        <w:rPr>
          <w:spacing w:val="-7"/>
          <w:w w:val="105"/>
        </w:rPr>
        <w:t> </w:t>
      </w:r>
      <w:r>
        <w:rPr>
          <w:w w:val="105"/>
        </w:rPr>
        <w:t>using</w:t>
      </w:r>
      <w:r>
        <w:rPr>
          <w:spacing w:val="-6"/>
          <w:w w:val="105"/>
        </w:rPr>
        <w:t> </w:t>
      </w:r>
      <w:r>
        <w:rPr>
          <w:w w:val="105"/>
        </w:rPr>
        <w:t>a</w:t>
      </w:r>
      <w:r>
        <w:rPr>
          <w:spacing w:val="-7"/>
          <w:w w:val="105"/>
        </w:rPr>
        <w:t> </w:t>
      </w:r>
      <w:r>
        <w:rPr>
          <w:w w:val="105"/>
        </w:rPr>
        <w:t>kNN</w:t>
      </w:r>
      <w:r>
        <w:rPr>
          <w:spacing w:val="-7"/>
          <w:w w:val="105"/>
        </w:rPr>
        <w:t> </w:t>
      </w:r>
      <w:r>
        <w:rPr>
          <w:w w:val="105"/>
        </w:rPr>
        <w:t>algorithm.</w:t>
      </w:r>
      <w:r>
        <w:rPr>
          <w:spacing w:val="3"/>
          <w:w w:val="105"/>
        </w:rPr>
        <w:t> </w:t>
      </w:r>
      <w:r>
        <w:rPr>
          <w:w w:val="105"/>
        </w:rPr>
        <w:t>The</w:t>
      </w:r>
      <w:r>
        <w:rPr>
          <w:spacing w:val="-6"/>
          <w:w w:val="105"/>
        </w:rPr>
        <w:t> </w:t>
      </w:r>
      <w:r>
        <w:rPr>
          <w:w w:val="105"/>
        </w:rPr>
        <w:t>work</w:t>
      </w:r>
      <w:r>
        <w:rPr>
          <w:spacing w:val="-7"/>
          <w:w w:val="105"/>
        </w:rPr>
        <w:t> </w:t>
      </w:r>
      <w:r>
        <w:rPr>
          <w:w w:val="105"/>
        </w:rPr>
        <w:t>in</w:t>
      </w:r>
      <w:r>
        <w:rPr>
          <w:spacing w:val="-7"/>
          <w:w w:val="105"/>
        </w:rPr>
        <w:t> </w:t>
      </w:r>
      <w:r>
        <w:rPr>
          <w:w w:val="105"/>
        </w:rPr>
        <w:t>[</w:t>
      </w:r>
      <w:hyperlink w:history="true" w:anchor="_bookmark104">
        <w:r>
          <w:rPr>
            <w:color w:val="0774B7"/>
            <w:w w:val="105"/>
          </w:rPr>
          <w:t>75</w:t>
        </w:r>
      </w:hyperlink>
      <w:r>
        <w:rPr>
          <w:w w:val="105"/>
        </w:rPr>
        <w:t>]</w:t>
      </w:r>
      <w:r>
        <w:rPr>
          <w:spacing w:val="1"/>
          <w:w w:val="105"/>
        </w:rPr>
        <w:t> </w:t>
      </w:r>
      <w:r>
        <w:rPr>
          <w:w w:val="105"/>
        </w:rPr>
        <w:t>focused on neural networks for intrusion detection in CAN bus networks. The problems</w:t>
      </w:r>
      <w:r>
        <w:rPr>
          <w:spacing w:val="1"/>
          <w:w w:val="105"/>
        </w:rPr>
        <w:t> </w:t>
      </w:r>
      <w:r>
        <w:rPr>
          <w:w w:val="105"/>
        </w:rPr>
        <w:t>with</w:t>
      </w:r>
      <w:r>
        <w:rPr>
          <w:spacing w:val="-8"/>
          <w:w w:val="105"/>
        </w:rPr>
        <w:t> </w:t>
      </w:r>
      <w:r>
        <w:rPr>
          <w:w w:val="105"/>
        </w:rPr>
        <w:t>these</w:t>
      </w:r>
      <w:r>
        <w:rPr>
          <w:spacing w:val="-7"/>
          <w:w w:val="105"/>
        </w:rPr>
        <w:t> </w:t>
      </w:r>
      <w:r>
        <w:rPr>
          <w:w w:val="105"/>
        </w:rPr>
        <w:t>approaches</w:t>
      </w:r>
      <w:r>
        <w:rPr>
          <w:spacing w:val="-8"/>
          <w:w w:val="105"/>
        </w:rPr>
        <w:t> </w:t>
      </w:r>
      <w:r>
        <w:rPr>
          <w:w w:val="105"/>
        </w:rPr>
        <w:t>are</w:t>
      </w:r>
      <w:r>
        <w:rPr>
          <w:spacing w:val="-7"/>
          <w:w w:val="105"/>
        </w:rPr>
        <w:t> </w:t>
      </w:r>
      <w:r>
        <w:rPr>
          <w:w w:val="105"/>
        </w:rPr>
        <w:t>computational</w:t>
      </w:r>
      <w:r>
        <w:rPr>
          <w:spacing w:val="-7"/>
          <w:w w:val="105"/>
        </w:rPr>
        <w:t> </w:t>
      </w:r>
      <w:r>
        <w:rPr>
          <w:w w:val="105"/>
        </w:rPr>
        <w:t>complexity</w:t>
      </w:r>
      <w:r>
        <w:rPr>
          <w:spacing w:val="-8"/>
          <w:w w:val="105"/>
        </w:rPr>
        <w:t> </w:t>
      </w:r>
      <w:r>
        <w:rPr>
          <w:w w:val="105"/>
        </w:rPr>
        <w:t>and</w:t>
      </w:r>
      <w:r>
        <w:rPr>
          <w:spacing w:val="-7"/>
          <w:w w:val="105"/>
        </w:rPr>
        <w:t> </w:t>
      </w:r>
      <w:r>
        <w:rPr>
          <w:w w:val="105"/>
        </w:rPr>
        <w:t>high</w:t>
      </w:r>
      <w:r>
        <w:rPr>
          <w:spacing w:val="-7"/>
          <w:w w:val="105"/>
        </w:rPr>
        <w:t> </w:t>
      </w:r>
      <w:r>
        <w:rPr>
          <w:w w:val="105"/>
        </w:rPr>
        <w:t>memory</w:t>
      </w:r>
      <w:r>
        <w:rPr>
          <w:spacing w:val="-8"/>
          <w:w w:val="105"/>
        </w:rPr>
        <w:t> </w:t>
      </w:r>
      <w:r>
        <w:rPr>
          <w:w w:val="105"/>
        </w:rPr>
        <w:t>requirements.</w:t>
      </w:r>
    </w:p>
    <w:p>
      <w:pPr>
        <w:spacing w:after="0" w:line="256" w:lineRule="auto"/>
        <w:jc w:val="both"/>
        <w:sectPr>
          <w:pgSz w:w="11910" w:h="16840"/>
          <w:pgMar w:header="1042" w:footer="0" w:top="1340" w:bottom="280" w:left="600" w:right="580"/>
        </w:sectPr>
      </w:pPr>
    </w:p>
    <w:p>
      <w:pPr>
        <w:pStyle w:val="BodyText"/>
      </w:pPr>
    </w:p>
    <w:p>
      <w:pPr>
        <w:pStyle w:val="BodyText"/>
      </w:pPr>
    </w:p>
    <w:p>
      <w:pPr>
        <w:pStyle w:val="BodyText"/>
        <w:spacing w:line="256" w:lineRule="auto" w:before="98"/>
        <w:ind w:left="2736" w:right="103" w:firstLine="433"/>
        <w:jc w:val="both"/>
      </w:pPr>
      <w:r>
        <w:rPr>
          <w:w w:val="105"/>
        </w:rPr>
        <w:t>The work in [</w:t>
      </w:r>
      <w:hyperlink w:history="true" w:anchor="_bookmark84">
        <w:r>
          <w:rPr>
            <w:color w:val="0774B7"/>
            <w:w w:val="105"/>
          </w:rPr>
          <w:t>55</w:t>
        </w:r>
      </w:hyperlink>
      <w:r>
        <w:rPr>
          <w:w w:val="105"/>
        </w:rPr>
        <w:t>] investigated spoofing attacks on a hybrid Toyota. The assumption</w:t>
      </w:r>
      <w:r>
        <w:rPr>
          <w:spacing w:val="-44"/>
          <w:w w:val="105"/>
        </w:rPr>
        <w:t> </w:t>
      </w:r>
      <w:r>
        <w:rPr>
          <w:w w:val="105"/>
        </w:rPr>
        <w:t>for</w:t>
      </w:r>
      <w:r>
        <w:rPr>
          <w:spacing w:val="-6"/>
          <w:w w:val="105"/>
        </w:rPr>
        <w:t> </w:t>
      </w:r>
      <w:r>
        <w:rPr>
          <w:w w:val="105"/>
        </w:rPr>
        <w:t>spoofing</w:t>
      </w:r>
      <w:r>
        <w:rPr>
          <w:spacing w:val="-5"/>
          <w:w w:val="105"/>
        </w:rPr>
        <w:t> </w:t>
      </w:r>
      <w:r>
        <w:rPr>
          <w:w w:val="105"/>
        </w:rPr>
        <w:t>attack</w:t>
      </w:r>
      <w:r>
        <w:rPr>
          <w:spacing w:val="-6"/>
          <w:w w:val="105"/>
        </w:rPr>
        <w:t> </w:t>
      </w:r>
      <w:r>
        <w:rPr>
          <w:w w:val="105"/>
        </w:rPr>
        <w:t>detection</w:t>
      </w:r>
      <w:r>
        <w:rPr>
          <w:spacing w:val="-5"/>
          <w:w w:val="105"/>
        </w:rPr>
        <w:t> </w:t>
      </w:r>
      <w:r>
        <w:rPr>
          <w:w w:val="105"/>
        </w:rPr>
        <w:t>is</w:t>
      </w:r>
      <w:r>
        <w:rPr>
          <w:spacing w:val="-5"/>
          <w:w w:val="105"/>
        </w:rPr>
        <w:t> </w:t>
      </w:r>
      <w:r>
        <w:rPr>
          <w:w w:val="105"/>
        </w:rPr>
        <w:t>that</w:t>
      </w:r>
      <w:r>
        <w:rPr>
          <w:spacing w:val="-6"/>
          <w:w w:val="105"/>
        </w:rPr>
        <w:t> </w:t>
      </w:r>
      <w:r>
        <w:rPr>
          <w:w w:val="105"/>
        </w:rPr>
        <w:t>fake</w:t>
      </w:r>
      <w:r>
        <w:rPr>
          <w:spacing w:val="-4"/>
          <w:w w:val="105"/>
        </w:rPr>
        <w:t> </w:t>
      </w:r>
      <w:r>
        <w:rPr>
          <w:w w:val="105"/>
        </w:rPr>
        <w:t>messages</w:t>
      </w:r>
      <w:r>
        <w:rPr>
          <w:spacing w:val="-5"/>
          <w:w w:val="105"/>
        </w:rPr>
        <w:t> </w:t>
      </w:r>
      <w:r>
        <w:rPr>
          <w:w w:val="105"/>
        </w:rPr>
        <w:t>are</w:t>
      </w:r>
      <w:r>
        <w:rPr>
          <w:spacing w:val="-5"/>
          <w:w w:val="105"/>
        </w:rPr>
        <w:t> </w:t>
      </w:r>
      <w:r>
        <w:rPr>
          <w:w w:val="105"/>
        </w:rPr>
        <w:t>generated</w:t>
      </w:r>
      <w:r>
        <w:rPr>
          <w:spacing w:val="-5"/>
          <w:w w:val="105"/>
        </w:rPr>
        <w:t> </w:t>
      </w:r>
      <w:r>
        <w:rPr>
          <w:w w:val="105"/>
        </w:rPr>
        <w:t>from</w:t>
      </w:r>
      <w:r>
        <w:rPr>
          <w:spacing w:val="-6"/>
          <w:w w:val="105"/>
        </w:rPr>
        <w:t> </w:t>
      </w:r>
      <w:r>
        <w:rPr>
          <w:w w:val="105"/>
        </w:rPr>
        <w:t>the</w:t>
      </w:r>
      <w:r>
        <w:rPr>
          <w:spacing w:val="-4"/>
          <w:w w:val="105"/>
        </w:rPr>
        <w:t> </w:t>
      </w:r>
      <w:r>
        <w:rPr>
          <w:w w:val="105"/>
        </w:rPr>
        <w:t>attacker</w:t>
      </w:r>
      <w:r>
        <w:rPr>
          <w:spacing w:val="-5"/>
          <w:w w:val="105"/>
        </w:rPr>
        <w:t> </w:t>
      </w:r>
      <w:r>
        <w:rPr>
          <w:w w:val="105"/>
        </w:rPr>
        <w:t>node,</w:t>
      </w:r>
      <w:r>
        <w:rPr>
          <w:spacing w:val="-44"/>
          <w:w w:val="105"/>
        </w:rPr>
        <w:t> </w:t>
      </w:r>
      <w:r>
        <w:rPr>
          <w:w w:val="105"/>
        </w:rPr>
        <w:t>which deceives the receiver ECUs. First, an attack-free dataset was generated from the</w:t>
      </w:r>
      <w:r>
        <w:rPr>
          <w:spacing w:val="1"/>
          <w:w w:val="105"/>
        </w:rPr>
        <w:t> </w:t>
      </w:r>
      <w:r>
        <w:rPr>
          <w:w w:val="105"/>
        </w:rPr>
        <w:t>car,</w:t>
      </w:r>
      <w:r>
        <w:rPr>
          <w:spacing w:val="-6"/>
          <w:w w:val="105"/>
        </w:rPr>
        <w:t> </w:t>
      </w:r>
      <w:r>
        <w:rPr>
          <w:w w:val="105"/>
        </w:rPr>
        <w:t>and</w:t>
      </w:r>
      <w:r>
        <w:rPr>
          <w:spacing w:val="-5"/>
          <w:w w:val="105"/>
        </w:rPr>
        <w:t> </w:t>
      </w:r>
      <w:r>
        <w:rPr>
          <w:w w:val="105"/>
        </w:rPr>
        <w:t>attacks</w:t>
      </w:r>
      <w:r>
        <w:rPr>
          <w:spacing w:val="-6"/>
          <w:w w:val="105"/>
        </w:rPr>
        <w:t> </w:t>
      </w:r>
      <w:r>
        <w:rPr>
          <w:w w:val="105"/>
        </w:rPr>
        <w:t>were</w:t>
      </w:r>
      <w:r>
        <w:rPr>
          <w:spacing w:val="-5"/>
          <w:w w:val="105"/>
        </w:rPr>
        <w:t> </w:t>
      </w:r>
      <w:r>
        <w:rPr>
          <w:w w:val="105"/>
        </w:rPr>
        <w:t>launched</w:t>
      </w:r>
      <w:r>
        <w:rPr>
          <w:spacing w:val="-6"/>
          <w:w w:val="105"/>
        </w:rPr>
        <w:t> </w:t>
      </w:r>
      <w:r>
        <w:rPr>
          <w:w w:val="105"/>
        </w:rPr>
        <w:t>through</w:t>
      </w:r>
      <w:r>
        <w:rPr>
          <w:spacing w:val="-5"/>
          <w:w w:val="105"/>
        </w:rPr>
        <w:t> </w:t>
      </w:r>
      <w:r>
        <w:rPr>
          <w:w w:val="105"/>
        </w:rPr>
        <w:t>injection</w:t>
      </w:r>
      <w:r>
        <w:rPr>
          <w:spacing w:val="-6"/>
          <w:w w:val="105"/>
        </w:rPr>
        <w:t> </w:t>
      </w:r>
      <w:r>
        <w:rPr>
          <w:w w:val="105"/>
        </w:rPr>
        <w:t>of</w:t>
      </w:r>
      <w:r>
        <w:rPr>
          <w:spacing w:val="-5"/>
          <w:w w:val="105"/>
        </w:rPr>
        <w:t> </w:t>
      </w:r>
      <w:r>
        <w:rPr>
          <w:w w:val="105"/>
        </w:rPr>
        <w:t>messages</w:t>
      </w:r>
      <w:r>
        <w:rPr>
          <w:spacing w:val="-6"/>
          <w:w w:val="105"/>
        </w:rPr>
        <w:t> </w:t>
      </w:r>
      <w:r>
        <w:rPr>
          <w:w w:val="105"/>
        </w:rPr>
        <w:t>using</w:t>
      </w:r>
      <w:r>
        <w:rPr>
          <w:spacing w:val="-5"/>
          <w:w w:val="105"/>
        </w:rPr>
        <w:t> </w:t>
      </w:r>
      <w:r>
        <w:rPr>
          <w:w w:val="105"/>
        </w:rPr>
        <w:t>the</w:t>
      </w:r>
      <w:r>
        <w:rPr>
          <w:spacing w:val="-6"/>
          <w:w w:val="105"/>
        </w:rPr>
        <w:t> </w:t>
      </w:r>
      <w:r>
        <w:rPr>
          <w:w w:val="105"/>
        </w:rPr>
        <w:t>Python</w:t>
      </w:r>
      <w:r>
        <w:rPr>
          <w:spacing w:val="-5"/>
          <w:w w:val="105"/>
        </w:rPr>
        <w:t> </w:t>
      </w:r>
      <w:r>
        <w:rPr>
          <w:w w:val="105"/>
        </w:rPr>
        <w:t>program-</w:t>
      </w:r>
      <w:r>
        <w:rPr>
          <w:spacing w:val="-44"/>
          <w:w w:val="105"/>
        </w:rPr>
        <w:t> </w:t>
      </w:r>
      <w:r>
        <w:rPr>
          <w:w w:val="105"/>
        </w:rPr>
        <w:t>ming language. The spoofing attack dataset consisted of messages injected with spoofed</w:t>
      </w:r>
      <w:r>
        <w:rPr>
          <w:spacing w:val="-44"/>
          <w:w w:val="105"/>
        </w:rPr>
        <w:t> </w:t>
      </w:r>
      <w:r>
        <w:rPr>
          <w:w w:val="105"/>
        </w:rPr>
        <w:t>IDs for handle angle and vehicle speed.</w:t>
      </w:r>
      <w:r>
        <w:rPr>
          <w:spacing w:val="1"/>
          <w:w w:val="105"/>
        </w:rPr>
        <w:t> </w:t>
      </w:r>
      <w:r>
        <w:rPr>
          <w:w w:val="105"/>
        </w:rPr>
        <w:t>The authors proposed an IDS based on LSTM</w:t>
      </w:r>
      <w:r>
        <w:rPr>
          <w:spacing w:val="1"/>
          <w:w w:val="105"/>
        </w:rPr>
        <w:t> </w:t>
      </w:r>
      <w:r>
        <w:rPr>
          <w:w w:val="105"/>
        </w:rPr>
        <w:t>networks.</w:t>
      </w:r>
      <w:r>
        <w:rPr>
          <w:spacing w:val="1"/>
          <w:w w:val="105"/>
        </w:rPr>
        <w:t> </w:t>
      </w:r>
      <w:r>
        <w:rPr>
          <w:w w:val="105"/>
        </w:rPr>
        <w:t>The binary classification result on the dataset showed 100% accuracy with</w:t>
      </w:r>
      <w:r>
        <w:rPr>
          <w:spacing w:val="1"/>
          <w:w w:val="105"/>
        </w:rPr>
        <w:t> </w:t>
      </w:r>
      <w:r>
        <w:rPr>
          <w:w w:val="105"/>
        </w:rPr>
        <w:t>spoofing attack patterns. However, the problem with the approach is that the model is</w:t>
      </w:r>
      <w:r>
        <w:rPr>
          <w:spacing w:val="1"/>
          <w:w w:val="105"/>
        </w:rPr>
        <w:t> </w:t>
      </w:r>
      <w:r>
        <w:rPr/>
        <w:t>based on a supervised machine learning algorithm, which has several limitations. Another</w:t>
      </w:r>
      <w:r>
        <w:rPr>
          <w:spacing w:val="1"/>
        </w:rPr>
        <w:t> </w:t>
      </w:r>
      <w:r>
        <w:rPr>
          <w:w w:val="105"/>
        </w:rPr>
        <w:t>study of spoofing attacks on the CAN bus was conducted by Yang et al. [</w:t>
      </w:r>
      <w:hyperlink w:history="true" w:anchor="_bookmark105">
        <w:r>
          <w:rPr>
            <w:color w:val="0774B7"/>
            <w:w w:val="105"/>
          </w:rPr>
          <w:t>76</w:t>
        </w:r>
      </w:hyperlink>
      <w:r>
        <w:rPr>
          <w:w w:val="105"/>
        </w:rPr>
        <w:t>]. The authors</w:t>
      </w:r>
      <w:r>
        <w:rPr>
          <w:spacing w:val="-44"/>
          <w:w w:val="105"/>
        </w:rPr>
        <w:t> </w:t>
      </w:r>
      <w:r>
        <w:rPr>
          <w:w w:val="105"/>
        </w:rPr>
        <w:t>proposed</w:t>
      </w:r>
      <w:r>
        <w:rPr>
          <w:spacing w:val="-9"/>
          <w:w w:val="105"/>
        </w:rPr>
        <w:t> </w:t>
      </w:r>
      <w:r>
        <w:rPr>
          <w:w w:val="105"/>
        </w:rPr>
        <w:t>a</w:t>
      </w:r>
      <w:r>
        <w:rPr>
          <w:spacing w:val="-9"/>
          <w:w w:val="105"/>
        </w:rPr>
        <w:t> </w:t>
      </w:r>
      <w:r>
        <w:rPr>
          <w:w w:val="105"/>
        </w:rPr>
        <w:t>Recurrent</w:t>
      </w:r>
      <w:r>
        <w:rPr>
          <w:spacing w:val="-9"/>
          <w:w w:val="105"/>
        </w:rPr>
        <w:t> </w:t>
      </w:r>
      <w:r>
        <w:rPr>
          <w:w w:val="105"/>
        </w:rPr>
        <w:t>Neural</w:t>
      </w:r>
      <w:r>
        <w:rPr>
          <w:spacing w:val="-9"/>
          <w:w w:val="105"/>
        </w:rPr>
        <w:t> </w:t>
      </w:r>
      <w:r>
        <w:rPr>
          <w:w w:val="105"/>
        </w:rPr>
        <w:t>Network</w:t>
      </w:r>
      <w:r>
        <w:rPr>
          <w:spacing w:val="-8"/>
          <w:w w:val="105"/>
        </w:rPr>
        <w:t> </w:t>
      </w:r>
      <w:r>
        <w:rPr>
          <w:w w:val="105"/>
        </w:rPr>
        <w:t>Long</w:t>
      </w:r>
      <w:r>
        <w:rPr>
          <w:spacing w:val="-9"/>
          <w:w w:val="105"/>
        </w:rPr>
        <w:t> </w:t>
      </w:r>
      <w:r>
        <w:rPr>
          <w:w w:val="105"/>
        </w:rPr>
        <w:t>Short-Term</w:t>
      </w:r>
      <w:r>
        <w:rPr>
          <w:spacing w:val="-9"/>
          <w:w w:val="105"/>
        </w:rPr>
        <w:t> </w:t>
      </w:r>
      <w:r>
        <w:rPr>
          <w:w w:val="105"/>
        </w:rPr>
        <w:t>Memory</w:t>
      </w:r>
      <w:r>
        <w:rPr>
          <w:spacing w:val="-9"/>
          <w:w w:val="105"/>
        </w:rPr>
        <w:t> </w:t>
      </w:r>
      <w:r>
        <w:rPr>
          <w:w w:val="105"/>
        </w:rPr>
        <w:t>(RNN-LSTM)</w:t>
      </w:r>
      <w:r>
        <w:rPr>
          <w:spacing w:val="-8"/>
          <w:w w:val="105"/>
        </w:rPr>
        <w:t> </w:t>
      </w:r>
      <w:r>
        <w:rPr>
          <w:w w:val="105"/>
        </w:rPr>
        <w:t>model</w:t>
      </w:r>
      <w:r>
        <w:rPr>
          <w:spacing w:val="-9"/>
          <w:w w:val="105"/>
        </w:rPr>
        <w:t> </w:t>
      </w:r>
      <w:r>
        <w:rPr>
          <w:w w:val="105"/>
        </w:rPr>
        <w:t>for</w:t>
      </w:r>
      <w:r>
        <w:rPr>
          <w:spacing w:val="-44"/>
          <w:w w:val="105"/>
        </w:rPr>
        <w:t> </w:t>
      </w:r>
      <w:r>
        <w:rPr>
          <w:w w:val="105"/>
        </w:rPr>
        <w:t>spoofing attack detection based on the features of ECU fingerprint signals. A simulation</w:t>
      </w:r>
      <w:r>
        <w:rPr>
          <w:spacing w:val="1"/>
          <w:w w:val="105"/>
        </w:rPr>
        <w:t> </w:t>
      </w:r>
      <w:r>
        <w:rPr>
          <w:w w:val="105"/>
        </w:rPr>
        <w:t>was performed to generate fingerprint signals of 50 ECUs, and the model was trained</w:t>
      </w:r>
      <w:r>
        <w:rPr>
          <w:spacing w:val="1"/>
          <w:w w:val="105"/>
        </w:rPr>
        <w:t> </w:t>
      </w:r>
      <w:r>
        <w:rPr>
          <w:w w:val="105"/>
        </w:rPr>
        <w:t>through an RNN-LSTM classifier to authenticate an ECU’s ID on the CAN bus.</w:t>
      </w:r>
      <w:r>
        <w:rPr>
          <w:spacing w:val="1"/>
          <w:w w:val="105"/>
        </w:rPr>
        <w:t> </w:t>
      </w:r>
      <w:r>
        <w:rPr>
          <w:w w:val="105"/>
        </w:rPr>
        <w:t>A Field</w:t>
      </w:r>
      <w:r>
        <w:rPr>
          <w:spacing w:val="1"/>
          <w:w w:val="105"/>
        </w:rPr>
        <w:t> </w:t>
      </w:r>
      <w:r>
        <w:rPr/>
        <w:t>Programmable Gate Array (FPGA) was used for real-time intrusion detection. The process</w:t>
      </w:r>
      <w:r>
        <w:rPr>
          <w:spacing w:val="1"/>
        </w:rPr>
        <w:t> </w:t>
      </w:r>
      <w:r>
        <w:rPr>
          <w:w w:val="105"/>
        </w:rPr>
        <w:t>starts</w:t>
      </w:r>
      <w:r>
        <w:rPr>
          <w:spacing w:val="-12"/>
          <w:w w:val="105"/>
        </w:rPr>
        <w:t> </w:t>
      </w:r>
      <w:r>
        <w:rPr>
          <w:w w:val="105"/>
        </w:rPr>
        <w:t>with</w:t>
      </w:r>
      <w:r>
        <w:rPr>
          <w:spacing w:val="-11"/>
          <w:w w:val="105"/>
        </w:rPr>
        <w:t> </w:t>
      </w:r>
      <w:r>
        <w:rPr>
          <w:w w:val="105"/>
        </w:rPr>
        <w:t>deep</w:t>
      </w:r>
      <w:r>
        <w:rPr>
          <w:spacing w:val="-11"/>
          <w:w w:val="105"/>
        </w:rPr>
        <w:t> </w:t>
      </w:r>
      <w:r>
        <w:rPr>
          <w:w w:val="105"/>
        </w:rPr>
        <w:t>feature</w:t>
      </w:r>
      <w:r>
        <w:rPr>
          <w:spacing w:val="-11"/>
          <w:w w:val="105"/>
        </w:rPr>
        <w:t> </w:t>
      </w:r>
      <w:r>
        <w:rPr>
          <w:w w:val="105"/>
        </w:rPr>
        <w:t>extraction</w:t>
      </w:r>
      <w:r>
        <w:rPr>
          <w:spacing w:val="-11"/>
          <w:w w:val="105"/>
        </w:rPr>
        <w:t> </w:t>
      </w:r>
      <w:r>
        <w:rPr>
          <w:w w:val="105"/>
        </w:rPr>
        <w:t>from</w:t>
      </w:r>
      <w:r>
        <w:rPr>
          <w:spacing w:val="-11"/>
          <w:w w:val="105"/>
        </w:rPr>
        <w:t> </w:t>
      </w:r>
      <w:r>
        <w:rPr>
          <w:w w:val="105"/>
        </w:rPr>
        <w:t>physical</w:t>
      </w:r>
      <w:r>
        <w:rPr>
          <w:spacing w:val="-11"/>
          <w:w w:val="105"/>
        </w:rPr>
        <w:t> </w:t>
      </w:r>
      <w:r>
        <w:rPr>
          <w:w w:val="105"/>
        </w:rPr>
        <w:t>CAN</w:t>
      </w:r>
      <w:r>
        <w:rPr>
          <w:spacing w:val="-11"/>
          <w:w w:val="105"/>
        </w:rPr>
        <w:t> </w:t>
      </w:r>
      <w:r>
        <w:rPr>
          <w:w w:val="105"/>
        </w:rPr>
        <w:t>signals</w:t>
      </w:r>
      <w:r>
        <w:rPr>
          <w:spacing w:val="-11"/>
          <w:w w:val="105"/>
        </w:rPr>
        <w:t> </w:t>
      </w:r>
      <w:r>
        <w:rPr>
          <w:w w:val="105"/>
        </w:rPr>
        <w:t>for</w:t>
      </w:r>
      <w:r>
        <w:rPr>
          <w:spacing w:val="-11"/>
          <w:w w:val="105"/>
        </w:rPr>
        <w:t> </w:t>
      </w:r>
      <w:r>
        <w:rPr>
          <w:w w:val="105"/>
        </w:rPr>
        <w:t>the</w:t>
      </w:r>
      <w:r>
        <w:rPr>
          <w:spacing w:val="-12"/>
          <w:w w:val="105"/>
        </w:rPr>
        <w:t> </w:t>
      </w:r>
      <w:r>
        <w:rPr>
          <w:w w:val="105"/>
        </w:rPr>
        <w:t>DNN</w:t>
      </w:r>
      <w:r>
        <w:rPr>
          <w:spacing w:val="-11"/>
          <w:w w:val="105"/>
        </w:rPr>
        <w:t> </w:t>
      </w:r>
      <w:r>
        <w:rPr>
          <w:w w:val="105"/>
        </w:rPr>
        <w:t>classifier.</w:t>
      </w:r>
      <w:r>
        <w:rPr>
          <w:spacing w:val="-2"/>
          <w:w w:val="105"/>
        </w:rPr>
        <w:t> </w:t>
      </w:r>
      <w:r>
        <w:rPr>
          <w:w w:val="105"/>
        </w:rPr>
        <w:t>If</w:t>
      </w:r>
      <w:r>
        <w:rPr>
          <w:spacing w:val="-11"/>
          <w:w w:val="105"/>
        </w:rPr>
        <w:t> </w:t>
      </w:r>
      <w:r>
        <w:rPr>
          <w:w w:val="105"/>
        </w:rPr>
        <w:t>the</w:t>
      </w:r>
      <w:r>
        <w:rPr>
          <w:spacing w:val="-44"/>
          <w:w w:val="105"/>
        </w:rPr>
        <w:t> </w:t>
      </w:r>
      <w:r>
        <w:rPr>
          <w:w w:val="105"/>
        </w:rPr>
        <w:t>evaluation score of some ECU ID is greater than a set threshold, it is seen as a legitimate</w:t>
      </w:r>
      <w:r>
        <w:rPr>
          <w:spacing w:val="1"/>
          <w:w w:val="105"/>
        </w:rPr>
        <w:t> </w:t>
      </w:r>
      <w:r>
        <w:rPr>
          <w:w w:val="105"/>
        </w:rPr>
        <w:t>message.</w:t>
      </w:r>
      <w:r>
        <w:rPr>
          <w:spacing w:val="1"/>
          <w:w w:val="105"/>
        </w:rPr>
        <w:t> </w:t>
      </w:r>
      <w:r>
        <w:rPr>
          <w:w w:val="105"/>
        </w:rPr>
        <w:t>Otherwise, it is regarded as a spoofing attack.</w:t>
      </w:r>
      <w:r>
        <w:rPr>
          <w:spacing w:val="1"/>
          <w:w w:val="105"/>
        </w:rPr>
        <w:t> </w:t>
      </w:r>
      <w:r>
        <w:rPr>
          <w:w w:val="105"/>
        </w:rPr>
        <w:t>The result showed that their</w:t>
      </w:r>
      <w:r>
        <w:rPr>
          <w:spacing w:val="1"/>
          <w:w w:val="105"/>
        </w:rPr>
        <w:t> </w:t>
      </w:r>
      <w:r>
        <w:rPr>
          <w:w w:val="105"/>
        </w:rPr>
        <w:t>scheme</w:t>
      </w:r>
      <w:r>
        <w:rPr>
          <w:spacing w:val="-8"/>
          <w:w w:val="105"/>
        </w:rPr>
        <w:t> </w:t>
      </w:r>
      <w:r>
        <w:rPr>
          <w:w w:val="105"/>
        </w:rPr>
        <w:t>has</w:t>
      </w:r>
      <w:r>
        <w:rPr>
          <w:spacing w:val="-8"/>
          <w:w w:val="105"/>
        </w:rPr>
        <w:t> </w:t>
      </w:r>
      <w:r>
        <w:rPr>
          <w:w w:val="105"/>
        </w:rPr>
        <w:t>a</w:t>
      </w:r>
      <w:r>
        <w:rPr>
          <w:spacing w:val="-8"/>
          <w:w w:val="105"/>
        </w:rPr>
        <w:t> </w:t>
      </w:r>
      <w:r>
        <w:rPr>
          <w:w w:val="105"/>
        </w:rPr>
        <w:t>low</w:t>
      </w:r>
      <w:r>
        <w:rPr>
          <w:spacing w:val="-8"/>
          <w:w w:val="105"/>
        </w:rPr>
        <w:t> </w:t>
      </w:r>
      <w:r>
        <w:rPr>
          <w:w w:val="105"/>
        </w:rPr>
        <w:t>misidentification</w:t>
      </w:r>
      <w:r>
        <w:rPr>
          <w:spacing w:val="-8"/>
          <w:w w:val="105"/>
        </w:rPr>
        <w:t> </w:t>
      </w:r>
      <w:r>
        <w:rPr>
          <w:w w:val="105"/>
        </w:rPr>
        <w:t>rate</w:t>
      </w:r>
      <w:r>
        <w:rPr>
          <w:spacing w:val="-8"/>
          <w:w w:val="105"/>
        </w:rPr>
        <w:t> </w:t>
      </w:r>
      <w:r>
        <w:rPr>
          <w:w w:val="105"/>
        </w:rPr>
        <w:t>for</w:t>
      </w:r>
      <w:r>
        <w:rPr>
          <w:spacing w:val="-8"/>
          <w:w w:val="105"/>
        </w:rPr>
        <w:t> </w:t>
      </w:r>
      <w:r>
        <w:rPr>
          <w:w w:val="105"/>
        </w:rPr>
        <w:t>spoofing</w:t>
      </w:r>
      <w:r>
        <w:rPr>
          <w:spacing w:val="-8"/>
          <w:w w:val="105"/>
        </w:rPr>
        <w:t> </w:t>
      </w:r>
      <w:r>
        <w:rPr>
          <w:w w:val="105"/>
        </w:rPr>
        <w:t>attacks,</w:t>
      </w:r>
      <w:r>
        <w:rPr>
          <w:spacing w:val="-8"/>
          <w:w w:val="105"/>
        </w:rPr>
        <w:t> </w:t>
      </w:r>
      <w:r>
        <w:rPr>
          <w:w w:val="105"/>
        </w:rPr>
        <w:t>compared</w:t>
      </w:r>
      <w:r>
        <w:rPr>
          <w:spacing w:val="-8"/>
          <w:w w:val="105"/>
        </w:rPr>
        <w:t> </w:t>
      </w:r>
      <w:r>
        <w:rPr>
          <w:w w:val="105"/>
        </w:rPr>
        <w:t>to</w:t>
      </w:r>
      <w:r>
        <w:rPr>
          <w:spacing w:val="-8"/>
          <w:w w:val="105"/>
        </w:rPr>
        <w:t> </w:t>
      </w:r>
      <w:r>
        <w:rPr>
          <w:w w:val="105"/>
        </w:rPr>
        <w:t>previous</w:t>
      </w:r>
      <w:r>
        <w:rPr>
          <w:spacing w:val="-8"/>
          <w:w w:val="105"/>
        </w:rPr>
        <w:t> </w:t>
      </w:r>
      <w:r>
        <w:rPr>
          <w:w w:val="105"/>
        </w:rPr>
        <w:t>work.</w:t>
      </w:r>
      <w:r>
        <w:rPr>
          <w:spacing w:val="-44"/>
          <w:w w:val="105"/>
        </w:rPr>
        <w:t> </w:t>
      </w:r>
      <w:r>
        <w:rPr>
          <w:w w:val="105"/>
        </w:rPr>
        <w:t>The authors of [</w:t>
      </w:r>
      <w:hyperlink w:history="true" w:anchor="_bookmark100">
        <w:r>
          <w:rPr>
            <w:color w:val="0774B7"/>
            <w:w w:val="105"/>
          </w:rPr>
          <w:t>71</w:t>
        </w:r>
      </w:hyperlink>
      <w:r>
        <w:rPr>
          <w:w w:val="105"/>
        </w:rPr>
        <w:t>] proposed a two-stage IDS based on rule-based and DNN models for</w:t>
      </w:r>
      <w:r>
        <w:rPr>
          <w:spacing w:val="1"/>
          <w:w w:val="105"/>
        </w:rPr>
        <w:t> </w:t>
      </w:r>
      <w:r>
        <w:rPr/>
        <w:t>spoofing detection. The authors in [</w:t>
      </w:r>
      <w:hyperlink w:history="true" w:anchor="_bookmark96">
        <w:r>
          <w:rPr>
            <w:color w:val="0774B7"/>
          </w:rPr>
          <w:t>67</w:t>
        </w:r>
      </w:hyperlink>
      <w:r>
        <w:rPr/>
        <w:t>] proposed an IDS to detect spoofing based on timing</w:t>
      </w:r>
      <w:r>
        <w:rPr>
          <w:spacing w:val="1"/>
        </w:rPr>
        <w:t> </w:t>
      </w:r>
      <w:r>
        <w:rPr>
          <w:w w:val="105"/>
        </w:rPr>
        <w:t>and</w:t>
      </w:r>
      <w:r>
        <w:rPr>
          <w:spacing w:val="-6"/>
          <w:w w:val="105"/>
        </w:rPr>
        <w:t> </w:t>
      </w:r>
      <w:r>
        <w:rPr>
          <w:w w:val="105"/>
        </w:rPr>
        <w:t>a</w:t>
      </w:r>
      <w:r>
        <w:rPr>
          <w:spacing w:val="-6"/>
          <w:w w:val="105"/>
        </w:rPr>
        <w:t> </w:t>
      </w:r>
      <w:r>
        <w:rPr>
          <w:w w:val="105"/>
        </w:rPr>
        <w:t>frequency</w:t>
      </w:r>
      <w:r>
        <w:rPr>
          <w:spacing w:val="-6"/>
          <w:w w:val="105"/>
        </w:rPr>
        <w:t> </w:t>
      </w:r>
      <w:r>
        <w:rPr>
          <w:w w:val="105"/>
        </w:rPr>
        <w:t>analysis</w:t>
      </w:r>
      <w:r>
        <w:rPr>
          <w:spacing w:val="-6"/>
          <w:w w:val="105"/>
        </w:rPr>
        <w:t> </w:t>
      </w:r>
      <w:r>
        <w:rPr>
          <w:w w:val="105"/>
        </w:rPr>
        <w:t>of</w:t>
      </w:r>
      <w:r>
        <w:rPr>
          <w:spacing w:val="-6"/>
          <w:w w:val="105"/>
        </w:rPr>
        <w:t> </w:t>
      </w:r>
      <w:r>
        <w:rPr>
          <w:w w:val="105"/>
        </w:rPr>
        <w:t>CAN</w:t>
      </w:r>
      <w:r>
        <w:rPr>
          <w:spacing w:val="-6"/>
          <w:w w:val="105"/>
        </w:rPr>
        <w:t> </w:t>
      </w:r>
      <w:r>
        <w:rPr>
          <w:w w:val="105"/>
        </w:rPr>
        <w:t>messages.</w:t>
      </w:r>
      <w:r>
        <w:rPr>
          <w:spacing w:val="4"/>
          <w:w w:val="105"/>
        </w:rPr>
        <w:t> </w:t>
      </w:r>
      <w:r>
        <w:rPr>
          <w:w w:val="105"/>
        </w:rPr>
        <w:t>The</w:t>
      </w:r>
      <w:r>
        <w:rPr>
          <w:spacing w:val="-5"/>
          <w:w w:val="105"/>
        </w:rPr>
        <w:t> </w:t>
      </w:r>
      <w:r>
        <w:rPr>
          <w:w w:val="105"/>
        </w:rPr>
        <w:t>experiment</w:t>
      </w:r>
      <w:r>
        <w:rPr>
          <w:spacing w:val="-6"/>
          <w:w w:val="105"/>
        </w:rPr>
        <w:t> </w:t>
      </w:r>
      <w:r>
        <w:rPr>
          <w:w w:val="105"/>
        </w:rPr>
        <w:t>results</w:t>
      </w:r>
      <w:r>
        <w:rPr>
          <w:spacing w:val="-6"/>
          <w:w w:val="105"/>
        </w:rPr>
        <w:t> </w:t>
      </w:r>
      <w:r>
        <w:rPr>
          <w:w w:val="105"/>
        </w:rPr>
        <w:t>with</w:t>
      </w:r>
      <w:r>
        <w:rPr>
          <w:spacing w:val="-6"/>
          <w:w w:val="105"/>
        </w:rPr>
        <w:t> </w:t>
      </w:r>
      <w:r>
        <w:rPr>
          <w:w w:val="105"/>
        </w:rPr>
        <w:t>various</w:t>
      </w:r>
      <w:r>
        <w:rPr>
          <w:spacing w:val="-6"/>
          <w:w w:val="105"/>
        </w:rPr>
        <w:t> </w:t>
      </w:r>
      <w:r>
        <w:rPr>
          <w:w w:val="105"/>
        </w:rPr>
        <w:t>datasets</w:t>
      </w:r>
      <w:r>
        <w:rPr>
          <w:spacing w:val="1"/>
          <w:w w:val="105"/>
        </w:rPr>
        <w:t> </w:t>
      </w:r>
      <w:r>
        <w:rPr>
          <w:w w:val="105"/>
        </w:rPr>
        <w:t>showed that the model had a low false positive rate. Avatefipour et al. designed an IDS</w:t>
      </w:r>
      <w:r>
        <w:rPr>
          <w:spacing w:val="1"/>
          <w:w w:val="105"/>
        </w:rPr>
        <w:t> </w:t>
      </w:r>
      <w:r>
        <w:rPr>
          <w:w w:val="105"/>
        </w:rPr>
        <w:t>for spoofing detection based on a one-class support vector machine [</w:t>
      </w:r>
      <w:hyperlink w:history="true" w:anchor="_bookmark66">
        <w:r>
          <w:rPr>
            <w:color w:val="0774B7"/>
            <w:w w:val="105"/>
          </w:rPr>
          <w:t>37</w:t>
        </w:r>
      </w:hyperlink>
      <w:r>
        <w:rPr>
          <w:w w:val="105"/>
        </w:rPr>
        <w:t>]. The proposed</w:t>
      </w:r>
      <w:r>
        <w:rPr>
          <w:spacing w:val="1"/>
          <w:w w:val="105"/>
        </w:rPr>
        <w:t> </w:t>
      </w:r>
      <w:r>
        <w:rPr/>
        <w:t>algorithm was modified during the training process in order to generate a better structure</w:t>
      </w:r>
      <w:r>
        <w:rPr>
          <w:spacing w:val="1"/>
        </w:rPr>
        <w:t> </w:t>
      </w:r>
      <w:r>
        <w:rPr>
          <w:w w:val="105"/>
        </w:rPr>
        <w:t>for</w:t>
      </w:r>
      <w:r>
        <w:rPr>
          <w:spacing w:val="2"/>
          <w:w w:val="105"/>
        </w:rPr>
        <w:t> </w:t>
      </w:r>
      <w:r>
        <w:rPr>
          <w:w w:val="105"/>
        </w:rPr>
        <w:t>CAN</w:t>
      </w:r>
      <w:r>
        <w:rPr>
          <w:spacing w:val="3"/>
          <w:w w:val="105"/>
        </w:rPr>
        <w:t> </w:t>
      </w:r>
      <w:r>
        <w:rPr>
          <w:w w:val="105"/>
        </w:rPr>
        <w:t>data</w:t>
      </w:r>
      <w:r>
        <w:rPr>
          <w:spacing w:val="3"/>
          <w:w w:val="105"/>
        </w:rPr>
        <w:t> </w:t>
      </w:r>
      <w:r>
        <w:rPr>
          <w:w w:val="105"/>
        </w:rPr>
        <w:t>frequency.</w:t>
      </w:r>
    </w:p>
    <w:p>
      <w:pPr>
        <w:pStyle w:val="BodyText"/>
        <w:spacing w:line="256" w:lineRule="auto" w:before="4"/>
        <w:ind w:left="2745" w:right="129" w:firstLine="425"/>
        <w:jc w:val="both"/>
      </w:pPr>
      <w:r>
        <w:rPr/>
        <w:t>The authors in [</w:t>
      </w:r>
      <w:hyperlink w:history="true" w:anchor="_bookmark79">
        <w:r>
          <w:rPr>
            <w:color w:val="0774B7"/>
          </w:rPr>
          <w:t>50</w:t>
        </w:r>
      </w:hyperlink>
      <w:r>
        <w:rPr/>
        <w:t>] proposed a clock offset-based IDS for detection of impersonation</w:t>
      </w:r>
      <w:r>
        <w:rPr>
          <w:spacing w:val="1"/>
        </w:rPr>
        <w:t> </w:t>
      </w:r>
      <w:r>
        <w:rPr/>
        <w:t>attacks. Their algorithm measures the clock offset of the transmitter ECU’s clock to build a</w:t>
      </w:r>
      <w:r>
        <w:rPr>
          <w:spacing w:val="1"/>
        </w:rPr>
        <w:t> </w:t>
      </w:r>
      <w:r>
        <w:rPr/>
        <w:t>fingerprint of normal clocks. Any deviation in the clock offset from the normal fingerprint</w:t>
      </w:r>
      <w:r>
        <w:rPr>
          <w:spacing w:val="1"/>
        </w:rPr>
        <w:t> </w:t>
      </w:r>
      <w:r>
        <w:rPr>
          <w:w w:val="105"/>
        </w:rPr>
        <w:t>offset is considered to signal an anomalous event.</w:t>
      </w:r>
      <w:r>
        <w:rPr>
          <w:spacing w:val="1"/>
          <w:w w:val="105"/>
        </w:rPr>
        <w:t> </w:t>
      </w:r>
      <w:r>
        <w:rPr>
          <w:w w:val="105"/>
        </w:rPr>
        <w:t>The experimental results showed</w:t>
      </w:r>
      <w:r>
        <w:rPr>
          <w:spacing w:val="1"/>
          <w:w w:val="105"/>
        </w:rPr>
        <w:t> </w:t>
      </w:r>
      <w:r>
        <w:rPr>
          <w:w w:val="105"/>
        </w:rPr>
        <w:t>their work outperformed OTIDS and can detect the impersonation attacks within a few</w:t>
      </w:r>
      <w:r>
        <w:rPr>
          <w:spacing w:val="1"/>
          <w:w w:val="105"/>
        </w:rPr>
        <w:t> </w:t>
      </w:r>
      <w:r>
        <w:rPr>
          <w:w w:val="105"/>
        </w:rPr>
        <w:t>seconds.</w:t>
      </w:r>
      <w:r>
        <w:rPr>
          <w:spacing w:val="1"/>
          <w:w w:val="105"/>
        </w:rPr>
        <w:t> </w:t>
      </w:r>
      <w:r>
        <w:rPr>
          <w:w w:val="105"/>
        </w:rPr>
        <w:t>Xiao et al.</w:t>
      </w:r>
      <w:r>
        <w:rPr>
          <w:spacing w:val="1"/>
          <w:w w:val="105"/>
        </w:rPr>
        <w:t> </w:t>
      </w:r>
      <w:r>
        <w:rPr>
          <w:w w:val="105"/>
        </w:rPr>
        <w:t>proposed a lightweight machine-learning algorithm based on an</w:t>
      </w:r>
      <w:r>
        <w:rPr>
          <w:spacing w:val="1"/>
          <w:w w:val="105"/>
        </w:rPr>
        <w:t> </w:t>
      </w:r>
      <w:r>
        <w:rPr>
          <w:w w:val="105"/>
        </w:rPr>
        <w:t>RNN for intrusion detection on the CAN bus [</w:t>
      </w:r>
      <w:hyperlink w:history="true" w:anchor="_bookmark70">
        <w:r>
          <w:rPr>
            <w:color w:val="0774B7"/>
            <w:w w:val="105"/>
          </w:rPr>
          <w:t>41</w:t>
        </w:r>
      </w:hyperlink>
      <w:r>
        <w:rPr>
          <w:w w:val="105"/>
        </w:rPr>
        <w:t>].</w:t>
      </w:r>
      <w:r>
        <w:rPr>
          <w:spacing w:val="1"/>
          <w:w w:val="105"/>
        </w:rPr>
        <w:t> </w:t>
      </w:r>
      <w:r>
        <w:rPr>
          <w:w w:val="105"/>
        </w:rPr>
        <w:t>Extensive evaluation using suitable</w:t>
      </w:r>
      <w:r>
        <w:rPr>
          <w:spacing w:val="1"/>
          <w:w w:val="105"/>
        </w:rPr>
        <w:t> </w:t>
      </w:r>
      <w:r>
        <w:rPr>
          <w:w w:val="105"/>
        </w:rPr>
        <w:t>hyper-parameters showed that the model had good performance results, compared to</w:t>
      </w:r>
      <w:r>
        <w:rPr>
          <w:spacing w:val="1"/>
          <w:w w:val="105"/>
        </w:rPr>
        <w:t> </w:t>
      </w:r>
      <w:r>
        <w:rPr>
          <w:w w:val="105"/>
        </w:rPr>
        <w:t>LSTM,</w:t>
      </w:r>
      <w:r>
        <w:rPr>
          <w:spacing w:val="3"/>
          <w:w w:val="105"/>
        </w:rPr>
        <w:t> </w:t>
      </w:r>
      <w:r>
        <w:rPr>
          <w:w w:val="105"/>
        </w:rPr>
        <w:t>the</w:t>
      </w:r>
      <w:r>
        <w:rPr>
          <w:spacing w:val="4"/>
          <w:w w:val="105"/>
        </w:rPr>
        <w:t> </w:t>
      </w:r>
      <w:r>
        <w:rPr>
          <w:w w:val="105"/>
        </w:rPr>
        <w:t>Gated</w:t>
      </w:r>
      <w:r>
        <w:rPr>
          <w:spacing w:val="4"/>
          <w:w w:val="105"/>
        </w:rPr>
        <w:t> </w:t>
      </w:r>
      <w:r>
        <w:rPr>
          <w:w w:val="105"/>
        </w:rPr>
        <w:t>Recurrent</w:t>
      </w:r>
      <w:r>
        <w:rPr>
          <w:spacing w:val="4"/>
          <w:w w:val="105"/>
        </w:rPr>
        <w:t> </w:t>
      </w:r>
      <w:r>
        <w:rPr>
          <w:w w:val="105"/>
        </w:rPr>
        <w:t>Unit</w:t>
      </w:r>
      <w:r>
        <w:rPr>
          <w:spacing w:val="3"/>
          <w:w w:val="105"/>
        </w:rPr>
        <w:t> </w:t>
      </w:r>
      <w:r>
        <w:rPr>
          <w:w w:val="105"/>
        </w:rPr>
        <w:t>(GRU),</w:t>
      </w:r>
      <w:r>
        <w:rPr>
          <w:spacing w:val="4"/>
          <w:w w:val="105"/>
        </w:rPr>
        <w:t> </w:t>
      </w:r>
      <w:r>
        <w:rPr>
          <w:w w:val="105"/>
        </w:rPr>
        <w:t>and</w:t>
      </w:r>
      <w:r>
        <w:rPr>
          <w:spacing w:val="4"/>
          <w:w w:val="105"/>
        </w:rPr>
        <w:t> </w:t>
      </w:r>
      <w:r>
        <w:rPr>
          <w:w w:val="105"/>
        </w:rPr>
        <w:t>Generative</w:t>
      </w:r>
      <w:r>
        <w:rPr>
          <w:spacing w:val="4"/>
          <w:w w:val="105"/>
        </w:rPr>
        <w:t> </w:t>
      </w:r>
      <w:r>
        <w:rPr>
          <w:w w:val="105"/>
        </w:rPr>
        <w:t>Adversarial</w:t>
      </w:r>
      <w:r>
        <w:rPr>
          <w:spacing w:val="3"/>
          <w:w w:val="105"/>
        </w:rPr>
        <w:t> </w:t>
      </w:r>
      <w:r>
        <w:rPr>
          <w:w w:val="105"/>
        </w:rPr>
        <w:t>Networks.</w:t>
      </w:r>
    </w:p>
    <w:p>
      <w:pPr>
        <w:pStyle w:val="BodyText"/>
        <w:spacing w:line="256" w:lineRule="auto" w:before="2"/>
        <w:ind w:left="2745" w:right="103" w:firstLine="425"/>
        <w:jc w:val="both"/>
      </w:pPr>
      <w:r>
        <w:rPr>
          <w:w w:val="105"/>
        </w:rPr>
        <w:t>Table </w:t>
      </w:r>
      <w:hyperlink w:history="true" w:anchor="_bookmark17">
        <w:r>
          <w:rPr>
            <w:color w:val="0774B7"/>
            <w:w w:val="105"/>
          </w:rPr>
          <w:t>4</w:t>
        </w:r>
      </w:hyperlink>
      <w:r>
        <w:rPr>
          <w:color w:val="0774B7"/>
          <w:w w:val="105"/>
        </w:rPr>
        <w:t> </w:t>
      </w:r>
      <w:r>
        <w:rPr>
          <w:w w:val="105"/>
        </w:rPr>
        <w:t>compares the various IDSs developed to detect attacks in CAN networks.</w:t>
      </w:r>
      <w:r>
        <w:rPr>
          <w:spacing w:val="1"/>
          <w:w w:val="105"/>
        </w:rPr>
        <w:t> </w:t>
      </w:r>
      <w:r>
        <w:rPr/>
        <w:t>Here, robustness is defined as the ability of the IDS to detect attacks and thereby minimize</w:t>
      </w:r>
      <w:r>
        <w:rPr>
          <w:spacing w:val="1"/>
        </w:rPr>
        <w:t> </w:t>
      </w:r>
      <w:r>
        <w:rPr>
          <w:w w:val="105"/>
        </w:rPr>
        <w:t>the</w:t>
      </w:r>
      <w:r>
        <w:rPr>
          <w:spacing w:val="-8"/>
          <w:w w:val="105"/>
        </w:rPr>
        <w:t> </w:t>
      </w:r>
      <w:r>
        <w:rPr>
          <w:w w:val="105"/>
        </w:rPr>
        <w:t>false</w:t>
      </w:r>
      <w:r>
        <w:rPr>
          <w:spacing w:val="-7"/>
          <w:w w:val="105"/>
        </w:rPr>
        <w:t> </w:t>
      </w:r>
      <w:r>
        <w:rPr>
          <w:w w:val="105"/>
        </w:rPr>
        <w:t>alarm</w:t>
      </w:r>
      <w:r>
        <w:rPr>
          <w:spacing w:val="-7"/>
          <w:w w:val="105"/>
        </w:rPr>
        <w:t> </w:t>
      </w:r>
      <w:r>
        <w:rPr>
          <w:w w:val="105"/>
        </w:rPr>
        <w:t>rate.</w:t>
      </w:r>
      <w:r>
        <w:rPr>
          <w:spacing w:val="2"/>
          <w:w w:val="105"/>
        </w:rPr>
        <w:t> </w:t>
      </w:r>
      <w:r>
        <w:rPr>
          <w:w w:val="105"/>
        </w:rPr>
        <w:t>Detection</w:t>
      </w:r>
      <w:r>
        <w:rPr>
          <w:spacing w:val="-7"/>
          <w:w w:val="105"/>
        </w:rPr>
        <w:t> </w:t>
      </w:r>
      <w:r>
        <w:rPr>
          <w:w w:val="105"/>
        </w:rPr>
        <w:t>coverage</w:t>
      </w:r>
      <w:r>
        <w:rPr>
          <w:spacing w:val="-8"/>
          <w:w w:val="105"/>
        </w:rPr>
        <w:t> </w:t>
      </w:r>
      <w:r>
        <w:rPr>
          <w:w w:val="105"/>
        </w:rPr>
        <w:t>refers</w:t>
      </w:r>
      <w:r>
        <w:rPr>
          <w:spacing w:val="-6"/>
          <w:w w:val="105"/>
        </w:rPr>
        <w:t> </w:t>
      </w:r>
      <w:r>
        <w:rPr>
          <w:w w:val="105"/>
        </w:rPr>
        <w:t>to</w:t>
      </w:r>
      <w:r>
        <w:rPr>
          <w:spacing w:val="-8"/>
          <w:w w:val="105"/>
        </w:rPr>
        <w:t> </w:t>
      </w:r>
      <w:r>
        <w:rPr>
          <w:w w:val="105"/>
        </w:rPr>
        <w:t>the</w:t>
      </w:r>
      <w:r>
        <w:rPr>
          <w:spacing w:val="-7"/>
          <w:w w:val="105"/>
        </w:rPr>
        <w:t> </w:t>
      </w:r>
      <w:r>
        <w:rPr>
          <w:w w:val="105"/>
        </w:rPr>
        <w:t>various</w:t>
      </w:r>
      <w:r>
        <w:rPr>
          <w:spacing w:val="-7"/>
          <w:w w:val="105"/>
        </w:rPr>
        <w:t> </w:t>
      </w:r>
      <w:r>
        <w:rPr>
          <w:w w:val="105"/>
        </w:rPr>
        <w:t>types</w:t>
      </w:r>
      <w:r>
        <w:rPr>
          <w:spacing w:val="-8"/>
          <w:w w:val="105"/>
        </w:rPr>
        <w:t> </w:t>
      </w:r>
      <w:r>
        <w:rPr>
          <w:w w:val="105"/>
        </w:rPr>
        <w:t>of</w:t>
      </w:r>
      <w:r>
        <w:rPr>
          <w:spacing w:val="-7"/>
          <w:w w:val="105"/>
        </w:rPr>
        <w:t> </w:t>
      </w:r>
      <w:r>
        <w:rPr>
          <w:w w:val="105"/>
        </w:rPr>
        <w:t>attacks</w:t>
      </w:r>
      <w:r>
        <w:rPr>
          <w:spacing w:val="-7"/>
          <w:w w:val="105"/>
        </w:rPr>
        <w:t> </w:t>
      </w:r>
      <w:r>
        <w:rPr>
          <w:w w:val="105"/>
        </w:rPr>
        <w:t>that</w:t>
      </w:r>
      <w:r>
        <w:rPr>
          <w:spacing w:val="-7"/>
          <w:w w:val="105"/>
        </w:rPr>
        <w:t> </w:t>
      </w:r>
      <w:r>
        <w:rPr>
          <w:w w:val="105"/>
        </w:rPr>
        <w:t>the</w:t>
      </w:r>
      <w:r>
        <w:rPr>
          <w:spacing w:val="-7"/>
          <w:w w:val="105"/>
        </w:rPr>
        <w:t> </w:t>
      </w:r>
      <w:r>
        <w:rPr>
          <w:w w:val="105"/>
        </w:rPr>
        <w:t>IDS</w:t>
      </w:r>
      <w:r>
        <w:rPr>
          <w:spacing w:val="-44"/>
          <w:w w:val="105"/>
        </w:rPr>
        <w:t> </w:t>
      </w:r>
      <w:r>
        <w:rPr>
          <w:w w:val="105"/>
        </w:rPr>
        <w:t>can</w:t>
      </w:r>
      <w:r>
        <w:rPr>
          <w:spacing w:val="2"/>
          <w:w w:val="105"/>
        </w:rPr>
        <w:t> </w:t>
      </w:r>
      <w:r>
        <w:rPr>
          <w:w w:val="105"/>
        </w:rPr>
        <w:t>detect.</w:t>
      </w:r>
    </w:p>
    <w:p>
      <w:pPr>
        <w:pStyle w:val="ListParagraph"/>
        <w:numPr>
          <w:ilvl w:val="1"/>
          <w:numId w:val="1"/>
        </w:numPr>
        <w:tabs>
          <w:tab w:pos="3106" w:val="left" w:leader="none"/>
        </w:tabs>
        <w:spacing w:line="240" w:lineRule="auto" w:before="178" w:after="0"/>
        <w:ind w:left="3105" w:right="0" w:hanging="361"/>
        <w:jc w:val="both"/>
        <w:rPr>
          <w:rFonts w:ascii="Palatino Linotype"/>
          <w:i/>
          <w:sz w:val="20"/>
        </w:rPr>
      </w:pPr>
      <w:bookmarkStart w:name="Security Issues and Countermeasures for " w:id="38"/>
      <w:bookmarkEnd w:id="38"/>
      <w:r>
        <w:rPr/>
      </w:r>
      <w:bookmarkStart w:name="Security Issues and Countermeasures for " w:id="39"/>
      <w:bookmarkEnd w:id="39"/>
      <w:r>
        <w:rPr>
          <w:rFonts w:ascii="Palatino Linotype"/>
          <w:i/>
          <w:sz w:val="20"/>
        </w:rPr>
        <w:t>Security</w:t>
      </w:r>
      <w:r>
        <w:rPr>
          <w:rFonts w:ascii="Palatino Linotype"/>
          <w:i/>
          <w:spacing w:val="-5"/>
          <w:sz w:val="20"/>
        </w:rPr>
        <w:t> </w:t>
      </w:r>
      <w:r>
        <w:rPr>
          <w:rFonts w:ascii="Palatino Linotype"/>
          <w:i/>
          <w:sz w:val="20"/>
        </w:rPr>
        <w:t>Issues</w:t>
      </w:r>
      <w:r>
        <w:rPr>
          <w:rFonts w:ascii="Palatino Linotype"/>
          <w:i/>
          <w:spacing w:val="-5"/>
          <w:sz w:val="20"/>
        </w:rPr>
        <w:t> </w:t>
      </w:r>
      <w:r>
        <w:rPr>
          <w:rFonts w:ascii="Palatino Linotype"/>
          <w:i/>
          <w:sz w:val="20"/>
        </w:rPr>
        <w:t>and</w:t>
      </w:r>
      <w:r>
        <w:rPr>
          <w:rFonts w:ascii="Palatino Linotype"/>
          <w:i/>
          <w:spacing w:val="-5"/>
          <w:sz w:val="20"/>
        </w:rPr>
        <w:t> </w:t>
      </w:r>
      <w:r>
        <w:rPr>
          <w:rFonts w:ascii="Palatino Linotype"/>
          <w:i/>
          <w:sz w:val="20"/>
        </w:rPr>
        <w:t>Countermeasures</w:t>
      </w:r>
      <w:r>
        <w:rPr>
          <w:rFonts w:ascii="Palatino Linotype"/>
          <w:i/>
          <w:spacing w:val="-4"/>
          <w:sz w:val="20"/>
        </w:rPr>
        <w:t> </w:t>
      </w:r>
      <w:r>
        <w:rPr>
          <w:rFonts w:ascii="Palatino Linotype"/>
          <w:i/>
          <w:sz w:val="20"/>
        </w:rPr>
        <w:t>for</w:t>
      </w:r>
      <w:r>
        <w:rPr>
          <w:rFonts w:ascii="Palatino Linotype"/>
          <w:i/>
          <w:spacing w:val="-5"/>
          <w:sz w:val="20"/>
        </w:rPr>
        <w:t> </w:t>
      </w:r>
      <w:r>
        <w:rPr>
          <w:rFonts w:ascii="Palatino Linotype"/>
          <w:i/>
          <w:sz w:val="20"/>
        </w:rPr>
        <w:t>Automotive</w:t>
      </w:r>
      <w:r>
        <w:rPr>
          <w:rFonts w:ascii="Palatino Linotype"/>
          <w:i/>
          <w:spacing w:val="-5"/>
          <w:sz w:val="20"/>
        </w:rPr>
        <w:t> </w:t>
      </w:r>
      <w:r>
        <w:rPr>
          <w:rFonts w:ascii="Palatino Linotype"/>
          <w:i/>
          <w:sz w:val="20"/>
        </w:rPr>
        <w:t>Ethernet</w:t>
      </w:r>
    </w:p>
    <w:p>
      <w:pPr>
        <w:pStyle w:val="ListParagraph"/>
        <w:numPr>
          <w:ilvl w:val="2"/>
          <w:numId w:val="1"/>
        </w:numPr>
        <w:tabs>
          <w:tab w:pos="3256" w:val="left" w:leader="none"/>
        </w:tabs>
        <w:spacing w:line="240" w:lineRule="auto" w:before="19" w:after="0"/>
        <w:ind w:left="3255" w:right="0" w:hanging="511"/>
        <w:jc w:val="both"/>
        <w:rPr>
          <w:sz w:val="20"/>
        </w:rPr>
      </w:pPr>
      <w:bookmarkStart w:name="Security Issues " w:id="40"/>
      <w:bookmarkEnd w:id="40"/>
      <w:r>
        <w:rPr/>
      </w:r>
      <w:bookmarkStart w:name="Security Issues " w:id="41"/>
      <w:bookmarkEnd w:id="41"/>
      <w:r>
        <w:rPr>
          <w:sz w:val="20"/>
        </w:rPr>
        <w:t>Security</w:t>
      </w:r>
      <w:r>
        <w:rPr>
          <w:spacing w:val="29"/>
          <w:sz w:val="20"/>
        </w:rPr>
        <w:t> </w:t>
      </w:r>
      <w:r>
        <w:rPr>
          <w:sz w:val="20"/>
        </w:rPr>
        <w:t>Issues</w:t>
      </w:r>
    </w:p>
    <w:p>
      <w:pPr>
        <w:pStyle w:val="BodyText"/>
        <w:spacing w:line="256" w:lineRule="auto" w:before="76"/>
        <w:ind w:left="2739" w:right="103" w:firstLine="431"/>
        <w:jc w:val="both"/>
      </w:pPr>
      <w:r>
        <w:rPr/>
        <w:t>Talic [</w:t>
      </w:r>
      <w:hyperlink w:history="true" w:anchor="_bookmark49">
        <w:r>
          <w:rPr>
            <w:color w:val="0774B7"/>
          </w:rPr>
          <w:t>20</w:t>
        </w:r>
      </w:hyperlink>
      <w:r>
        <w:rPr/>
        <w:t>] analyzed security issues in the automotive Ethernet protocol. Various secu-</w:t>
      </w:r>
      <w:r>
        <w:rPr>
          <w:spacing w:val="1"/>
        </w:rPr>
        <w:t> </w:t>
      </w:r>
      <w:r>
        <w:rPr/>
        <w:t>rity attacks that can be launched against AE were described by Gupta and Lee et al. [</w:t>
      </w:r>
      <w:hyperlink w:history="true" w:anchor="_bookmark106">
        <w:r>
          <w:rPr>
            <w:color w:val="0774B7"/>
          </w:rPr>
          <w:t>77</w:t>
        </w:r>
      </w:hyperlink>
      <w:r>
        <w:rPr/>
        <w:t>,</w:t>
      </w:r>
      <w:hyperlink w:history="true" w:anchor="_bookmark107">
        <w:r>
          <w:rPr>
            <w:color w:val="0774B7"/>
          </w:rPr>
          <w:t>78</w:t>
        </w:r>
      </w:hyperlink>
      <w:r>
        <w:rPr/>
        <w:t>].</w:t>
      </w:r>
      <w:r>
        <w:rPr>
          <w:spacing w:val="1"/>
        </w:rPr>
        <w:t> </w:t>
      </w:r>
      <w:r>
        <w:rPr>
          <w:w w:val="105"/>
        </w:rPr>
        <w:t>The</w:t>
      </w:r>
      <w:r>
        <w:rPr>
          <w:spacing w:val="-12"/>
          <w:w w:val="105"/>
        </w:rPr>
        <w:t> </w:t>
      </w:r>
      <w:r>
        <w:rPr>
          <w:w w:val="105"/>
        </w:rPr>
        <w:t>attack</w:t>
      </w:r>
      <w:r>
        <w:rPr>
          <w:spacing w:val="-11"/>
          <w:w w:val="105"/>
        </w:rPr>
        <w:t> </w:t>
      </w:r>
      <w:r>
        <w:rPr>
          <w:w w:val="105"/>
        </w:rPr>
        <w:t>patterns</w:t>
      </w:r>
      <w:r>
        <w:rPr>
          <w:spacing w:val="-11"/>
          <w:w w:val="105"/>
        </w:rPr>
        <w:t> </w:t>
      </w:r>
      <w:r>
        <w:rPr>
          <w:w w:val="105"/>
        </w:rPr>
        <w:t>targeting</w:t>
      </w:r>
      <w:r>
        <w:rPr>
          <w:spacing w:val="-11"/>
          <w:w w:val="105"/>
        </w:rPr>
        <w:t> </w:t>
      </w:r>
      <w:r>
        <w:rPr>
          <w:w w:val="105"/>
        </w:rPr>
        <w:t>AE</w:t>
      </w:r>
      <w:r>
        <w:rPr>
          <w:spacing w:val="-11"/>
          <w:w w:val="105"/>
        </w:rPr>
        <w:t> </w:t>
      </w:r>
      <w:r>
        <w:rPr>
          <w:w w:val="105"/>
        </w:rPr>
        <w:t>can</w:t>
      </w:r>
      <w:r>
        <w:rPr>
          <w:spacing w:val="-11"/>
          <w:w w:val="105"/>
        </w:rPr>
        <w:t> </w:t>
      </w:r>
      <w:r>
        <w:rPr>
          <w:w w:val="105"/>
        </w:rPr>
        <w:t>be</w:t>
      </w:r>
      <w:r>
        <w:rPr>
          <w:spacing w:val="-11"/>
          <w:w w:val="105"/>
        </w:rPr>
        <w:t> </w:t>
      </w:r>
      <w:r>
        <w:rPr>
          <w:w w:val="105"/>
        </w:rPr>
        <w:t>classified</w:t>
      </w:r>
      <w:r>
        <w:rPr>
          <w:spacing w:val="-11"/>
          <w:w w:val="105"/>
        </w:rPr>
        <w:t> </w:t>
      </w:r>
      <w:r>
        <w:rPr>
          <w:w w:val="105"/>
        </w:rPr>
        <w:t>as</w:t>
      </w:r>
      <w:r>
        <w:rPr>
          <w:spacing w:val="-11"/>
          <w:w w:val="105"/>
        </w:rPr>
        <w:t> </w:t>
      </w:r>
      <w:r>
        <w:rPr>
          <w:w w:val="105"/>
        </w:rPr>
        <w:t>shown</w:t>
      </w:r>
      <w:r>
        <w:rPr>
          <w:spacing w:val="-11"/>
          <w:w w:val="105"/>
        </w:rPr>
        <w:t> </w:t>
      </w:r>
      <w:r>
        <w:rPr>
          <w:w w:val="105"/>
        </w:rPr>
        <w:t>in</w:t>
      </w:r>
      <w:r>
        <w:rPr>
          <w:spacing w:val="-11"/>
          <w:w w:val="105"/>
        </w:rPr>
        <w:t> </w:t>
      </w:r>
      <w:r>
        <w:rPr>
          <w:w w:val="105"/>
        </w:rPr>
        <w:t>Figure</w:t>
      </w:r>
      <w:r>
        <w:rPr>
          <w:spacing w:val="-11"/>
          <w:w w:val="105"/>
        </w:rPr>
        <w:t> </w:t>
      </w:r>
      <w:hyperlink w:history="true" w:anchor="_bookmark18">
        <w:r>
          <w:rPr>
            <w:color w:val="0774B7"/>
            <w:w w:val="105"/>
          </w:rPr>
          <w:t>12</w:t>
        </w:r>
      </w:hyperlink>
      <w:r>
        <w:rPr>
          <w:w w:val="105"/>
        </w:rPr>
        <w:t>:</w:t>
      </w:r>
      <w:r>
        <w:rPr>
          <w:spacing w:val="-3"/>
          <w:w w:val="105"/>
        </w:rPr>
        <w:t> </w:t>
      </w:r>
      <w:r>
        <w:rPr>
          <w:w w:val="105"/>
        </w:rPr>
        <w:t>DoS,</w:t>
      </w:r>
      <w:r>
        <w:rPr>
          <w:spacing w:val="-11"/>
          <w:w w:val="105"/>
        </w:rPr>
        <w:t> </w:t>
      </w:r>
      <w:r>
        <w:rPr>
          <w:w w:val="105"/>
        </w:rPr>
        <w:t>frame</w:t>
      </w:r>
      <w:r>
        <w:rPr>
          <w:spacing w:val="-11"/>
          <w:w w:val="105"/>
        </w:rPr>
        <w:t> </w:t>
      </w:r>
      <w:r>
        <w:rPr>
          <w:w w:val="105"/>
        </w:rPr>
        <w:t>injec-</w:t>
      </w:r>
      <w:r>
        <w:rPr>
          <w:spacing w:val="-44"/>
          <w:w w:val="105"/>
        </w:rPr>
        <w:t> </w:t>
      </w:r>
      <w:r>
        <w:rPr/>
        <w:t>tion, replay, spoofing, impersonation, Address Resolution Protocol (ARP) cache poisoning,</w:t>
      </w:r>
      <w:r>
        <w:rPr>
          <w:spacing w:val="1"/>
        </w:rPr>
        <w:t> </w:t>
      </w:r>
      <w:r>
        <w:rPr>
          <w:w w:val="105"/>
        </w:rPr>
        <w:t>and TCP hijacking. Some of the attack patterns in AE have similar characteristics to the</w:t>
      </w:r>
      <w:r>
        <w:rPr>
          <w:spacing w:val="1"/>
          <w:w w:val="105"/>
        </w:rPr>
        <w:t> </w:t>
      </w:r>
      <w:r>
        <w:rPr>
          <w:w w:val="105"/>
        </w:rPr>
        <w:t>ones in CAN networks, e.g., replay attacks and spoofing.</w:t>
      </w:r>
      <w:r>
        <w:rPr>
          <w:spacing w:val="1"/>
          <w:w w:val="105"/>
        </w:rPr>
        <w:t> </w:t>
      </w:r>
      <w:r>
        <w:rPr>
          <w:w w:val="105"/>
        </w:rPr>
        <w:t>Frame injection refers to the</w:t>
      </w:r>
      <w:r>
        <w:rPr>
          <w:spacing w:val="1"/>
          <w:w w:val="105"/>
        </w:rPr>
        <w:t> </w:t>
      </w:r>
      <w:r>
        <w:rPr>
          <w:w w:val="105"/>
        </w:rPr>
        <w:t>injection</w:t>
      </w:r>
      <w:r>
        <w:rPr>
          <w:spacing w:val="-7"/>
          <w:w w:val="105"/>
        </w:rPr>
        <w:t> </w:t>
      </w:r>
      <w:r>
        <w:rPr>
          <w:w w:val="105"/>
        </w:rPr>
        <w:t>of</w:t>
      </w:r>
      <w:r>
        <w:rPr>
          <w:spacing w:val="-7"/>
          <w:w w:val="105"/>
        </w:rPr>
        <w:t> </w:t>
      </w:r>
      <w:r>
        <w:rPr>
          <w:w w:val="105"/>
        </w:rPr>
        <w:t>fake</w:t>
      </w:r>
      <w:r>
        <w:rPr>
          <w:spacing w:val="-6"/>
          <w:w w:val="105"/>
        </w:rPr>
        <w:t> </w:t>
      </w:r>
      <w:r>
        <w:rPr>
          <w:w w:val="105"/>
        </w:rPr>
        <w:t>frames</w:t>
      </w:r>
      <w:r>
        <w:rPr>
          <w:spacing w:val="-7"/>
          <w:w w:val="105"/>
        </w:rPr>
        <w:t> </w:t>
      </w:r>
      <w:r>
        <w:rPr>
          <w:w w:val="105"/>
        </w:rPr>
        <w:t>into</w:t>
      </w:r>
      <w:r>
        <w:rPr>
          <w:spacing w:val="-6"/>
          <w:w w:val="105"/>
        </w:rPr>
        <w:t> </w:t>
      </w:r>
      <w:r>
        <w:rPr>
          <w:w w:val="105"/>
        </w:rPr>
        <w:t>the</w:t>
      </w:r>
      <w:r>
        <w:rPr>
          <w:spacing w:val="-7"/>
          <w:w w:val="105"/>
        </w:rPr>
        <w:t> </w:t>
      </w:r>
      <w:r>
        <w:rPr>
          <w:w w:val="105"/>
        </w:rPr>
        <w:t>network</w:t>
      </w:r>
      <w:r>
        <w:rPr>
          <w:spacing w:val="-6"/>
          <w:w w:val="105"/>
        </w:rPr>
        <w:t> </w:t>
      </w:r>
      <w:r>
        <w:rPr>
          <w:w w:val="105"/>
        </w:rPr>
        <w:t>through</w:t>
      </w:r>
      <w:r>
        <w:rPr>
          <w:spacing w:val="-7"/>
          <w:w w:val="105"/>
        </w:rPr>
        <w:t> </w:t>
      </w:r>
      <w:r>
        <w:rPr>
          <w:w w:val="105"/>
        </w:rPr>
        <w:t>malicious</w:t>
      </w:r>
      <w:r>
        <w:rPr>
          <w:spacing w:val="-6"/>
          <w:w w:val="105"/>
        </w:rPr>
        <w:t> </w:t>
      </w:r>
      <w:r>
        <w:rPr>
          <w:w w:val="105"/>
        </w:rPr>
        <w:t>nodes</w:t>
      </w:r>
      <w:r>
        <w:rPr>
          <w:spacing w:val="-7"/>
          <w:w w:val="105"/>
        </w:rPr>
        <w:t> </w:t>
      </w:r>
      <w:r>
        <w:rPr>
          <w:w w:val="105"/>
        </w:rPr>
        <w:t>or</w:t>
      </w:r>
      <w:r>
        <w:rPr>
          <w:spacing w:val="-6"/>
          <w:w w:val="105"/>
        </w:rPr>
        <w:t> </w:t>
      </w:r>
      <w:r>
        <w:rPr>
          <w:w w:val="105"/>
        </w:rPr>
        <w:t>software</w:t>
      </w:r>
      <w:r>
        <w:rPr>
          <w:spacing w:val="-7"/>
          <w:w w:val="105"/>
        </w:rPr>
        <w:t> </w:t>
      </w:r>
      <w:r>
        <w:rPr>
          <w:w w:val="105"/>
        </w:rPr>
        <w:t>programs.</w:t>
      </w:r>
      <w:r>
        <w:rPr>
          <w:spacing w:val="-44"/>
          <w:w w:val="105"/>
        </w:rPr>
        <w:t> </w:t>
      </w:r>
      <w:r>
        <w:rPr>
          <w:w w:val="105"/>
        </w:rPr>
        <w:t>DoS is a type of attack in which the communication channel is flooded with invalid data</w:t>
      </w:r>
      <w:r>
        <w:rPr>
          <w:spacing w:val="1"/>
          <w:w w:val="105"/>
        </w:rPr>
        <w:t> </w:t>
      </w:r>
      <w:r>
        <w:rPr/>
        <w:t>to hinder normal communications.</w:t>
      </w:r>
      <w:r>
        <w:rPr>
          <w:spacing w:val="44"/>
        </w:rPr>
        <w:t> </w:t>
      </w:r>
      <w:r>
        <w:rPr/>
        <w:t>The authors in [</w:t>
      </w:r>
      <w:hyperlink w:history="true" w:anchor="_bookmark49">
        <w:r>
          <w:rPr>
            <w:color w:val="0774B7"/>
          </w:rPr>
          <w:t>20</w:t>
        </w:r>
      </w:hyperlink>
      <w:r>
        <w:rPr/>
        <w:t>] demonstrated DoS attacks against</w:t>
      </w:r>
      <w:r>
        <w:rPr>
          <w:spacing w:val="1"/>
        </w:rPr>
        <w:t> </w:t>
      </w:r>
      <w:r>
        <w:rPr>
          <w:w w:val="105"/>
        </w:rPr>
        <w:t>the</w:t>
      </w:r>
      <w:r>
        <w:rPr>
          <w:spacing w:val="-5"/>
          <w:w w:val="105"/>
        </w:rPr>
        <w:t> </w:t>
      </w:r>
      <w:r>
        <w:rPr>
          <w:w w:val="105"/>
        </w:rPr>
        <w:t>Transmission</w:t>
      </w:r>
      <w:r>
        <w:rPr>
          <w:spacing w:val="-5"/>
          <w:w w:val="105"/>
        </w:rPr>
        <w:t> </w:t>
      </w:r>
      <w:r>
        <w:rPr>
          <w:w w:val="105"/>
        </w:rPr>
        <w:t>Control</w:t>
      </w:r>
      <w:r>
        <w:rPr>
          <w:spacing w:val="-5"/>
          <w:w w:val="105"/>
        </w:rPr>
        <w:t> </w:t>
      </w:r>
      <w:r>
        <w:rPr>
          <w:w w:val="105"/>
        </w:rPr>
        <w:t>Protocol</w:t>
      </w:r>
      <w:r>
        <w:rPr>
          <w:spacing w:val="-5"/>
          <w:w w:val="105"/>
        </w:rPr>
        <w:t> </w:t>
      </w:r>
      <w:r>
        <w:rPr>
          <w:w w:val="105"/>
        </w:rPr>
        <w:t>(TCP).</w:t>
      </w:r>
      <w:r>
        <w:rPr>
          <w:spacing w:val="-5"/>
          <w:w w:val="105"/>
        </w:rPr>
        <w:t> </w:t>
      </w:r>
      <w:r>
        <w:rPr>
          <w:w w:val="105"/>
        </w:rPr>
        <w:t>The</w:t>
      </w:r>
      <w:r>
        <w:rPr>
          <w:spacing w:val="-5"/>
          <w:w w:val="105"/>
        </w:rPr>
        <w:t> </w:t>
      </w:r>
      <w:r>
        <w:rPr>
          <w:w w:val="105"/>
        </w:rPr>
        <w:t>objective</w:t>
      </w:r>
      <w:r>
        <w:rPr>
          <w:spacing w:val="-5"/>
          <w:w w:val="105"/>
        </w:rPr>
        <w:t> </w:t>
      </w:r>
      <w:r>
        <w:rPr>
          <w:w w:val="105"/>
        </w:rPr>
        <w:t>of</w:t>
      </w:r>
      <w:r>
        <w:rPr>
          <w:spacing w:val="-5"/>
          <w:w w:val="105"/>
        </w:rPr>
        <w:t> </w:t>
      </w:r>
      <w:r>
        <w:rPr>
          <w:w w:val="105"/>
        </w:rPr>
        <w:t>the</w:t>
      </w:r>
      <w:r>
        <w:rPr>
          <w:spacing w:val="-4"/>
          <w:w w:val="105"/>
        </w:rPr>
        <w:t> </w:t>
      </w:r>
      <w:r>
        <w:rPr>
          <w:w w:val="105"/>
        </w:rPr>
        <w:t>attack</w:t>
      </w:r>
      <w:r>
        <w:rPr>
          <w:spacing w:val="-5"/>
          <w:w w:val="105"/>
        </w:rPr>
        <w:t> </w:t>
      </w:r>
      <w:r>
        <w:rPr>
          <w:w w:val="105"/>
        </w:rPr>
        <w:t>is</w:t>
      </w:r>
      <w:r>
        <w:rPr>
          <w:spacing w:val="-5"/>
          <w:w w:val="105"/>
        </w:rPr>
        <w:t> </w:t>
      </w:r>
      <w:r>
        <w:rPr>
          <w:w w:val="105"/>
        </w:rPr>
        <w:t>to</w:t>
      </w:r>
      <w:r>
        <w:rPr>
          <w:spacing w:val="-5"/>
          <w:w w:val="105"/>
        </w:rPr>
        <w:t> </w:t>
      </w:r>
      <w:r>
        <w:rPr>
          <w:w w:val="105"/>
        </w:rPr>
        <w:t>hinder</w:t>
      </w:r>
      <w:r>
        <w:rPr>
          <w:spacing w:val="-5"/>
          <w:w w:val="105"/>
        </w:rPr>
        <w:t> </w:t>
      </w:r>
      <w:r>
        <w:rPr>
          <w:w w:val="105"/>
        </w:rPr>
        <w:t>the</w:t>
      </w:r>
      <w:r>
        <w:rPr>
          <w:spacing w:val="-5"/>
          <w:w w:val="105"/>
        </w:rPr>
        <w:t> </w:t>
      </w:r>
      <w:r>
        <w:rPr>
          <w:w w:val="105"/>
        </w:rPr>
        <w:t>nor-</w:t>
      </w:r>
      <w:r>
        <w:rPr>
          <w:spacing w:val="-44"/>
          <w:w w:val="105"/>
        </w:rPr>
        <w:t> </w:t>
      </w:r>
      <w:r>
        <w:rPr>
          <w:w w:val="105"/>
        </w:rPr>
        <w:t>mal firmware flashing process. The flashing process is conducted with Diagnostics over</w:t>
      </w:r>
      <w:r>
        <w:rPr>
          <w:spacing w:val="1"/>
          <w:w w:val="105"/>
        </w:rPr>
        <w:t> </w:t>
      </w:r>
      <w:r>
        <w:rPr>
          <w:w w:val="105"/>
        </w:rPr>
        <w:t>Internet</w:t>
      </w:r>
      <w:r>
        <w:rPr>
          <w:spacing w:val="16"/>
          <w:w w:val="105"/>
        </w:rPr>
        <w:t> </w:t>
      </w:r>
      <w:r>
        <w:rPr>
          <w:w w:val="105"/>
        </w:rPr>
        <w:t>Protocol</w:t>
      </w:r>
      <w:r>
        <w:rPr>
          <w:spacing w:val="16"/>
          <w:w w:val="105"/>
        </w:rPr>
        <w:t> </w:t>
      </w:r>
      <w:r>
        <w:rPr>
          <w:w w:val="105"/>
        </w:rPr>
        <w:t>(DoIP),</w:t>
      </w:r>
      <w:r>
        <w:rPr>
          <w:spacing w:val="16"/>
          <w:w w:val="105"/>
        </w:rPr>
        <w:t> </w:t>
      </w:r>
      <w:r>
        <w:rPr>
          <w:w w:val="105"/>
        </w:rPr>
        <w:t>which</w:t>
      </w:r>
      <w:r>
        <w:rPr>
          <w:spacing w:val="16"/>
          <w:w w:val="105"/>
        </w:rPr>
        <w:t> </w:t>
      </w:r>
      <w:r>
        <w:rPr>
          <w:w w:val="105"/>
        </w:rPr>
        <w:t>runs</w:t>
      </w:r>
      <w:r>
        <w:rPr>
          <w:spacing w:val="17"/>
          <w:w w:val="105"/>
        </w:rPr>
        <w:t> </w:t>
      </w:r>
      <w:r>
        <w:rPr>
          <w:w w:val="105"/>
        </w:rPr>
        <w:t>on</w:t>
      </w:r>
      <w:r>
        <w:rPr>
          <w:spacing w:val="16"/>
          <w:w w:val="105"/>
        </w:rPr>
        <w:t> </w:t>
      </w:r>
      <w:r>
        <w:rPr>
          <w:w w:val="105"/>
        </w:rPr>
        <w:t>top</w:t>
      </w:r>
      <w:r>
        <w:rPr>
          <w:spacing w:val="16"/>
          <w:w w:val="105"/>
        </w:rPr>
        <w:t> </w:t>
      </w:r>
      <w:r>
        <w:rPr>
          <w:w w:val="105"/>
        </w:rPr>
        <w:t>of</w:t>
      </w:r>
      <w:r>
        <w:rPr>
          <w:spacing w:val="16"/>
          <w:w w:val="105"/>
        </w:rPr>
        <w:t> </w:t>
      </w:r>
      <w:r>
        <w:rPr>
          <w:w w:val="105"/>
        </w:rPr>
        <w:t>TCP.</w:t>
      </w:r>
      <w:r>
        <w:rPr>
          <w:spacing w:val="16"/>
          <w:w w:val="105"/>
        </w:rPr>
        <w:t> </w:t>
      </w:r>
      <w:r>
        <w:rPr>
          <w:w w:val="105"/>
        </w:rPr>
        <w:t>A</w:t>
      </w:r>
      <w:r>
        <w:rPr>
          <w:spacing w:val="17"/>
          <w:w w:val="105"/>
        </w:rPr>
        <w:t> </w:t>
      </w:r>
      <w:r>
        <w:rPr>
          <w:w w:val="105"/>
        </w:rPr>
        <w:t>network</w:t>
      </w:r>
      <w:r>
        <w:rPr>
          <w:spacing w:val="16"/>
          <w:w w:val="105"/>
        </w:rPr>
        <w:t> </w:t>
      </w:r>
      <w:r>
        <w:rPr>
          <w:w w:val="105"/>
        </w:rPr>
        <w:t>testing</w:t>
      </w:r>
      <w:r>
        <w:rPr>
          <w:spacing w:val="16"/>
          <w:w w:val="105"/>
        </w:rPr>
        <w:t> </w:t>
      </w:r>
      <w:r>
        <w:rPr>
          <w:w w:val="105"/>
        </w:rPr>
        <w:t>program</w:t>
      </w:r>
      <w:r>
        <w:rPr>
          <w:spacing w:val="16"/>
          <w:w w:val="105"/>
        </w:rPr>
        <w:t> </w:t>
      </w:r>
      <w:r>
        <w:rPr>
          <w:w w:val="105"/>
        </w:rPr>
        <w:t>called</w:t>
      </w:r>
    </w:p>
    <w:p>
      <w:pPr>
        <w:spacing w:after="0" w:line="256" w:lineRule="auto"/>
        <w:jc w:val="both"/>
        <w:sectPr>
          <w:pgSz w:w="11910" w:h="16840"/>
          <w:pgMar w:header="1042" w:footer="0" w:top="1340" w:bottom="280" w:left="600" w:right="580"/>
        </w:sectPr>
      </w:pPr>
    </w:p>
    <w:p>
      <w:pPr>
        <w:pStyle w:val="BodyText"/>
      </w:pPr>
    </w:p>
    <w:p>
      <w:pPr>
        <w:pStyle w:val="BodyText"/>
      </w:pPr>
    </w:p>
    <w:p>
      <w:pPr>
        <w:pStyle w:val="BodyText"/>
        <w:spacing w:line="256" w:lineRule="auto" w:before="98"/>
        <w:ind w:left="2737" w:right="137" w:firstLine="1"/>
        <w:jc w:val="both"/>
      </w:pPr>
      <w:r>
        <w:rPr>
          <w:w w:val="105"/>
        </w:rPr>
        <w:t>Tcpkill is used to sniff the TCP connections in particular hosts, and which interrupts the</w:t>
      </w:r>
      <w:r>
        <w:rPr>
          <w:spacing w:val="-44"/>
          <w:w w:val="105"/>
        </w:rPr>
        <w:t> </w:t>
      </w:r>
      <w:r>
        <w:rPr>
          <w:w w:val="105"/>
        </w:rPr>
        <w:t>connection through the insertion of RST (reset) flagged frames into the communication</w:t>
      </w:r>
      <w:r>
        <w:rPr>
          <w:spacing w:val="1"/>
          <w:w w:val="105"/>
        </w:rPr>
        <w:t> </w:t>
      </w:r>
      <w:r>
        <w:rPr>
          <w:w w:val="105"/>
        </w:rPr>
        <w:t>channel, leading to a connection drop. The result of the attack is disconnection of a TCP</w:t>
      </w:r>
      <w:r>
        <w:rPr>
          <w:spacing w:val="1"/>
          <w:w w:val="105"/>
        </w:rPr>
        <w:t> </w:t>
      </w:r>
      <w:r>
        <w:rPr>
          <w:w w:val="105"/>
        </w:rPr>
        <w:t>session with the error message “Communication failed”. ARP cache poisoning is where</w:t>
      </w:r>
      <w:r>
        <w:rPr>
          <w:spacing w:val="1"/>
          <w:w w:val="105"/>
        </w:rPr>
        <w:t> </w:t>
      </w:r>
      <w:r>
        <w:rPr>
          <w:w w:val="105"/>
        </w:rPr>
        <w:t>the</w:t>
      </w:r>
      <w:r>
        <w:rPr>
          <w:spacing w:val="-9"/>
          <w:w w:val="105"/>
        </w:rPr>
        <w:t> </w:t>
      </w:r>
      <w:r>
        <w:rPr>
          <w:w w:val="105"/>
        </w:rPr>
        <w:t>attacking</w:t>
      </w:r>
      <w:r>
        <w:rPr>
          <w:spacing w:val="-8"/>
          <w:w w:val="105"/>
        </w:rPr>
        <w:t> </w:t>
      </w:r>
      <w:r>
        <w:rPr>
          <w:w w:val="105"/>
        </w:rPr>
        <w:t>node</w:t>
      </w:r>
      <w:r>
        <w:rPr>
          <w:spacing w:val="-9"/>
          <w:w w:val="105"/>
        </w:rPr>
        <w:t> </w:t>
      </w:r>
      <w:r>
        <w:rPr>
          <w:w w:val="105"/>
        </w:rPr>
        <w:t>transmits</w:t>
      </w:r>
      <w:r>
        <w:rPr>
          <w:spacing w:val="-8"/>
          <w:w w:val="105"/>
        </w:rPr>
        <w:t> </w:t>
      </w:r>
      <w:r>
        <w:rPr>
          <w:w w:val="105"/>
        </w:rPr>
        <w:t>spoofed</w:t>
      </w:r>
      <w:r>
        <w:rPr>
          <w:spacing w:val="-8"/>
          <w:w w:val="105"/>
        </w:rPr>
        <w:t> </w:t>
      </w:r>
      <w:r>
        <w:rPr>
          <w:w w:val="105"/>
        </w:rPr>
        <w:t>ARP</w:t>
      </w:r>
      <w:r>
        <w:rPr>
          <w:spacing w:val="-9"/>
          <w:w w:val="105"/>
        </w:rPr>
        <w:t> </w:t>
      </w:r>
      <w:r>
        <w:rPr>
          <w:w w:val="105"/>
        </w:rPr>
        <w:t>requests</w:t>
      </w:r>
      <w:r>
        <w:rPr>
          <w:spacing w:val="-8"/>
          <w:w w:val="105"/>
        </w:rPr>
        <w:t> </w:t>
      </w:r>
      <w:r>
        <w:rPr>
          <w:w w:val="105"/>
        </w:rPr>
        <w:t>or</w:t>
      </w:r>
      <w:r>
        <w:rPr>
          <w:spacing w:val="-9"/>
          <w:w w:val="105"/>
        </w:rPr>
        <w:t> </w:t>
      </w:r>
      <w:r>
        <w:rPr>
          <w:w w:val="105"/>
        </w:rPr>
        <w:t>responses</w:t>
      </w:r>
      <w:r>
        <w:rPr>
          <w:spacing w:val="-8"/>
          <w:w w:val="105"/>
        </w:rPr>
        <w:t> </w:t>
      </w:r>
      <w:r>
        <w:rPr>
          <w:w w:val="105"/>
        </w:rPr>
        <w:t>in</w:t>
      </w:r>
      <w:r>
        <w:rPr>
          <w:spacing w:val="-8"/>
          <w:w w:val="105"/>
        </w:rPr>
        <w:t> </w:t>
      </w:r>
      <w:r>
        <w:rPr>
          <w:w w:val="105"/>
        </w:rPr>
        <w:t>order</w:t>
      </w:r>
      <w:r>
        <w:rPr>
          <w:spacing w:val="-9"/>
          <w:w w:val="105"/>
        </w:rPr>
        <w:t> </w:t>
      </w:r>
      <w:r>
        <w:rPr>
          <w:w w:val="105"/>
        </w:rPr>
        <w:t>to</w:t>
      </w:r>
      <w:r>
        <w:rPr>
          <w:spacing w:val="-8"/>
          <w:w w:val="105"/>
        </w:rPr>
        <w:t> </w:t>
      </w:r>
      <w:r>
        <w:rPr>
          <w:w w:val="105"/>
        </w:rPr>
        <w:t>compromise</w:t>
      </w:r>
      <w:r>
        <w:rPr>
          <w:spacing w:val="-44"/>
          <w:w w:val="105"/>
        </w:rPr>
        <w:t> </w:t>
      </w:r>
      <w:r>
        <w:rPr>
          <w:w w:val="105"/>
        </w:rPr>
        <w:t>the ARP cache of the node under attack. A demonstration of this attack with non-static</w:t>
      </w:r>
      <w:r>
        <w:rPr>
          <w:spacing w:val="1"/>
          <w:w w:val="105"/>
        </w:rPr>
        <w:t> </w:t>
      </w:r>
      <w:r>
        <w:rPr>
          <w:w w:val="105"/>
        </w:rPr>
        <w:t>ARP tables was offered in [</w:t>
      </w:r>
      <w:hyperlink w:history="true" w:anchor="_bookmark49">
        <w:r>
          <w:rPr>
            <w:color w:val="0774B7"/>
            <w:w w:val="105"/>
          </w:rPr>
          <w:t>20</w:t>
        </w:r>
      </w:hyperlink>
      <w:r>
        <w:rPr>
          <w:w w:val="105"/>
        </w:rPr>
        <w:t>]. The result showed that the ECU replied to two different</w:t>
      </w:r>
      <w:r>
        <w:rPr>
          <w:spacing w:val="1"/>
          <w:w w:val="105"/>
        </w:rPr>
        <w:t> </w:t>
      </w:r>
      <w:r>
        <w:rPr>
          <w:w w:val="105"/>
        </w:rPr>
        <w:t>method authentication code (MAC) addresses having the same ECHO request after the</w:t>
      </w:r>
      <w:r>
        <w:rPr>
          <w:spacing w:val="1"/>
          <w:w w:val="105"/>
        </w:rPr>
        <w:t> </w:t>
      </w:r>
      <w:r>
        <w:rPr/>
        <w:t>corresponding ARP replies were received. This proves that ARP cache poisoning is possible</w:t>
      </w:r>
      <w:r>
        <w:rPr>
          <w:spacing w:val="1"/>
        </w:rPr>
        <w:t> </w:t>
      </w:r>
      <w:r>
        <w:rPr>
          <w:w w:val="105"/>
        </w:rPr>
        <w:t>under</w:t>
      </w:r>
      <w:r>
        <w:rPr>
          <w:spacing w:val="2"/>
          <w:w w:val="105"/>
        </w:rPr>
        <w:t> </w:t>
      </w:r>
      <w:r>
        <w:rPr>
          <w:w w:val="105"/>
        </w:rPr>
        <w:t>the</w:t>
      </w:r>
      <w:r>
        <w:rPr>
          <w:spacing w:val="3"/>
          <w:w w:val="105"/>
        </w:rPr>
        <w:t> </w:t>
      </w:r>
      <w:r>
        <w:rPr>
          <w:w w:val="105"/>
        </w:rPr>
        <w:t>AE</w:t>
      </w:r>
      <w:r>
        <w:rPr>
          <w:spacing w:val="3"/>
          <w:w w:val="105"/>
        </w:rPr>
        <w:t> </w:t>
      </w:r>
      <w:r>
        <w:rPr>
          <w:w w:val="105"/>
        </w:rPr>
        <w:t>protocol.</w:t>
      </w:r>
    </w:p>
    <w:p>
      <w:pPr>
        <w:pStyle w:val="BodyText"/>
        <w:spacing w:before="3"/>
        <w:rPr>
          <w:sz w:val="19"/>
        </w:rPr>
      </w:pPr>
    </w:p>
    <w:p>
      <w:pPr>
        <w:spacing w:before="1"/>
        <w:ind w:left="1391" w:right="1414" w:firstLine="0"/>
        <w:jc w:val="center"/>
        <w:rPr>
          <w:sz w:val="18"/>
        </w:rPr>
      </w:pPr>
      <w:bookmarkStart w:name="_bookmark17" w:id="42"/>
      <w:bookmarkEnd w:id="42"/>
      <w:r>
        <w:rPr/>
      </w:r>
      <w:r>
        <w:rPr>
          <w:rFonts w:ascii="Palatino Linotype"/>
          <w:b/>
          <w:sz w:val="18"/>
        </w:rPr>
        <w:t>Table</w:t>
      </w:r>
      <w:r>
        <w:rPr>
          <w:rFonts w:ascii="Palatino Linotype"/>
          <w:b/>
          <w:spacing w:val="12"/>
          <w:sz w:val="18"/>
        </w:rPr>
        <w:t> </w:t>
      </w:r>
      <w:r>
        <w:rPr>
          <w:rFonts w:ascii="Palatino Linotype"/>
          <w:b/>
          <w:sz w:val="18"/>
        </w:rPr>
        <w:t>4.</w:t>
      </w:r>
      <w:r>
        <w:rPr>
          <w:rFonts w:ascii="Palatino Linotype"/>
          <w:b/>
          <w:spacing w:val="26"/>
          <w:sz w:val="18"/>
        </w:rPr>
        <w:t> </w:t>
      </w:r>
      <w:r>
        <w:rPr>
          <w:sz w:val="18"/>
        </w:rPr>
        <w:t>Comparison</w:t>
      </w:r>
      <w:r>
        <w:rPr>
          <w:spacing w:val="18"/>
          <w:sz w:val="18"/>
        </w:rPr>
        <w:t> </w:t>
      </w:r>
      <w:r>
        <w:rPr>
          <w:sz w:val="18"/>
        </w:rPr>
        <w:t>of</w:t>
      </w:r>
      <w:r>
        <w:rPr>
          <w:spacing w:val="19"/>
          <w:sz w:val="18"/>
        </w:rPr>
        <w:t> </w:t>
      </w:r>
      <w:r>
        <w:rPr>
          <w:sz w:val="18"/>
        </w:rPr>
        <w:t>various</w:t>
      </w:r>
      <w:r>
        <w:rPr>
          <w:spacing w:val="18"/>
          <w:sz w:val="18"/>
        </w:rPr>
        <w:t> </w:t>
      </w:r>
      <w:r>
        <w:rPr>
          <w:sz w:val="18"/>
        </w:rPr>
        <w:t>IDSs</w:t>
      </w:r>
      <w:r>
        <w:rPr>
          <w:spacing w:val="18"/>
          <w:sz w:val="18"/>
        </w:rPr>
        <w:t> </w:t>
      </w:r>
      <w:r>
        <w:rPr>
          <w:sz w:val="18"/>
        </w:rPr>
        <w:t>for</w:t>
      </w:r>
      <w:r>
        <w:rPr>
          <w:spacing w:val="19"/>
          <w:sz w:val="18"/>
        </w:rPr>
        <w:t> </w:t>
      </w:r>
      <w:r>
        <w:rPr>
          <w:sz w:val="18"/>
        </w:rPr>
        <w:t>attack</w:t>
      </w:r>
      <w:r>
        <w:rPr>
          <w:spacing w:val="18"/>
          <w:sz w:val="18"/>
        </w:rPr>
        <w:t> </w:t>
      </w:r>
      <w:r>
        <w:rPr>
          <w:sz w:val="18"/>
        </w:rPr>
        <w:t>detection</w:t>
      </w:r>
      <w:r>
        <w:rPr>
          <w:spacing w:val="18"/>
          <w:sz w:val="18"/>
        </w:rPr>
        <w:t> </w:t>
      </w:r>
      <w:r>
        <w:rPr>
          <w:sz w:val="18"/>
        </w:rPr>
        <w:t>in</w:t>
      </w:r>
      <w:r>
        <w:rPr>
          <w:spacing w:val="18"/>
          <w:sz w:val="18"/>
        </w:rPr>
        <w:t> </w:t>
      </w:r>
      <w:r>
        <w:rPr>
          <w:sz w:val="18"/>
        </w:rPr>
        <w:t>in-vehicle</w:t>
      </w:r>
      <w:r>
        <w:rPr>
          <w:spacing w:val="19"/>
          <w:sz w:val="18"/>
        </w:rPr>
        <w:t> </w:t>
      </w:r>
      <w:r>
        <w:rPr>
          <w:sz w:val="18"/>
        </w:rPr>
        <w:t>networks.</w:t>
      </w:r>
    </w:p>
    <w:p>
      <w:pPr>
        <w:pStyle w:val="BodyText"/>
        <w:spacing w:before="1" w:after="1"/>
        <w:rPr>
          <w:sz w:val="12"/>
        </w:rPr>
      </w:pPr>
    </w:p>
    <w:p>
      <w:pPr>
        <w:pStyle w:val="BodyText"/>
        <w:spacing w:line="20" w:lineRule="exact"/>
        <w:ind w:left="112"/>
        <w:rPr>
          <w:sz w:val="2"/>
        </w:rPr>
      </w:pPr>
      <w:r>
        <w:rPr>
          <w:sz w:val="2"/>
        </w:rPr>
        <w:pict>
          <v:group style="width:523.3pt;height:.8pt;mso-position-horizontal-relative:char;mso-position-vertical-relative:line" coordorigin="0,0" coordsize="10466,16">
            <v:line style="position:absolute" from="0,8" to="10466,8" stroked="true" strokeweight=".797pt" strokecolor="#000000">
              <v:stroke dashstyle="solid"/>
            </v:line>
          </v:group>
        </w:pict>
      </w:r>
      <w:r>
        <w:rPr>
          <w:sz w:val="2"/>
        </w:rPr>
      </w:r>
    </w:p>
    <w:p>
      <w:pPr>
        <w:spacing w:after="0" w:line="20" w:lineRule="exact"/>
        <w:rPr>
          <w:sz w:val="2"/>
        </w:rPr>
        <w:sectPr>
          <w:pgSz w:w="11910" w:h="16840"/>
          <w:pgMar w:header="1042" w:footer="0" w:top="1340" w:bottom="280" w:left="600" w:right="580"/>
        </w:sectPr>
      </w:pPr>
    </w:p>
    <w:p>
      <w:pPr>
        <w:tabs>
          <w:tab w:pos="1683" w:val="left" w:leader="none"/>
        </w:tabs>
        <w:spacing w:before="125"/>
        <w:ind w:left="325" w:right="0" w:firstLine="0"/>
        <w:jc w:val="left"/>
        <w:rPr>
          <w:rFonts w:ascii="Palatino Linotype"/>
          <w:b/>
          <w:sz w:val="18"/>
        </w:rPr>
      </w:pPr>
      <w:r>
        <w:rPr/>
        <w:pict>
          <v:shape style="position:absolute;margin-left:112.518997pt;margin-top:18.293665pt;width:42.85pt;height:11.1pt;mso-position-horizontal-relative:page;mso-position-vertical-relative:paragraph;z-index:-16552448" type="#_x0000_t202" filled="false" stroked="false">
            <v:textbox inset="0,0,0,0">
              <w:txbxContent>
                <w:p>
                  <w:pPr>
                    <w:spacing w:line="222" w:lineRule="exact" w:before="0"/>
                    <w:ind w:left="0" w:right="0" w:firstLine="0"/>
                    <w:jc w:val="left"/>
                    <w:rPr>
                      <w:rFonts w:ascii="Palatino Linotype"/>
                      <w:b/>
                      <w:sz w:val="18"/>
                    </w:rPr>
                  </w:pPr>
                  <w:r>
                    <w:rPr>
                      <w:rFonts w:ascii="Palatino Linotype"/>
                      <w:b/>
                      <w:w w:val="95"/>
                      <w:sz w:val="18"/>
                    </w:rPr>
                    <w:t>Algorithm</w:t>
                  </w:r>
                </w:p>
              </w:txbxContent>
            </v:textbox>
            <w10:wrap type="none"/>
          </v:shape>
        </w:pict>
      </w:r>
      <w:r>
        <w:rPr>
          <w:rFonts w:ascii="Palatino Linotype"/>
          <w:b/>
          <w:sz w:val="18"/>
        </w:rPr>
        <w:t>References</w:t>
        <w:tab/>
      </w:r>
      <w:r>
        <w:rPr>
          <w:rFonts w:ascii="Palatino Linotype"/>
          <w:b/>
          <w:spacing w:val="-2"/>
          <w:position w:val="11"/>
          <w:sz w:val="18"/>
        </w:rPr>
        <w:t>Detection</w:t>
      </w:r>
    </w:p>
    <w:p>
      <w:pPr>
        <w:pStyle w:val="BodyText"/>
        <w:spacing w:before="13"/>
        <w:rPr>
          <w:rFonts w:ascii="Palatino Linotype"/>
          <w:b/>
          <w:sz w:val="22"/>
        </w:rPr>
      </w:pPr>
    </w:p>
    <w:p>
      <w:pPr>
        <w:spacing w:line="112" w:lineRule="exact" w:before="0"/>
        <w:ind w:left="381" w:right="0" w:firstLine="0"/>
        <w:jc w:val="left"/>
        <w:rPr>
          <w:sz w:val="18"/>
        </w:rPr>
      </w:pPr>
      <w:r>
        <w:rPr/>
        <w:pict>
          <v:line style="position:absolute;mso-position-horizontal-relative:page;mso-position-vertical-relative:paragraph;z-index:15748608" from="36pt,-2.056230pt" to="559.273pt,-2.056230pt" stroked="true" strokeweight=".299pt" strokecolor="#000000">
            <v:stroke dashstyle="solid"/>
            <w10:wrap type="none"/>
          </v:line>
        </w:pict>
      </w:r>
      <w:r>
        <w:rPr>
          <w:w w:val="105"/>
          <w:sz w:val="18"/>
        </w:rPr>
        <w:t>Song</w:t>
      </w:r>
      <w:r>
        <w:rPr>
          <w:spacing w:val="1"/>
          <w:w w:val="105"/>
          <w:sz w:val="18"/>
        </w:rPr>
        <w:t> </w:t>
      </w:r>
      <w:r>
        <w:rPr>
          <w:w w:val="105"/>
          <w:sz w:val="18"/>
        </w:rPr>
        <w:t>et</w:t>
      </w:r>
      <w:r>
        <w:rPr>
          <w:spacing w:val="2"/>
          <w:w w:val="105"/>
          <w:sz w:val="18"/>
        </w:rPr>
        <w:t> </w:t>
      </w:r>
      <w:r>
        <w:rPr>
          <w:w w:val="105"/>
          <w:sz w:val="18"/>
        </w:rPr>
        <w:t>al.</w:t>
      </w:r>
    </w:p>
    <w:p>
      <w:pPr>
        <w:spacing w:line="216" w:lineRule="auto" w:before="144"/>
        <w:ind w:left="415" w:right="-9" w:hanging="90"/>
        <w:jc w:val="left"/>
        <w:rPr>
          <w:rFonts w:ascii="Palatino Linotype"/>
          <w:b/>
          <w:sz w:val="18"/>
        </w:rPr>
      </w:pPr>
      <w:r>
        <w:rPr/>
        <w:br w:type="column"/>
      </w:r>
      <w:r>
        <w:rPr>
          <w:rFonts w:ascii="Palatino Linotype"/>
          <w:b/>
          <w:spacing w:val="-1"/>
          <w:sz w:val="18"/>
        </w:rPr>
        <w:t>Detection Speed</w:t>
      </w:r>
      <w:r>
        <w:rPr>
          <w:rFonts w:ascii="Palatino Linotype"/>
          <w:b/>
          <w:spacing w:val="-42"/>
          <w:sz w:val="18"/>
        </w:rPr>
        <w:t> </w:t>
      </w:r>
      <w:r>
        <w:rPr>
          <w:rFonts w:ascii="Palatino Linotype"/>
          <w:b/>
          <w:sz w:val="18"/>
        </w:rPr>
        <w:t>(milliseconds)</w:t>
      </w:r>
    </w:p>
    <w:p>
      <w:pPr>
        <w:spacing w:line="216" w:lineRule="auto" w:before="35"/>
        <w:ind w:left="288" w:right="0" w:firstLine="0"/>
        <w:jc w:val="center"/>
        <w:rPr>
          <w:rFonts w:ascii="Palatino Linotype"/>
          <w:b/>
          <w:sz w:val="18"/>
        </w:rPr>
      </w:pPr>
      <w:r>
        <w:rPr/>
        <w:br w:type="column"/>
      </w:r>
      <w:r>
        <w:rPr>
          <w:rFonts w:ascii="Palatino Linotype"/>
          <w:b/>
          <w:w w:val="95"/>
          <w:sz w:val="18"/>
        </w:rPr>
        <w:t>Detection</w:t>
      </w:r>
      <w:r>
        <w:rPr>
          <w:rFonts w:ascii="Palatino Linotype"/>
          <w:b/>
          <w:spacing w:val="-40"/>
          <w:w w:val="95"/>
          <w:sz w:val="18"/>
        </w:rPr>
        <w:t> </w:t>
      </w:r>
      <w:r>
        <w:rPr>
          <w:rFonts w:ascii="Palatino Linotype"/>
          <w:b/>
          <w:sz w:val="18"/>
        </w:rPr>
        <w:t>Accuracy</w:t>
      </w:r>
      <w:r>
        <w:rPr>
          <w:rFonts w:ascii="Palatino Linotype"/>
          <w:b/>
          <w:spacing w:val="1"/>
          <w:sz w:val="18"/>
        </w:rPr>
        <w:t> </w:t>
      </w:r>
      <w:r>
        <w:rPr>
          <w:rFonts w:ascii="Palatino Linotype"/>
          <w:b/>
          <w:sz w:val="18"/>
        </w:rPr>
        <w:t>(%)</w:t>
      </w:r>
    </w:p>
    <w:p>
      <w:pPr>
        <w:spacing w:line="216" w:lineRule="auto" w:before="144"/>
        <w:ind w:left="290" w:right="0" w:firstLine="49"/>
        <w:jc w:val="left"/>
        <w:rPr>
          <w:rFonts w:ascii="Palatino Linotype"/>
          <w:b/>
          <w:sz w:val="18"/>
        </w:rPr>
      </w:pPr>
      <w:r>
        <w:rPr/>
        <w:br w:type="column"/>
      </w:r>
      <w:r>
        <w:rPr>
          <w:rFonts w:ascii="Palatino Linotype"/>
          <w:b/>
          <w:sz w:val="18"/>
        </w:rPr>
        <w:t>Algorithm</w:t>
      </w:r>
      <w:r>
        <w:rPr>
          <w:rFonts w:ascii="Palatino Linotype"/>
          <w:b/>
          <w:spacing w:val="1"/>
          <w:sz w:val="18"/>
        </w:rPr>
        <w:t> </w:t>
      </w:r>
      <w:r>
        <w:rPr>
          <w:rFonts w:ascii="Palatino Linotype"/>
          <w:b/>
          <w:w w:val="95"/>
          <w:sz w:val="18"/>
        </w:rPr>
        <w:t>Complexity</w:t>
      </w:r>
    </w:p>
    <w:p>
      <w:pPr>
        <w:spacing w:line="216" w:lineRule="auto" w:before="35"/>
        <w:ind w:left="302" w:right="0" w:firstLine="5"/>
        <w:jc w:val="center"/>
        <w:rPr>
          <w:rFonts w:ascii="Palatino Linotype"/>
          <w:b/>
          <w:sz w:val="18"/>
        </w:rPr>
      </w:pPr>
      <w:r>
        <w:rPr/>
        <w:br w:type="column"/>
      </w:r>
      <w:r>
        <w:rPr>
          <w:rFonts w:ascii="Palatino Linotype"/>
          <w:b/>
          <w:sz w:val="18"/>
        </w:rPr>
        <w:t>Learning</w:t>
      </w:r>
      <w:r>
        <w:rPr>
          <w:rFonts w:ascii="Palatino Linotype"/>
          <w:b/>
          <w:spacing w:val="-42"/>
          <w:sz w:val="18"/>
        </w:rPr>
        <w:t> </w:t>
      </w:r>
      <w:r>
        <w:rPr>
          <w:rFonts w:ascii="Palatino Linotype"/>
          <w:b/>
          <w:sz w:val="18"/>
        </w:rPr>
        <w:t>Time</w:t>
      </w:r>
      <w:r>
        <w:rPr>
          <w:rFonts w:ascii="Palatino Linotype"/>
          <w:b/>
          <w:spacing w:val="1"/>
          <w:sz w:val="18"/>
        </w:rPr>
        <w:t> </w:t>
      </w:r>
      <w:r>
        <w:rPr>
          <w:rFonts w:ascii="Palatino Linotype"/>
          <w:b/>
          <w:w w:val="95"/>
          <w:sz w:val="18"/>
        </w:rPr>
        <w:t>(seconds)</w:t>
      </w:r>
    </w:p>
    <w:p>
      <w:pPr>
        <w:pStyle w:val="BodyText"/>
        <w:spacing w:before="6"/>
        <w:rPr>
          <w:rFonts w:ascii="Palatino Linotype"/>
          <w:b/>
          <w:sz w:val="17"/>
        </w:rPr>
      </w:pPr>
      <w:r>
        <w:rPr/>
        <w:br w:type="column"/>
      </w:r>
      <w:r>
        <w:rPr>
          <w:rFonts w:ascii="Palatino Linotype"/>
          <w:b/>
          <w:sz w:val="17"/>
        </w:rPr>
      </w:r>
    </w:p>
    <w:p>
      <w:pPr>
        <w:spacing w:before="0"/>
        <w:ind w:left="313" w:right="0" w:firstLine="0"/>
        <w:jc w:val="left"/>
        <w:rPr>
          <w:rFonts w:ascii="Palatino Linotype"/>
          <w:b/>
          <w:sz w:val="18"/>
        </w:rPr>
      </w:pPr>
      <w:r>
        <w:rPr>
          <w:rFonts w:ascii="Palatino Linotype"/>
          <w:b/>
          <w:sz w:val="18"/>
        </w:rPr>
        <w:t>Robustness</w:t>
      </w:r>
    </w:p>
    <w:p>
      <w:pPr>
        <w:spacing w:line="216" w:lineRule="auto" w:before="144"/>
        <w:ind w:left="377" w:right="435" w:hanging="15"/>
        <w:jc w:val="left"/>
        <w:rPr>
          <w:rFonts w:ascii="Palatino Linotype"/>
          <w:b/>
          <w:sz w:val="18"/>
        </w:rPr>
      </w:pPr>
      <w:r>
        <w:rPr/>
        <w:br w:type="column"/>
      </w:r>
      <w:r>
        <w:rPr>
          <w:rFonts w:ascii="Palatino Linotype"/>
          <w:b/>
          <w:sz w:val="18"/>
        </w:rPr>
        <w:t>Detection</w:t>
      </w:r>
      <w:r>
        <w:rPr>
          <w:rFonts w:ascii="Palatino Linotype"/>
          <w:b/>
          <w:spacing w:val="-42"/>
          <w:sz w:val="18"/>
        </w:rPr>
        <w:t> </w:t>
      </w:r>
      <w:r>
        <w:rPr>
          <w:rFonts w:ascii="Palatino Linotype"/>
          <w:b/>
          <w:sz w:val="18"/>
        </w:rPr>
        <w:t>Coverage</w:t>
      </w:r>
    </w:p>
    <w:p>
      <w:pPr>
        <w:pStyle w:val="BodyText"/>
        <w:spacing w:before="4"/>
        <w:rPr>
          <w:rFonts w:ascii="Palatino Linotype"/>
          <w:b/>
          <w:sz w:val="15"/>
        </w:rPr>
      </w:pPr>
    </w:p>
    <w:p>
      <w:pPr>
        <w:spacing w:line="112" w:lineRule="exact" w:before="0"/>
        <w:ind w:left="325" w:right="0" w:firstLine="0"/>
        <w:jc w:val="left"/>
        <w:rPr>
          <w:sz w:val="18"/>
        </w:rPr>
      </w:pPr>
      <w:r>
        <w:rPr>
          <w:w w:val="110"/>
          <w:sz w:val="18"/>
        </w:rPr>
        <w:t>DoS,</w:t>
      </w:r>
      <w:r>
        <w:rPr>
          <w:spacing w:val="-7"/>
          <w:w w:val="110"/>
          <w:sz w:val="18"/>
        </w:rPr>
        <w:t> </w:t>
      </w:r>
      <w:r>
        <w:rPr>
          <w:w w:val="110"/>
          <w:sz w:val="18"/>
        </w:rPr>
        <w:t>fuzzy,</w:t>
      </w:r>
    </w:p>
    <w:p>
      <w:pPr>
        <w:spacing w:after="0" w:line="112" w:lineRule="exact"/>
        <w:jc w:val="left"/>
        <w:rPr>
          <w:sz w:val="18"/>
        </w:rPr>
        <w:sectPr>
          <w:type w:val="continuous"/>
          <w:pgSz w:w="11910" w:h="16840"/>
          <w:pgMar w:top="880" w:bottom="0" w:left="600" w:right="580"/>
          <w:cols w:num="7" w:equalWidth="0">
            <w:col w:w="2481" w:space="53"/>
            <w:col w:w="1676" w:space="39"/>
            <w:col w:w="1086" w:space="40"/>
            <w:col w:w="1248" w:space="39"/>
            <w:col w:w="1070" w:space="39"/>
            <w:col w:w="1301" w:space="41"/>
            <w:col w:w="1617"/>
          </w:cols>
        </w:sectPr>
      </w:pPr>
    </w:p>
    <w:p>
      <w:pPr>
        <w:tabs>
          <w:tab w:pos="1800" w:val="left" w:leader="none"/>
          <w:tab w:pos="3345" w:val="left" w:leader="none"/>
          <w:tab w:pos="4792" w:val="left" w:leader="none"/>
          <w:tab w:pos="5940" w:val="left" w:leader="none"/>
          <w:tab w:pos="7161" w:val="left" w:leader="none"/>
          <w:tab w:pos="8216" w:val="left" w:leader="none"/>
        </w:tabs>
        <w:spacing w:line="235" w:lineRule="auto" w:before="0"/>
        <w:ind w:left="624" w:right="0" w:firstLine="0"/>
        <w:jc w:val="left"/>
        <w:rPr>
          <w:sz w:val="18"/>
        </w:rPr>
      </w:pPr>
      <w:r>
        <w:rPr>
          <w:w w:val="110"/>
          <w:position w:val="-10"/>
          <w:sz w:val="18"/>
        </w:rPr>
        <w:t>[</w:t>
      </w:r>
      <w:hyperlink w:history="true" w:anchor="_bookmark68">
        <w:r>
          <w:rPr>
            <w:color w:val="0774B7"/>
            <w:w w:val="110"/>
            <w:position w:val="-10"/>
            <w:sz w:val="18"/>
          </w:rPr>
          <w:t>39</w:t>
        </w:r>
      </w:hyperlink>
      <w:r>
        <w:rPr>
          <w:w w:val="110"/>
          <w:position w:val="-10"/>
          <w:sz w:val="18"/>
        </w:rPr>
        <w:t>]</w:t>
        <w:tab/>
      </w:r>
      <w:r>
        <w:rPr>
          <w:w w:val="110"/>
          <w:sz w:val="18"/>
        </w:rPr>
        <w:t>DCNN</w:t>
        <w:tab/>
        <w:t>N.A.</w:t>
        <w:tab/>
        <w:t>&gt;80</w:t>
        <w:tab/>
        <w:t>High</w:t>
        <w:tab/>
        <w:t>N.A.</w:t>
        <w:tab/>
      </w:r>
      <w:r>
        <w:rPr>
          <w:spacing w:val="-4"/>
          <w:w w:val="110"/>
          <w:sz w:val="18"/>
        </w:rPr>
        <w:t>Medium</w:t>
      </w:r>
    </w:p>
    <w:p>
      <w:pPr>
        <w:spacing w:before="107"/>
        <w:ind w:left="587" w:right="0" w:firstLine="0"/>
        <w:jc w:val="left"/>
        <w:rPr>
          <w:sz w:val="18"/>
        </w:rPr>
      </w:pPr>
      <w:r>
        <w:rPr/>
        <w:br w:type="column"/>
      </w:r>
      <w:r>
        <w:rPr>
          <w:w w:val="105"/>
          <w:sz w:val="18"/>
        </w:rPr>
        <w:t>spoofing</w:t>
      </w:r>
    </w:p>
    <w:p>
      <w:pPr>
        <w:spacing w:after="0"/>
        <w:jc w:val="left"/>
        <w:rPr>
          <w:sz w:val="18"/>
        </w:rPr>
        <w:sectPr>
          <w:type w:val="continuous"/>
          <w:pgSz w:w="11910" w:h="16840"/>
          <w:pgMar w:top="880" w:bottom="0" w:left="600" w:right="580"/>
          <w:cols w:num="2" w:equalWidth="0">
            <w:col w:w="8901" w:space="40"/>
            <w:col w:w="1789"/>
          </w:cols>
        </w:sectPr>
      </w:pPr>
    </w:p>
    <w:p>
      <w:pPr>
        <w:pStyle w:val="BodyText"/>
        <w:spacing w:before="1"/>
        <w:rPr>
          <w:sz w:val="5"/>
        </w:rPr>
      </w:pPr>
    </w:p>
    <w:p>
      <w:pPr>
        <w:pStyle w:val="BodyText"/>
        <w:spacing w:line="20" w:lineRule="exact"/>
        <w:ind w:left="117"/>
        <w:rPr>
          <w:sz w:val="2"/>
        </w:rPr>
      </w:pPr>
      <w:r>
        <w:rPr>
          <w:sz w:val="2"/>
        </w:rPr>
        <w:pict>
          <v:group style="width:523.3pt;height:.3pt;mso-position-horizontal-relative:char;mso-position-vertical-relative:line" coordorigin="0,0" coordsize="10466,6">
            <v:line style="position:absolute" from="0,3" to="10465,3" stroked="true" strokeweight=".299pt" strokecolor="#000000">
              <v:stroke dashstyle="solid"/>
            </v:line>
          </v:group>
        </w:pict>
      </w:r>
      <w:r>
        <w:rPr>
          <w:sz w:val="2"/>
        </w:rPr>
      </w:r>
    </w:p>
    <w:p>
      <w:pPr>
        <w:tabs>
          <w:tab w:pos="1869" w:val="left" w:leader="none"/>
          <w:tab w:pos="3345" w:val="left" w:leader="none"/>
          <w:tab w:pos="4792" w:val="left" w:leader="none"/>
          <w:tab w:pos="5940" w:val="left" w:leader="none"/>
          <w:tab w:pos="7161" w:val="left" w:leader="none"/>
          <w:tab w:pos="8355" w:val="left" w:leader="none"/>
          <w:tab w:pos="9438" w:val="left" w:leader="none"/>
        </w:tabs>
        <w:spacing w:before="24"/>
        <w:ind w:left="247" w:right="0" w:firstLine="0"/>
        <w:jc w:val="left"/>
        <w:rPr>
          <w:sz w:val="18"/>
        </w:rPr>
      </w:pPr>
      <w:r>
        <w:rPr/>
        <w:pict>
          <v:shape style="position:absolute;margin-left:506.384003pt;margin-top:12.27645pt;width:34.65pt;height:11pt;mso-position-horizontal-relative:page;mso-position-vertical-relative:paragraph;z-index:-16551936" type="#_x0000_t202" filled="false" stroked="false">
            <v:textbox inset="0,0,0,0">
              <w:txbxContent>
                <w:p>
                  <w:pPr>
                    <w:spacing w:line="209" w:lineRule="exact" w:before="0"/>
                    <w:ind w:left="0" w:right="0" w:firstLine="0"/>
                    <w:jc w:val="left"/>
                    <w:rPr>
                      <w:sz w:val="18"/>
                    </w:rPr>
                  </w:pPr>
                  <w:r>
                    <w:rPr>
                      <w:sz w:val="18"/>
                    </w:rPr>
                    <w:t>spoofing</w:t>
                  </w:r>
                </w:p>
              </w:txbxContent>
            </v:textbox>
            <w10:wrap type="none"/>
          </v:shape>
        </w:pict>
      </w:r>
      <w:r>
        <w:rPr>
          <w:w w:val="105"/>
          <w:sz w:val="18"/>
        </w:rPr>
        <w:t>Seo</w:t>
      </w:r>
      <w:r>
        <w:rPr>
          <w:spacing w:val="-6"/>
          <w:w w:val="105"/>
          <w:sz w:val="18"/>
        </w:rPr>
        <w:t> </w:t>
      </w:r>
      <w:r>
        <w:rPr>
          <w:w w:val="105"/>
          <w:sz w:val="18"/>
        </w:rPr>
        <w:t>et</w:t>
      </w:r>
      <w:r>
        <w:rPr>
          <w:spacing w:val="-6"/>
          <w:w w:val="105"/>
          <w:sz w:val="18"/>
        </w:rPr>
        <w:t> </w:t>
      </w:r>
      <w:r>
        <w:rPr>
          <w:w w:val="105"/>
          <w:sz w:val="18"/>
        </w:rPr>
        <w:t>al.</w:t>
      </w:r>
      <w:r>
        <w:rPr>
          <w:spacing w:val="3"/>
          <w:w w:val="105"/>
          <w:sz w:val="18"/>
        </w:rPr>
        <w:t> </w:t>
      </w:r>
      <w:r>
        <w:rPr>
          <w:w w:val="105"/>
          <w:sz w:val="18"/>
        </w:rPr>
        <w:t>[</w:t>
      </w:r>
      <w:hyperlink w:history="true" w:anchor="_bookmark83">
        <w:r>
          <w:rPr>
            <w:color w:val="0774B7"/>
            <w:w w:val="105"/>
            <w:sz w:val="18"/>
          </w:rPr>
          <w:t>54</w:t>
        </w:r>
      </w:hyperlink>
      <w:r>
        <w:rPr>
          <w:w w:val="105"/>
          <w:sz w:val="18"/>
        </w:rPr>
        <w:t>]</w:t>
        <w:tab/>
      </w:r>
      <w:r>
        <w:rPr>
          <w:w w:val="110"/>
          <w:sz w:val="18"/>
        </w:rPr>
        <w:t>GAN</w:t>
        <w:tab/>
        <w:t>&lt;500</w:t>
        <w:tab/>
        <w:t>&gt;90</w:t>
        <w:tab/>
        <w:t>High</w:t>
        <w:tab/>
        <w:t>N.A.</w:t>
        <w:tab/>
        <w:t>High</w:t>
        <w:tab/>
      </w:r>
      <w:r>
        <w:rPr>
          <w:w w:val="110"/>
          <w:position w:val="11"/>
          <w:sz w:val="18"/>
        </w:rPr>
        <w:t>DoS,</w:t>
      </w:r>
      <w:r>
        <w:rPr>
          <w:spacing w:val="-6"/>
          <w:w w:val="110"/>
          <w:position w:val="11"/>
          <w:sz w:val="18"/>
        </w:rPr>
        <w:t> </w:t>
      </w:r>
      <w:r>
        <w:rPr>
          <w:w w:val="110"/>
          <w:position w:val="11"/>
          <w:sz w:val="18"/>
        </w:rPr>
        <w:t>fuzzy,</w:t>
      </w:r>
    </w:p>
    <w:p>
      <w:pPr>
        <w:pStyle w:val="BodyText"/>
        <w:spacing w:before="5"/>
        <w:rPr>
          <w:sz w:val="14"/>
        </w:rPr>
      </w:pPr>
    </w:p>
    <w:p>
      <w:pPr>
        <w:pStyle w:val="BodyText"/>
        <w:spacing w:line="20" w:lineRule="exact"/>
        <w:ind w:left="117"/>
        <w:rPr>
          <w:sz w:val="2"/>
        </w:rPr>
      </w:pPr>
      <w:r>
        <w:rPr>
          <w:sz w:val="2"/>
        </w:rPr>
        <w:pict>
          <v:group style="width:523.3pt;height:.3pt;mso-position-horizontal-relative:char;mso-position-vertical-relative:line" coordorigin="0,0" coordsize="10466,6">
            <v:line style="position:absolute" from="0,3" to="10465,3" stroked="true" strokeweight=".299pt" strokecolor="#000000">
              <v:stroke dashstyle="solid"/>
            </v:line>
          </v:group>
        </w:pict>
      </w:r>
      <w:r>
        <w:rPr>
          <w:sz w:val="2"/>
        </w:rPr>
      </w:r>
    </w:p>
    <w:p>
      <w:pPr>
        <w:spacing w:after="0" w:line="20" w:lineRule="exact"/>
        <w:rPr>
          <w:sz w:val="2"/>
        </w:rPr>
        <w:sectPr>
          <w:type w:val="continuous"/>
          <w:pgSz w:w="11910" w:h="16840"/>
          <w:pgMar w:top="880" w:bottom="0" w:left="600" w:right="580"/>
        </w:sectPr>
      </w:pPr>
    </w:p>
    <w:p>
      <w:pPr>
        <w:tabs>
          <w:tab w:pos="1840" w:val="left" w:leader="none"/>
          <w:tab w:pos="3345" w:val="left" w:leader="none"/>
          <w:tab w:pos="4792" w:val="left" w:leader="none"/>
          <w:tab w:pos="5940" w:val="left" w:leader="none"/>
          <w:tab w:pos="7161" w:val="left" w:leader="none"/>
          <w:tab w:pos="8216" w:val="left" w:leader="none"/>
        </w:tabs>
        <w:spacing w:before="23"/>
        <w:ind w:left="256" w:right="0" w:firstLine="0"/>
        <w:jc w:val="left"/>
        <w:rPr>
          <w:sz w:val="18"/>
        </w:rPr>
      </w:pPr>
      <w:r>
        <w:rPr/>
        <w:pict>
          <v:shape style="position:absolute;margin-left:61.236pt;margin-top:12.226456pt;width:14.95pt;height:11pt;mso-position-horizontal-relative:page;mso-position-vertical-relative:paragraph;z-index:-16551424" type="#_x0000_t202" filled="false" stroked="false">
            <v:textbox inset="0,0,0,0">
              <w:txbxContent>
                <w:p>
                  <w:pPr>
                    <w:spacing w:line="209" w:lineRule="exact" w:before="0"/>
                    <w:ind w:left="0" w:right="0" w:firstLine="0"/>
                    <w:jc w:val="left"/>
                    <w:rPr>
                      <w:sz w:val="18"/>
                    </w:rPr>
                  </w:pPr>
                  <w:r>
                    <w:rPr>
                      <w:w w:val="90"/>
                      <w:sz w:val="18"/>
                    </w:rPr>
                    <w:t>[</w:t>
                  </w:r>
                  <w:hyperlink w:history="true" w:anchor="_bookmark84">
                    <w:r>
                      <w:rPr>
                        <w:color w:val="0774B7"/>
                        <w:w w:val="90"/>
                        <w:sz w:val="18"/>
                      </w:rPr>
                      <w:t>55</w:t>
                    </w:r>
                  </w:hyperlink>
                  <w:r>
                    <w:rPr>
                      <w:w w:val="90"/>
                      <w:sz w:val="18"/>
                    </w:rPr>
                    <w:t>]</w:t>
                  </w:r>
                </w:p>
              </w:txbxContent>
            </v:textbox>
            <w10:wrap type="none"/>
          </v:shape>
        </w:pict>
      </w:r>
      <w:r>
        <w:rPr>
          <w:w w:val="110"/>
          <w:position w:val="11"/>
          <w:sz w:val="18"/>
        </w:rPr>
        <w:t>Hossain</w:t>
      </w:r>
      <w:r>
        <w:rPr>
          <w:spacing w:val="-9"/>
          <w:w w:val="110"/>
          <w:position w:val="11"/>
          <w:sz w:val="18"/>
        </w:rPr>
        <w:t> </w:t>
      </w:r>
      <w:r>
        <w:rPr>
          <w:w w:val="110"/>
          <w:position w:val="11"/>
          <w:sz w:val="18"/>
        </w:rPr>
        <w:t>et</w:t>
      </w:r>
      <w:r>
        <w:rPr>
          <w:spacing w:val="-8"/>
          <w:w w:val="110"/>
          <w:position w:val="11"/>
          <w:sz w:val="18"/>
        </w:rPr>
        <w:t> </w:t>
      </w:r>
      <w:r>
        <w:rPr>
          <w:w w:val="110"/>
          <w:position w:val="11"/>
          <w:sz w:val="18"/>
        </w:rPr>
        <w:t>al.</w:t>
        <w:tab/>
      </w:r>
      <w:r>
        <w:rPr>
          <w:w w:val="110"/>
          <w:sz w:val="18"/>
        </w:rPr>
        <w:t>LSTM</w:t>
        <w:tab/>
        <w:t>N.A.</w:t>
        <w:tab/>
        <w:t>&gt;90</w:t>
        <w:tab/>
        <w:t>High</w:t>
        <w:tab/>
        <w:t>N.A.</w:t>
        <w:tab/>
        <w:t>Medium</w:t>
      </w:r>
    </w:p>
    <w:p>
      <w:pPr>
        <w:spacing w:line="112" w:lineRule="exact" w:before="214"/>
        <w:ind w:left="367" w:right="0" w:firstLine="0"/>
        <w:jc w:val="left"/>
        <w:rPr>
          <w:sz w:val="18"/>
        </w:rPr>
      </w:pPr>
      <w:r>
        <w:rPr/>
        <w:pict>
          <v:line style="position:absolute;mso-position-horizontal-relative:page;mso-position-vertical-relative:paragraph;z-index:15749120" from="36pt,8.643750pt" to="559.273pt,8.643750pt" stroked="true" strokeweight=".299pt" strokecolor="#000000">
            <v:stroke dashstyle="solid"/>
            <w10:wrap type="none"/>
          </v:line>
        </w:pict>
      </w:r>
      <w:r>
        <w:rPr>
          <w:w w:val="105"/>
          <w:sz w:val="18"/>
        </w:rPr>
        <w:t>Kang</w:t>
      </w:r>
      <w:r>
        <w:rPr>
          <w:spacing w:val="4"/>
          <w:w w:val="105"/>
          <w:sz w:val="18"/>
        </w:rPr>
        <w:t> </w:t>
      </w:r>
      <w:r>
        <w:rPr>
          <w:w w:val="105"/>
          <w:sz w:val="18"/>
        </w:rPr>
        <w:t>et</w:t>
      </w:r>
      <w:r>
        <w:rPr>
          <w:spacing w:val="5"/>
          <w:w w:val="105"/>
          <w:sz w:val="18"/>
        </w:rPr>
        <w:t> </w:t>
      </w:r>
      <w:r>
        <w:rPr>
          <w:w w:val="105"/>
          <w:sz w:val="18"/>
        </w:rPr>
        <w:t>al.</w:t>
      </w:r>
    </w:p>
    <w:p>
      <w:pPr>
        <w:spacing w:line="249" w:lineRule="auto" w:before="24"/>
        <w:ind w:left="345" w:right="385" w:hanging="89"/>
        <w:jc w:val="left"/>
        <w:rPr>
          <w:sz w:val="18"/>
        </w:rPr>
      </w:pPr>
      <w:r>
        <w:rPr/>
        <w:br w:type="column"/>
      </w:r>
      <w:r>
        <w:rPr>
          <w:spacing w:val="-2"/>
          <w:w w:val="110"/>
          <w:sz w:val="18"/>
        </w:rPr>
        <w:t>DoS, fuzzy,</w:t>
      </w:r>
      <w:r>
        <w:rPr>
          <w:spacing w:val="-41"/>
          <w:w w:val="110"/>
          <w:sz w:val="18"/>
        </w:rPr>
        <w:t> </w:t>
      </w:r>
      <w:r>
        <w:rPr>
          <w:w w:val="110"/>
          <w:sz w:val="18"/>
        </w:rPr>
        <w:t>spoofing</w:t>
      </w:r>
    </w:p>
    <w:p>
      <w:pPr>
        <w:spacing w:after="0" w:line="249" w:lineRule="auto"/>
        <w:jc w:val="left"/>
        <w:rPr>
          <w:sz w:val="18"/>
        </w:rPr>
        <w:sectPr>
          <w:type w:val="continuous"/>
          <w:pgSz w:w="11910" w:h="16840"/>
          <w:pgMar w:top="880" w:bottom="0" w:left="600" w:right="580"/>
          <w:cols w:num="2" w:equalWidth="0">
            <w:col w:w="8941" w:space="241"/>
            <w:col w:w="1548"/>
          </w:cols>
        </w:sectPr>
      </w:pPr>
    </w:p>
    <w:p>
      <w:pPr>
        <w:tabs>
          <w:tab w:pos="1863" w:val="left" w:leader="none"/>
          <w:tab w:pos="3390" w:val="left" w:leader="none"/>
          <w:tab w:pos="4792" w:val="left" w:leader="none"/>
          <w:tab w:pos="5940" w:val="left" w:leader="none"/>
          <w:tab w:pos="7206" w:val="left" w:leader="none"/>
          <w:tab w:pos="8355" w:val="left" w:leader="none"/>
          <w:tab w:pos="9684" w:val="left" w:leader="none"/>
        </w:tabs>
        <w:spacing w:line="237" w:lineRule="auto" w:before="0"/>
        <w:ind w:left="624" w:right="0" w:firstLine="0"/>
        <w:jc w:val="left"/>
        <w:rPr>
          <w:sz w:val="18"/>
        </w:rPr>
      </w:pPr>
      <w:r>
        <w:rPr>
          <w:w w:val="105"/>
          <w:position w:val="-10"/>
          <w:sz w:val="18"/>
        </w:rPr>
        <w:t>[</w:t>
      </w:r>
      <w:hyperlink w:history="true" w:anchor="_bookmark82">
        <w:r>
          <w:rPr>
            <w:color w:val="0774B7"/>
            <w:w w:val="105"/>
            <w:position w:val="-10"/>
            <w:sz w:val="18"/>
          </w:rPr>
          <w:t>53</w:t>
        </w:r>
      </w:hyperlink>
      <w:r>
        <w:rPr>
          <w:w w:val="105"/>
          <w:position w:val="-10"/>
          <w:sz w:val="18"/>
        </w:rPr>
        <w:t>]</w:t>
        <w:tab/>
      </w:r>
      <w:r>
        <w:rPr>
          <w:w w:val="105"/>
          <w:sz w:val="18"/>
        </w:rPr>
        <w:t>DNN</w:t>
        <w:tab/>
        <w:t>&lt;10</w:t>
        <w:tab/>
        <w:t>&gt;90</w:t>
        <w:tab/>
        <w:t>High</w:t>
        <w:tab/>
        <w:t>&lt;15</w:t>
        <w:tab/>
        <w:t>High</w:t>
        <w:tab/>
        <w:t>N.A.</w:t>
      </w:r>
    </w:p>
    <w:p>
      <w:pPr>
        <w:spacing w:after="0" w:line="237" w:lineRule="auto"/>
        <w:jc w:val="left"/>
        <w:rPr>
          <w:sz w:val="18"/>
        </w:rPr>
        <w:sectPr>
          <w:type w:val="continuous"/>
          <w:pgSz w:w="11910" w:h="16840"/>
          <w:pgMar w:top="880" w:bottom="0" w:left="600" w:right="580"/>
        </w:sectPr>
      </w:pPr>
    </w:p>
    <w:p>
      <w:pPr>
        <w:spacing w:line="420" w:lineRule="atLeast" w:before="0"/>
        <w:ind w:left="413" w:right="23" w:hanging="160"/>
        <w:jc w:val="left"/>
        <w:rPr>
          <w:sz w:val="18"/>
        </w:rPr>
      </w:pPr>
      <w:r>
        <w:rPr/>
        <w:pict>
          <v:line style="position:absolute;mso-position-horizontal-relative:page;mso-position-vertical-relative:paragraph;z-index:-16555520" from="36pt,3.165538pt" to="559.273pt,3.165538pt" stroked="true" strokeweight=".299pt" strokecolor="#000000">
            <v:stroke dashstyle="solid"/>
            <w10:wrap type="none"/>
          </v:line>
        </w:pict>
      </w:r>
      <w:r>
        <w:rPr/>
        <w:pict>
          <v:shape style="position:absolute;margin-left:116.199997pt;margin-top:16.277224pt;width:35.85pt;height:11pt;mso-position-horizontal-relative:page;mso-position-vertical-relative:paragraph;z-index:-16550912" type="#_x0000_t202" filled="false" stroked="false">
            <v:textbox inset="0,0,0,0">
              <w:txbxContent>
                <w:p>
                  <w:pPr>
                    <w:spacing w:line="209" w:lineRule="exact" w:before="0"/>
                    <w:ind w:left="0" w:right="0" w:firstLine="0"/>
                    <w:jc w:val="left"/>
                    <w:rPr>
                      <w:sz w:val="18"/>
                    </w:rPr>
                  </w:pPr>
                  <w:r>
                    <w:rPr>
                      <w:sz w:val="18"/>
                    </w:rPr>
                    <w:t>Learning</w:t>
                  </w:r>
                </w:p>
              </w:txbxContent>
            </v:textbox>
            <w10:wrap type="none"/>
          </v:shape>
        </w:pict>
      </w:r>
      <w:r>
        <w:rPr>
          <w:spacing w:val="-2"/>
          <w:w w:val="105"/>
          <w:sz w:val="18"/>
        </w:rPr>
        <w:t>Lin et al. </w:t>
      </w:r>
      <w:r>
        <w:rPr>
          <w:spacing w:val="-1"/>
          <w:w w:val="105"/>
          <w:sz w:val="18"/>
        </w:rPr>
        <w:t>[</w:t>
      </w:r>
      <w:hyperlink w:history="true" w:anchor="_bookmark86">
        <w:r>
          <w:rPr>
            <w:color w:val="0774B7"/>
            <w:spacing w:val="-1"/>
            <w:w w:val="105"/>
            <w:sz w:val="18"/>
          </w:rPr>
          <w:t>57</w:t>
        </w:r>
      </w:hyperlink>
      <w:r>
        <w:rPr>
          <w:spacing w:val="-1"/>
          <w:w w:val="105"/>
          <w:sz w:val="18"/>
        </w:rPr>
        <w:t>]</w:t>
      </w:r>
      <w:r>
        <w:rPr>
          <w:spacing w:val="-39"/>
          <w:w w:val="105"/>
          <w:sz w:val="18"/>
        </w:rPr>
        <w:t> </w:t>
      </w:r>
      <w:r>
        <w:rPr>
          <w:w w:val="105"/>
          <w:sz w:val="18"/>
        </w:rPr>
        <w:t>Zhu</w:t>
      </w:r>
      <w:r>
        <w:rPr>
          <w:spacing w:val="5"/>
          <w:w w:val="105"/>
          <w:sz w:val="18"/>
        </w:rPr>
        <w:t> </w:t>
      </w:r>
      <w:r>
        <w:rPr>
          <w:w w:val="105"/>
          <w:sz w:val="18"/>
        </w:rPr>
        <w:t>et</w:t>
      </w:r>
      <w:r>
        <w:rPr>
          <w:spacing w:val="6"/>
          <w:w w:val="105"/>
          <w:sz w:val="18"/>
        </w:rPr>
        <w:t> </w:t>
      </w:r>
      <w:r>
        <w:rPr>
          <w:w w:val="105"/>
          <w:sz w:val="18"/>
        </w:rPr>
        <w:t>al.</w:t>
      </w:r>
    </w:p>
    <w:p>
      <w:pPr>
        <w:tabs>
          <w:tab w:pos="1723" w:val="left" w:leader="none"/>
          <w:tab w:pos="3169" w:val="left" w:leader="none"/>
          <w:tab w:pos="4318" w:val="left" w:leader="none"/>
          <w:tab w:pos="5539" w:val="left" w:leader="none"/>
          <w:tab w:pos="6594" w:val="left" w:leader="none"/>
        </w:tabs>
        <w:spacing w:before="104"/>
        <w:ind w:left="253" w:right="0" w:firstLine="0"/>
        <w:jc w:val="left"/>
        <w:rPr>
          <w:sz w:val="18"/>
        </w:rPr>
      </w:pPr>
      <w:r>
        <w:rPr/>
        <w:br w:type="column"/>
      </w:r>
      <w:r>
        <w:rPr>
          <w:w w:val="110"/>
          <w:position w:val="11"/>
          <w:sz w:val="18"/>
        </w:rPr>
        <w:t>Deep</w:t>
        <w:tab/>
      </w:r>
      <w:r>
        <w:rPr>
          <w:w w:val="110"/>
          <w:sz w:val="18"/>
        </w:rPr>
        <w:t>N.A.</w:t>
        <w:tab/>
        <w:t>&gt;80</w:t>
        <w:tab/>
        <w:t>High</w:t>
        <w:tab/>
        <w:t>N.A.</w:t>
        <w:tab/>
        <w:t>Medium</w:t>
      </w:r>
    </w:p>
    <w:p>
      <w:pPr>
        <w:spacing w:line="249" w:lineRule="auto" w:before="104"/>
        <w:ind w:left="253" w:right="0" w:firstLine="143"/>
        <w:jc w:val="left"/>
        <w:rPr>
          <w:sz w:val="18"/>
        </w:rPr>
      </w:pPr>
      <w:r>
        <w:rPr/>
        <w:br w:type="column"/>
      </w:r>
      <w:r>
        <w:rPr>
          <w:w w:val="105"/>
          <w:sz w:val="18"/>
        </w:rPr>
        <w:t>DoS,</w:t>
      </w:r>
      <w:r>
        <w:rPr>
          <w:spacing w:val="8"/>
          <w:w w:val="105"/>
          <w:sz w:val="18"/>
        </w:rPr>
        <w:t> </w:t>
      </w:r>
      <w:r>
        <w:rPr>
          <w:w w:val="105"/>
          <w:sz w:val="18"/>
        </w:rPr>
        <w:t>fuzzy,</w:t>
      </w:r>
      <w:r>
        <w:rPr>
          <w:spacing w:val="1"/>
          <w:w w:val="105"/>
          <w:sz w:val="18"/>
        </w:rPr>
        <w:t> </w:t>
      </w:r>
      <w:r>
        <w:rPr>
          <w:sz w:val="18"/>
        </w:rPr>
        <w:t>impersonation</w:t>
      </w:r>
    </w:p>
    <w:p>
      <w:pPr>
        <w:spacing w:line="112" w:lineRule="exact" w:before="96"/>
        <w:ind w:left="465" w:right="0" w:firstLine="0"/>
        <w:jc w:val="left"/>
        <w:rPr>
          <w:sz w:val="18"/>
        </w:rPr>
      </w:pPr>
      <w:r>
        <w:rPr/>
        <w:pict>
          <v:line style="position:absolute;mso-position-horizontal-relative:page;mso-position-vertical-relative:paragraph;z-index:-16555008" from="36pt,2.743755pt" to="559.273pt,2.743755pt" stroked="true" strokeweight=".299pt" strokecolor="#000000">
            <v:stroke dashstyle="solid"/>
            <w10:wrap type="none"/>
          </v:line>
        </w:pict>
      </w:r>
      <w:r>
        <w:rPr>
          <w:w w:val="105"/>
          <w:sz w:val="18"/>
        </w:rPr>
        <w:t>Spoofing,</w:t>
      </w:r>
    </w:p>
    <w:p>
      <w:pPr>
        <w:spacing w:after="0" w:line="112" w:lineRule="exact"/>
        <w:jc w:val="left"/>
        <w:rPr>
          <w:sz w:val="18"/>
        </w:rPr>
        <w:sectPr>
          <w:type w:val="continuous"/>
          <w:pgSz w:w="11910" w:h="16840"/>
          <w:pgMar w:top="880" w:bottom="0" w:left="600" w:right="580"/>
          <w:cols w:num="3" w:equalWidth="0">
            <w:col w:w="1335" w:space="287"/>
            <w:col w:w="7318" w:space="102"/>
            <w:col w:w="1688"/>
          </w:cols>
        </w:sectPr>
      </w:pPr>
    </w:p>
    <w:p>
      <w:pPr>
        <w:pStyle w:val="ListParagraph"/>
        <w:numPr>
          <w:ilvl w:val="0"/>
          <w:numId w:val="2"/>
        </w:numPr>
        <w:tabs>
          <w:tab w:pos="1840" w:val="left" w:leader="none"/>
          <w:tab w:pos="1841" w:val="left" w:leader="none"/>
          <w:tab w:pos="3390" w:val="left" w:leader="none"/>
          <w:tab w:pos="4792" w:val="left" w:leader="none"/>
          <w:tab w:pos="5940" w:val="left" w:leader="none"/>
          <w:tab w:pos="7161" w:val="left" w:leader="none"/>
          <w:tab w:pos="8216" w:val="left" w:leader="none"/>
        </w:tabs>
        <w:spacing w:line="110" w:lineRule="auto" w:before="0" w:after="0"/>
        <w:ind w:left="1840" w:right="0" w:hanging="1217"/>
        <w:jc w:val="left"/>
        <w:rPr>
          <w:sz w:val="18"/>
        </w:rPr>
      </w:pPr>
      <w:r>
        <w:rPr>
          <w:w w:val="110"/>
          <w:sz w:val="18"/>
        </w:rPr>
        <w:t>LSTM</w:t>
        <w:tab/>
        <w:t>&lt;10</w:t>
        <w:tab/>
        <w:t>&gt;80</w:t>
        <w:tab/>
        <w:t>High</w:t>
        <w:tab/>
        <w:t>N.A.</w:t>
        <w:tab/>
      </w:r>
      <w:r>
        <w:rPr>
          <w:spacing w:val="-4"/>
          <w:w w:val="110"/>
          <w:sz w:val="18"/>
        </w:rPr>
        <w:t>Medium</w:t>
      </w:r>
    </w:p>
    <w:p>
      <w:pPr>
        <w:tabs>
          <w:tab w:pos="1873" w:val="left" w:leader="none"/>
          <w:tab w:pos="3345" w:val="left" w:leader="none"/>
          <w:tab w:pos="4792" w:val="left" w:leader="none"/>
          <w:tab w:pos="5940" w:val="left" w:leader="none"/>
          <w:tab w:pos="7161" w:val="left" w:leader="none"/>
          <w:tab w:pos="8355" w:val="left" w:leader="none"/>
        </w:tabs>
        <w:spacing w:before="125"/>
        <w:ind w:left="399" w:right="0" w:firstLine="0"/>
        <w:jc w:val="left"/>
        <w:rPr>
          <w:sz w:val="18"/>
        </w:rPr>
      </w:pPr>
      <w:r>
        <w:rPr/>
        <w:pict>
          <v:line style="position:absolute;mso-position-horizontal-relative:page;mso-position-vertical-relative:paragraph;z-index:15750656" from="36pt,4.214750pt" to="559.273pt,4.214750pt" stroked="true" strokeweight=".299pt" strokecolor="#000000">
            <v:stroke dashstyle="solid"/>
            <w10:wrap type="none"/>
          </v:line>
        </w:pict>
      </w:r>
      <w:r>
        <w:rPr/>
        <w:pict>
          <v:shape style="position:absolute;margin-left:61.236pt;margin-top:17.325436pt;width:14.95pt;height:11pt;mso-position-horizontal-relative:page;mso-position-vertical-relative:paragraph;z-index:-16550400" type="#_x0000_t202" filled="false" stroked="false">
            <v:textbox inset="0,0,0,0">
              <w:txbxContent>
                <w:p>
                  <w:pPr>
                    <w:spacing w:line="209" w:lineRule="exact" w:before="0"/>
                    <w:ind w:left="0" w:right="0" w:firstLine="0"/>
                    <w:jc w:val="left"/>
                    <w:rPr>
                      <w:sz w:val="18"/>
                    </w:rPr>
                  </w:pPr>
                  <w:r>
                    <w:rPr>
                      <w:w w:val="90"/>
                      <w:sz w:val="18"/>
                    </w:rPr>
                    <w:t>[</w:t>
                  </w:r>
                  <w:hyperlink w:history="true" w:anchor="_bookmark70">
                    <w:r>
                      <w:rPr>
                        <w:color w:val="0774B7"/>
                        <w:w w:val="90"/>
                        <w:sz w:val="18"/>
                      </w:rPr>
                      <w:t>41</w:t>
                    </w:r>
                  </w:hyperlink>
                  <w:r>
                    <w:rPr>
                      <w:w w:val="90"/>
                      <w:sz w:val="18"/>
                    </w:rPr>
                    <w:t>]</w:t>
                  </w:r>
                </w:p>
              </w:txbxContent>
            </v:textbox>
            <w10:wrap type="none"/>
          </v:shape>
        </w:pict>
      </w:r>
      <w:r>
        <w:rPr>
          <w:w w:val="110"/>
          <w:position w:val="11"/>
          <w:sz w:val="18"/>
        </w:rPr>
        <w:t>Xiao</w:t>
      </w:r>
      <w:r>
        <w:rPr>
          <w:spacing w:val="-6"/>
          <w:w w:val="110"/>
          <w:position w:val="11"/>
          <w:sz w:val="18"/>
        </w:rPr>
        <w:t> </w:t>
      </w:r>
      <w:r>
        <w:rPr>
          <w:w w:val="110"/>
          <w:position w:val="11"/>
          <w:sz w:val="18"/>
        </w:rPr>
        <w:t>et</w:t>
      </w:r>
      <w:r>
        <w:rPr>
          <w:spacing w:val="-5"/>
          <w:w w:val="110"/>
          <w:position w:val="11"/>
          <w:sz w:val="18"/>
        </w:rPr>
        <w:t> </w:t>
      </w:r>
      <w:r>
        <w:rPr>
          <w:w w:val="110"/>
          <w:position w:val="11"/>
          <w:sz w:val="18"/>
        </w:rPr>
        <w:t>al.</w:t>
        <w:tab/>
      </w:r>
      <w:r>
        <w:rPr>
          <w:w w:val="110"/>
          <w:sz w:val="18"/>
        </w:rPr>
        <w:t>RNN</w:t>
        <w:tab/>
        <w:t>N.A.</w:t>
        <w:tab/>
        <w:t>&gt;90</w:t>
        <w:tab/>
        <w:t>High</w:t>
        <w:tab/>
        <w:t>N.A.</w:t>
        <w:tab/>
        <w:t>High</w:t>
      </w:r>
    </w:p>
    <w:p>
      <w:pPr>
        <w:spacing w:before="18"/>
        <w:ind w:left="440" w:right="0" w:firstLine="0"/>
        <w:jc w:val="left"/>
        <w:rPr>
          <w:sz w:val="18"/>
        </w:rPr>
      </w:pPr>
      <w:r>
        <w:rPr/>
        <w:br w:type="column"/>
      </w:r>
      <w:r>
        <w:rPr>
          <w:spacing w:val="-2"/>
          <w:w w:val="105"/>
          <w:sz w:val="18"/>
        </w:rPr>
        <w:t>replay,</w:t>
      </w:r>
      <w:r>
        <w:rPr>
          <w:spacing w:val="-4"/>
          <w:w w:val="105"/>
          <w:sz w:val="18"/>
        </w:rPr>
        <w:t> </w:t>
      </w:r>
      <w:r>
        <w:rPr>
          <w:spacing w:val="-1"/>
          <w:w w:val="105"/>
          <w:sz w:val="18"/>
        </w:rPr>
        <w:t>flood</w:t>
      </w:r>
    </w:p>
    <w:p>
      <w:pPr>
        <w:spacing w:line="249" w:lineRule="auto" w:before="104"/>
        <w:ind w:left="355" w:right="0" w:firstLine="143"/>
        <w:jc w:val="left"/>
        <w:rPr>
          <w:sz w:val="18"/>
        </w:rPr>
      </w:pPr>
      <w:r>
        <w:rPr/>
        <w:pict>
          <v:line style="position:absolute;mso-position-horizontal-relative:page;mso-position-vertical-relative:paragraph;z-index:-16553984" from="36pt,29.862755pt" to="559.273pt,29.862755pt" stroked="true" strokeweight=".299pt" strokecolor="#000000">
            <v:stroke dashstyle="solid"/>
            <w10:wrap type="none"/>
          </v:line>
        </w:pict>
      </w:r>
      <w:r>
        <w:rPr/>
        <w:pict>
          <v:shape style="position:absolute;margin-left:114.151001pt;margin-top:42.974438pt;width:39.950pt;height:11pt;mso-position-horizontal-relative:page;mso-position-vertical-relative:paragraph;z-index:-16549888" type="#_x0000_t202" filled="false" stroked="false">
            <v:textbox inset="0,0,0,0">
              <w:txbxContent>
                <w:p>
                  <w:pPr>
                    <w:spacing w:line="209" w:lineRule="exact" w:before="0"/>
                    <w:ind w:left="0" w:right="0" w:firstLine="0"/>
                    <w:jc w:val="left"/>
                    <w:rPr>
                      <w:sz w:val="18"/>
                    </w:rPr>
                  </w:pPr>
                  <w:r>
                    <w:rPr>
                      <w:spacing w:val="-1"/>
                      <w:w w:val="105"/>
                      <w:sz w:val="18"/>
                    </w:rPr>
                    <w:t>based</w:t>
                  </w:r>
                  <w:r>
                    <w:rPr>
                      <w:spacing w:val="-8"/>
                      <w:w w:val="105"/>
                      <w:sz w:val="18"/>
                    </w:rPr>
                    <w:t> </w:t>
                  </w:r>
                  <w:r>
                    <w:rPr>
                      <w:w w:val="105"/>
                      <w:sz w:val="18"/>
                    </w:rPr>
                    <w:t>IDS</w:t>
                  </w:r>
                </w:p>
              </w:txbxContent>
            </v:textbox>
            <w10:wrap type="none"/>
          </v:shape>
        </w:pict>
      </w:r>
      <w:r>
        <w:rPr>
          <w:w w:val="105"/>
          <w:sz w:val="18"/>
        </w:rPr>
        <w:t>DoS,</w:t>
      </w:r>
      <w:r>
        <w:rPr>
          <w:spacing w:val="8"/>
          <w:w w:val="105"/>
          <w:sz w:val="18"/>
        </w:rPr>
        <w:t> </w:t>
      </w:r>
      <w:r>
        <w:rPr>
          <w:w w:val="105"/>
          <w:sz w:val="18"/>
        </w:rPr>
        <w:t>fuzzy,</w:t>
      </w:r>
      <w:r>
        <w:rPr>
          <w:spacing w:val="1"/>
          <w:w w:val="105"/>
          <w:sz w:val="18"/>
        </w:rPr>
        <w:t> </w:t>
      </w:r>
      <w:r>
        <w:rPr>
          <w:sz w:val="18"/>
        </w:rPr>
        <w:t>impersonation</w:t>
      </w:r>
    </w:p>
    <w:p>
      <w:pPr>
        <w:spacing w:after="0" w:line="249" w:lineRule="auto"/>
        <w:jc w:val="left"/>
        <w:rPr>
          <w:sz w:val="18"/>
        </w:rPr>
        <w:sectPr>
          <w:type w:val="continuous"/>
          <w:pgSz w:w="11910" w:h="16840"/>
          <w:pgMar w:top="880" w:bottom="0" w:left="600" w:right="580"/>
          <w:cols w:num="2" w:equalWidth="0">
            <w:col w:w="8901" w:space="40"/>
            <w:col w:w="1789"/>
          </w:cols>
        </w:sectPr>
      </w:pPr>
    </w:p>
    <w:p>
      <w:pPr>
        <w:spacing w:line="249" w:lineRule="auto" w:before="95"/>
        <w:ind w:left="339" w:right="0" w:firstLine="0"/>
        <w:jc w:val="center"/>
        <w:rPr>
          <w:sz w:val="18"/>
        </w:rPr>
      </w:pPr>
      <w:r>
        <w:rPr/>
        <w:pict>
          <v:line style="position:absolute;mso-position-horizontal-relative:page;mso-position-vertical-relative:paragraph;z-index:-16553472" from="36pt,29.41276pt" to="559.273pt,29.41276pt" stroked="true" strokeweight=".299pt" strokecolor="#000000">
            <v:stroke dashstyle="solid"/>
            <w10:wrap type="none"/>
          </v:line>
        </w:pict>
      </w:r>
      <w:r>
        <w:rPr>
          <w:sz w:val="18"/>
        </w:rPr>
        <w:t>Song</w:t>
      </w:r>
      <w:r>
        <w:rPr>
          <w:spacing w:val="10"/>
          <w:sz w:val="18"/>
        </w:rPr>
        <w:t> </w:t>
      </w:r>
      <w:r>
        <w:rPr>
          <w:sz w:val="18"/>
        </w:rPr>
        <w:t>et</w:t>
      </w:r>
      <w:r>
        <w:rPr>
          <w:spacing w:val="11"/>
          <w:sz w:val="18"/>
        </w:rPr>
        <w:t> </w:t>
      </w:r>
      <w:r>
        <w:rPr>
          <w:sz w:val="18"/>
        </w:rPr>
        <w:t>al.</w:t>
      </w:r>
      <w:r>
        <w:rPr>
          <w:spacing w:val="-37"/>
          <w:sz w:val="18"/>
        </w:rPr>
        <w:t> </w:t>
      </w:r>
      <w:r>
        <w:rPr>
          <w:sz w:val="18"/>
        </w:rPr>
        <w:t>[</w:t>
      </w:r>
      <w:hyperlink w:history="true" w:anchor="_bookmark75">
        <w:r>
          <w:rPr>
            <w:color w:val="0774B7"/>
            <w:sz w:val="18"/>
          </w:rPr>
          <w:t>46</w:t>
        </w:r>
      </w:hyperlink>
      <w:r>
        <w:rPr>
          <w:sz w:val="18"/>
        </w:rPr>
        <w:t>]</w:t>
      </w:r>
    </w:p>
    <w:p>
      <w:pPr>
        <w:pStyle w:val="BodyText"/>
        <w:spacing w:before="6"/>
        <w:rPr>
          <w:sz w:val="17"/>
        </w:rPr>
      </w:pPr>
    </w:p>
    <w:p>
      <w:pPr>
        <w:spacing w:line="112" w:lineRule="exact" w:before="0"/>
        <w:ind w:left="305" w:right="0" w:firstLine="0"/>
        <w:jc w:val="center"/>
        <w:rPr>
          <w:sz w:val="18"/>
        </w:rPr>
      </w:pPr>
      <w:r>
        <w:rPr>
          <w:w w:val="105"/>
          <w:sz w:val="18"/>
        </w:rPr>
        <w:t>Katragadda</w:t>
      </w:r>
    </w:p>
    <w:p>
      <w:pPr>
        <w:tabs>
          <w:tab w:pos="2062" w:val="left" w:leader="none"/>
          <w:tab w:pos="3509" w:val="left" w:leader="none"/>
          <w:tab w:pos="4682" w:val="left" w:leader="none"/>
          <w:tab w:pos="5879" w:val="left" w:leader="none"/>
          <w:tab w:pos="7072" w:val="left" w:leader="none"/>
          <w:tab w:pos="8425" w:val="left" w:leader="none"/>
        </w:tabs>
        <w:spacing w:line="424" w:lineRule="exact" w:before="3"/>
        <w:ind w:left="387" w:right="684" w:hanging="116"/>
        <w:jc w:val="left"/>
        <w:rPr>
          <w:sz w:val="18"/>
        </w:rPr>
      </w:pPr>
      <w:r>
        <w:rPr/>
        <w:br w:type="column"/>
      </w:r>
      <w:r>
        <w:rPr>
          <w:w w:val="105"/>
          <w:position w:val="11"/>
          <w:sz w:val="18"/>
        </w:rPr>
        <w:t>Time</w:t>
      </w:r>
      <w:r>
        <w:rPr>
          <w:spacing w:val="-5"/>
          <w:w w:val="105"/>
          <w:position w:val="11"/>
          <w:sz w:val="18"/>
        </w:rPr>
        <w:t> </w:t>
      </w:r>
      <w:r>
        <w:rPr>
          <w:w w:val="105"/>
          <w:position w:val="11"/>
          <w:sz w:val="18"/>
        </w:rPr>
        <w:t>interval</w:t>
        <w:tab/>
      </w:r>
      <w:r>
        <w:rPr>
          <w:w w:val="110"/>
          <w:sz w:val="18"/>
        </w:rPr>
        <w:t>N.A.</w:t>
        <w:tab/>
        <w:t>&gt;90</w:t>
        <w:tab/>
        <w:t>Low</w:t>
        <w:tab/>
        <w:t>N.A.</w:t>
        <w:tab/>
        <w:t>High</w:t>
        <w:tab/>
      </w:r>
      <w:r>
        <w:rPr>
          <w:spacing w:val="-2"/>
          <w:w w:val="110"/>
          <w:sz w:val="18"/>
        </w:rPr>
        <w:t>DoS</w:t>
      </w:r>
      <w:r>
        <w:rPr>
          <w:spacing w:val="-40"/>
          <w:w w:val="110"/>
          <w:sz w:val="18"/>
        </w:rPr>
        <w:t> </w:t>
      </w:r>
      <w:r>
        <w:rPr>
          <w:w w:val="110"/>
          <w:sz w:val="18"/>
        </w:rPr>
        <w:t>Frequency</w:t>
      </w:r>
    </w:p>
    <w:p>
      <w:pPr>
        <w:spacing w:after="0" w:line="424" w:lineRule="exact"/>
        <w:jc w:val="left"/>
        <w:rPr>
          <w:sz w:val="18"/>
        </w:rPr>
        <w:sectPr>
          <w:type w:val="continuous"/>
          <w:pgSz w:w="11910" w:h="16840"/>
          <w:pgMar w:top="880" w:bottom="0" w:left="600" w:right="580"/>
          <w:cols w:num="2" w:equalWidth="0">
            <w:col w:w="1243" w:space="40"/>
            <w:col w:w="9447"/>
          </w:cols>
        </w:sectPr>
      </w:pPr>
    </w:p>
    <w:p>
      <w:pPr>
        <w:spacing w:before="107"/>
        <w:ind w:left="408" w:right="0" w:firstLine="0"/>
        <w:jc w:val="left"/>
        <w:rPr>
          <w:sz w:val="18"/>
        </w:rPr>
      </w:pPr>
      <w:r>
        <w:rPr>
          <w:sz w:val="18"/>
        </w:rPr>
        <w:t>et</w:t>
      </w:r>
      <w:r>
        <w:rPr>
          <w:spacing w:val="-1"/>
          <w:sz w:val="18"/>
        </w:rPr>
        <w:t> </w:t>
      </w:r>
      <w:r>
        <w:rPr>
          <w:sz w:val="18"/>
        </w:rPr>
        <w:t>al.</w:t>
      </w:r>
      <w:r>
        <w:rPr>
          <w:spacing w:val="8"/>
          <w:sz w:val="18"/>
        </w:rPr>
        <w:t> </w:t>
      </w:r>
      <w:r>
        <w:rPr>
          <w:sz w:val="18"/>
        </w:rPr>
        <w:t>[</w:t>
      </w:r>
      <w:hyperlink w:history="true" w:anchor="_bookmark101">
        <w:r>
          <w:rPr>
            <w:color w:val="0774B7"/>
            <w:sz w:val="18"/>
          </w:rPr>
          <w:t>72</w:t>
        </w:r>
      </w:hyperlink>
      <w:r>
        <w:rPr>
          <w:sz w:val="18"/>
        </w:rPr>
        <w:t>]</w:t>
      </w:r>
    </w:p>
    <w:p>
      <w:pPr>
        <w:spacing w:line="249" w:lineRule="auto" w:before="0"/>
        <w:ind w:left="408" w:right="33" w:firstLine="50"/>
        <w:jc w:val="left"/>
        <w:rPr>
          <w:sz w:val="18"/>
        </w:rPr>
      </w:pPr>
      <w:r>
        <w:rPr/>
        <w:br w:type="column"/>
      </w:r>
      <w:r>
        <w:rPr>
          <w:w w:val="105"/>
          <w:sz w:val="18"/>
        </w:rPr>
        <w:t>Analysis</w:t>
      </w:r>
      <w:r>
        <w:rPr>
          <w:spacing w:val="1"/>
          <w:w w:val="105"/>
          <w:sz w:val="18"/>
        </w:rPr>
        <w:t> </w:t>
      </w:r>
      <w:r>
        <w:rPr>
          <w:w w:val="105"/>
          <w:sz w:val="18"/>
        </w:rPr>
        <w:t>based</w:t>
      </w:r>
      <w:r>
        <w:rPr>
          <w:spacing w:val="-9"/>
          <w:w w:val="105"/>
          <w:sz w:val="18"/>
        </w:rPr>
        <w:t> </w:t>
      </w:r>
      <w:r>
        <w:rPr>
          <w:w w:val="105"/>
          <w:sz w:val="18"/>
        </w:rPr>
        <w:t>IDS</w:t>
      </w:r>
    </w:p>
    <w:p>
      <w:pPr>
        <w:tabs>
          <w:tab w:pos="1810" w:val="left" w:leader="none"/>
          <w:tab w:pos="2864" w:val="left" w:leader="none"/>
          <w:tab w:pos="4257" w:val="left" w:leader="none"/>
          <w:tab w:pos="5279" w:val="left" w:leader="none"/>
          <w:tab w:pos="6659" w:val="left" w:leader="none"/>
        </w:tabs>
        <w:spacing w:line="209" w:lineRule="exact" w:before="0"/>
        <w:ind w:left="408" w:right="0" w:firstLine="0"/>
        <w:jc w:val="left"/>
        <w:rPr>
          <w:sz w:val="18"/>
        </w:rPr>
      </w:pPr>
      <w:r>
        <w:rPr/>
        <w:br w:type="column"/>
      </w:r>
      <w:r>
        <w:rPr>
          <w:w w:val="105"/>
          <w:sz w:val="18"/>
        </w:rPr>
        <w:t>&lt;155</w:t>
        <w:tab/>
        <w:t>N.A.</w:t>
        <w:tab/>
        <w:t>Medium</w:t>
        <w:tab/>
        <w:t>9.04</w:t>
        <w:tab/>
        <w:t>Medium</w:t>
        <w:tab/>
        <w:t>Replay</w:t>
      </w:r>
    </w:p>
    <w:p>
      <w:pPr>
        <w:pStyle w:val="BodyText"/>
        <w:spacing w:before="2"/>
        <w:rPr>
          <w:sz w:val="28"/>
        </w:rPr>
      </w:pPr>
    </w:p>
    <w:p>
      <w:pPr>
        <w:spacing w:before="0"/>
        <w:ind w:left="1628" w:right="0" w:firstLine="0"/>
        <w:jc w:val="left"/>
        <w:rPr>
          <w:sz w:val="16"/>
        </w:rPr>
      </w:pPr>
      <w:r>
        <w:rPr/>
        <w:pict>
          <v:line style="position:absolute;mso-position-horizontal-relative:page;mso-position-vertical-relative:paragraph;z-index:15752192" from="36pt,-2.161438pt" to="559.275pt,-2.161438pt" stroked="true" strokeweight=".797pt" strokecolor="#000000">
            <v:stroke dashstyle="solid"/>
            <w10:wrap type="none"/>
          </v:line>
        </w:pict>
      </w:r>
      <w:r>
        <w:rPr>
          <w:w w:val="110"/>
          <w:sz w:val="16"/>
        </w:rPr>
        <w:t>N.A. =</w:t>
      </w:r>
      <w:r>
        <w:rPr>
          <w:spacing w:val="1"/>
          <w:w w:val="110"/>
          <w:sz w:val="16"/>
        </w:rPr>
        <w:t> </w:t>
      </w:r>
      <w:r>
        <w:rPr>
          <w:w w:val="110"/>
          <w:sz w:val="16"/>
        </w:rPr>
        <w:t>Not</w:t>
      </w:r>
      <w:r>
        <w:rPr>
          <w:spacing w:val="1"/>
          <w:w w:val="110"/>
          <w:sz w:val="16"/>
        </w:rPr>
        <w:t> </w:t>
      </w:r>
      <w:r>
        <w:rPr>
          <w:w w:val="110"/>
          <w:sz w:val="16"/>
        </w:rPr>
        <w:t>Available.</w:t>
      </w:r>
    </w:p>
    <w:p>
      <w:pPr>
        <w:spacing w:after="0"/>
        <w:jc w:val="left"/>
        <w:rPr>
          <w:sz w:val="16"/>
        </w:rPr>
        <w:sectPr>
          <w:type w:val="continuous"/>
          <w:pgSz w:w="11910" w:h="16840"/>
          <w:pgMar w:top="880" w:bottom="0" w:left="600" w:right="580"/>
          <w:cols w:num="3" w:equalWidth="0">
            <w:col w:w="1180" w:space="94"/>
            <w:col w:w="1248" w:space="415"/>
            <w:col w:w="7793"/>
          </w:cols>
        </w:sectPr>
      </w:pPr>
    </w:p>
    <w:p>
      <w:pPr>
        <w:pStyle w:val="BodyText"/>
      </w:pPr>
    </w:p>
    <w:p>
      <w:pPr>
        <w:pStyle w:val="BodyText"/>
        <w:spacing w:before="3"/>
        <w:rPr>
          <w:sz w:val="16"/>
        </w:rPr>
      </w:pPr>
    </w:p>
    <w:p>
      <w:pPr>
        <w:pStyle w:val="BodyText"/>
        <w:ind w:left="2793"/>
      </w:pPr>
      <w:r>
        <w:rPr/>
        <w:drawing>
          <wp:inline distT="0" distB="0" distL="0" distR="0">
            <wp:extent cx="3349050" cy="1461515"/>
            <wp:effectExtent l="0" t="0" r="0" b="0"/>
            <wp:docPr id="31" name="image22.jpeg"/>
            <wp:cNvGraphicFramePr>
              <a:graphicFrameLocks noChangeAspect="1"/>
            </wp:cNvGraphicFramePr>
            <a:graphic>
              <a:graphicData uri="http://schemas.openxmlformats.org/drawingml/2006/picture">
                <pic:pic>
                  <pic:nvPicPr>
                    <pic:cNvPr id="32" name="image22.jpeg"/>
                    <pic:cNvPicPr/>
                  </pic:nvPicPr>
                  <pic:blipFill>
                    <a:blip r:embed="rId35" cstate="print"/>
                    <a:stretch>
                      <a:fillRect/>
                    </a:stretch>
                  </pic:blipFill>
                  <pic:spPr>
                    <a:xfrm>
                      <a:off x="0" y="0"/>
                      <a:ext cx="3349050" cy="1461515"/>
                    </a:xfrm>
                    <a:prstGeom prst="rect">
                      <a:avLst/>
                    </a:prstGeom>
                  </pic:spPr>
                </pic:pic>
              </a:graphicData>
            </a:graphic>
          </wp:inline>
        </w:drawing>
      </w:r>
      <w:r>
        <w:rPr/>
      </w:r>
    </w:p>
    <w:p>
      <w:pPr>
        <w:pStyle w:val="BodyText"/>
        <w:rPr>
          <w:sz w:val="6"/>
        </w:rPr>
      </w:pPr>
    </w:p>
    <w:p>
      <w:pPr>
        <w:spacing w:before="80"/>
        <w:ind w:left="2745" w:right="0" w:firstLine="0"/>
        <w:jc w:val="left"/>
        <w:rPr>
          <w:sz w:val="18"/>
        </w:rPr>
      </w:pPr>
      <w:bookmarkStart w:name="_bookmark18" w:id="43"/>
      <w:bookmarkEnd w:id="43"/>
      <w:r>
        <w:rPr/>
      </w:r>
      <w:r>
        <w:rPr>
          <w:rFonts w:ascii="Palatino Linotype"/>
          <w:b/>
          <w:sz w:val="18"/>
        </w:rPr>
        <w:t>Figure</w:t>
      </w:r>
      <w:r>
        <w:rPr>
          <w:rFonts w:ascii="Palatino Linotype"/>
          <w:b/>
          <w:spacing w:val="10"/>
          <w:sz w:val="18"/>
        </w:rPr>
        <w:t> </w:t>
      </w:r>
      <w:r>
        <w:rPr>
          <w:rFonts w:ascii="Palatino Linotype"/>
          <w:b/>
          <w:sz w:val="18"/>
        </w:rPr>
        <w:t>12.</w:t>
      </w:r>
      <w:r>
        <w:rPr>
          <w:rFonts w:ascii="Palatino Linotype"/>
          <w:b/>
          <w:spacing w:val="25"/>
          <w:sz w:val="18"/>
        </w:rPr>
        <w:t> </w:t>
      </w:r>
      <w:r>
        <w:rPr>
          <w:sz w:val="18"/>
        </w:rPr>
        <w:t>Classification</w:t>
      </w:r>
      <w:r>
        <w:rPr>
          <w:spacing w:val="17"/>
          <w:sz w:val="18"/>
        </w:rPr>
        <w:t> </w:t>
      </w:r>
      <w:r>
        <w:rPr>
          <w:sz w:val="18"/>
        </w:rPr>
        <w:t>of</w:t>
      </w:r>
      <w:r>
        <w:rPr>
          <w:spacing w:val="17"/>
          <w:sz w:val="18"/>
        </w:rPr>
        <w:t> </w:t>
      </w:r>
      <w:r>
        <w:rPr>
          <w:sz w:val="18"/>
        </w:rPr>
        <w:t>attack</w:t>
      </w:r>
      <w:r>
        <w:rPr>
          <w:spacing w:val="17"/>
          <w:sz w:val="18"/>
        </w:rPr>
        <w:t> </w:t>
      </w:r>
      <w:r>
        <w:rPr>
          <w:sz w:val="18"/>
        </w:rPr>
        <w:t>patterns</w:t>
      </w:r>
      <w:r>
        <w:rPr>
          <w:spacing w:val="17"/>
          <w:sz w:val="18"/>
        </w:rPr>
        <w:t> </w:t>
      </w:r>
      <w:r>
        <w:rPr>
          <w:sz w:val="18"/>
        </w:rPr>
        <w:t>for</w:t>
      </w:r>
      <w:r>
        <w:rPr>
          <w:spacing w:val="17"/>
          <w:sz w:val="18"/>
        </w:rPr>
        <w:t> </w:t>
      </w:r>
      <w:r>
        <w:rPr>
          <w:sz w:val="18"/>
        </w:rPr>
        <w:t>automotive</w:t>
      </w:r>
      <w:r>
        <w:rPr>
          <w:spacing w:val="16"/>
          <w:sz w:val="18"/>
        </w:rPr>
        <w:t> </w:t>
      </w:r>
      <w:r>
        <w:rPr>
          <w:sz w:val="18"/>
        </w:rPr>
        <w:t>Ethernet</w:t>
      </w:r>
      <w:r>
        <w:rPr>
          <w:spacing w:val="17"/>
          <w:sz w:val="18"/>
        </w:rPr>
        <w:t> </w:t>
      </w:r>
      <w:r>
        <w:rPr>
          <w:sz w:val="18"/>
        </w:rPr>
        <w:t>networks.</w:t>
      </w:r>
    </w:p>
    <w:p>
      <w:pPr>
        <w:pStyle w:val="ListParagraph"/>
        <w:numPr>
          <w:ilvl w:val="2"/>
          <w:numId w:val="1"/>
        </w:numPr>
        <w:tabs>
          <w:tab w:pos="3256" w:val="left" w:leader="none"/>
        </w:tabs>
        <w:spacing w:line="240" w:lineRule="auto" w:before="162" w:after="0"/>
        <w:ind w:left="3255" w:right="0" w:hanging="511"/>
        <w:jc w:val="left"/>
        <w:rPr>
          <w:sz w:val="20"/>
        </w:rPr>
      </w:pPr>
      <w:bookmarkStart w:name="Countermeasures for Securing Automotive " w:id="44"/>
      <w:bookmarkEnd w:id="44"/>
      <w:r>
        <w:rPr/>
      </w:r>
      <w:bookmarkStart w:name="Countermeasures for Securing Automotive " w:id="45"/>
      <w:bookmarkEnd w:id="45"/>
      <w:r>
        <w:rPr>
          <w:sz w:val="20"/>
        </w:rPr>
        <w:t>Countermeasu</w:t>
      </w:r>
      <w:r>
        <w:rPr>
          <w:sz w:val="20"/>
        </w:rPr>
        <w:t>res</w:t>
      </w:r>
      <w:r>
        <w:rPr>
          <w:spacing w:val="39"/>
          <w:sz w:val="20"/>
        </w:rPr>
        <w:t> </w:t>
      </w:r>
      <w:r>
        <w:rPr>
          <w:sz w:val="20"/>
        </w:rPr>
        <w:t>for</w:t>
      </w:r>
      <w:r>
        <w:rPr>
          <w:spacing w:val="40"/>
          <w:sz w:val="20"/>
        </w:rPr>
        <w:t> </w:t>
      </w:r>
      <w:r>
        <w:rPr>
          <w:sz w:val="20"/>
        </w:rPr>
        <w:t>Securing</w:t>
      </w:r>
      <w:r>
        <w:rPr>
          <w:spacing w:val="40"/>
          <w:sz w:val="20"/>
        </w:rPr>
        <w:t> </w:t>
      </w:r>
      <w:r>
        <w:rPr>
          <w:sz w:val="20"/>
        </w:rPr>
        <w:t>Automotive</w:t>
      </w:r>
      <w:r>
        <w:rPr>
          <w:spacing w:val="40"/>
          <w:sz w:val="20"/>
        </w:rPr>
        <w:t> </w:t>
      </w:r>
      <w:r>
        <w:rPr>
          <w:sz w:val="20"/>
        </w:rPr>
        <w:t>Ethernet</w:t>
      </w:r>
    </w:p>
    <w:p>
      <w:pPr>
        <w:pStyle w:val="BodyText"/>
        <w:spacing w:line="256" w:lineRule="auto" w:before="76"/>
        <w:ind w:left="2745" w:firstLine="425"/>
      </w:pPr>
      <w:r>
        <w:rPr>
          <w:w w:val="105"/>
        </w:rPr>
        <w:t>Figure</w:t>
      </w:r>
      <w:r>
        <w:rPr>
          <w:spacing w:val="3"/>
          <w:w w:val="105"/>
        </w:rPr>
        <w:t> </w:t>
      </w:r>
      <w:hyperlink w:history="true" w:anchor="_bookmark19">
        <w:r>
          <w:rPr>
            <w:color w:val="0774B7"/>
            <w:w w:val="105"/>
          </w:rPr>
          <w:t>13</w:t>
        </w:r>
        <w:r>
          <w:rPr>
            <w:color w:val="0774B7"/>
            <w:spacing w:val="3"/>
            <w:w w:val="105"/>
          </w:rPr>
          <w:t> </w:t>
        </w:r>
      </w:hyperlink>
      <w:r>
        <w:rPr>
          <w:w w:val="105"/>
        </w:rPr>
        <w:t>shows</w:t>
      </w:r>
      <w:r>
        <w:rPr>
          <w:spacing w:val="4"/>
          <w:w w:val="105"/>
        </w:rPr>
        <w:t> </w:t>
      </w:r>
      <w:r>
        <w:rPr>
          <w:w w:val="105"/>
        </w:rPr>
        <w:t>the</w:t>
      </w:r>
      <w:r>
        <w:rPr>
          <w:spacing w:val="3"/>
          <w:w w:val="105"/>
        </w:rPr>
        <w:t> </w:t>
      </w:r>
      <w:r>
        <w:rPr>
          <w:w w:val="105"/>
        </w:rPr>
        <w:t>different</w:t>
      </w:r>
      <w:r>
        <w:rPr>
          <w:spacing w:val="3"/>
          <w:w w:val="105"/>
        </w:rPr>
        <w:t> </w:t>
      </w:r>
      <w:r>
        <w:rPr>
          <w:w w:val="105"/>
        </w:rPr>
        <w:t>approaches</w:t>
      </w:r>
      <w:r>
        <w:rPr>
          <w:spacing w:val="4"/>
          <w:w w:val="105"/>
        </w:rPr>
        <w:t> </w:t>
      </w:r>
      <w:r>
        <w:rPr>
          <w:w w:val="105"/>
        </w:rPr>
        <w:t>that</w:t>
      </w:r>
      <w:r>
        <w:rPr>
          <w:spacing w:val="3"/>
          <w:w w:val="105"/>
        </w:rPr>
        <w:t> </w:t>
      </w:r>
      <w:r>
        <w:rPr>
          <w:w w:val="105"/>
        </w:rPr>
        <w:t>have</w:t>
      </w:r>
      <w:r>
        <w:rPr>
          <w:spacing w:val="3"/>
          <w:w w:val="105"/>
        </w:rPr>
        <w:t> </w:t>
      </w:r>
      <w:r>
        <w:rPr>
          <w:w w:val="105"/>
        </w:rPr>
        <w:t>been</w:t>
      </w:r>
      <w:r>
        <w:rPr>
          <w:spacing w:val="4"/>
          <w:w w:val="105"/>
        </w:rPr>
        <w:t> </w:t>
      </w:r>
      <w:r>
        <w:rPr>
          <w:w w:val="105"/>
        </w:rPr>
        <w:t>designed</w:t>
      </w:r>
      <w:r>
        <w:rPr>
          <w:spacing w:val="3"/>
          <w:w w:val="105"/>
        </w:rPr>
        <w:t> </w:t>
      </w:r>
      <w:r>
        <w:rPr>
          <w:w w:val="105"/>
        </w:rPr>
        <w:t>for</w:t>
      </w:r>
      <w:r>
        <w:rPr>
          <w:spacing w:val="3"/>
          <w:w w:val="105"/>
        </w:rPr>
        <w:t> </w:t>
      </w:r>
      <w:r>
        <w:rPr>
          <w:w w:val="105"/>
        </w:rPr>
        <w:t>securing</w:t>
      </w:r>
      <w:r>
        <w:rPr>
          <w:spacing w:val="4"/>
          <w:w w:val="105"/>
        </w:rPr>
        <w:t> </w:t>
      </w:r>
      <w:r>
        <w:rPr>
          <w:w w:val="105"/>
        </w:rPr>
        <w:t>AE</w:t>
      </w:r>
      <w:r>
        <w:rPr>
          <w:spacing w:val="-44"/>
          <w:w w:val="105"/>
        </w:rPr>
        <w:t> </w:t>
      </w:r>
      <w:r>
        <w:rPr>
          <w:w w:val="105"/>
        </w:rPr>
        <w:t>networks:</w:t>
      </w:r>
      <w:r>
        <w:rPr>
          <w:spacing w:val="7"/>
          <w:w w:val="105"/>
        </w:rPr>
        <w:t> </w:t>
      </w:r>
      <w:r>
        <w:rPr>
          <w:w w:val="105"/>
        </w:rPr>
        <w:t>anomaly</w:t>
      </w:r>
      <w:r>
        <w:rPr>
          <w:spacing w:val="-3"/>
          <w:w w:val="105"/>
        </w:rPr>
        <w:t> </w:t>
      </w:r>
      <w:r>
        <w:rPr>
          <w:w w:val="105"/>
        </w:rPr>
        <w:t>detection,</w:t>
      </w:r>
      <w:r>
        <w:rPr>
          <w:spacing w:val="-2"/>
          <w:w w:val="105"/>
        </w:rPr>
        <w:t> </w:t>
      </w:r>
      <w:r>
        <w:rPr>
          <w:w w:val="105"/>
        </w:rPr>
        <w:t>encapsulation</w:t>
      </w:r>
      <w:r>
        <w:rPr>
          <w:spacing w:val="-3"/>
          <w:w w:val="105"/>
        </w:rPr>
        <w:t> </w:t>
      </w:r>
      <w:r>
        <w:rPr>
          <w:w w:val="105"/>
        </w:rPr>
        <w:t>and</w:t>
      </w:r>
      <w:r>
        <w:rPr>
          <w:spacing w:val="-3"/>
          <w:w w:val="105"/>
        </w:rPr>
        <w:t> </w:t>
      </w:r>
      <w:r>
        <w:rPr>
          <w:w w:val="105"/>
        </w:rPr>
        <w:t>authentication,</w:t>
      </w:r>
      <w:r>
        <w:rPr>
          <w:spacing w:val="-3"/>
          <w:w w:val="105"/>
        </w:rPr>
        <w:t> </w:t>
      </w:r>
      <w:r>
        <w:rPr>
          <w:w w:val="105"/>
        </w:rPr>
        <w:t>and</w:t>
      </w:r>
      <w:r>
        <w:rPr>
          <w:spacing w:val="-3"/>
          <w:w w:val="105"/>
        </w:rPr>
        <w:t> </w:t>
      </w:r>
      <w:r>
        <w:rPr>
          <w:w w:val="105"/>
        </w:rPr>
        <w:t>encryption.</w:t>
      </w:r>
    </w:p>
    <w:p>
      <w:pPr>
        <w:spacing w:after="0" w:line="256" w:lineRule="auto"/>
        <w:sectPr>
          <w:type w:val="continuous"/>
          <w:pgSz w:w="11910" w:h="16840"/>
          <w:pgMar w:top="880" w:bottom="0" w:left="600" w:right="580"/>
        </w:sectPr>
      </w:pPr>
    </w:p>
    <w:p>
      <w:pPr>
        <w:pStyle w:val="BodyText"/>
      </w:pPr>
    </w:p>
    <w:p>
      <w:pPr>
        <w:pStyle w:val="BodyText"/>
      </w:pPr>
    </w:p>
    <w:p>
      <w:pPr>
        <w:pStyle w:val="BodyText"/>
        <w:spacing w:before="3"/>
        <w:rPr>
          <w:sz w:val="12"/>
        </w:rPr>
      </w:pPr>
    </w:p>
    <w:p>
      <w:pPr>
        <w:pStyle w:val="BodyText"/>
        <w:ind w:left="2793"/>
      </w:pPr>
      <w:r>
        <w:rPr/>
        <w:drawing>
          <wp:inline distT="0" distB="0" distL="0" distR="0">
            <wp:extent cx="2997768" cy="1260348"/>
            <wp:effectExtent l="0" t="0" r="0" b="0"/>
            <wp:docPr id="33" name="image23.jpeg"/>
            <wp:cNvGraphicFramePr>
              <a:graphicFrameLocks noChangeAspect="1"/>
            </wp:cNvGraphicFramePr>
            <a:graphic>
              <a:graphicData uri="http://schemas.openxmlformats.org/drawingml/2006/picture">
                <pic:pic>
                  <pic:nvPicPr>
                    <pic:cNvPr id="34" name="image23.jpeg"/>
                    <pic:cNvPicPr/>
                  </pic:nvPicPr>
                  <pic:blipFill>
                    <a:blip r:embed="rId36" cstate="print"/>
                    <a:stretch>
                      <a:fillRect/>
                    </a:stretch>
                  </pic:blipFill>
                  <pic:spPr>
                    <a:xfrm>
                      <a:off x="0" y="0"/>
                      <a:ext cx="2997768" cy="1260348"/>
                    </a:xfrm>
                    <a:prstGeom prst="rect">
                      <a:avLst/>
                    </a:prstGeom>
                  </pic:spPr>
                </pic:pic>
              </a:graphicData>
            </a:graphic>
          </wp:inline>
        </w:drawing>
      </w:r>
      <w:r>
        <w:rPr/>
      </w:r>
    </w:p>
    <w:p>
      <w:pPr>
        <w:pStyle w:val="BodyText"/>
        <w:spacing w:before="9"/>
        <w:rPr>
          <w:sz w:val="6"/>
        </w:rPr>
      </w:pPr>
    </w:p>
    <w:p>
      <w:pPr>
        <w:spacing w:before="81"/>
        <w:ind w:left="1235" w:right="1416" w:firstLine="0"/>
        <w:jc w:val="center"/>
        <w:rPr>
          <w:sz w:val="18"/>
        </w:rPr>
      </w:pPr>
      <w:bookmarkStart w:name="_bookmark19" w:id="46"/>
      <w:bookmarkEnd w:id="46"/>
      <w:r>
        <w:rPr/>
      </w:r>
      <w:r>
        <w:rPr>
          <w:rFonts w:ascii="Palatino Linotype"/>
          <w:b/>
          <w:sz w:val="18"/>
        </w:rPr>
        <w:t>Figure</w:t>
      </w:r>
      <w:r>
        <w:rPr>
          <w:rFonts w:ascii="Palatino Linotype"/>
          <w:b/>
          <w:spacing w:val="11"/>
          <w:sz w:val="18"/>
        </w:rPr>
        <w:t> </w:t>
      </w:r>
      <w:r>
        <w:rPr>
          <w:rFonts w:ascii="Palatino Linotype"/>
          <w:b/>
          <w:sz w:val="18"/>
        </w:rPr>
        <w:t>13.</w:t>
      </w:r>
      <w:r>
        <w:rPr>
          <w:rFonts w:ascii="Palatino Linotype"/>
          <w:b/>
          <w:spacing w:val="25"/>
          <w:sz w:val="18"/>
        </w:rPr>
        <w:t> </w:t>
      </w:r>
      <w:r>
        <w:rPr>
          <w:sz w:val="18"/>
        </w:rPr>
        <w:t>Security</w:t>
      </w:r>
      <w:r>
        <w:rPr>
          <w:spacing w:val="17"/>
          <w:sz w:val="18"/>
        </w:rPr>
        <w:t> </w:t>
      </w:r>
      <w:r>
        <w:rPr>
          <w:sz w:val="18"/>
        </w:rPr>
        <w:t>solutions</w:t>
      </w:r>
      <w:r>
        <w:rPr>
          <w:spacing w:val="17"/>
          <w:sz w:val="18"/>
        </w:rPr>
        <w:t> </w:t>
      </w:r>
      <w:r>
        <w:rPr>
          <w:sz w:val="18"/>
        </w:rPr>
        <w:t>for</w:t>
      </w:r>
      <w:r>
        <w:rPr>
          <w:spacing w:val="18"/>
          <w:sz w:val="18"/>
        </w:rPr>
        <w:t> </w:t>
      </w:r>
      <w:r>
        <w:rPr>
          <w:sz w:val="18"/>
        </w:rPr>
        <w:t>automotive</w:t>
      </w:r>
      <w:r>
        <w:rPr>
          <w:spacing w:val="17"/>
          <w:sz w:val="18"/>
        </w:rPr>
        <w:t> </w:t>
      </w:r>
      <w:r>
        <w:rPr>
          <w:sz w:val="18"/>
        </w:rPr>
        <w:t>Ethernet</w:t>
      </w:r>
      <w:r>
        <w:rPr>
          <w:spacing w:val="17"/>
          <w:sz w:val="18"/>
        </w:rPr>
        <w:t> </w:t>
      </w:r>
      <w:r>
        <w:rPr>
          <w:sz w:val="18"/>
        </w:rPr>
        <w:t>networks.</w:t>
      </w:r>
    </w:p>
    <w:p>
      <w:pPr>
        <w:pStyle w:val="BodyText"/>
        <w:spacing w:before="4"/>
        <w:rPr>
          <w:sz w:val="17"/>
        </w:rPr>
      </w:pPr>
    </w:p>
    <w:p>
      <w:pPr>
        <w:pStyle w:val="BodyText"/>
        <w:spacing w:line="256" w:lineRule="auto"/>
        <w:ind w:left="2738" w:right="103" w:firstLine="431"/>
        <w:jc w:val="both"/>
      </w:pPr>
      <w:r>
        <w:rPr>
          <w:w w:val="105"/>
        </w:rPr>
        <w:t>Very little research has been conducted to secure in-vehicle AE networks.</w:t>
      </w:r>
      <w:r>
        <w:rPr>
          <w:spacing w:val="1"/>
          <w:w w:val="105"/>
        </w:rPr>
        <w:t> </w:t>
      </w:r>
      <w:r>
        <w:rPr>
          <w:w w:val="105"/>
        </w:rPr>
        <w:t>The in-</w:t>
      </w:r>
      <w:r>
        <w:rPr>
          <w:spacing w:val="1"/>
          <w:w w:val="105"/>
        </w:rPr>
        <w:t> </w:t>
      </w:r>
      <w:r>
        <w:rPr>
          <w:w w:val="105"/>
        </w:rPr>
        <w:t>vehicle AE is still in its development phase and has not been widely adopted by the</w:t>
      </w:r>
      <w:r>
        <w:rPr>
          <w:spacing w:val="1"/>
          <w:w w:val="105"/>
        </w:rPr>
        <w:t> </w:t>
      </w:r>
      <w:r>
        <w:rPr>
          <w:w w:val="105"/>
        </w:rPr>
        <w:t>vehicle manufacturers. As a result, the security vulnerabilities in AE are not extensively</w:t>
      </w:r>
      <w:r>
        <w:rPr>
          <w:spacing w:val="1"/>
          <w:w w:val="105"/>
        </w:rPr>
        <w:t> </w:t>
      </w:r>
      <w:r>
        <w:rPr/>
        <w:t>investigated yet. An anomaly detection scheme for automotive Ethernet was proposed by</w:t>
      </w:r>
      <w:r>
        <w:rPr>
          <w:spacing w:val="1"/>
        </w:rPr>
        <w:t> </w:t>
      </w:r>
      <w:r>
        <w:rPr/>
        <w:t>Jeon et al. [</w:t>
      </w:r>
      <w:hyperlink w:history="true" w:anchor="_bookmark39">
        <w:r>
          <w:rPr>
            <w:color w:val="0774B7"/>
          </w:rPr>
          <w:t>10</w:t>
        </w:r>
      </w:hyperlink>
      <w:r>
        <w:rPr/>
        <w:t>]. They considered the AE architecture based on an Ethernet backbone where</w:t>
      </w:r>
      <w:r>
        <w:rPr>
          <w:spacing w:val="1"/>
        </w:rPr>
        <w:t> </w:t>
      </w:r>
      <w:r>
        <w:rPr>
          <w:w w:val="105"/>
        </w:rPr>
        <w:t>domain gateways are used as gateways for CAN and Ethernet networks.</w:t>
      </w:r>
      <w:r>
        <w:rPr>
          <w:spacing w:val="1"/>
          <w:w w:val="105"/>
        </w:rPr>
        <w:t> </w:t>
      </w:r>
      <w:r>
        <w:rPr>
          <w:w w:val="105"/>
        </w:rPr>
        <w:t>The anomaly</w:t>
      </w:r>
      <w:r>
        <w:rPr>
          <w:spacing w:val="1"/>
          <w:w w:val="105"/>
        </w:rPr>
        <w:t> </w:t>
      </w:r>
      <w:r>
        <w:rPr>
          <w:w w:val="105"/>
        </w:rPr>
        <w:t>detection system consists of multiple stages, including data analysis, feature extraction,</w:t>
      </w:r>
      <w:r>
        <w:rPr>
          <w:spacing w:val="1"/>
          <w:w w:val="105"/>
        </w:rPr>
        <w:t> </w:t>
      </w:r>
      <w:r>
        <w:rPr>
          <w:w w:val="105"/>
        </w:rPr>
        <w:t>feature processing, and the actual anomaly detection.</w:t>
      </w:r>
      <w:r>
        <w:rPr>
          <w:spacing w:val="1"/>
          <w:w w:val="105"/>
        </w:rPr>
        <w:t> </w:t>
      </w:r>
      <w:r>
        <w:rPr>
          <w:w w:val="105"/>
        </w:rPr>
        <w:t>The features used for anomaly</w:t>
      </w:r>
      <w:r>
        <w:rPr>
          <w:spacing w:val="1"/>
          <w:w w:val="105"/>
        </w:rPr>
        <w:t> </w:t>
      </w:r>
      <w:r>
        <w:rPr>
          <w:w w:val="105"/>
        </w:rPr>
        <w:t>detection in Ethernet are named Duration, Protocol Type, Src_bytes, Dst_bytes, Count,</w:t>
      </w:r>
      <w:r>
        <w:rPr>
          <w:spacing w:val="1"/>
          <w:w w:val="105"/>
        </w:rPr>
        <w:t> </w:t>
      </w:r>
      <w:r>
        <w:rPr>
          <w:w w:val="105"/>
        </w:rPr>
        <w:t>and Srv_count [</w:t>
      </w:r>
      <w:hyperlink w:history="true" w:anchor="_bookmark39">
        <w:r>
          <w:rPr>
            <w:color w:val="0774B7"/>
            <w:w w:val="105"/>
          </w:rPr>
          <w:t>10</w:t>
        </w:r>
      </w:hyperlink>
      <w:r>
        <w:rPr>
          <w:w w:val="105"/>
        </w:rPr>
        <w:t>].</w:t>
      </w:r>
      <w:r>
        <w:rPr>
          <w:spacing w:val="1"/>
          <w:w w:val="105"/>
        </w:rPr>
        <w:t> </w:t>
      </w:r>
      <w:r>
        <w:rPr>
          <w:w w:val="105"/>
        </w:rPr>
        <w:t>Grimm et al.</w:t>
      </w:r>
      <w:r>
        <w:rPr>
          <w:spacing w:val="1"/>
          <w:w w:val="105"/>
        </w:rPr>
        <w:t> </w:t>
      </w:r>
      <w:r>
        <w:rPr>
          <w:w w:val="105"/>
        </w:rPr>
        <w:t>proposed a hybrid anomaly detection system for AE</w:t>
      </w:r>
      <w:r>
        <w:rPr>
          <w:spacing w:val="1"/>
          <w:w w:val="105"/>
        </w:rPr>
        <w:t> </w:t>
      </w:r>
      <w:r>
        <w:rPr>
          <w:w w:val="105"/>
        </w:rPr>
        <w:t>networks using a specification- and machine learning-based method [</w:t>
      </w:r>
      <w:hyperlink w:history="true" w:anchor="_bookmark108">
        <w:r>
          <w:rPr>
            <w:color w:val="0774B7"/>
            <w:w w:val="105"/>
          </w:rPr>
          <w:t>79</w:t>
        </w:r>
      </w:hyperlink>
      <w:r>
        <w:rPr>
          <w:w w:val="105"/>
        </w:rPr>
        <w:t>].</w:t>
      </w:r>
      <w:r>
        <w:rPr>
          <w:spacing w:val="1"/>
          <w:w w:val="105"/>
        </w:rPr>
        <w:t> </w:t>
      </w:r>
      <w:r>
        <w:rPr>
          <w:w w:val="105"/>
        </w:rPr>
        <w:t>The authors</w:t>
      </w:r>
      <w:r>
        <w:rPr>
          <w:spacing w:val="1"/>
          <w:w w:val="105"/>
        </w:rPr>
        <w:t> </w:t>
      </w:r>
      <w:r>
        <w:rPr>
          <w:spacing w:val="-1"/>
          <w:w w:val="105"/>
        </w:rPr>
        <w:t>considered</w:t>
      </w:r>
      <w:r>
        <w:rPr>
          <w:spacing w:val="-11"/>
          <w:w w:val="105"/>
        </w:rPr>
        <w:t> </w:t>
      </w:r>
      <w:r>
        <w:rPr>
          <w:spacing w:val="-1"/>
          <w:w w:val="105"/>
        </w:rPr>
        <w:t>irregularities</w:t>
      </w:r>
      <w:r>
        <w:rPr>
          <w:spacing w:val="-10"/>
          <w:w w:val="105"/>
        </w:rPr>
        <w:t> </w:t>
      </w:r>
      <w:r>
        <w:rPr>
          <w:spacing w:val="-1"/>
          <w:w w:val="105"/>
        </w:rPr>
        <w:t>in</w:t>
      </w:r>
      <w:r>
        <w:rPr>
          <w:spacing w:val="-9"/>
          <w:w w:val="105"/>
        </w:rPr>
        <w:t> </w:t>
      </w:r>
      <w:r>
        <w:rPr>
          <w:spacing w:val="-1"/>
          <w:w w:val="105"/>
        </w:rPr>
        <w:t>message</w:t>
      </w:r>
      <w:r>
        <w:rPr>
          <w:spacing w:val="-10"/>
          <w:w w:val="105"/>
        </w:rPr>
        <w:t> </w:t>
      </w:r>
      <w:r>
        <w:rPr>
          <w:w w:val="105"/>
        </w:rPr>
        <w:t>occurrences</w:t>
      </w:r>
      <w:r>
        <w:rPr>
          <w:spacing w:val="-10"/>
          <w:w w:val="105"/>
        </w:rPr>
        <w:t> </w:t>
      </w:r>
      <w:r>
        <w:rPr>
          <w:w w:val="105"/>
        </w:rPr>
        <w:t>as</w:t>
      </w:r>
      <w:r>
        <w:rPr>
          <w:spacing w:val="-10"/>
          <w:w w:val="105"/>
        </w:rPr>
        <w:t> </w:t>
      </w:r>
      <w:r>
        <w:rPr>
          <w:w w:val="105"/>
        </w:rPr>
        <w:t>the</w:t>
      </w:r>
      <w:r>
        <w:rPr>
          <w:spacing w:val="-10"/>
          <w:w w:val="105"/>
        </w:rPr>
        <w:t> </w:t>
      </w:r>
      <w:r>
        <w:rPr>
          <w:w w:val="105"/>
        </w:rPr>
        <w:t>criterion</w:t>
      </w:r>
      <w:r>
        <w:rPr>
          <w:spacing w:val="-10"/>
          <w:w w:val="105"/>
        </w:rPr>
        <w:t> </w:t>
      </w:r>
      <w:r>
        <w:rPr>
          <w:w w:val="105"/>
        </w:rPr>
        <w:t>for</w:t>
      </w:r>
      <w:r>
        <w:rPr>
          <w:spacing w:val="-10"/>
          <w:w w:val="105"/>
        </w:rPr>
        <w:t> </w:t>
      </w:r>
      <w:r>
        <w:rPr>
          <w:w w:val="105"/>
        </w:rPr>
        <w:t>anomalous</w:t>
      </w:r>
      <w:r>
        <w:rPr>
          <w:spacing w:val="-10"/>
          <w:w w:val="105"/>
        </w:rPr>
        <w:t> </w:t>
      </w:r>
      <w:r>
        <w:rPr>
          <w:w w:val="105"/>
        </w:rPr>
        <w:t>behavior</w:t>
      </w:r>
      <w:r>
        <w:rPr>
          <w:spacing w:val="-44"/>
          <w:w w:val="105"/>
        </w:rPr>
        <w:t> </w:t>
      </w:r>
      <w:r>
        <w:rPr>
          <w:w w:val="105"/>
        </w:rPr>
        <w:t>in AE networks. The message irregularities may occur if the sender ECU cannot transmit</w:t>
      </w:r>
      <w:r>
        <w:rPr>
          <w:spacing w:val="-44"/>
          <w:w w:val="105"/>
        </w:rPr>
        <w:t> </w:t>
      </w:r>
      <w:r>
        <w:rPr>
          <w:w w:val="105"/>
        </w:rPr>
        <w:t>data to a given receiver, or if the message consists of data from unknown protocols. The</w:t>
      </w:r>
      <w:r>
        <w:rPr>
          <w:spacing w:val="1"/>
          <w:w w:val="105"/>
        </w:rPr>
        <w:t> </w:t>
      </w:r>
      <w:r>
        <w:rPr>
          <w:w w:val="105"/>
        </w:rPr>
        <w:t>authors analyzed the performance of three algorithms: Mahalanobis distance, Principal</w:t>
      </w:r>
      <w:r>
        <w:rPr>
          <w:spacing w:val="1"/>
          <w:w w:val="105"/>
        </w:rPr>
        <w:t> </w:t>
      </w:r>
      <w:r>
        <w:rPr>
          <w:w w:val="105"/>
        </w:rPr>
        <w:t>Component</w:t>
      </w:r>
      <w:r>
        <w:rPr>
          <w:spacing w:val="27"/>
          <w:w w:val="105"/>
        </w:rPr>
        <w:t> </w:t>
      </w:r>
      <w:r>
        <w:rPr>
          <w:w w:val="105"/>
        </w:rPr>
        <w:t>Analysis</w:t>
      </w:r>
      <w:r>
        <w:rPr>
          <w:spacing w:val="26"/>
          <w:w w:val="105"/>
        </w:rPr>
        <w:t> </w:t>
      </w:r>
      <w:r>
        <w:rPr>
          <w:w w:val="105"/>
        </w:rPr>
        <w:t>(PCA),</w:t>
      </w:r>
      <w:r>
        <w:rPr>
          <w:spacing w:val="27"/>
          <w:w w:val="105"/>
        </w:rPr>
        <w:t> </w:t>
      </w:r>
      <w:r>
        <w:rPr>
          <w:w w:val="105"/>
        </w:rPr>
        <w:t>and</w:t>
      </w:r>
      <w:r>
        <w:rPr>
          <w:spacing w:val="27"/>
          <w:w w:val="105"/>
        </w:rPr>
        <w:t> </w:t>
      </w:r>
      <w:r>
        <w:rPr>
          <w:w w:val="105"/>
        </w:rPr>
        <w:t>one-class</w:t>
      </w:r>
      <w:r>
        <w:rPr>
          <w:spacing w:val="27"/>
          <w:w w:val="105"/>
        </w:rPr>
        <w:t> </w:t>
      </w:r>
      <w:r>
        <w:rPr>
          <w:w w:val="105"/>
        </w:rPr>
        <w:t>support</w:t>
      </w:r>
      <w:r>
        <w:rPr>
          <w:spacing w:val="27"/>
          <w:w w:val="105"/>
        </w:rPr>
        <w:t> </w:t>
      </w:r>
      <w:r>
        <w:rPr>
          <w:w w:val="105"/>
        </w:rPr>
        <w:t>vector</w:t>
      </w:r>
      <w:r>
        <w:rPr>
          <w:spacing w:val="26"/>
          <w:w w:val="105"/>
        </w:rPr>
        <w:t> </w:t>
      </w:r>
      <w:r>
        <w:rPr>
          <w:w w:val="105"/>
        </w:rPr>
        <w:t>machine</w:t>
      </w:r>
      <w:r>
        <w:rPr>
          <w:spacing w:val="27"/>
          <w:w w:val="105"/>
        </w:rPr>
        <w:t> </w:t>
      </w:r>
      <w:r>
        <w:rPr>
          <w:w w:val="105"/>
        </w:rPr>
        <w:t>(OCSVM)</w:t>
      </w:r>
      <w:r>
        <w:rPr>
          <w:spacing w:val="27"/>
          <w:w w:val="105"/>
        </w:rPr>
        <w:t> </w:t>
      </w:r>
      <w:r>
        <w:rPr>
          <w:w w:val="105"/>
        </w:rPr>
        <w:t>in</w:t>
      </w:r>
      <w:r>
        <w:rPr>
          <w:spacing w:val="27"/>
          <w:w w:val="105"/>
        </w:rPr>
        <w:t> </w:t>
      </w:r>
      <w:r>
        <w:rPr>
          <w:w w:val="105"/>
        </w:rPr>
        <w:t>terms</w:t>
      </w:r>
      <w:r>
        <w:rPr>
          <w:spacing w:val="1"/>
          <w:w w:val="105"/>
        </w:rPr>
        <w:t> </w:t>
      </w:r>
      <w:r>
        <w:rPr>
          <w:w w:val="105"/>
        </w:rPr>
        <w:t>of false positive rate and true positive rate.</w:t>
      </w:r>
      <w:r>
        <w:rPr>
          <w:spacing w:val="1"/>
          <w:w w:val="105"/>
        </w:rPr>
        <w:t> </w:t>
      </w:r>
      <w:r>
        <w:rPr>
          <w:w w:val="105"/>
        </w:rPr>
        <w:t>PCA and OCSVM algorithms can detect</w:t>
      </w:r>
      <w:r>
        <w:rPr>
          <w:spacing w:val="1"/>
          <w:w w:val="105"/>
        </w:rPr>
        <w:t> </w:t>
      </w:r>
      <w:r>
        <w:rPr>
          <w:w w:val="105"/>
        </w:rPr>
        <w:t>attacks with high detection accuracy and a low false alarm rate. However, issues such as</w:t>
      </w:r>
      <w:r>
        <w:rPr>
          <w:spacing w:val="-44"/>
          <w:w w:val="105"/>
        </w:rPr>
        <w:t> </w:t>
      </w:r>
      <w:r>
        <w:rPr>
          <w:w w:val="105"/>
        </w:rPr>
        <w:t>feature extraction and real-time anomaly detection should be researched in more detail.</w:t>
      </w:r>
      <w:r>
        <w:rPr>
          <w:spacing w:val="-44"/>
          <w:w w:val="105"/>
        </w:rPr>
        <w:t> </w:t>
      </w:r>
      <w:r>
        <w:rPr/>
        <w:t>Yang et al. [</w:t>
      </w:r>
      <w:hyperlink w:history="true" w:anchor="_bookmark109">
        <w:r>
          <w:rPr>
            <w:color w:val="0774B7"/>
          </w:rPr>
          <w:t>80</w:t>
        </w:r>
      </w:hyperlink>
      <w:r>
        <w:rPr/>
        <w:t>] proposed a security solution for AE based on encryption and authentication</w:t>
      </w:r>
      <w:r>
        <w:rPr>
          <w:spacing w:val="1"/>
        </w:rPr>
        <w:t> </w:t>
      </w:r>
      <w:r>
        <w:rPr/>
        <w:t>mechanisms. The authors demonstrated, with a CANoe simulation, the secure transmission</w:t>
      </w:r>
      <w:r>
        <w:rPr>
          <w:spacing w:val="1"/>
        </w:rPr>
        <w:t> </w:t>
      </w:r>
      <w:r>
        <w:rPr>
          <w:w w:val="105"/>
        </w:rPr>
        <w:t>of video information in AE networks by using authentication and encryption methods.</w:t>
      </w:r>
      <w:r>
        <w:rPr>
          <w:spacing w:val="1"/>
          <w:w w:val="105"/>
        </w:rPr>
        <w:t> </w:t>
      </w:r>
      <w:r>
        <w:rPr>
          <w:w w:val="105"/>
        </w:rPr>
        <w:t>The HMAC-SHA1 algorithm is used for message authentication in Ethernet networks.</w:t>
      </w:r>
      <w:r>
        <w:rPr>
          <w:spacing w:val="1"/>
          <w:w w:val="105"/>
        </w:rPr>
        <w:t> </w:t>
      </w:r>
      <w:r>
        <w:rPr>
          <w:w w:val="105"/>
        </w:rPr>
        <w:t>Based</w:t>
      </w:r>
      <w:r>
        <w:rPr>
          <w:spacing w:val="-8"/>
          <w:w w:val="105"/>
        </w:rPr>
        <w:t> </w:t>
      </w:r>
      <w:r>
        <w:rPr>
          <w:w w:val="105"/>
        </w:rPr>
        <w:t>on</w:t>
      </w:r>
      <w:r>
        <w:rPr>
          <w:spacing w:val="-7"/>
          <w:w w:val="105"/>
        </w:rPr>
        <w:t> </w:t>
      </w:r>
      <w:r>
        <w:rPr>
          <w:w w:val="105"/>
        </w:rPr>
        <w:t>the</w:t>
      </w:r>
      <w:r>
        <w:rPr>
          <w:spacing w:val="-7"/>
          <w:w w:val="105"/>
        </w:rPr>
        <w:t> </w:t>
      </w:r>
      <w:r>
        <w:rPr>
          <w:w w:val="105"/>
        </w:rPr>
        <w:t>reviews,</w:t>
      </w:r>
      <w:r>
        <w:rPr>
          <w:spacing w:val="-7"/>
          <w:w w:val="105"/>
        </w:rPr>
        <w:t> </w:t>
      </w:r>
      <w:r>
        <w:rPr>
          <w:w w:val="105"/>
        </w:rPr>
        <w:t>we</w:t>
      </w:r>
      <w:r>
        <w:rPr>
          <w:spacing w:val="-7"/>
          <w:w w:val="105"/>
        </w:rPr>
        <w:t> </w:t>
      </w:r>
      <w:r>
        <w:rPr>
          <w:w w:val="105"/>
        </w:rPr>
        <w:t>provide</w:t>
      </w:r>
      <w:r>
        <w:rPr>
          <w:spacing w:val="-7"/>
          <w:w w:val="105"/>
        </w:rPr>
        <w:t> </w:t>
      </w:r>
      <w:r>
        <w:rPr>
          <w:w w:val="105"/>
        </w:rPr>
        <w:t>the</w:t>
      </w:r>
      <w:r>
        <w:rPr>
          <w:spacing w:val="-8"/>
          <w:w w:val="105"/>
        </w:rPr>
        <w:t> </w:t>
      </w:r>
      <w:r>
        <w:rPr>
          <w:w w:val="105"/>
        </w:rPr>
        <w:t>following</w:t>
      </w:r>
      <w:r>
        <w:rPr>
          <w:spacing w:val="-7"/>
          <w:w w:val="105"/>
        </w:rPr>
        <w:t> </w:t>
      </w:r>
      <w:r>
        <w:rPr>
          <w:w w:val="105"/>
        </w:rPr>
        <w:t>recommendations</w:t>
      </w:r>
      <w:r>
        <w:rPr>
          <w:spacing w:val="-7"/>
          <w:w w:val="105"/>
        </w:rPr>
        <w:t> </w:t>
      </w:r>
      <w:r>
        <w:rPr>
          <w:w w:val="105"/>
        </w:rPr>
        <w:t>for</w:t>
      </w:r>
      <w:r>
        <w:rPr>
          <w:spacing w:val="-7"/>
          <w:w w:val="105"/>
        </w:rPr>
        <w:t> </w:t>
      </w:r>
      <w:r>
        <w:rPr>
          <w:w w:val="105"/>
        </w:rPr>
        <w:t>securing</w:t>
      </w:r>
      <w:r>
        <w:rPr>
          <w:spacing w:val="-7"/>
          <w:w w:val="105"/>
        </w:rPr>
        <w:t> </w:t>
      </w:r>
      <w:r>
        <w:rPr>
          <w:w w:val="105"/>
        </w:rPr>
        <w:t>AE-based</w:t>
      </w:r>
      <w:r>
        <w:rPr>
          <w:spacing w:val="1"/>
          <w:w w:val="105"/>
        </w:rPr>
        <w:t> </w:t>
      </w:r>
      <w:r>
        <w:rPr>
          <w:w w:val="105"/>
        </w:rPr>
        <w:t>in-vehicle</w:t>
      </w:r>
      <w:r>
        <w:rPr>
          <w:spacing w:val="2"/>
          <w:w w:val="105"/>
        </w:rPr>
        <w:t> </w:t>
      </w:r>
      <w:r>
        <w:rPr>
          <w:w w:val="105"/>
        </w:rPr>
        <w:t>networks.</w:t>
      </w:r>
    </w:p>
    <w:p>
      <w:pPr>
        <w:pStyle w:val="BodyText"/>
        <w:spacing w:line="256" w:lineRule="auto" w:before="104"/>
        <w:ind w:left="3165"/>
      </w:pPr>
      <w:r>
        <w:rPr/>
        <w:pict>
          <v:shape style="position:absolute;margin-left:167.389008pt;margin-top:6.656596pt;width:5.2pt;height:18.05pt;mso-position-horizontal-relative:page;mso-position-vertical-relative:paragraph;z-index:15755776" type="#_x0000_t202" filled="false" stroked="false">
            <v:textbox inset="0,0,0,0">
              <w:txbxContent>
                <w:p>
                  <w:pPr>
                    <w:spacing w:line="203" w:lineRule="exact" w:before="0"/>
                    <w:ind w:left="0" w:right="0" w:firstLine="0"/>
                    <w:jc w:val="left"/>
                    <w:rPr>
                      <w:rFonts w:ascii="Arial" w:hAnsi="Arial"/>
                      <w:i/>
                      <w:sz w:val="20"/>
                    </w:rPr>
                  </w:pPr>
                  <w:r>
                    <w:rPr>
                      <w:rFonts w:ascii="Arial" w:hAnsi="Arial"/>
                      <w:i/>
                      <w:w w:val="148"/>
                      <w:sz w:val="20"/>
                    </w:rPr>
                    <w:t>•</w:t>
                  </w:r>
                </w:p>
              </w:txbxContent>
            </v:textbox>
            <w10:wrap type="none"/>
          </v:shape>
        </w:pict>
      </w:r>
      <w:r>
        <w:rPr/>
        <w:t>Implementation</w:t>
      </w:r>
      <w:r>
        <w:rPr>
          <w:spacing w:val="2"/>
        </w:rPr>
        <w:t> </w:t>
      </w:r>
      <w:r>
        <w:rPr/>
        <w:t>of</w:t>
      </w:r>
      <w:r>
        <w:rPr>
          <w:spacing w:val="3"/>
        </w:rPr>
        <w:t> </w:t>
      </w:r>
      <w:r>
        <w:rPr/>
        <w:t>firewalls</w:t>
      </w:r>
      <w:r>
        <w:rPr>
          <w:spacing w:val="3"/>
        </w:rPr>
        <w:t> </w:t>
      </w:r>
      <w:r>
        <w:rPr/>
        <w:t>to</w:t>
      </w:r>
      <w:r>
        <w:rPr>
          <w:spacing w:val="2"/>
        </w:rPr>
        <w:t> </w:t>
      </w:r>
      <w:r>
        <w:rPr/>
        <w:t>prevent</w:t>
      </w:r>
      <w:r>
        <w:rPr>
          <w:spacing w:val="2"/>
        </w:rPr>
        <w:t> </w:t>
      </w:r>
      <w:r>
        <w:rPr/>
        <w:t>unauthorized</w:t>
      </w:r>
      <w:r>
        <w:rPr>
          <w:spacing w:val="2"/>
        </w:rPr>
        <w:t> </w:t>
      </w:r>
      <w:r>
        <w:rPr/>
        <w:t>ECUs</w:t>
      </w:r>
      <w:r>
        <w:rPr>
          <w:spacing w:val="4"/>
        </w:rPr>
        <w:t> </w:t>
      </w:r>
      <w:r>
        <w:rPr/>
        <w:t>from</w:t>
      </w:r>
      <w:r>
        <w:rPr>
          <w:spacing w:val="2"/>
        </w:rPr>
        <w:t> </w:t>
      </w:r>
      <w:r>
        <w:rPr/>
        <w:t>sending</w:t>
      </w:r>
      <w:r>
        <w:rPr>
          <w:spacing w:val="2"/>
        </w:rPr>
        <w:t> </w:t>
      </w:r>
      <w:r>
        <w:rPr/>
        <w:t>safety-critical</w:t>
      </w:r>
      <w:r>
        <w:rPr>
          <w:spacing w:val="-41"/>
        </w:rPr>
        <w:t> </w:t>
      </w:r>
      <w:r>
        <w:rPr/>
        <w:t>messages</w:t>
      </w:r>
    </w:p>
    <w:p>
      <w:pPr>
        <w:pStyle w:val="BodyText"/>
        <w:spacing w:line="256" w:lineRule="auto"/>
        <w:ind w:left="3165" w:right="135"/>
      </w:pPr>
      <w:r>
        <w:rPr/>
        <w:pict>
          <v:shape style="position:absolute;margin-left:167.389008pt;margin-top:14.009608pt;width:5.2pt;height:18.05pt;mso-position-horizontal-relative:page;mso-position-vertical-relative:paragraph;z-index:15756288" type="#_x0000_t202" filled="false" stroked="false">
            <v:textbox inset="0,0,0,0">
              <w:txbxContent>
                <w:p>
                  <w:pPr>
                    <w:spacing w:line="203" w:lineRule="exact" w:before="0"/>
                    <w:ind w:left="0" w:right="0" w:firstLine="0"/>
                    <w:jc w:val="left"/>
                    <w:rPr>
                      <w:rFonts w:ascii="Arial" w:hAnsi="Arial"/>
                      <w:i/>
                      <w:sz w:val="20"/>
                    </w:rPr>
                  </w:pPr>
                  <w:r>
                    <w:rPr>
                      <w:rFonts w:ascii="Arial" w:hAnsi="Arial"/>
                      <w:i/>
                      <w:w w:val="148"/>
                      <w:sz w:val="20"/>
                    </w:rPr>
                    <w:t>•</w:t>
                  </w:r>
                </w:p>
              </w:txbxContent>
            </v:textbox>
            <w10:wrap type="none"/>
          </v:shape>
        </w:pict>
      </w:r>
      <w:r>
        <w:rPr/>
        <w:pict>
          <v:shape style="position:absolute;margin-left:167.389008pt;margin-top:1.456608pt;width:5.2pt;height:18.05pt;mso-position-horizontal-relative:page;mso-position-vertical-relative:paragraph;z-index:15756800" type="#_x0000_t202" filled="false" stroked="false">
            <v:textbox inset="0,0,0,0">
              <w:txbxContent>
                <w:p>
                  <w:pPr>
                    <w:spacing w:line="203" w:lineRule="exact" w:before="0"/>
                    <w:ind w:left="0" w:right="0" w:firstLine="0"/>
                    <w:jc w:val="left"/>
                    <w:rPr>
                      <w:rFonts w:ascii="Arial" w:hAnsi="Arial"/>
                      <w:i/>
                      <w:sz w:val="20"/>
                    </w:rPr>
                  </w:pPr>
                  <w:r>
                    <w:rPr>
                      <w:rFonts w:ascii="Arial" w:hAnsi="Arial"/>
                      <w:i/>
                      <w:w w:val="148"/>
                      <w:sz w:val="20"/>
                    </w:rPr>
                    <w:t>•</w:t>
                  </w:r>
                </w:p>
              </w:txbxContent>
            </v:textbox>
            <w10:wrap type="none"/>
          </v:shape>
        </w:pict>
      </w:r>
      <w:r>
        <w:rPr/>
        <w:t>Intrusion</w:t>
      </w:r>
      <w:r>
        <w:rPr>
          <w:spacing w:val="12"/>
        </w:rPr>
        <w:t> </w:t>
      </w:r>
      <w:r>
        <w:rPr/>
        <w:t>detection</w:t>
      </w:r>
      <w:r>
        <w:rPr>
          <w:spacing w:val="13"/>
        </w:rPr>
        <w:t> </w:t>
      </w:r>
      <w:r>
        <w:rPr/>
        <w:t>systems</w:t>
      </w:r>
      <w:r>
        <w:rPr>
          <w:spacing w:val="12"/>
        </w:rPr>
        <w:t> </w:t>
      </w:r>
      <w:r>
        <w:rPr/>
        <w:t>that</w:t>
      </w:r>
      <w:r>
        <w:rPr>
          <w:spacing w:val="13"/>
        </w:rPr>
        <w:t> </w:t>
      </w:r>
      <w:r>
        <w:rPr/>
        <w:t>can</w:t>
      </w:r>
      <w:r>
        <w:rPr>
          <w:spacing w:val="13"/>
        </w:rPr>
        <w:t> </w:t>
      </w:r>
      <w:r>
        <w:rPr/>
        <w:t>provide</w:t>
      </w:r>
      <w:r>
        <w:rPr>
          <w:spacing w:val="12"/>
        </w:rPr>
        <w:t> </w:t>
      </w:r>
      <w:r>
        <w:rPr/>
        <w:t>prompt</w:t>
      </w:r>
      <w:r>
        <w:rPr>
          <w:spacing w:val="13"/>
        </w:rPr>
        <w:t> </w:t>
      </w:r>
      <w:r>
        <w:rPr/>
        <w:t>feedback</w:t>
      </w:r>
      <w:r>
        <w:rPr>
          <w:spacing w:val="13"/>
        </w:rPr>
        <w:t> </w:t>
      </w:r>
      <w:r>
        <w:rPr/>
        <w:t>to</w:t>
      </w:r>
      <w:r>
        <w:rPr>
          <w:spacing w:val="12"/>
        </w:rPr>
        <w:t> </w:t>
      </w:r>
      <w:r>
        <w:rPr/>
        <w:t>administrators</w:t>
      </w:r>
      <w:r>
        <w:rPr>
          <w:spacing w:val="1"/>
        </w:rPr>
        <w:t> </w:t>
      </w:r>
      <w:r>
        <w:rPr/>
        <w:t>Secured on-board</w:t>
      </w:r>
      <w:r>
        <w:rPr>
          <w:spacing w:val="1"/>
        </w:rPr>
        <w:t> </w:t>
      </w:r>
      <w:r>
        <w:rPr/>
        <w:t>communications using</w:t>
      </w:r>
      <w:r>
        <w:rPr>
          <w:spacing w:val="1"/>
        </w:rPr>
        <w:t> </w:t>
      </w:r>
      <w:r>
        <w:rPr/>
        <w:t>authentication and</w:t>
      </w:r>
      <w:r>
        <w:rPr>
          <w:spacing w:val="1"/>
        </w:rPr>
        <w:t> </w:t>
      </w:r>
      <w:r>
        <w:rPr/>
        <w:t>integrity of</w:t>
      </w:r>
      <w:r>
        <w:rPr>
          <w:spacing w:val="1"/>
        </w:rPr>
        <w:t> </w:t>
      </w:r>
      <w:r>
        <w:rPr/>
        <w:t>critical frames</w:t>
      </w:r>
      <w:r>
        <w:rPr>
          <w:spacing w:val="-41"/>
        </w:rPr>
        <w:t> </w:t>
      </w:r>
      <w:r>
        <w:rPr/>
        <w:t>based</w:t>
      </w:r>
      <w:r>
        <w:rPr>
          <w:spacing w:val="7"/>
        </w:rPr>
        <w:t> </w:t>
      </w:r>
      <w:r>
        <w:rPr/>
        <w:t>on</w:t>
      </w:r>
      <w:r>
        <w:rPr>
          <w:spacing w:val="7"/>
        </w:rPr>
        <w:t> </w:t>
      </w:r>
      <w:r>
        <w:rPr/>
        <w:t>message</w:t>
      </w:r>
      <w:r>
        <w:rPr>
          <w:spacing w:val="7"/>
        </w:rPr>
        <w:t> </w:t>
      </w:r>
      <w:r>
        <w:rPr/>
        <w:t>authentication</w:t>
      </w:r>
      <w:r>
        <w:rPr>
          <w:spacing w:val="7"/>
        </w:rPr>
        <w:t> </w:t>
      </w:r>
      <w:r>
        <w:rPr/>
        <w:t>code</w:t>
      </w:r>
      <w:r>
        <w:rPr>
          <w:spacing w:val="7"/>
        </w:rPr>
        <w:t> </w:t>
      </w:r>
      <w:r>
        <w:rPr/>
        <w:t>(MAC)</w:t>
      </w:r>
      <w:r>
        <w:rPr>
          <w:spacing w:val="7"/>
        </w:rPr>
        <w:t> </w:t>
      </w:r>
      <w:r>
        <w:rPr/>
        <w:t>with</w:t>
      </w:r>
      <w:r>
        <w:rPr>
          <w:spacing w:val="7"/>
        </w:rPr>
        <w:t> </w:t>
      </w:r>
      <w:r>
        <w:rPr/>
        <w:t>efficient</w:t>
      </w:r>
      <w:r>
        <w:rPr>
          <w:spacing w:val="7"/>
        </w:rPr>
        <w:t> </w:t>
      </w:r>
      <w:r>
        <w:rPr/>
        <w:t>key</w:t>
      </w:r>
      <w:r>
        <w:rPr>
          <w:spacing w:val="7"/>
        </w:rPr>
        <w:t> </w:t>
      </w:r>
      <w:r>
        <w:rPr/>
        <w:t>initialization</w:t>
      </w:r>
      <w:r>
        <w:rPr>
          <w:spacing w:val="7"/>
        </w:rPr>
        <w:t> </w:t>
      </w:r>
      <w:r>
        <w:rPr/>
        <w:t>and</w:t>
      </w:r>
      <w:r>
        <w:rPr>
          <w:spacing w:val="-42"/>
        </w:rPr>
        <w:t> </w:t>
      </w:r>
      <w:r>
        <w:rPr/>
        <w:t>management</w:t>
      </w:r>
      <w:r>
        <w:rPr>
          <w:spacing w:val="5"/>
        </w:rPr>
        <w:t> </w:t>
      </w:r>
      <w:r>
        <w:rPr/>
        <w:t>techniques</w:t>
      </w:r>
    </w:p>
    <w:p>
      <w:pPr>
        <w:pStyle w:val="ListParagraph"/>
        <w:numPr>
          <w:ilvl w:val="1"/>
          <w:numId w:val="2"/>
        </w:numPr>
        <w:tabs>
          <w:tab w:pos="3165" w:val="left" w:leader="none"/>
          <w:tab w:pos="3166" w:val="left" w:leader="none"/>
        </w:tabs>
        <w:spacing w:line="240" w:lineRule="auto" w:before="1" w:after="0"/>
        <w:ind w:left="3165" w:right="0" w:hanging="419"/>
        <w:jc w:val="left"/>
        <w:rPr>
          <w:sz w:val="20"/>
        </w:rPr>
      </w:pPr>
      <w:r>
        <w:rPr>
          <w:w w:val="105"/>
          <w:sz w:val="20"/>
        </w:rPr>
        <w:t>Digital</w:t>
      </w:r>
      <w:r>
        <w:rPr>
          <w:spacing w:val="-11"/>
          <w:w w:val="105"/>
          <w:sz w:val="20"/>
        </w:rPr>
        <w:t> </w:t>
      </w:r>
      <w:r>
        <w:rPr>
          <w:w w:val="105"/>
          <w:sz w:val="20"/>
        </w:rPr>
        <w:t>signatures</w:t>
      </w:r>
      <w:r>
        <w:rPr>
          <w:spacing w:val="-10"/>
          <w:w w:val="105"/>
          <w:sz w:val="20"/>
        </w:rPr>
        <w:t> </w:t>
      </w:r>
      <w:r>
        <w:rPr>
          <w:w w:val="105"/>
          <w:sz w:val="20"/>
        </w:rPr>
        <w:t>and</w:t>
      </w:r>
      <w:r>
        <w:rPr>
          <w:spacing w:val="-11"/>
          <w:w w:val="105"/>
          <w:sz w:val="20"/>
        </w:rPr>
        <w:t> </w:t>
      </w:r>
      <w:r>
        <w:rPr>
          <w:w w:val="105"/>
          <w:sz w:val="20"/>
        </w:rPr>
        <w:t>public</w:t>
      </w:r>
      <w:r>
        <w:rPr>
          <w:spacing w:val="-10"/>
          <w:w w:val="105"/>
          <w:sz w:val="20"/>
        </w:rPr>
        <w:t> </w:t>
      </w:r>
      <w:r>
        <w:rPr>
          <w:w w:val="105"/>
          <w:sz w:val="20"/>
        </w:rPr>
        <w:t>key</w:t>
      </w:r>
      <w:r>
        <w:rPr>
          <w:spacing w:val="-11"/>
          <w:w w:val="105"/>
          <w:sz w:val="20"/>
        </w:rPr>
        <w:t> </w:t>
      </w:r>
      <w:r>
        <w:rPr>
          <w:w w:val="105"/>
          <w:sz w:val="20"/>
        </w:rPr>
        <w:t>infrastructures</w:t>
      </w:r>
      <w:r>
        <w:rPr>
          <w:spacing w:val="-10"/>
          <w:w w:val="105"/>
          <w:sz w:val="20"/>
        </w:rPr>
        <w:t> </w:t>
      </w:r>
      <w:r>
        <w:rPr>
          <w:w w:val="105"/>
          <w:sz w:val="20"/>
        </w:rPr>
        <w:t>(PKIs)</w:t>
      </w:r>
    </w:p>
    <w:p>
      <w:pPr>
        <w:pStyle w:val="BodyText"/>
        <w:spacing w:line="256" w:lineRule="auto" w:before="116"/>
        <w:ind w:left="2745" w:right="139" w:firstLine="425"/>
        <w:jc w:val="both"/>
      </w:pPr>
      <w:r>
        <w:rPr/>
        <w:t>Table </w:t>
      </w:r>
      <w:hyperlink w:history="true" w:anchor="_bookmark20">
        <w:r>
          <w:rPr>
            <w:color w:val="0774B7"/>
          </w:rPr>
          <w:t>5 </w:t>
        </w:r>
      </w:hyperlink>
      <w:r>
        <w:rPr/>
        <w:t>provides a comparison of various security solutions that have been developed</w:t>
      </w:r>
      <w:r>
        <w:rPr>
          <w:spacing w:val="1"/>
        </w:rPr>
        <w:t> </w:t>
      </w:r>
      <w:r>
        <w:rPr/>
        <w:t>so</w:t>
      </w:r>
      <w:r>
        <w:rPr>
          <w:spacing w:val="6"/>
        </w:rPr>
        <w:t> </w:t>
      </w:r>
      <w:r>
        <w:rPr/>
        <w:t>far</w:t>
      </w:r>
      <w:r>
        <w:rPr>
          <w:spacing w:val="6"/>
        </w:rPr>
        <w:t> </w:t>
      </w:r>
      <w:r>
        <w:rPr/>
        <w:t>for</w:t>
      </w:r>
      <w:r>
        <w:rPr>
          <w:spacing w:val="6"/>
        </w:rPr>
        <w:t> </w:t>
      </w:r>
      <w:r>
        <w:rPr/>
        <w:t>in-vehicle</w:t>
      </w:r>
      <w:r>
        <w:rPr>
          <w:spacing w:val="7"/>
        </w:rPr>
        <w:t> </w:t>
      </w:r>
      <w:r>
        <w:rPr/>
        <w:t>automotive</w:t>
      </w:r>
      <w:r>
        <w:rPr>
          <w:spacing w:val="6"/>
        </w:rPr>
        <w:t> </w:t>
      </w:r>
      <w:r>
        <w:rPr/>
        <w:t>Ethernet</w:t>
      </w:r>
      <w:r>
        <w:rPr>
          <w:spacing w:val="6"/>
        </w:rPr>
        <w:t> </w:t>
      </w:r>
      <w:r>
        <w:rPr/>
        <w:t>networks.</w:t>
      </w:r>
    </w:p>
    <w:p>
      <w:pPr>
        <w:spacing w:after="0" w:line="256" w:lineRule="auto"/>
        <w:jc w:val="both"/>
        <w:sectPr>
          <w:pgSz w:w="11910" w:h="16840"/>
          <w:pgMar w:header="1042" w:footer="0" w:top="1340" w:bottom="280" w:left="600" w:right="580"/>
        </w:sectPr>
      </w:pPr>
    </w:p>
    <w:p>
      <w:pPr>
        <w:pStyle w:val="BodyText"/>
      </w:pPr>
    </w:p>
    <w:p>
      <w:pPr>
        <w:pStyle w:val="BodyText"/>
        <w:spacing w:before="11"/>
        <w:rPr>
          <w:sz w:val="19"/>
        </w:rPr>
      </w:pPr>
    </w:p>
    <w:p>
      <w:pPr>
        <w:spacing w:before="80"/>
        <w:ind w:left="1391" w:right="1416" w:firstLine="0"/>
        <w:jc w:val="center"/>
        <w:rPr>
          <w:sz w:val="18"/>
        </w:rPr>
      </w:pPr>
      <w:bookmarkStart w:name="_bookmark20" w:id="47"/>
      <w:bookmarkEnd w:id="47"/>
      <w:r>
        <w:rPr/>
      </w:r>
      <w:r>
        <w:rPr>
          <w:rFonts w:ascii="Palatino Linotype"/>
          <w:b/>
          <w:sz w:val="18"/>
        </w:rPr>
        <w:t>Table</w:t>
      </w:r>
      <w:r>
        <w:rPr>
          <w:rFonts w:ascii="Palatino Linotype"/>
          <w:b/>
          <w:spacing w:val="10"/>
          <w:sz w:val="18"/>
        </w:rPr>
        <w:t> </w:t>
      </w:r>
      <w:r>
        <w:rPr>
          <w:rFonts w:ascii="Palatino Linotype"/>
          <w:b/>
          <w:sz w:val="18"/>
        </w:rPr>
        <w:t>5.</w:t>
      </w:r>
      <w:r>
        <w:rPr>
          <w:rFonts w:ascii="Palatino Linotype"/>
          <w:b/>
          <w:spacing w:val="24"/>
          <w:sz w:val="18"/>
        </w:rPr>
        <w:t> </w:t>
      </w:r>
      <w:r>
        <w:rPr>
          <w:sz w:val="18"/>
        </w:rPr>
        <w:t>Comparison</w:t>
      </w:r>
      <w:r>
        <w:rPr>
          <w:spacing w:val="16"/>
          <w:sz w:val="18"/>
        </w:rPr>
        <w:t> </w:t>
      </w:r>
      <w:r>
        <w:rPr>
          <w:sz w:val="18"/>
        </w:rPr>
        <w:t>of</w:t>
      </w:r>
      <w:r>
        <w:rPr>
          <w:spacing w:val="16"/>
          <w:sz w:val="18"/>
        </w:rPr>
        <w:t> </w:t>
      </w:r>
      <w:r>
        <w:rPr>
          <w:sz w:val="18"/>
        </w:rPr>
        <w:t>security</w:t>
      </w:r>
      <w:r>
        <w:rPr>
          <w:spacing w:val="17"/>
          <w:sz w:val="18"/>
        </w:rPr>
        <w:t> </w:t>
      </w:r>
      <w:r>
        <w:rPr>
          <w:sz w:val="18"/>
        </w:rPr>
        <w:t>mechanisms</w:t>
      </w:r>
      <w:r>
        <w:rPr>
          <w:spacing w:val="16"/>
          <w:sz w:val="18"/>
        </w:rPr>
        <w:t> </w:t>
      </w:r>
      <w:r>
        <w:rPr>
          <w:sz w:val="18"/>
        </w:rPr>
        <w:t>to</w:t>
      </w:r>
      <w:r>
        <w:rPr>
          <w:spacing w:val="16"/>
          <w:sz w:val="18"/>
        </w:rPr>
        <w:t> </w:t>
      </w:r>
      <w:r>
        <w:rPr>
          <w:sz w:val="18"/>
        </w:rPr>
        <w:t>detect</w:t>
      </w:r>
      <w:r>
        <w:rPr>
          <w:spacing w:val="17"/>
          <w:sz w:val="18"/>
        </w:rPr>
        <w:t> </w:t>
      </w:r>
      <w:r>
        <w:rPr>
          <w:sz w:val="18"/>
        </w:rPr>
        <w:t>attacks</w:t>
      </w:r>
      <w:r>
        <w:rPr>
          <w:spacing w:val="16"/>
          <w:sz w:val="18"/>
        </w:rPr>
        <w:t> </w:t>
      </w:r>
      <w:r>
        <w:rPr>
          <w:sz w:val="18"/>
        </w:rPr>
        <w:t>against</w:t>
      </w:r>
      <w:r>
        <w:rPr>
          <w:spacing w:val="16"/>
          <w:sz w:val="18"/>
        </w:rPr>
        <w:t> </w:t>
      </w:r>
      <w:r>
        <w:rPr>
          <w:sz w:val="18"/>
        </w:rPr>
        <w:t>in-vehicle</w:t>
      </w:r>
      <w:r>
        <w:rPr>
          <w:spacing w:val="17"/>
          <w:sz w:val="18"/>
        </w:rPr>
        <w:t> </w:t>
      </w:r>
      <w:r>
        <w:rPr>
          <w:sz w:val="18"/>
        </w:rPr>
        <w:t>Ethernet</w:t>
      </w:r>
      <w:r>
        <w:rPr>
          <w:spacing w:val="16"/>
          <w:sz w:val="18"/>
        </w:rPr>
        <w:t> </w:t>
      </w:r>
      <w:r>
        <w:rPr>
          <w:sz w:val="18"/>
        </w:rPr>
        <w:t>networks.</w:t>
      </w:r>
    </w:p>
    <w:p>
      <w:pPr>
        <w:pStyle w:val="BodyText"/>
        <w:spacing w:before="2"/>
        <w:rPr>
          <w:sz w:val="12"/>
        </w:rPr>
      </w:pPr>
    </w:p>
    <w:p>
      <w:pPr>
        <w:pStyle w:val="BodyText"/>
        <w:spacing w:line="20" w:lineRule="exact"/>
        <w:ind w:left="112"/>
        <w:rPr>
          <w:sz w:val="2"/>
        </w:rPr>
      </w:pPr>
      <w:r>
        <w:rPr>
          <w:sz w:val="2"/>
        </w:rPr>
        <w:pict>
          <v:group style="width:523.3pt;height:.8pt;mso-position-horizontal-relative:char;mso-position-vertical-relative:line" coordorigin="0,0" coordsize="10466,16">
            <v:line style="position:absolute" from="0,8" to="10466,8" stroked="true" strokeweight=".797pt" strokecolor="#000000">
              <v:stroke dashstyle="solid"/>
            </v:line>
          </v:group>
        </w:pict>
      </w:r>
      <w:r>
        <w:rPr>
          <w:sz w:val="2"/>
        </w:rPr>
      </w:r>
    </w:p>
    <w:p>
      <w:pPr>
        <w:spacing w:after="0" w:line="20" w:lineRule="exact"/>
        <w:rPr>
          <w:sz w:val="2"/>
        </w:rPr>
        <w:sectPr>
          <w:pgSz w:w="11910" w:h="16840"/>
          <w:pgMar w:header="1042" w:footer="0" w:top="1340" w:bottom="280" w:left="600" w:right="580"/>
        </w:sectPr>
      </w:pPr>
    </w:p>
    <w:p>
      <w:pPr>
        <w:spacing w:line="216" w:lineRule="auto" w:before="144"/>
        <w:ind w:left="1924" w:right="0" w:firstLine="182"/>
        <w:jc w:val="left"/>
        <w:rPr>
          <w:rFonts w:ascii="Palatino Linotype"/>
          <w:b/>
          <w:sz w:val="18"/>
        </w:rPr>
      </w:pPr>
      <w:r>
        <w:rPr/>
        <w:pict>
          <v:shape style="position:absolute;margin-left:53.493pt;margin-top:12.798824pt;width:44.85pt;height:11.1pt;mso-position-horizontal-relative:page;mso-position-vertical-relative:paragraph;z-index:15758336" type="#_x0000_t202" filled="false" stroked="false">
            <v:textbox inset="0,0,0,0">
              <w:txbxContent>
                <w:p>
                  <w:pPr>
                    <w:spacing w:line="222" w:lineRule="exact" w:before="0"/>
                    <w:ind w:left="0" w:right="0" w:firstLine="0"/>
                    <w:jc w:val="left"/>
                    <w:rPr>
                      <w:rFonts w:ascii="Palatino Linotype"/>
                      <w:b/>
                      <w:sz w:val="18"/>
                    </w:rPr>
                  </w:pPr>
                  <w:r>
                    <w:rPr>
                      <w:rFonts w:ascii="Palatino Linotype"/>
                      <w:b/>
                      <w:w w:val="95"/>
                      <w:sz w:val="18"/>
                    </w:rPr>
                    <w:t>References</w:t>
                  </w:r>
                </w:p>
              </w:txbxContent>
            </v:textbox>
            <w10:wrap type="none"/>
          </v:shape>
        </w:pict>
      </w:r>
      <w:r>
        <w:rPr>
          <w:rFonts w:ascii="Palatino Linotype"/>
          <w:b/>
          <w:sz w:val="18"/>
        </w:rPr>
        <w:t>Security</w:t>
      </w:r>
      <w:r>
        <w:rPr>
          <w:rFonts w:ascii="Palatino Linotype"/>
          <w:b/>
          <w:spacing w:val="1"/>
          <w:sz w:val="18"/>
        </w:rPr>
        <w:t> </w:t>
      </w:r>
      <w:r>
        <w:rPr>
          <w:rFonts w:ascii="Palatino Linotype"/>
          <w:b/>
          <w:w w:val="95"/>
          <w:sz w:val="18"/>
        </w:rPr>
        <w:t>Mechanisms</w:t>
      </w:r>
    </w:p>
    <w:p>
      <w:pPr>
        <w:spacing w:line="216" w:lineRule="auto" w:before="144"/>
        <w:ind w:left="496" w:right="0" w:hanging="145"/>
        <w:jc w:val="left"/>
        <w:rPr>
          <w:rFonts w:ascii="Palatino Linotype"/>
          <w:b/>
          <w:sz w:val="18"/>
        </w:rPr>
      </w:pPr>
      <w:r>
        <w:rPr/>
        <w:br w:type="column"/>
      </w:r>
      <w:r>
        <w:rPr>
          <w:rFonts w:ascii="Palatino Linotype"/>
          <w:b/>
          <w:w w:val="95"/>
          <w:sz w:val="18"/>
        </w:rPr>
        <w:t>Detection</w:t>
      </w:r>
      <w:r>
        <w:rPr>
          <w:rFonts w:ascii="Palatino Linotype"/>
          <w:b/>
          <w:spacing w:val="-40"/>
          <w:w w:val="95"/>
          <w:sz w:val="18"/>
        </w:rPr>
        <w:t> </w:t>
      </w:r>
      <w:r>
        <w:rPr>
          <w:rFonts w:ascii="Palatino Linotype"/>
          <w:b/>
          <w:sz w:val="18"/>
        </w:rPr>
        <w:t>Speed</w:t>
      </w:r>
    </w:p>
    <w:p>
      <w:pPr>
        <w:spacing w:line="216" w:lineRule="auto" w:before="35"/>
        <w:ind w:left="388" w:right="0" w:hanging="25"/>
        <w:jc w:val="left"/>
        <w:rPr>
          <w:rFonts w:ascii="Palatino Linotype"/>
          <w:b/>
          <w:sz w:val="18"/>
        </w:rPr>
      </w:pPr>
      <w:r>
        <w:rPr/>
        <w:br w:type="column"/>
      </w:r>
      <w:r>
        <w:rPr>
          <w:rFonts w:ascii="Palatino Linotype"/>
          <w:b/>
          <w:w w:val="95"/>
          <w:sz w:val="18"/>
        </w:rPr>
        <w:t>Detection</w:t>
      </w:r>
      <w:r>
        <w:rPr>
          <w:rFonts w:ascii="Palatino Linotype"/>
          <w:b/>
          <w:spacing w:val="-40"/>
          <w:w w:val="95"/>
          <w:sz w:val="18"/>
        </w:rPr>
        <w:t> </w:t>
      </w:r>
      <w:r>
        <w:rPr>
          <w:rFonts w:ascii="Palatino Linotype"/>
          <w:b/>
          <w:sz w:val="18"/>
        </w:rPr>
        <w:t>Accuracy</w:t>
      </w:r>
    </w:p>
    <w:p>
      <w:pPr>
        <w:spacing w:line="216" w:lineRule="auto" w:before="144"/>
        <w:ind w:left="319" w:right="0" w:firstLine="49"/>
        <w:jc w:val="left"/>
        <w:rPr>
          <w:rFonts w:ascii="Palatino Linotype"/>
          <w:b/>
          <w:sz w:val="18"/>
        </w:rPr>
      </w:pPr>
      <w:r>
        <w:rPr/>
        <w:br w:type="column"/>
      </w:r>
      <w:r>
        <w:rPr>
          <w:rFonts w:ascii="Palatino Linotype"/>
          <w:b/>
          <w:sz w:val="18"/>
        </w:rPr>
        <w:t>Algorithm</w:t>
      </w:r>
      <w:r>
        <w:rPr>
          <w:rFonts w:ascii="Palatino Linotype"/>
          <w:b/>
          <w:spacing w:val="1"/>
          <w:sz w:val="18"/>
        </w:rPr>
        <w:t> </w:t>
      </w:r>
      <w:r>
        <w:rPr>
          <w:rFonts w:ascii="Palatino Linotype"/>
          <w:b/>
          <w:w w:val="95"/>
          <w:sz w:val="18"/>
        </w:rPr>
        <w:t>Complexity</w:t>
      </w:r>
    </w:p>
    <w:p>
      <w:pPr>
        <w:spacing w:line="216" w:lineRule="auto" w:before="35"/>
        <w:ind w:left="505" w:right="0" w:hanging="157"/>
        <w:jc w:val="left"/>
        <w:rPr>
          <w:rFonts w:ascii="Palatino Linotype"/>
          <w:b/>
          <w:sz w:val="18"/>
        </w:rPr>
      </w:pPr>
      <w:r>
        <w:rPr/>
        <w:br w:type="column"/>
      </w:r>
      <w:r>
        <w:rPr>
          <w:rFonts w:ascii="Palatino Linotype"/>
          <w:b/>
          <w:w w:val="95"/>
          <w:sz w:val="18"/>
        </w:rPr>
        <w:t>Learning</w:t>
      </w:r>
      <w:r>
        <w:rPr>
          <w:rFonts w:ascii="Palatino Linotype"/>
          <w:b/>
          <w:spacing w:val="-40"/>
          <w:w w:val="95"/>
          <w:sz w:val="18"/>
        </w:rPr>
        <w:t> </w:t>
      </w:r>
      <w:r>
        <w:rPr>
          <w:rFonts w:ascii="Palatino Linotype"/>
          <w:b/>
          <w:sz w:val="18"/>
        </w:rPr>
        <w:t>Time</w:t>
      </w:r>
    </w:p>
    <w:p>
      <w:pPr>
        <w:pStyle w:val="BodyText"/>
        <w:spacing w:before="6"/>
        <w:rPr>
          <w:rFonts w:ascii="Palatino Linotype"/>
          <w:b/>
          <w:sz w:val="17"/>
        </w:rPr>
      </w:pPr>
      <w:r>
        <w:rPr/>
        <w:br w:type="column"/>
      </w:r>
      <w:r>
        <w:rPr>
          <w:rFonts w:ascii="Palatino Linotype"/>
          <w:b/>
          <w:sz w:val="17"/>
        </w:rPr>
      </w:r>
    </w:p>
    <w:p>
      <w:pPr>
        <w:spacing w:before="0"/>
        <w:ind w:left="354" w:right="0" w:firstLine="0"/>
        <w:jc w:val="left"/>
        <w:rPr>
          <w:rFonts w:ascii="Palatino Linotype"/>
          <w:b/>
          <w:sz w:val="18"/>
        </w:rPr>
      </w:pPr>
      <w:r>
        <w:rPr>
          <w:rFonts w:ascii="Palatino Linotype"/>
          <w:b/>
          <w:w w:val="95"/>
          <w:sz w:val="18"/>
        </w:rPr>
        <w:t>Robustness</w:t>
      </w:r>
    </w:p>
    <w:p>
      <w:pPr>
        <w:spacing w:line="216" w:lineRule="auto" w:before="144"/>
        <w:ind w:left="375" w:right="378" w:hanging="15"/>
        <w:jc w:val="left"/>
        <w:rPr>
          <w:rFonts w:ascii="Palatino Linotype"/>
          <w:b/>
          <w:sz w:val="18"/>
        </w:rPr>
      </w:pPr>
      <w:r>
        <w:rPr/>
        <w:br w:type="column"/>
      </w:r>
      <w:r>
        <w:rPr>
          <w:rFonts w:ascii="Palatino Linotype"/>
          <w:b/>
          <w:sz w:val="18"/>
        </w:rPr>
        <w:t>Detection</w:t>
      </w:r>
      <w:r>
        <w:rPr>
          <w:rFonts w:ascii="Palatino Linotype"/>
          <w:b/>
          <w:spacing w:val="-42"/>
          <w:sz w:val="18"/>
        </w:rPr>
        <w:t> </w:t>
      </w:r>
      <w:r>
        <w:rPr>
          <w:rFonts w:ascii="Palatino Linotype"/>
          <w:b/>
          <w:sz w:val="18"/>
        </w:rPr>
        <w:t>Coverage</w:t>
      </w:r>
    </w:p>
    <w:p>
      <w:pPr>
        <w:spacing w:after="0" w:line="216" w:lineRule="auto"/>
        <w:jc w:val="left"/>
        <w:rPr>
          <w:rFonts w:ascii="Palatino Linotype"/>
          <w:sz w:val="18"/>
        </w:rPr>
        <w:sectPr>
          <w:type w:val="continuous"/>
          <w:pgSz w:w="11910" w:h="16840"/>
          <w:pgMar w:top="880" w:bottom="0" w:left="600" w:right="580"/>
          <w:cols w:num="7" w:equalWidth="0">
            <w:col w:w="2961" w:space="40"/>
            <w:col w:w="1149" w:space="39"/>
            <w:col w:w="1161" w:space="39"/>
            <w:col w:w="1276" w:space="40"/>
            <w:col w:w="1087" w:space="40"/>
            <w:col w:w="1301" w:space="39"/>
            <w:col w:w="1558"/>
          </w:cols>
        </w:sectPr>
      </w:pPr>
    </w:p>
    <w:p>
      <w:pPr>
        <w:pStyle w:val="BodyText"/>
        <w:spacing w:before="3"/>
        <w:rPr>
          <w:rFonts w:ascii="Palatino Linotype"/>
          <w:b/>
          <w:sz w:val="24"/>
        </w:rPr>
      </w:pPr>
    </w:p>
    <w:p>
      <w:pPr>
        <w:spacing w:before="99"/>
        <w:ind w:left="2076" w:right="0" w:firstLine="0"/>
        <w:jc w:val="left"/>
        <w:rPr>
          <w:sz w:val="18"/>
        </w:rPr>
      </w:pPr>
      <w:r>
        <w:rPr>
          <w:sz w:val="18"/>
        </w:rPr>
        <w:t>detection</w:t>
      </w:r>
    </w:p>
    <w:p>
      <w:pPr>
        <w:pStyle w:val="BodyText"/>
      </w:pPr>
    </w:p>
    <w:p>
      <w:pPr>
        <w:pStyle w:val="BodyText"/>
      </w:pPr>
    </w:p>
    <w:p>
      <w:pPr>
        <w:pStyle w:val="BodyText"/>
      </w:pPr>
    </w:p>
    <w:p>
      <w:pPr>
        <w:spacing w:after="0"/>
        <w:sectPr>
          <w:type w:val="continuous"/>
          <w:pgSz w:w="11910" w:h="16840"/>
          <w:pgMar w:top="880" w:bottom="0" w:left="600" w:right="580"/>
        </w:sectPr>
      </w:pPr>
    </w:p>
    <w:p>
      <w:pPr>
        <w:pStyle w:val="BodyText"/>
        <w:spacing w:before="4"/>
        <w:rPr>
          <w:sz w:val="21"/>
        </w:rPr>
      </w:pPr>
    </w:p>
    <w:p>
      <w:pPr>
        <w:spacing w:before="0"/>
        <w:ind w:left="1837" w:right="0" w:firstLine="0"/>
        <w:jc w:val="left"/>
        <w:rPr>
          <w:sz w:val="18"/>
        </w:rPr>
      </w:pPr>
      <w:r>
        <w:rPr>
          <w:spacing w:val="-2"/>
          <w:w w:val="105"/>
          <w:sz w:val="18"/>
        </w:rPr>
        <w:t>and</w:t>
      </w:r>
      <w:r>
        <w:rPr>
          <w:spacing w:val="-6"/>
          <w:w w:val="105"/>
          <w:sz w:val="18"/>
        </w:rPr>
        <w:t> </w:t>
      </w:r>
      <w:r>
        <w:rPr>
          <w:spacing w:val="-2"/>
          <w:w w:val="105"/>
          <w:sz w:val="18"/>
        </w:rPr>
        <w:t>encryption</w:t>
      </w:r>
    </w:p>
    <w:p>
      <w:pPr>
        <w:pStyle w:val="BodyText"/>
      </w:pPr>
      <w:r>
        <w:rPr/>
        <w:br w:type="column"/>
      </w:r>
      <w:r>
        <w:rPr/>
      </w:r>
    </w:p>
    <w:p>
      <w:pPr>
        <w:pStyle w:val="BodyText"/>
        <w:spacing w:before="9"/>
        <w:rPr>
          <w:sz w:val="28"/>
        </w:rPr>
      </w:pPr>
    </w:p>
    <w:p>
      <w:pPr>
        <w:spacing w:before="1"/>
        <w:ind w:left="1477" w:right="0" w:firstLine="0"/>
        <w:jc w:val="left"/>
        <w:rPr>
          <w:sz w:val="16"/>
        </w:rPr>
      </w:pPr>
      <w:r>
        <w:rPr/>
        <w:pict>
          <v:shape style="position:absolute;margin-left:36pt;margin-top:-100.856041pt;width:523.3pt;height:99.55pt;mso-position-horizontal-relative:page;mso-position-vertical-relative:paragraph;z-index:1575884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31"/>
                    <w:gridCol w:w="1142"/>
                    <w:gridCol w:w="1290"/>
                    <w:gridCol w:w="1347"/>
                    <w:gridCol w:w="999"/>
                    <w:gridCol w:w="1456"/>
                  </w:tblGrid>
                  <w:tr>
                    <w:trPr>
                      <w:trHeight w:val="265" w:hRule="atLeast"/>
                    </w:trPr>
                    <w:tc>
                      <w:tcPr>
                        <w:tcW w:w="4231" w:type="dxa"/>
                        <w:tcBorders>
                          <w:bottom w:val="single" w:sz="4" w:space="0" w:color="000000"/>
                        </w:tcBorders>
                      </w:tcPr>
                      <w:p>
                        <w:pPr>
                          <w:pStyle w:val="TableParagraph"/>
                          <w:jc w:val="left"/>
                          <w:rPr>
                            <w:rFonts w:ascii="Times New Roman"/>
                            <w:sz w:val="18"/>
                          </w:rPr>
                        </w:pPr>
                      </w:p>
                    </w:tc>
                    <w:tc>
                      <w:tcPr>
                        <w:tcW w:w="1142" w:type="dxa"/>
                        <w:tcBorders>
                          <w:bottom w:val="single" w:sz="4" w:space="0" w:color="000000"/>
                        </w:tcBorders>
                      </w:tcPr>
                      <w:p>
                        <w:pPr>
                          <w:pStyle w:val="TableParagraph"/>
                          <w:spacing w:line="222" w:lineRule="exact"/>
                          <w:ind w:left="380" w:right="329"/>
                          <w:rPr>
                            <w:rFonts w:ascii="Palatino Linotype"/>
                            <w:b/>
                            <w:sz w:val="18"/>
                          </w:rPr>
                        </w:pPr>
                        <w:r>
                          <w:rPr>
                            <w:rFonts w:ascii="Palatino Linotype"/>
                            <w:b/>
                            <w:sz w:val="18"/>
                          </w:rPr>
                          <w:t>(%)</w:t>
                        </w:r>
                      </w:p>
                    </w:tc>
                    <w:tc>
                      <w:tcPr>
                        <w:tcW w:w="1290" w:type="dxa"/>
                        <w:tcBorders>
                          <w:bottom w:val="single" w:sz="4" w:space="0" w:color="000000"/>
                        </w:tcBorders>
                      </w:tcPr>
                      <w:p>
                        <w:pPr>
                          <w:pStyle w:val="TableParagraph"/>
                          <w:jc w:val="left"/>
                          <w:rPr>
                            <w:rFonts w:ascii="Times New Roman"/>
                            <w:sz w:val="18"/>
                          </w:rPr>
                        </w:pPr>
                      </w:p>
                    </w:tc>
                    <w:tc>
                      <w:tcPr>
                        <w:tcW w:w="1347" w:type="dxa"/>
                        <w:tcBorders>
                          <w:bottom w:val="single" w:sz="4" w:space="0" w:color="000000"/>
                        </w:tcBorders>
                      </w:tcPr>
                      <w:p>
                        <w:pPr>
                          <w:pStyle w:val="TableParagraph"/>
                          <w:spacing w:line="222" w:lineRule="exact"/>
                          <w:ind w:left="233" w:right="303"/>
                          <w:rPr>
                            <w:rFonts w:ascii="Palatino Linotype"/>
                            <w:b/>
                            <w:sz w:val="18"/>
                          </w:rPr>
                        </w:pPr>
                        <w:r>
                          <w:rPr>
                            <w:rFonts w:ascii="Palatino Linotype"/>
                            <w:b/>
                            <w:sz w:val="18"/>
                          </w:rPr>
                          <w:t>(seconds)</w:t>
                        </w:r>
                      </w:p>
                    </w:tc>
                    <w:tc>
                      <w:tcPr>
                        <w:tcW w:w="2455" w:type="dxa"/>
                        <w:gridSpan w:val="2"/>
                        <w:tcBorders>
                          <w:bottom w:val="single" w:sz="4" w:space="0" w:color="000000"/>
                        </w:tcBorders>
                      </w:tcPr>
                      <w:p>
                        <w:pPr>
                          <w:pStyle w:val="TableParagraph"/>
                          <w:jc w:val="left"/>
                          <w:rPr>
                            <w:rFonts w:ascii="Times New Roman"/>
                            <w:sz w:val="18"/>
                          </w:rPr>
                        </w:pPr>
                      </w:p>
                    </w:tc>
                  </w:tr>
                  <w:tr>
                    <w:trPr>
                      <w:trHeight w:val="524" w:hRule="atLeast"/>
                    </w:trPr>
                    <w:tc>
                      <w:tcPr>
                        <w:tcW w:w="4231" w:type="dxa"/>
                        <w:tcBorders>
                          <w:top w:val="single" w:sz="4" w:space="0" w:color="000000"/>
                          <w:bottom w:val="single" w:sz="4" w:space="0" w:color="000000"/>
                        </w:tcBorders>
                      </w:tcPr>
                      <w:p>
                        <w:pPr>
                          <w:pStyle w:val="TableParagraph"/>
                          <w:tabs>
                            <w:tab w:pos="1718" w:val="left" w:leader="none"/>
                            <w:tab w:pos="3204" w:val="left" w:leader="none"/>
                          </w:tabs>
                          <w:spacing w:before="35"/>
                          <w:ind w:right="409"/>
                          <w:jc w:val="right"/>
                          <w:rPr>
                            <w:sz w:val="18"/>
                          </w:rPr>
                        </w:pPr>
                        <w:r>
                          <w:rPr>
                            <w:w w:val="105"/>
                            <w:sz w:val="18"/>
                          </w:rPr>
                          <w:t>Jeon</w:t>
                        </w:r>
                        <w:r>
                          <w:rPr>
                            <w:spacing w:val="-6"/>
                            <w:w w:val="105"/>
                            <w:sz w:val="18"/>
                          </w:rPr>
                          <w:t> </w:t>
                        </w:r>
                        <w:r>
                          <w:rPr>
                            <w:w w:val="105"/>
                            <w:sz w:val="18"/>
                          </w:rPr>
                          <w:t>et</w:t>
                        </w:r>
                        <w:r>
                          <w:rPr>
                            <w:spacing w:val="-6"/>
                            <w:w w:val="105"/>
                            <w:sz w:val="18"/>
                          </w:rPr>
                          <w:t> </w:t>
                        </w:r>
                        <w:r>
                          <w:rPr>
                            <w:w w:val="105"/>
                            <w:sz w:val="18"/>
                          </w:rPr>
                          <w:t>al.</w:t>
                        </w:r>
                        <w:r>
                          <w:rPr>
                            <w:spacing w:val="3"/>
                            <w:w w:val="105"/>
                            <w:sz w:val="18"/>
                          </w:rPr>
                          <w:t> </w:t>
                        </w:r>
                        <w:r>
                          <w:rPr>
                            <w:w w:val="105"/>
                            <w:sz w:val="18"/>
                          </w:rPr>
                          <w:t>[</w:t>
                        </w:r>
                        <w:hyperlink w:history="true" w:anchor="_bookmark39">
                          <w:r>
                            <w:rPr>
                              <w:color w:val="0774B7"/>
                              <w:w w:val="105"/>
                              <w:sz w:val="18"/>
                            </w:rPr>
                            <w:t>10</w:t>
                          </w:r>
                        </w:hyperlink>
                        <w:r>
                          <w:rPr>
                            <w:w w:val="105"/>
                            <w:sz w:val="18"/>
                          </w:rPr>
                          <w:t>]</w:t>
                          <w:tab/>
                        </w:r>
                        <w:r>
                          <w:rPr>
                            <w:w w:val="110"/>
                            <w:position w:val="11"/>
                            <w:sz w:val="18"/>
                          </w:rPr>
                          <w:t>Anomaly</w:t>
                          <w:tab/>
                        </w:r>
                        <w:r>
                          <w:rPr>
                            <w:w w:val="110"/>
                            <w:sz w:val="18"/>
                          </w:rPr>
                          <w:t>N.A.</w:t>
                        </w:r>
                      </w:p>
                    </w:tc>
                    <w:tc>
                      <w:tcPr>
                        <w:tcW w:w="1142" w:type="dxa"/>
                        <w:tcBorders>
                          <w:top w:val="single" w:sz="4" w:space="0" w:color="000000"/>
                          <w:bottom w:val="single" w:sz="4" w:space="0" w:color="000000"/>
                        </w:tcBorders>
                      </w:tcPr>
                      <w:p>
                        <w:pPr>
                          <w:pStyle w:val="TableParagraph"/>
                          <w:spacing w:before="145"/>
                          <w:ind w:left="386" w:right="329"/>
                          <w:rPr>
                            <w:sz w:val="18"/>
                          </w:rPr>
                        </w:pPr>
                        <w:r>
                          <w:rPr>
                            <w:w w:val="125"/>
                            <w:sz w:val="18"/>
                          </w:rPr>
                          <w:t>N.A.</w:t>
                        </w:r>
                      </w:p>
                    </w:tc>
                    <w:tc>
                      <w:tcPr>
                        <w:tcW w:w="1290" w:type="dxa"/>
                        <w:tcBorders>
                          <w:top w:val="single" w:sz="4" w:space="0" w:color="000000"/>
                          <w:bottom w:val="single" w:sz="4" w:space="0" w:color="000000"/>
                        </w:tcBorders>
                      </w:tcPr>
                      <w:p>
                        <w:pPr>
                          <w:pStyle w:val="TableParagraph"/>
                          <w:spacing w:before="145"/>
                          <w:ind w:left="325" w:right="228"/>
                          <w:rPr>
                            <w:sz w:val="18"/>
                          </w:rPr>
                        </w:pPr>
                        <w:r>
                          <w:rPr>
                            <w:w w:val="125"/>
                            <w:sz w:val="18"/>
                          </w:rPr>
                          <w:t>N.A.</w:t>
                        </w:r>
                      </w:p>
                    </w:tc>
                    <w:tc>
                      <w:tcPr>
                        <w:tcW w:w="1347" w:type="dxa"/>
                        <w:tcBorders>
                          <w:top w:val="single" w:sz="4" w:space="0" w:color="000000"/>
                          <w:bottom w:val="single" w:sz="4" w:space="0" w:color="000000"/>
                        </w:tcBorders>
                      </w:tcPr>
                      <w:p>
                        <w:pPr>
                          <w:pStyle w:val="TableParagraph"/>
                          <w:spacing w:before="145"/>
                          <w:ind w:left="233" w:right="297"/>
                          <w:rPr>
                            <w:sz w:val="18"/>
                          </w:rPr>
                        </w:pPr>
                        <w:r>
                          <w:rPr>
                            <w:w w:val="125"/>
                            <w:sz w:val="18"/>
                          </w:rPr>
                          <w:t>N.A.</w:t>
                        </w:r>
                      </w:p>
                    </w:tc>
                    <w:tc>
                      <w:tcPr>
                        <w:tcW w:w="999" w:type="dxa"/>
                        <w:tcBorders>
                          <w:top w:val="single" w:sz="4" w:space="0" w:color="000000"/>
                          <w:bottom w:val="single" w:sz="4" w:space="0" w:color="000000"/>
                        </w:tcBorders>
                      </w:tcPr>
                      <w:p>
                        <w:pPr>
                          <w:pStyle w:val="TableParagraph"/>
                          <w:spacing w:before="145"/>
                          <w:ind w:left="309" w:right="250"/>
                          <w:rPr>
                            <w:sz w:val="18"/>
                          </w:rPr>
                        </w:pPr>
                        <w:r>
                          <w:rPr>
                            <w:w w:val="125"/>
                            <w:sz w:val="18"/>
                          </w:rPr>
                          <w:t>N.A.</w:t>
                        </w:r>
                      </w:p>
                    </w:tc>
                    <w:tc>
                      <w:tcPr>
                        <w:tcW w:w="1456" w:type="dxa"/>
                        <w:tcBorders>
                          <w:top w:val="single" w:sz="4" w:space="0" w:color="000000"/>
                          <w:bottom w:val="single" w:sz="4" w:space="0" w:color="000000"/>
                        </w:tcBorders>
                      </w:tcPr>
                      <w:p>
                        <w:pPr>
                          <w:pStyle w:val="TableParagraph"/>
                          <w:spacing w:before="145"/>
                          <w:ind w:left="254" w:right="106"/>
                          <w:rPr>
                            <w:sz w:val="18"/>
                          </w:rPr>
                        </w:pPr>
                        <w:r>
                          <w:rPr>
                            <w:w w:val="125"/>
                            <w:sz w:val="18"/>
                          </w:rPr>
                          <w:t>N.A.</w:t>
                        </w:r>
                      </w:p>
                    </w:tc>
                  </w:tr>
                  <w:tr>
                    <w:trPr>
                      <w:trHeight w:val="305" w:hRule="atLeast"/>
                    </w:trPr>
                    <w:tc>
                      <w:tcPr>
                        <w:tcW w:w="4231" w:type="dxa"/>
                        <w:tcBorders>
                          <w:top w:val="single" w:sz="4" w:space="0" w:color="000000"/>
                          <w:bottom w:val="single" w:sz="4" w:space="0" w:color="000000"/>
                        </w:tcBorders>
                      </w:tcPr>
                      <w:p>
                        <w:pPr>
                          <w:pStyle w:val="TableParagraph"/>
                          <w:tabs>
                            <w:tab w:pos="1869" w:val="left" w:leader="none"/>
                            <w:tab w:pos="3318" w:val="left" w:leader="none"/>
                          </w:tabs>
                          <w:spacing w:before="36"/>
                          <w:ind w:right="409"/>
                          <w:jc w:val="right"/>
                          <w:rPr>
                            <w:sz w:val="18"/>
                          </w:rPr>
                        </w:pPr>
                        <w:r>
                          <w:rPr>
                            <w:w w:val="105"/>
                            <w:sz w:val="18"/>
                          </w:rPr>
                          <w:t>Grimm</w:t>
                        </w:r>
                        <w:r>
                          <w:rPr>
                            <w:spacing w:val="-4"/>
                            <w:w w:val="105"/>
                            <w:sz w:val="18"/>
                          </w:rPr>
                          <w:t> </w:t>
                        </w:r>
                        <w:r>
                          <w:rPr>
                            <w:w w:val="105"/>
                            <w:sz w:val="18"/>
                          </w:rPr>
                          <w:t>et</w:t>
                        </w:r>
                        <w:r>
                          <w:rPr>
                            <w:spacing w:val="-3"/>
                            <w:w w:val="105"/>
                            <w:sz w:val="18"/>
                          </w:rPr>
                          <w:t> </w:t>
                        </w:r>
                        <w:r>
                          <w:rPr>
                            <w:w w:val="105"/>
                            <w:sz w:val="18"/>
                          </w:rPr>
                          <w:t>al.</w:t>
                        </w:r>
                        <w:r>
                          <w:rPr>
                            <w:spacing w:val="6"/>
                            <w:w w:val="105"/>
                            <w:sz w:val="18"/>
                          </w:rPr>
                          <w:t> </w:t>
                        </w:r>
                        <w:r>
                          <w:rPr>
                            <w:w w:val="105"/>
                            <w:sz w:val="18"/>
                          </w:rPr>
                          <w:t>[</w:t>
                        </w:r>
                        <w:hyperlink w:history="true" w:anchor="_bookmark108">
                          <w:r>
                            <w:rPr>
                              <w:color w:val="0774B7"/>
                              <w:w w:val="105"/>
                              <w:sz w:val="18"/>
                            </w:rPr>
                            <w:t>79</w:t>
                          </w:r>
                        </w:hyperlink>
                        <w:r>
                          <w:rPr>
                            <w:w w:val="105"/>
                            <w:sz w:val="18"/>
                          </w:rPr>
                          <w:t>]</w:t>
                          <w:tab/>
                          <w:t>OCSVM</w:t>
                          <w:tab/>
                          <w:t>N.A.</w:t>
                        </w:r>
                      </w:p>
                    </w:tc>
                    <w:tc>
                      <w:tcPr>
                        <w:tcW w:w="1142" w:type="dxa"/>
                        <w:tcBorders>
                          <w:top w:val="single" w:sz="4" w:space="0" w:color="000000"/>
                          <w:bottom w:val="single" w:sz="4" w:space="0" w:color="000000"/>
                        </w:tcBorders>
                      </w:tcPr>
                      <w:p>
                        <w:pPr>
                          <w:pStyle w:val="TableParagraph"/>
                          <w:spacing w:before="36"/>
                          <w:ind w:left="386" w:right="329"/>
                          <w:rPr>
                            <w:sz w:val="18"/>
                          </w:rPr>
                        </w:pPr>
                        <w:r>
                          <w:rPr>
                            <w:sz w:val="18"/>
                          </w:rPr>
                          <w:t>&gt;90</w:t>
                        </w:r>
                      </w:p>
                    </w:tc>
                    <w:tc>
                      <w:tcPr>
                        <w:tcW w:w="1290" w:type="dxa"/>
                        <w:tcBorders>
                          <w:top w:val="single" w:sz="4" w:space="0" w:color="000000"/>
                          <w:bottom w:val="single" w:sz="4" w:space="0" w:color="000000"/>
                        </w:tcBorders>
                      </w:tcPr>
                      <w:p>
                        <w:pPr>
                          <w:pStyle w:val="TableParagraph"/>
                          <w:spacing w:before="36"/>
                          <w:ind w:left="325" w:right="228"/>
                          <w:rPr>
                            <w:sz w:val="18"/>
                          </w:rPr>
                        </w:pPr>
                        <w:r>
                          <w:rPr>
                            <w:w w:val="110"/>
                            <w:sz w:val="18"/>
                          </w:rPr>
                          <w:t>Medium</w:t>
                        </w:r>
                      </w:p>
                    </w:tc>
                    <w:tc>
                      <w:tcPr>
                        <w:tcW w:w="1347" w:type="dxa"/>
                        <w:tcBorders>
                          <w:top w:val="single" w:sz="4" w:space="0" w:color="000000"/>
                          <w:bottom w:val="single" w:sz="4" w:space="0" w:color="000000"/>
                        </w:tcBorders>
                      </w:tcPr>
                      <w:p>
                        <w:pPr>
                          <w:pStyle w:val="TableParagraph"/>
                          <w:spacing w:before="36"/>
                          <w:ind w:left="233" w:right="297"/>
                          <w:rPr>
                            <w:sz w:val="18"/>
                          </w:rPr>
                        </w:pPr>
                        <w:r>
                          <w:rPr>
                            <w:w w:val="125"/>
                            <w:sz w:val="18"/>
                          </w:rPr>
                          <w:t>N.A.</w:t>
                        </w:r>
                      </w:p>
                    </w:tc>
                    <w:tc>
                      <w:tcPr>
                        <w:tcW w:w="999" w:type="dxa"/>
                        <w:tcBorders>
                          <w:top w:val="single" w:sz="4" w:space="0" w:color="000000"/>
                          <w:bottom w:val="single" w:sz="4" w:space="0" w:color="000000"/>
                        </w:tcBorders>
                      </w:tcPr>
                      <w:p>
                        <w:pPr>
                          <w:pStyle w:val="TableParagraph"/>
                          <w:spacing w:before="36"/>
                          <w:ind w:left="309" w:right="250"/>
                          <w:rPr>
                            <w:sz w:val="18"/>
                          </w:rPr>
                        </w:pPr>
                        <w:r>
                          <w:rPr>
                            <w:w w:val="110"/>
                            <w:sz w:val="18"/>
                          </w:rPr>
                          <w:t>High</w:t>
                        </w:r>
                      </w:p>
                    </w:tc>
                    <w:tc>
                      <w:tcPr>
                        <w:tcW w:w="1456" w:type="dxa"/>
                        <w:tcBorders>
                          <w:top w:val="single" w:sz="4" w:space="0" w:color="000000"/>
                          <w:bottom w:val="single" w:sz="4" w:space="0" w:color="000000"/>
                        </w:tcBorders>
                      </w:tcPr>
                      <w:p>
                        <w:pPr>
                          <w:pStyle w:val="TableParagraph"/>
                          <w:spacing w:before="36"/>
                          <w:ind w:left="254" w:right="106"/>
                          <w:rPr>
                            <w:sz w:val="18"/>
                          </w:rPr>
                        </w:pPr>
                        <w:r>
                          <w:rPr>
                            <w:sz w:val="18"/>
                          </w:rPr>
                          <w:t>Replay</w:t>
                        </w:r>
                        <w:r>
                          <w:rPr>
                            <w:spacing w:val="16"/>
                            <w:sz w:val="18"/>
                          </w:rPr>
                          <w:t> </w:t>
                        </w:r>
                        <w:r>
                          <w:rPr>
                            <w:sz w:val="18"/>
                          </w:rPr>
                          <w:t>attack</w:t>
                        </w:r>
                      </w:p>
                    </w:tc>
                  </w:tr>
                  <w:tr>
                    <w:trPr>
                      <w:trHeight w:val="305" w:hRule="atLeast"/>
                    </w:trPr>
                    <w:tc>
                      <w:tcPr>
                        <w:tcW w:w="4231" w:type="dxa"/>
                        <w:tcBorders>
                          <w:top w:val="single" w:sz="4" w:space="0" w:color="000000"/>
                          <w:bottom w:val="single" w:sz="4" w:space="0" w:color="000000"/>
                        </w:tcBorders>
                      </w:tcPr>
                      <w:p>
                        <w:pPr>
                          <w:pStyle w:val="TableParagraph"/>
                          <w:tabs>
                            <w:tab w:pos="2012" w:val="left" w:leader="none"/>
                            <w:tab w:pos="3318" w:val="left" w:leader="none"/>
                          </w:tabs>
                          <w:spacing w:before="36"/>
                          <w:ind w:right="409"/>
                          <w:jc w:val="right"/>
                          <w:rPr>
                            <w:sz w:val="18"/>
                          </w:rPr>
                        </w:pPr>
                        <w:r>
                          <w:rPr>
                            <w:w w:val="105"/>
                            <w:sz w:val="18"/>
                          </w:rPr>
                          <w:t>Grimm</w:t>
                        </w:r>
                        <w:r>
                          <w:rPr>
                            <w:spacing w:val="-4"/>
                            <w:w w:val="105"/>
                            <w:sz w:val="18"/>
                          </w:rPr>
                          <w:t> </w:t>
                        </w:r>
                        <w:r>
                          <w:rPr>
                            <w:w w:val="105"/>
                            <w:sz w:val="18"/>
                          </w:rPr>
                          <w:t>et</w:t>
                        </w:r>
                        <w:r>
                          <w:rPr>
                            <w:spacing w:val="-3"/>
                            <w:w w:val="105"/>
                            <w:sz w:val="18"/>
                          </w:rPr>
                          <w:t> </w:t>
                        </w:r>
                        <w:r>
                          <w:rPr>
                            <w:w w:val="105"/>
                            <w:sz w:val="18"/>
                          </w:rPr>
                          <w:t>al.</w:t>
                        </w:r>
                        <w:r>
                          <w:rPr>
                            <w:spacing w:val="6"/>
                            <w:w w:val="105"/>
                            <w:sz w:val="18"/>
                          </w:rPr>
                          <w:t> </w:t>
                        </w:r>
                        <w:r>
                          <w:rPr>
                            <w:w w:val="105"/>
                            <w:sz w:val="18"/>
                          </w:rPr>
                          <w:t>[</w:t>
                        </w:r>
                        <w:hyperlink w:history="true" w:anchor="_bookmark108">
                          <w:r>
                            <w:rPr>
                              <w:color w:val="0774B7"/>
                              <w:w w:val="105"/>
                              <w:sz w:val="18"/>
                            </w:rPr>
                            <w:t>79</w:t>
                          </w:r>
                        </w:hyperlink>
                        <w:r>
                          <w:rPr>
                            <w:w w:val="105"/>
                            <w:sz w:val="18"/>
                          </w:rPr>
                          <w:t>]</w:t>
                          <w:tab/>
                        </w:r>
                        <w:r>
                          <w:rPr>
                            <w:w w:val="110"/>
                            <w:sz w:val="18"/>
                          </w:rPr>
                          <w:t>PCA</w:t>
                          <w:tab/>
                          <w:t>N.A.</w:t>
                        </w:r>
                      </w:p>
                    </w:tc>
                    <w:tc>
                      <w:tcPr>
                        <w:tcW w:w="1142" w:type="dxa"/>
                        <w:tcBorders>
                          <w:top w:val="single" w:sz="4" w:space="0" w:color="000000"/>
                          <w:bottom w:val="single" w:sz="4" w:space="0" w:color="000000"/>
                        </w:tcBorders>
                      </w:tcPr>
                      <w:p>
                        <w:pPr>
                          <w:pStyle w:val="TableParagraph"/>
                          <w:spacing w:before="36"/>
                          <w:ind w:left="386" w:right="329"/>
                          <w:rPr>
                            <w:sz w:val="18"/>
                          </w:rPr>
                        </w:pPr>
                        <w:r>
                          <w:rPr>
                            <w:sz w:val="18"/>
                          </w:rPr>
                          <w:t>&gt;90</w:t>
                        </w:r>
                      </w:p>
                    </w:tc>
                    <w:tc>
                      <w:tcPr>
                        <w:tcW w:w="1290" w:type="dxa"/>
                        <w:tcBorders>
                          <w:top w:val="single" w:sz="4" w:space="0" w:color="000000"/>
                          <w:bottom w:val="single" w:sz="4" w:space="0" w:color="000000"/>
                        </w:tcBorders>
                      </w:tcPr>
                      <w:p>
                        <w:pPr>
                          <w:pStyle w:val="TableParagraph"/>
                          <w:spacing w:before="36"/>
                          <w:ind w:left="325" w:right="228"/>
                          <w:rPr>
                            <w:sz w:val="18"/>
                          </w:rPr>
                        </w:pPr>
                        <w:r>
                          <w:rPr>
                            <w:w w:val="110"/>
                            <w:sz w:val="18"/>
                          </w:rPr>
                          <w:t>Low</w:t>
                        </w:r>
                      </w:p>
                    </w:tc>
                    <w:tc>
                      <w:tcPr>
                        <w:tcW w:w="1347" w:type="dxa"/>
                        <w:tcBorders>
                          <w:top w:val="single" w:sz="4" w:space="0" w:color="000000"/>
                          <w:bottom w:val="single" w:sz="4" w:space="0" w:color="000000"/>
                        </w:tcBorders>
                      </w:tcPr>
                      <w:p>
                        <w:pPr>
                          <w:pStyle w:val="TableParagraph"/>
                          <w:spacing w:before="36"/>
                          <w:ind w:left="233" w:right="297"/>
                          <w:rPr>
                            <w:sz w:val="18"/>
                          </w:rPr>
                        </w:pPr>
                        <w:r>
                          <w:rPr>
                            <w:w w:val="125"/>
                            <w:sz w:val="18"/>
                          </w:rPr>
                          <w:t>N.A.</w:t>
                        </w:r>
                      </w:p>
                    </w:tc>
                    <w:tc>
                      <w:tcPr>
                        <w:tcW w:w="999" w:type="dxa"/>
                        <w:tcBorders>
                          <w:top w:val="single" w:sz="4" w:space="0" w:color="000000"/>
                          <w:bottom w:val="single" w:sz="4" w:space="0" w:color="000000"/>
                        </w:tcBorders>
                      </w:tcPr>
                      <w:p>
                        <w:pPr>
                          <w:pStyle w:val="TableParagraph"/>
                          <w:spacing w:before="36"/>
                          <w:ind w:left="309" w:right="250"/>
                          <w:rPr>
                            <w:sz w:val="18"/>
                          </w:rPr>
                        </w:pPr>
                        <w:r>
                          <w:rPr>
                            <w:w w:val="110"/>
                            <w:sz w:val="18"/>
                          </w:rPr>
                          <w:t>High</w:t>
                        </w:r>
                      </w:p>
                    </w:tc>
                    <w:tc>
                      <w:tcPr>
                        <w:tcW w:w="1456" w:type="dxa"/>
                        <w:tcBorders>
                          <w:top w:val="single" w:sz="4" w:space="0" w:color="000000"/>
                          <w:bottom w:val="single" w:sz="4" w:space="0" w:color="000000"/>
                        </w:tcBorders>
                      </w:tcPr>
                      <w:p>
                        <w:pPr>
                          <w:pStyle w:val="TableParagraph"/>
                          <w:spacing w:before="36"/>
                          <w:ind w:left="254" w:right="106"/>
                          <w:rPr>
                            <w:sz w:val="18"/>
                          </w:rPr>
                        </w:pPr>
                        <w:r>
                          <w:rPr>
                            <w:sz w:val="18"/>
                          </w:rPr>
                          <w:t>Replay</w:t>
                        </w:r>
                        <w:r>
                          <w:rPr>
                            <w:spacing w:val="16"/>
                            <w:sz w:val="18"/>
                          </w:rPr>
                          <w:t> </w:t>
                        </w:r>
                        <w:r>
                          <w:rPr>
                            <w:sz w:val="18"/>
                          </w:rPr>
                          <w:t>attack</w:t>
                        </w:r>
                      </w:p>
                    </w:tc>
                  </w:tr>
                  <w:tr>
                    <w:trPr>
                      <w:trHeight w:val="524" w:hRule="atLeast"/>
                    </w:trPr>
                    <w:tc>
                      <w:tcPr>
                        <w:tcW w:w="4231" w:type="dxa"/>
                        <w:tcBorders>
                          <w:top w:val="single" w:sz="4" w:space="0" w:color="000000"/>
                          <w:bottom w:val="single" w:sz="8" w:space="0" w:color="000000"/>
                        </w:tcBorders>
                      </w:tcPr>
                      <w:p>
                        <w:pPr>
                          <w:pStyle w:val="TableParagraph"/>
                          <w:tabs>
                            <w:tab w:pos="1513" w:val="left" w:leader="none"/>
                            <w:tab w:pos="3229" w:val="left" w:leader="none"/>
                          </w:tabs>
                          <w:spacing w:before="35"/>
                          <w:ind w:right="409"/>
                          <w:jc w:val="right"/>
                          <w:rPr>
                            <w:sz w:val="18"/>
                          </w:rPr>
                        </w:pPr>
                        <w:r>
                          <w:rPr>
                            <w:w w:val="105"/>
                            <w:sz w:val="18"/>
                          </w:rPr>
                          <w:t>Yang</w:t>
                        </w:r>
                        <w:r>
                          <w:rPr>
                            <w:spacing w:val="-5"/>
                            <w:w w:val="105"/>
                            <w:sz w:val="18"/>
                          </w:rPr>
                          <w:t> </w:t>
                        </w:r>
                        <w:r>
                          <w:rPr>
                            <w:w w:val="105"/>
                            <w:sz w:val="18"/>
                          </w:rPr>
                          <w:t>et</w:t>
                        </w:r>
                        <w:r>
                          <w:rPr>
                            <w:spacing w:val="-5"/>
                            <w:w w:val="105"/>
                            <w:sz w:val="18"/>
                          </w:rPr>
                          <w:t> </w:t>
                        </w:r>
                        <w:r>
                          <w:rPr>
                            <w:w w:val="105"/>
                            <w:sz w:val="18"/>
                          </w:rPr>
                          <w:t>al.</w:t>
                        </w:r>
                        <w:r>
                          <w:rPr>
                            <w:spacing w:val="4"/>
                            <w:w w:val="105"/>
                            <w:sz w:val="18"/>
                          </w:rPr>
                          <w:t> </w:t>
                        </w:r>
                        <w:r>
                          <w:rPr>
                            <w:w w:val="105"/>
                            <w:sz w:val="18"/>
                          </w:rPr>
                          <w:t>[</w:t>
                        </w:r>
                        <w:hyperlink w:history="true" w:anchor="_bookmark109">
                          <w:r>
                            <w:rPr>
                              <w:color w:val="0774B7"/>
                              <w:w w:val="105"/>
                              <w:sz w:val="18"/>
                            </w:rPr>
                            <w:t>80</w:t>
                          </w:r>
                        </w:hyperlink>
                        <w:r>
                          <w:rPr>
                            <w:w w:val="105"/>
                            <w:sz w:val="18"/>
                          </w:rPr>
                          <w:t>]</w:t>
                          <w:tab/>
                        </w:r>
                        <w:r>
                          <w:rPr>
                            <w:w w:val="105"/>
                            <w:position w:val="11"/>
                            <w:sz w:val="18"/>
                          </w:rPr>
                          <w:t>Authentication</w:t>
                          <w:tab/>
                        </w:r>
                        <w:r>
                          <w:rPr>
                            <w:w w:val="105"/>
                            <w:sz w:val="18"/>
                          </w:rPr>
                          <w:t>N.A.</w:t>
                        </w:r>
                      </w:p>
                    </w:tc>
                    <w:tc>
                      <w:tcPr>
                        <w:tcW w:w="1142" w:type="dxa"/>
                        <w:tcBorders>
                          <w:top w:val="single" w:sz="4" w:space="0" w:color="000000"/>
                          <w:bottom w:val="single" w:sz="8" w:space="0" w:color="000000"/>
                        </w:tcBorders>
                      </w:tcPr>
                      <w:p>
                        <w:pPr>
                          <w:pStyle w:val="TableParagraph"/>
                          <w:spacing w:before="145"/>
                          <w:ind w:left="386" w:right="329"/>
                          <w:rPr>
                            <w:sz w:val="18"/>
                          </w:rPr>
                        </w:pPr>
                        <w:r>
                          <w:rPr>
                            <w:w w:val="125"/>
                            <w:sz w:val="18"/>
                          </w:rPr>
                          <w:t>N.A.</w:t>
                        </w:r>
                      </w:p>
                    </w:tc>
                    <w:tc>
                      <w:tcPr>
                        <w:tcW w:w="1290" w:type="dxa"/>
                        <w:tcBorders>
                          <w:top w:val="single" w:sz="4" w:space="0" w:color="000000"/>
                          <w:bottom w:val="single" w:sz="8" w:space="0" w:color="000000"/>
                        </w:tcBorders>
                      </w:tcPr>
                      <w:p>
                        <w:pPr>
                          <w:pStyle w:val="TableParagraph"/>
                          <w:spacing w:before="145"/>
                          <w:ind w:left="325" w:right="228"/>
                          <w:rPr>
                            <w:sz w:val="18"/>
                          </w:rPr>
                        </w:pPr>
                        <w:r>
                          <w:rPr>
                            <w:w w:val="110"/>
                            <w:sz w:val="18"/>
                          </w:rPr>
                          <w:t>Low</w:t>
                        </w:r>
                      </w:p>
                    </w:tc>
                    <w:tc>
                      <w:tcPr>
                        <w:tcW w:w="1347" w:type="dxa"/>
                        <w:tcBorders>
                          <w:top w:val="single" w:sz="4" w:space="0" w:color="000000"/>
                          <w:bottom w:val="single" w:sz="8" w:space="0" w:color="000000"/>
                        </w:tcBorders>
                      </w:tcPr>
                      <w:p>
                        <w:pPr>
                          <w:pStyle w:val="TableParagraph"/>
                          <w:spacing w:before="145"/>
                          <w:ind w:left="233" w:right="298"/>
                          <w:rPr>
                            <w:sz w:val="18"/>
                          </w:rPr>
                        </w:pPr>
                        <w:r>
                          <w:rPr>
                            <w:w w:val="125"/>
                            <w:sz w:val="18"/>
                          </w:rPr>
                          <w:t>N.A.</w:t>
                        </w:r>
                      </w:p>
                    </w:tc>
                    <w:tc>
                      <w:tcPr>
                        <w:tcW w:w="999" w:type="dxa"/>
                        <w:tcBorders>
                          <w:top w:val="single" w:sz="4" w:space="0" w:color="000000"/>
                          <w:bottom w:val="single" w:sz="8" w:space="0" w:color="000000"/>
                        </w:tcBorders>
                      </w:tcPr>
                      <w:p>
                        <w:pPr>
                          <w:pStyle w:val="TableParagraph"/>
                          <w:spacing w:before="145"/>
                          <w:ind w:left="309" w:right="250"/>
                          <w:rPr>
                            <w:sz w:val="18"/>
                          </w:rPr>
                        </w:pPr>
                        <w:r>
                          <w:rPr>
                            <w:w w:val="125"/>
                            <w:sz w:val="18"/>
                          </w:rPr>
                          <w:t>N.A.</w:t>
                        </w:r>
                      </w:p>
                    </w:tc>
                    <w:tc>
                      <w:tcPr>
                        <w:tcW w:w="1456" w:type="dxa"/>
                        <w:tcBorders>
                          <w:top w:val="single" w:sz="4" w:space="0" w:color="000000"/>
                          <w:bottom w:val="single" w:sz="8" w:space="0" w:color="000000"/>
                        </w:tcBorders>
                      </w:tcPr>
                      <w:p>
                        <w:pPr>
                          <w:pStyle w:val="TableParagraph"/>
                          <w:spacing w:before="145"/>
                          <w:ind w:left="254" w:right="106"/>
                          <w:rPr>
                            <w:sz w:val="18"/>
                          </w:rPr>
                        </w:pPr>
                        <w:r>
                          <w:rPr>
                            <w:w w:val="125"/>
                            <w:sz w:val="18"/>
                          </w:rPr>
                          <w:t>N.A.</w:t>
                        </w:r>
                      </w:p>
                    </w:tc>
                  </w:tr>
                </w:tbl>
                <w:p>
                  <w:pPr>
                    <w:pStyle w:val="BodyText"/>
                  </w:pPr>
                </w:p>
              </w:txbxContent>
            </v:textbox>
            <w10:wrap type="none"/>
          </v:shape>
        </w:pict>
      </w:r>
      <w:r>
        <w:rPr>
          <w:w w:val="110"/>
          <w:sz w:val="16"/>
        </w:rPr>
        <w:t>N.A. =</w:t>
      </w:r>
      <w:r>
        <w:rPr>
          <w:spacing w:val="1"/>
          <w:w w:val="110"/>
          <w:sz w:val="16"/>
        </w:rPr>
        <w:t> </w:t>
      </w:r>
      <w:r>
        <w:rPr>
          <w:w w:val="110"/>
          <w:sz w:val="16"/>
        </w:rPr>
        <w:t>Not</w:t>
      </w:r>
      <w:r>
        <w:rPr>
          <w:spacing w:val="1"/>
          <w:w w:val="110"/>
          <w:sz w:val="16"/>
        </w:rPr>
        <w:t> </w:t>
      </w:r>
      <w:r>
        <w:rPr>
          <w:w w:val="110"/>
          <w:sz w:val="16"/>
        </w:rPr>
        <w:t>Available.</w:t>
      </w:r>
    </w:p>
    <w:p>
      <w:pPr>
        <w:spacing w:after="0"/>
        <w:jc w:val="left"/>
        <w:rPr>
          <w:sz w:val="16"/>
        </w:rPr>
        <w:sectPr>
          <w:type w:val="continuous"/>
          <w:pgSz w:w="11910" w:h="16840"/>
          <w:pgMar w:top="880" w:bottom="0" w:left="600" w:right="580"/>
          <w:cols w:num="2" w:equalWidth="0">
            <w:col w:w="3048" w:space="40"/>
            <w:col w:w="7642"/>
          </w:cols>
        </w:sectPr>
      </w:pPr>
    </w:p>
    <w:p>
      <w:pPr>
        <w:pStyle w:val="BodyText"/>
        <w:spacing w:before="4"/>
        <w:rPr>
          <w:sz w:val="19"/>
        </w:rPr>
      </w:pPr>
    </w:p>
    <w:p>
      <w:pPr>
        <w:pStyle w:val="ListParagraph"/>
        <w:numPr>
          <w:ilvl w:val="1"/>
          <w:numId w:val="1"/>
        </w:numPr>
        <w:tabs>
          <w:tab w:pos="3106" w:val="left" w:leader="none"/>
        </w:tabs>
        <w:spacing w:line="240" w:lineRule="auto" w:before="77" w:after="0"/>
        <w:ind w:left="3105" w:right="0" w:hanging="361"/>
        <w:jc w:val="both"/>
        <w:rPr>
          <w:rFonts w:ascii="Palatino Linotype"/>
          <w:i/>
          <w:sz w:val="20"/>
        </w:rPr>
      </w:pPr>
      <w:bookmarkStart w:name="Security Issues and Countermeasures for " w:id="48"/>
      <w:bookmarkEnd w:id="48"/>
      <w:r>
        <w:rPr/>
      </w:r>
      <w:bookmarkStart w:name="Security Issues and Countermeasures for " w:id="49"/>
      <w:bookmarkEnd w:id="49"/>
      <w:r>
        <w:rPr>
          <w:rFonts w:ascii="Palatino Linotype"/>
          <w:i/>
          <w:sz w:val="20"/>
        </w:rPr>
        <w:t>Security</w:t>
      </w:r>
      <w:r>
        <w:rPr>
          <w:rFonts w:ascii="Palatino Linotype"/>
          <w:i/>
          <w:spacing w:val="-5"/>
          <w:sz w:val="20"/>
        </w:rPr>
        <w:t> </w:t>
      </w:r>
      <w:r>
        <w:rPr>
          <w:rFonts w:ascii="Palatino Linotype"/>
          <w:i/>
          <w:sz w:val="20"/>
        </w:rPr>
        <w:t>Issues</w:t>
      </w:r>
      <w:r>
        <w:rPr>
          <w:rFonts w:ascii="Palatino Linotype"/>
          <w:i/>
          <w:spacing w:val="-5"/>
          <w:sz w:val="20"/>
        </w:rPr>
        <w:t> </w:t>
      </w:r>
      <w:r>
        <w:rPr>
          <w:rFonts w:ascii="Palatino Linotype"/>
          <w:i/>
          <w:sz w:val="20"/>
        </w:rPr>
        <w:t>and</w:t>
      </w:r>
      <w:r>
        <w:rPr>
          <w:rFonts w:ascii="Palatino Linotype"/>
          <w:i/>
          <w:spacing w:val="-4"/>
          <w:sz w:val="20"/>
        </w:rPr>
        <w:t> </w:t>
      </w:r>
      <w:r>
        <w:rPr>
          <w:rFonts w:ascii="Palatino Linotype"/>
          <w:i/>
          <w:sz w:val="20"/>
        </w:rPr>
        <w:t>Countermeasures</w:t>
      </w:r>
      <w:r>
        <w:rPr>
          <w:rFonts w:ascii="Palatino Linotype"/>
          <w:i/>
          <w:spacing w:val="-5"/>
          <w:sz w:val="20"/>
        </w:rPr>
        <w:t> </w:t>
      </w:r>
      <w:r>
        <w:rPr>
          <w:rFonts w:ascii="Palatino Linotype"/>
          <w:i/>
          <w:sz w:val="20"/>
        </w:rPr>
        <w:t>for</w:t>
      </w:r>
      <w:r>
        <w:rPr>
          <w:rFonts w:ascii="Palatino Linotype"/>
          <w:i/>
          <w:spacing w:val="-5"/>
          <w:sz w:val="20"/>
        </w:rPr>
        <w:t> </w:t>
      </w:r>
      <w:r>
        <w:rPr>
          <w:rFonts w:ascii="Palatino Linotype"/>
          <w:i/>
          <w:sz w:val="20"/>
        </w:rPr>
        <w:t>FlexRay</w:t>
      </w:r>
    </w:p>
    <w:p>
      <w:pPr>
        <w:pStyle w:val="ListParagraph"/>
        <w:numPr>
          <w:ilvl w:val="2"/>
          <w:numId w:val="1"/>
        </w:numPr>
        <w:tabs>
          <w:tab w:pos="3256" w:val="left" w:leader="none"/>
        </w:tabs>
        <w:spacing w:line="240" w:lineRule="auto" w:before="19" w:after="0"/>
        <w:ind w:left="3255" w:right="0" w:hanging="511"/>
        <w:jc w:val="both"/>
        <w:rPr>
          <w:sz w:val="20"/>
        </w:rPr>
      </w:pPr>
      <w:bookmarkStart w:name="Security Issues " w:id="50"/>
      <w:bookmarkEnd w:id="50"/>
      <w:r>
        <w:rPr/>
      </w:r>
      <w:bookmarkStart w:name="Security Issues " w:id="51"/>
      <w:bookmarkEnd w:id="51"/>
      <w:r>
        <w:rPr>
          <w:sz w:val="20"/>
        </w:rPr>
        <w:t>Security</w:t>
      </w:r>
      <w:r>
        <w:rPr>
          <w:spacing w:val="29"/>
          <w:sz w:val="20"/>
        </w:rPr>
        <w:t> </w:t>
      </w:r>
      <w:r>
        <w:rPr>
          <w:sz w:val="20"/>
        </w:rPr>
        <w:t>Issues</w:t>
      </w:r>
    </w:p>
    <w:p>
      <w:pPr>
        <w:pStyle w:val="BodyText"/>
        <w:spacing w:line="256" w:lineRule="auto" w:before="77"/>
        <w:ind w:left="2739" w:right="130" w:firstLine="431"/>
        <w:jc w:val="both"/>
      </w:pPr>
      <w:r>
        <w:rPr/>
        <w:t>There is a lack of authentication, confidentiality, and data freshness under the FlexRay</w:t>
      </w:r>
      <w:r>
        <w:rPr>
          <w:spacing w:val="1"/>
        </w:rPr>
        <w:t> </w:t>
      </w:r>
      <w:r>
        <w:rPr/>
        <w:t>protocol [</w:t>
      </w:r>
      <w:hyperlink w:history="true" w:anchor="_bookmark54">
        <w:r>
          <w:rPr>
            <w:color w:val="0774B7"/>
          </w:rPr>
          <w:t>25</w:t>
        </w:r>
      </w:hyperlink>
      <w:r>
        <w:rPr/>
        <w:t>]. Various attacks that can be mounted against this protocol were explained by</w:t>
      </w:r>
      <w:r>
        <w:rPr>
          <w:spacing w:val="1"/>
        </w:rPr>
        <w:t> </w:t>
      </w:r>
      <w:r>
        <w:rPr/>
        <w:t>Shrestha and Kim [</w:t>
      </w:r>
      <w:hyperlink w:history="true" w:anchor="_bookmark48">
        <w:r>
          <w:rPr>
            <w:color w:val="0774B7"/>
          </w:rPr>
          <w:t>19</w:t>
        </w:r>
      </w:hyperlink>
      <w:r>
        <w:rPr/>
        <w:t>]. Spoofing attacks against this protocol were experimented with by</w:t>
      </w:r>
      <w:r>
        <w:rPr>
          <w:spacing w:val="1"/>
        </w:rPr>
        <w:t> </w:t>
      </w:r>
      <w:r>
        <w:rPr/>
        <w:t>Kishikawa et al. [</w:t>
      </w:r>
      <w:hyperlink w:history="true" w:anchor="_bookmark110">
        <w:r>
          <w:rPr>
            <w:color w:val="0774B7"/>
          </w:rPr>
          <w:t>81</w:t>
        </w:r>
      </w:hyperlink>
      <w:r>
        <w:rPr/>
        <w:t>]. Similarly, various types of attacks on this protocol were explained by</w:t>
      </w:r>
      <w:r>
        <w:rPr>
          <w:spacing w:val="1"/>
        </w:rPr>
        <w:t> </w:t>
      </w:r>
      <w:r>
        <w:rPr/>
        <w:t>Nilsson et al. [</w:t>
      </w:r>
      <w:hyperlink w:history="true" w:anchor="_bookmark55">
        <w:r>
          <w:rPr>
            <w:color w:val="0774B7"/>
          </w:rPr>
          <w:t>26</w:t>
        </w:r>
      </w:hyperlink>
      <w:r>
        <w:rPr/>
        <w:t>]. The authors proposed a simulation framework to execute eavesdropping</w:t>
      </w:r>
      <w:r>
        <w:rPr>
          <w:spacing w:val="1"/>
        </w:rPr>
        <w:t> </w:t>
      </w:r>
      <w:r>
        <w:rPr/>
        <w:t>and spoofing against FlexRay networks using the CANoe simulator.</w:t>
      </w:r>
      <w:r>
        <w:rPr>
          <w:spacing w:val="44"/>
        </w:rPr>
        <w:t> </w:t>
      </w:r>
      <w:r>
        <w:rPr/>
        <w:t>The authors were able</w:t>
      </w:r>
      <w:r>
        <w:rPr>
          <w:spacing w:val="1"/>
        </w:rPr>
        <w:t> </w:t>
      </w:r>
      <w:r>
        <w:rPr/>
        <w:t>to take control of brake light functionality in a vehicle and turn the brake lights on, although</w:t>
      </w:r>
      <w:r>
        <w:rPr>
          <w:spacing w:val="1"/>
        </w:rPr>
        <w:t> </w:t>
      </w:r>
      <w:r>
        <w:rPr/>
        <w:t>the</w:t>
      </w:r>
      <w:r>
        <w:rPr>
          <w:spacing w:val="25"/>
        </w:rPr>
        <w:t> </w:t>
      </w:r>
      <w:r>
        <w:rPr/>
        <w:t>vehicle</w:t>
      </w:r>
      <w:r>
        <w:rPr>
          <w:spacing w:val="26"/>
        </w:rPr>
        <w:t> </w:t>
      </w:r>
      <w:r>
        <w:rPr/>
        <w:t>was</w:t>
      </w:r>
      <w:r>
        <w:rPr>
          <w:spacing w:val="26"/>
        </w:rPr>
        <w:t> </w:t>
      </w:r>
      <w:r>
        <w:rPr/>
        <w:t>accelerating</w:t>
      </w:r>
      <w:r>
        <w:rPr>
          <w:spacing w:val="26"/>
        </w:rPr>
        <w:t> </w:t>
      </w:r>
      <w:r>
        <w:rPr/>
        <w:t>and</w:t>
      </w:r>
      <w:r>
        <w:rPr>
          <w:spacing w:val="25"/>
        </w:rPr>
        <w:t> </w:t>
      </w:r>
      <w:r>
        <w:rPr/>
        <w:t>brakes</w:t>
      </w:r>
      <w:r>
        <w:rPr>
          <w:spacing w:val="26"/>
        </w:rPr>
        <w:t> </w:t>
      </w:r>
      <w:r>
        <w:rPr/>
        <w:t>had</w:t>
      </w:r>
      <w:r>
        <w:rPr>
          <w:spacing w:val="26"/>
        </w:rPr>
        <w:t> </w:t>
      </w:r>
      <w:r>
        <w:rPr/>
        <w:t>not</w:t>
      </w:r>
      <w:r>
        <w:rPr>
          <w:spacing w:val="26"/>
        </w:rPr>
        <w:t> </w:t>
      </w:r>
      <w:r>
        <w:rPr/>
        <w:t>been</w:t>
      </w:r>
      <w:r>
        <w:rPr>
          <w:spacing w:val="26"/>
        </w:rPr>
        <w:t> </w:t>
      </w:r>
      <w:r>
        <w:rPr/>
        <w:t>applied.</w:t>
      </w:r>
      <w:r>
        <w:rPr>
          <w:spacing w:val="42"/>
        </w:rPr>
        <w:t> </w:t>
      </w:r>
      <w:r>
        <w:rPr/>
        <w:t>Based</w:t>
      </w:r>
      <w:r>
        <w:rPr>
          <w:spacing w:val="26"/>
        </w:rPr>
        <w:t> </w:t>
      </w:r>
      <w:r>
        <w:rPr/>
        <w:t>on</w:t>
      </w:r>
      <w:r>
        <w:rPr>
          <w:spacing w:val="26"/>
        </w:rPr>
        <w:t> </w:t>
      </w:r>
      <w:r>
        <w:rPr/>
        <w:t>these</w:t>
      </w:r>
      <w:r>
        <w:rPr>
          <w:spacing w:val="26"/>
        </w:rPr>
        <w:t> </w:t>
      </w:r>
      <w:r>
        <w:rPr/>
        <w:t>studies,</w:t>
      </w:r>
      <w:r>
        <w:rPr>
          <w:spacing w:val="26"/>
        </w:rPr>
        <w:t> </w:t>
      </w:r>
      <w:r>
        <w:rPr/>
        <w:t>it</w:t>
      </w:r>
      <w:r>
        <w:rPr>
          <w:spacing w:val="-42"/>
        </w:rPr>
        <w:t> </w:t>
      </w:r>
      <w:r>
        <w:rPr/>
        <w:t>is possible to classify security attacks that can be implemented in FlexRay networks, as</w:t>
      </w:r>
      <w:r>
        <w:rPr>
          <w:spacing w:val="1"/>
        </w:rPr>
        <w:t> </w:t>
      </w:r>
      <w:r>
        <w:rPr/>
        <w:t>shown in Figure </w:t>
      </w:r>
      <w:hyperlink w:history="true" w:anchor="_bookmark21">
        <w:r>
          <w:rPr>
            <w:color w:val="0774B7"/>
          </w:rPr>
          <w:t>14</w:t>
        </w:r>
      </w:hyperlink>
      <w:r>
        <w:rPr/>
        <w:t>. The flooding attack is a type of DoS. In an eavesdropping attack, the</w:t>
      </w:r>
      <w:r>
        <w:rPr>
          <w:spacing w:val="1"/>
        </w:rPr>
        <w:t> </w:t>
      </w:r>
      <w:r>
        <w:rPr/>
        <w:t>attacker</w:t>
      </w:r>
      <w:r>
        <w:rPr>
          <w:spacing w:val="1"/>
        </w:rPr>
        <w:t> </w:t>
      </w:r>
      <w:r>
        <w:rPr/>
        <w:t>listens</w:t>
      </w:r>
      <w:r>
        <w:rPr>
          <w:spacing w:val="1"/>
        </w:rPr>
        <w:t> </w:t>
      </w:r>
      <w:r>
        <w:rPr/>
        <w:t>to</w:t>
      </w:r>
      <w:r>
        <w:rPr>
          <w:spacing w:val="1"/>
        </w:rPr>
        <w:t> </w:t>
      </w:r>
      <w:r>
        <w:rPr/>
        <w:t>private</w:t>
      </w:r>
      <w:r>
        <w:rPr>
          <w:spacing w:val="1"/>
        </w:rPr>
        <w:t> </w:t>
      </w:r>
      <w:r>
        <w:rPr/>
        <w:t>communications</w:t>
      </w:r>
      <w:r>
        <w:rPr>
          <w:spacing w:val="1"/>
        </w:rPr>
        <w:t> </w:t>
      </w:r>
      <w:r>
        <w:rPr/>
        <w:t>between</w:t>
      </w:r>
      <w:r>
        <w:rPr>
          <w:spacing w:val="1"/>
        </w:rPr>
        <w:t> </w:t>
      </w:r>
      <w:r>
        <w:rPr/>
        <w:t>various</w:t>
      </w:r>
      <w:r>
        <w:rPr>
          <w:spacing w:val="1"/>
        </w:rPr>
        <w:t> </w:t>
      </w:r>
      <w:r>
        <w:rPr/>
        <w:t>ECUs</w:t>
      </w:r>
      <w:r>
        <w:rPr>
          <w:spacing w:val="44"/>
        </w:rPr>
        <w:t> </w:t>
      </w:r>
      <w:r>
        <w:rPr/>
        <w:t>in</w:t>
      </w:r>
      <w:r>
        <w:rPr>
          <w:spacing w:val="44"/>
        </w:rPr>
        <w:t> </w:t>
      </w:r>
      <w:r>
        <w:rPr/>
        <w:t>the</w:t>
      </w:r>
      <w:r>
        <w:rPr>
          <w:spacing w:val="44"/>
        </w:rPr>
        <w:t> </w:t>
      </w:r>
      <w:r>
        <w:rPr/>
        <w:t>network.</w:t>
      </w:r>
      <w:r>
        <w:rPr>
          <w:spacing w:val="45"/>
        </w:rPr>
        <w:t> </w:t>
      </w:r>
      <w:r>
        <w:rPr/>
        <w:t>The</w:t>
      </w:r>
      <w:r>
        <w:rPr>
          <w:spacing w:val="-42"/>
        </w:rPr>
        <w:t> </w:t>
      </w:r>
      <w:r>
        <w:rPr/>
        <w:t>drop</w:t>
      </w:r>
      <w:r>
        <w:rPr>
          <w:spacing w:val="18"/>
        </w:rPr>
        <w:t> </w:t>
      </w:r>
      <w:r>
        <w:rPr/>
        <w:t>attack</w:t>
      </w:r>
      <w:r>
        <w:rPr>
          <w:spacing w:val="19"/>
        </w:rPr>
        <w:t> </w:t>
      </w:r>
      <w:r>
        <w:rPr/>
        <w:t>is</w:t>
      </w:r>
      <w:r>
        <w:rPr>
          <w:spacing w:val="18"/>
        </w:rPr>
        <w:t> </w:t>
      </w:r>
      <w:r>
        <w:rPr/>
        <w:t>where</w:t>
      </w:r>
      <w:r>
        <w:rPr>
          <w:spacing w:val="19"/>
        </w:rPr>
        <w:t> </w:t>
      </w:r>
      <w:r>
        <w:rPr/>
        <w:t>a</w:t>
      </w:r>
      <w:r>
        <w:rPr>
          <w:spacing w:val="18"/>
        </w:rPr>
        <w:t> </w:t>
      </w:r>
      <w:r>
        <w:rPr/>
        <w:t>malicious</w:t>
      </w:r>
      <w:r>
        <w:rPr>
          <w:spacing w:val="19"/>
        </w:rPr>
        <w:t> </w:t>
      </w:r>
      <w:r>
        <w:rPr/>
        <w:t>ECU</w:t>
      </w:r>
      <w:r>
        <w:rPr>
          <w:spacing w:val="18"/>
        </w:rPr>
        <w:t> </w:t>
      </w:r>
      <w:r>
        <w:rPr/>
        <w:t>drops</w:t>
      </w:r>
      <w:r>
        <w:rPr>
          <w:spacing w:val="19"/>
        </w:rPr>
        <w:t> </w:t>
      </w:r>
      <w:r>
        <w:rPr/>
        <w:t>a</w:t>
      </w:r>
      <w:r>
        <w:rPr>
          <w:spacing w:val="18"/>
        </w:rPr>
        <w:t> </w:t>
      </w:r>
      <w:r>
        <w:rPr/>
        <w:t>message</w:t>
      </w:r>
      <w:r>
        <w:rPr>
          <w:spacing w:val="19"/>
        </w:rPr>
        <w:t> </w:t>
      </w:r>
      <w:r>
        <w:rPr/>
        <w:t>coming</w:t>
      </w:r>
      <w:r>
        <w:rPr>
          <w:spacing w:val="18"/>
        </w:rPr>
        <w:t> </w:t>
      </w:r>
      <w:r>
        <w:rPr/>
        <w:t>from</w:t>
      </w:r>
      <w:r>
        <w:rPr>
          <w:spacing w:val="19"/>
        </w:rPr>
        <w:t> </w:t>
      </w:r>
      <w:r>
        <w:rPr/>
        <w:t>a</w:t>
      </w:r>
      <w:r>
        <w:rPr>
          <w:spacing w:val="18"/>
        </w:rPr>
        <w:t> </w:t>
      </w:r>
      <w:r>
        <w:rPr/>
        <w:t>legitimate</w:t>
      </w:r>
      <w:r>
        <w:rPr>
          <w:spacing w:val="19"/>
        </w:rPr>
        <w:t> </w:t>
      </w:r>
      <w:r>
        <w:rPr/>
        <w:t>node.</w:t>
      </w:r>
      <w:r>
        <w:rPr>
          <w:spacing w:val="34"/>
        </w:rPr>
        <w:t> </w:t>
      </w:r>
      <w:r>
        <w:rPr/>
        <w:t>In</w:t>
      </w:r>
      <w:r>
        <w:rPr>
          <w:spacing w:val="1"/>
        </w:rPr>
        <w:t> </w:t>
      </w:r>
      <w:r>
        <w:rPr/>
        <w:t>the modify attack, the attacker masquerades as a legitimate node to transmit manipulated</w:t>
      </w:r>
      <w:r>
        <w:rPr>
          <w:spacing w:val="1"/>
        </w:rPr>
        <w:t> </w:t>
      </w:r>
      <w:r>
        <w:rPr/>
        <w:t>messages</w:t>
      </w:r>
      <w:r>
        <w:rPr>
          <w:spacing w:val="5"/>
        </w:rPr>
        <w:t> </w:t>
      </w:r>
      <w:r>
        <w:rPr/>
        <w:t>to</w:t>
      </w:r>
      <w:r>
        <w:rPr>
          <w:spacing w:val="6"/>
        </w:rPr>
        <w:t> </w:t>
      </w:r>
      <w:r>
        <w:rPr/>
        <w:t>in-vehicle</w:t>
      </w:r>
      <w:r>
        <w:rPr>
          <w:spacing w:val="5"/>
        </w:rPr>
        <w:t> </w:t>
      </w:r>
      <w:r>
        <w:rPr/>
        <w:t>networks.</w:t>
      </w:r>
    </w:p>
    <w:p>
      <w:pPr>
        <w:pStyle w:val="BodyText"/>
        <w:spacing w:before="6"/>
        <w:rPr>
          <w:sz w:val="21"/>
        </w:rPr>
      </w:pPr>
      <w:r>
        <w:rPr/>
        <w:drawing>
          <wp:anchor distT="0" distB="0" distL="0" distR="0" allowOverlap="1" layoutInCell="1" locked="0" behindDoc="0" simplePos="0" relativeHeight="57">
            <wp:simplePos x="0" y="0"/>
            <wp:positionH relativeFrom="page">
              <wp:posOffset>2154732</wp:posOffset>
            </wp:positionH>
            <wp:positionV relativeFrom="paragraph">
              <wp:posOffset>185246</wp:posOffset>
            </wp:positionV>
            <wp:extent cx="3380858" cy="1357884"/>
            <wp:effectExtent l="0" t="0" r="0" b="0"/>
            <wp:wrapTopAndBottom/>
            <wp:docPr id="35" name="image24.jpeg"/>
            <wp:cNvGraphicFramePr>
              <a:graphicFrameLocks noChangeAspect="1"/>
            </wp:cNvGraphicFramePr>
            <a:graphic>
              <a:graphicData uri="http://schemas.openxmlformats.org/drawingml/2006/picture">
                <pic:pic>
                  <pic:nvPicPr>
                    <pic:cNvPr id="36" name="image24.jpeg"/>
                    <pic:cNvPicPr/>
                  </pic:nvPicPr>
                  <pic:blipFill>
                    <a:blip r:embed="rId37" cstate="print"/>
                    <a:stretch>
                      <a:fillRect/>
                    </a:stretch>
                  </pic:blipFill>
                  <pic:spPr>
                    <a:xfrm>
                      <a:off x="0" y="0"/>
                      <a:ext cx="3380858" cy="1357884"/>
                    </a:xfrm>
                    <a:prstGeom prst="rect">
                      <a:avLst/>
                    </a:prstGeom>
                  </pic:spPr>
                </pic:pic>
              </a:graphicData>
            </a:graphic>
          </wp:anchor>
        </w:drawing>
      </w:r>
    </w:p>
    <w:p>
      <w:pPr>
        <w:spacing w:before="129"/>
        <w:ind w:left="1309" w:right="1416" w:firstLine="0"/>
        <w:jc w:val="center"/>
        <w:rPr>
          <w:sz w:val="18"/>
        </w:rPr>
      </w:pPr>
      <w:bookmarkStart w:name="_bookmark21" w:id="52"/>
      <w:bookmarkEnd w:id="52"/>
      <w:r>
        <w:rPr/>
      </w:r>
      <w:r>
        <w:rPr>
          <w:rFonts w:ascii="Palatino Linotype"/>
          <w:b/>
          <w:sz w:val="18"/>
        </w:rPr>
        <w:t>Figure</w:t>
      </w:r>
      <w:r>
        <w:rPr>
          <w:rFonts w:ascii="Palatino Linotype"/>
          <w:b/>
          <w:spacing w:val="11"/>
          <w:sz w:val="18"/>
        </w:rPr>
        <w:t> </w:t>
      </w:r>
      <w:r>
        <w:rPr>
          <w:rFonts w:ascii="Palatino Linotype"/>
          <w:b/>
          <w:sz w:val="18"/>
        </w:rPr>
        <w:t>14.</w:t>
      </w:r>
      <w:r>
        <w:rPr>
          <w:rFonts w:ascii="Palatino Linotype"/>
          <w:b/>
          <w:spacing w:val="26"/>
          <w:sz w:val="18"/>
        </w:rPr>
        <w:t> </w:t>
      </w:r>
      <w:r>
        <w:rPr>
          <w:sz w:val="18"/>
        </w:rPr>
        <w:t>Classification</w:t>
      </w:r>
      <w:r>
        <w:rPr>
          <w:spacing w:val="18"/>
          <w:sz w:val="18"/>
        </w:rPr>
        <w:t> </w:t>
      </w:r>
      <w:r>
        <w:rPr>
          <w:sz w:val="18"/>
        </w:rPr>
        <w:t>of</w:t>
      </w:r>
      <w:r>
        <w:rPr>
          <w:spacing w:val="18"/>
          <w:sz w:val="18"/>
        </w:rPr>
        <w:t> </w:t>
      </w:r>
      <w:r>
        <w:rPr>
          <w:sz w:val="18"/>
        </w:rPr>
        <w:t>attack</w:t>
      </w:r>
      <w:r>
        <w:rPr>
          <w:spacing w:val="18"/>
          <w:sz w:val="18"/>
        </w:rPr>
        <w:t> </w:t>
      </w:r>
      <w:r>
        <w:rPr>
          <w:sz w:val="18"/>
        </w:rPr>
        <w:t>patterns</w:t>
      </w:r>
      <w:r>
        <w:rPr>
          <w:spacing w:val="18"/>
          <w:sz w:val="18"/>
        </w:rPr>
        <w:t> </w:t>
      </w:r>
      <w:r>
        <w:rPr>
          <w:sz w:val="18"/>
        </w:rPr>
        <w:t>for</w:t>
      </w:r>
      <w:r>
        <w:rPr>
          <w:spacing w:val="18"/>
          <w:sz w:val="18"/>
        </w:rPr>
        <w:t> </w:t>
      </w:r>
      <w:r>
        <w:rPr>
          <w:sz w:val="18"/>
        </w:rPr>
        <w:t>FlexRay</w:t>
      </w:r>
      <w:r>
        <w:rPr>
          <w:spacing w:val="18"/>
          <w:sz w:val="18"/>
        </w:rPr>
        <w:t> </w:t>
      </w:r>
      <w:r>
        <w:rPr>
          <w:sz w:val="18"/>
        </w:rPr>
        <w:t>networks.</w:t>
      </w:r>
    </w:p>
    <w:p>
      <w:pPr>
        <w:pStyle w:val="ListParagraph"/>
        <w:numPr>
          <w:ilvl w:val="2"/>
          <w:numId w:val="1"/>
        </w:numPr>
        <w:tabs>
          <w:tab w:pos="3256" w:val="left" w:leader="none"/>
        </w:tabs>
        <w:spacing w:line="240" w:lineRule="auto" w:before="154" w:after="0"/>
        <w:ind w:left="3255" w:right="0" w:hanging="511"/>
        <w:jc w:val="both"/>
        <w:rPr>
          <w:sz w:val="20"/>
        </w:rPr>
      </w:pPr>
      <w:bookmarkStart w:name="Countermeasures to Secure the FlexRay Pr" w:id="53"/>
      <w:bookmarkEnd w:id="53"/>
      <w:r>
        <w:rPr/>
      </w:r>
      <w:bookmarkStart w:name="Countermeasures to Secure the FlexRay Pr" w:id="54"/>
      <w:bookmarkEnd w:id="54"/>
      <w:r>
        <w:rPr>
          <w:sz w:val="20"/>
        </w:rPr>
        <w:t>Countermeasu</w:t>
      </w:r>
      <w:r>
        <w:rPr>
          <w:sz w:val="20"/>
        </w:rPr>
        <w:t>res</w:t>
      </w:r>
      <w:r>
        <w:rPr>
          <w:spacing w:val="22"/>
          <w:sz w:val="20"/>
        </w:rPr>
        <w:t> </w:t>
      </w:r>
      <w:r>
        <w:rPr>
          <w:sz w:val="20"/>
        </w:rPr>
        <w:t>to</w:t>
      </w:r>
      <w:r>
        <w:rPr>
          <w:spacing w:val="22"/>
          <w:sz w:val="20"/>
        </w:rPr>
        <w:t> </w:t>
      </w:r>
      <w:r>
        <w:rPr>
          <w:sz w:val="20"/>
        </w:rPr>
        <w:t>Secure</w:t>
      </w:r>
      <w:r>
        <w:rPr>
          <w:spacing w:val="22"/>
          <w:sz w:val="20"/>
        </w:rPr>
        <w:t> </w:t>
      </w:r>
      <w:r>
        <w:rPr>
          <w:sz w:val="20"/>
        </w:rPr>
        <w:t>the</w:t>
      </w:r>
      <w:r>
        <w:rPr>
          <w:spacing w:val="23"/>
          <w:sz w:val="20"/>
        </w:rPr>
        <w:t> </w:t>
      </w:r>
      <w:r>
        <w:rPr>
          <w:sz w:val="20"/>
        </w:rPr>
        <w:t>FlexRay</w:t>
      </w:r>
      <w:r>
        <w:rPr>
          <w:spacing w:val="22"/>
          <w:sz w:val="20"/>
        </w:rPr>
        <w:t> </w:t>
      </w:r>
      <w:r>
        <w:rPr>
          <w:sz w:val="20"/>
        </w:rPr>
        <w:t>Protocol</w:t>
      </w:r>
    </w:p>
    <w:p>
      <w:pPr>
        <w:pStyle w:val="BodyText"/>
        <w:spacing w:line="256" w:lineRule="auto" w:before="76"/>
        <w:ind w:left="2739" w:right="103" w:firstLine="431"/>
        <w:jc w:val="both"/>
      </w:pPr>
      <w:r>
        <w:rPr/>
        <w:t>The possible approaches to securing the FlexRay protocol are shown in Figure </w:t>
      </w:r>
      <w:hyperlink w:history="true" w:anchor="_bookmark22">
        <w:r>
          <w:rPr>
            <w:color w:val="0774B7"/>
          </w:rPr>
          <w:t>15 </w:t>
        </w:r>
      </w:hyperlink>
      <w:r>
        <w:rPr/>
        <w:t>[</w:t>
      </w:r>
      <w:hyperlink w:history="true" w:anchor="_bookmark111">
        <w:r>
          <w:rPr>
            <w:color w:val="0774B7"/>
          </w:rPr>
          <w:t>82</w:t>
        </w:r>
      </w:hyperlink>
      <w:r>
        <w:rPr/>
        <w:t>].</w:t>
      </w:r>
      <w:r>
        <w:rPr>
          <w:spacing w:val="1"/>
        </w:rPr>
        <w:t> </w:t>
      </w:r>
      <w:r>
        <w:rPr>
          <w:w w:val="105"/>
        </w:rPr>
        <w:t>There is very little research focusing on the security attacks and countermeasures for</w:t>
      </w:r>
      <w:r>
        <w:rPr>
          <w:spacing w:val="1"/>
          <w:w w:val="105"/>
        </w:rPr>
        <w:t> </w:t>
      </w:r>
      <w:r>
        <w:rPr>
          <w:w w:val="105"/>
        </w:rPr>
        <w:t>this protocol,  despite its vulnerability.  Security solutions for the FlexRay protocol can</w:t>
      </w:r>
      <w:r>
        <w:rPr>
          <w:spacing w:val="1"/>
          <w:w w:val="105"/>
        </w:rPr>
        <w:t> </w:t>
      </w:r>
      <w:r>
        <w:rPr>
          <w:w w:val="105"/>
        </w:rPr>
        <w:t>be classified under network design, message authentication, and IDSs. Adopting a bus</w:t>
      </w:r>
      <w:r>
        <w:rPr>
          <w:spacing w:val="1"/>
          <w:w w:val="105"/>
        </w:rPr>
        <w:t> </w:t>
      </w:r>
      <w:r>
        <w:rPr>
          <w:w w:val="105"/>
        </w:rPr>
        <w:t>topology for network design is one of the options to mitigate spoofing attacks.</w:t>
      </w:r>
      <w:r>
        <w:rPr>
          <w:spacing w:val="1"/>
          <w:w w:val="105"/>
        </w:rPr>
        <w:t> </w:t>
      </w:r>
      <w:r>
        <w:rPr>
          <w:w w:val="105"/>
        </w:rPr>
        <w:t>This is</w:t>
      </w:r>
      <w:r>
        <w:rPr>
          <w:spacing w:val="1"/>
          <w:w w:val="105"/>
        </w:rPr>
        <w:t> </w:t>
      </w:r>
      <w:r>
        <w:rPr/>
        <w:t>because spoofed messages collide with legitimate frames and become invalid frames in this</w:t>
      </w:r>
      <w:r>
        <w:rPr>
          <w:spacing w:val="1"/>
        </w:rPr>
        <w:t> </w:t>
      </w:r>
      <w:r>
        <w:rPr/>
        <w:t>network</w:t>
      </w:r>
      <w:r>
        <w:rPr>
          <w:spacing w:val="20"/>
        </w:rPr>
        <w:t> </w:t>
      </w:r>
      <w:r>
        <w:rPr/>
        <w:t>design.</w:t>
      </w:r>
      <w:r>
        <w:rPr>
          <w:spacing w:val="36"/>
        </w:rPr>
        <w:t> </w:t>
      </w:r>
      <w:r>
        <w:rPr/>
        <w:t>Adopting</w:t>
      </w:r>
      <w:r>
        <w:rPr>
          <w:spacing w:val="21"/>
        </w:rPr>
        <w:t> </w:t>
      </w:r>
      <w:r>
        <w:rPr/>
        <w:t>message</w:t>
      </w:r>
      <w:r>
        <w:rPr>
          <w:spacing w:val="21"/>
        </w:rPr>
        <w:t> </w:t>
      </w:r>
      <w:r>
        <w:rPr/>
        <w:t>authentication</w:t>
      </w:r>
      <w:r>
        <w:rPr>
          <w:spacing w:val="19"/>
        </w:rPr>
        <w:t> </w:t>
      </w:r>
      <w:r>
        <w:rPr/>
        <w:t>using</w:t>
      </w:r>
      <w:r>
        <w:rPr>
          <w:spacing w:val="21"/>
        </w:rPr>
        <w:t> </w:t>
      </w:r>
      <w:r>
        <w:rPr/>
        <w:t>message</w:t>
      </w:r>
      <w:r>
        <w:rPr>
          <w:spacing w:val="20"/>
        </w:rPr>
        <w:t> </w:t>
      </w:r>
      <w:r>
        <w:rPr/>
        <w:t>authentication</w:t>
      </w:r>
      <w:r>
        <w:rPr>
          <w:spacing w:val="21"/>
        </w:rPr>
        <w:t> </w:t>
      </w:r>
      <w:r>
        <w:rPr/>
        <w:t>code</w:t>
      </w:r>
      <w:r>
        <w:rPr>
          <w:spacing w:val="20"/>
        </w:rPr>
        <w:t> </w:t>
      </w:r>
      <w:r>
        <w:rPr/>
        <w:t>can</w:t>
      </w:r>
      <w:r>
        <w:rPr>
          <w:spacing w:val="1"/>
        </w:rPr>
        <w:t> </w:t>
      </w:r>
      <w:r>
        <w:rPr/>
        <w:t>be one option for ensuring the integrity and authenticity of messages. Kishikawa et al. [</w:t>
      </w:r>
      <w:hyperlink w:history="true" w:anchor="_bookmark111">
        <w:r>
          <w:rPr>
            <w:color w:val="0774B7"/>
          </w:rPr>
          <w:t>82</w:t>
        </w:r>
      </w:hyperlink>
      <w:r>
        <w:rPr/>
        <w:t>]</w:t>
      </w:r>
      <w:r>
        <w:rPr>
          <w:spacing w:val="1"/>
        </w:rPr>
        <w:t> </w:t>
      </w:r>
      <w:r>
        <w:rPr/>
        <w:t>proposed an intrusion detection and prevention system (IDPS) to mitigate spoofing attacks</w:t>
      </w:r>
      <w:r>
        <w:rPr>
          <w:spacing w:val="1"/>
        </w:rPr>
        <w:t> </w:t>
      </w:r>
      <w:r>
        <w:rPr>
          <w:w w:val="105"/>
        </w:rPr>
        <w:t>in FlexRay networks.   However,  the scope of their work is very limited,  and IDSs for</w:t>
      </w:r>
      <w:r>
        <w:rPr>
          <w:spacing w:val="1"/>
          <w:w w:val="105"/>
        </w:rPr>
        <w:t> </w:t>
      </w:r>
      <w:r>
        <w:rPr>
          <w:w w:val="105"/>
        </w:rPr>
        <w:t>this protocol need further investigation. A real-time intrusion detection and prevention</w:t>
      </w:r>
      <w:r>
        <w:rPr>
          <w:spacing w:val="1"/>
          <w:w w:val="105"/>
        </w:rPr>
        <w:t> </w:t>
      </w:r>
      <w:r>
        <w:rPr/>
        <w:t>system</w:t>
      </w:r>
      <w:r>
        <w:rPr>
          <w:spacing w:val="4"/>
        </w:rPr>
        <w:t> </w:t>
      </w:r>
      <w:r>
        <w:rPr/>
        <w:t>is</w:t>
      </w:r>
      <w:r>
        <w:rPr>
          <w:spacing w:val="5"/>
        </w:rPr>
        <w:t> </w:t>
      </w:r>
      <w:r>
        <w:rPr/>
        <w:t>essential</w:t>
      </w:r>
      <w:r>
        <w:rPr>
          <w:spacing w:val="5"/>
        </w:rPr>
        <w:t> </w:t>
      </w:r>
      <w:r>
        <w:rPr/>
        <w:t>for</w:t>
      </w:r>
      <w:r>
        <w:rPr>
          <w:spacing w:val="5"/>
        </w:rPr>
        <w:t> </w:t>
      </w:r>
      <w:r>
        <w:rPr/>
        <w:t>future</w:t>
      </w:r>
      <w:r>
        <w:rPr>
          <w:spacing w:val="5"/>
        </w:rPr>
        <w:t> </w:t>
      </w:r>
      <w:r>
        <w:rPr/>
        <w:t>work.</w:t>
      </w:r>
      <w:r>
        <w:rPr>
          <w:spacing w:val="19"/>
        </w:rPr>
        <w:t> </w:t>
      </w:r>
      <w:r>
        <w:rPr/>
        <w:t>Mousa</w:t>
      </w:r>
      <w:r>
        <w:rPr>
          <w:spacing w:val="5"/>
        </w:rPr>
        <w:t> </w:t>
      </w:r>
      <w:r>
        <w:rPr/>
        <w:t>et</w:t>
      </w:r>
      <w:r>
        <w:rPr>
          <w:spacing w:val="5"/>
        </w:rPr>
        <w:t> </w:t>
      </w:r>
      <w:r>
        <w:rPr/>
        <w:t>al.</w:t>
      </w:r>
      <w:r>
        <w:rPr>
          <w:spacing w:val="5"/>
        </w:rPr>
        <w:t> </w:t>
      </w:r>
      <w:r>
        <w:rPr/>
        <w:t>[</w:t>
      </w:r>
      <w:hyperlink w:history="true" w:anchor="_bookmark112">
        <w:r>
          <w:rPr>
            <w:color w:val="0774B7"/>
          </w:rPr>
          <w:t>83</w:t>
        </w:r>
      </w:hyperlink>
      <w:r>
        <w:rPr/>
        <w:t>]</w:t>
      </w:r>
      <w:r>
        <w:rPr>
          <w:spacing w:val="5"/>
        </w:rPr>
        <w:t> </w:t>
      </w:r>
      <w:r>
        <w:rPr/>
        <w:t>proposed</w:t>
      </w:r>
      <w:r>
        <w:rPr>
          <w:spacing w:val="5"/>
        </w:rPr>
        <w:t> </w:t>
      </w:r>
      <w:r>
        <w:rPr/>
        <w:t>a</w:t>
      </w:r>
      <w:r>
        <w:rPr>
          <w:spacing w:val="5"/>
        </w:rPr>
        <w:t> </w:t>
      </w:r>
      <w:r>
        <w:rPr/>
        <w:t>lightweight</w:t>
      </w:r>
      <w:r>
        <w:rPr>
          <w:spacing w:val="4"/>
        </w:rPr>
        <w:t> </w:t>
      </w:r>
      <w:r>
        <w:rPr/>
        <w:t>authentication</w:t>
      </w:r>
    </w:p>
    <w:p>
      <w:pPr>
        <w:spacing w:after="0" w:line="256" w:lineRule="auto"/>
        <w:jc w:val="both"/>
        <w:sectPr>
          <w:type w:val="continuous"/>
          <w:pgSz w:w="11910" w:h="16840"/>
          <w:pgMar w:top="880" w:bottom="0" w:left="600" w:right="580"/>
        </w:sectPr>
      </w:pPr>
    </w:p>
    <w:p>
      <w:pPr>
        <w:pStyle w:val="BodyText"/>
      </w:pPr>
    </w:p>
    <w:p>
      <w:pPr>
        <w:pStyle w:val="BodyText"/>
      </w:pPr>
    </w:p>
    <w:p>
      <w:pPr>
        <w:pStyle w:val="BodyText"/>
        <w:spacing w:line="256" w:lineRule="auto" w:before="98"/>
        <w:ind w:left="2745" w:right="138" w:hanging="6"/>
        <w:jc w:val="both"/>
      </w:pPr>
      <w:r>
        <w:rPr/>
        <w:t>protocol for secure message exchange in FlexRay networks.</w:t>
      </w:r>
      <w:r>
        <w:rPr>
          <w:spacing w:val="1"/>
        </w:rPr>
        <w:t> </w:t>
      </w:r>
      <w:r>
        <w:rPr/>
        <w:t>Their proposed protocol is</w:t>
      </w:r>
      <w:r>
        <w:rPr>
          <w:spacing w:val="1"/>
        </w:rPr>
        <w:t> </w:t>
      </w:r>
      <w:r>
        <w:rPr/>
        <w:t>scalable, robust, and easy to maintain. Table </w:t>
      </w:r>
      <w:hyperlink w:history="true" w:anchor="_bookmark23">
        <w:r>
          <w:rPr>
            <w:color w:val="0774B7"/>
          </w:rPr>
          <w:t>6 </w:t>
        </w:r>
      </w:hyperlink>
      <w:r>
        <w:rPr/>
        <w:t>compares the various mechanisms developed</w:t>
      </w:r>
      <w:r>
        <w:rPr>
          <w:spacing w:val="-42"/>
        </w:rPr>
        <w:t> </w:t>
      </w:r>
      <w:r>
        <w:rPr/>
        <w:t>for</w:t>
      </w:r>
      <w:r>
        <w:rPr>
          <w:spacing w:val="5"/>
        </w:rPr>
        <w:t> </w:t>
      </w:r>
      <w:r>
        <w:rPr/>
        <w:t>securing</w:t>
      </w:r>
      <w:r>
        <w:rPr>
          <w:spacing w:val="6"/>
        </w:rPr>
        <w:t> </w:t>
      </w:r>
      <w:r>
        <w:rPr/>
        <w:t>FlexRay</w:t>
      </w:r>
      <w:r>
        <w:rPr>
          <w:spacing w:val="6"/>
        </w:rPr>
        <w:t> </w:t>
      </w:r>
      <w:r>
        <w:rPr/>
        <w:t>networks.</w:t>
      </w:r>
    </w:p>
    <w:p>
      <w:pPr>
        <w:pStyle w:val="BodyText"/>
        <w:spacing w:before="10"/>
        <w:rPr>
          <w:sz w:val="22"/>
        </w:rPr>
      </w:pPr>
      <w:r>
        <w:rPr/>
        <w:drawing>
          <wp:anchor distT="0" distB="0" distL="0" distR="0" allowOverlap="1" layoutInCell="1" locked="0" behindDoc="0" simplePos="0" relativeHeight="60">
            <wp:simplePos x="0" y="0"/>
            <wp:positionH relativeFrom="page">
              <wp:posOffset>2160831</wp:posOffset>
            </wp:positionH>
            <wp:positionV relativeFrom="paragraph">
              <wp:posOffset>195347</wp:posOffset>
            </wp:positionV>
            <wp:extent cx="3534389" cy="1197864"/>
            <wp:effectExtent l="0" t="0" r="0" b="0"/>
            <wp:wrapTopAndBottom/>
            <wp:docPr id="37" name="image25.jpeg"/>
            <wp:cNvGraphicFramePr>
              <a:graphicFrameLocks noChangeAspect="1"/>
            </wp:cNvGraphicFramePr>
            <a:graphic>
              <a:graphicData uri="http://schemas.openxmlformats.org/drawingml/2006/picture">
                <pic:pic>
                  <pic:nvPicPr>
                    <pic:cNvPr id="38" name="image25.jpeg"/>
                    <pic:cNvPicPr/>
                  </pic:nvPicPr>
                  <pic:blipFill>
                    <a:blip r:embed="rId38" cstate="print"/>
                    <a:stretch>
                      <a:fillRect/>
                    </a:stretch>
                  </pic:blipFill>
                  <pic:spPr>
                    <a:xfrm>
                      <a:off x="0" y="0"/>
                      <a:ext cx="3534389" cy="1197864"/>
                    </a:xfrm>
                    <a:prstGeom prst="rect">
                      <a:avLst/>
                    </a:prstGeom>
                  </pic:spPr>
                </pic:pic>
              </a:graphicData>
            </a:graphic>
          </wp:anchor>
        </w:drawing>
      </w:r>
    </w:p>
    <w:p>
      <w:pPr>
        <w:spacing w:before="134"/>
        <w:ind w:left="2745" w:right="0" w:firstLine="0"/>
        <w:jc w:val="both"/>
        <w:rPr>
          <w:sz w:val="18"/>
        </w:rPr>
      </w:pPr>
      <w:bookmarkStart w:name="_bookmark22" w:id="55"/>
      <w:bookmarkEnd w:id="55"/>
      <w:r>
        <w:rPr/>
      </w:r>
      <w:r>
        <w:rPr>
          <w:rFonts w:ascii="Palatino Linotype"/>
          <w:b/>
          <w:sz w:val="18"/>
        </w:rPr>
        <w:t>Figure</w:t>
      </w:r>
      <w:r>
        <w:rPr>
          <w:rFonts w:ascii="Palatino Linotype"/>
          <w:b/>
          <w:spacing w:val="12"/>
          <w:sz w:val="18"/>
        </w:rPr>
        <w:t> </w:t>
      </w:r>
      <w:r>
        <w:rPr>
          <w:rFonts w:ascii="Palatino Linotype"/>
          <w:b/>
          <w:sz w:val="18"/>
        </w:rPr>
        <w:t>15.</w:t>
      </w:r>
      <w:r>
        <w:rPr>
          <w:rFonts w:ascii="Palatino Linotype"/>
          <w:b/>
          <w:spacing w:val="27"/>
          <w:sz w:val="18"/>
        </w:rPr>
        <w:t> </w:t>
      </w:r>
      <w:r>
        <w:rPr>
          <w:sz w:val="18"/>
        </w:rPr>
        <w:t>Security</w:t>
      </w:r>
      <w:r>
        <w:rPr>
          <w:spacing w:val="18"/>
          <w:sz w:val="18"/>
        </w:rPr>
        <w:t> </w:t>
      </w:r>
      <w:r>
        <w:rPr>
          <w:sz w:val="18"/>
        </w:rPr>
        <w:t>solutions</w:t>
      </w:r>
      <w:r>
        <w:rPr>
          <w:spacing w:val="19"/>
          <w:sz w:val="18"/>
        </w:rPr>
        <w:t> </w:t>
      </w:r>
      <w:r>
        <w:rPr>
          <w:sz w:val="18"/>
        </w:rPr>
        <w:t>for</w:t>
      </w:r>
      <w:r>
        <w:rPr>
          <w:spacing w:val="19"/>
          <w:sz w:val="18"/>
        </w:rPr>
        <w:t> </w:t>
      </w:r>
      <w:r>
        <w:rPr>
          <w:sz w:val="18"/>
        </w:rPr>
        <w:t>FlexRay</w:t>
      </w:r>
      <w:r>
        <w:rPr>
          <w:spacing w:val="18"/>
          <w:sz w:val="18"/>
        </w:rPr>
        <w:t> </w:t>
      </w:r>
      <w:r>
        <w:rPr>
          <w:sz w:val="18"/>
        </w:rPr>
        <w:t>networks.</w:t>
      </w:r>
    </w:p>
    <w:p>
      <w:pPr>
        <w:pStyle w:val="BodyText"/>
        <w:spacing w:before="6"/>
        <w:rPr>
          <w:sz w:val="21"/>
        </w:rPr>
      </w:pPr>
    </w:p>
    <w:p>
      <w:pPr>
        <w:spacing w:before="0"/>
        <w:ind w:left="1391" w:right="1414" w:firstLine="0"/>
        <w:jc w:val="center"/>
        <w:rPr>
          <w:sz w:val="18"/>
        </w:rPr>
      </w:pPr>
      <w:bookmarkStart w:name="_bookmark23" w:id="56"/>
      <w:bookmarkEnd w:id="56"/>
      <w:r>
        <w:rPr/>
      </w:r>
      <w:r>
        <w:rPr>
          <w:rFonts w:ascii="Palatino Linotype"/>
          <w:b/>
          <w:sz w:val="18"/>
        </w:rPr>
        <w:t>Table</w:t>
      </w:r>
      <w:r>
        <w:rPr>
          <w:rFonts w:ascii="Palatino Linotype"/>
          <w:b/>
          <w:spacing w:val="12"/>
          <w:sz w:val="18"/>
        </w:rPr>
        <w:t> </w:t>
      </w:r>
      <w:r>
        <w:rPr>
          <w:rFonts w:ascii="Palatino Linotype"/>
          <w:b/>
          <w:sz w:val="18"/>
        </w:rPr>
        <w:t>6.</w:t>
      </w:r>
      <w:r>
        <w:rPr>
          <w:rFonts w:ascii="Palatino Linotype"/>
          <w:b/>
          <w:spacing w:val="27"/>
          <w:sz w:val="18"/>
        </w:rPr>
        <w:t> </w:t>
      </w:r>
      <w:r>
        <w:rPr>
          <w:sz w:val="18"/>
        </w:rPr>
        <w:t>Comparison</w:t>
      </w:r>
      <w:r>
        <w:rPr>
          <w:spacing w:val="18"/>
          <w:sz w:val="18"/>
        </w:rPr>
        <w:t> </w:t>
      </w:r>
      <w:r>
        <w:rPr>
          <w:sz w:val="18"/>
        </w:rPr>
        <w:t>of</w:t>
      </w:r>
      <w:r>
        <w:rPr>
          <w:spacing w:val="19"/>
          <w:sz w:val="18"/>
        </w:rPr>
        <w:t> </w:t>
      </w:r>
      <w:r>
        <w:rPr>
          <w:sz w:val="18"/>
        </w:rPr>
        <w:t>security</w:t>
      </w:r>
      <w:r>
        <w:rPr>
          <w:spacing w:val="18"/>
          <w:sz w:val="18"/>
        </w:rPr>
        <w:t> </w:t>
      </w:r>
      <w:r>
        <w:rPr>
          <w:sz w:val="18"/>
        </w:rPr>
        <w:t>mechanisms</w:t>
      </w:r>
      <w:r>
        <w:rPr>
          <w:spacing w:val="19"/>
          <w:sz w:val="18"/>
        </w:rPr>
        <w:t> </w:t>
      </w:r>
      <w:r>
        <w:rPr>
          <w:sz w:val="18"/>
        </w:rPr>
        <w:t>to</w:t>
      </w:r>
      <w:r>
        <w:rPr>
          <w:spacing w:val="18"/>
          <w:sz w:val="18"/>
        </w:rPr>
        <w:t> </w:t>
      </w:r>
      <w:r>
        <w:rPr>
          <w:sz w:val="18"/>
        </w:rPr>
        <w:t>detect</w:t>
      </w:r>
      <w:r>
        <w:rPr>
          <w:spacing w:val="19"/>
          <w:sz w:val="18"/>
        </w:rPr>
        <w:t> </w:t>
      </w:r>
      <w:r>
        <w:rPr>
          <w:sz w:val="18"/>
        </w:rPr>
        <w:t>attacks</w:t>
      </w:r>
      <w:r>
        <w:rPr>
          <w:spacing w:val="18"/>
          <w:sz w:val="18"/>
        </w:rPr>
        <w:t> </w:t>
      </w:r>
      <w:r>
        <w:rPr>
          <w:sz w:val="18"/>
        </w:rPr>
        <w:t>against</w:t>
      </w:r>
      <w:r>
        <w:rPr>
          <w:spacing w:val="19"/>
          <w:sz w:val="18"/>
        </w:rPr>
        <w:t> </w:t>
      </w:r>
      <w:r>
        <w:rPr>
          <w:sz w:val="18"/>
        </w:rPr>
        <w:t>in-vehicle</w:t>
      </w:r>
      <w:r>
        <w:rPr>
          <w:spacing w:val="18"/>
          <w:sz w:val="18"/>
        </w:rPr>
        <w:t> </w:t>
      </w:r>
      <w:r>
        <w:rPr>
          <w:sz w:val="18"/>
        </w:rPr>
        <w:t>FlexRay</w:t>
      </w:r>
      <w:r>
        <w:rPr>
          <w:spacing w:val="19"/>
          <w:sz w:val="18"/>
        </w:rPr>
        <w:t> </w:t>
      </w:r>
      <w:r>
        <w:rPr>
          <w:sz w:val="18"/>
        </w:rPr>
        <w:t>networks.</w:t>
      </w:r>
    </w:p>
    <w:p>
      <w:pPr>
        <w:pStyle w:val="BodyText"/>
        <w:spacing w:before="2"/>
        <w:rPr>
          <w:sz w:val="12"/>
        </w:rPr>
      </w:pPr>
    </w:p>
    <w:p>
      <w:pPr>
        <w:pStyle w:val="BodyText"/>
        <w:spacing w:line="20" w:lineRule="exact"/>
        <w:ind w:left="112"/>
        <w:rPr>
          <w:sz w:val="2"/>
        </w:rPr>
      </w:pPr>
      <w:r>
        <w:rPr>
          <w:sz w:val="2"/>
        </w:rPr>
        <w:pict>
          <v:group style="width:523.3pt;height:.8pt;mso-position-horizontal-relative:char;mso-position-vertical-relative:line" coordorigin="0,0" coordsize="10466,16">
            <v:line style="position:absolute" from="0,8" to="10466,8" stroked="true" strokeweight=".797pt" strokecolor="#000000">
              <v:stroke dashstyle="solid"/>
            </v:line>
          </v:group>
        </w:pict>
      </w:r>
      <w:r>
        <w:rPr>
          <w:sz w:val="2"/>
        </w:rPr>
      </w:r>
    </w:p>
    <w:p>
      <w:pPr>
        <w:spacing w:after="0" w:line="20" w:lineRule="exact"/>
        <w:rPr>
          <w:sz w:val="2"/>
        </w:rPr>
        <w:sectPr>
          <w:pgSz w:w="11910" w:h="16840"/>
          <w:pgMar w:header="1042" w:footer="0" w:top="1340" w:bottom="280" w:left="600" w:right="580"/>
        </w:sectPr>
      </w:pPr>
    </w:p>
    <w:p>
      <w:pPr>
        <w:spacing w:line="216" w:lineRule="auto" w:before="144"/>
        <w:ind w:left="1708" w:right="0" w:firstLine="182"/>
        <w:jc w:val="left"/>
        <w:rPr>
          <w:rFonts w:ascii="Palatino Linotype"/>
          <w:b/>
          <w:sz w:val="18"/>
        </w:rPr>
      </w:pPr>
      <w:r>
        <w:rPr/>
        <w:pict>
          <v:shape style="position:absolute;margin-left:49.894001pt;margin-top:12.799841pt;width:44.85pt;height:11.1pt;mso-position-horizontal-relative:page;mso-position-vertical-relative:paragraph;z-index:15762432" type="#_x0000_t202" filled="false" stroked="false">
            <v:textbox inset="0,0,0,0">
              <w:txbxContent>
                <w:p>
                  <w:pPr>
                    <w:spacing w:line="222" w:lineRule="exact" w:before="0"/>
                    <w:ind w:left="0" w:right="0" w:firstLine="0"/>
                    <w:jc w:val="left"/>
                    <w:rPr>
                      <w:rFonts w:ascii="Palatino Linotype"/>
                      <w:b/>
                      <w:sz w:val="18"/>
                    </w:rPr>
                  </w:pPr>
                  <w:r>
                    <w:rPr>
                      <w:rFonts w:ascii="Palatino Linotype"/>
                      <w:b/>
                      <w:w w:val="95"/>
                      <w:sz w:val="18"/>
                    </w:rPr>
                    <w:t>References</w:t>
                  </w:r>
                </w:p>
              </w:txbxContent>
            </v:textbox>
            <w10:wrap type="none"/>
          </v:shape>
        </w:pict>
      </w:r>
      <w:r>
        <w:rPr>
          <w:rFonts w:ascii="Palatino Linotype"/>
          <w:b/>
          <w:sz w:val="18"/>
        </w:rPr>
        <w:t>Security</w:t>
      </w:r>
      <w:r>
        <w:rPr>
          <w:rFonts w:ascii="Palatino Linotype"/>
          <w:b/>
          <w:spacing w:val="1"/>
          <w:sz w:val="18"/>
        </w:rPr>
        <w:t> </w:t>
      </w:r>
      <w:r>
        <w:rPr>
          <w:rFonts w:ascii="Palatino Linotype"/>
          <w:b/>
          <w:w w:val="95"/>
          <w:sz w:val="18"/>
        </w:rPr>
        <w:t>Mechanisms</w:t>
      </w:r>
    </w:p>
    <w:p>
      <w:pPr>
        <w:pStyle w:val="BodyText"/>
        <w:spacing w:before="4"/>
        <w:rPr>
          <w:rFonts w:ascii="Palatino Linotype"/>
          <w:b/>
          <w:sz w:val="15"/>
        </w:rPr>
      </w:pPr>
    </w:p>
    <w:p>
      <w:pPr>
        <w:spacing w:line="112" w:lineRule="exact" w:before="0"/>
        <w:ind w:left="239" w:right="0" w:firstLine="0"/>
        <w:jc w:val="left"/>
        <w:rPr>
          <w:sz w:val="18"/>
        </w:rPr>
      </w:pPr>
      <w:r>
        <w:rPr/>
        <w:pict>
          <v:line style="position:absolute;mso-position-horizontal-relative:page;mso-position-vertical-relative:paragraph;z-index:15760384" from="36pt,-2.056241pt" to="559.275pt,-2.056241pt" stroked="true" strokeweight=".299pt" strokecolor="#000000">
            <v:stroke dashstyle="solid"/>
            <w10:wrap type="none"/>
          </v:line>
        </w:pict>
      </w:r>
      <w:r>
        <w:rPr>
          <w:w w:val="105"/>
          <w:sz w:val="18"/>
        </w:rPr>
        <w:t>Kishikawa</w:t>
      </w:r>
      <w:r>
        <w:rPr>
          <w:spacing w:val="-4"/>
          <w:w w:val="105"/>
          <w:sz w:val="18"/>
        </w:rPr>
        <w:t> </w:t>
      </w:r>
      <w:r>
        <w:rPr>
          <w:w w:val="105"/>
          <w:sz w:val="18"/>
        </w:rPr>
        <w:t>et</w:t>
      </w:r>
      <w:r>
        <w:rPr>
          <w:spacing w:val="-4"/>
          <w:w w:val="105"/>
          <w:sz w:val="18"/>
        </w:rPr>
        <w:t> </w:t>
      </w:r>
      <w:r>
        <w:rPr>
          <w:w w:val="105"/>
          <w:sz w:val="18"/>
        </w:rPr>
        <w:t>al.</w:t>
      </w:r>
    </w:p>
    <w:p>
      <w:pPr>
        <w:spacing w:line="216" w:lineRule="auto" w:before="144"/>
        <w:ind w:left="384" w:right="0" w:hanging="145"/>
        <w:jc w:val="left"/>
        <w:rPr>
          <w:rFonts w:ascii="Palatino Linotype"/>
          <w:b/>
          <w:sz w:val="18"/>
        </w:rPr>
      </w:pPr>
      <w:r>
        <w:rPr/>
        <w:br w:type="column"/>
      </w:r>
      <w:r>
        <w:rPr>
          <w:rFonts w:ascii="Palatino Linotype"/>
          <w:b/>
          <w:w w:val="95"/>
          <w:sz w:val="18"/>
        </w:rPr>
        <w:t>Detection</w:t>
      </w:r>
      <w:r>
        <w:rPr>
          <w:rFonts w:ascii="Palatino Linotype"/>
          <w:b/>
          <w:spacing w:val="-40"/>
          <w:w w:val="95"/>
          <w:sz w:val="18"/>
        </w:rPr>
        <w:t> </w:t>
      </w:r>
      <w:r>
        <w:rPr>
          <w:rFonts w:ascii="Palatino Linotype"/>
          <w:b/>
          <w:sz w:val="18"/>
        </w:rPr>
        <w:t>Speed</w:t>
      </w:r>
    </w:p>
    <w:p>
      <w:pPr>
        <w:spacing w:line="216" w:lineRule="auto" w:before="144"/>
        <w:ind w:left="239" w:right="-3" w:firstLine="140"/>
        <w:jc w:val="left"/>
        <w:rPr>
          <w:rFonts w:ascii="Palatino Linotype"/>
          <w:b/>
          <w:sz w:val="18"/>
        </w:rPr>
      </w:pPr>
      <w:r>
        <w:rPr/>
        <w:br w:type="column"/>
      </w:r>
      <w:r>
        <w:rPr>
          <w:rFonts w:ascii="Palatino Linotype"/>
          <w:b/>
          <w:sz w:val="18"/>
        </w:rPr>
        <w:t>Detection</w:t>
      </w:r>
      <w:r>
        <w:rPr>
          <w:rFonts w:ascii="Palatino Linotype"/>
          <w:b/>
          <w:spacing w:val="1"/>
          <w:sz w:val="18"/>
        </w:rPr>
        <w:t> </w:t>
      </w:r>
      <w:r>
        <w:rPr>
          <w:rFonts w:ascii="Palatino Linotype"/>
          <w:b/>
          <w:spacing w:val="-1"/>
          <w:sz w:val="18"/>
        </w:rPr>
        <w:t>Accuracy</w:t>
      </w:r>
      <w:r>
        <w:rPr>
          <w:rFonts w:ascii="Palatino Linotype"/>
          <w:b/>
          <w:spacing w:val="-9"/>
          <w:sz w:val="18"/>
        </w:rPr>
        <w:t> </w:t>
      </w:r>
      <w:r>
        <w:rPr>
          <w:rFonts w:ascii="Palatino Linotype"/>
          <w:b/>
          <w:spacing w:val="-1"/>
          <w:sz w:val="18"/>
        </w:rPr>
        <w:t>(%)</w:t>
      </w:r>
    </w:p>
    <w:p>
      <w:pPr>
        <w:spacing w:line="216" w:lineRule="auto" w:before="144"/>
        <w:ind w:left="239" w:right="0" w:firstLine="49"/>
        <w:jc w:val="left"/>
        <w:rPr>
          <w:rFonts w:ascii="Palatino Linotype"/>
          <w:b/>
          <w:sz w:val="18"/>
        </w:rPr>
      </w:pPr>
      <w:r>
        <w:rPr/>
        <w:br w:type="column"/>
      </w:r>
      <w:r>
        <w:rPr>
          <w:rFonts w:ascii="Palatino Linotype"/>
          <w:b/>
          <w:sz w:val="18"/>
        </w:rPr>
        <w:t>Algorithm</w:t>
      </w:r>
      <w:r>
        <w:rPr>
          <w:rFonts w:ascii="Palatino Linotype"/>
          <w:b/>
          <w:spacing w:val="1"/>
          <w:sz w:val="18"/>
        </w:rPr>
        <w:t> </w:t>
      </w:r>
      <w:r>
        <w:rPr>
          <w:rFonts w:ascii="Palatino Linotype"/>
          <w:b/>
          <w:w w:val="95"/>
          <w:sz w:val="18"/>
        </w:rPr>
        <w:t>Complexity</w:t>
      </w:r>
    </w:p>
    <w:p>
      <w:pPr>
        <w:spacing w:line="216" w:lineRule="auto" w:before="35"/>
        <w:ind w:left="239" w:right="38" w:firstLine="5"/>
        <w:jc w:val="center"/>
        <w:rPr>
          <w:rFonts w:ascii="Palatino Linotype"/>
          <w:b/>
          <w:sz w:val="18"/>
        </w:rPr>
      </w:pPr>
      <w:r>
        <w:rPr/>
        <w:br w:type="column"/>
      </w:r>
      <w:r>
        <w:rPr>
          <w:rFonts w:ascii="Palatino Linotype"/>
          <w:b/>
          <w:sz w:val="18"/>
        </w:rPr>
        <w:t>Learning</w:t>
      </w:r>
      <w:r>
        <w:rPr>
          <w:rFonts w:ascii="Palatino Linotype"/>
          <w:b/>
          <w:spacing w:val="-42"/>
          <w:sz w:val="18"/>
        </w:rPr>
        <w:t> </w:t>
      </w:r>
      <w:r>
        <w:rPr>
          <w:rFonts w:ascii="Palatino Linotype"/>
          <w:b/>
          <w:sz w:val="18"/>
        </w:rPr>
        <w:t>Time</w:t>
      </w:r>
      <w:r>
        <w:rPr>
          <w:rFonts w:ascii="Palatino Linotype"/>
          <w:b/>
          <w:spacing w:val="1"/>
          <w:sz w:val="18"/>
        </w:rPr>
        <w:t> </w:t>
      </w:r>
      <w:r>
        <w:rPr>
          <w:rFonts w:ascii="Palatino Linotype"/>
          <w:b/>
          <w:w w:val="95"/>
          <w:sz w:val="18"/>
        </w:rPr>
        <w:t>(seconds)</w:t>
      </w:r>
    </w:p>
    <w:p>
      <w:pPr>
        <w:pStyle w:val="BodyText"/>
        <w:spacing w:before="6"/>
        <w:rPr>
          <w:rFonts w:ascii="Palatino Linotype"/>
          <w:b/>
          <w:sz w:val="17"/>
        </w:rPr>
      </w:pPr>
      <w:r>
        <w:rPr/>
        <w:br w:type="column"/>
      </w:r>
      <w:r>
        <w:rPr>
          <w:rFonts w:ascii="Palatino Linotype"/>
          <w:b/>
          <w:sz w:val="17"/>
        </w:rPr>
      </w:r>
    </w:p>
    <w:p>
      <w:pPr>
        <w:spacing w:before="0"/>
        <w:ind w:left="239" w:right="0" w:firstLine="0"/>
        <w:jc w:val="left"/>
        <w:rPr>
          <w:rFonts w:ascii="Palatino Linotype"/>
          <w:b/>
          <w:sz w:val="18"/>
        </w:rPr>
      </w:pPr>
      <w:r>
        <w:rPr>
          <w:rFonts w:ascii="Palatino Linotype"/>
          <w:b/>
          <w:sz w:val="18"/>
        </w:rPr>
        <w:t>Robustness</w:t>
      </w:r>
    </w:p>
    <w:p>
      <w:pPr>
        <w:spacing w:line="216" w:lineRule="auto" w:before="144"/>
        <w:ind w:left="254" w:right="378" w:hanging="15"/>
        <w:jc w:val="left"/>
        <w:rPr>
          <w:rFonts w:ascii="Palatino Linotype"/>
          <w:b/>
          <w:sz w:val="18"/>
        </w:rPr>
      </w:pPr>
      <w:r>
        <w:rPr/>
        <w:br w:type="column"/>
      </w:r>
      <w:r>
        <w:rPr>
          <w:rFonts w:ascii="Palatino Linotype"/>
          <w:b/>
          <w:sz w:val="18"/>
        </w:rPr>
        <w:t>Detection</w:t>
      </w:r>
      <w:r>
        <w:rPr>
          <w:rFonts w:ascii="Palatino Linotype"/>
          <w:b/>
          <w:spacing w:val="-42"/>
          <w:sz w:val="18"/>
        </w:rPr>
        <w:t> </w:t>
      </w:r>
      <w:r>
        <w:rPr>
          <w:rFonts w:ascii="Palatino Linotype"/>
          <w:b/>
          <w:sz w:val="18"/>
        </w:rPr>
        <w:t>Coverage</w:t>
      </w:r>
    </w:p>
    <w:p>
      <w:pPr>
        <w:pStyle w:val="BodyText"/>
        <w:spacing w:before="4"/>
        <w:rPr>
          <w:rFonts w:ascii="Palatino Linotype"/>
          <w:b/>
          <w:sz w:val="15"/>
        </w:rPr>
      </w:pPr>
    </w:p>
    <w:p>
      <w:pPr>
        <w:spacing w:line="112" w:lineRule="exact" w:before="0"/>
        <w:ind w:left="282" w:right="0" w:firstLine="0"/>
        <w:jc w:val="left"/>
        <w:rPr>
          <w:sz w:val="18"/>
        </w:rPr>
      </w:pPr>
      <w:r>
        <w:rPr>
          <w:w w:val="105"/>
          <w:sz w:val="18"/>
        </w:rPr>
        <w:t>Spoofing</w:t>
      </w:r>
    </w:p>
    <w:p>
      <w:pPr>
        <w:spacing w:after="0" w:line="112" w:lineRule="exact"/>
        <w:jc w:val="left"/>
        <w:rPr>
          <w:sz w:val="18"/>
        </w:rPr>
        <w:sectPr>
          <w:type w:val="continuous"/>
          <w:pgSz w:w="11910" w:h="16840"/>
          <w:pgMar w:top="880" w:bottom="0" w:left="600" w:right="580"/>
          <w:cols w:num="7" w:equalWidth="0">
            <w:col w:w="2785" w:space="112"/>
            <w:col w:w="1077" w:space="90"/>
            <w:col w:w="1311" w:space="58"/>
            <w:col w:w="1237" w:space="164"/>
            <w:col w:w="1047" w:space="112"/>
            <w:col w:w="1226" w:space="74"/>
            <w:col w:w="1437"/>
          </w:cols>
        </w:sectPr>
      </w:pPr>
    </w:p>
    <w:p>
      <w:pPr>
        <w:tabs>
          <w:tab w:pos="2025" w:val="left" w:leader="none"/>
          <w:tab w:pos="3345" w:val="left" w:leader="none"/>
          <w:tab w:pos="4500" w:val="left" w:leader="none"/>
          <w:tab w:pos="5961" w:val="left" w:leader="none"/>
          <w:tab w:pos="7269" w:val="left" w:leader="none"/>
          <w:tab w:pos="8516" w:val="left" w:leader="none"/>
        </w:tabs>
        <w:spacing w:line="235" w:lineRule="auto" w:before="0"/>
        <w:ind w:left="696" w:right="0" w:firstLine="0"/>
        <w:jc w:val="left"/>
        <w:rPr>
          <w:sz w:val="18"/>
        </w:rPr>
      </w:pPr>
      <w:r>
        <w:rPr/>
        <w:pict>
          <v:line style="position:absolute;mso-position-horizontal-relative:page;mso-position-vertical-relative:paragraph;z-index:15760896" from="36pt,19.152231pt" to="559.275pt,19.152231pt" stroked="true" strokeweight=".299pt" strokecolor="#000000">
            <v:stroke dashstyle="solid"/>
            <w10:wrap type="none"/>
          </v:line>
        </w:pict>
      </w:r>
      <w:r>
        <w:rPr>
          <w:w w:val="115"/>
          <w:position w:val="-10"/>
          <w:sz w:val="18"/>
        </w:rPr>
        <w:t>[</w:t>
      </w:r>
      <w:hyperlink w:history="true" w:anchor="_bookmark111">
        <w:r>
          <w:rPr>
            <w:color w:val="0774B7"/>
            <w:w w:val="115"/>
            <w:position w:val="-10"/>
            <w:sz w:val="18"/>
          </w:rPr>
          <w:t>82</w:t>
        </w:r>
      </w:hyperlink>
      <w:r>
        <w:rPr>
          <w:w w:val="115"/>
          <w:position w:val="-10"/>
          <w:sz w:val="18"/>
        </w:rPr>
        <w:t>]</w:t>
        <w:tab/>
      </w:r>
      <w:r>
        <w:rPr>
          <w:w w:val="115"/>
          <w:sz w:val="18"/>
        </w:rPr>
        <w:t>IDPS</w:t>
        <w:tab/>
        <w:t>N.A.</w:t>
        <w:tab/>
        <w:t>Medium</w:t>
        <w:tab/>
        <w:t>N.A.</w:t>
        <w:tab/>
        <w:t>N.A.</w:t>
        <w:tab/>
        <w:t>Low</w:t>
      </w:r>
    </w:p>
    <w:p>
      <w:pPr>
        <w:spacing w:before="108"/>
        <w:ind w:left="696" w:right="0" w:firstLine="0"/>
        <w:jc w:val="left"/>
        <w:rPr>
          <w:sz w:val="18"/>
        </w:rPr>
      </w:pPr>
      <w:r>
        <w:rPr/>
        <w:br w:type="column"/>
      </w:r>
      <w:r>
        <w:rPr>
          <w:sz w:val="18"/>
        </w:rPr>
        <w:t>attack</w:t>
      </w:r>
    </w:p>
    <w:p>
      <w:pPr>
        <w:spacing w:after="0"/>
        <w:jc w:val="left"/>
        <w:rPr>
          <w:sz w:val="18"/>
        </w:rPr>
        <w:sectPr>
          <w:type w:val="continuous"/>
          <w:pgSz w:w="11910" w:h="16840"/>
          <w:pgMar w:top="880" w:bottom="0" w:left="600" w:right="580"/>
          <w:cols w:num="2" w:equalWidth="0">
            <w:col w:w="8914" w:space="83"/>
            <w:col w:w="1733"/>
          </w:cols>
        </w:sectPr>
      </w:pPr>
    </w:p>
    <w:p>
      <w:pPr>
        <w:spacing w:line="249" w:lineRule="auto" w:before="104"/>
        <w:ind w:left="320" w:right="0" w:firstLine="0"/>
        <w:jc w:val="center"/>
        <w:rPr>
          <w:sz w:val="18"/>
        </w:rPr>
      </w:pPr>
      <w:r>
        <w:rPr/>
        <w:pict>
          <v:line style="position:absolute;mso-position-horizontal-relative:page;mso-position-vertical-relative:paragraph;z-index:-16543744" from="36pt,29.862759pt" to="559.275pt,29.862759pt" stroked="true" strokeweight=".299pt" strokecolor="#000000">
            <v:stroke dashstyle="solid"/>
            <w10:wrap type="none"/>
          </v:line>
        </w:pict>
      </w:r>
      <w:r>
        <w:rPr>
          <w:w w:val="105"/>
          <w:sz w:val="18"/>
        </w:rPr>
        <w:t>Mousa et al.</w:t>
      </w:r>
      <w:r>
        <w:rPr>
          <w:spacing w:val="-39"/>
          <w:w w:val="105"/>
          <w:sz w:val="18"/>
        </w:rPr>
        <w:t> </w:t>
      </w:r>
      <w:r>
        <w:rPr>
          <w:w w:val="105"/>
          <w:sz w:val="18"/>
        </w:rPr>
        <w:t>[</w:t>
      </w:r>
      <w:hyperlink w:history="true" w:anchor="_bookmark112">
        <w:r>
          <w:rPr>
            <w:color w:val="0774B7"/>
            <w:w w:val="105"/>
            <w:sz w:val="18"/>
          </w:rPr>
          <w:t>83</w:t>
        </w:r>
      </w:hyperlink>
      <w:r>
        <w:rPr>
          <w:w w:val="105"/>
          <w:sz w:val="18"/>
        </w:rPr>
        <w:t>]</w:t>
      </w:r>
    </w:p>
    <w:p>
      <w:pPr>
        <w:pStyle w:val="BodyText"/>
        <w:spacing w:before="5"/>
        <w:rPr>
          <w:sz w:val="17"/>
        </w:rPr>
      </w:pPr>
    </w:p>
    <w:p>
      <w:pPr>
        <w:spacing w:before="0"/>
        <w:ind w:left="286" w:right="0" w:firstLine="0"/>
        <w:jc w:val="center"/>
        <w:rPr>
          <w:sz w:val="18"/>
        </w:rPr>
      </w:pPr>
      <w:r>
        <w:rPr>
          <w:sz w:val="18"/>
        </w:rPr>
        <w:t>Han</w:t>
      </w:r>
      <w:r>
        <w:rPr>
          <w:spacing w:val="3"/>
          <w:sz w:val="18"/>
        </w:rPr>
        <w:t> </w:t>
      </w:r>
      <w:r>
        <w:rPr>
          <w:sz w:val="18"/>
        </w:rPr>
        <w:t>et</w:t>
      </w:r>
      <w:r>
        <w:rPr>
          <w:spacing w:val="4"/>
          <w:sz w:val="18"/>
        </w:rPr>
        <w:t> </w:t>
      </w:r>
      <w:r>
        <w:rPr>
          <w:sz w:val="18"/>
        </w:rPr>
        <w:t>al.</w:t>
      </w:r>
      <w:r>
        <w:rPr>
          <w:spacing w:val="14"/>
          <w:sz w:val="18"/>
        </w:rPr>
        <w:t> </w:t>
      </w:r>
      <w:r>
        <w:rPr>
          <w:sz w:val="18"/>
        </w:rPr>
        <w:t>[</w:t>
      </w:r>
      <w:hyperlink w:history="true" w:anchor="_bookmark113">
        <w:r>
          <w:rPr>
            <w:color w:val="0774B7"/>
            <w:sz w:val="18"/>
          </w:rPr>
          <w:t>84</w:t>
        </w:r>
      </w:hyperlink>
      <w:r>
        <w:rPr>
          <w:sz w:val="18"/>
        </w:rPr>
        <w:t>]</w:t>
      </w:r>
    </w:p>
    <w:p>
      <w:pPr>
        <w:tabs>
          <w:tab w:pos="1883" w:val="left" w:leader="none"/>
          <w:tab w:pos="3191" w:val="left" w:leader="none"/>
          <w:tab w:pos="4347" w:val="left" w:leader="none"/>
          <w:tab w:pos="4510" w:val="left" w:leader="none"/>
          <w:tab w:pos="5808" w:val="left" w:leader="none"/>
          <w:tab w:pos="7030" w:val="left" w:leader="none"/>
          <w:tab w:pos="8280" w:val="left" w:leader="none"/>
        </w:tabs>
        <w:spacing w:line="482" w:lineRule="auto" w:before="103"/>
        <w:ind w:left="286" w:right="602" w:firstLine="0"/>
        <w:jc w:val="left"/>
        <w:rPr>
          <w:sz w:val="18"/>
        </w:rPr>
      </w:pPr>
      <w:r>
        <w:rPr/>
        <w:br w:type="column"/>
      </w:r>
      <w:r>
        <w:rPr>
          <w:w w:val="110"/>
          <w:position w:val="11"/>
          <w:sz w:val="18"/>
        </w:rPr>
        <w:t>Message</w:t>
      </w:r>
      <w:r>
        <w:rPr>
          <w:spacing w:val="-10"/>
          <w:w w:val="110"/>
          <w:position w:val="11"/>
          <w:sz w:val="18"/>
        </w:rPr>
        <w:t> </w:t>
      </w:r>
      <w:r>
        <w:rPr>
          <w:w w:val="110"/>
          <w:position w:val="11"/>
          <w:sz w:val="18"/>
        </w:rPr>
        <w:t>au-</w:t>
        <w:tab/>
      </w:r>
      <w:r>
        <w:rPr>
          <w:w w:val="115"/>
          <w:sz w:val="18"/>
        </w:rPr>
        <w:t>N.A.</w:t>
        <w:tab/>
        <w:t>N.A.</w:t>
        <w:tab/>
        <w:tab/>
        <w:t>Low</w:t>
        <w:tab/>
        <w:t>N.A.</w:t>
        <w:tab/>
        <w:t>High</w:t>
        <w:tab/>
        <w:t>N.A.</w:t>
      </w:r>
      <w:r>
        <w:rPr>
          <w:spacing w:val="-43"/>
          <w:w w:val="115"/>
          <w:sz w:val="18"/>
        </w:rPr>
        <w:t> </w:t>
      </w:r>
      <w:r>
        <w:rPr>
          <w:w w:val="110"/>
          <w:position w:val="11"/>
          <w:sz w:val="18"/>
        </w:rPr>
        <w:t>Message</w:t>
      </w:r>
      <w:r>
        <w:rPr>
          <w:spacing w:val="-10"/>
          <w:w w:val="110"/>
          <w:position w:val="11"/>
          <w:sz w:val="18"/>
        </w:rPr>
        <w:t> </w:t>
      </w:r>
      <w:r>
        <w:rPr>
          <w:w w:val="110"/>
          <w:position w:val="11"/>
          <w:sz w:val="18"/>
        </w:rPr>
        <w:t>au-</w:t>
        <w:tab/>
      </w:r>
      <w:r>
        <w:rPr>
          <w:w w:val="115"/>
          <w:sz w:val="18"/>
        </w:rPr>
        <w:t>N.A.</w:t>
        <w:tab/>
        <w:t>N.A.</w:t>
        <w:tab/>
        <w:t>Medium</w:t>
        <w:tab/>
        <w:t>N.A.</w:t>
        <w:tab/>
        <w:t>N.A.</w:t>
        <w:tab/>
        <w:t>N.A.</w:t>
      </w:r>
    </w:p>
    <w:p>
      <w:pPr>
        <w:spacing w:before="8"/>
        <w:ind w:left="3103" w:right="0" w:firstLine="0"/>
        <w:jc w:val="left"/>
        <w:rPr>
          <w:sz w:val="16"/>
        </w:rPr>
      </w:pPr>
      <w:r>
        <w:rPr/>
        <w:pict>
          <v:line style="position:absolute;mso-position-horizontal-relative:page;mso-position-vertical-relative:paragraph;z-index:15761920" from="36pt,-1.762424pt" to="559.275pt,-1.762424pt" stroked="true" strokeweight=".797pt" strokecolor="#000000">
            <v:stroke dashstyle="solid"/>
            <w10:wrap type="none"/>
          </v:line>
        </w:pict>
      </w:r>
      <w:r>
        <w:rPr/>
        <w:pict>
          <v:shape style="position:absolute;margin-left:117.666pt;margin-top:-42.338737pt;width:47.3pt;height:11pt;mso-position-horizontal-relative:page;mso-position-vertical-relative:paragraph;z-index:-16542208" type="#_x0000_t202" filled="false" stroked="false">
            <v:textbox inset="0,0,0,0">
              <w:txbxContent>
                <w:p>
                  <w:pPr>
                    <w:spacing w:line="209" w:lineRule="exact" w:before="0"/>
                    <w:ind w:left="0" w:right="0" w:firstLine="0"/>
                    <w:jc w:val="left"/>
                    <w:rPr>
                      <w:sz w:val="18"/>
                    </w:rPr>
                  </w:pPr>
                  <w:r>
                    <w:rPr>
                      <w:sz w:val="18"/>
                    </w:rPr>
                    <w:t>thentication</w:t>
                  </w:r>
                </w:p>
              </w:txbxContent>
            </v:textbox>
            <w10:wrap type="none"/>
          </v:shape>
        </w:pict>
      </w:r>
      <w:r>
        <w:rPr/>
        <w:pict>
          <v:shape style="position:absolute;margin-left:117.666pt;margin-top:-15.618739pt;width:47.3pt;height:11pt;mso-position-horizontal-relative:page;mso-position-vertical-relative:paragraph;z-index:-16541696" type="#_x0000_t202" filled="false" stroked="false">
            <v:textbox inset="0,0,0,0">
              <w:txbxContent>
                <w:p>
                  <w:pPr>
                    <w:spacing w:line="209" w:lineRule="exact" w:before="0"/>
                    <w:ind w:left="0" w:right="0" w:firstLine="0"/>
                    <w:jc w:val="left"/>
                    <w:rPr>
                      <w:sz w:val="18"/>
                    </w:rPr>
                  </w:pPr>
                  <w:r>
                    <w:rPr>
                      <w:sz w:val="18"/>
                    </w:rPr>
                    <w:t>thentication</w:t>
                  </w:r>
                </w:p>
              </w:txbxContent>
            </v:textbox>
            <w10:wrap type="none"/>
          </v:shape>
        </w:pict>
      </w:r>
      <w:r>
        <w:rPr>
          <w:w w:val="110"/>
          <w:sz w:val="16"/>
        </w:rPr>
        <w:t>N.A. =</w:t>
      </w:r>
      <w:r>
        <w:rPr>
          <w:spacing w:val="1"/>
          <w:w w:val="110"/>
          <w:sz w:val="16"/>
        </w:rPr>
        <w:t> </w:t>
      </w:r>
      <w:r>
        <w:rPr>
          <w:w w:val="110"/>
          <w:sz w:val="16"/>
        </w:rPr>
        <w:t>Not</w:t>
      </w:r>
      <w:r>
        <w:rPr>
          <w:spacing w:val="1"/>
          <w:w w:val="110"/>
          <w:sz w:val="16"/>
        </w:rPr>
        <w:t> </w:t>
      </w:r>
      <w:r>
        <w:rPr>
          <w:w w:val="110"/>
          <w:sz w:val="16"/>
        </w:rPr>
        <w:t>Available.</w:t>
      </w:r>
    </w:p>
    <w:p>
      <w:pPr>
        <w:pStyle w:val="BodyText"/>
        <w:spacing w:before="7"/>
        <w:rPr>
          <w:sz w:val="22"/>
        </w:rPr>
      </w:pPr>
    </w:p>
    <w:p>
      <w:pPr>
        <w:pStyle w:val="Heading1"/>
        <w:numPr>
          <w:ilvl w:val="0"/>
          <w:numId w:val="1"/>
        </w:numPr>
        <w:tabs>
          <w:tab w:pos="1495" w:val="left" w:leader="none"/>
        </w:tabs>
        <w:spacing w:line="240" w:lineRule="auto" w:before="0" w:after="0"/>
        <w:ind w:left="1494" w:right="0" w:hanging="212"/>
        <w:jc w:val="left"/>
      </w:pPr>
      <w:bookmarkStart w:name="Possible Direction for In-Vehicle Networ" w:id="57"/>
      <w:bookmarkEnd w:id="57"/>
      <w:r>
        <w:rPr>
          <w:b w:val="0"/>
        </w:rPr>
      </w:r>
      <w:bookmarkStart w:name="_bookmark24" w:id="58"/>
      <w:bookmarkEnd w:id="58"/>
      <w:r>
        <w:rPr>
          <w:b w:val="0"/>
        </w:rPr>
      </w:r>
      <w:bookmarkStart w:name="_bookmark24" w:id="59"/>
      <w:bookmarkEnd w:id="59"/>
      <w:r>
        <w:rPr/>
        <w:t>Possible</w:t>
      </w:r>
      <w:r>
        <w:rPr>
          <w:spacing w:val="-9"/>
        </w:rPr>
        <w:t> </w:t>
      </w:r>
      <w:r>
        <w:rPr/>
        <w:t>Direction</w:t>
      </w:r>
      <w:r>
        <w:rPr>
          <w:spacing w:val="-9"/>
        </w:rPr>
        <w:t> </w:t>
      </w:r>
      <w:r>
        <w:rPr/>
        <w:t>for</w:t>
      </w:r>
      <w:r>
        <w:rPr>
          <w:spacing w:val="-9"/>
        </w:rPr>
        <w:t> </w:t>
      </w:r>
      <w:r>
        <w:rPr/>
        <w:t>In-Vehicle</w:t>
      </w:r>
      <w:r>
        <w:rPr>
          <w:spacing w:val="-9"/>
        </w:rPr>
        <w:t> </w:t>
      </w:r>
      <w:r>
        <w:rPr/>
        <w:t>Network</w:t>
      </w:r>
      <w:r>
        <w:rPr>
          <w:spacing w:val="-8"/>
        </w:rPr>
        <w:t> </w:t>
      </w:r>
      <w:r>
        <w:rPr/>
        <w:t>Security</w:t>
      </w:r>
    </w:p>
    <w:p>
      <w:pPr>
        <w:pStyle w:val="BodyText"/>
        <w:spacing w:line="256" w:lineRule="auto" w:before="61"/>
        <w:ind w:left="1275" w:right="103" w:firstLine="432"/>
        <w:jc w:val="both"/>
      </w:pPr>
      <w:r>
        <w:rPr/>
        <w:t>In this section, we investigate possible directions to improve the security of in-vehicle</w:t>
      </w:r>
      <w:r>
        <w:rPr>
          <w:spacing w:val="1"/>
        </w:rPr>
        <w:t> </w:t>
      </w:r>
      <w:r>
        <w:rPr>
          <w:w w:val="105"/>
        </w:rPr>
        <w:t>networks based on blockchain technology. A blockchain is a collection of records called</w:t>
      </w:r>
      <w:r>
        <w:rPr>
          <w:spacing w:val="1"/>
          <w:w w:val="105"/>
        </w:rPr>
        <w:t> </w:t>
      </w:r>
      <w:r>
        <w:rPr/>
        <w:t>blocks, which are linked with each other sequentially and encrypted. Each block contains a</w:t>
      </w:r>
      <w:r>
        <w:rPr>
          <w:spacing w:val="1"/>
        </w:rPr>
        <w:t> </w:t>
      </w:r>
      <w:r>
        <w:rPr>
          <w:w w:val="105"/>
        </w:rPr>
        <w:t>cryptographic hash of the previous block, a timestamp, and the transaction data. It was</w:t>
      </w:r>
      <w:r>
        <w:rPr>
          <w:spacing w:val="1"/>
          <w:w w:val="105"/>
        </w:rPr>
        <w:t> </w:t>
      </w:r>
      <w:r>
        <w:rPr>
          <w:w w:val="105"/>
        </w:rPr>
        <w:t>proposed</w:t>
      </w:r>
      <w:r>
        <w:rPr>
          <w:spacing w:val="-12"/>
          <w:w w:val="105"/>
        </w:rPr>
        <w:t> </w:t>
      </w:r>
      <w:r>
        <w:rPr>
          <w:w w:val="105"/>
        </w:rPr>
        <w:t>by</w:t>
      </w:r>
      <w:r>
        <w:rPr>
          <w:spacing w:val="-11"/>
          <w:w w:val="105"/>
        </w:rPr>
        <w:t> </w:t>
      </w:r>
      <w:r>
        <w:rPr>
          <w:w w:val="105"/>
        </w:rPr>
        <w:t>Satoshi</w:t>
      </w:r>
      <w:r>
        <w:rPr>
          <w:spacing w:val="-12"/>
          <w:w w:val="105"/>
        </w:rPr>
        <w:t> </w:t>
      </w:r>
      <w:r>
        <w:rPr>
          <w:w w:val="105"/>
        </w:rPr>
        <w:t>Nakamoto,</w:t>
      </w:r>
      <w:r>
        <w:rPr>
          <w:spacing w:val="-11"/>
          <w:w w:val="105"/>
        </w:rPr>
        <w:t> </w:t>
      </w:r>
      <w:r>
        <w:rPr>
          <w:w w:val="105"/>
        </w:rPr>
        <w:t>and</w:t>
      </w:r>
      <w:r>
        <w:rPr>
          <w:spacing w:val="-11"/>
          <w:w w:val="105"/>
        </w:rPr>
        <w:t> </w:t>
      </w:r>
      <w:r>
        <w:rPr>
          <w:w w:val="105"/>
        </w:rPr>
        <w:t>forms</w:t>
      </w:r>
      <w:r>
        <w:rPr>
          <w:spacing w:val="-12"/>
          <w:w w:val="105"/>
        </w:rPr>
        <w:t> </w:t>
      </w:r>
      <w:r>
        <w:rPr>
          <w:w w:val="105"/>
        </w:rPr>
        <w:t>the</w:t>
      </w:r>
      <w:r>
        <w:rPr>
          <w:spacing w:val="-11"/>
          <w:w w:val="105"/>
        </w:rPr>
        <w:t> </w:t>
      </w:r>
      <w:r>
        <w:rPr>
          <w:w w:val="105"/>
        </w:rPr>
        <w:t>core</w:t>
      </w:r>
      <w:r>
        <w:rPr>
          <w:spacing w:val="-12"/>
          <w:w w:val="105"/>
        </w:rPr>
        <w:t> </w:t>
      </w:r>
      <w:r>
        <w:rPr>
          <w:w w:val="105"/>
        </w:rPr>
        <w:t>of</w:t>
      </w:r>
      <w:r>
        <w:rPr>
          <w:spacing w:val="-11"/>
          <w:w w:val="105"/>
        </w:rPr>
        <w:t> </w:t>
      </w:r>
      <w:r>
        <w:rPr>
          <w:w w:val="105"/>
        </w:rPr>
        <w:t>Bitcoin</w:t>
      </w:r>
      <w:r>
        <w:rPr>
          <w:spacing w:val="-11"/>
          <w:w w:val="105"/>
        </w:rPr>
        <w:t> </w:t>
      </w:r>
      <w:r>
        <w:rPr>
          <w:w w:val="105"/>
        </w:rPr>
        <w:t>[</w:t>
      </w:r>
      <w:hyperlink w:history="true" w:anchor="_bookmark114">
        <w:r>
          <w:rPr>
            <w:color w:val="0774B7"/>
            <w:w w:val="105"/>
          </w:rPr>
          <w:t>85</w:t>
        </w:r>
      </w:hyperlink>
      <w:r>
        <w:rPr>
          <w:w w:val="105"/>
        </w:rPr>
        <w:t>].</w:t>
      </w:r>
      <w:r>
        <w:rPr>
          <w:spacing w:val="-3"/>
          <w:w w:val="105"/>
        </w:rPr>
        <w:t> </w:t>
      </w:r>
      <w:r>
        <w:rPr>
          <w:w w:val="105"/>
        </w:rPr>
        <w:t>Since</w:t>
      </w:r>
      <w:r>
        <w:rPr>
          <w:spacing w:val="-12"/>
          <w:w w:val="105"/>
        </w:rPr>
        <w:t> </w:t>
      </w:r>
      <w:r>
        <w:rPr>
          <w:w w:val="105"/>
        </w:rPr>
        <w:t>then,</w:t>
      </w:r>
      <w:r>
        <w:rPr>
          <w:spacing w:val="-11"/>
          <w:w w:val="105"/>
        </w:rPr>
        <w:t> </w:t>
      </w:r>
      <w:r>
        <w:rPr>
          <w:w w:val="105"/>
        </w:rPr>
        <w:t>Blockchain</w:t>
      </w:r>
      <w:r>
        <w:rPr>
          <w:spacing w:val="-44"/>
          <w:w w:val="105"/>
        </w:rPr>
        <w:t> </w:t>
      </w:r>
      <w:r>
        <w:rPr>
          <w:w w:val="105"/>
        </w:rPr>
        <w:t>has found huge applications in the field of healthcare data exchange because it is secure,</w:t>
      </w:r>
      <w:r>
        <w:rPr>
          <w:spacing w:val="-44"/>
          <w:w w:val="105"/>
        </w:rPr>
        <w:t> </w:t>
      </w:r>
      <w:r>
        <w:rPr>
          <w:spacing w:val="-1"/>
          <w:w w:val="105"/>
        </w:rPr>
        <w:t>and</w:t>
      </w:r>
      <w:r>
        <w:rPr>
          <w:spacing w:val="-11"/>
          <w:w w:val="105"/>
        </w:rPr>
        <w:t> </w:t>
      </w:r>
      <w:r>
        <w:rPr>
          <w:spacing w:val="-1"/>
          <w:w w:val="105"/>
        </w:rPr>
        <w:t>it</w:t>
      </w:r>
      <w:r>
        <w:rPr>
          <w:spacing w:val="-11"/>
          <w:w w:val="105"/>
        </w:rPr>
        <w:t> </w:t>
      </w:r>
      <w:r>
        <w:rPr>
          <w:spacing w:val="-1"/>
          <w:w w:val="105"/>
        </w:rPr>
        <w:t>maintains</w:t>
      </w:r>
      <w:r>
        <w:rPr>
          <w:spacing w:val="-10"/>
          <w:w w:val="105"/>
        </w:rPr>
        <w:t> </w:t>
      </w:r>
      <w:r>
        <w:rPr>
          <w:spacing w:val="-1"/>
          <w:w w:val="105"/>
        </w:rPr>
        <w:t>privacy</w:t>
      </w:r>
      <w:r>
        <w:rPr>
          <w:spacing w:val="-11"/>
          <w:w w:val="105"/>
        </w:rPr>
        <w:t> </w:t>
      </w:r>
      <w:r>
        <w:rPr>
          <w:w w:val="105"/>
        </w:rPr>
        <w:t>in</w:t>
      </w:r>
      <w:r>
        <w:rPr>
          <w:spacing w:val="-10"/>
          <w:w w:val="105"/>
        </w:rPr>
        <w:t> </w:t>
      </w:r>
      <w:r>
        <w:rPr>
          <w:w w:val="105"/>
        </w:rPr>
        <w:t>a</w:t>
      </w:r>
      <w:r>
        <w:rPr>
          <w:spacing w:val="-11"/>
          <w:w w:val="105"/>
        </w:rPr>
        <w:t> </w:t>
      </w:r>
      <w:r>
        <w:rPr>
          <w:w w:val="105"/>
        </w:rPr>
        <w:t>decentralized</w:t>
      </w:r>
      <w:r>
        <w:rPr>
          <w:spacing w:val="-10"/>
          <w:w w:val="105"/>
        </w:rPr>
        <w:t> </w:t>
      </w:r>
      <w:r>
        <w:rPr>
          <w:w w:val="105"/>
        </w:rPr>
        <w:t>system</w:t>
      </w:r>
      <w:r>
        <w:rPr>
          <w:spacing w:val="-11"/>
          <w:w w:val="105"/>
        </w:rPr>
        <w:t> </w:t>
      </w:r>
      <w:r>
        <w:rPr>
          <w:w w:val="105"/>
        </w:rPr>
        <w:t>[</w:t>
      </w:r>
      <w:hyperlink w:history="true" w:anchor="_bookmark115">
        <w:r>
          <w:rPr>
            <w:color w:val="0774B7"/>
            <w:w w:val="105"/>
          </w:rPr>
          <w:t>86</w:t>
        </w:r>
      </w:hyperlink>
      <w:r>
        <w:rPr>
          <w:w w:val="105"/>
        </w:rPr>
        <w:t>].</w:t>
      </w:r>
      <w:r>
        <w:rPr>
          <w:spacing w:val="-1"/>
          <w:w w:val="105"/>
        </w:rPr>
        <w:t> </w:t>
      </w:r>
      <w:r>
        <w:rPr>
          <w:w w:val="105"/>
        </w:rPr>
        <w:t>The</w:t>
      </w:r>
      <w:r>
        <w:rPr>
          <w:spacing w:val="-11"/>
          <w:w w:val="105"/>
        </w:rPr>
        <w:t> </w:t>
      </w:r>
      <w:r>
        <w:rPr>
          <w:w w:val="105"/>
        </w:rPr>
        <w:t>node</w:t>
      </w:r>
      <w:r>
        <w:rPr>
          <w:spacing w:val="-10"/>
          <w:w w:val="105"/>
        </w:rPr>
        <w:t> </w:t>
      </w:r>
      <w:r>
        <w:rPr>
          <w:w w:val="105"/>
        </w:rPr>
        <w:t>that</w:t>
      </w:r>
      <w:r>
        <w:rPr>
          <w:spacing w:val="-11"/>
          <w:w w:val="105"/>
        </w:rPr>
        <w:t> </w:t>
      </w:r>
      <w:r>
        <w:rPr>
          <w:w w:val="105"/>
        </w:rPr>
        <w:t>adds</w:t>
      </w:r>
      <w:r>
        <w:rPr>
          <w:spacing w:val="-11"/>
          <w:w w:val="105"/>
        </w:rPr>
        <w:t> </w:t>
      </w:r>
      <w:r>
        <w:rPr>
          <w:w w:val="105"/>
        </w:rPr>
        <w:t>the</w:t>
      </w:r>
      <w:r>
        <w:rPr>
          <w:spacing w:val="-10"/>
          <w:w w:val="105"/>
        </w:rPr>
        <w:t> </w:t>
      </w:r>
      <w:r>
        <w:rPr>
          <w:w w:val="105"/>
        </w:rPr>
        <w:t>next</w:t>
      </w:r>
      <w:r>
        <w:rPr>
          <w:spacing w:val="-11"/>
          <w:w w:val="105"/>
        </w:rPr>
        <w:t> </w:t>
      </w:r>
      <w:r>
        <w:rPr>
          <w:w w:val="105"/>
        </w:rPr>
        <w:t>block</w:t>
      </w:r>
      <w:r>
        <w:rPr>
          <w:spacing w:val="-43"/>
          <w:w w:val="105"/>
        </w:rPr>
        <w:t> </w:t>
      </w:r>
      <w:r>
        <w:rPr>
          <w:w w:val="105"/>
        </w:rPr>
        <w:t>to the blockchain is determined by a consensus mechanism.</w:t>
      </w:r>
      <w:r>
        <w:rPr>
          <w:spacing w:val="1"/>
          <w:w w:val="105"/>
        </w:rPr>
        <w:t> </w:t>
      </w:r>
      <w:r>
        <w:rPr>
          <w:w w:val="105"/>
        </w:rPr>
        <w:t>The privacy of the user is</w:t>
      </w:r>
      <w:r>
        <w:rPr>
          <w:spacing w:val="1"/>
          <w:w w:val="105"/>
        </w:rPr>
        <w:t> </w:t>
      </w:r>
      <w:r>
        <w:rPr>
          <w:w w:val="105"/>
        </w:rPr>
        <w:t>achieved through the use of IDs derived from public keys. A blockchain can be public, a</w:t>
      </w:r>
      <w:r>
        <w:rPr>
          <w:spacing w:val="1"/>
          <w:w w:val="105"/>
        </w:rPr>
        <w:t> </w:t>
      </w:r>
      <w:r>
        <w:rPr>
          <w:w w:val="105"/>
        </w:rPr>
        <w:t>consortium, or private. In this paper, we focus on public and private blockchains. In a</w:t>
      </w:r>
      <w:r>
        <w:rPr>
          <w:spacing w:val="1"/>
          <w:w w:val="105"/>
        </w:rPr>
        <w:t> </w:t>
      </w:r>
      <w:r>
        <w:rPr/>
        <w:t>public blockchain, everybody can access and read/write transactions to the blockchain [</w:t>
      </w:r>
      <w:hyperlink w:history="true" w:anchor="_bookmark37">
        <w:r>
          <w:rPr>
            <w:color w:val="0774B7"/>
          </w:rPr>
          <w:t>8</w:t>
        </w:r>
      </w:hyperlink>
      <w:r>
        <w:rPr/>
        <w:t>].</w:t>
      </w:r>
      <w:r>
        <w:rPr>
          <w:spacing w:val="1"/>
        </w:rPr>
        <w:t> </w:t>
      </w:r>
      <w:r>
        <w:rPr/>
        <w:t>All the nodes in the network can take part in the consensus mechanism. On the other hand,</w:t>
      </w:r>
      <w:r>
        <w:rPr>
          <w:spacing w:val="1"/>
        </w:rPr>
        <w:t> </w:t>
      </w:r>
      <w:r>
        <w:rPr/>
        <w:t>the private blockchain is limited to a single organization, and access rights to transactions</w:t>
      </w:r>
      <w:r>
        <w:rPr>
          <w:spacing w:val="1"/>
        </w:rPr>
        <w:t> </w:t>
      </w:r>
      <w:r>
        <w:rPr>
          <w:w w:val="105"/>
        </w:rPr>
        <w:t>are</w:t>
      </w:r>
      <w:r>
        <w:rPr>
          <w:spacing w:val="-11"/>
          <w:w w:val="105"/>
        </w:rPr>
        <w:t> </w:t>
      </w:r>
      <w:r>
        <w:rPr>
          <w:w w:val="105"/>
        </w:rPr>
        <w:t>restricted.</w:t>
      </w:r>
      <w:r>
        <w:rPr>
          <w:spacing w:val="-1"/>
          <w:w w:val="105"/>
        </w:rPr>
        <w:t> </w:t>
      </w:r>
      <w:r>
        <w:rPr>
          <w:w w:val="105"/>
        </w:rPr>
        <w:t>It</w:t>
      </w:r>
      <w:r>
        <w:rPr>
          <w:spacing w:val="-10"/>
          <w:w w:val="105"/>
        </w:rPr>
        <w:t> </w:t>
      </w:r>
      <w:r>
        <w:rPr>
          <w:w w:val="105"/>
        </w:rPr>
        <w:t>is</w:t>
      </w:r>
      <w:r>
        <w:rPr>
          <w:spacing w:val="-10"/>
          <w:w w:val="105"/>
        </w:rPr>
        <w:t> </w:t>
      </w:r>
      <w:r>
        <w:rPr>
          <w:w w:val="105"/>
        </w:rPr>
        <w:t>a</w:t>
      </w:r>
      <w:r>
        <w:rPr>
          <w:spacing w:val="-11"/>
          <w:w w:val="105"/>
        </w:rPr>
        <w:t> </w:t>
      </w:r>
      <w:r>
        <w:rPr>
          <w:w w:val="105"/>
        </w:rPr>
        <w:t>permissioned</w:t>
      </w:r>
      <w:r>
        <w:rPr>
          <w:spacing w:val="-10"/>
          <w:w w:val="105"/>
        </w:rPr>
        <w:t> </w:t>
      </w:r>
      <w:r>
        <w:rPr>
          <w:w w:val="105"/>
        </w:rPr>
        <w:t>blockchain.</w:t>
      </w:r>
      <w:r>
        <w:rPr>
          <w:spacing w:val="-1"/>
          <w:w w:val="105"/>
        </w:rPr>
        <w:t> </w:t>
      </w:r>
      <w:r>
        <w:rPr>
          <w:w w:val="105"/>
        </w:rPr>
        <w:t>The</w:t>
      </w:r>
      <w:r>
        <w:rPr>
          <w:spacing w:val="-10"/>
          <w:w w:val="105"/>
        </w:rPr>
        <w:t> </w:t>
      </w:r>
      <w:r>
        <w:rPr>
          <w:w w:val="105"/>
        </w:rPr>
        <w:t>transaction</w:t>
      </w:r>
      <w:r>
        <w:rPr>
          <w:spacing w:val="-11"/>
          <w:w w:val="105"/>
        </w:rPr>
        <w:t> </w:t>
      </w:r>
      <w:r>
        <w:rPr>
          <w:w w:val="105"/>
        </w:rPr>
        <w:t>processing</w:t>
      </w:r>
      <w:r>
        <w:rPr>
          <w:spacing w:val="-10"/>
          <w:w w:val="105"/>
        </w:rPr>
        <w:t> </w:t>
      </w:r>
      <w:r>
        <w:rPr>
          <w:w w:val="105"/>
        </w:rPr>
        <w:t>speed</w:t>
      </w:r>
      <w:r>
        <w:rPr>
          <w:spacing w:val="-10"/>
          <w:w w:val="105"/>
        </w:rPr>
        <w:t> </w:t>
      </w:r>
      <w:r>
        <w:rPr>
          <w:w w:val="105"/>
        </w:rPr>
        <w:t>is</w:t>
      </w:r>
      <w:r>
        <w:rPr>
          <w:spacing w:val="-10"/>
          <w:w w:val="105"/>
        </w:rPr>
        <w:t> </w:t>
      </w:r>
      <w:r>
        <w:rPr>
          <w:w w:val="105"/>
        </w:rPr>
        <w:t>fast</w:t>
      </w:r>
      <w:r>
        <w:rPr>
          <w:spacing w:val="-10"/>
          <w:w w:val="105"/>
        </w:rPr>
        <w:t> </w:t>
      </w:r>
      <w:r>
        <w:rPr>
          <w:w w:val="105"/>
        </w:rPr>
        <w:t>in</w:t>
      </w:r>
      <w:r>
        <w:rPr>
          <w:spacing w:val="-44"/>
          <w:w w:val="105"/>
        </w:rPr>
        <w:t> </w:t>
      </w:r>
      <w:r>
        <w:rPr>
          <w:w w:val="105"/>
        </w:rPr>
        <w:t>the private blockchain, compared to the public blockchain, due to the reduced scale and</w:t>
      </w:r>
      <w:r>
        <w:rPr>
          <w:spacing w:val="1"/>
          <w:w w:val="105"/>
        </w:rPr>
        <w:t> </w:t>
      </w:r>
      <w:r>
        <w:rPr>
          <w:w w:val="105"/>
        </w:rPr>
        <w:t>different</w:t>
      </w:r>
      <w:r>
        <w:rPr>
          <w:spacing w:val="2"/>
          <w:w w:val="105"/>
        </w:rPr>
        <w:t> </w:t>
      </w:r>
      <w:r>
        <w:rPr>
          <w:w w:val="105"/>
        </w:rPr>
        <w:t>consensus</w:t>
      </w:r>
      <w:r>
        <w:rPr>
          <w:spacing w:val="2"/>
          <w:w w:val="105"/>
        </w:rPr>
        <w:t> </w:t>
      </w:r>
      <w:r>
        <w:rPr>
          <w:w w:val="105"/>
        </w:rPr>
        <w:t>mechanism.</w:t>
      </w:r>
    </w:p>
    <w:p>
      <w:pPr>
        <w:pStyle w:val="BodyText"/>
        <w:spacing w:line="256" w:lineRule="auto" w:before="3"/>
        <w:ind w:left="1275" w:right="103" w:firstLine="432"/>
        <w:jc w:val="both"/>
      </w:pPr>
      <w:r>
        <w:rPr>
          <w:w w:val="105"/>
        </w:rPr>
        <w:t>Developments</w:t>
      </w:r>
      <w:r>
        <w:rPr>
          <w:spacing w:val="-12"/>
          <w:w w:val="105"/>
        </w:rPr>
        <w:t> </w:t>
      </w:r>
      <w:r>
        <w:rPr>
          <w:w w:val="105"/>
        </w:rPr>
        <w:t>in</w:t>
      </w:r>
      <w:r>
        <w:rPr>
          <w:spacing w:val="-11"/>
          <w:w w:val="105"/>
        </w:rPr>
        <w:t> </w:t>
      </w:r>
      <w:r>
        <w:rPr>
          <w:w w:val="105"/>
        </w:rPr>
        <w:t>Internet</w:t>
      </w:r>
      <w:r>
        <w:rPr>
          <w:spacing w:val="-11"/>
          <w:w w:val="105"/>
        </w:rPr>
        <w:t> </w:t>
      </w:r>
      <w:r>
        <w:rPr>
          <w:w w:val="105"/>
        </w:rPr>
        <w:t>of</w:t>
      </w:r>
      <w:r>
        <w:rPr>
          <w:spacing w:val="-11"/>
          <w:w w:val="105"/>
        </w:rPr>
        <w:t> </w:t>
      </w:r>
      <w:r>
        <w:rPr>
          <w:w w:val="105"/>
        </w:rPr>
        <w:t>Vehicles</w:t>
      </w:r>
      <w:r>
        <w:rPr>
          <w:spacing w:val="-11"/>
          <w:w w:val="105"/>
        </w:rPr>
        <w:t> </w:t>
      </w:r>
      <w:r>
        <w:rPr>
          <w:w w:val="105"/>
        </w:rPr>
        <w:t>technology</w:t>
      </w:r>
      <w:r>
        <w:rPr>
          <w:spacing w:val="-11"/>
          <w:w w:val="105"/>
        </w:rPr>
        <w:t> </w:t>
      </w:r>
      <w:r>
        <w:rPr>
          <w:w w:val="105"/>
        </w:rPr>
        <w:t>has</w:t>
      </w:r>
      <w:r>
        <w:rPr>
          <w:spacing w:val="-11"/>
          <w:w w:val="105"/>
        </w:rPr>
        <w:t> </w:t>
      </w:r>
      <w:r>
        <w:rPr>
          <w:w w:val="105"/>
        </w:rPr>
        <w:t>created</w:t>
      </w:r>
      <w:r>
        <w:rPr>
          <w:spacing w:val="-11"/>
          <w:w w:val="105"/>
        </w:rPr>
        <w:t> </w:t>
      </w:r>
      <w:r>
        <w:rPr>
          <w:w w:val="105"/>
        </w:rPr>
        <w:t>various</w:t>
      </w:r>
      <w:r>
        <w:rPr>
          <w:spacing w:val="-11"/>
          <w:w w:val="105"/>
        </w:rPr>
        <w:t> </w:t>
      </w:r>
      <w:r>
        <w:rPr>
          <w:w w:val="105"/>
        </w:rPr>
        <w:t>challenges</w:t>
      </w:r>
      <w:r>
        <w:rPr>
          <w:spacing w:val="-11"/>
          <w:w w:val="105"/>
        </w:rPr>
        <w:t> </w:t>
      </w:r>
      <w:r>
        <w:rPr>
          <w:w w:val="105"/>
        </w:rPr>
        <w:t>that</w:t>
      </w:r>
      <w:r>
        <w:rPr>
          <w:spacing w:val="-44"/>
          <w:w w:val="105"/>
        </w:rPr>
        <w:t> </w:t>
      </w:r>
      <w:r>
        <w:rPr/>
        <w:t>cannot be handled by traditional centralized management and data storage systems [</w:t>
      </w:r>
      <w:hyperlink w:history="true" w:anchor="_bookmark116">
        <w:r>
          <w:rPr>
            <w:color w:val="0774B7"/>
          </w:rPr>
          <w:t>87</w:t>
        </w:r>
      </w:hyperlink>
      <w:r>
        <w:rPr/>
        <w:t>,</w:t>
      </w:r>
      <w:hyperlink w:history="true" w:anchor="_bookmark117">
        <w:r>
          <w:rPr>
            <w:color w:val="0774B7"/>
          </w:rPr>
          <w:t>88</w:t>
        </w:r>
      </w:hyperlink>
      <w:r>
        <w:rPr/>
        <w:t>].</w:t>
      </w:r>
      <w:r>
        <w:rPr>
          <w:spacing w:val="1"/>
        </w:rPr>
        <w:t> </w:t>
      </w:r>
      <w:r>
        <w:rPr>
          <w:w w:val="105"/>
        </w:rPr>
        <w:t>A large number of IoV (Internet of Vehicles) nodes access a huge network, and create a</w:t>
      </w:r>
      <w:r>
        <w:rPr>
          <w:spacing w:val="1"/>
          <w:w w:val="105"/>
        </w:rPr>
        <w:t> </w:t>
      </w:r>
      <w:r>
        <w:rPr>
          <w:w w:val="105"/>
        </w:rPr>
        <w:t>large traffic load on a centralized system, which may lead to server failure. Blockchain</w:t>
      </w:r>
      <w:r>
        <w:rPr>
          <w:spacing w:val="1"/>
          <w:w w:val="105"/>
        </w:rPr>
        <w:t> </w:t>
      </w:r>
      <w:r>
        <w:rPr>
          <w:w w:val="105"/>
        </w:rPr>
        <w:t>can be a solution to this problem.</w:t>
      </w:r>
      <w:r>
        <w:rPr>
          <w:spacing w:val="1"/>
          <w:w w:val="105"/>
        </w:rPr>
        <w:t> </w:t>
      </w:r>
      <w:r>
        <w:rPr>
          <w:w w:val="105"/>
        </w:rPr>
        <w:t>The demands on blockchain technology for the IoV</w:t>
      </w:r>
      <w:r>
        <w:rPr>
          <w:spacing w:val="1"/>
          <w:w w:val="105"/>
        </w:rPr>
        <w:t> </w:t>
      </w:r>
      <w:r>
        <w:rPr>
          <w:w w:val="105"/>
        </w:rPr>
        <w:t>include big data storage, complete decentralization, true redundancy, use of resources,</w:t>
      </w:r>
      <w:r>
        <w:rPr>
          <w:spacing w:val="1"/>
          <w:w w:val="105"/>
        </w:rPr>
        <w:t> </w:t>
      </w:r>
      <w:r>
        <w:rPr>
          <w:w w:val="105"/>
        </w:rPr>
        <w:t>privacy, service quality enhancement, and cost efficiency [</w:t>
      </w:r>
      <w:hyperlink w:history="true" w:anchor="_bookmark116">
        <w:r>
          <w:rPr>
            <w:color w:val="0774B7"/>
            <w:w w:val="105"/>
          </w:rPr>
          <w:t>87</w:t>
        </w:r>
      </w:hyperlink>
      <w:r>
        <w:rPr>
          <w:w w:val="105"/>
        </w:rPr>
        <w:t>].</w:t>
      </w:r>
      <w:r>
        <w:rPr>
          <w:spacing w:val="1"/>
          <w:w w:val="105"/>
        </w:rPr>
        <w:t> </w:t>
      </w:r>
      <w:r>
        <w:rPr>
          <w:w w:val="105"/>
        </w:rPr>
        <w:t>In ref. [</w:t>
      </w:r>
      <w:hyperlink w:history="true" w:anchor="_bookmark116">
        <w:r>
          <w:rPr>
            <w:color w:val="0774B7"/>
            <w:w w:val="105"/>
          </w:rPr>
          <w:t>87</w:t>
        </w:r>
      </w:hyperlink>
      <w:r>
        <w:rPr>
          <w:w w:val="105"/>
        </w:rPr>
        <w:t>], the authors</w:t>
      </w:r>
      <w:r>
        <w:rPr>
          <w:spacing w:val="1"/>
          <w:w w:val="105"/>
        </w:rPr>
        <w:t> </w:t>
      </w:r>
      <w:r>
        <w:rPr/>
        <w:t>proposed a blockchain architecture and network model that can be integrated into the IoV</w:t>
      </w:r>
      <w:r>
        <w:rPr>
          <w:spacing w:val="1"/>
        </w:rPr>
        <w:t> </w:t>
      </w:r>
      <w:r>
        <w:rPr>
          <w:w w:val="105"/>
        </w:rPr>
        <w:t>environment. The authors focus particularly on the storage of big data in a distributed</w:t>
      </w:r>
      <w:r>
        <w:rPr>
          <w:spacing w:val="1"/>
          <w:w w:val="105"/>
        </w:rPr>
        <w:t> </w:t>
      </w:r>
      <w:r>
        <w:rPr>
          <w:w w:val="105"/>
        </w:rPr>
        <w:t>manner,</w:t>
      </w:r>
      <w:r>
        <w:rPr>
          <w:spacing w:val="-1"/>
          <w:w w:val="105"/>
        </w:rPr>
        <w:t> </w:t>
      </w:r>
      <w:r>
        <w:rPr>
          <w:w w:val="105"/>
        </w:rPr>
        <w:t>considering the</w:t>
      </w:r>
      <w:r>
        <w:rPr>
          <w:spacing w:val="-1"/>
          <w:w w:val="105"/>
        </w:rPr>
        <w:t> </w:t>
      </w:r>
      <w:r>
        <w:rPr>
          <w:w w:val="105"/>
        </w:rPr>
        <w:t>large amount of</w:t>
      </w:r>
      <w:r>
        <w:rPr>
          <w:spacing w:val="-1"/>
          <w:w w:val="105"/>
        </w:rPr>
        <w:t> </w:t>
      </w:r>
      <w:r>
        <w:rPr>
          <w:w w:val="105"/>
        </w:rPr>
        <w:t>traffic generated by</w:t>
      </w:r>
      <w:r>
        <w:rPr>
          <w:spacing w:val="-1"/>
          <w:w w:val="105"/>
        </w:rPr>
        <w:t> </w:t>
      </w:r>
      <w:r>
        <w:rPr>
          <w:w w:val="105"/>
        </w:rPr>
        <w:t>IoV devices.</w:t>
      </w:r>
    </w:p>
    <w:p>
      <w:pPr>
        <w:spacing w:after="0" w:line="256" w:lineRule="auto"/>
        <w:jc w:val="both"/>
        <w:sectPr>
          <w:type w:val="continuous"/>
          <w:pgSz w:w="11910" w:h="16840"/>
          <w:pgMar w:top="880" w:bottom="0" w:left="600" w:right="580"/>
          <w:cols w:num="2" w:equalWidth="0">
            <w:col w:w="1406" w:space="56"/>
            <w:col w:w="9268"/>
          </w:cols>
        </w:sectPr>
      </w:pPr>
    </w:p>
    <w:p>
      <w:pPr>
        <w:pStyle w:val="BodyText"/>
      </w:pPr>
    </w:p>
    <w:p>
      <w:pPr>
        <w:pStyle w:val="BodyText"/>
      </w:pPr>
    </w:p>
    <w:p>
      <w:pPr>
        <w:pStyle w:val="ListParagraph"/>
        <w:numPr>
          <w:ilvl w:val="1"/>
          <w:numId w:val="1"/>
        </w:numPr>
        <w:tabs>
          <w:tab w:pos="3106" w:val="left" w:leader="none"/>
        </w:tabs>
        <w:spacing w:line="240" w:lineRule="auto" w:before="78" w:after="0"/>
        <w:ind w:left="3105" w:right="0" w:hanging="361"/>
        <w:jc w:val="left"/>
        <w:rPr>
          <w:rFonts w:ascii="Palatino Linotype"/>
          <w:i/>
          <w:sz w:val="20"/>
        </w:rPr>
      </w:pPr>
      <w:bookmarkStart w:name="Application of Blockchain in In-Vehicle " w:id="60"/>
      <w:bookmarkEnd w:id="60"/>
      <w:r>
        <w:rPr/>
      </w:r>
      <w:bookmarkStart w:name="Application of Blockchain in In-Vehicle " w:id="61"/>
      <w:bookmarkEnd w:id="61"/>
      <w:r>
        <w:rPr>
          <w:rFonts w:ascii="Palatino Linotype"/>
          <w:i/>
          <w:sz w:val="20"/>
        </w:rPr>
        <w:t>Application</w:t>
      </w:r>
      <w:r>
        <w:rPr>
          <w:rFonts w:ascii="Palatino Linotype"/>
          <w:i/>
          <w:spacing w:val="-5"/>
          <w:sz w:val="20"/>
        </w:rPr>
        <w:t> </w:t>
      </w:r>
      <w:r>
        <w:rPr>
          <w:rFonts w:ascii="Palatino Linotype"/>
          <w:i/>
          <w:sz w:val="20"/>
        </w:rPr>
        <w:t>of</w:t>
      </w:r>
      <w:r>
        <w:rPr>
          <w:rFonts w:ascii="Palatino Linotype"/>
          <w:i/>
          <w:spacing w:val="-5"/>
          <w:sz w:val="20"/>
        </w:rPr>
        <w:t> </w:t>
      </w:r>
      <w:r>
        <w:rPr>
          <w:rFonts w:ascii="Palatino Linotype"/>
          <w:i/>
          <w:sz w:val="20"/>
        </w:rPr>
        <w:t>Blockchain</w:t>
      </w:r>
      <w:r>
        <w:rPr>
          <w:rFonts w:ascii="Palatino Linotype"/>
          <w:i/>
          <w:spacing w:val="-5"/>
          <w:sz w:val="20"/>
        </w:rPr>
        <w:t> </w:t>
      </w:r>
      <w:r>
        <w:rPr>
          <w:rFonts w:ascii="Palatino Linotype"/>
          <w:i/>
          <w:sz w:val="20"/>
        </w:rPr>
        <w:t>in</w:t>
      </w:r>
      <w:r>
        <w:rPr>
          <w:rFonts w:ascii="Palatino Linotype"/>
          <w:i/>
          <w:spacing w:val="-5"/>
          <w:sz w:val="20"/>
        </w:rPr>
        <w:t> </w:t>
      </w:r>
      <w:r>
        <w:rPr>
          <w:rFonts w:ascii="Palatino Linotype"/>
          <w:i/>
          <w:sz w:val="20"/>
        </w:rPr>
        <w:t>In-Vehicle</w:t>
      </w:r>
      <w:r>
        <w:rPr>
          <w:rFonts w:ascii="Palatino Linotype"/>
          <w:i/>
          <w:spacing w:val="-5"/>
          <w:sz w:val="20"/>
        </w:rPr>
        <w:t> </w:t>
      </w:r>
      <w:r>
        <w:rPr>
          <w:rFonts w:ascii="Palatino Linotype"/>
          <w:i/>
          <w:sz w:val="20"/>
        </w:rPr>
        <w:t>Networks</w:t>
      </w:r>
    </w:p>
    <w:p>
      <w:pPr>
        <w:pStyle w:val="BodyText"/>
        <w:spacing w:line="256" w:lineRule="auto" w:before="61"/>
        <w:ind w:left="2736" w:right="103" w:firstLine="433"/>
        <w:jc w:val="both"/>
      </w:pPr>
      <w:r>
        <w:rPr>
          <w:w w:val="105"/>
        </w:rPr>
        <w:t>There</w:t>
      </w:r>
      <w:r>
        <w:rPr>
          <w:spacing w:val="-10"/>
          <w:w w:val="105"/>
        </w:rPr>
        <w:t> </w:t>
      </w:r>
      <w:r>
        <w:rPr>
          <w:w w:val="105"/>
        </w:rPr>
        <w:t>are</w:t>
      </w:r>
      <w:r>
        <w:rPr>
          <w:spacing w:val="-9"/>
          <w:w w:val="105"/>
        </w:rPr>
        <w:t> </w:t>
      </w:r>
      <w:r>
        <w:rPr>
          <w:w w:val="105"/>
        </w:rPr>
        <w:t>several</w:t>
      </w:r>
      <w:r>
        <w:rPr>
          <w:spacing w:val="-10"/>
          <w:w w:val="105"/>
        </w:rPr>
        <w:t> </w:t>
      </w:r>
      <w:r>
        <w:rPr>
          <w:w w:val="105"/>
        </w:rPr>
        <w:t>issues</w:t>
      </w:r>
      <w:r>
        <w:rPr>
          <w:spacing w:val="-10"/>
          <w:w w:val="105"/>
        </w:rPr>
        <w:t> </w:t>
      </w:r>
      <w:r>
        <w:rPr>
          <w:w w:val="105"/>
        </w:rPr>
        <w:t>with</w:t>
      </w:r>
      <w:r>
        <w:rPr>
          <w:spacing w:val="-9"/>
          <w:w w:val="105"/>
        </w:rPr>
        <w:t> </w:t>
      </w:r>
      <w:r>
        <w:rPr>
          <w:w w:val="105"/>
        </w:rPr>
        <w:t>the</w:t>
      </w:r>
      <w:r>
        <w:rPr>
          <w:spacing w:val="-10"/>
          <w:w w:val="105"/>
        </w:rPr>
        <w:t> </w:t>
      </w:r>
      <w:r>
        <w:rPr>
          <w:w w:val="105"/>
        </w:rPr>
        <w:t>classic</w:t>
      </w:r>
      <w:r>
        <w:rPr>
          <w:spacing w:val="-10"/>
          <w:w w:val="105"/>
        </w:rPr>
        <w:t> </w:t>
      </w:r>
      <w:r>
        <w:rPr>
          <w:w w:val="105"/>
        </w:rPr>
        <w:t>E/E-based</w:t>
      </w:r>
      <w:r>
        <w:rPr>
          <w:spacing w:val="-9"/>
          <w:w w:val="105"/>
        </w:rPr>
        <w:t> </w:t>
      </w:r>
      <w:r>
        <w:rPr>
          <w:w w:val="105"/>
        </w:rPr>
        <w:t>architecture</w:t>
      </w:r>
      <w:r>
        <w:rPr>
          <w:spacing w:val="-9"/>
          <w:w w:val="105"/>
        </w:rPr>
        <w:t> </w:t>
      </w:r>
      <w:r>
        <w:rPr>
          <w:w w:val="105"/>
        </w:rPr>
        <w:t>using</w:t>
      </w:r>
      <w:r>
        <w:rPr>
          <w:spacing w:val="-10"/>
          <w:w w:val="105"/>
        </w:rPr>
        <w:t> </w:t>
      </w:r>
      <w:r>
        <w:rPr>
          <w:w w:val="105"/>
        </w:rPr>
        <w:t>a</w:t>
      </w:r>
      <w:r>
        <w:rPr>
          <w:spacing w:val="-9"/>
          <w:w w:val="105"/>
        </w:rPr>
        <w:t> </w:t>
      </w:r>
      <w:r>
        <w:rPr>
          <w:w w:val="105"/>
        </w:rPr>
        <w:t>central</w:t>
      </w:r>
      <w:r>
        <w:rPr>
          <w:spacing w:val="-10"/>
          <w:w w:val="105"/>
        </w:rPr>
        <w:t> </w:t>
      </w:r>
      <w:r>
        <w:rPr>
          <w:w w:val="105"/>
        </w:rPr>
        <w:t>gate-</w:t>
      </w:r>
      <w:r>
        <w:rPr>
          <w:spacing w:val="-44"/>
          <w:w w:val="105"/>
        </w:rPr>
        <w:t> </w:t>
      </w:r>
      <w:r>
        <w:rPr>
          <w:w w:val="105"/>
        </w:rPr>
        <w:t>way. One of the major issues is the single point of failure problem, arising if an attacker</w:t>
      </w:r>
      <w:r>
        <w:rPr>
          <w:spacing w:val="1"/>
          <w:w w:val="105"/>
        </w:rPr>
        <w:t> </w:t>
      </w:r>
      <w:r>
        <w:rPr/>
        <w:t>compromises the central gateway. We consider a domain-based E/E architecture with sev-</w:t>
      </w:r>
      <w:r>
        <w:rPr>
          <w:spacing w:val="1"/>
        </w:rPr>
        <w:t> </w:t>
      </w:r>
      <w:r>
        <w:rPr/>
        <w:t>eral domains interconnected by a central gateway to the central server. However, attackers</w:t>
      </w:r>
      <w:r>
        <w:rPr>
          <w:spacing w:val="1"/>
        </w:rPr>
        <w:t> </w:t>
      </w:r>
      <w:r>
        <w:rPr>
          <w:w w:val="105"/>
        </w:rPr>
        <w:t>might compromise domain-based controllers, either by installing unauthorized ECUs or</w:t>
      </w:r>
      <w:r>
        <w:rPr>
          <w:spacing w:val="1"/>
          <w:w w:val="105"/>
        </w:rPr>
        <w:t> </w:t>
      </w:r>
      <w:r>
        <w:rPr/>
        <w:t>via the OBD II port. To overcome this type of attack, an IDS can be implemented to detect</w:t>
      </w:r>
      <w:r>
        <w:rPr>
          <w:spacing w:val="1"/>
        </w:rPr>
        <w:t> </w:t>
      </w:r>
      <w:r>
        <w:rPr/>
        <w:t>coordinated and distributed attacks. Even the IDS cannot fully secure an in-vehicle system</w:t>
      </w:r>
      <w:r>
        <w:rPr>
          <w:spacing w:val="1"/>
        </w:rPr>
        <w:t> </w:t>
      </w:r>
      <w:r>
        <w:rPr/>
        <w:t>due to the various attack vectors.</w:t>
      </w:r>
      <w:r>
        <w:rPr>
          <w:spacing w:val="44"/>
        </w:rPr>
        <w:t> </w:t>
      </w:r>
      <w:r>
        <w:rPr/>
        <w:t>Thus, integrating blockchain with the IDS can contribute</w:t>
      </w:r>
      <w:r>
        <w:rPr>
          <w:spacing w:val="1"/>
        </w:rPr>
        <w:t> </w:t>
      </w:r>
      <w:r>
        <w:rPr>
          <w:w w:val="105"/>
        </w:rPr>
        <w:t>to improved cybersecurity for in-vehicle systems. The central server is integrated with</w:t>
      </w:r>
      <w:r>
        <w:rPr>
          <w:spacing w:val="1"/>
          <w:w w:val="105"/>
        </w:rPr>
        <w:t> </w:t>
      </w:r>
      <w:r>
        <w:rPr>
          <w:w w:val="105"/>
        </w:rPr>
        <w:t>the IDS and the private blockchain, as shown in Figure </w:t>
      </w:r>
      <w:hyperlink w:history="true" w:anchor="_bookmark25">
        <w:r>
          <w:rPr>
            <w:color w:val="0774B7"/>
            <w:w w:val="105"/>
          </w:rPr>
          <w:t>16</w:t>
        </w:r>
      </w:hyperlink>
      <w:r>
        <w:rPr>
          <w:w w:val="105"/>
        </w:rPr>
        <w:t>. The IDS generates a system</w:t>
      </w:r>
      <w:r>
        <w:rPr>
          <w:spacing w:val="1"/>
          <w:w w:val="105"/>
        </w:rPr>
        <w:t> </w:t>
      </w:r>
      <w:r>
        <w:rPr>
          <w:w w:val="105"/>
        </w:rPr>
        <w:t>profile</w:t>
      </w:r>
      <w:r>
        <w:rPr>
          <w:spacing w:val="-5"/>
          <w:w w:val="105"/>
        </w:rPr>
        <w:t> </w:t>
      </w:r>
      <w:r>
        <w:rPr>
          <w:w w:val="105"/>
        </w:rPr>
        <w:t>based</w:t>
      </w:r>
      <w:r>
        <w:rPr>
          <w:spacing w:val="-4"/>
          <w:w w:val="105"/>
        </w:rPr>
        <w:t> </w:t>
      </w:r>
      <w:r>
        <w:rPr>
          <w:w w:val="105"/>
        </w:rPr>
        <w:t>on</w:t>
      </w:r>
      <w:r>
        <w:rPr>
          <w:spacing w:val="-4"/>
          <w:w w:val="105"/>
        </w:rPr>
        <w:t> </w:t>
      </w:r>
      <w:r>
        <w:rPr>
          <w:w w:val="105"/>
        </w:rPr>
        <w:t>legitimate</w:t>
      </w:r>
      <w:r>
        <w:rPr>
          <w:spacing w:val="-4"/>
          <w:w w:val="105"/>
        </w:rPr>
        <w:t> </w:t>
      </w:r>
      <w:r>
        <w:rPr>
          <w:w w:val="105"/>
        </w:rPr>
        <w:t>information</w:t>
      </w:r>
      <w:r>
        <w:rPr>
          <w:spacing w:val="-4"/>
          <w:w w:val="105"/>
        </w:rPr>
        <w:t> </w:t>
      </w:r>
      <w:r>
        <w:rPr>
          <w:w w:val="105"/>
        </w:rPr>
        <w:t>exchanged</w:t>
      </w:r>
      <w:r>
        <w:rPr>
          <w:spacing w:val="-5"/>
          <w:w w:val="105"/>
        </w:rPr>
        <w:t> </w:t>
      </w:r>
      <w:r>
        <w:rPr>
          <w:w w:val="105"/>
        </w:rPr>
        <w:t>between</w:t>
      </w:r>
      <w:r>
        <w:rPr>
          <w:spacing w:val="-4"/>
          <w:w w:val="105"/>
        </w:rPr>
        <w:t> </w:t>
      </w:r>
      <w:r>
        <w:rPr>
          <w:w w:val="105"/>
        </w:rPr>
        <w:t>participating</w:t>
      </w:r>
      <w:r>
        <w:rPr>
          <w:spacing w:val="-4"/>
          <w:w w:val="105"/>
        </w:rPr>
        <w:t> </w:t>
      </w:r>
      <w:r>
        <w:rPr>
          <w:w w:val="105"/>
        </w:rPr>
        <w:t>nodes</w:t>
      </w:r>
      <w:r>
        <w:rPr>
          <w:spacing w:val="-4"/>
          <w:w w:val="105"/>
        </w:rPr>
        <w:t> </w:t>
      </w:r>
      <w:r>
        <w:rPr>
          <w:w w:val="105"/>
        </w:rPr>
        <w:t>or</w:t>
      </w:r>
      <w:r>
        <w:rPr>
          <w:spacing w:val="-5"/>
          <w:w w:val="105"/>
        </w:rPr>
        <w:t> </w:t>
      </w:r>
      <w:r>
        <w:rPr>
          <w:w w:val="105"/>
        </w:rPr>
        <w:t>ECUs.</w:t>
      </w:r>
      <w:r>
        <w:rPr>
          <w:spacing w:val="-43"/>
          <w:w w:val="105"/>
        </w:rPr>
        <w:t> </w:t>
      </w:r>
      <w:r>
        <w:rPr/>
        <w:t>These profiles are recorded in the private blockchain as transactions that are shared among</w:t>
      </w:r>
      <w:r>
        <w:rPr>
          <w:spacing w:val="1"/>
        </w:rPr>
        <w:t> </w:t>
      </w:r>
      <w:r>
        <w:rPr>
          <w:w w:val="105"/>
        </w:rPr>
        <w:t>participating</w:t>
      </w:r>
      <w:r>
        <w:rPr>
          <w:spacing w:val="2"/>
          <w:w w:val="105"/>
        </w:rPr>
        <w:t> </w:t>
      </w:r>
      <w:r>
        <w:rPr>
          <w:w w:val="105"/>
        </w:rPr>
        <w:t>nodes.</w:t>
      </w:r>
    </w:p>
    <w:p>
      <w:pPr>
        <w:pStyle w:val="BodyText"/>
        <w:spacing w:before="11"/>
        <w:rPr>
          <w:sz w:val="27"/>
        </w:rPr>
      </w:pPr>
      <w:r>
        <w:rPr/>
        <w:drawing>
          <wp:anchor distT="0" distB="0" distL="0" distR="0" allowOverlap="1" layoutInCell="1" locked="0" behindDoc="0" simplePos="0" relativeHeight="69">
            <wp:simplePos x="0" y="0"/>
            <wp:positionH relativeFrom="page">
              <wp:posOffset>2194343</wp:posOffset>
            </wp:positionH>
            <wp:positionV relativeFrom="paragraph">
              <wp:posOffset>233040</wp:posOffset>
            </wp:positionV>
            <wp:extent cx="3951785" cy="5108448"/>
            <wp:effectExtent l="0" t="0" r="0" b="0"/>
            <wp:wrapTopAndBottom/>
            <wp:docPr id="39" name="image26.jpeg"/>
            <wp:cNvGraphicFramePr>
              <a:graphicFrameLocks noChangeAspect="1"/>
            </wp:cNvGraphicFramePr>
            <a:graphic>
              <a:graphicData uri="http://schemas.openxmlformats.org/drawingml/2006/picture">
                <pic:pic>
                  <pic:nvPicPr>
                    <pic:cNvPr id="40" name="image26.jpeg"/>
                    <pic:cNvPicPr/>
                  </pic:nvPicPr>
                  <pic:blipFill>
                    <a:blip r:embed="rId39" cstate="print"/>
                    <a:stretch>
                      <a:fillRect/>
                    </a:stretch>
                  </pic:blipFill>
                  <pic:spPr>
                    <a:xfrm>
                      <a:off x="0" y="0"/>
                      <a:ext cx="3951785" cy="5108448"/>
                    </a:xfrm>
                    <a:prstGeom prst="rect">
                      <a:avLst/>
                    </a:prstGeom>
                  </pic:spPr>
                </pic:pic>
              </a:graphicData>
            </a:graphic>
          </wp:anchor>
        </w:drawing>
      </w:r>
    </w:p>
    <w:p>
      <w:pPr>
        <w:spacing w:before="189"/>
        <w:ind w:left="2745" w:right="0" w:firstLine="0"/>
        <w:jc w:val="left"/>
        <w:rPr>
          <w:sz w:val="18"/>
        </w:rPr>
      </w:pPr>
      <w:bookmarkStart w:name="_bookmark25" w:id="62"/>
      <w:bookmarkEnd w:id="62"/>
      <w:r>
        <w:rPr/>
      </w:r>
      <w:r>
        <w:rPr>
          <w:rFonts w:ascii="Palatino Linotype"/>
          <w:b/>
          <w:sz w:val="18"/>
        </w:rPr>
        <w:t>Figure</w:t>
      </w:r>
      <w:r>
        <w:rPr>
          <w:rFonts w:ascii="Palatino Linotype"/>
          <w:b/>
          <w:spacing w:val="20"/>
          <w:sz w:val="18"/>
        </w:rPr>
        <w:t> </w:t>
      </w:r>
      <w:r>
        <w:rPr>
          <w:rFonts w:ascii="Palatino Linotype"/>
          <w:b/>
          <w:sz w:val="18"/>
        </w:rPr>
        <w:t>16.</w:t>
      </w:r>
      <w:r>
        <w:rPr>
          <w:rFonts w:ascii="Palatino Linotype"/>
          <w:b/>
          <w:spacing w:val="37"/>
          <w:sz w:val="18"/>
        </w:rPr>
        <w:t> </w:t>
      </w:r>
      <w:r>
        <w:rPr>
          <w:sz w:val="18"/>
        </w:rPr>
        <w:t>An</w:t>
      </w:r>
      <w:r>
        <w:rPr>
          <w:spacing w:val="26"/>
          <w:sz w:val="18"/>
        </w:rPr>
        <w:t> </w:t>
      </w:r>
      <w:r>
        <w:rPr>
          <w:sz w:val="18"/>
        </w:rPr>
        <w:t>in-vehicle</w:t>
      </w:r>
      <w:r>
        <w:rPr>
          <w:spacing w:val="27"/>
          <w:sz w:val="18"/>
        </w:rPr>
        <w:t> </w:t>
      </w:r>
      <w:r>
        <w:rPr>
          <w:sz w:val="18"/>
        </w:rPr>
        <w:t>communication</w:t>
      </w:r>
      <w:r>
        <w:rPr>
          <w:spacing w:val="26"/>
          <w:sz w:val="18"/>
        </w:rPr>
        <w:t> </w:t>
      </w:r>
      <w:r>
        <w:rPr>
          <w:sz w:val="18"/>
        </w:rPr>
        <w:t>system.</w:t>
      </w:r>
    </w:p>
    <w:p>
      <w:pPr>
        <w:pStyle w:val="BodyText"/>
        <w:spacing w:before="4"/>
        <w:rPr>
          <w:sz w:val="17"/>
        </w:rPr>
      </w:pPr>
    </w:p>
    <w:p>
      <w:pPr>
        <w:pStyle w:val="BodyText"/>
        <w:spacing w:line="256" w:lineRule="auto"/>
        <w:ind w:left="2745" w:right="103" w:firstLine="425"/>
        <w:jc w:val="both"/>
      </w:pPr>
      <w:r>
        <w:rPr>
          <w:w w:val="105"/>
        </w:rPr>
        <w:t>Autonomous</w:t>
      </w:r>
      <w:r>
        <w:rPr>
          <w:spacing w:val="-8"/>
          <w:w w:val="105"/>
        </w:rPr>
        <w:t> </w:t>
      </w:r>
      <w:r>
        <w:rPr>
          <w:w w:val="105"/>
        </w:rPr>
        <w:t>vehicles</w:t>
      </w:r>
      <w:r>
        <w:rPr>
          <w:spacing w:val="-7"/>
          <w:w w:val="105"/>
        </w:rPr>
        <w:t> </w:t>
      </w:r>
      <w:r>
        <w:rPr>
          <w:w w:val="105"/>
        </w:rPr>
        <w:t>comprise</w:t>
      </w:r>
      <w:r>
        <w:rPr>
          <w:spacing w:val="-8"/>
          <w:w w:val="105"/>
        </w:rPr>
        <w:t> </w:t>
      </w:r>
      <w:r>
        <w:rPr>
          <w:w w:val="105"/>
        </w:rPr>
        <w:t>a</w:t>
      </w:r>
      <w:r>
        <w:rPr>
          <w:spacing w:val="-7"/>
          <w:w w:val="105"/>
        </w:rPr>
        <w:t> </w:t>
      </w:r>
      <w:r>
        <w:rPr>
          <w:w w:val="105"/>
        </w:rPr>
        <w:t>huge</w:t>
      </w:r>
      <w:r>
        <w:rPr>
          <w:spacing w:val="-8"/>
          <w:w w:val="105"/>
        </w:rPr>
        <w:t> </w:t>
      </w:r>
      <w:r>
        <w:rPr>
          <w:w w:val="105"/>
        </w:rPr>
        <w:t>number</w:t>
      </w:r>
      <w:r>
        <w:rPr>
          <w:spacing w:val="-7"/>
          <w:w w:val="105"/>
        </w:rPr>
        <w:t> </w:t>
      </w:r>
      <w:r>
        <w:rPr>
          <w:w w:val="105"/>
        </w:rPr>
        <w:t>of</w:t>
      </w:r>
      <w:r>
        <w:rPr>
          <w:spacing w:val="-7"/>
          <w:w w:val="105"/>
        </w:rPr>
        <w:t> </w:t>
      </w:r>
      <w:r>
        <w:rPr>
          <w:w w:val="105"/>
        </w:rPr>
        <w:t>sensors,</w:t>
      </w:r>
      <w:r>
        <w:rPr>
          <w:spacing w:val="-8"/>
          <w:w w:val="105"/>
        </w:rPr>
        <w:t> </w:t>
      </w:r>
      <w:r>
        <w:rPr>
          <w:w w:val="105"/>
        </w:rPr>
        <w:t>ECUs,</w:t>
      </w:r>
      <w:r>
        <w:rPr>
          <w:spacing w:val="-7"/>
          <w:w w:val="105"/>
        </w:rPr>
        <w:t> </w:t>
      </w:r>
      <w:r>
        <w:rPr>
          <w:w w:val="105"/>
        </w:rPr>
        <w:t>cameras,</w:t>
      </w:r>
      <w:r>
        <w:rPr>
          <w:spacing w:val="-8"/>
          <w:w w:val="105"/>
        </w:rPr>
        <w:t> </w:t>
      </w:r>
      <w:r>
        <w:rPr>
          <w:w w:val="105"/>
        </w:rPr>
        <w:t>and</w:t>
      </w:r>
      <w:r>
        <w:rPr>
          <w:spacing w:val="-7"/>
          <w:w w:val="105"/>
        </w:rPr>
        <w:t> </w:t>
      </w:r>
      <w:r>
        <w:rPr>
          <w:w w:val="105"/>
        </w:rPr>
        <w:t>other</w:t>
      </w:r>
      <w:r>
        <w:rPr>
          <w:spacing w:val="-44"/>
          <w:w w:val="105"/>
        </w:rPr>
        <w:t> </w:t>
      </w:r>
      <w:r>
        <w:rPr>
          <w:w w:val="105"/>
        </w:rPr>
        <w:t>equipment,</w:t>
      </w:r>
      <w:r>
        <w:rPr>
          <w:spacing w:val="-7"/>
          <w:w w:val="105"/>
        </w:rPr>
        <w:t> </w:t>
      </w:r>
      <w:r>
        <w:rPr>
          <w:w w:val="105"/>
        </w:rPr>
        <w:t>which</w:t>
      </w:r>
      <w:r>
        <w:rPr>
          <w:spacing w:val="-7"/>
          <w:w w:val="105"/>
        </w:rPr>
        <w:t> </w:t>
      </w:r>
      <w:r>
        <w:rPr>
          <w:w w:val="105"/>
        </w:rPr>
        <w:t>generate</w:t>
      </w:r>
      <w:r>
        <w:rPr>
          <w:spacing w:val="-6"/>
          <w:w w:val="105"/>
        </w:rPr>
        <w:t> </w:t>
      </w:r>
      <w:r>
        <w:rPr>
          <w:w w:val="105"/>
        </w:rPr>
        <w:t>massive</w:t>
      </w:r>
      <w:r>
        <w:rPr>
          <w:spacing w:val="-7"/>
          <w:w w:val="105"/>
        </w:rPr>
        <w:t> </w:t>
      </w:r>
      <w:r>
        <w:rPr>
          <w:w w:val="105"/>
        </w:rPr>
        <w:t>amounts</w:t>
      </w:r>
      <w:r>
        <w:rPr>
          <w:spacing w:val="-7"/>
          <w:w w:val="105"/>
        </w:rPr>
        <w:t> </w:t>
      </w:r>
      <w:r>
        <w:rPr>
          <w:w w:val="105"/>
        </w:rPr>
        <w:t>of</w:t>
      </w:r>
      <w:r>
        <w:rPr>
          <w:spacing w:val="-6"/>
          <w:w w:val="105"/>
        </w:rPr>
        <w:t> </w:t>
      </w:r>
      <w:r>
        <w:rPr>
          <w:w w:val="105"/>
        </w:rPr>
        <w:t>data</w:t>
      </w:r>
      <w:r>
        <w:rPr>
          <w:spacing w:val="-7"/>
          <w:w w:val="105"/>
        </w:rPr>
        <w:t> </w:t>
      </w:r>
      <w:r>
        <w:rPr>
          <w:w w:val="105"/>
        </w:rPr>
        <w:t>from</w:t>
      </w:r>
      <w:r>
        <w:rPr>
          <w:spacing w:val="-6"/>
          <w:w w:val="105"/>
        </w:rPr>
        <w:t> </w:t>
      </w:r>
      <w:r>
        <w:rPr>
          <w:w w:val="105"/>
        </w:rPr>
        <w:t>onboard</w:t>
      </w:r>
      <w:r>
        <w:rPr>
          <w:spacing w:val="-7"/>
          <w:w w:val="105"/>
        </w:rPr>
        <w:t> </w:t>
      </w:r>
      <w:r>
        <w:rPr>
          <w:w w:val="105"/>
        </w:rPr>
        <w:t>or</w:t>
      </w:r>
      <w:r>
        <w:rPr>
          <w:spacing w:val="-7"/>
          <w:w w:val="105"/>
        </w:rPr>
        <w:t> </w:t>
      </w:r>
      <w:r>
        <w:rPr>
          <w:w w:val="105"/>
        </w:rPr>
        <w:t>in-vehicle</w:t>
      </w:r>
      <w:r>
        <w:rPr>
          <w:spacing w:val="-6"/>
          <w:w w:val="105"/>
        </w:rPr>
        <w:t> </w:t>
      </w:r>
      <w:r>
        <w:rPr>
          <w:w w:val="105"/>
        </w:rPr>
        <w:t>sensors.</w:t>
      </w:r>
      <w:r>
        <w:rPr>
          <w:spacing w:val="-44"/>
          <w:w w:val="105"/>
        </w:rPr>
        <w:t> </w:t>
      </w:r>
      <w:r>
        <w:rPr>
          <w:w w:val="105"/>
        </w:rPr>
        <w:t>For safety and security in autonomous vehicles, these massive amounts of data should</w:t>
      </w:r>
      <w:r>
        <w:rPr>
          <w:spacing w:val="1"/>
          <w:w w:val="105"/>
        </w:rPr>
        <w:t> </w:t>
      </w:r>
      <w:r>
        <w:rPr>
          <w:w w:val="105"/>
        </w:rPr>
        <w:t>be</w:t>
      </w:r>
      <w:r>
        <w:rPr>
          <w:spacing w:val="-4"/>
          <w:w w:val="105"/>
        </w:rPr>
        <w:t> </w:t>
      </w:r>
      <w:r>
        <w:rPr>
          <w:w w:val="105"/>
        </w:rPr>
        <w:t>processed,</w:t>
      </w:r>
      <w:r>
        <w:rPr>
          <w:spacing w:val="-3"/>
          <w:w w:val="105"/>
        </w:rPr>
        <w:t> </w:t>
      </w:r>
      <w:r>
        <w:rPr>
          <w:w w:val="105"/>
        </w:rPr>
        <w:t>analyzed,</w:t>
      </w:r>
      <w:r>
        <w:rPr>
          <w:spacing w:val="-3"/>
          <w:w w:val="105"/>
        </w:rPr>
        <w:t> </w:t>
      </w:r>
      <w:r>
        <w:rPr>
          <w:w w:val="105"/>
        </w:rPr>
        <w:t>and</w:t>
      </w:r>
      <w:r>
        <w:rPr>
          <w:spacing w:val="-3"/>
          <w:w w:val="105"/>
        </w:rPr>
        <w:t> </w:t>
      </w:r>
      <w:r>
        <w:rPr>
          <w:w w:val="105"/>
        </w:rPr>
        <w:t>exchanged</w:t>
      </w:r>
      <w:r>
        <w:rPr>
          <w:spacing w:val="-3"/>
          <w:w w:val="105"/>
        </w:rPr>
        <w:t> </w:t>
      </w:r>
      <w:r>
        <w:rPr>
          <w:w w:val="105"/>
        </w:rPr>
        <w:t>continuously</w:t>
      </w:r>
      <w:r>
        <w:rPr>
          <w:spacing w:val="-4"/>
          <w:w w:val="105"/>
        </w:rPr>
        <w:t> </w:t>
      </w:r>
      <w:r>
        <w:rPr>
          <w:w w:val="105"/>
        </w:rPr>
        <w:t>among</w:t>
      </w:r>
      <w:r>
        <w:rPr>
          <w:spacing w:val="-3"/>
          <w:w w:val="105"/>
        </w:rPr>
        <w:t> </w:t>
      </w:r>
      <w:r>
        <w:rPr>
          <w:w w:val="105"/>
        </w:rPr>
        <w:t>the</w:t>
      </w:r>
      <w:r>
        <w:rPr>
          <w:spacing w:val="-3"/>
          <w:w w:val="105"/>
        </w:rPr>
        <w:t> </w:t>
      </w:r>
      <w:r>
        <w:rPr>
          <w:w w:val="105"/>
        </w:rPr>
        <w:t>various</w:t>
      </w:r>
      <w:r>
        <w:rPr>
          <w:spacing w:val="-3"/>
          <w:w w:val="105"/>
        </w:rPr>
        <w:t> </w:t>
      </w:r>
      <w:r>
        <w:rPr>
          <w:w w:val="105"/>
        </w:rPr>
        <w:t>peripherals</w:t>
      </w:r>
      <w:r>
        <w:rPr>
          <w:spacing w:val="-3"/>
          <w:w w:val="105"/>
        </w:rPr>
        <w:t> </w:t>
      </w:r>
      <w:r>
        <w:rPr>
          <w:w w:val="105"/>
        </w:rPr>
        <w:t>and</w:t>
      </w:r>
    </w:p>
    <w:p>
      <w:pPr>
        <w:spacing w:after="0" w:line="256" w:lineRule="auto"/>
        <w:jc w:val="both"/>
        <w:sectPr>
          <w:pgSz w:w="11910" w:h="16840"/>
          <w:pgMar w:header="1042" w:footer="0" w:top="1340" w:bottom="280" w:left="600" w:right="580"/>
        </w:sectPr>
      </w:pPr>
    </w:p>
    <w:p>
      <w:pPr>
        <w:pStyle w:val="BodyText"/>
      </w:pPr>
    </w:p>
    <w:p>
      <w:pPr>
        <w:pStyle w:val="BodyText"/>
      </w:pPr>
    </w:p>
    <w:p>
      <w:pPr>
        <w:pStyle w:val="BodyText"/>
        <w:spacing w:line="256" w:lineRule="auto" w:before="98"/>
        <w:ind w:left="2739" w:right="103" w:firstLine="5"/>
        <w:jc w:val="both"/>
      </w:pPr>
      <w:r>
        <w:rPr>
          <w:w w:val="105"/>
        </w:rPr>
        <w:t>entities inside and outside of the vehicle to prevent critical incidents, such as accidents.</w:t>
      </w:r>
      <w:r>
        <w:rPr>
          <w:spacing w:val="1"/>
          <w:w w:val="105"/>
        </w:rPr>
        <w:t> </w:t>
      </w:r>
      <w:r>
        <w:rPr>
          <w:w w:val="105"/>
        </w:rPr>
        <w:t>In other words, critical information should be exchanged in real time, considering the</w:t>
      </w:r>
      <w:r>
        <w:rPr>
          <w:spacing w:val="1"/>
          <w:w w:val="105"/>
        </w:rPr>
        <w:t> </w:t>
      </w:r>
      <w:r>
        <w:rPr>
          <w:w w:val="105"/>
        </w:rPr>
        <w:t>security issues. To satisfy these conditions, a security system requires a high degree of</w:t>
      </w:r>
      <w:r>
        <w:rPr>
          <w:spacing w:val="1"/>
          <w:w w:val="105"/>
        </w:rPr>
        <w:t> </w:t>
      </w:r>
      <w:r>
        <w:rPr>
          <w:w w:val="105"/>
        </w:rPr>
        <w:t>trust in essential procedures (e.g., vehicle manufacturer firmware updates), and it needs</w:t>
      </w:r>
      <w:r>
        <w:rPr>
          <w:spacing w:val="-45"/>
          <w:w w:val="105"/>
        </w:rPr>
        <w:t> </w:t>
      </w:r>
      <w:r>
        <w:rPr>
          <w:w w:val="105"/>
        </w:rPr>
        <w:t>to provide security in real time (e.g., critical information exchange). Blockchain satisfies</w:t>
      </w:r>
      <w:r>
        <w:rPr>
          <w:spacing w:val="1"/>
          <w:w w:val="105"/>
        </w:rPr>
        <w:t> </w:t>
      </w:r>
      <w:r>
        <w:rPr>
          <w:w w:val="105"/>
        </w:rPr>
        <w:t>these</w:t>
      </w:r>
      <w:r>
        <w:rPr>
          <w:spacing w:val="-12"/>
          <w:w w:val="105"/>
        </w:rPr>
        <w:t> </w:t>
      </w:r>
      <w:r>
        <w:rPr>
          <w:w w:val="105"/>
        </w:rPr>
        <w:t>conditions</w:t>
      </w:r>
      <w:r>
        <w:rPr>
          <w:spacing w:val="-11"/>
          <w:w w:val="105"/>
        </w:rPr>
        <w:t> </w:t>
      </w:r>
      <w:r>
        <w:rPr>
          <w:w w:val="105"/>
        </w:rPr>
        <w:t>based</w:t>
      </w:r>
      <w:r>
        <w:rPr>
          <w:spacing w:val="-12"/>
          <w:w w:val="105"/>
        </w:rPr>
        <w:t> </w:t>
      </w:r>
      <w:r>
        <w:rPr>
          <w:w w:val="105"/>
        </w:rPr>
        <w:t>on</w:t>
      </w:r>
      <w:r>
        <w:rPr>
          <w:spacing w:val="-11"/>
          <w:w w:val="105"/>
        </w:rPr>
        <w:t> </w:t>
      </w:r>
      <w:r>
        <w:rPr>
          <w:w w:val="105"/>
        </w:rPr>
        <w:t>its</w:t>
      </w:r>
      <w:r>
        <w:rPr>
          <w:spacing w:val="-11"/>
          <w:w w:val="105"/>
        </w:rPr>
        <w:t> </w:t>
      </w:r>
      <w:r>
        <w:rPr>
          <w:w w:val="105"/>
        </w:rPr>
        <w:t>high</w:t>
      </w:r>
      <w:r>
        <w:rPr>
          <w:spacing w:val="-12"/>
          <w:w w:val="105"/>
        </w:rPr>
        <w:t> </w:t>
      </w:r>
      <w:r>
        <w:rPr>
          <w:w w:val="105"/>
        </w:rPr>
        <w:t>trust</w:t>
      </w:r>
      <w:r>
        <w:rPr>
          <w:spacing w:val="-11"/>
          <w:w w:val="105"/>
        </w:rPr>
        <w:t> </w:t>
      </w:r>
      <w:r>
        <w:rPr>
          <w:w w:val="105"/>
        </w:rPr>
        <w:t>level,</w:t>
      </w:r>
      <w:r>
        <w:rPr>
          <w:spacing w:val="-11"/>
          <w:w w:val="105"/>
        </w:rPr>
        <w:t> </w:t>
      </w:r>
      <w:r>
        <w:rPr>
          <w:w w:val="105"/>
        </w:rPr>
        <w:t>and</w:t>
      </w:r>
      <w:r>
        <w:rPr>
          <w:spacing w:val="-12"/>
          <w:w w:val="105"/>
        </w:rPr>
        <w:t> </w:t>
      </w:r>
      <w:r>
        <w:rPr>
          <w:w w:val="105"/>
        </w:rPr>
        <w:t>it</w:t>
      </w:r>
      <w:r>
        <w:rPr>
          <w:spacing w:val="-11"/>
          <w:w w:val="105"/>
        </w:rPr>
        <w:t> </w:t>
      </w:r>
      <w:r>
        <w:rPr>
          <w:w w:val="105"/>
        </w:rPr>
        <w:t>can</w:t>
      </w:r>
      <w:r>
        <w:rPr>
          <w:spacing w:val="-11"/>
          <w:w w:val="105"/>
        </w:rPr>
        <w:t> </w:t>
      </w:r>
      <w:r>
        <w:rPr>
          <w:w w:val="105"/>
        </w:rPr>
        <w:t>provide</w:t>
      </w:r>
      <w:r>
        <w:rPr>
          <w:spacing w:val="-12"/>
          <w:w w:val="105"/>
        </w:rPr>
        <w:t> </w:t>
      </w:r>
      <w:r>
        <w:rPr>
          <w:w w:val="105"/>
        </w:rPr>
        <w:t>real-time</w:t>
      </w:r>
      <w:r>
        <w:rPr>
          <w:spacing w:val="-11"/>
          <w:w w:val="105"/>
        </w:rPr>
        <w:t> </w:t>
      </w:r>
      <w:r>
        <w:rPr>
          <w:w w:val="105"/>
        </w:rPr>
        <w:t>security.</w:t>
      </w:r>
      <w:r>
        <w:rPr>
          <w:spacing w:val="-3"/>
          <w:w w:val="105"/>
        </w:rPr>
        <w:t> </w:t>
      </w:r>
      <w:r>
        <w:rPr>
          <w:w w:val="105"/>
        </w:rPr>
        <w:t>Unlike</w:t>
      </w:r>
      <w:r>
        <w:rPr>
          <w:spacing w:val="-44"/>
          <w:w w:val="105"/>
        </w:rPr>
        <w:t> </w:t>
      </w:r>
      <w:r>
        <w:rPr>
          <w:w w:val="105"/>
        </w:rPr>
        <w:t>a cryptocurrency, blockchain cannot be used directly as a security tool for autonomous</w:t>
      </w:r>
      <w:r>
        <w:rPr>
          <w:spacing w:val="1"/>
          <w:w w:val="105"/>
        </w:rPr>
        <w:t> </w:t>
      </w:r>
      <w:r>
        <w:rPr>
          <w:w w:val="105"/>
        </w:rPr>
        <w:t>vehicles.</w:t>
      </w:r>
      <w:r>
        <w:rPr>
          <w:spacing w:val="5"/>
          <w:w w:val="105"/>
        </w:rPr>
        <w:t> </w:t>
      </w:r>
      <w:r>
        <w:rPr>
          <w:w w:val="105"/>
        </w:rPr>
        <w:t>A</w:t>
      </w:r>
      <w:r>
        <w:rPr>
          <w:spacing w:val="-5"/>
          <w:w w:val="105"/>
        </w:rPr>
        <w:t> </w:t>
      </w:r>
      <w:r>
        <w:rPr>
          <w:w w:val="105"/>
        </w:rPr>
        <w:t>blockchain</w:t>
      </w:r>
      <w:r>
        <w:rPr>
          <w:spacing w:val="-5"/>
          <w:w w:val="105"/>
        </w:rPr>
        <w:t> </w:t>
      </w:r>
      <w:r>
        <w:rPr>
          <w:w w:val="105"/>
        </w:rPr>
        <w:t>should</w:t>
      </w:r>
      <w:r>
        <w:rPr>
          <w:spacing w:val="-5"/>
          <w:w w:val="105"/>
        </w:rPr>
        <w:t> </w:t>
      </w:r>
      <w:r>
        <w:rPr>
          <w:w w:val="105"/>
        </w:rPr>
        <w:t>be</w:t>
      </w:r>
      <w:r>
        <w:rPr>
          <w:spacing w:val="-5"/>
          <w:w w:val="105"/>
        </w:rPr>
        <w:t> </w:t>
      </w:r>
      <w:r>
        <w:rPr>
          <w:w w:val="105"/>
        </w:rPr>
        <w:t>adopted</w:t>
      </w:r>
      <w:r>
        <w:rPr>
          <w:spacing w:val="-5"/>
          <w:w w:val="105"/>
        </w:rPr>
        <w:t> </w:t>
      </w:r>
      <w:r>
        <w:rPr>
          <w:w w:val="105"/>
        </w:rPr>
        <w:t>in</w:t>
      </w:r>
      <w:r>
        <w:rPr>
          <w:spacing w:val="-5"/>
          <w:w w:val="105"/>
        </w:rPr>
        <w:t> </w:t>
      </w:r>
      <w:r>
        <w:rPr>
          <w:w w:val="105"/>
        </w:rPr>
        <w:t>such</w:t>
      </w:r>
      <w:r>
        <w:rPr>
          <w:spacing w:val="-5"/>
          <w:w w:val="105"/>
        </w:rPr>
        <w:t> </w:t>
      </w:r>
      <w:r>
        <w:rPr>
          <w:w w:val="105"/>
        </w:rPr>
        <w:t>a</w:t>
      </w:r>
      <w:r>
        <w:rPr>
          <w:spacing w:val="-5"/>
          <w:w w:val="105"/>
        </w:rPr>
        <w:t> </w:t>
      </w:r>
      <w:r>
        <w:rPr>
          <w:w w:val="105"/>
        </w:rPr>
        <w:t>way</w:t>
      </w:r>
      <w:r>
        <w:rPr>
          <w:spacing w:val="-5"/>
          <w:w w:val="105"/>
        </w:rPr>
        <w:t> </w:t>
      </w:r>
      <w:r>
        <w:rPr>
          <w:w w:val="105"/>
        </w:rPr>
        <w:t>that</w:t>
      </w:r>
      <w:r>
        <w:rPr>
          <w:spacing w:val="-6"/>
          <w:w w:val="105"/>
        </w:rPr>
        <w:t> </w:t>
      </w:r>
      <w:r>
        <w:rPr>
          <w:w w:val="105"/>
        </w:rPr>
        <w:t>it</w:t>
      </w:r>
      <w:r>
        <w:rPr>
          <w:spacing w:val="-5"/>
          <w:w w:val="105"/>
        </w:rPr>
        <w:t> </w:t>
      </w:r>
      <w:r>
        <w:rPr>
          <w:w w:val="105"/>
        </w:rPr>
        <w:t>satisfies</w:t>
      </w:r>
      <w:r>
        <w:rPr>
          <w:spacing w:val="-5"/>
          <w:w w:val="105"/>
        </w:rPr>
        <w:t> </w:t>
      </w:r>
      <w:r>
        <w:rPr>
          <w:w w:val="105"/>
        </w:rPr>
        <w:t>real-time</w:t>
      </w:r>
      <w:r>
        <w:rPr>
          <w:spacing w:val="-5"/>
          <w:w w:val="105"/>
        </w:rPr>
        <w:t> </w:t>
      </w:r>
      <w:r>
        <w:rPr>
          <w:w w:val="105"/>
        </w:rPr>
        <w:t>security</w:t>
      </w:r>
      <w:r>
        <w:rPr>
          <w:spacing w:val="-43"/>
          <w:w w:val="105"/>
        </w:rPr>
        <w:t> </w:t>
      </w:r>
      <w:r>
        <w:rPr>
          <w:w w:val="105"/>
        </w:rPr>
        <w:t>needs of in-vehicle and inter-vehicle communications.</w:t>
      </w:r>
      <w:r>
        <w:rPr>
          <w:spacing w:val="1"/>
          <w:w w:val="105"/>
        </w:rPr>
        <w:t> </w:t>
      </w:r>
      <w:r>
        <w:rPr>
          <w:w w:val="105"/>
        </w:rPr>
        <w:t>One such solution is to use a</w:t>
      </w:r>
      <w:r>
        <w:rPr>
          <w:spacing w:val="1"/>
          <w:w w:val="105"/>
        </w:rPr>
        <w:t> </w:t>
      </w:r>
      <w:r>
        <w:rPr>
          <w:w w:val="105"/>
        </w:rPr>
        <w:t>hybrid</w:t>
      </w:r>
      <w:r>
        <w:rPr>
          <w:spacing w:val="2"/>
          <w:w w:val="105"/>
        </w:rPr>
        <w:t> </w:t>
      </w:r>
      <w:r>
        <w:rPr>
          <w:w w:val="105"/>
        </w:rPr>
        <w:t>blockchain.</w:t>
      </w:r>
    </w:p>
    <w:p>
      <w:pPr>
        <w:pStyle w:val="BodyText"/>
        <w:spacing w:line="256" w:lineRule="auto" w:before="2"/>
        <w:ind w:left="2739" w:right="113" w:firstLine="431"/>
        <w:jc w:val="both"/>
      </w:pPr>
      <w:r>
        <w:rPr/>
        <w:t>We consider a hybrid blockchain, so the information can be securely processed within</w:t>
      </w:r>
      <w:r>
        <w:rPr>
          <w:spacing w:val="1"/>
        </w:rPr>
        <w:t> </w:t>
      </w:r>
      <w:r>
        <w:rPr>
          <w:w w:val="105"/>
        </w:rPr>
        <w:t>an autonomous vehicle while the vehicle is moving in a decentralized manner. A hybrid</w:t>
      </w:r>
      <w:r>
        <w:rPr>
          <w:spacing w:val="1"/>
          <w:w w:val="105"/>
        </w:rPr>
        <w:t> </w:t>
      </w:r>
      <w:r>
        <w:rPr>
          <w:w w:val="105"/>
        </w:rPr>
        <w:t>blockchain combines the features of the public blockchain and the private blockchain. A</w:t>
      </w:r>
      <w:r>
        <w:rPr>
          <w:spacing w:val="1"/>
          <w:w w:val="105"/>
        </w:rPr>
        <w:t> </w:t>
      </w:r>
      <w:r>
        <w:rPr>
          <w:w w:val="105"/>
        </w:rPr>
        <w:t>public blockchain (PuBC) is used for recording traffic events and V2X communications</w:t>
      </w:r>
      <w:r>
        <w:rPr>
          <w:spacing w:val="1"/>
          <w:w w:val="105"/>
        </w:rPr>
        <w:t> </w:t>
      </w:r>
      <w:r>
        <w:rPr>
          <w:w w:val="105"/>
        </w:rPr>
        <w:t>as transactions, while a private blockchain (PvBC) is used for recording logs of sensitive</w:t>
      </w:r>
      <w:r>
        <w:rPr>
          <w:spacing w:val="-44"/>
          <w:w w:val="105"/>
        </w:rPr>
        <w:t> </w:t>
      </w:r>
      <w:r>
        <w:rPr>
          <w:w w:val="105"/>
        </w:rPr>
        <w:t>in-vehicle data and communication.   In the hybrid blockchain,  the private blockchain</w:t>
      </w:r>
      <w:r>
        <w:rPr>
          <w:spacing w:val="1"/>
          <w:w w:val="105"/>
        </w:rPr>
        <w:t> </w:t>
      </w:r>
      <w:r>
        <w:rPr>
          <w:w w:val="105"/>
        </w:rPr>
        <w:t>for in-vehicle networks can interwork with the public blockchain for external networks</w:t>
      </w:r>
      <w:r>
        <w:rPr>
          <w:spacing w:val="1"/>
          <w:w w:val="105"/>
        </w:rPr>
        <w:t> </w:t>
      </w:r>
      <w:r>
        <w:rPr/>
        <w:t>through smart contracts. The PuBC can be used to remotely upgrade the vehicle’s firmware</w:t>
      </w:r>
      <w:r>
        <w:rPr>
          <w:spacing w:val="1"/>
        </w:rPr>
        <w:t> </w:t>
      </w:r>
      <w:r>
        <w:rPr>
          <w:w w:val="105"/>
        </w:rPr>
        <w:t>based on secure Over-the-Air (OTA) updates,  and to confirm road event information,</w:t>
      </w:r>
      <w:r>
        <w:rPr>
          <w:spacing w:val="1"/>
          <w:w w:val="105"/>
        </w:rPr>
        <w:t> </w:t>
      </w:r>
      <w:r>
        <w:rPr>
          <w:w w:val="105"/>
        </w:rPr>
        <w:t>etc.</w:t>
      </w:r>
      <w:r>
        <w:rPr>
          <w:spacing w:val="3"/>
          <w:w w:val="105"/>
        </w:rPr>
        <w:t> </w:t>
      </w:r>
      <w:r>
        <w:rPr>
          <w:w w:val="105"/>
        </w:rPr>
        <w:t>Similarly,</w:t>
      </w:r>
      <w:r>
        <w:rPr>
          <w:spacing w:val="-6"/>
          <w:w w:val="105"/>
        </w:rPr>
        <w:t> </w:t>
      </w:r>
      <w:r>
        <w:rPr>
          <w:w w:val="105"/>
        </w:rPr>
        <w:t>the</w:t>
      </w:r>
      <w:r>
        <w:rPr>
          <w:spacing w:val="-6"/>
          <w:w w:val="105"/>
        </w:rPr>
        <w:t> </w:t>
      </w:r>
      <w:r>
        <w:rPr>
          <w:w w:val="105"/>
        </w:rPr>
        <w:t>PvBC</w:t>
      </w:r>
      <w:r>
        <w:rPr>
          <w:spacing w:val="-7"/>
          <w:w w:val="105"/>
        </w:rPr>
        <w:t> </w:t>
      </w:r>
      <w:r>
        <w:rPr>
          <w:w w:val="105"/>
        </w:rPr>
        <w:t>can</w:t>
      </w:r>
      <w:r>
        <w:rPr>
          <w:spacing w:val="-7"/>
          <w:w w:val="105"/>
        </w:rPr>
        <w:t> </w:t>
      </w:r>
      <w:r>
        <w:rPr>
          <w:w w:val="105"/>
        </w:rPr>
        <w:t>be</w:t>
      </w:r>
      <w:r>
        <w:rPr>
          <w:spacing w:val="-6"/>
          <w:w w:val="105"/>
        </w:rPr>
        <w:t> </w:t>
      </w:r>
      <w:r>
        <w:rPr>
          <w:w w:val="105"/>
        </w:rPr>
        <w:t>used</w:t>
      </w:r>
      <w:r>
        <w:rPr>
          <w:spacing w:val="-7"/>
          <w:w w:val="105"/>
        </w:rPr>
        <w:t> </w:t>
      </w:r>
      <w:r>
        <w:rPr>
          <w:w w:val="105"/>
        </w:rPr>
        <w:t>to</w:t>
      </w:r>
      <w:r>
        <w:rPr>
          <w:spacing w:val="-7"/>
          <w:w w:val="105"/>
        </w:rPr>
        <w:t> </w:t>
      </w:r>
      <w:r>
        <w:rPr>
          <w:w w:val="105"/>
        </w:rPr>
        <w:t>secure</w:t>
      </w:r>
      <w:r>
        <w:rPr>
          <w:spacing w:val="-6"/>
          <w:w w:val="105"/>
        </w:rPr>
        <w:t> </w:t>
      </w:r>
      <w:r>
        <w:rPr>
          <w:w w:val="105"/>
        </w:rPr>
        <w:t>important</w:t>
      </w:r>
      <w:r>
        <w:rPr>
          <w:spacing w:val="-7"/>
          <w:w w:val="105"/>
        </w:rPr>
        <w:t> </w:t>
      </w:r>
      <w:r>
        <w:rPr>
          <w:w w:val="105"/>
        </w:rPr>
        <w:t>information</w:t>
      </w:r>
      <w:r>
        <w:rPr>
          <w:spacing w:val="-6"/>
          <w:w w:val="105"/>
        </w:rPr>
        <w:t> </w:t>
      </w:r>
      <w:r>
        <w:rPr>
          <w:w w:val="105"/>
        </w:rPr>
        <w:t>exchanged</w:t>
      </w:r>
      <w:r>
        <w:rPr>
          <w:spacing w:val="-7"/>
          <w:w w:val="105"/>
        </w:rPr>
        <w:t> </w:t>
      </w:r>
      <w:r>
        <w:rPr>
          <w:w w:val="105"/>
        </w:rPr>
        <w:t>between</w:t>
      </w:r>
      <w:r>
        <w:rPr>
          <w:spacing w:val="-44"/>
          <w:w w:val="105"/>
        </w:rPr>
        <w:t> </w:t>
      </w:r>
      <w:r>
        <w:rPr>
          <w:w w:val="105"/>
        </w:rPr>
        <w:t>the ECUs of the vehicle, and for fast validation of sensor information (in a fraction of a</w:t>
      </w:r>
      <w:r>
        <w:rPr>
          <w:spacing w:val="1"/>
          <w:w w:val="105"/>
        </w:rPr>
        <w:t> </w:t>
      </w:r>
      <w:r>
        <w:rPr>
          <w:w w:val="105"/>
        </w:rPr>
        <w:t>millisecond), such as obstacle information, automatic braking system status, etc. In the</w:t>
      </w:r>
      <w:r>
        <w:rPr>
          <w:spacing w:val="1"/>
          <w:w w:val="105"/>
        </w:rPr>
        <w:t> </w:t>
      </w:r>
      <w:r>
        <w:rPr/>
        <w:t>hybrid blockchain, the private blockchain for the in-vehicle networks communicates with</w:t>
      </w:r>
      <w:r>
        <w:rPr>
          <w:spacing w:val="1"/>
        </w:rPr>
        <w:t> </w:t>
      </w:r>
      <w:r>
        <w:rPr>
          <w:w w:val="105"/>
        </w:rPr>
        <w:t>the</w:t>
      </w:r>
      <w:r>
        <w:rPr>
          <w:spacing w:val="-5"/>
          <w:w w:val="105"/>
        </w:rPr>
        <w:t> </w:t>
      </w:r>
      <w:r>
        <w:rPr>
          <w:w w:val="105"/>
        </w:rPr>
        <w:t>public</w:t>
      </w:r>
      <w:r>
        <w:rPr>
          <w:spacing w:val="-5"/>
          <w:w w:val="105"/>
        </w:rPr>
        <w:t> </w:t>
      </w:r>
      <w:r>
        <w:rPr>
          <w:w w:val="105"/>
        </w:rPr>
        <w:t>blockchain</w:t>
      </w:r>
      <w:r>
        <w:rPr>
          <w:spacing w:val="-5"/>
          <w:w w:val="105"/>
        </w:rPr>
        <w:t> </w:t>
      </w:r>
      <w:r>
        <w:rPr>
          <w:w w:val="105"/>
        </w:rPr>
        <w:t>in</w:t>
      </w:r>
      <w:r>
        <w:rPr>
          <w:spacing w:val="-5"/>
          <w:w w:val="105"/>
        </w:rPr>
        <w:t> </w:t>
      </w:r>
      <w:r>
        <w:rPr>
          <w:w w:val="105"/>
        </w:rPr>
        <w:t>the</w:t>
      </w:r>
      <w:r>
        <w:rPr>
          <w:spacing w:val="-5"/>
          <w:w w:val="105"/>
        </w:rPr>
        <w:t> </w:t>
      </w:r>
      <w:r>
        <w:rPr>
          <w:w w:val="105"/>
        </w:rPr>
        <w:t>external</w:t>
      </w:r>
      <w:r>
        <w:rPr>
          <w:spacing w:val="-6"/>
          <w:w w:val="105"/>
        </w:rPr>
        <w:t> </w:t>
      </w:r>
      <w:r>
        <w:rPr>
          <w:w w:val="105"/>
        </w:rPr>
        <w:t>networks</w:t>
      </w:r>
      <w:r>
        <w:rPr>
          <w:spacing w:val="-5"/>
          <w:w w:val="105"/>
        </w:rPr>
        <w:t> </w:t>
      </w:r>
      <w:r>
        <w:rPr>
          <w:w w:val="105"/>
        </w:rPr>
        <w:t>through</w:t>
      </w:r>
      <w:r>
        <w:rPr>
          <w:spacing w:val="-5"/>
          <w:w w:val="105"/>
        </w:rPr>
        <w:t> </w:t>
      </w:r>
      <w:r>
        <w:rPr>
          <w:w w:val="105"/>
        </w:rPr>
        <w:t>the</w:t>
      </w:r>
      <w:r>
        <w:rPr>
          <w:spacing w:val="-5"/>
          <w:w w:val="105"/>
        </w:rPr>
        <w:t> </w:t>
      </w:r>
      <w:r>
        <w:rPr>
          <w:w w:val="105"/>
        </w:rPr>
        <w:t>smart</w:t>
      </w:r>
      <w:r>
        <w:rPr>
          <w:spacing w:val="-5"/>
          <w:w w:val="105"/>
        </w:rPr>
        <w:t> </w:t>
      </w:r>
      <w:r>
        <w:rPr>
          <w:w w:val="105"/>
        </w:rPr>
        <w:t>contract.</w:t>
      </w:r>
      <w:r>
        <w:rPr>
          <w:spacing w:val="6"/>
          <w:w w:val="105"/>
        </w:rPr>
        <w:t> </w:t>
      </w:r>
      <w:r>
        <w:rPr>
          <w:w w:val="105"/>
        </w:rPr>
        <w:t>Thus,</w:t>
      </w:r>
      <w:r>
        <w:rPr>
          <w:spacing w:val="-5"/>
          <w:w w:val="105"/>
        </w:rPr>
        <w:t> </w:t>
      </w:r>
      <w:r>
        <w:rPr>
          <w:w w:val="105"/>
        </w:rPr>
        <w:t>private</w:t>
      </w:r>
      <w:r>
        <w:rPr>
          <w:spacing w:val="-44"/>
          <w:w w:val="105"/>
        </w:rPr>
        <w:t> </w:t>
      </w:r>
      <w:r>
        <w:rPr/>
        <w:t>in-vehicle data are stored in the private blockchain, whereas the other data that need to be</w:t>
      </w:r>
      <w:r>
        <w:rPr>
          <w:spacing w:val="1"/>
        </w:rPr>
        <w:t> </w:t>
      </w:r>
      <w:r>
        <w:rPr>
          <w:w w:val="105"/>
        </w:rPr>
        <w:t>shared</w:t>
      </w:r>
      <w:r>
        <w:rPr>
          <w:spacing w:val="-11"/>
          <w:w w:val="105"/>
        </w:rPr>
        <w:t> </w:t>
      </w:r>
      <w:r>
        <w:rPr>
          <w:w w:val="105"/>
        </w:rPr>
        <w:t>with</w:t>
      </w:r>
      <w:r>
        <w:rPr>
          <w:spacing w:val="-10"/>
          <w:w w:val="105"/>
        </w:rPr>
        <w:t> </w:t>
      </w:r>
      <w:r>
        <w:rPr>
          <w:w w:val="105"/>
        </w:rPr>
        <w:t>the</w:t>
      </w:r>
      <w:r>
        <w:rPr>
          <w:spacing w:val="-10"/>
          <w:w w:val="105"/>
        </w:rPr>
        <w:t> </w:t>
      </w:r>
      <w:r>
        <w:rPr>
          <w:w w:val="105"/>
        </w:rPr>
        <w:t>outside</w:t>
      </w:r>
      <w:r>
        <w:rPr>
          <w:spacing w:val="-10"/>
          <w:w w:val="105"/>
        </w:rPr>
        <w:t> </w:t>
      </w:r>
      <w:r>
        <w:rPr>
          <w:w w:val="105"/>
        </w:rPr>
        <w:t>world</w:t>
      </w:r>
      <w:r>
        <w:rPr>
          <w:spacing w:val="-10"/>
          <w:w w:val="105"/>
        </w:rPr>
        <w:t> </w:t>
      </w:r>
      <w:r>
        <w:rPr>
          <w:w w:val="105"/>
        </w:rPr>
        <w:t>are</w:t>
      </w:r>
      <w:r>
        <w:rPr>
          <w:spacing w:val="-10"/>
          <w:w w:val="105"/>
        </w:rPr>
        <w:t> </w:t>
      </w:r>
      <w:r>
        <w:rPr>
          <w:w w:val="105"/>
        </w:rPr>
        <w:t>stored</w:t>
      </w:r>
      <w:r>
        <w:rPr>
          <w:spacing w:val="-11"/>
          <w:w w:val="105"/>
        </w:rPr>
        <w:t> </w:t>
      </w:r>
      <w:r>
        <w:rPr>
          <w:w w:val="105"/>
        </w:rPr>
        <w:t>in</w:t>
      </w:r>
      <w:r>
        <w:rPr>
          <w:spacing w:val="-10"/>
          <w:w w:val="105"/>
        </w:rPr>
        <w:t> </w:t>
      </w:r>
      <w:r>
        <w:rPr>
          <w:w w:val="105"/>
        </w:rPr>
        <w:t>a</w:t>
      </w:r>
      <w:r>
        <w:rPr>
          <w:spacing w:val="-10"/>
          <w:w w:val="105"/>
        </w:rPr>
        <w:t> </w:t>
      </w:r>
      <w:r>
        <w:rPr>
          <w:w w:val="105"/>
        </w:rPr>
        <w:t>distributed</w:t>
      </w:r>
      <w:r>
        <w:rPr>
          <w:spacing w:val="-10"/>
          <w:w w:val="105"/>
        </w:rPr>
        <w:t> </w:t>
      </w:r>
      <w:r>
        <w:rPr>
          <w:w w:val="105"/>
        </w:rPr>
        <w:t>Interplanetary</w:t>
      </w:r>
      <w:r>
        <w:rPr>
          <w:spacing w:val="-10"/>
          <w:w w:val="105"/>
        </w:rPr>
        <w:t> </w:t>
      </w:r>
      <w:r>
        <w:rPr>
          <w:w w:val="105"/>
        </w:rPr>
        <w:t>File</w:t>
      </w:r>
      <w:r>
        <w:rPr>
          <w:spacing w:val="-10"/>
          <w:w w:val="105"/>
        </w:rPr>
        <w:t> </w:t>
      </w:r>
      <w:r>
        <w:rPr>
          <w:w w:val="105"/>
        </w:rPr>
        <w:t>System</w:t>
      </w:r>
      <w:r>
        <w:rPr>
          <w:spacing w:val="-10"/>
          <w:w w:val="105"/>
        </w:rPr>
        <w:t> </w:t>
      </w:r>
      <w:r>
        <w:rPr>
          <w:w w:val="105"/>
        </w:rPr>
        <w:t>(The</w:t>
      </w:r>
      <w:r>
        <w:rPr>
          <w:spacing w:val="-44"/>
          <w:w w:val="105"/>
        </w:rPr>
        <w:t> </w:t>
      </w:r>
      <w:r>
        <w:rPr>
          <w:w w:val="105"/>
        </w:rPr>
        <w:t>POA)</w:t>
      </w:r>
      <w:r>
        <w:rPr>
          <w:spacing w:val="1"/>
          <w:w w:val="105"/>
        </w:rPr>
        <w:t> </w:t>
      </w:r>
      <w:r>
        <w:rPr>
          <w:w w:val="105"/>
        </w:rPr>
        <w:t>through</w:t>
      </w:r>
      <w:r>
        <w:rPr>
          <w:spacing w:val="2"/>
          <w:w w:val="105"/>
        </w:rPr>
        <w:t> </w:t>
      </w:r>
      <w:r>
        <w:rPr>
          <w:w w:val="105"/>
        </w:rPr>
        <w:t>smart</w:t>
      </w:r>
      <w:r>
        <w:rPr>
          <w:spacing w:val="2"/>
          <w:w w:val="105"/>
        </w:rPr>
        <w:t> </w:t>
      </w:r>
      <w:r>
        <w:rPr>
          <w:w w:val="105"/>
        </w:rPr>
        <w:t>contracts</w:t>
      </w:r>
      <w:r>
        <w:rPr>
          <w:spacing w:val="2"/>
          <w:w w:val="105"/>
        </w:rPr>
        <w:t> </w:t>
      </w:r>
      <w:r>
        <w:rPr>
          <w:w w:val="105"/>
        </w:rPr>
        <w:t>in</w:t>
      </w:r>
      <w:r>
        <w:rPr>
          <w:spacing w:val="1"/>
          <w:w w:val="105"/>
        </w:rPr>
        <w:t> </w:t>
      </w:r>
      <w:r>
        <w:rPr>
          <w:w w:val="105"/>
        </w:rPr>
        <w:t>the</w:t>
      </w:r>
      <w:r>
        <w:rPr>
          <w:spacing w:val="2"/>
          <w:w w:val="105"/>
        </w:rPr>
        <w:t> </w:t>
      </w:r>
      <w:r>
        <w:rPr>
          <w:w w:val="105"/>
        </w:rPr>
        <w:t>public</w:t>
      </w:r>
      <w:r>
        <w:rPr>
          <w:spacing w:val="2"/>
          <w:w w:val="105"/>
        </w:rPr>
        <w:t> </w:t>
      </w:r>
      <w:r>
        <w:rPr>
          <w:w w:val="105"/>
        </w:rPr>
        <w:t>blockchain.</w:t>
      </w:r>
    </w:p>
    <w:p>
      <w:pPr>
        <w:pStyle w:val="ListParagraph"/>
        <w:numPr>
          <w:ilvl w:val="2"/>
          <w:numId w:val="1"/>
        </w:numPr>
        <w:tabs>
          <w:tab w:pos="3256" w:val="left" w:leader="none"/>
        </w:tabs>
        <w:spacing w:line="240" w:lineRule="auto" w:before="200" w:after="0"/>
        <w:ind w:left="3255" w:right="0" w:hanging="511"/>
        <w:jc w:val="both"/>
        <w:rPr>
          <w:sz w:val="20"/>
        </w:rPr>
      </w:pPr>
      <w:bookmarkStart w:name="Private Blockchain for In-Vehicle Networ" w:id="63"/>
      <w:bookmarkEnd w:id="63"/>
      <w:r>
        <w:rPr/>
      </w:r>
      <w:bookmarkStart w:name="Private Blockchain for In-Vehicle Networ" w:id="64"/>
      <w:bookmarkEnd w:id="64"/>
      <w:r>
        <w:rPr>
          <w:sz w:val="20"/>
        </w:rPr>
        <w:t>Private</w:t>
      </w:r>
      <w:r>
        <w:rPr>
          <w:spacing w:val="29"/>
          <w:sz w:val="20"/>
        </w:rPr>
        <w:t> </w:t>
      </w:r>
      <w:r>
        <w:rPr>
          <w:sz w:val="20"/>
        </w:rPr>
        <w:t>Blockchain</w:t>
      </w:r>
      <w:r>
        <w:rPr>
          <w:spacing w:val="30"/>
          <w:sz w:val="20"/>
        </w:rPr>
        <w:t> </w:t>
      </w:r>
      <w:r>
        <w:rPr>
          <w:sz w:val="20"/>
        </w:rPr>
        <w:t>for</w:t>
      </w:r>
      <w:r>
        <w:rPr>
          <w:spacing w:val="29"/>
          <w:sz w:val="20"/>
        </w:rPr>
        <w:t> </w:t>
      </w:r>
      <w:r>
        <w:rPr>
          <w:sz w:val="20"/>
        </w:rPr>
        <w:t>In-Vehicle</w:t>
      </w:r>
      <w:r>
        <w:rPr>
          <w:spacing w:val="30"/>
          <w:sz w:val="20"/>
        </w:rPr>
        <w:t> </w:t>
      </w:r>
      <w:r>
        <w:rPr>
          <w:sz w:val="20"/>
        </w:rPr>
        <w:t>Networks</w:t>
      </w:r>
    </w:p>
    <w:p>
      <w:pPr>
        <w:pStyle w:val="BodyText"/>
        <w:spacing w:line="256" w:lineRule="auto" w:before="76"/>
        <w:ind w:left="2739" w:right="103" w:firstLine="431"/>
        <w:jc w:val="both"/>
      </w:pPr>
      <w:r>
        <w:rPr/>
        <w:t>A secure vehicular network such as the Internet of Vehicles, based on a hybrid public</w:t>
      </w:r>
      <w:r>
        <w:rPr>
          <w:spacing w:val="1"/>
        </w:rPr>
        <w:t> </w:t>
      </w:r>
      <w:r>
        <w:rPr>
          <w:w w:val="105"/>
        </w:rPr>
        <w:t>and private blockchain, will allow a full ecosystem of connected vehicles [</w:t>
      </w:r>
      <w:hyperlink w:history="true" w:anchor="_bookmark118">
        <w:r>
          <w:rPr>
            <w:color w:val="0774B7"/>
            <w:w w:val="105"/>
          </w:rPr>
          <w:t>89</w:t>
        </w:r>
      </w:hyperlink>
      <w:r>
        <w:rPr>
          <w:w w:val="105"/>
        </w:rPr>
        <w:t>].</w:t>
      </w:r>
      <w:r>
        <w:rPr>
          <w:spacing w:val="1"/>
          <w:w w:val="105"/>
        </w:rPr>
        <w:t> </w:t>
      </w:r>
      <w:r>
        <w:rPr>
          <w:w w:val="105"/>
        </w:rPr>
        <w:t>In this</w:t>
      </w:r>
      <w:r>
        <w:rPr>
          <w:spacing w:val="1"/>
          <w:w w:val="105"/>
        </w:rPr>
        <w:t> </w:t>
      </w:r>
      <w:r>
        <w:rPr>
          <w:w w:val="105"/>
        </w:rPr>
        <w:t>subsection, we will focus on the in-vehicle blockchain approach.</w:t>
      </w:r>
      <w:r>
        <w:rPr>
          <w:spacing w:val="1"/>
          <w:w w:val="105"/>
        </w:rPr>
        <w:t> </w:t>
      </w:r>
      <w:r>
        <w:rPr>
          <w:w w:val="105"/>
        </w:rPr>
        <w:t>CAN, FlexRay, and</w:t>
      </w:r>
      <w:r>
        <w:rPr>
          <w:spacing w:val="1"/>
          <w:w w:val="105"/>
        </w:rPr>
        <w:t> </w:t>
      </w:r>
      <w:r>
        <w:rPr>
          <w:w w:val="105"/>
        </w:rPr>
        <w:t>Ethernet</w:t>
      </w:r>
      <w:r>
        <w:rPr>
          <w:spacing w:val="-5"/>
          <w:w w:val="105"/>
        </w:rPr>
        <w:t> </w:t>
      </w:r>
      <w:r>
        <w:rPr>
          <w:w w:val="105"/>
        </w:rPr>
        <w:t>bus</w:t>
      </w:r>
      <w:r>
        <w:rPr>
          <w:spacing w:val="-5"/>
          <w:w w:val="105"/>
        </w:rPr>
        <w:t> </w:t>
      </w:r>
      <w:r>
        <w:rPr>
          <w:w w:val="105"/>
        </w:rPr>
        <w:t>information</w:t>
      </w:r>
      <w:r>
        <w:rPr>
          <w:spacing w:val="-5"/>
          <w:w w:val="105"/>
        </w:rPr>
        <w:t> </w:t>
      </w:r>
      <w:r>
        <w:rPr>
          <w:w w:val="105"/>
        </w:rPr>
        <w:t>needs</w:t>
      </w:r>
      <w:r>
        <w:rPr>
          <w:spacing w:val="-5"/>
          <w:w w:val="105"/>
        </w:rPr>
        <w:t> </w:t>
      </w:r>
      <w:r>
        <w:rPr>
          <w:w w:val="105"/>
        </w:rPr>
        <w:t>to</w:t>
      </w:r>
      <w:r>
        <w:rPr>
          <w:spacing w:val="-5"/>
          <w:w w:val="105"/>
        </w:rPr>
        <w:t> </w:t>
      </w:r>
      <w:r>
        <w:rPr>
          <w:w w:val="105"/>
        </w:rPr>
        <w:t>be</w:t>
      </w:r>
      <w:r>
        <w:rPr>
          <w:spacing w:val="-4"/>
          <w:w w:val="105"/>
        </w:rPr>
        <w:t> </w:t>
      </w:r>
      <w:r>
        <w:rPr>
          <w:w w:val="105"/>
        </w:rPr>
        <w:t>protected</w:t>
      </w:r>
      <w:r>
        <w:rPr>
          <w:spacing w:val="-5"/>
          <w:w w:val="105"/>
        </w:rPr>
        <w:t> </w:t>
      </w:r>
      <w:r>
        <w:rPr>
          <w:w w:val="105"/>
        </w:rPr>
        <w:t>from</w:t>
      </w:r>
      <w:r>
        <w:rPr>
          <w:spacing w:val="-5"/>
          <w:w w:val="105"/>
        </w:rPr>
        <w:t> </w:t>
      </w:r>
      <w:r>
        <w:rPr>
          <w:w w:val="105"/>
        </w:rPr>
        <w:t>multiple</w:t>
      </w:r>
      <w:r>
        <w:rPr>
          <w:spacing w:val="-5"/>
          <w:w w:val="105"/>
        </w:rPr>
        <w:t> </w:t>
      </w:r>
      <w:r>
        <w:rPr>
          <w:w w:val="105"/>
        </w:rPr>
        <w:t>threats.</w:t>
      </w:r>
      <w:r>
        <w:rPr>
          <w:spacing w:val="5"/>
          <w:w w:val="105"/>
        </w:rPr>
        <w:t> </w:t>
      </w:r>
      <w:r>
        <w:rPr>
          <w:w w:val="105"/>
        </w:rPr>
        <w:t>Most</w:t>
      </w:r>
      <w:r>
        <w:rPr>
          <w:spacing w:val="-4"/>
          <w:w w:val="105"/>
        </w:rPr>
        <w:t> </w:t>
      </w:r>
      <w:r>
        <w:rPr>
          <w:w w:val="105"/>
        </w:rPr>
        <w:t>electric</w:t>
      </w:r>
      <w:r>
        <w:rPr>
          <w:spacing w:val="-5"/>
          <w:w w:val="105"/>
        </w:rPr>
        <w:t> </w:t>
      </w:r>
      <w:r>
        <w:rPr>
          <w:w w:val="105"/>
        </w:rPr>
        <w:t>cars</w:t>
      </w:r>
      <w:r>
        <w:rPr>
          <w:spacing w:val="1"/>
          <w:w w:val="105"/>
        </w:rPr>
        <w:t> </w:t>
      </w:r>
      <w:r>
        <w:rPr/>
        <w:t>incorporate OBD-II interface systems, and can therefore produce reports for self-diagnosis.</w:t>
      </w:r>
      <w:r>
        <w:rPr>
          <w:spacing w:val="1"/>
        </w:rPr>
        <w:t> </w:t>
      </w:r>
      <w:r>
        <w:rPr>
          <w:w w:val="105"/>
        </w:rPr>
        <w:t>The OBD-II port provides direct connectivity to all CAN buses inside the vehicle through</w:t>
      </w:r>
      <w:r>
        <w:rPr>
          <w:spacing w:val="-44"/>
          <w:w w:val="105"/>
        </w:rPr>
        <w:t> </w:t>
      </w:r>
      <w:r>
        <w:rPr>
          <w:w w:val="105"/>
        </w:rPr>
        <w:t>a physical connection. It collects data, such as noise level, temperature, battery charge,</w:t>
      </w:r>
      <w:r>
        <w:rPr>
          <w:spacing w:val="1"/>
          <w:w w:val="105"/>
        </w:rPr>
        <w:t> </w:t>
      </w:r>
      <w:r>
        <w:rPr/>
        <w:t>dust levels, etc., from around the vehicle via ECUs and sensors, and sends them to external</w:t>
      </w:r>
      <w:r>
        <w:rPr>
          <w:spacing w:val="1"/>
        </w:rPr>
        <w:t> </w:t>
      </w:r>
      <w:r>
        <w:rPr>
          <w:w w:val="105"/>
        </w:rPr>
        <w:t>devices.</w:t>
      </w:r>
      <w:r>
        <w:rPr>
          <w:spacing w:val="1"/>
          <w:w w:val="105"/>
        </w:rPr>
        <w:t> </w:t>
      </w:r>
      <w:r>
        <w:rPr>
          <w:w w:val="105"/>
        </w:rPr>
        <w:t>This interface might put the in-vehicle communication system in danger by</w:t>
      </w:r>
      <w:r>
        <w:rPr>
          <w:spacing w:val="1"/>
          <w:w w:val="105"/>
        </w:rPr>
        <w:t> </w:t>
      </w:r>
      <w:r>
        <w:rPr>
          <w:w w:val="105"/>
        </w:rPr>
        <w:t>allowing</w:t>
      </w:r>
      <w:r>
        <w:rPr>
          <w:spacing w:val="2"/>
          <w:w w:val="105"/>
        </w:rPr>
        <w:t> </w:t>
      </w:r>
      <w:r>
        <w:rPr>
          <w:w w:val="105"/>
        </w:rPr>
        <w:t>hackers</w:t>
      </w:r>
      <w:r>
        <w:rPr>
          <w:spacing w:val="2"/>
          <w:w w:val="105"/>
        </w:rPr>
        <w:t> </w:t>
      </w:r>
      <w:r>
        <w:rPr>
          <w:w w:val="105"/>
        </w:rPr>
        <w:t>to</w:t>
      </w:r>
      <w:r>
        <w:rPr>
          <w:spacing w:val="2"/>
          <w:w w:val="105"/>
        </w:rPr>
        <w:t> </w:t>
      </w:r>
      <w:r>
        <w:rPr>
          <w:w w:val="105"/>
        </w:rPr>
        <w:t>access</w:t>
      </w:r>
      <w:r>
        <w:rPr>
          <w:spacing w:val="3"/>
          <w:w w:val="105"/>
        </w:rPr>
        <w:t> </w:t>
      </w:r>
      <w:r>
        <w:rPr>
          <w:w w:val="105"/>
        </w:rPr>
        <w:t>it.</w:t>
      </w:r>
    </w:p>
    <w:p>
      <w:pPr>
        <w:pStyle w:val="BodyText"/>
        <w:spacing w:line="252" w:lineRule="auto" w:before="2"/>
        <w:ind w:left="2739" w:right="103" w:firstLine="431"/>
        <w:jc w:val="both"/>
      </w:pPr>
      <w:r>
        <w:rPr/>
        <w:t>For the in-vehicle system, there might be one or more CPUs controlling an autonomous</w:t>
      </w:r>
      <w:r>
        <w:rPr>
          <w:spacing w:val="1"/>
        </w:rPr>
        <w:t> </w:t>
      </w:r>
      <w:r>
        <w:rPr/>
        <w:t>vehicle,</w:t>
      </w:r>
      <w:r>
        <w:rPr>
          <w:spacing w:val="1"/>
        </w:rPr>
        <w:t> </w:t>
      </w:r>
      <w:r>
        <w:rPr/>
        <w:t>which</w:t>
      </w:r>
      <w:r>
        <w:rPr>
          <w:spacing w:val="1"/>
        </w:rPr>
        <w:t> </w:t>
      </w:r>
      <w:r>
        <w:rPr/>
        <w:t>act</w:t>
      </w:r>
      <w:r>
        <w:rPr>
          <w:spacing w:val="1"/>
        </w:rPr>
        <w:t> </w:t>
      </w:r>
      <w:r>
        <w:rPr/>
        <w:t>as</w:t>
      </w:r>
      <w:r>
        <w:rPr>
          <w:spacing w:val="1"/>
        </w:rPr>
        <w:t> </w:t>
      </w:r>
      <w:r>
        <w:rPr/>
        <w:t>a</w:t>
      </w:r>
      <w:r>
        <w:rPr>
          <w:spacing w:val="1"/>
        </w:rPr>
        <w:t> </w:t>
      </w:r>
      <w:r>
        <w:rPr/>
        <w:t>central</w:t>
      </w:r>
      <w:r>
        <w:rPr>
          <w:spacing w:val="1"/>
        </w:rPr>
        <w:t> </w:t>
      </w:r>
      <w:r>
        <w:rPr/>
        <w:t>authority</w:t>
      </w:r>
      <w:r>
        <w:rPr>
          <w:spacing w:val="1"/>
        </w:rPr>
        <w:t> </w:t>
      </w:r>
      <w:r>
        <w:rPr/>
        <w:t>to</w:t>
      </w:r>
      <w:r>
        <w:rPr>
          <w:spacing w:val="1"/>
        </w:rPr>
        <w:t> </w:t>
      </w:r>
      <w:r>
        <w:rPr/>
        <w:t>control</w:t>
      </w:r>
      <w:r>
        <w:rPr>
          <w:spacing w:val="1"/>
        </w:rPr>
        <w:t> </w:t>
      </w:r>
      <w:r>
        <w:rPr/>
        <w:t>the</w:t>
      </w:r>
      <w:r>
        <w:rPr>
          <w:spacing w:val="1"/>
        </w:rPr>
        <w:t> </w:t>
      </w:r>
      <w:r>
        <w:rPr/>
        <w:t>activities</w:t>
      </w:r>
      <w:r>
        <w:rPr>
          <w:spacing w:val="1"/>
        </w:rPr>
        <w:t> </w:t>
      </w:r>
      <w:r>
        <w:rPr/>
        <w:t>of</w:t>
      </w:r>
      <w:r>
        <w:rPr>
          <w:spacing w:val="1"/>
        </w:rPr>
        <w:t> </w:t>
      </w:r>
      <w:r>
        <w:rPr/>
        <w:t>other</w:t>
      </w:r>
      <w:r>
        <w:rPr>
          <w:spacing w:val="1"/>
        </w:rPr>
        <w:t> </w:t>
      </w:r>
      <w:r>
        <w:rPr/>
        <w:t>elements.</w:t>
      </w:r>
      <w:r>
        <w:rPr>
          <w:spacing w:val="1"/>
        </w:rPr>
        <w:t> </w:t>
      </w:r>
      <w:r>
        <w:rPr/>
        <w:t>A</w:t>
      </w:r>
      <w:r>
        <w:rPr>
          <w:spacing w:val="1"/>
        </w:rPr>
        <w:t> </w:t>
      </w:r>
      <w:r>
        <w:rPr/>
        <w:t>connectivity gateway is used to connect with V2X systems for inter-vehicle communications.</w:t>
      </w:r>
      <w:r>
        <w:rPr>
          <w:spacing w:val="-42"/>
        </w:rPr>
        <w:t> </w:t>
      </w:r>
      <w:r>
        <w:rPr/>
        <w:t>The</w:t>
      </w:r>
      <w:r>
        <w:rPr>
          <w:spacing w:val="36"/>
        </w:rPr>
        <w:t> </w:t>
      </w:r>
      <w:r>
        <w:rPr/>
        <w:t>central</w:t>
      </w:r>
      <w:r>
        <w:rPr>
          <w:spacing w:val="36"/>
        </w:rPr>
        <w:t> </w:t>
      </w:r>
      <w:r>
        <w:rPr/>
        <w:t>gateway</w:t>
      </w:r>
      <w:r>
        <w:rPr>
          <w:spacing w:val="36"/>
        </w:rPr>
        <w:t> </w:t>
      </w:r>
      <w:r>
        <w:rPr/>
        <w:t>is</w:t>
      </w:r>
      <w:r>
        <w:rPr>
          <w:spacing w:val="36"/>
        </w:rPr>
        <w:t> </w:t>
      </w:r>
      <w:r>
        <w:rPr/>
        <w:t>interconnected</w:t>
      </w:r>
      <w:r>
        <w:rPr>
          <w:spacing w:val="37"/>
        </w:rPr>
        <w:t> </w:t>
      </w:r>
      <w:r>
        <w:rPr/>
        <w:t>with</w:t>
      </w:r>
      <w:r>
        <w:rPr>
          <w:spacing w:val="36"/>
        </w:rPr>
        <w:t> </w:t>
      </w:r>
      <w:r>
        <w:rPr/>
        <w:t>a</w:t>
      </w:r>
      <w:r>
        <w:rPr>
          <w:spacing w:val="36"/>
        </w:rPr>
        <w:t> </w:t>
      </w:r>
      <w:r>
        <w:rPr/>
        <w:t>domain-based</w:t>
      </w:r>
      <w:r>
        <w:rPr>
          <w:spacing w:val="36"/>
        </w:rPr>
        <w:t> </w:t>
      </w:r>
      <w:r>
        <w:rPr/>
        <w:t>controller</w:t>
      </w:r>
      <w:r>
        <w:rPr>
          <w:spacing w:val="36"/>
        </w:rPr>
        <w:t> </w:t>
      </w:r>
      <w:r>
        <w:rPr/>
        <w:t>E/E</w:t>
      </w:r>
      <w:r>
        <w:rPr>
          <w:spacing w:val="37"/>
        </w:rPr>
        <w:t> </w:t>
      </w:r>
      <w:r>
        <w:rPr/>
        <w:t>architecture,</w:t>
      </w:r>
      <w:r>
        <w:rPr>
          <w:spacing w:val="-42"/>
        </w:rPr>
        <w:t> </w:t>
      </w:r>
      <w:r>
        <w:rPr/>
        <w:t>as</w:t>
      </w:r>
      <w:r>
        <w:rPr>
          <w:spacing w:val="1"/>
        </w:rPr>
        <w:t> </w:t>
      </w:r>
      <w:r>
        <w:rPr/>
        <w:t>shown</w:t>
      </w:r>
      <w:r>
        <w:rPr>
          <w:spacing w:val="1"/>
        </w:rPr>
        <w:t> </w:t>
      </w:r>
      <w:r>
        <w:rPr/>
        <w:t>in</w:t>
      </w:r>
      <w:r>
        <w:rPr>
          <w:spacing w:val="1"/>
        </w:rPr>
        <w:t> </w:t>
      </w:r>
      <w:r>
        <w:rPr/>
        <w:t>Figure</w:t>
      </w:r>
      <w:r>
        <w:rPr>
          <w:spacing w:val="1"/>
        </w:rPr>
        <w:t> </w:t>
      </w:r>
      <w:hyperlink w:history="true" w:anchor="_bookmark25">
        <w:r>
          <w:rPr>
            <w:color w:val="0774B7"/>
          </w:rPr>
          <w:t>16</w:t>
        </w:r>
      </w:hyperlink>
      <w:r>
        <w:rPr>
          <w:rFonts w:ascii="Palatino Linotype"/>
          <w:i/>
        </w:rPr>
        <w:t>, </w:t>
      </w:r>
      <w:r>
        <w:rPr/>
        <w:t>where</w:t>
      </w:r>
      <w:r>
        <w:rPr>
          <w:spacing w:val="1"/>
        </w:rPr>
        <w:t> </w:t>
      </w:r>
      <w:r>
        <w:rPr/>
        <w:t>each</w:t>
      </w:r>
      <w:r>
        <w:rPr>
          <w:spacing w:val="1"/>
        </w:rPr>
        <w:t> </w:t>
      </w:r>
      <w:r>
        <w:rPr/>
        <w:t>ECU</w:t>
      </w:r>
      <w:r>
        <w:rPr>
          <w:spacing w:val="1"/>
        </w:rPr>
        <w:t> </w:t>
      </w:r>
      <w:r>
        <w:rPr/>
        <w:t>is</w:t>
      </w:r>
      <w:r>
        <w:rPr>
          <w:spacing w:val="1"/>
        </w:rPr>
        <w:t> </w:t>
      </w:r>
      <w:r>
        <w:rPr/>
        <w:t>under</w:t>
      </w:r>
      <w:r>
        <w:rPr>
          <w:spacing w:val="1"/>
        </w:rPr>
        <w:t> </w:t>
      </w:r>
      <w:r>
        <w:rPr/>
        <w:t>the</w:t>
      </w:r>
      <w:r>
        <w:rPr>
          <w:spacing w:val="1"/>
        </w:rPr>
        <w:t> </w:t>
      </w:r>
      <w:r>
        <w:rPr/>
        <w:t>control</w:t>
      </w:r>
      <w:r>
        <w:rPr>
          <w:spacing w:val="1"/>
        </w:rPr>
        <w:t> </w:t>
      </w:r>
      <w:r>
        <w:rPr/>
        <w:t>of</w:t>
      </w:r>
      <w:r>
        <w:rPr>
          <w:spacing w:val="1"/>
        </w:rPr>
        <w:t> </w:t>
      </w:r>
      <w:r>
        <w:rPr/>
        <w:t>the</w:t>
      </w:r>
      <w:r>
        <w:rPr>
          <w:spacing w:val="1"/>
        </w:rPr>
        <w:t> </w:t>
      </w:r>
      <w:r>
        <w:rPr/>
        <w:t>domain</w:t>
      </w:r>
      <w:r>
        <w:rPr>
          <w:spacing w:val="1"/>
        </w:rPr>
        <w:t> </w:t>
      </w:r>
      <w:r>
        <w:rPr/>
        <w:t>controller.</w:t>
      </w:r>
      <w:r>
        <w:rPr>
          <w:spacing w:val="-42"/>
        </w:rPr>
        <w:t> </w:t>
      </w:r>
      <w:r>
        <w:rPr/>
        <w:t>Moreover,</w:t>
      </w:r>
      <w:r>
        <w:rPr>
          <w:spacing w:val="25"/>
        </w:rPr>
        <w:t> </w:t>
      </w:r>
      <w:r>
        <w:rPr/>
        <w:t>all</w:t>
      </w:r>
      <w:r>
        <w:rPr>
          <w:spacing w:val="25"/>
        </w:rPr>
        <w:t> </w:t>
      </w:r>
      <w:r>
        <w:rPr/>
        <w:t>ECUs</w:t>
      </w:r>
      <w:r>
        <w:rPr>
          <w:spacing w:val="26"/>
        </w:rPr>
        <w:t> </w:t>
      </w:r>
      <w:r>
        <w:rPr/>
        <w:t>under</w:t>
      </w:r>
      <w:r>
        <w:rPr>
          <w:spacing w:val="25"/>
        </w:rPr>
        <w:t> </w:t>
      </w:r>
      <w:r>
        <w:rPr/>
        <w:t>each</w:t>
      </w:r>
      <w:r>
        <w:rPr>
          <w:spacing w:val="26"/>
        </w:rPr>
        <w:t> </w:t>
      </w:r>
      <w:r>
        <w:rPr/>
        <w:t>domain</w:t>
      </w:r>
      <w:r>
        <w:rPr>
          <w:spacing w:val="25"/>
        </w:rPr>
        <w:t> </w:t>
      </w:r>
      <w:r>
        <w:rPr/>
        <w:t>gather</w:t>
      </w:r>
      <w:r>
        <w:rPr>
          <w:spacing w:val="25"/>
        </w:rPr>
        <w:t> </w:t>
      </w:r>
      <w:r>
        <w:rPr/>
        <w:t>information</w:t>
      </w:r>
      <w:r>
        <w:rPr>
          <w:spacing w:val="26"/>
        </w:rPr>
        <w:t> </w:t>
      </w:r>
      <w:r>
        <w:rPr/>
        <w:t>from</w:t>
      </w:r>
      <w:r>
        <w:rPr>
          <w:spacing w:val="25"/>
        </w:rPr>
        <w:t> </w:t>
      </w:r>
      <w:r>
        <w:rPr/>
        <w:t>their</w:t>
      </w:r>
      <w:r>
        <w:rPr>
          <w:spacing w:val="26"/>
        </w:rPr>
        <w:t> </w:t>
      </w:r>
      <w:r>
        <w:rPr/>
        <w:t>sensors</w:t>
      </w:r>
      <w:r>
        <w:rPr>
          <w:spacing w:val="25"/>
        </w:rPr>
        <w:t> </w:t>
      </w:r>
      <w:r>
        <w:rPr/>
        <w:t>to</w:t>
      </w:r>
      <w:r>
        <w:rPr>
          <w:spacing w:val="26"/>
        </w:rPr>
        <w:t> </w:t>
      </w:r>
      <w:r>
        <w:rPr/>
        <w:t>process</w:t>
      </w:r>
      <w:r>
        <w:rPr>
          <w:spacing w:val="1"/>
        </w:rPr>
        <w:t> </w:t>
      </w:r>
      <w:r>
        <w:rPr/>
        <w:t>it, make decisions, react based on the decisions, or transmit the processed information to</w:t>
      </w:r>
      <w:r>
        <w:rPr>
          <w:spacing w:val="1"/>
        </w:rPr>
        <w:t> </w:t>
      </w:r>
      <w:r>
        <w:rPr/>
        <w:t>other</w:t>
      </w:r>
      <w:r>
        <w:rPr>
          <w:spacing w:val="5"/>
        </w:rPr>
        <w:t> </w:t>
      </w:r>
      <w:r>
        <w:rPr/>
        <w:t>ECUs.</w:t>
      </w:r>
    </w:p>
    <w:p>
      <w:pPr>
        <w:pStyle w:val="BodyText"/>
        <w:spacing w:line="256" w:lineRule="auto" w:before="2"/>
        <w:ind w:left="2739" w:right="103" w:firstLine="431"/>
        <w:jc w:val="both"/>
      </w:pPr>
      <w:r>
        <w:rPr>
          <w:w w:val="105"/>
        </w:rPr>
        <w:t>A PvBC is adopted for the in-vehicle system because the number of CPUs is limited.</w:t>
      </w:r>
      <w:r>
        <w:rPr>
          <w:spacing w:val="1"/>
          <w:w w:val="105"/>
        </w:rPr>
        <w:t> </w:t>
      </w:r>
      <w:r>
        <w:rPr/>
        <w:t>The</w:t>
      </w:r>
      <w:r>
        <w:rPr>
          <w:spacing w:val="11"/>
        </w:rPr>
        <w:t> </w:t>
      </w:r>
      <w:r>
        <w:rPr/>
        <w:t>private</w:t>
      </w:r>
      <w:r>
        <w:rPr>
          <w:spacing w:val="11"/>
        </w:rPr>
        <w:t> </w:t>
      </w:r>
      <w:r>
        <w:rPr/>
        <w:t>blockchain</w:t>
      </w:r>
      <w:r>
        <w:rPr>
          <w:spacing w:val="11"/>
        </w:rPr>
        <w:t> </w:t>
      </w:r>
      <w:r>
        <w:rPr/>
        <w:t>logs</w:t>
      </w:r>
      <w:r>
        <w:rPr>
          <w:spacing w:val="11"/>
        </w:rPr>
        <w:t> </w:t>
      </w:r>
      <w:r>
        <w:rPr/>
        <w:t>the</w:t>
      </w:r>
      <w:r>
        <w:rPr>
          <w:spacing w:val="11"/>
        </w:rPr>
        <w:t> </w:t>
      </w:r>
      <w:r>
        <w:rPr/>
        <w:t>records</w:t>
      </w:r>
      <w:r>
        <w:rPr>
          <w:spacing w:val="11"/>
        </w:rPr>
        <w:t> </w:t>
      </w:r>
      <w:r>
        <w:rPr/>
        <w:t>of</w:t>
      </w:r>
      <w:r>
        <w:rPr>
          <w:spacing w:val="11"/>
        </w:rPr>
        <w:t> </w:t>
      </w:r>
      <w:r>
        <w:rPr/>
        <w:t>the</w:t>
      </w:r>
      <w:r>
        <w:rPr>
          <w:spacing w:val="12"/>
        </w:rPr>
        <w:t> </w:t>
      </w:r>
      <w:r>
        <w:rPr/>
        <w:t>domain</w:t>
      </w:r>
      <w:r>
        <w:rPr>
          <w:spacing w:val="11"/>
        </w:rPr>
        <w:t> </w:t>
      </w:r>
      <w:r>
        <w:rPr/>
        <w:t>controllers,</w:t>
      </w:r>
      <w:r>
        <w:rPr>
          <w:spacing w:val="11"/>
        </w:rPr>
        <w:t> </w:t>
      </w:r>
      <w:r>
        <w:rPr/>
        <w:t>the</w:t>
      </w:r>
      <w:r>
        <w:rPr>
          <w:spacing w:val="11"/>
        </w:rPr>
        <w:t> </w:t>
      </w:r>
      <w:r>
        <w:rPr/>
        <w:t>ECUs,</w:t>
      </w:r>
      <w:r>
        <w:rPr>
          <w:spacing w:val="11"/>
        </w:rPr>
        <w:t> </w:t>
      </w:r>
      <w:r>
        <w:rPr/>
        <w:t>etc.,</w:t>
      </w:r>
      <w:r>
        <w:rPr>
          <w:spacing w:val="11"/>
        </w:rPr>
        <w:t> </w:t>
      </w:r>
      <w:r>
        <w:rPr/>
        <w:t>as</w:t>
      </w:r>
      <w:r>
        <w:rPr>
          <w:spacing w:val="11"/>
        </w:rPr>
        <w:t> </w:t>
      </w:r>
      <w:r>
        <w:rPr/>
        <w:t>shown</w:t>
      </w:r>
      <w:r>
        <w:rPr>
          <w:spacing w:val="1"/>
        </w:rPr>
        <w:t> </w:t>
      </w:r>
      <w:r>
        <w:rPr>
          <w:w w:val="105"/>
        </w:rPr>
        <w:t>in Figure </w:t>
      </w:r>
      <w:hyperlink w:history="true" w:anchor="_bookmark26">
        <w:r>
          <w:rPr>
            <w:color w:val="0774B7"/>
            <w:w w:val="105"/>
          </w:rPr>
          <w:t>17</w:t>
        </w:r>
      </w:hyperlink>
      <w:r>
        <w:rPr>
          <w:w w:val="105"/>
        </w:rPr>
        <w:t>.</w:t>
      </w:r>
      <w:r>
        <w:rPr>
          <w:spacing w:val="1"/>
          <w:w w:val="105"/>
        </w:rPr>
        <w:t> </w:t>
      </w:r>
      <w:r>
        <w:rPr>
          <w:w w:val="105"/>
        </w:rPr>
        <w:t>On one hand, the private blockchain is fast and uses a simple consensus</w:t>
      </w:r>
      <w:r>
        <w:rPr>
          <w:spacing w:val="1"/>
          <w:w w:val="105"/>
        </w:rPr>
        <w:t> </w:t>
      </w:r>
      <w:r>
        <w:rPr>
          <w:w w:val="105"/>
        </w:rPr>
        <w:t>mechanism; on the other hand, there is no need for an incentive mechanism. The central</w:t>
      </w:r>
      <w:r>
        <w:rPr>
          <w:spacing w:val="-44"/>
          <w:w w:val="105"/>
        </w:rPr>
        <w:t> </w:t>
      </w:r>
      <w:r>
        <w:rPr>
          <w:w w:val="105"/>
        </w:rPr>
        <w:t>server</w:t>
      </w:r>
      <w:r>
        <w:rPr>
          <w:spacing w:val="-6"/>
          <w:w w:val="105"/>
        </w:rPr>
        <w:t> </w:t>
      </w:r>
      <w:r>
        <w:rPr>
          <w:w w:val="105"/>
        </w:rPr>
        <w:t>may</w:t>
      </w:r>
      <w:r>
        <w:rPr>
          <w:spacing w:val="-5"/>
          <w:w w:val="105"/>
        </w:rPr>
        <w:t> </w:t>
      </w:r>
      <w:r>
        <w:rPr>
          <w:w w:val="105"/>
        </w:rPr>
        <w:t>consist</w:t>
      </w:r>
      <w:r>
        <w:rPr>
          <w:spacing w:val="-5"/>
          <w:w w:val="105"/>
        </w:rPr>
        <w:t> </w:t>
      </w:r>
      <w:r>
        <w:rPr>
          <w:w w:val="105"/>
        </w:rPr>
        <w:t>of</w:t>
      </w:r>
      <w:r>
        <w:rPr>
          <w:spacing w:val="-5"/>
          <w:w w:val="105"/>
        </w:rPr>
        <w:t> </w:t>
      </w:r>
      <w:r>
        <w:rPr>
          <w:w w:val="105"/>
        </w:rPr>
        <w:t>a</w:t>
      </w:r>
      <w:r>
        <w:rPr>
          <w:spacing w:val="-5"/>
          <w:w w:val="105"/>
        </w:rPr>
        <w:t> </w:t>
      </w:r>
      <w:r>
        <w:rPr>
          <w:w w:val="105"/>
        </w:rPr>
        <w:t>main</w:t>
      </w:r>
      <w:r>
        <w:rPr>
          <w:spacing w:val="-5"/>
          <w:w w:val="105"/>
        </w:rPr>
        <w:t> </w:t>
      </w:r>
      <w:r>
        <w:rPr>
          <w:w w:val="105"/>
        </w:rPr>
        <w:t>CPU,</w:t>
      </w:r>
      <w:r>
        <w:rPr>
          <w:spacing w:val="-5"/>
          <w:w w:val="105"/>
        </w:rPr>
        <w:t> </w:t>
      </w:r>
      <w:r>
        <w:rPr>
          <w:w w:val="105"/>
        </w:rPr>
        <w:t>which</w:t>
      </w:r>
      <w:r>
        <w:rPr>
          <w:spacing w:val="-5"/>
          <w:w w:val="105"/>
        </w:rPr>
        <w:t> </w:t>
      </w:r>
      <w:r>
        <w:rPr>
          <w:w w:val="105"/>
        </w:rPr>
        <w:t>is</w:t>
      </w:r>
      <w:r>
        <w:rPr>
          <w:spacing w:val="-5"/>
          <w:w w:val="105"/>
        </w:rPr>
        <w:t> </w:t>
      </w:r>
      <w:r>
        <w:rPr>
          <w:w w:val="105"/>
        </w:rPr>
        <w:t>considered</w:t>
      </w:r>
      <w:r>
        <w:rPr>
          <w:spacing w:val="-5"/>
          <w:w w:val="105"/>
        </w:rPr>
        <w:t> </w:t>
      </w:r>
      <w:r>
        <w:rPr>
          <w:w w:val="105"/>
        </w:rPr>
        <w:t>a</w:t>
      </w:r>
      <w:r>
        <w:rPr>
          <w:spacing w:val="-5"/>
          <w:w w:val="105"/>
        </w:rPr>
        <w:t> </w:t>
      </w:r>
      <w:r>
        <w:rPr>
          <w:w w:val="105"/>
        </w:rPr>
        <w:t>supernode,</w:t>
      </w:r>
      <w:r>
        <w:rPr>
          <w:spacing w:val="-5"/>
          <w:w w:val="105"/>
        </w:rPr>
        <w:t> </w:t>
      </w:r>
      <w:r>
        <w:rPr>
          <w:w w:val="105"/>
        </w:rPr>
        <w:t>whereas</w:t>
      </w:r>
      <w:r>
        <w:rPr>
          <w:spacing w:val="-5"/>
          <w:w w:val="105"/>
        </w:rPr>
        <w:t> </w:t>
      </w:r>
      <w:r>
        <w:rPr>
          <w:w w:val="105"/>
        </w:rPr>
        <w:t>the</w:t>
      </w:r>
      <w:r>
        <w:rPr>
          <w:spacing w:val="-6"/>
          <w:w w:val="105"/>
        </w:rPr>
        <w:t> </w:t>
      </w:r>
      <w:r>
        <w:rPr>
          <w:w w:val="105"/>
        </w:rPr>
        <w:t>domain</w:t>
      </w:r>
      <w:r>
        <w:rPr>
          <w:spacing w:val="1"/>
          <w:w w:val="105"/>
        </w:rPr>
        <w:t> </w:t>
      </w:r>
      <w:r>
        <w:rPr>
          <w:w w:val="105"/>
        </w:rPr>
        <w:t>controllers act as nodes for the PvBC. Moreover, the central server consists of several</w:t>
      </w:r>
      <w:r>
        <w:rPr>
          <w:spacing w:val="1"/>
          <w:w w:val="105"/>
        </w:rPr>
        <w:t> </w:t>
      </w:r>
      <w:r>
        <w:rPr>
          <w:w w:val="105"/>
        </w:rPr>
        <w:t>components,</w:t>
      </w:r>
      <w:r>
        <w:rPr>
          <w:spacing w:val="28"/>
          <w:w w:val="105"/>
        </w:rPr>
        <w:t> </w:t>
      </w:r>
      <w:r>
        <w:rPr>
          <w:w w:val="105"/>
        </w:rPr>
        <w:t>such</w:t>
      </w:r>
      <w:r>
        <w:rPr>
          <w:spacing w:val="23"/>
          <w:w w:val="105"/>
        </w:rPr>
        <w:t> </w:t>
      </w:r>
      <w:r>
        <w:rPr>
          <w:w w:val="105"/>
        </w:rPr>
        <w:t>as</w:t>
      </w:r>
      <w:r>
        <w:rPr>
          <w:spacing w:val="24"/>
          <w:w w:val="105"/>
        </w:rPr>
        <w:t> </w:t>
      </w:r>
      <w:r>
        <w:rPr>
          <w:w w:val="105"/>
        </w:rPr>
        <w:t>the</w:t>
      </w:r>
      <w:r>
        <w:rPr>
          <w:spacing w:val="24"/>
          <w:w w:val="105"/>
        </w:rPr>
        <w:t> </w:t>
      </w:r>
      <w:r>
        <w:rPr>
          <w:w w:val="105"/>
        </w:rPr>
        <w:t>CPU,</w:t>
      </w:r>
      <w:r>
        <w:rPr>
          <w:spacing w:val="24"/>
          <w:w w:val="105"/>
        </w:rPr>
        <w:t> </w:t>
      </w:r>
      <w:r>
        <w:rPr>
          <w:w w:val="105"/>
        </w:rPr>
        <w:t>the</w:t>
      </w:r>
      <w:r>
        <w:rPr>
          <w:spacing w:val="24"/>
          <w:w w:val="105"/>
        </w:rPr>
        <w:t> </w:t>
      </w:r>
      <w:r>
        <w:rPr>
          <w:w w:val="105"/>
        </w:rPr>
        <w:t>IDS,</w:t>
      </w:r>
      <w:r>
        <w:rPr>
          <w:spacing w:val="23"/>
          <w:w w:val="105"/>
        </w:rPr>
        <w:t> </w:t>
      </w:r>
      <w:r>
        <w:rPr>
          <w:w w:val="105"/>
        </w:rPr>
        <w:t>the</w:t>
      </w:r>
      <w:r>
        <w:rPr>
          <w:spacing w:val="24"/>
          <w:w w:val="105"/>
        </w:rPr>
        <w:t> </w:t>
      </w:r>
      <w:r>
        <w:rPr>
          <w:w w:val="105"/>
        </w:rPr>
        <w:t>blockchain,</w:t>
      </w:r>
      <w:r>
        <w:rPr>
          <w:spacing w:val="28"/>
          <w:w w:val="105"/>
        </w:rPr>
        <w:t> </w:t>
      </w:r>
      <w:r>
        <w:rPr>
          <w:w w:val="105"/>
        </w:rPr>
        <w:t>etc.,</w:t>
      </w:r>
      <w:r>
        <w:rPr>
          <w:spacing w:val="28"/>
          <w:w w:val="105"/>
        </w:rPr>
        <w:t> </w:t>
      </w:r>
      <w:r>
        <w:rPr>
          <w:w w:val="105"/>
        </w:rPr>
        <w:t>that</w:t>
      </w:r>
      <w:r>
        <w:rPr>
          <w:spacing w:val="24"/>
          <w:w w:val="105"/>
        </w:rPr>
        <w:t> </w:t>
      </w:r>
      <w:r>
        <w:rPr>
          <w:w w:val="105"/>
        </w:rPr>
        <w:t>control,</w:t>
      </w:r>
      <w:r>
        <w:rPr>
          <w:spacing w:val="28"/>
          <w:w w:val="105"/>
        </w:rPr>
        <w:t> </w:t>
      </w:r>
      <w:r>
        <w:rPr>
          <w:w w:val="105"/>
        </w:rPr>
        <w:t>manage,</w:t>
      </w:r>
      <w:r>
        <w:rPr>
          <w:spacing w:val="29"/>
          <w:w w:val="105"/>
        </w:rPr>
        <w:t> </w:t>
      </w:r>
      <w:r>
        <w:rPr>
          <w:w w:val="105"/>
        </w:rPr>
        <w:t>and</w:t>
      </w:r>
    </w:p>
    <w:p>
      <w:pPr>
        <w:spacing w:after="0" w:line="256" w:lineRule="auto"/>
        <w:jc w:val="both"/>
        <w:sectPr>
          <w:pgSz w:w="11910" w:h="16840"/>
          <w:pgMar w:header="1042" w:footer="0" w:top="1340" w:bottom="280" w:left="600" w:right="580"/>
        </w:sectPr>
      </w:pPr>
    </w:p>
    <w:p>
      <w:pPr>
        <w:pStyle w:val="BodyText"/>
      </w:pPr>
    </w:p>
    <w:p>
      <w:pPr>
        <w:pStyle w:val="BodyText"/>
      </w:pPr>
    </w:p>
    <w:p>
      <w:pPr>
        <w:pStyle w:val="BodyText"/>
        <w:spacing w:line="256" w:lineRule="auto" w:before="98"/>
        <w:ind w:left="2739" w:right="104" w:firstLine="5"/>
        <w:jc w:val="both"/>
      </w:pPr>
      <w:r>
        <w:rPr>
          <w:w w:val="105"/>
        </w:rPr>
        <w:t>maintain a list of authorized nodes and ECUs.</w:t>
      </w:r>
      <w:r>
        <w:rPr>
          <w:spacing w:val="1"/>
          <w:w w:val="105"/>
        </w:rPr>
        <w:t> </w:t>
      </w:r>
      <w:r>
        <w:rPr>
          <w:w w:val="105"/>
        </w:rPr>
        <w:t>As stated earlier, the data exchanged</w:t>
      </w:r>
      <w:r>
        <w:rPr>
          <w:spacing w:val="1"/>
          <w:w w:val="105"/>
        </w:rPr>
        <w:t> </w:t>
      </w:r>
      <w:r>
        <w:rPr/>
        <w:t>between the ECUs and various sensors in the different gateways in intra-vehicle networks</w:t>
      </w:r>
      <w:r>
        <w:rPr>
          <w:spacing w:val="1"/>
        </w:rPr>
        <w:t> </w:t>
      </w:r>
      <w:r>
        <w:rPr/>
        <w:t>are considered transactions, which are similar to transactions in a bitcoin blockchain. The</w:t>
      </w:r>
      <w:r>
        <w:rPr>
          <w:spacing w:val="1"/>
        </w:rPr>
        <w:t> </w:t>
      </w:r>
      <w:r>
        <w:rPr/>
        <w:t>private blockchain structure is similar to the bitcoin blockchain, which consists of the hash</w:t>
      </w:r>
      <w:r>
        <w:rPr>
          <w:spacing w:val="1"/>
        </w:rPr>
        <w:t> </w:t>
      </w:r>
      <w:r>
        <w:rPr/>
        <w:t>value of previous and current blocks, a Merkle tree, and a transaction list for monitoring the</w:t>
      </w:r>
      <w:r>
        <w:rPr>
          <w:spacing w:val="1"/>
        </w:rPr>
        <w:t> </w:t>
      </w:r>
      <w:r>
        <w:rPr>
          <w:w w:val="105"/>
        </w:rPr>
        <w:t>history</w:t>
      </w:r>
      <w:r>
        <w:rPr>
          <w:spacing w:val="-10"/>
          <w:w w:val="105"/>
        </w:rPr>
        <w:t> </w:t>
      </w:r>
      <w:r>
        <w:rPr>
          <w:w w:val="105"/>
        </w:rPr>
        <w:t>of</w:t>
      </w:r>
      <w:r>
        <w:rPr>
          <w:spacing w:val="-10"/>
          <w:w w:val="105"/>
        </w:rPr>
        <w:t> </w:t>
      </w:r>
      <w:r>
        <w:rPr>
          <w:w w:val="105"/>
        </w:rPr>
        <w:t>data</w:t>
      </w:r>
      <w:r>
        <w:rPr>
          <w:spacing w:val="-10"/>
          <w:w w:val="105"/>
        </w:rPr>
        <w:t> </w:t>
      </w:r>
      <w:r>
        <w:rPr>
          <w:w w:val="105"/>
        </w:rPr>
        <w:t>exchanges. The</w:t>
      </w:r>
      <w:r>
        <w:rPr>
          <w:spacing w:val="-10"/>
          <w:w w:val="105"/>
        </w:rPr>
        <w:t> </w:t>
      </w:r>
      <w:r>
        <w:rPr>
          <w:w w:val="105"/>
        </w:rPr>
        <w:t>central</w:t>
      </w:r>
      <w:r>
        <w:rPr>
          <w:spacing w:val="-10"/>
          <w:w w:val="105"/>
        </w:rPr>
        <w:t> </w:t>
      </w:r>
      <w:r>
        <w:rPr>
          <w:w w:val="105"/>
        </w:rPr>
        <w:t>server</w:t>
      </w:r>
      <w:r>
        <w:rPr>
          <w:spacing w:val="-10"/>
          <w:w w:val="105"/>
        </w:rPr>
        <w:t> </w:t>
      </w:r>
      <w:r>
        <w:rPr>
          <w:w w:val="105"/>
        </w:rPr>
        <w:t>also</w:t>
      </w:r>
      <w:r>
        <w:rPr>
          <w:spacing w:val="-9"/>
          <w:w w:val="105"/>
        </w:rPr>
        <w:t> </w:t>
      </w:r>
      <w:r>
        <w:rPr>
          <w:w w:val="105"/>
        </w:rPr>
        <w:t>verifies</w:t>
      </w:r>
      <w:r>
        <w:rPr>
          <w:spacing w:val="-10"/>
          <w:w w:val="105"/>
        </w:rPr>
        <w:t> </w:t>
      </w:r>
      <w:r>
        <w:rPr>
          <w:w w:val="105"/>
        </w:rPr>
        <w:t>and</w:t>
      </w:r>
      <w:r>
        <w:rPr>
          <w:spacing w:val="-10"/>
          <w:w w:val="105"/>
        </w:rPr>
        <w:t> </w:t>
      </w:r>
      <w:r>
        <w:rPr>
          <w:w w:val="105"/>
        </w:rPr>
        <w:t>stores</w:t>
      </w:r>
      <w:r>
        <w:rPr>
          <w:spacing w:val="-10"/>
          <w:w w:val="105"/>
        </w:rPr>
        <w:t> </w:t>
      </w:r>
      <w:r>
        <w:rPr>
          <w:w w:val="105"/>
        </w:rPr>
        <w:t>the</w:t>
      </w:r>
      <w:r>
        <w:rPr>
          <w:spacing w:val="-9"/>
          <w:w w:val="105"/>
        </w:rPr>
        <w:t> </w:t>
      </w:r>
      <w:r>
        <w:rPr>
          <w:w w:val="105"/>
        </w:rPr>
        <w:t>public</w:t>
      </w:r>
      <w:r>
        <w:rPr>
          <w:spacing w:val="-10"/>
          <w:w w:val="105"/>
        </w:rPr>
        <w:t> </w:t>
      </w:r>
      <w:r>
        <w:rPr>
          <w:w w:val="105"/>
        </w:rPr>
        <w:t>keys</w:t>
      </w:r>
      <w:r>
        <w:rPr>
          <w:spacing w:val="-10"/>
          <w:w w:val="105"/>
        </w:rPr>
        <w:t> </w:t>
      </w:r>
      <w:r>
        <w:rPr>
          <w:w w:val="105"/>
        </w:rPr>
        <w:t>of</w:t>
      </w:r>
      <w:r>
        <w:rPr>
          <w:spacing w:val="-10"/>
          <w:w w:val="105"/>
        </w:rPr>
        <w:t> </w:t>
      </w:r>
      <w:r>
        <w:rPr>
          <w:w w:val="105"/>
        </w:rPr>
        <w:t>all</w:t>
      </w:r>
      <w:r>
        <w:rPr>
          <w:spacing w:val="-43"/>
          <w:w w:val="105"/>
        </w:rPr>
        <w:t> </w:t>
      </w:r>
      <w:r>
        <w:rPr>
          <w:w w:val="105"/>
        </w:rPr>
        <w:t>the</w:t>
      </w:r>
      <w:r>
        <w:rPr>
          <w:spacing w:val="-6"/>
          <w:w w:val="105"/>
        </w:rPr>
        <w:t> </w:t>
      </w:r>
      <w:r>
        <w:rPr>
          <w:w w:val="105"/>
        </w:rPr>
        <w:t>ECUs</w:t>
      </w:r>
      <w:r>
        <w:rPr>
          <w:spacing w:val="-6"/>
          <w:w w:val="105"/>
        </w:rPr>
        <w:t> </w:t>
      </w:r>
      <w:r>
        <w:rPr>
          <w:w w:val="105"/>
        </w:rPr>
        <w:t>and</w:t>
      </w:r>
      <w:r>
        <w:rPr>
          <w:spacing w:val="-5"/>
          <w:w w:val="105"/>
        </w:rPr>
        <w:t> </w:t>
      </w:r>
      <w:r>
        <w:rPr>
          <w:w w:val="105"/>
        </w:rPr>
        <w:t>nodes</w:t>
      </w:r>
      <w:r>
        <w:rPr>
          <w:spacing w:val="-6"/>
          <w:w w:val="105"/>
        </w:rPr>
        <w:t> </w:t>
      </w:r>
      <w:r>
        <w:rPr>
          <w:w w:val="105"/>
        </w:rPr>
        <w:t>(such</w:t>
      </w:r>
      <w:r>
        <w:rPr>
          <w:spacing w:val="-5"/>
          <w:w w:val="105"/>
        </w:rPr>
        <w:t> </w:t>
      </w:r>
      <w:r>
        <w:rPr>
          <w:w w:val="105"/>
        </w:rPr>
        <w:t>as</w:t>
      </w:r>
      <w:r>
        <w:rPr>
          <w:spacing w:val="-6"/>
          <w:w w:val="105"/>
        </w:rPr>
        <w:t> </w:t>
      </w:r>
      <w:r>
        <w:rPr>
          <w:w w:val="105"/>
        </w:rPr>
        <w:t>various</w:t>
      </w:r>
      <w:r>
        <w:rPr>
          <w:spacing w:val="-6"/>
          <w:w w:val="105"/>
        </w:rPr>
        <w:t> </w:t>
      </w:r>
      <w:r>
        <w:rPr>
          <w:w w:val="105"/>
        </w:rPr>
        <w:t>domain</w:t>
      </w:r>
      <w:r>
        <w:rPr>
          <w:spacing w:val="-5"/>
          <w:w w:val="105"/>
        </w:rPr>
        <w:t> </w:t>
      </w:r>
      <w:r>
        <w:rPr>
          <w:w w:val="105"/>
        </w:rPr>
        <w:t>controllers).</w:t>
      </w:r>
      <w:r>
        <w:rPr>
          <w:spacing w:val="4"/>
          <w:w w:val="105"/>
        </w:rPr>
        <w:t> </w:t>
      </w:r>
      <w:r>
        <w:rPr>
          <w:w w:val="105"/>
        </w:rPr>
        <w:t>Therefore,</w:t>
      </w:r>
      <w:r>
        <w:rPr>
          <w:spacing w:val="-5"/>
          <w:w w:val="105"/>
        </w:rPr>
        <w:t> </w:t>
      </w:r>
      <w:r>
        <w:rPr>
          <w:w w:val="105"/>
        </w:rPr>
        <w:t>unauthorized</w:t>
      </w:r>
      <w:r>
        <w:rPr>
          <w:spacing w:val="-6"/>
          <w:w w:val="105"/>
        </w:rPr>
        <w:t> </w:t>
      </w:r>
      <w:r>
        <w:rPr>
          <w:w w:val="105"/>
        </w:rPr>
        <w:t>ECUs</w:t>
      </w:r>
      <w:r>
        <w:rPr>
          <w:spacing w:val="-44"/>
          <w:w w:val="105"/>
        </w:rPr>
        <w:t> </w:t>
      </w:r>
      <w:r>
        <w:rPr/>
        <w:t>cannot flood the in-vehicle network with malicious data. The supernode is responsible for</w:t>
      </w:r>
      <w:r>
        <w:rPr>
          <w:spacing w:val="1"/>
        </w:rPr>
        <w:t> </w:t>
      </w:r>
      <w:r>
        <w:rPr>
          <w:w w:val="105"/>
        </w:rPr>
        <w:t>managing the memberships of the blockchain nodes in the PvBC network. It is assumed</w:t>
      </w:r>
      <w:r>
        <w:rPr>
          <w:spacing w:val="1"/>
          <w:w w:val="105"/>
        </w:rPr>
        <w:t> </w:t>
      </w:r>
      <w:r>
        <w:rPr/>
        <w:t>that all the required vehicle components (DCUs, ECUs, sensors, and other components) are</w:t>
      </w:r>
      <w:r>
        <w:rPr>
          <w:spacing w:val="1"/>
        </w:rPr>
        <w:t> </w:t>
      </w:r>
      <w:r>
        <w:rPr/>
        <w:t>already registered, and that the membership information is stored in the PvBC. The private-</w:t>
      </w:r>
      <w:r>
        <w:rPr>
          <w:spacing w:val="1"/>
        </w:rPr>
        <w:t> </w:t>
      </w:r>
      <w:r>
        <w:rPr/>
        <w:t>chain platforms do not need mining and hence, an alternative consensus mechanism is used,</w:t>
      </w:r>
      <w:r>
        <w:rPr>
          <w:spacing w:val="-42"/>
        </w:rPr>
        <w:t> </w:t>
      </w:r>
      <w:r>
        <w:rPr>
          <w:w w:val="105"/>
        </w:rPr>
        <w:t>such as Proof of Authority (PoA) [</w:t>
      </w:r>
      <w:hyperlink w:history="true" w:anchor="_bookmark119">
        <w:r>
          <w:rPr>
            <w:color w:val="0774B7"/>
            <w:w w:val="105"/>
          </w:rPr>
          <w:t>90</w:t>
        </w:r>
      </w:hyperlink>
      <w:r>
        <w:rPr>
          <w:w w:val="105"/>
        </w:rPr>
        <w:t>]. The PoA consensus mechanism uses identity for</w:t>
      </w:r>
      <w:r>
        <w:rPr>
          <w:spacing w:val="1"/>
          <w:w w:val="105"/>
        </w:rPr>
        <w:t> </w:t>
      </w:r>
      <w:r>
        <w:rPr/>
        <w:t>confirmation of authority, and thus, there is no need for validators to verify the consecutive</w:t>
      </w:r>
      <w:r>
        <w:rPr>
          <w:spacing w:val="1"/>
        </w:rPr>
        <w:t> </w:t>
      </w:r>
      <w:r>
        <w:rPr/>
        <w:t>blocks in the PvBC network. PoA requires very little computation power, and has very low</w:t>
      </w:r>
      <w:r>
        <w:rPr>
          <w:spacing w:val="1"/>
        </w:rPr>
        <w:t> </w:t>
      </w:r>
      <w:r>
        <w:rPr>
          <w:w w:val="105"/>
        </w:rPr>
        <w:t>latency,</w:t>
      </w:r>
      <w:r>
        <w:rPr>
          <w:spacing w:val="-11"/>
          <w:w w:val="105"/>
        </w:rPr>
        <w:t> </w:t>
      </w:r>
      <w:r>
        <w:rPr>
          <w:w w:val="105"/>
        </w:rPr>
        <w:t>because</w:t>
      </w:r>
      <w:r>
        <w:rPr>
          <w:spacing w:val="-10"/>
          <w:w w:val="105"/>
        </w:rPr>
        <w:t> </w:t>
      </w:r>
      <w:r>
        <w:rPr>
          <w:w w:val="105"/>
        </w:rPr>
        <w:t>there</w:t>
      </w:r>
      <w:r>
        <w:rPr>
          <w:spacing w:val="-10"/>
          <w:w w:val="105"/>
        </w:rPr>
        <w:t> </w:t>
      </w:r>
      <w:r>
        <w:rPr>
          <w:w w:val="105"/>
        </w:rPr>
        <w:t>is</w:t>
      </w:r>
      <w:r>
        <w:rPr>
          <w:spacing w:val="-10"/>
          <w:w w:val="105"/>
        </w:rPr>
        <w:t> </w:t>
      </w:r>
      <w:r>
        <w:rPr>
          <w:w w:val="105"/>
        </w:rPr>
        <w:t>no</w:t>
      </w:r>
      <w:r>
        <w:rPr>
          <w:spacing w:val="-10"/>
          <w:w w:val="105"/>
        </w:rPr>
        <w:t> </w:t>
      </w:r>
      <w:r>
        <w:rPr>
          <w:w w:val="105"/>
        </w:rPr>
        <w:t>need</w:t>
      </w:r>
      <w:r>
        <w:rPr>
          <w:spacing w:val="-10"/>
          <w:w w:val="105"/>
        </w:rPr>
        <w:t> </w:t>
      </w:r>
      <w:r>
        <w:rPr>
          <w:w w:val="105"/>
        </w:rPr>
        <w:t>for</w:t>
      </w:r>
      <w:r>
        <w:rPr>
          <w:spacing w:val="-10"/>
          <w:w w:val="105"/>
        </w:rPr>
        <w:t> </w:t>
      </w:r>
      <w:r>
        <w:rPr>
          <w:w w:val="105"/>
        </w:rPr>
        <w:t>frequent</w:t>
      </w:r>
      <w:r>
        <w:rPr>
          <w:spacing w:val="-10"/>
          <w:w w:val="105"/>
        </w:rPr>
        <w:t> </w:t>
      </w:r>
      <w:r>
        <w:rPr>
          <w:w w:val="105"/>
        </w:rPr>
        <w:t>communication</w:t>
      </w:r>
      <w:r>
        <w:rPr>
          <w:spacing w:val="-11"/>
          <w:w w:val="105"/>
        </w:rPr>
        <w:t> </w:t>
      </w:r>
      <w:r>
        <w:rPr>
          <w:w w:val="105"/>
        </w:rPr>
        <w:t>between</w:t>
      </w:r>
      <w:r>
        <w:rPr>
          <w:spacing w:val="-10"/>
          <w:w w:val="105"/>
        </w:rPr>
        <w:t> </w:t>
      </w:r>
      <w:r>
        <w:rPr>
          <w:w w:val="105"/>
        </w:rPr>
        <w:t>different</w:t>
      </w:r>
      <w:r>
        <w:rPr>
          <w:spacing w:val="-10"/>
          <w:w w:val="105"/>
        </w:rPr>
        <w:t> </w:t>
      </w:r>
      <w:r>
        <w:rPr>
          <w:w w:val="105"/>
        </w:rPr>
        <w:t>nodes</w:t>
      </w:r>
      <w:r>
        <w:rPr>
          <w:spacing w:val="-10"/>
          <w:w w:val="105"/>
        </w:rPr>
        <w:t> </w:t>
      </w:r>
      <w:r>
        <w:rPr>
          <w:w w:val="105"/>
        </w:rPr>
        <w:t>to</w:t>
      </w:r>
      <w:r>
        <w:rPr>
          <w:spacing w:val="-44"/>
          <w:w w:val="105"/>
        </w:rPr>
        <w:t> </w:t>
      </w:r>
      <w:r>
        <w:rPr/>
        <w:t>reach consensus. In in-vehicle networks, the supernode is assumed to be secure. However,</w:t>
      </w:r>
      <w:r>
        <w:rPr>
          <w:spacing w:val="1"/>
        </w:rPr>
        <w:t> </w:t>
      </w:r>
      <w:r>
        <w:rPr>
          <w:w w:val="105"/>
        </w:rPr>
        <w:t>despite using blockchain and firewall as security features in the in-vehicle networks,</w:t>
      </w:r>
      <w:r>
        <w:rPr>
          <w:spacing w:val="1"/>
          <w:w w:val="105"/>
        </w:rPr>
        <w:t> </w:t>
      </w:r>
      <w:r>
        <w:rPr>
          <w:w w:val="105"/>
        </w:rPr>
        <w:t>there</w:t>
      </w:r>
      <w:r>
        <w:rPr>
          <w:spacing w:val="-11"/>
          <w:w w:val="105"/>
        </w:rPr>
        <w:t> </w:t>
      </w:r>
      <w:r>
        <w:rPr>
          <w:w w:val="105"/>
        </w:rPr>
        <w:t>are</w:t>
      </w:r>
      <w:r>
        <w:rPr>
          <w:spacing w:val="-10"/>
          <w:w w:val="105"/>
        </w:rPr>
        <w:t> </w:t>
      </w:r>
      <w:r>
        <w:rPr>
          <w:w w:val="105"/>
        </w:rPr>
        <w:t>physical</w:t>
      </w:r>
      <w:r>
        <w:rPr>
          <w:spacing w:val="-10"/>
          <w:w w:val="105"/>
        </w:rPr>
        <w:t> </w:t>
      </w:r>
      <w:r>
        <w:rPr>
          <w:w w:val="105"/>
        </w:rPr>
        <w:t>attacks</w:t>
      </w:r>
      <w:r>
        <w:rPr>
          <w:spacing w:val="-10"/>
          <w:w w:val="105"/>
        </w:rPr>
        <w:t> </w:t>
      </w:r>
      <w:r>
        <w:rPr>
          <w:w w:val="105"/>
        </w:rPr>
        <w:t>and</w:t>
      </w:r>
      <w:r>
        <w:rPr>
          <w:spacing w:val="-10"/>
          <w:w w:val="105"/>
        </w:rPr>
        <w:t> </w:t>
      </w:r>
      <w:r>
        <w:rPr>
          <w:w w:val="105"/>
        </w:rPr>
        <w:t>cyberattacks.</w:t>
      </w:r>
      <w:r>
        <w:rPr>
          <w:spacing w:val="-1"/>
          <w:w w:val="105"/>
        </w:rPr>
        <w:t> </w:t>
      </w:r>
      <w:r>
        <w:rPr>
          <w:w w:val="105"/>
        </w:rPr>
        <w:t>The</w:t>
      </w:r>
      <w:r>
        <w:rPr>
          <w:spacing w:val="-10"/>
          <w:w w:val="105"/>
        </w:rPr>
        <w:t> </w:t>
      </w:r>
      <w:r>
        <w:rPr>
          <w:w w:val="105"/>
        </w:rPr>
        <w:t>attackers</w:t>
      </w:r>
      <w:r>
        <w:rPr>
          <w:spacing w:val="-10"/>
          <w:w w:val="105"/>
        </w:rPr>
        <w:t> </w:t>
      </w:r>
      <w:r>
        <w:rPr>
          <w:w w:val="105"/>
        </w:rPr>
        <w:t>are</w:t>
      </w:r>
      <w:r>
        <w:rPr>
          <w:spacing w:val="-10"/>
          <w:w w:val="105"/>
        </w:rPr>
        <w:t> </w:t>
      </w:r>
      <w:r>
        <w:rPr>
          <w:w w:val="105"/>
        </w:rPr>
        <w:t>constantly</w:t>
      </w:r>
      <w:r>
        <w:rPr>
          <w:spacing w:val="-10"/>
          <w:w w:val="105"/>
        </w:rPr>
        <w:t> </w:t>
      </w:r>
      <w:r>
        <w:rPr>
          <w:w w:val="105"/>
        </w:rPr>
        <w:t>developing</w:t>
      </w:r>
      <w:r>
        <w:rPr>
          <w:spacing w:val="-10"/>
          <w:w w:val="105"/>
        </w:rPr>
        <w:t> </w:t>
      </w:r>
      <w:r>
        <w:rPr>
          <w:w w:val="105"/>
        </w:rPr>
        <w:t>new</w:t>
      </w:r>
      <w:r>
        <w:rPr>
          <w:spacing w:val="-44"/>
          <w:w w:val="105"/>
        </w:rPr>
        <w:t> </w:t>
      </w:r>
      <w:r>
        <w:rPr>
          <w:w w:val="105"/>
        </w:rPr>
        <w:t>technologies to steal sensitive vehicle data and install malwares. They might attack the</w:t>
      </w:r>
      <w:r>
        <w:rPr>
          <w:spacing w:val="1"/>
          <w:w w:val="105"/>
        </w:rPr>
        <w:t> </w:t>
      </w:r>
      <w:r>
        <w:rPr/>
        <w:t>supernode via several wireless interfaces, such as Wi-Fi, cellular networks, and multimedia</w:t>
      </w:r>
      <w:r>
        <w:rPr>
          <w:spacing w:val="1"/>
        </w:rPr>
        <w:t> </w:t>
      </w:r>
      <w:r>
        <w:rPr>
          <w:w w:val="105"/>
        </w:rPr>
        <w:t>interfaces including</w:t>
      </w:r>
      <w:r>
        <w:rPr>
          <w:spacing w:val="1"/>
          <w:w w:val="105"/>
        </w:rPr>
        <w:t> </w:t>
      </w:r>
      <w:r>
        <w:rPr>
          <w:w w:val="105"/>
        </w:rPr>
        <w:t>OBD II ports. </w:t>
      </w:r>
      <w:r>
        <w:rPr>
          <w:spacing w:val="1"/>
          <w:w w:val="105"/>
        </w:rPr>
        <w:t> </w:t>
      </w:r>
      <w:r>
        <w:rPr>
          <w:w w:val="105"/>
        </w:rPr>
        <w:t>The  OBD II ports  might be  a potential entry  point</w:t>
      </w:r>
      <w:r>
        <w:rPr>
          <w:spacing w:val="1"/>
          <w:w w:val="105"/>
        </w:rPr>
        <w:t> </w:t>
      </w:r>
      <w:r>
        <w:rPr>
          <w:w w:val="105"/>
        </w:rPr>
        <w:t>for attackers. If the supernode is hacked, then the attacker might take full control of the</w:t>
      </w:r>
      <w:r>
        <w:rPr>
          <w:spacing w:val="1"/>
          <w:w w:val="105"/>
        </w:rPr>
        <w:t> </w:t>
      </w:r>
      <w:r>
        <w:rPr>
          <w:w w:val="105"/>
        </w:rPr>
        <w:t>vehicle and steal all the private and financial information.</w:t>
      </w:r>
      <w:r>
        <w:rPr>
          <w:spacing w:val="1"/>
          <w:w w:val="105"/>
        </w:rPr>
        <w:t> </w:t>
      </w:r>
      <w:r>
        <w:rPr>
          <w:w w:val="105"/>
        </w:rPr>
        <w:t>If IDS is combined with the</w:t>
      </w:r>
      <w:r>
        <w:rPr>
          <w:spacing w:val="1"/>
          <w:w w:val="105"/>
        </w:rPr>
        <w:t> </w:t>
      </w:r>
      <w:r>
        <w:rPr>
          <w:w w:val="105"/>
        </w:rPr>
        <w:t>blockchain,</w:t>
      </w:r>
      <w:r>
        <w:rPr>
          <w:spacing w:val="-11"/>
          <w:w w:val="105"/>
        </w:rPr>
        <w:t> </w:t>
      </w:r>
      <w:r>
        <w:rPr>
          <w:w w:val="105"/>
        </w:rPr>
        <w:t>it</w:t>
      </w:r>
      <w:r>
        <w:rPr>
          <w:spacing w:val="-11"/>
          <w:w w:val="105"/>
        </w:rPr>
        <w:t> </w:t>
      </w:r>
      <w:r>
        <w:rPr>
          <w:w w:val="105"/>
        </w:rPr>
        <w:t>can</w:t>
      </w:r>
      <w:r>
        <w:rPr>
          <w:spacing w:val="-10"/>
          <w:w w:val="105"/>
        </w:rPr>
        <w:t> </w:t>
      </w:r>
      <w:r>
        <w:rPr>
          <w:w w:val="105"/>
        </w:rPr>
        <w:t>provide</w:t>
      </w:r>
      <w:r>
        <w:rPr>
          <w:spacing w:val="-11"/>
          <w:w w:val="105"/>
        </w:rPr>
        <w:t> </w:t>
      </w:r>
      <w:r>
        <w:rPr>
          <w:w w:val="105"/>
        </w:rPr>
        <w:t>additional</w:t>
      </w:r>
      <w:r>
        <w:rPr>
          <w:spacing w:val="-10"/>
          <w:w w:val="105"/>
        </w:rPr>
        <w:t> </w:t>
      </w:r>
      <w:r>
        <w:rPr>
          <w:w w:val="105"/>
        </w:rPr>
        <w:t>security.</w:t>
      </w:r>
      <w:r>
        <w:rPr>
          <w:spacing w:val="-2"/>
          <w:w w:val="105"/>
        </w:rPr>
        <w:t> </w:t>
      </w:r>
      <w:r>
        <w:rPr>
          <w:w w:val="105"/>
        </w:rPr>
        <w:t>The</w:t>
      </w:r>
      <w:r>
        <w:rPr>
          <w:spacing w:val="-11"/>
          <w:w w:val="105"/>
        </w:rPr>
        <w:t> </w:t>
      </w:r>
      <w:r>
        <w:rPr>
          <w:w w:val="105"/>
        </w:rPr>
        <w:t>IDS</w:t>
      </w:r>
      <w:r>
        <w:rPr>
          <w:spacing w:val="-10"/>
          <w:w w:val="105"/>
        </w:rPr>
        <w:t> </w:t>
      </w:r>
      <w:r>
        <w:rPr>
          <w:w w:val="105"/>
        </w:rPr>
        <w:t>initially</w:t>
      </w:r>
      <w:r>
        <w:rPr>
          <w:spacing w:val="-11"/>
          <w:w w:val="105"/>
        </w:rPr>
        <w:t> </w:t>
      </w:r>
      <w:r>
        <w:rPr>
          <w:w w:val="105"/>
        </w:rPr>
        <w:t>creates</w:t>
      </w:r>
      <w:r>
        <w:rPr>
          <w:spacing w:val="-10"/>
          <w:w w:val="105"/>
        </w:rPr>
        <w:t> </w:t>
      </w:r>
      <w:r>
        <w:rPr>
          <w:w w:val="105"/>
        </w:rPr>
        <w:t>a</w:t>
      </w:r>
      <w:r>
        <w:rPr>
          <w:spacing w:val="-11"/>
          <w:w w:val="105"/>
        </w:rPr>
        <w:t> </w:t>
      </w:r>
      <w:r>
        <w:rPr>
          <w:w w:val="105"/>
        </w:rPr>
        <w:t>system</w:t>
      </w:r>
      <w:r>
        <w:rPr>
          <w:spacing w:val="-11"/>
          <w:w w:val="105"/>
        </w:rPr>
        <w:t> </w:t>
      </w:r>
      <w:r>
        <w:rPr>
          <w:w w:val="105"/>
        </w:rPr>
        <w:t>profile</w:t>
      </w:r>
      <w:r>
        <w:rPr>
          <w:spacing w:val="-10"/>
          <w:w w:val="105"/>
        </w:rPr>
        <w:t> </w:t>
      </w:r>
      <w:r>
        <w:rPr>
          <w:w w:val="105"/>
        </w:rPr>
        <w:t>by</w:t>
      </w:r>
      <w:r>
        <w:rPr>
          <w:spacing w:val="-44"/>
          <w:w w:val="105"/>
        </w:rPr>
        <w:t> </w:t>
      </w:r>
      <w:r>
        <w:rPr/>
        <w:t>collecting normal or legitimate information exchanges (i.e., transactions) between the ECUs,</w:t>
      </w:r>
      <w:r>
        <w:rPr>
          <w:spacing w:val="1"/>
        </w:rPr>
        <w:t> </w:t>
      </w:r>
      <w:r>
        <w:rPr>
          <w:w w:val="105"/>
        </w:rPr>
        <w:t>nodes, and sensors. The system profile includes information exchanges such as control</w:t>
      </w:r>
      <w:r>
        <w:rPr>
          <w:spacing w:val="1"/>
          <w:w w:val="105"/>
        </w:rPr>
        <w:t> </w:t>
      </w:r>
      <w:r>
        <w:rPr>
          <w:w w:val="105"/>
        </w:rPr>
        <w:t>data, vehicle speed, door lock, multimedia information, etc. Such profiles can be created</w:t>
      </w:r>
      <w:r>
        <w:rPr>
          <w:spacing w:val="1"/>
          <w:w w:val="105"/>
        </w:rPr>
        <w:t> </w:t>
      </w:r>
      <w:r>
        <w:rPr/>
        <w:t>autonomously based on historical data samples or various AI techniques. The profiles and</w:t>
      </w:r>
      <w:r>
        <w:rPr>
          <w:spacing w:val="1"/>
        </w:rPr>
        <w:t> </w:t>
      </w:r>
      <w:r>
        <w:rPr>
          <w:w w:val="105"/>
        </w:rPr>
        <w:t>information</w:t>
      </w:r>
      <w:r>
        <w:rPr>
          <w:spacing w:val="-8"/>
          <w:w w:val="105"/>
        </w:rPr>
        <w:t> </w:t>
      </w:r>
      <w:r>
        <w:rPr>
          <w:w w:val="105"/>
        </w:rPr>
        <w:t>are</w:t>
      </w:r>
      <w:r>
        <w:rPr>
          <w:spacing w:val="-8"/>
          <w:w w:val="105"/>
        </w:rPr>
        <w:t> </w:t>
      </w:r>
      <w:r>
        <w:rPr>
          <w:w w:val="105"/>
        </w:rPr>
        <w:t>stored</w:t>
      </w:r>
      <w:r>
        <w:rPr>
          <w:spacing w:val="-8"/>
          <w:w w:val="105"/>
        </w:rPr>
        <w:t> </w:t>
      </w:r>
      <w:r>
        <w:rPr>
          <w:w w:val="105"/>
        </w:rPr>
        <w:t>in</w:t>
      </w:r>
      <w:r>
        <w:rPr>
          <w:spacing w:val="-8"/>
          <w:w w:val="105"/>
        </w:rPr>
        <w:t> </w:t>
      </w:r>
      <w:r>
        <w:rPr>
          <w:w w:val="105"/>
        </w:rPr>
        <w:t>the</w:t>
      </w:r>
      <w:r>
        <w:rPr>
          <w:spacing w:val="-7"/>
          <w:w w:val="105"/>
        </w:rPr>
        <w:t> </w:t>
      </w:r>
      <w:r>
        <w:rPr>
          <w:w w:val="105"/>
        </w:rPr>
        <w:t>blockchain</w:t>
      </w:r>
      <w:r>
        <w:rPr>
          <w:spacing w:val="-8"/>
          <w:w w:val="105"/>
        </w:rPr>
        <w:t> </w:t>
      </w:r>
      <w:r>
        <w:rPr>
          <w:w w:val="105"/>
        </w:rPr>
        <w:t>as</w:t>
      </w:r>
      <w:r>
        <w:rPr>
          <w:spacing w:val="-8"/>
          <w:w w:val="105"/>
        </w:rPr>
        <w:t> </w:t>
      </w:r>
      <w:r>
        <w:rPr>
          <w:w w:val="105"/>
        </w:rPr>
        <w:t>transactions,</w:t>
      </w:r>
      <w:r>
        <w:rPr>
          <w:spacing w:val="-7"/>
          <w:w w:val="105"/>
        </w:rPr>
        <w:t> </w:t>
      </w:r>
      <w:r>
        <w:rPr>
          <w:w w:val="105"/>
        </w:rPr>
        <w:t>and</w:t>
      </w:r>
      <w:r>
        <w:rPr>
          <w:spacing w:val="-8"/>
          <w:w w:val="105"/>
        </w:rPr>
        <w:t> </w:t>
      </w:r>
      <w:r>
        <w:rPr>
          <w:w w:val="105"/>
        </w:rPr>
        <w:t>the</w:t>
      </w:r>
      <w:r>
        <w:rPr>
          <w:spacing w:val="-8"/>
          <w:w w:val="105"/>
        </w:rPr>
        <w:t> </w:t>
      </w:r>
      <w:r>
        <w:rPr>
          <w:w w:val="105"/>
        </w:rPr>
        <w:t>blockchain</w:t>
      </w:r>
      <w:r>
        <w:rPr>
          <w:spacing w:val="-7"/>
          <w:w w:val="105"/>
        </w:rPr>
        <w:t> </w:t>
      </w:r>
      <w:r>
        <w:rPr>
          <w:w w:val="105"/>
        </w:rPr>
        <w:t>is</w:t>
      </w:r>
      <w:r>
        <w:rPr>
          <w:spacing w:val="-8"/>
          <w:w w:val="105"/>
        </w:rPr>
        <w:t> </w:t>
      </w:r>
      <w:r>
        <w:rPr>
          <w:w w:val="105"/>
        </w:rPr>
        <w:t>replicated</w:t>
      </w:r>
      <w:r>
        <w:rPr>
          <w:spacing w:val="-44"/>
          <w:w w:val="105"/>
        </w:rPr>
        <w:t> </w:t>
      </w:r>
      <w:r>
        <w:rPr>
          <w:w w:val="105"/>
        </w:rPr>
        <w:t>among the blockchain nodes, such as ECUs.</w:t>
      </w:r>
      <w:r>
        <w:rPr>
          <w:spacing w:val="1"/>
          <w:w w:val="105"/>
        </w:rPr>
        <w:t> </w:t>
      </w:r>
      <w:r>
        <w:rPr>
          <w:w w:val="105"/>
        </w:rPr>
        <w:t>Then, the IDS monitors newly exchanged</w:t>
      </w:r>
      <w:r>
        <w:rPr>
          <w:spacing w:val="1"/>
          <w:w w:val="105"/>
        </w:rPr>
        <w:t> </w:t>
      </w:r>
      <w:r>
        <w:rPr>
          <w:w w:val="105"/>
        </w:rPr>
        <w:t>messages/transactions</w:t>
      </w:r>
      <w:r>
        <w:rPr>
          <w:spacing w:val="-6"/>
          <w:w w:val="105"/>
        </w:rPr>
        <w:t> </w:t>
      </w:r>
      <w:r>
        <w:rPr>
          <w:w w:val="105"/>
        </w:rPr>
        <w:t>between</w:t>
      </w:r>
      <w:r>
        <w:rPr>
          <w:spacing w:val="-6"/>
          <w:w w:val="105"/>
        </w:rPr>
        <w:t> </w:t>
      </w:r>
      <w:r>
        <w:rPr>
          <w:w w:val="105"/>
        </w:rPr>
        <w:t>the</w:t>
      </w:r>
      <w:r>
        <w:rPr>
          <w:spacing w:val="-4"/>
          <w:w w:val="105"/>
        </w:rPr>
        <w:t> </w:t>
      </w:r>
      <w:r>
        <w:rPr>
          <w:w w:val="105"/>
        </w:rPr>
        <w:t>entities,</w:t>
      </w:r>
      <w:r>
        <w:rPr>
          <w:spacing w:val="-6"/>
          <w:w w:val="105"/>
        </w:rPr>
        <w:t> </w:t>
      </w:r>
      <w:r>
        <w:rPr>
          <w:w w:val="105"/>
        </w:rPr>
        <w:t>and</w:t>
      </w:r>
      <w:r>
        <w:rPr>
          <w:spacing w:val="-6"/>
          <w:w w:val="105"/>
        </w:rPr>
        <w:t> </w:t>
      </w:r>
      <w:r>
        <w:rPr>
          <w:w w:val="105"/>
        </w:rPr>
        <w:t>after</w:t>
      </w:r>
      <w:r>
        <w:rPr>
          <w:spacing w:val="-4"/>
          <w:w w:val="105"/>
        </w:rPr>
        <w:t> </w:t>
      </w:r>
      <w:r>
        <w:rPr>
          <w:w w:val="105"/>
        </w:rPr>
        <w:t>comparing</w:t>
      </w:r>
      <w:r>
        <w:rPr>
          <w:spacing w:val="-6"/>
          <w:w w:val="105"/>
        </w:rPr>
        <w:t> </w:t>
      </w:r>
      <w:r>
        <w:rPr>
          <w:w w:val="105"/>
        </w:rPr>
        <w:t>new</w:t>
      </w:r>
      <w:r>
        <w:rPr>
          <w:spacing w:val="-6"/>
          <w:w w:val="105"/>
        </w:rPr>
        <w:t> </w:t>
      </w:r>
      <w:r>
        <w:rPr>
          <w:w w:val="105"/>
        </w:rPr>
        <w:t>transactions</w:t>
      </w:r>
      <w:r>
        <w:rPr>
          <w:spacing w:val="-5"/>
          <w:w w:val="105"/>
        </w:rPr>
        <w:t> </w:t>
      </w:r>
      <w:r>
        <w:rPr>
          <w:w w:val="105"/>
        </w:rPr>
        <w:t>with</w:t>
      </w:r>
      <w:r>
        <w:rPr>
          <w:spacing w:val="-44"/>
          <w:w w:val="105"/>
        </w:rPr>
        <w:t> </w:t>
      </w:r>
      <w:r>
        <w:rPr>
          <w:w w:val="105"/>
        </w:rPr>
        <w:t>stored transactions, the final results are stored in the PvBC. It will generate an alert if it</w:t>
      </w:r>
      <w:r>
        <w:rPr>
          <w:spacing w:val="1"/>
          <w:w w:val="105"/>
        </w:rPr>
        <w:t> </w:t>
      </w:r>
      <w:r>
        <w:rPr>
          <w:w w:val="105"/>
        </w:rPr>
        <w:t>detects</w:t>
      </w:r>
      <w:r>
        <w:rPr>
          <w:spacing w:val="-12"/>
          <w:w w:val="105"/>
        </w:rPr>
        <w:t> </w:t>
      </w:r>
      <w:r>
        <w:rPr>
          <w:w w:val="105"/>
        </w:rPr>
        <w:t>a</w:t>
      </w:r>
      <w:r>
        <w:rPr>
          <w:spacing w:val="-11"/>
          <w:w w:val="105"/>
        </w:rPr>
        <w:t> </w:t>
      </w:r>
      <w:r>
        <w:rPr>
          <w:w w:val="105"/>
        </w:rPr>
        <w:t>significant</w:t>
      </w:r>
      <w:r>
        <w:rPr>
          <w:spacing w:val="-12"/>
          <w:w w:val="105"/>
        </w:rPr>
        <w:t> </w:t>
      </w:r>
      <w:r>
        <w:rPr>
          <w:w w:val="105"/>
        </w:rPr>
        <w:t>diversion</w:t>
      </w:r>
      <w:r>
        <w:rPr>
          <w:spacing w:val="-11"/>
          <w:w w:val="105"/>
        </w:rPr>
        <w:t> </w:t>
      </w:r>
      <w:r>
        <w:rPr>
          <w:w w:val="105"/>
        </w:rPr>
        <w:t>from</w:t>
      </w:r>
      <w:r>
        <w:rPr>
          <w:spacing w:val="-11"/>
          <w:w w:val="105"/>
        </w:rPr>
        <w:t> </w:t>
      </w:r>
      <w:r>
        <w:rPr>
          <w:w w:val="105"/>
        </w:rPr>
        <w:t>the</w:t>
      </w:r>
      <w:r>
        <w:rPr>
          <w:spacing w:val="-12"/>
          <w:w w:val="105"/>
        </w:rPr>
        <w:t> </w:t>
      </w:r>
      <w:r>
        <w:rPr>
          <w:w w:val="105"/>
        </w:rPr>
        <w:t>profile.</w:t>
      </w:r>
      <w:r>
        <w:rPr>
          <w:spacing w:val="-3"/>
          <w:w w:val="105"/>
        </w:rPr>
        <w:t> </w:t>
      </w:r>
      <w:r>
        <w:rPr>
          <w:w w:val="105"/>
        </w:rPr>
        <w:t>Any</w:t>
      </w:r>
      <w:r>
        <w:rPr>
          <w:spacing w:val="-11"/>
          <w:w w:val="105"/>
        </w:rPr>
        <w:t> </w:t>
      </w:r>
      <w:r>
        <w:rPr>
          <w:w w:val="105"/>
        </w:rPr>
        <w:t>attacks</w:t>
      </w:r>
      <w:r>
        <w:rPr>
          <w:spacing w:val="-11"/>
          <w:w w:val="105"/>
        </w:rPr>
        <w:t> </w:t>
      </w:r>
      <w:r>
        <w:rPr>
          <w:w w:val="105"/>
        </w:rPr>
        <w:t>or</w:t>
      </w:r>
      <w:r>
        <w:rPr>
          <w:spacing w:val="-12"/>
          <w:w w:val="105"/>
        </w:rPr>
        <w:t> </w:t>
      </w:r>
      <w:r>
        <w:rPr>
          <w:w w:val="105"/>
        </w:rPr>
        <w:t>malicious</w:t>
      </w:r>
      <w:r>
        <w:rPr>
          <w:spacing w:val="-11"/>
          <w:w w:val="105"/>
        </w:rPr>
        <w:t> </w:t>
      </w:r>
      <w:r>
        <w:rPr>
          <w:w w:val="105"/>
        </w:rPr>
        <w:t>transactions</w:t>
      </w:r>
      <w:r>
        <w:rPr>
          <w:spacing w:val="-11"/>
          <w:w w:val="105"/>
        </w:rPr>
        <w:t> </w:t>
      </w:r>
      <w:r>
        <w:rPr>
          <w:w w:val="105"/>
        </w:rPr>
        <w:t>that</w:t>
      </w:r>
      <w:r>
        <w:rPr>
          <w:spacing w:val="-44"/>
          <w:w w:val="105"/>
        </w:rPr>
        <w:t> </w:t>
      </w:r>
      <w:r>
        <w:rPr>
          <w:w w:val="105"/>
        </w:rPr>
        <w:t>alter the standard behavior of the system by manipulating resources or linking to new</w:t>
      </w:r>
      <w:r>
        <w:rPr>
          <w:spacing w:val="1"/>
          <w:w w:val="105"/>
        </w:rPr>
        <w:t> </w:t>
      </w:r>
      <w:r>
        <w:rPr>
          <w:w w:val="105"/>
        </w:rPr>
        <w:t>ECUs</w:t>
      </w:r>
      <w:r>
        <w:rPr>
          <w:spacing w:val="1"/>
          <w:w w:val="105"/>
        </w:rPr>
        <w:t> </w:t>
      </w:r>
      <w:r>
        <w:rPr>
          <w:w w:val="105"/>
        </w:rPr>
        <w:t>outside</w:t>
      </w:r>
      <w:r>
        <w:rPr>
          <w:spacing w:val="1"/>
          <w:w w:val="105"/>
        </w:rPr>
        <w:t> </w:t>
      </w:r>
      <w:r>
        <w:rPr>
          <w:w w:val="105"/>
        </w:rPr>
        <w:t>the</w:t>
      </w:r>
      <w:r>
        <w:rPr>
          <w:spacing w:val="1"/>
          <w:w w:val="105"/>
        </w:rPr>
        <w:t> </w:t>
      </w:r>
      <w:r>
        <w:rPr>
          <w:w w:val="105"/>
        </w:rPr>
        <w:t>trusted</w:t>
      </w:r>
      <w:r>
        <w:rPr>
          <w:spacing w:val="1"/>
          <w:w w:val="105"/>
        </w:rPr>
        <w:t> </w:t>
      </w:r>
      <w:r>
        <w:rPr>
          <w:w w:val="105"/>
        </w:rPr>
        <w:t>network</w:t>
      </w:r>
      <w:r>
        <w:rPr>
          <w:spacing w:val="2"/>
          <w:w w:val="105"/>
        </w:rPr>
        <w:t> </w:t>
      </w:r>
      <w:r>
        <w:rPr>
          <w:w w:val="105"/>
        </w:rPr>
        <w:t>will</w:t>
      </w:r>
      <w:r>
        <w:rPr>
          <w:spacing w:val="1"/>
          <w:w w:val="105"/>
        </w:rPr>
        <w:t> </w:t>
      </w:r>
      <w:r>
        <w:rPr>
          <w:w w:val="105"/>
        </w:rPr>
        <w:t>be</w:t>
      </w:r>
      <w:r>
        <w:rPr>
          <w:spacing w:val="1"/>
          <w:w w:val="105"/>
        </w:rPr>
        <w:t> </w:t>
      </w:r>
      <w:r>
        <w:rPr>
          <w:w w:val="105"/>
        </w:rPr>
        <w:t>considered</w:t>
      </w:r>
      <w:r>
        <w:rPr>
          <w:spacing w:val="1"/>
          <w:w w:val="105"/>
        </w:rPr>
        <w:t> </w:t>
      </w:r>
      <w:r>
        <w:rPr>
          <w:w w:val="105"/>
        </w:rPr>
        <w:t>anomalies.</w:t>
      </w:r>
    </w:p>
    <w:p>
      <w:pPr>
        <w:pStyle w:val="BodyText"/>
        <w:spacing w:line="256" w:lineRule="auto" w:before="6"/>
        <w:ind w:left="2739" w:right="130" w:firstLine="430"/>
        <w:jc w:val="both"/>
      </w:pPr>
      <w:r>
        <w:rPr>
          <w:w w:val="105"/>
        </w:rPr>
        <w:t>The attacker can compromise a normal ECU by tampering with its software or by</w:t>
      </w:r>
      <w:r>
        <w:rPr>
          <w:spacing w:val="1"/>
          <w:w w:val="105"/>
        </w:rPr>
        <w:t> </w:t>
      </w:r>
      <w:r>
        <w:rPr/>
        <w:t>connecting an unauthorized ECU to the in-vehicle network. When the attacker tries to insert</w:t>
      </w:r>
      <w:r>
        <w:rPr>
          <w:spacing w:val="-42"/>
        </w:rPr>
        <w:t> </w:t>
      </w:r>
      <w:r>
        <w:rPr>
          <w:w w:val="105"/>
        </w:rPr>
        <w:t>malicious information into the CAN bus system, however, the in-vehicle system tries to</w:t>
      </w:r>
      <w:r>
        <w:rPr>
          <w:spacing w:val="1"/>
          <w:w w:val="105"/>
        </w:rPr>
        <w:t> </w:t>
      </w:r>
      <w:r>
        <w:rPr/>
        <w:t>verify it against the private blockchain. If the information is not consistent with information</w:t>
      </w:r>
      <w:r>
        <w:rPr>
          <w:spacing w:val="1"/>
        </w:rPr>
        <w:t> </w:t>
      </w:r>
      <w:r>
        <w:rPr>
          <w:w w:val="105"/>
        </w:rPr>
        <w:t>stored</w:t>
      </w:r>
      <w:r>
        <w:rPr>
          <w:spacing w:val="-4"/>
          <w:w w:val="105"/>
        </w:rPr>
        <w:t> </w:t>
      </w:r>
      <w:r>
        <w:rPr>
          <w:w w:val="105"/>
        </w:rPr>
        <w:t>in</w:t>
      </w:r>
      <w:r>
        <w:rPr>
          <w:spacing w:val="-5"/>
          <w:w w:val="105"/>
        </w:rPr>
        <w:t> </w:t>
      </w:r>
      <w:r>
        <w:rPr>
          <w:w w:val="105"/>
        </w:rPr>
        <w:t>the</w:t>
      </w:r>
      <w:r>
        <w:rPr>
          <w:spacing w:val="-4"/>
          <w:w w:val="105"/>
        </w:rPr>
        <w:t> </w:t>
      </w:r>
      <w:r>
        <w:rPr>
          <w:w w:val="105"/>
        </w:rPr>
        <w:t>private</w:t>
      </w:r>
      <w:r>
        <w:rPr>
          <w:spacing w:val="-4"/>
          <w:w w:val="105"/>
        </w:rPr>
        <w:t> </w:t>
      </w:r>
      <w:r>
        <w:rPr>
          <w:w w:val="105"/>
        </w:rPr>
        <w:t>blockchain,</w:t>
      </w:r>
      <w:r>
        <w:rPr>
          <w:spacing w:val="-4"/>
          <w:w w:val="105"/>
        </w:rPr>
        <w:t> </w:t>
      </w:r>
      <w:r>
        <w:rPr>
          <w:w w:val="105"/>
        </w:rPr>
        <w:t>the</w:t>
      </w:r>
      <w:r>
        <w:rPr>
          <w:spacing w:val="-4"/>
          <w:w w:val="105"/>
        </w:rPr>
        <w:t> </w:t>
      </w:r>
      <w:r>
        <w:rPr>
          <w:w w:val="105"/>
        </w:rPr>
        <w:t>intrusion</w:t>
      </w:r>
      <w:r>
        <w:rPr>
          <w:spacing w:val="-4"/>
          <w:w w:val="105"/>
        </w:rPr>
        <w:t> </w:t>
      </w:r>
      <w:r>
        <w:rPr>
          <w:w w:val="105"/>
        </w:rPr>
        <w:t>can</w:t>
      </w:r>
      <w:r>
        <w:rPr>
          <w:spacing w:val="-4"/>
          <w:w w:val="105"/>
        </w:rPr>
        <w:t> </w:t>
      </w:r>
      <w:r>
        <w:rPr>
          <w:w w:val="105"/>
        </w:rPr>
        <w:t>be</w:t>
      </w:r>
      <w:r>
        <w:rPr>
          <w:spacing w:val="-4"/>
          <w:w w:val="105"/>
        </w:rPr>
        <w:t> </w:t>
      </w:r>
      <w:r>
        <w:rPr>
          <w:w w:val="105"/>
        </w:rPr>
        <w:t>detected</w:t>
      </w:r>
      <w:r>
        <w:rPr>
          <w:spacing w:val="-4"/>
          <w:w w:val="105"/>
        </w:rPr>
        <w:t> </w:t>
      </w:r>
      <w:r>
        <w:rPr>
          <w:w w:val="105"/>
        </w:rPr>
        <w:t>by</w:t>
      </w:r>
      <w:r>
        <w:rPr>
          <w:spacing w:val="-4"/>
          <w:w w:val="105"/>
        </w:rPr>
        <w:t> </w:t>
      </w:r>
      <w:r>
        <w:rPr>
          <w:w w:val="105"/>
        </w:rPr>
        <w:t>the</w:t>
      </w:r>
      <w:r>
        <w:rPr>
          <w:spacing w:val="-4"/>
          <w:w w:val="105"/>
        </w:rPr>
        <w:t> </w:t>
      </w:r>
      <w:r>
        <w:rPr>
          <w:w w:val="105"/>
        </w:rPr>
        <w:t>in-vehicle</w:t>
      </w:r>
      <w:r>
        <w:rPr>
          <w:spacing w:val="-4"/>
          <w:w w:val="105"/>
        </w:rPr>
        <w:t> </w:t>
      </w:r>
      <w:r>
        <w:rPr>
          <w:w w:val="105"/>
        </w:rPr>
        <w:t>IDS.</w:t>
      </w:r>
    </w:p>
    <w:p>
      <w:pPr>
        <w:pStyle w:val="BodyText"/>
        <w:spacing w:before="198"/>
        <w:ind w:left="2745"/>
        <w:jc w:val="both"/>
      </w:pPr>
      <w:r>
        <w:rPr>
          <w:spacing w:val="-1"/>
          <w:w w:val="105"/>
        </w:rPr>
        <w:t>Secure</w:t>
      </w:r>
      <w:r>
        <w:rPr>
          <w:spacing w:val="-11"/>
          <w:w w:val="105"/>
        </w:rPr>
        <w:t> </w:t>
      </w:r>
      <w:r>
        <w:rPr>
          <w:spacing w:val="-1"/>
          <w:w w:val="105"/>
        </w:rPr>
        <w:t>Private</w:t>
      </w:r>
      <w:r>
        <w:rPr>
          <w:spacing w:val="-10"/>
          <w:w w:val="105"/>
        </w:rPr>
        <w:t> </w:t>
      </w:r>
      <w:r>
        <w:rPr>
          <w:w w:val="105"/>
        </w:rPr>
        <w:t>In-Vehicle</w:t>
      </w:r>
      <w:r>
        <w:rPr>
          <w:spacing w:val="-10"/>
          <w:w w:val="105"/>
        </w:rPr>
        <w:t> </w:t>
      </w:r>
      <w:r>
        <w:rPr>
          <w:w w:val="105"/>
        </w:rPr>
        <w:t>Blockchain</w:t>
      </w:r>
      <w:r>
        <w:rPr>
          <w:spacing w:val="-11"/>
          <w:w w:val="105"/>
        </w:rPr>
        <w:t> </w:t>
      </w:r>
      <w:r>
        <w:rPr>
          <w:w w:val="105"/>
        </w:rPr>
        <w:t>Approach</w:t>
      </w:r>
    </w:p>
    <w:p>
      <w:pPr>
        <w:pStyle w:val="BodyText"/>
        <w:spacing w:line="256" w:lineRule="auto" w:before="77"/>
        <w:ind w:left="2736" w:right="118" w:firstLine="433"/>
        <w:jc w:val="both"/>
      </w:pPr>
      <w:r>
        <w:rPr/>
        <w:t>Let us assume that one of the ECUs of the domain controller (like the CAN controller)</w:t>
      </w:r>
      <w:r>
        <w:rPr>
          <w:spacing w:val="1"/>
        </w:rPr>
        <w:t> </w:t>
      </w:r>
      <w:r>
        <w:rPr/>
        <w:t>needs to communicate with the ECUs of other domain controllers like the Local Interconnect</w:t>
      </w:r>
      <w:r>
        <w:rPr>
          <w:spacing w:val="-42"/>
        </w:rPr>
        <w:t> </w:t>
      </w:r>
      <w:r>
        <w:rPr/>
        <w:t>Network (LIN) controller as shown in Figure </w:t>
      </w:r>
      <w:hyperlink w:history="true" w:anchor="_bookmark26">
        <w:r>
          <w:rPr>
            <w:color w:val="0774B7"/>
          </w:rPr>
          <w:t>17</w:t>
        </w:r>
      </w:hyperlink>
      <w:r>
        <w:rPr/>
        <w:t>. Each ECU transmits to the receiver ECU</w:t>
      </w:r>
      <w:r>
        <w:rPr>
          <w:spacing w:val="1"/>
        </w:rPr>
        <w:t> </w:t>
      </w:r>
      <w:r>
        <w:rPr/>
        <w:t>encrypted data signed with their private key. This provides authenticity and integrity, as</w:t>
      </w:r>
      <w:r>
        <w:rPr>
          <w:spacing w:val="1"/>
        </w:rPr>
        <w:t> </w:t>
      </w:r>
      <w:r>
        <w:rPr/>
        <w:t>well as confidentiality. To be more specific, the transmission unit (i.e., ECU1-1) of the CAN</w:t>
      </w:r>
      <w:r>
        <w:rPr>
          <w:spacing w:val="1"/>
        </w:rPr>
        <w:t> </w:t>
      </w:r>
      <w:r>
        <w:rPr/>
        <w:t>controller</w:t>
      </w:r>
      <w:r>
        <w:rPr>
          <w:spacing w:val="35"/>
        </w:rPr>
        <w:t> </w:t>
      </w:r>
      <w:r>
        <w:rPr/>
        <w:t>(i.e.,</w:t>
      </w:r>
      <w:r>
        <w:rPr>
          <w:spacing w:val="38"/>
        </w:rPr>
        <w:t> </w:t>
      </w:r>
      <w:r>
        <w:rPr/>
        <w:t>Node</w:t>
      </w:r>
      <w:r>
        <w:rPr>
          <w:spacing w:val="34"/>
        </w:rPr>
        <w:t> </w:t>
      </w:r>
      <w:r>
        <w:rPr/>
        <w:t>1)</w:t>
      </w:r>
      <w:r>
        <w:rPr>
          <w:spacing w:val="36"/>
        </w:rPr>
        <w:t> </w:t>
      </w:r>
      <w:r>
        <w:rPr/>
        <w:t>needs</w:t>
      </w:r>
      <w:r>
        <w:rPr>
          <w:spacing w:val="35"/>
        </w:rPr>
        <w:t> </w:t>
      </w:r>
      <w:r>
        <w:rPr/>
        <w:t>to</w:t>
      </w:r>
      <w:r>
        <w:rPr>
          <w:spacing w:val="36"/>
        </w:rPr>
        <w:t> </w:t>
      </w:r>
      <w:r>
        <w:rPr/>
        <w:t>send</w:t>
      </w:r>
      <w:r>
        <w:rPr>
          <w:spacing w:val="35"/>
        </w:rPr>
        <w:t> </w:t>
      </w:r>
      <w:r>
        <w:rPr/>
        <w:t>encrypted</w:t>
      </w:r>
      <w:r>
        <w:rPr>
          <w:spacing w:val="34"/>
        </w:rPr>
        <w:t> </w:t>
      </w:r>
      <w:r>
        <w:rPr/>
        <w:t>data</w:t>
      </w:r>
      <w:r>
        <w:rPr>
          <w:spacing w:val="36"/>
        </w:rPr>
        <w:t> </w:t>
      </w:r>
      <w:r>
        <w:rPr/>
        <w:t>to</w:t>
      </w:r>
      <w:r>
        <w:rPr>
          <w:spacing w:val="35"/>
        </w:rPr>
        <w:t> </w:t>
      </w:r>
      <w:r>
        <w:rPr/>
        <w:t>Body</w:t>
      </w:r>
      <w:r>
        <w:rPr>
          <w:spacing w:val="36"/>
        </w:rPr>
        <w:t> </w:t>
      </w:r>
      <w:r>
        <w:rPr/>
        <w:t>Electronics</w:t>
      </w:r>
      <w:r>
        <w:rPr>
          <w:spacing w:val="34"/>
        </w:rPr>
        <w:t> </w:t>
      </w:r>
      <w:r>
        <w:rPr/>
        <w:t>(i.e.,</w:t>
      </w:r>
      <w:r>
        <w:rPr>
          <w:spacing w:val="38"/>
        </w:rPr>
        <w:t> </w:t>
      </w:r>
      <w:r>
        <w:rPr/>
        <w:t>ECU2-1)</w:t>
      </w:r>
      <w:r>
        <w:rPr>
          <w:spacing w:val="-42"/>
        </w:rPr>
        <w:t> </w:t>
      </w:r>
      <w:r>
        <w:rPr/>
        <w:t>of the LIN controller (i.e., Node 2).</w:t>
      </w:r>
      <w:r>
        <w:rPr>
          <w:spacing w:val="1"/>
        </w:rPr>
        <w:t> </w:t>
      </w:r>
      <w:r>
        <w:rPr/>
        <w:t>The central server (the supernode) is responsible for</w:t>
      </w:r>
      <w:r>
        <w:rPr>
          <w:spacing w:val="1"/>
        </w:rPr>
        <w:t> </w:t>
      </w:r>
      <w:r>
        <w:rPr/>
        <w:t>monitoring</w:t>
      </w:r>
      <w:r>
        <w:rPr>
          <w:spacing w:val="24"/>
        </w:rPr>
        <w:t> </w:t>
      </w:r>
      <w:r>
        <w:rPr/>
        <w:t>and</w:t>
      </w:r>
      <w:r>
        <w:rPr>
          <w:spacing w:val="24"/>
        </w:rPr>
        <w:t> </w:t>
      </w:r>
      <w:r>
        <w:rPr/>
        <w:t>verifying</w:t>
      </w:r>
      <w:r>
        <w:rPr>
          <w:spacing w:val="24"/>
        </w:rPr>
        <w:t> </w:t>
      </w:r>
      <w:r>
        <w:rPr/>
        <w:t>all</w:t>
      </w:r>
      <w:r>
        <w:rPr>
          <w:spacing w:val="24"/>
        </w:rPr>
        <w:t> </w:t>
      </w:r>
      <w:r>
        <w:rPr/>
        <w:t>domain</w:t>
      </w:r>
      <w:r>
        <w:rPr>
          <w:spacing w:val="24"/>
        </w:rPr>
        <w:t> </w:t>
      </w:r>
      <w:r>
        <w:rPr/>
        <w:t>controllers,</w:t>
      </w:r>
      <w:r>
        <w:rPr>
          <w:spacing w:val="24"/>
        </w:rPr>
        <w:t> </w:t>
      </w:r>
      <w:r>
        <w:rPr/>
        <w:t>ECUs,</w:t>
      </w:r>
      <w:r>
        <w:rPr>
          <w:spacing w:val="24"/>
        </w:rPr>
        <w:t> </w:t>
      </w:r>
      <w:r>
        <w:rPr/>
        <w:t>and</w:t>
      </w:r>
      <w:r>
        <w:rPr>
          <w:spacing w:val="24"/>
        </w:rPr>
        <w:t> </w:t>
      </w:r>
      <w:r>
        <w:rPr/>
        <w:t>sensors</w:t>
      </w:r>
      <w:r>
        <w:rPr>
          <w:spacing w:val="24"/>
        </w:rPr>
        <w:t> </w:t>
      </w:r>
      <w:r>
        <w:rPr/>
        <w:t>[</w:t>
      </w:r>
      <w:hyperlink w:history="true" w:anchor="_bookmark120">
        <w:r>
          <w:rPr>
            <w:color w:val="0774B7"/>
          </w:rPr>
          <w:t>91</w:t>
        </w:r>
      </w:hyperlink>
      <w:r>
        <w:rPr/>
        <w:t>].</w:t>
      </w:r>
      <w:r>
        <w:rPr>
          <w:spacing w:val="40"/>
        </w:rPr>
        <w:t> </w:t>
      </w:r>
      <w:r>
        <w:rPr/>
        <w:t>The</w:t>
      </w:r>
      <w:r>
        <w:rPr>
          <w:spacing w:val="24"/>
        </w:rPr>
        <w:t> </w:t>
      </w:r>
      <w:r>
        <w:rPr/>
        <w:t>mechanism</w:t>
      </w:r>
      <w:r>
        <w:rPr>
          <w:spacing w:val="1"/>
        </w:rPr>
        <w:t> </w:t>
      </w:r>
      <w:r>
        <w:rPr/>
        <w:t>of</w:t>
      </w:r>
      <w:r>
        <w:rPr>
          <w:spacing w:val="10"/>
        </w:rPr>
        <w:t> </w:t>
      </w:r>
      <w:r>
        <w:rPr/>
        <w:t>the</w:t>
      </w:r>
      <w:r>
        <w:rPr>
          <w:spacing w:val="10"/>
        </w:rPr>
        <w:t> </w:t>
      </w:r>
      <w:r>
        <w:rPr/>
        <w:t>proposed</w:t>
      </w:r>
      <w:r>
        <w:rPr>
          <w:spacing w:val="10"/>
        </w:rPr>
        <w:t> </w:t>
      </w:r>
      <w:r>
        <w:rPr/>
        <w:t>blockchain-based</w:t>
      </w:r>
      <w:r>
        <w:rPr>
          <w:spacing w:val="10"/>
        </w:rPr>
        <w:t> </w:t>
      </w:r>
      <w:r>
        <w:rPr/>
        <w:t>in-vehicle</w:t>
      </w:r>
      <w:r>
        <w:rPr>
          <w:spacing w:val="11"/>
        </w:rPr>
        <w:t> </w:t>
      </w:r>
      <w:r>
        <w:rPr/>
        <w:t>solution</w:t>
      </w:r>
      <w:r>
        <w:rPr>
          <w:spacing w:val="10"/>
        </w:rPr>
        <w:t> </w:t>
      </w:r>
      <w:r>
        <w:rPr/>
        <w:t>is</w:t>
      </w:r>
      <w:r>
        <w:rPr>
          <w:spacing w:val="10"/>
        </w:rPr>
        <w:t> </w:t>
      </w:r>
      <w:r>
        <w:rPr/>
        <w:t>described</w:t>
      </w:r>
      <w:r>
        <w:rPr>
          <w:spacing w:val="10"/>
        </w:rPr>
        <w:t> </w:t>
      </w:r>
      <w:r>
        <w:rPr/>
        <w:t>as</w:t>
      </w:r>
      <w:r>
        <w:rPr>
          <w:spacing w:val="11"/>
        </w:rPr>
        <w:t> </w:t>
      </w:r>
      <w:r>
        <w:rPr/>
        <w:t>follows.</w:t>
      </w:r>
    </w:p>
    <w:p>
      <w:pPr>
        <w:spacing w:after="0" w:line="256" w:lineRule="auto"/>
        <w:jc w:val="both"/>
        <w:sectPr>
          <w:pgSz w:w="11910" w:h="16840"/>
          <w:pgMar w:header="1042" w:footer="0" w:top="1340" w:bottom="280" w:left="600" w:right="580"/>
        </w:sectPr>
      </w:pPr>
    </w:p>
    <w:p>
      <w:pPr>
        <w:pStyle w:val="BodyText"/>
      </w:pPr>
    </w:p>
    <w:p>
      <w:pPr>
        <w:pStyle w:val="BodyText"/>
      </w:pPr>
    </w:p>
    <w:p>
      <w:pPr>
        <w:pStyle w:val="ListParagraph"/>
        <w:numPr>
          <w:ilvl w:val="0"/>
          <w:numId w:val="3"/>
        </w:numPr>
        <w:tabs>
          <w:tab w:pos="3207" w:val="left" w:leader="none"/>
        </w:tabs>
        <w:spacing w:line="256" w:lineRule="auto" w:before="98" w:after="0"/>
        <w:ind w:left="3206" w:right="138" w:hanging="472"/>
        <w:jc w:val="both"/>
        <w:rPr>
          <w:sz w:val="20"/>
        </w:rPr>
      </w:pPr>
      <w:r>
        <w:rPr>
          <w:w w:val="105"/>
          <w:sz w:val="20"/>
        </w:rPr>
        <w:t>As a first step, the transmission unit (i.e., ECU1-1) sends a request to the CAN</w:t>
      </w:r>
      <w:r>
        <w:rPr>
          <w:spacing w:val="1"/>
          <w:w w:val="105"/>
          <w:sz w:val="20"/>
        </w:rPr>
        <w:t> </w:t>
      </w:r>
      <w:r>
        <w:rPr>
          <w:w w:val="105"/>
          <w:sz w:val="20"/>
        </w:rPr>
        <w:t>controller (i.e., Node 1) for communicating with body electronics (i.e., ECU2-1). All</w:t>
      </w:r>
      <w:r>
        <w:rPr>
          <w:spacing w:val="-44"/>
          <w:w w:val="105"/>
          <w:sz w:val="20"/>
        </w:rPr>
        <w:t> </w:t>
      </w:r>
      <w:r>
        <w:rPr>
          <w:w w:val="105"/>
          <w:sz w:val="20"/>
        </w:rPr>
        <w:t>request</w:t>
      </w:r>
      <w:r>
        <w:rPr>
          <w:spacing w:val="-8"/>
          <w:w w:val="105"/>
          <w:sz w:val="20"/>
        </w:rPr>
        <w:t> </w:t>
      </w:r>
      <w:r>
        <w:rPr>
          <w:w w:val="105"/>
          <w:sz w:val="20"/>
        </w:rPr>
        <w:t>and</w:t>
      </w:r>
      <w:r>
        <w:rPr>
          <w:spacing w:val="-8"/>
          <w:w w:val="105"/>
          <w:sz w:val="20"/>
        </w:rPr>
        <w:t> </w:t>
      </w:r>
      <w:r>
        <w:rPr>
          <w:w w:val="105"/>
          <w:sz w:val="20"/>
        </w:rPr>
        <w:t>response</w:t>
      </w:r>
      <w:r>
        <w:rPr>
          <w:spacing w:val="-7"/>
          <w:w w:val="105"/>
          <w:sz w:val="20"/>
        </w:rPr>
        <w:t> </w:t>
      </w:r>
      <w:r>
        <w:rPr>
          <w:w w:val="105"/>
          <w:sz w:val="20"/>
        </w:rPr>
        <w:t>messages</w:t>
      </w:r>
      <w:r>
        <w:rPr>
          <w:spacing w:val="-8"/>
          <w:w w:val="105"/>
          <w:sz w:val="20"/>
        </w:rPr>
        <w:t> </w:t>
      </w:r>
      <w:r>
        <w:rPr>
          <w:w w:val="105"/>
          <w:sz w:val="20"/>
        </w:rPr>
        <w:t>are</w:t>
      </w:r>
      <w:r>
        <w:rPr>
          <w:spacing w:val="-7"/>
          <w:w w:val="105"/>
          <w:sz w:val="20"/>
        </w:rPr>
        <w:t> </w:t>
      </w:r>
      <w:r>
        <w:rPr>
          <w:w w:val="105"/>
          <w:sz w:val="20"/>
        </w:rPr>
        <w:t>encrypted</w:t>
      </w:r>
      <w:r>
        <w:rPr>
          <w:spacing w:val="-8"/>
          <w:w w:val="105"/>
          <w:sz w:val="20"/>
        </w:rPr>
        <w:t> </w:t>
      </w:r>
      <w:r>
        <w:rPr>
          <w:w w:val="105"/>
          <w:sz w:val="20"/>
        </w:rPr>
        <w:t>and</w:t>
      </w:r>
      <w:r>
        <w:rPr>
          <w:spacing w:val="-8"/>
          <w:w w:val="105"/>
          <w:sz w:val="20"/>
        </w:rPr>
        <w:t> </w:t>
      </w:r>
      <w:r>
        <w:rPr>
          <w:w w:val="105"/>
          <w:sz w:val="20"/>
        </w:rPr>
        <w:t>signed</w:t>
      </w:r>
      <w:r>
        <w:rPr>
          <w:spacing w:val="-7"/>
          <w:w w:val="105"/>
          <w:sz w:val="20"/>
        </w:rPr>
        <w:t> </w:t>
      </w:r>
      <w:r>
        <w:rPr>
          <w:w w:val="105"/>
          <w:sz w:val="20"/>
        </w:rPr>
        <w:t>before</w:t>
      </w:r>
      <w:r>
        <w:rPr>
          <w:spacing w:val="-8"/>
          <w:w w:val="105"/>
          <w:sz w:val="20"/>
        </w:rPr>
        <w:t> </w:t>
      </w:r>
      <w:r>
        <w:rPr>
          <w:w w:val="105"/>
          <w:sz w:val="20"/>
        </w:rPr>
        <w:t>transmission.</w:t>
      </w:r>
    </w:p>
    <w:p>
      <w:pPr>
        <w:pStyle w:val="ListParagraph"/>
        <w:numPr>
          <w:ilvl w:val="0"/>
          <w:numId w:val="3"/>
        </w:numPr>
        <w:tabs>
          <w:tab w:pos="3207" w:val="left" w:leader="none"/>
        </w:tabs>
        <w:spacing w:line="256" w:lineRule="auto" w:before="0" w:after="0"/>
        <w:ind w:left="3206" w:right="130" w:hanging="462"/>
        <w:jc w:val="both"/>
        <w:rPr>
          <w:sz w:val="20"/>
        </w:rPr>
      </w:pPr>
      <w:r>
        <w:rPr>
          <w:sz w:val="20"/>
        </w:rPr>
        <w:t>The CAN controller requests authorization from the supernode via the central gateway</w:t>
      </w:r>
      <w:r>
        <w:rPr>
          <w:spacing w:val="-42"/>
          <w:sz w:val="20"/>
        </w:rPr>
        <w:t> </w:t>
      </w:r>
      <w:r>
        <w:rPr>
          <w:w w:val="105"/>
          <w:sz w:val="20"/>
        </w:rPr>
        <w:t>on</w:t>
      </w:r>
      <w:r>
        <w:rPr>
          <w:spacing w:val="2"/>
          <w:w w:val="105"/>
          <w:sz w:val="20"/>
        </w:rPr>
        <w:t> </w:t>
      </w:r>
      <w:r>
        <w:rPr>
          <w:w w:val="105"/>
          <w:sz w:val="20"/>
        </w:rPr>
        <w:t>behalf</w:t>
      </w:r>
      <w:r>
        <w:rPr>
          <w:spacing w:val="2"/>
          <w:w w:val="105"/>
          <w:sz w:val="20"/>
        </w:rPr>
        <w:t> </w:t>
      </w:r>
      <w:r>
        <w:rPr>
          <w:w w:val="105"/>
          <w:sz w:val="20"/>
        </w:rPr>
        <w:t>of</w:t>
      </w:r>
      <w:r>
        <w:rPr>
          <w:spacing w:val="3"/>
          <w:w w:val="105"/>
          <w:sz w:val="20"/>
        </w:rPr>
        <w:t> </w:t>
      </w:r>
      <w:r>
        <w:rPr>
          <w:w w:val="105"/>
          <w:sz w:val="20"/>
        </w:rPr>
        <w:t>ECU1-1</w:t>
      </w:r>
      <w:r>
        <w:rPr>
          <w:spacing w:val="2"/>
          <w:w w:val="105"/>
          <w:sz w:val="20"/>
        </w:rPr>
        <w:t> </w:t>
      </w:r>
      <w:r>
        <w:rPr>
          <w:w w:val="105"/>
          <w:sz w:val="20"/>
        </w:rPr>
        <w:t>for</w:t>
      </w:r>
      <w:r>
        <w:rPr>
          <w:spacing w:val="3"/>
          <w:w w:val="105"/>
          <w:sz w:val="20"/>
        </w:rPr>
        <w:t> </w:t>
      </w:r>
      <w:r>
        <w:rPr>
          <w:w w:val="105"/>
          <w:sz w:val="20"/>
        </w:rPr>
        <w:t>communication.</w:t>
      </w:r>
    </w:p>
    <w:p>
      <w:pPr>
        <w:pStyle w:val="ListParagraph"/>
        <w:numPr>
          <w:ilvl w:val="0"/>
          <w:numId w:val="3"/>
        </w:numPr>
        <w:tabs>
          <w:tab w:pos="3207" w:val="left" w:leader="none"/>
        </w:tabs>
        <w:spacing w:line="256" w:lineRule="auto" w:before="1" w:after="0"/>
        <w:ind w:left="3200" w:right="138" w:hanging="456"/>
        <w:jc w:val="both"/>
        <w:rPr>
          <w:sz w:val="20"/>
        </w:rPr>
      </w:pPr>
      <w:r>
        <w:rPr>
          <w:w w:val="105"/>
          <w:sz w:val="20"/>
        </w:rPr>
        <w:t>The</w:t>
      </w:r>
      <w:r>
        <w:rPr>
          <w:spacing w:val="-3"/>
          <w:w w:val="105"/>
          <w:sz w:val="20"/>
        </w:rPr>
        <w:t> </w:t>
      </w:r>
      <w:r>
        <w:rPr>
          <w:w w:val="105"/>
          <w:sz w:val="20"/>
        </w:rPr>
        <w:t>supernode</w:t>
      </w:r>
      <w:r>
        <w:rPr>
          <w:spacing w:val="-3"/>
          <w:w w:val="105"/>
          <w:sz w:val="20"/>
        </w:rPr>
        <w:t> </w:t>
      </w:r>
      <w:r>
        <w:rPr>
          <w:w w:val="105"/>
          <w:sz w:val="20"/>
        </w:rPr>
        <w:t>verifies</w:t>
      </w:r>
      <w:r>
        <w:rPr>
          <w:spacing w:val="-3"/>
          <w:w w:val="105"/>
          <w:sz w:val="20"/>
        </w:rPr>
        <w:t> </w:t>
      </w:r>
      <w:r>
        <w:rPr>
          <w:w w:val="105"/>
          <w:sz w:val="20"/>
        </w:rPr>
        <w:t>the</w:t>
      </w:r>
      <w:r>
        <w:rPr>
          <w:spacing w:val="-3"/>
          <w:w w:val="105"/>
          <w:sz w:val="20"/>
        </w:rPr>
        <w:t> </w:t>
      </w:r>
      <w:r>
        <w:rPr>
          <w:w w:val="105"/>
          <w:sz w:val="20"/>
        </w:rPr>
        <w:t>identities</w:t>
      </w:r>
      <w:r>
        <w:rPr>
          <w:spacing w:val="-3"/>
          <w:w w:val="105"/>
          <w:sz w:val="20"/>
        </w:rPr>
        <w:t> </w:t>
      </w:r>
      <w:r>
        <w:rPr>
          <w:w w:val="105"/>
          <w:sz w:val="20"/>
        </w:rPr>
        <w:t>of</w:t>
      </w:r>
      <w:r>
        <w:rPr>
          <w:spacing w:val="-3"/>
          <w:w w:val="105"/>
          <w:sz w:val="20"/>
        </w:rPr>
        <w:t> </w:t>
      </w:r>
      <w:r>
        <w:rPr>
          <w:w w:val="105"/>
          <w:sz w:val="20"/>
        </w:rPr>
        <w:t>ECU1-1</w:t>
      </w:r>
      <w:r>
        <w:rPr>
          <w:spacing w:val="-2"/>
          <w:w w:val="105"/>
          <w:sz w:val="20"/>
        </w:rPr>
        <w:t> </w:t>
      </w:r>
      <w:r>
        <w:rPr>
          <w:w w:val="105"/>
          <w:sz w:val="20"/>
        </w:rPr>
        <w:t>and</w:t>
      </w:r>
      <w:r>
        <w:rPr>
          <w:spacing w:val="-3"/>
          <w:w w:val="105"/>
          <w:sz w:val="20"/>
        </w:rPr>
        <w:t> </w:t>
      </w:r>
      <w:r>
        <w:rPr>
          <w:w w:val="105"/>
          <w:sz w:val="20"/>
        </w:rPr>
        <w:t>ECU2-1</w:t>
      </w:r>
      <w:r>
        <w:rPr>
          <w:spacing w:val="-3"/>
          <w:w w:val="105"/>
          <w:sz w:val="20"/>
        </w:rPr>
        <w:t> </w:t>
      </w:r>
      <w:r>
        <w:rPr>
          <w:w w:val="105"/>
          <w:sz w:val="20"/>
        </w:rPr>
        <w:t>by</w:t>
      </w:r>
      <w:r>
        <w:rPr>
          <w:spacing w:val="-3"/>
          <w:w w:val="105"/>
          <w:sz w:val="20"/>
        </w:rPr>
        <w:t> </w:t>
      </w:r>
      <w:r>
        <w:rPr>
          <w:w w:val="105"/>
          <w:sz w:val="20"/>
        </w:rPr>
        <w:t>checking</w:t>
      </w:r>
      <w:r>
        <w:rPr>
          <w:spacing w:val="-3"/>
          <w:w w:val="105"/>
          <w:sz w:val="20"/>
        </w:rPr>
        <w:t> </w:t>
      </w:r>
      <w:r>
        <w:rPr>
          <w:w w:val="105"/>
          <w:sz w:val="20"/>
        </w:rPr>
        <w:t>the</w:t>
      </w:r>
      <w:r>
        <w:rPr>
          <w:spacing w:val="-3"/>
          <w:w w:val="105"/>
          <w:sz w:val="20"/>
        </w:rPr>
        <w:t> </w:t>
      </w:r>
      <w:r>
        <w:rPr>
          <w:w w:val="105"/>
          <w:sz w:val="20"/>
        </w:rPr>
        <w:t>stored</w:t>
      </w:r>
      <w:r>
        <w:rPr>
          <w:spacing w:val="-44"/>
          <w:w w:val="105"/>
          <w:sz w:val="20"/>
        </w:rPr>
        <w:t> </w:t>
      </w:r>
      <w:r>
        <w:rPr>
          <w:w w:val="105"/>
          <w:sz w:val="20"/>
        </w:rPr>
        <w:t>public</w:t>
      </w:r>
      <w:r>
        <w:rPr>
          <w:spacing w:val="1"/>
          <w:w w:val="105"/>
          <w:sz w:val="20"/>
        </w:rPr>
        <w:t> </w:t>
      </w:r>
      <w:r>
        <w:rPr>
          <w:w w:val="105"/>
          <w:sz w:val="20"/>
        </w:rPr>
        <w:t>keys</w:t>
      </w:r>
      <w:r>
        <w:rPr>
          <w:spacing w:val="2"/>
          <w:w w:val="105"/>
          <w:sz w:val="20"/>
        </w:rPr>
        <w:t> </w:t>
      </w:r>
      <w:r>
        <w:rPr>
          <w:w w:val="105"/>
          <w:sz w:val="20"/>
        </w:rPr>
        <w:t>and</w:t>
      </w:r>
      <w:r>
        <w:rPr>
          <w:spacing w:val="1"/>
          <w:w w:val="105"/>
          <w:sz w:val="20"/>
        </w:rPr>
        <w:t> </w:t>
      </w:r>
      <w:r>
        <w:rPr>
          <w:w w:val="105"/>
          <w:sz w:val="20"/>
        </w:rPr>
        <w:t>their</w:t>
      </w:r>
      <w:r>
        <w:rPr>
          <w:spacing w:val="2"/>
          <w:w w:val="105"/>
          <w:sz w:val="20"/>
        </w:rPr>
        <w:t> </w:t>
      </w:r>
      <w:r>
        <w:rPr>
          <w:w w:val="105"/>
          <w:sz w:val="20"/>
        </w:rPr>
        <w:t>respective</w:t>
      </w:r>
      <w:r>
        <w:rPr>
          <w:spacing w:val="2"/>
          <w:w w:val="105"/>
          <w:sz w:val="20"/>
        </w:rPr>
        <w:t> </w:t>
      </w:r>
      <w:r>
        <w:rPr>
          <w:w w:val="105"/>
          <w:sz w:val="20"/>
        </w:rPr>
        <w:t>signatures.</w:t>
      </w:r>
    </w:p>
    <w:p>
      <w:pPr>
        <w:pStyle w:val="ListParagraph"/>
        <w:numPr>
          <w:ilvl w:val="0"/>
          <w:numId w:val="3"/>
        </w:numPr>
        <w:tabs>
          <w:tab w:pos="3207" w:val="left" w:leader="none"/>
        </w:tabs>
        <w:spacing w:line="256" w:lineRule="auto" w:before="0" w:after="0"/>
        <w:ind w:left="3206" w:right="104" w:hanging="462"/>
        <w:jc w:val="both"/>
        <w:rPr>
          <w:sz w:val="20"/>
        </w:rPr>
      </w:pPr>
      <w:r>
        <w:rPr>
          <w:w w:val="105"/>
          <w:sz w:val="20"/>
        </w:rPr>
        <w:t>After identity verification, the supernode allows both ECU1-1 and ECU2-1 to com-</w:t>
      </w:r>
      <w:r>
        <w:rPr>
          <w:spacing w:val="1"/>
          <w:w w:val="105"/>
          <w:sz w:val="20"/>
        </w:rPr>
        <w:t> </w:t>
      </w:r>
      <w:r>
        <w:rPr>
          <w:w w:val="105"/>
          <w:sz w:val="20"/>
        </w:rPr>
        <w:t>municate</w:t>
      </w:r>
      <w:r>
        <w:rPr>
          <w:spacing w:val="-11"/>
          <w:w w:val="105"/>
          <w:sz w:val="20"/>
        </w:rPr>
        <w:t> </w:t>
      </w:r>
      <w:r>
        <w:rPr>
          <w:w w:val="105"/>
          <w:sz w:val="20"/>
        </w:rPr>
        <w:t>with</w:t>
      </w:r>
      <w:r>
        <w:rPr>
          <w:spacing w:val="-11"/>
          <w:w w:val="105"/>
          <w:sz w:val="20"/>
        </w:rPr>
        <w:t> </w:t>
      </w:r>
      <w:r>
        <w:rPr>
          <w:w w:val="105"/>
          <w:sz w:val="20"/>
        </w:rPr>
        <w:t>each</w:t>
      </w:r>
      <w:r>
        <w:rPr>
          <w:spacing w:val="-11"/>
          <w:w w:val="105"/>
          <w:sz w:val="20"/>
        </w:rPr>
        <w:t> </w:t>
      </w:r>
      <w:r>
        <w:rPr>
          <w:w w:val="105"/>
          <w:sz w:val="20"/>
        </w:rPr>
        <w:t>other.</w:t>
      </w:r>
      <w:r>
        <w:rPr>
          <w:spacing w:val="-1"/>
          <w:w w:val="105"/>
          <w:sz w:val="20"/>
        </w:rPr>
        <w:t> </w:t>
      </w:r>
      <w:r>
        <w:rPr>
          <w:w w:val="105"/>
          <w:sz w:val="20"/>
        </w:rPr>
        <w:t>It</w:t>
      </w:r>
      <w:r>
        <w:rPr>
          <w:spacing w:val="-11"/>
          <w:w w:val="105"/>
          <w:sz w:val="20"/>
        </w:rPr>
        <w:t> </w:t>
      </w:r>
      <w:r>
        <w:rPr>
          <w:w w:val="105"/>
          <w:sz w:val="20"/>
        </w:rPr>
        <w:t>also</w:t>
      </w:r>
      <w:r>
        <w:rPr>
          <w:spacing w:val="-11"/>
          <w:w w:val="105"/>
          <w:sz w:val="20"/>
        </w:rPr>
        <w:t> </w:t>
      </w:r>
      <w:r>
        <w:rPr>
          <w:w w:val="105"/>
          <w:sz w:val="20"/>
        </w:rPr>
        <w:t>provides</w:t>
      </w:r>
      <w:r>
        <w:rPr>
          <w:spacing w:val="-11"/>
          <w:w w:val="105"/>
          <w:sz w:val="20"/>
        </w:rPr>
        <w:t> </w:t>
      </w:r>
      <w:r>
        <w:rPr>
          <w:w w:val="105"/>
          <w:sz w:val="20"/>
        </w:rPr>
        <w:t>both</w:t>
      </w:r>
      <w:r>
        <w:rPr>
          <w:spacing w:val="-11"/>
          <w:w w:val="105"/>
          <w:sz w:val="20"/>
        </w:rPr>
        <w:t> </w:t>
      </w:r>
      <w:r>
        <w:rPr>
          <w:w w:val="105"/>
          <w:sz w:val="20"/>
        </w:rPr>
        <w:t>ECUs’</w:t>
      </w:r>
      <w:r>
        <w:rPr>
          <w:spacing w:val="-10"/>
          <w:w w:val="105"/>
          <w:sz w:val="20"/>
        </w:rPr>
        <w:t> </w:t>
      </w:r>
      <w:r>
        <w:rPr>
          <w:w w:val="105"/>
          <w:sz w:val="20"/>
        </w:rPr>
        <w:t>public</w:t>
      </w:r>
      <w:r>
        <w:rPr>
          <w:spacing w:val="-11"/>
          <w:w w:val="105"/>
          <w:sz w:val="20"/>
        </w:rPr>
        <w:t> </w:t>
      </w:r>
      <w:r>
        <w:rPr>
          <w:w w:val="105"/>
          <w:sz w:val="20"/>
        </w:rPr>
        <w:t>keys</w:t>
      </w:r>
      <w:r>
        <w:rPr>
          <w:spacing w:val="-11"/>
          <w:w w:val="105"/>
          <w:sz w:val="20"/>
        </w:rPr>
        <w:t> </w:t>
      </w:r>
      <w:r>
        <w:rPr>
          <w:w w:val="105"/>
          <w:sz w:val="20"/>
        </w:rPr>
        <w:t>to</w:t>
      </w:r>
      <w:r>
        <w:rPr>
          <w:spacing w:val="-11"/>
          <w:w w:val="105"/>
          <w:sz w:val="20"/>
        </w:rPr>
        <w:t> </w:t>
      </w:r>
      <w:r>
        <w:rPr>
          <w:w w:val="105"/>
          <w:sz w:val="20"/>
        </w:rPr>
        <w:t>their</w:t>
      </w:r>
      <w:r>
        <w:rPr>
          <w:spacing w:val="-11"/>
          <w:w w:val="105"/>
          <w:sz w:val="20"/>
        </w:rPr>
        <w:t> </w:t>
      </w:r>
      <w:r>
        <w:rPr>
          <w:w w:val="105"/>
          <w:sz w:val="20"/>
        </w:rPr>
        <w:t>respective</w:t>
      </w:r>
      <w:r>
        <w:rPr>
          <w:spacing w:val="-43"/>
          <w:w w:val="105"/>
          <w:sz w:val="20"/>
        </w:rPr>
        <w:t> </w:t>
      </w:r>
      <w:r>
        <w:rPr>
          <w:w w:val="105"/>
          <w:sz w:val="20"/>
        </w:rPr>
        <w:t>domain</w:t>
      </w:r>
      <w:r>
        <w:rPr>
          <w:spacing w:val="1"/>
          <w:w w:val="105"/>
          <w:sz w:val="20"/>
        </w:rPr>
        <w:t> </w:t>
      </w:r>
      <w:r>
        <w:rPr>
          <w:w w:val="105"/>
          <w:sz w:val="20"/>
        </w:rPr>
        <w:t>controllers</w:t>
      </w:r>
      <w:r>
        <w:rPr>
          <w:spacing w:val="1"/>
          <w:w w:val="105"/>
          <w:sz w:val="20"/>
        </w:rPr>
        <w:t> </w:t>
      </w:r>
      <w:r>
        <w:rPr>
          <w:w w:val="105"/>
          <w:sz w:val="20"/>
        </w:rPr>
        <w:t>(i.e.,</w:t>
      </w:r>
      <w:r>
        <w:rPr>
          <w:spacing w:val="1"/>
          <w:w w:val="105"/>
          <w:sz w:val="20"/>
        </w:rPr>
        <w:t> </w:t>
      </w:r>
      <w:r>
        <w:rPr>
          <w:w w:val="105"/>
          <w:sz w:val="20"/>
        </w:rPr>
        <w:t>Node</w:t>
      </w:r>
      <w:r>
        <w:rPr>
          <w:spacing w:val="1"/>
          <w:w w:val="105"/>
          <w:sz w:val="20"/>
        </w:rPr>
        <w:t> </w:t>
      </w:r>
      <w:r>
        <w:rPr>
          <w:w w:val="105"/>
          <w:sz w:val="20"/>
        </w:rPr>
        <w:t>1</w:t>
      </w:r>
      <w:r>
        <w:rPr>
          <w:spacing w:val="1"/>
          <w:w w:val="105"/>
          <w:sz w:val="20"/>
        </w:rPr>
        <w:t> </w:t>
      </w:r>
      <w:r>
        <w:rPr>
          <w:w w:val="105"/>
          <w:sz w:val="20"/>
        </w:rPr>
        <w:t>and</w:t>
      </w:r>
      <w:r>
        <w:rPr>
          <w:spacing w:val="1"/>
          <w:w w:val="105"/>
          <w:sz w:val="20"/>
        </w:rPr>
        <w:t> </w:t>
      </w:r>
      <w:r>
        <w:rPr>
          <w:w w:val="105"/>
          <w:sz w:val="20"/>
        </w:rPr>
        <w:t>Node</w:t>
      </w:r>
      <w:r>
        <w:rPr>
          <w:spacing w:val="1"/>
          <w:w w:val="105"/>
          <w:sz w:val="20"/>
        </w:rPr>
        <w:t> </w:t>
      </w:r>
      <w:r>
        <w:rPr>
          <w:w w:val="105"/>
          <w:sz w:val="20"/>
        </w:rPr>
        <w:t>2</w:t>
      </w:r>
      <w:r>
        <w:rPr>
          <w:spacing w:val="1"/>
          <w:w w:val="105"/>
          <w:sz w:val="20"/>
        </w:rPr>
        <w:t> </w:t>
      </w:r>
      <w:r>
        <w:rPr>
          <w:w w:val="105"/>
          <w:sz w:val="20"/>
        </w:rPr>
        <w:t>in</w:t>
      </w:r>
      <w:r>
        <w:rPr>
          <w:spacing w:val="2"/>
          <w:w w:val="105"/>
          <w:sz w:val="20"/>
        </w:rPr>
        <w:t> </w:t>
      </w:r>
      <w:r>
        <w:rPr>
          <w:w w:val="105"/>
          <w:sz w:val="20"/>
        </w:rPr>
        <w:t>Figure</w:t>
      </w:r>
      <w:r>
        <w:rPr>
          <w:spacing w:val="1"/>
          <w:w w:val="105"/>
          <w:sz w:val="20"/>
        </w:rPr>
        <w:t> </w:t>
      </w:r>
      <w:hyperlink w:history="true" w:anchor="_bookmark26">
        <w:r>
          <w:rPr>
            <w:color w:val="0774B7"/>
            <w:w w:val="105"/>
            <w:sz w:val="20"/>
          </w:rPr>
          <w:t>17</w:t>
        </w:r>
      </w:hyperlink>
      <w:r>
        <w:rPr>
          <w:w w:val="105"/>
          <w:sz w:val="20"/>
        </w:rPr>
        <w:t>).</w:t>
      </w:r>
    </w:p>
    <w:p>
      <w:pPr>
        <w:pStyle w:val="ListParagraph"/>
        <w:numPr>
          <w:ilvl w:val="0"/>
          <w:numId w:val="3"/>
        </w:numPr>
        <w:tabs>
          <w:tab w:pos="3207" w:val="left" w:leader="none"/>
        </w:tabs>
        <w:spacing w:line="256" w:lineRule="auto" w:before="1" w:after="0"/>
        <w:ind w:left="3200" w:right="138" w:hanging="456"/>
        <w:jc w:val="both"/>
        <w:rPr>
          <w:sz w:val="20"/>
        </w:rPr>
      </w:pPr>
      <w:r>
        <w:rPr>
          <w:sz w:val="20"/>
        </w:rPr>
        <w:t>Each domain controller allows their ECU to communicate and shares their respective</w:t>
      </w:r>
      <w:r>
        <w:rPr>
          <w:spacing w:val="1"/>
          <w:sz w:val="20"/>
        </w:rPr>
        <w:t> </w:t>
      </w:r>
      <w:r>
        <w:rPr>
          <w:w w:val="105"/>
          <w:sz w:val="20"/>
        </w:rPr>
        <w:t>public</w:t>
      </w:r>
      <w:r>
        <w:rPr>
          <w:spacing w:val="1"/>
          <w:w w:val="105"/>
          <w:sz w:val="20"/>
        </w:rPr>
        <w:t> </w:t>
      </w:r>
      <w:r>
        <w:rPr>
          <w:w w:val="105"/>
          <w:sz w:val="20"/>
        </w:rPr>
        <w:t>keys</w:t>
      </w:r>
      <w:r>
        <w:rPr>
          <w:spacing w:val="1"/>
          <w:w w:val="105"/>
          <w:sz w:val="20"/>
        </w:rPr>
        <w:t> </w:t>
      </w:r>
      <w:r>
        <w:rPr>
          <w:w w:val="105"/>
          <w:sz w:val="20"/>
        </w:rPr>
        <w:t>with</w:t>
      </w:r>
      <w:r>
        <w:rPr>
          <w:spacing w:val="1"/>
          <w:w w:val="105"/>
          <w:sz w:val="20"/>
        </w:rPr>
        <w:t> </w:t>
      </w:r>
      <w:r>
        <w:rPr>
          <w:w w:val="105"/>
          <w:sz w:val="20"/>
        </w:rPr>
        <w:t>the</w:t>
      </w:r>
      <w:r>
        <w:rPr>
          <w:spacing w:val="2"/>
          <w:w w:val="105"/>
          <w:sz w:val="20"/>
        </w:rPr>
        <w:t> </w:t>
      </w:r>
      <w:r>
        <w:rPr>
          <w:w w:val="105"/>
          <w:sz w:val="20"/>
        </w:rPr>
        <w:t>corresponding</w:t>
      </w:r>
      <w:r>
        <w:rPr>
          <w:spacing w:val="1"/>
          <w:w w:val="105"/>
          <w:sz w:val="20"/>
        </w:rPr>
        <w:t> </w:t>
      </w:r>
      <w:r>
        <w:rPr>
          <w:w w:val="105"/>
          <w:sz w:val="20"/>
        </w:rPr>
        <w:t>ECU</w:t>
      </w:r>
      <w:r>
        <w:rPr>
          <w:spacing w:val="1"/>
          <w:w w:val="105"/>
          <w:sz w:val="20"/>
        </w:rPr>
        <w:t> </w:t>
      </w:r>
      <w:r>
        <w:rPr>
          <w:w w:val="105"/>
          <w:sz w:val="20"/>
        </w:rPr>
        <w:t>for</w:t>
      </w:r>
      <w:r>
        <w:rPr>
          <w:spacing w:val="2"/>
          <w:w w:val="105"/>
          <w:sz w:val="20"/>
        </w:rPr>
        <w:t> </w:t>
      </w:r>
      <w:r>
        <w:rPr>
          <w:w w:val="105"/>
          <w:sz w:val="20"/>
        </w:rPr>
        <w:t>further</w:t>
      </w:r>
      <w:r>
        <w:rPr>
          <w:spacing w:val="1"/>
          <w:w w:val="105"/>
          <w:sz w:val="20"/>
        </w:rPr>
        <w:t> </w:t>
      </w:r>
      <w:r>
        <w:rPr>
          <w:w w:val="105"/>
          <w:sz w:val="20"/>
        </w:rPr>
        <w:t>communication.</w:t>
      </w:r>
    </w:p>
    <w:p>
      <w:pPr>
        <w:pStyle w:val="ListParagraph"/>
        <w:numPr>
          <w:ilvl w:val="0"/>
          <w:numId w:val="3"/>
        </w:numPr>
        <w:tabs>
          <w:tab w:pos="3207" w:val="left" w:leader="none"/>
        </w:tabs>
        <w:spacing w:line="256" w:lineRule="auto" w:before="0" w:after="0"/>
        <w:ind w:left="3206" w:right="105" w:hanging="462"/>
        <w:jc w:val="both"/>
        <w:rPr>
          <w:sz w:val="20"/>
        </w:rPr>
      </w:pPr>
      <w:r>
        <w:rPr>
          <w:sz w:val="20"/>
        </w:rPr>
        <w:t>The transmission unit (ECU1-1) encrypts the message with the public key of body elec-</w:t>
      </w:r>
      <w:r>
        <w:rPr>
          <w:spacing w:val="-42"/>
          <w:sz w:val="20"/>
        </w:rPr>
        <w:t> </w:t>
      </w:r>
      <w:r>
        <w:rPr>
          <w:sz w:val="20"/>
        </w:rPr>
        <w:t>tronics (ECU2-1) and signs with its own private key. It then transmits the encrypted</w:t>
      </w:r>
      <w:r>
        <w:rPr>
          <w:spacing w:val="1"/>
          <w:sz w:val="20"/>
        </w:rPr>
        <w:t> </w:t>
      </w:r>
      <w:r>
        <w:rPr>
          <w:sz w:val="20"/>
        </w:rPr>
        <w:t>message</w:t>
      </w:r>
      <w:r>
        <w:rPr>
          <w:spacing w:val="5"/>
          <w:sz w:val="20"/>
        </w:rPr>
        <w:t> </w:t>
      </w:r>
      <w:r>
        <w:rPr>
          <w:sz w:val="20"/>
        </w:rPr>
        <w:t>to</w:t>
      </w:r>
      <w:r>
        <w:rPr>
          <w:spacing w:val="6"/>
          <w:sz w:val="20"/>
        </w:rPr>
        <w:t> </w:t>
      </w:r>
      <w:r>
        <w:rPr>
          <w:sz w:val="20"/>
        </w:rPr>
        <w:t>ECU2-1.</w:t>
      </w:r>
    </w:p>
    <w:p>
      <w:pPr>
        <w:pStyle w:val="ListParagraph"/>
        <w:numPr>
          <w:ilvl w:val="0"/>
          <w:numId w:val="3"/>
        </w:numPr>
        <w:tabs>
          <w:tab w:pos="3207" w:val="left" w:leader="none"/>
        </w:tabs>
        <w:spacing w:line="256" w:lineRule="auto" w:before="0" w:after="0"/>
        <w:ind w:left="3206" w:right="138" w:hanging="462"/>
        <w:jc w:val="both"/>
        <w:rPr>
          <w:sz w:val="20"/>
        </w:rPr>
      </w:pPr>
      <w:r>
        <w:rPr>
          <w:w w:val="105"/>
          <w:sz w:val="20"/>
        </w:rPr>
        <w:t>ECU2-1 verifies the message received from ECU1-1 by checking its identity, and</w:t>
      </w:r>
      <w:r>
        <w:rPr>
          <w:spacing w:val="1"/>
          <w:w w:val="105"/>
          <w:sz w:val="20"/>
        </w:rPr>
        <w:t> </w:t>
      </w:r>
      <w:r>
        <w:rPr>
          <w:w w:val="105"/>
          <w:sz w:val="20"/>
        </w:rPr>
        <w:t>confirms</w:t>
      </w:r>
      <w:r>
        <w:rPr>
          <w:spacing w:val="-3"/>
          <w:w w:val="105"/>
          <w:sz w:val="20"/>
        </w:rPr>
        <w:t> </w:t>
      </w:r>
      <w:r>
        <w:rPr>
          <w:w w:val="105"/>
          <w:sz w:val="20"/>
        </w:rPr>
        <w:t>the</w:t>
      </w:r>
      <w:r>
        <w:rPr>
          <w:spacing w:val="-2"/>
          <w:w w:val="105"/>
          <w:sz w:val="20"/>
        </w:rPr>
        <w:t> </w:t>
      </w:r>
      <w:r>
        <w:rPr>
          <w:w w:val="105"/>
          <w:sz w:val="20"/>
        </w:rPr>
        <w:t>received</w:t>
      </w:r>
      <w:r>
        <w:rPr>
          <w:spacing w:val="-3"/>
          <w:w w:val="105"/>
          <w:sz w:val="20"/>
        </w:rPr>
        <w:t> </w:t>
      </w:r>
      <w:r>
        <w:rPr>
          <w:w w:val="105"/>
          <w:sz w:val="20"/>
        </w:rPr>
        <w:t>message</w:t>
      </w:r>
      <w:r>
        <w:rPr>
          <w:spacing w:val="-2"/>
          <w:w w:val="105"/>
          <w:sz w:val="20"/>
        </w:rPr>
        <w:t> </w:t>
      </w:r>
      <w:r>
        <w:rPr>
          <w:w w:val="105"/>
          <w:sz w:val="20"/>
        </w:rPr>
        <w:t>by</w:t>
      </w:r>
      <w:r>
        <w:rPr>
          <w:spacing w:val="-3"/>
          <w:w w:val="105"/>
          <w:sz w:val="20"/>
        </w:rPr>
        <w:t> </w:t>
      </w:r>
      <w:r>
        <w:rPr>
          <w:w w:val="105"/>
          <w:sz w:val="20"/>
        </w:rPr>
        <w:t>sending</w:t>
      </w:r>
      <w:r>
        <w:rPr>
          <w:spacing w:val="-2"/>
          <w:w w:val="105"/>
          <w:sz w:val="20"/>
        </w:rPr>
        <w:t> </w:t>
      </w:r>
      <w:r>
        <w:rPr>
          <w:w w:val="105"/>
          <w:sz w:val="20"/>
        </w:rPr>
        <w:t>an</w:t>
      </w:r>
      <w:r>
        <w:rPr>
          <w:spacing w:val="-3"/>
          <w:w w:val="105"/>
          <w:sz w:val="20"/>
        </w:rPr>
        <w:t> </w:t>
      </w:r>
      <w:r>
        <w:rPr>
          <w:w w:val="105"/>
          <w:sz w:val="20"/>
        </w:rPr>
        <w:t>encrypted</w:t>
      </w:r>
      <w:r>
        <w:rPr>
          <w:spacing w:val="-2"/>
          <w:w w:val="105"/>
          <w:sz w:val="20"/>
        </w:rPr>
        <w:t> </w:t>
      </w:r>
      <w:r>
        <w:rPr>
          <w:w w:val="105"/>
          <w:sz w:val="20"/>
        </w:rPr>
        <w:t>acknowledgement.</w:t>
      </w:r>
    </w:p>
    <w:p>
      <w:pPr>
        <w:pStyle w:val="BodyText"/>
      </w:pPr>
    </w:p>
    <w:p>
      <w:pPr>
        <w:pStyle w:val="BodyText"/>
        <w:spacing w:before="2"/>
        <w:rPr>
          <w:sz w:val="13"/>
        </w:rPr>
      </w:pPr>
      <w:r>
        <w:rPr/>
        <w:drawing>
          <wp:anchor distT="0" distB="0" distL="0" distR="0" allowOverlap="1" layoutInCell="1" locked="0" behindDoc="0" simplePos="0" relativeHeight="70">
            <wp:simplePos x="0" y="0"/>
            <wp:positionH relativeFrom="page">
              <wp:posOffset>2183666</wp:posOffset>
            </wp:positionH>
            <wp:positionV relativeFrom="paragraph">
              <wp:posOffset>122908</wp:posOffset>
            </wp:positionV>
            <wp:extent cx="3379146" cy="3791712"/>
            <wp:effectExtent l="0" t="0" r="0" b="0"/>
            <wp:wrapTopAndBottom/>
            <wp:docPr id="41" name="image27.jpeg"/>
            <wp:cNvGraphicFramePr>
              <a:graphicFrameLocks noChangeAspect="1"/>
            </wp:cNvGraphicFramePr>
            <a:graphic>
              <a:graphicData uri="http://schemas.openxmlformats.org/drawingml/2006/picture">
                <pic:pic>
                  <pic:nvPicPr>
                    <pic:cNvPr id="42" name="image27.jpeg"/>
                    <pic:cNvPicPr/>
                  </pic:nvPicPr>
                  <pic:blipFill>
                    <a:blip r:embed="rId40" cstate="print"/>
                    <a:stretch>
                      <a:fillRect/>
                    </a:stretch>
                  </pic:blipFill>
                  <pic:spPr>
                    <a:xfrm>
                      <a:off x="0" y="0"/>
                      <a:ext cx="3379146" cy="3791712"/>
                    </a:xfrm>
                    <a:prstGeom prst="rect">
                      <a:avLst/>
                    </a:prstGeom>
                  </pic:spPr>
                </pic:pic>
              </a:graphicData>
            </a:graphic>
          </wp:anchor>
        </w:drawing>
      </w:r>
    </w:p>
    <w:p>
      <w:pPr>
        <w:pStyle w:val="BodyText"/>
        <w:rPr>
          <w:sz w:val="7"/>
        </w:rPr>
      </w:pPr>
    </w:p>
    <w:p>
      <w:pPr>
        <w:spacing w:before="80"/>
        <w:ind w:left="2745" w:right="0" w:firstLine="0"/>
        <w:jc w:val="left"/>
        <w:rPr>
          <w:sz w:val="18"/>
        </w:rPr>
      </w:pPr>
      <w:bookmarkStart w:name="_bookmark26" w:id="65"/>
      <w:bookmarkEnd w:id="65"/>
      <w:r>
        <w:rPr/>
      </w:r>
      <w:r>
        <w:rPr>
          <w:rFonts w:ascii="Palatino Linotype"/>
          <w:b/>
          <w:sz w:val="18"/>
        </w:rPr>
        <w:t>Figure</w:t>
      </w:r>
      <w:r>
        <w:rPr>
          <w:rFonts w:ascii="Palatino Linotype"/>
          <w:b/>
          <w:spacing w:val="11"/>
          <w:sz w:val="18"/>
        </w:rPr>
        <w:t> </w:t>
      </w:r>
      <w:r>
        <w:rPr>
          <w:rFonts w:ascii="Palatino Linotype"/>
          <w:b/>
          <w:sz w:val="18"/>
        </w:rPr>
        <w:t>17.</w:t>
      </w:r>
      <w:r>
        <w:rPr>
          <w:rFonts w:ascii="Palatino Linotype"/>
          <w:b/>
          <w:spacing w:val="27"/>
          <w:sz w:val="18"/>
        </w:rPr>
        <w:t> </w:t>
      </w:r>
      <w:r>
        <w:rPr>
          <w:sz w:val="18"/>
        </w:rPr>
        <w:t>Secure</w:t>
      </w:r>
      <w:r>
        <w:rPr>
          <w:spacing w:val="18"/>
          <w:sz w:val="18"/>
        </w:rPr>
        <w:t> </w:t>
      </w:r>
      <w:r>
        <w:rPr>
          <w:sz w:val="18"/>
        </w:rPr>
        <w:t>message</w:t>
      </w:r>
      <w:r>
        <w:rPr>
          <w:spacing w:val="18"/>
          <w:sz w:val="18"/>
        </w:rPr>
        <w:t> </w:t>
      </w:r>
      <w:r>
        <w:rPr>
          <w:sz w:val="18"/>
        </w:rPr>
        <w:t>exchange</w:t>
      </w:r>
      <w:r>
        <w:rPr>
          <w:spacing w:val="18"/>
          <w:sz w:val="18"/>
        </w:rPr>
        <w:t> </w:t>
      </w:r>
      <w:r>
        <w:rPr>
          <w:sz w:val="18"/>
        </w:rPr>
        <w:t>between</w:t>
      </w:r>
      <w:r>
        <w:rPr>
          <w:spacing w:val="18"/>
          <w:sz w:val="18"/>
        </w:rPr>
        <w:t> </w:t>
      </w:r>
      <w:r>
        <w:rPr>
          <w:sz w:val="18"/>
        </w:rPr>
        <w:t>engine</w:t>
      </w:r>
      <w:r>
        <w:rPr>
          <w:spacing w:val="18"/>
          <w:sz w:val="18"/>
        </w:rPr>
        <w:t> </w:t>
      </w:r>
      <w:r>
        <w:rPr>
          <w:sz w:val="18"/>
        </w:rPr>
        <w:t>control</w:t>
      </w:r>
      <w:r>
        <w:rPr>
          <w:spacing w:val="18"/>
          <w:sz w:val="18"/>
        </w:rPr>
        <w:t> </w:t>
      </w:r>
      <w:r>
        <w:rPr>
          <w:sz w:val="18"/>
        </w:rPr>
        <w:t>units</w:t>
      </w:r>
      <w:r>
        <w:rPr>
          <w:spacing w:val="18"/>
          <w:sz w:val="18"/>
        </w:rPr>
        <w:t> </w:t>
      </w:r>
      <w:r>
        <w:rPr>
          <w:sz w:val="18"/>
        </w:rPr>
        <w:t>(ECUs)</w:t>
      </w:r>
      <w:r>
        <w:rPr>
          <w:spacing w:val="18"/>
          <w:sz w:val="18"/>
        </w:rPr>
        <w:t> </w:t>
      </w:r>
      <w:r>
        <w:rPr>
          <w:sz w:val="18"/>
        </w:rPr>
        <w:t>in</w:t>
      </w:r>
      <w:r>
        <w:rPr>
          <w:spacing w:val="18"/>
          <w:sz w:val="18"/>
        </w:rPr>
        <w:t> </w:t>
      </w:r>
      <w:r>
        <w:rPr>
          <w:sz w:val="18"/>
        </w:rPr>
        <w:t>in-vehicle</w:t>
      </w:r>
      <w:r>
        <w:rPr>
          <w:spacing w:val="18"/>
          <w:sz w:val="18"/>
        </w:rPr>
        <w:t> </w:t>
      </w:r>
      <w:r>
        <w:rPr>
          <w:sz w:val="18"/>
        </w:rPr>
        <w:t>networks.</w:t>
      </w:r>
    </w:p>
    <w:p>
      <w:pPr>
        <w:pStyle w:val="BodyText"/>
        <w:spacing w:line="256" w:lineRule="auto" w:before="182"/>
        <w:ind w:left="2745" w:right="103" w:firstLine="425"/>
        <w:jc w:val="both"/>
      </w:pPr>
      <w:r>
        <w:rPr/>
        <w:t>The supernode will analyze, verify, and validate all these transactions from authorized</w:t>
      </w:r>
      <w:r>
        <w:rPr>
          <w:spacing w:val="1"/>
        </w:rPr>
        <w:t> </w:t>
      </w:r>
      <w:r>
        <w:rPr/>
        <w:t>ECUs with the help of the IDS. If the IDS detects anomalies in the transactions, an alarm is</w:t>
      </w:r>
      <w:r>
        <w:rPr>
          <w:spacing w:val="1"/>
        </w:rPr>
        <w:t> </w:t>
      </w:r>
      <w:r>
        <w:rPr/>
        <w:t>generated.</w:t>
      </w:r>
      <w:r>
        <w:rPr>
          <w:spacing w:val="44"/>
        </w:rPr>
        <w:t> </w:t>
      </w:r>
      <w:r>
        <w:rPr/>
        <w:t>If it does not detect anomalies, and all nodes reach consensus on validity based</w:t>
      </w:r>
      <w:r>
        <w:rPr>
          <w:spacing w:val="1"/>
        </w:rPr>
        <w:t> </w:t>
      </w:r>
      <w:r>
        <w:rPr/>
        <w:t>on the PoA consensus mechanism, the approved messages are added to the transaction list</w:t>
      </w:r>
      <w:r>
        <w:rPr>
          <w:spacing w:val="1"/>
        </w:rPr>
        <w:t> </w:t>
      </w:r>
      <w:r>
        <w:rPr/>
        <w:t>of a newly created block, and this block is added to the private blockchain. A copy of the</w:t>
      </w:r>
      <w:r>
        <w:rPr>
          <w:spacing w:val="1"/>
        </w:rPr>
        <w:t> </w:t>
      </w:r>
      <w:r>
        <w:rPr/>
        <w:t>block</w:t>
      </w:r>
      <w:r>
        <w:rPr>
          <w:spacing w:val="10"/>
        </w:rPr>
        <w:t> </w:t>
      </w:r>
      <w:r>
        <w:rPr/>
        <w:t>is</w:t>
      </w:r>
      <w:r>
        <w:rPr>
          <w:spacing w:val="11"/>
        </w:rPr>
        <w:t> </w:t>
      </w:r>
      <w:r>
        <w:rPr/>
        <w:t>shared</w:t>
      </w:r>
      <w:r>
        <w:rPr>
          <w:spacing w:val="10"/>
        </w:rPr>
        <w:t> </w:t>
      </w:r>
      <w:r>
        <w:rPr/>
        <w:t>with</w:t>
      </w:r>
      <w:r>
        <w:rPr>
          <w:spacing w:val="11"/>
        </w:rPr>
        <w:t> </w:t>
      </w:r>
      <w:r>
        <w:rPr/>
        <w:t>all</w:t>
      </w:r>
      <w:r>
        <w:rPr>
          <w:spacing w:val="10"/>
        </w:rPr>
        <w:t> </w:t>
      </w:r>
      <w:r>
        <w:rPr/>
        <w:t>member</w:t>
      </w:r>
      <w:r>
        <w:rPr>
          <w:spacing w:val="11"/>
        </w:rPr>
        <w:t> </w:t>
      </w:r>
      <w:r>
        <w:rPr/>
        <w:t>nodes</w:t>
      </w:r>
      <w:r>
        <w:rPr>
          <w:spacing w:val="10"/>
        </w:rPr>
        <w:t> </w:t>
      </w:r>
      <w:r>
        <w:rPr/>
        <w:t>of</w:t>
      </w:r>
      <w:r>
        <w:rPr>
          <w:spacing w:val="11"/>
        </w:rPr>
        <w:t> </w:t>
      </w:r>
      <w:r>
        <w:rPr/>
        <w:t>the</w:t>
      </w:r>
      <w:r>
        <w:rPr>
          <w:spacing w:val="10"/>
        </w:rPr>
        <w:t> </w:t>
      </w:r>
      <w:r>
        <w:rPr/>
        <w:t>private</w:t>
      </w:r>
      <w:r>
        <w:rPr>
          <w:spacing w:val="11"/>
        </w:rPr>
        <w:t> </w:t>
      </w:r>
      <w:r>
        <w:rPr/>
        <w:t>blockchain.</w:t>
      </w:r>
      <w:r>
        <w:rPr>
          <w:spacing w:val="23"/>
        </w:rPr>
        <w:t> </w:t>
      </w:r>
      <w:r>
        <w:rPr/>
        <w:t>However,</w:t>
      </w:r>
      <w:r>
        <w:rPr>
          <w:spacing w:val="11"/>
        </w:rPr>
        <w:t> </w:t>
      </w:r>
      <w:r>
        <w:rPr/>
        <w:t>a</w:t>
      </w:r>
      <w:r>
        <w:rPr>
          <w:spacing w:val="10"/>
        </w:rPr>
        <w:t> </w:t>
      </w:r>
      <w:r>
        <w:rPr/>
        <w:t>large</w:t>
      </w:r>
      <w:r>
        <w:rPr>
          <w:spacing w:val="11"/>
        </w:rPr>
        <w:t> </w:t>
      </w:r>
      <w:r>
        <w:rPr/>
        <w:t>amount</w:t>
      </w:r>
      <w:r>
        <w:rPr>
          <w:spacing w:val="1"/>
        </w:rPr>
        <w:t> </w:t>
      </w:r>
      <w:r>
        <w:rPr/>
        <w:t>of data, such as raw information gathered by the sensors, blackbox information, ECU data,</w:t>
      </w:r>
      <w:r>
        <w:rPr>
          <w:spacing w:val="1"/>
        </w:rPr>
        <w:t> </w:t>
      </w:r>
      <w:r>
        <w:rPr/>
        <w:t>etc., is collected, stored, and updated in the IPFS (Interplanetary File System). Similarly, the</w:t>
      </w:r>
      <w:r>
        <w:rPr>
          <w:spacing w:val="1"/>
        </w:rPr>
        <w:t> </w:t>
      </w:r>
      <w:r>
        <w:rPr/>
        <w:t>PuBC</w:t>
      </w:r>
      <w:r>
        <w:rPr>
          <w:spacing w:val="24"/>
        </w:rPr>
        <w:t> </w:t>
      </w:r>
      <w:r>
        <w:rPr/>
        <w:t>can</w:t>
      </w:r>
      <w:r>
        <w:rPr>
          <w:spacing w:val="25"/>
        </w:rPr>
        <w:t> </w:t>
      </w:r>
      <w:r>
        <w:rPr/>
        <w:t>also</w:t>
      </w:r>
      <w:r>
        <w:rPr>
          <w:spacing w:val="25"/>
        </w:rPr>
        <w:t> </w:t>
      </w:r>
      <w:r>
        <w:rPr/>
        <w:t>store</w:t>
      </w:r>
      <w:r>
        <w:rPr>
          <w:spacing w:val="24"/>
        </w:rPr>
        <w:t> </w:t>
      </w:r>
      <w:r>
        <w:rPr/>
        <w:t>large</w:t>
      </w:r>
      <w:r>
        <w:rPr>
          <w:spacing w:val="25"/>
        </w:rPr>
        <w:t> </w:t>
      </w:r>
      <w:r>
        <w:rPr/>
        <w:t>files</w:t>
      </w:r>
      <w:r>
        <w:rPr>
          <w:spacing w:val="25"/>
        </w:rPr>
        <w:t> </w:t>
      </w:r>
      <w:r>
        <w:rPr/>
        <w:t>related</w:t>
      </w:r>
      <w:r>
        <w:rPr>
          <w:spacing w:val="24"/>
        </w:rPr>
        <w:t> </w:t>
      </w:r>
      <w:r>
        <w:rPr/>
        <w:t>to</w:t>
      </w:r>
      <w:r>
        <w:rPr>
          <w:spacing w:val="25"/>
        </w:rPr>
        <w:t> </w:t>
      </w:r>
      <w:r>
        <w:rPr/>
        <w:t>inter-vehicle</w:t>
      </w:r>
      <w:r>
        <w:rPr>
          <w:spacing w:val="25"/>
        </w:rPr>
        <w:t> </w:t>
      </w:r>
      <w:r>
        <w:rPr/>
        <w:t>communication</w:t>
      </w:r>
      <w:r>
        <w:rPr>
          <w:spacing w:val="25"/>
        </w:rPr>
        <w:t> </w:t>
      </w:r>
      <w:r>
        <w:rPr/>
        <w:t>in</w:t>
      </w:r>
      <w:r>
        <w:rPr>
          <w:spacing w:val="24"/>
        </w:rPr>
        <w:t> </w:t>
      </w:r>
      <w:r>
        <w:rPr/>
        <w:t>the</w:t>
      </w:r>
      <w:r>
        <w:rPr>
          <w:spacing w:val="25"/>
        </w:rPr>
        <w:t> </w:t>
      </w:r>
      <w:r>
        <w:rPr/>
        <w:t>IPFS,</w:t>
      </w:r>
      <w:r>
        <w:rPr>
          <w:spacing w:val="25"/>
        </w:rPr>
        <w:t> </w:t>
      </w:r>
      <w:r>
        <w:rPr/>
        <w:t>which</w:t>
      </w:r>
      <w:r>
        <w:rPr>
          <w:spacing w:val="1"/>
        </w:rPr>
        <w:t> </w:t>
      </w:r>
      <w:r>
        <w:rPr/>
        <w:t>is</w:t>
      </w:r>
      <w:r>
        <w:rPr>
          <w:spacing w:val="22"/>
        </w:rPr>
        <w:t> </w:t>
      </w:r>
      <w:r>
        <w:rPr/>
        <w:t>a</w:t>
      </w:r>
      <w:r>
        <w:rPr>
          <w:spacing w:val="23"/>
        </w:rPr>
        <w:t> </w:t>
      </w:r>
      <w:r>
        <w:rPr/>
        <w:t>completely</w:t>
      </w:r>
      <w:r>
        <w:rPr>
          <w:spacing w:val="22"/>
        </w:rPr>
        <w:t> </w:t>
      </w:r>
      <w:r>
        <w:rPr/>
        <w:t>decentralized</w:t>
      </w:r>
      <w:r>
        <w:rPr>
          <w:spacing w:val="23"/>
        </w:rPr>
        <w:t> </w:t>
      </w:r>
      <w:r>
        <w:rPr/>
        <w:t>system</w:t>
      </w:r>
      <w:r>
        <w:rPr>
          <w:spacing w:val="22"/>
        </w:rPr>
        <w:t> </w:t>
      </w:r>
      <w:r>
        <w:rPr/>
        <w:t>making</w:t>
      </w:r>
      <w:r>
        <w:rPr>
          <w:spacing w:val="23"/>
        </w:rPr>
        <w:t> </w:t>
      </w:r>
      <w:r>
        <w:rPr/>
        <w:t>file</w:t>
      </w:r>
      <w:r>
        <w:rPr>
          <w:spacing w:val="22"/>
        </w:rPr>
        <w:t> </w:t>
      </w:r>
      <w:r>
        <w:rPr/>
        <w:t>exchange</w:t>
      </w:r>
      <w:r>
        <w:rPr>
          <w:spacing w:val="23"/>
        </w:rPr>
        <w:t> </w:t>
      </w:r>
      <w:r>
        <w:rPr/>
        <w:t>over</w:t>
      </w:r>
      <w:r>
        <w:rPr>
          <w:spacing w:val="22"/>
        </w:rPr>
        <w:t> </w:t>
      </w:r>
      <w:r>
        <w:rPr/>
        <w:t>the</w:t>
      </w:r>
      <w:r>
        <w:rPr>
          <w:spacing w:val="23"/>
        </w:rPr>
        <w:t> </w:t>
      </w:r>
      <w:r>
        <w:rPr/>
        <w:t>internet</w:t>
      </w:r>
      <w:r>
        <w:rPr>
          <w:spacing w:val="22"/>
        </w:rPr>
        <w:t> </w:t>
      </w:r>
      <w:r>
        <w:rPr/>
        <w:t>more</w:t>
      </w:r>
      <w:r>
        <w:rPr>
          <w:spacing w:val="23"/>
        </w:rPr>
        <w:t> </w:t>
      </w:r>
      <w:r>
        <w:rPr/>
        <w:t>secure.</w:t>
      </w:r>
    </w:p>
    <w:p>
      <w:pPr>
        <w:spacing w:after="0" w:line="256" w:lineRule="auto"/>
        <w:jc w:val="both"/>
        <w:sectPr>
          <w:pgSz w:w="11910" w:h="16840"/>
          <w:pgMar w:header="1042" w:footer="0" w:top="1340" w:bottom="280" w:left="600" w:right="580"/>
        </w:sectPr>
      </w:pPr>
    </w:p>
    <w:p>
      <w:pPr>
        <w:pStyle w:val="BodyText"/>
      </w:pPr>
    </w:p>
    <w:p>
      <w:pPr>
        <w:pStyle w:val="BodyText"/>
      </w:pPr>
    </w:p>
    <w:p>
      <w:pPr>
        <w:pStyle w:val="BodyText"/>
        <w:spacing w:line="256" w:lineRule="auto" w:before="98"/>
        <w:ind w:left="2745" w:right="103" w:hanging="7"/>
        <w:jc w:val="both"/>
      </w:pPr>
      <w:r>
        <w:rPr/>
        <w:t>The files stored in the IPFS are content addressed so they can easily be retrieved based on</w:t>
      </w:r>
      <w:r>
        <w:rPr>
          <w:spacing w:val="1"/>
        </w:rPr>
        <w:t> </w:t>
      </w:r>
      <w:r>
        <w:rPr/>
        <w:t>the contents. The PuBC only stores the hash of the IPFS files containing the corresponding</w:t>
      </w:r>
      <w:r>
        <w:rPr>
          <w:spacing w:val="1"/>
        </w:rPr>
        <w:t> </w:t>
      </w:r>
      <w:r>
        <w:rPr/>
        <w:t>raw sensor information in</w:t>
      </w:r>
      <w:r>
        <w:rPr>
          <w:spacing w:val="1"/>
        </w:rPr>
        <w:t> </w:t>
      </w:r>
      <w:r>
        <w:rPr/>
        <w:t>the smart contract.</w:t>
      </w:r>
      <w:r>
        <w:rPr>
          <w:spacing w:val="1"/>
        </w:rPr>
        <w:t> </w:t>
      </w:r>
      <w:r>
        <w:rPr/>
        <w:t>Thus,</w:t>
      </w:r>
      <w:r>
        <w:rPr>
          <w:spacing w:val="44"/>
        </w:rPr>
        <w:t> </w:t>
      </w:r>
      <w:r>
        <w:rPr/>
        <w:t>the required</w:t>
      </w:r>
      <w:r>
        <w:rPr>
          <w:spacing w:val="44"/>
        </w:rPr>
        <w:t> </w:t>
      </w:r>
      <w:r>
        <w:rPr/>
        <w:t>information</w:t>
      </w:r>
      <w:r>
        <w:rPr>
          <w:spacing w:val="44"/>
        </w:rPr>
        <w:t> </w:t>
      </w:r>
      <w:r>
        <w:rPr/>
        <w:t>or files can</w:t>
      </w:r>
      <w:r>
        <w:rPr>
          <w:spacing w:val="1"/>
        </w:rPr>
        <w:t> </w:t>
      </w:r>
      <w:r>
        <w:rPr/>
        <w:t>be stored and retrieved easily based on IPFS hashes stored within the public blockchain.</w:t>
      </w:r>
      <w:r>
        <w:rPr>
          <w:spacing w:val="1"/>
        </w:rPr>
        <w:t> </w:t>
      </w:r>
      <w:r>
        <w:rPr/>
        <w:t>Malicious information from an attacker trying to communicate with the in-vehicle system</w:t>
      </w:r>
      <w:r>
        <w:rPr>
          <w:spacing w:val="1"/>
        </w:rPr>
        <w:t> </w:t>
      </w:r>
      <w:r>
        <w:rPr/>
        <w:t>can be detected as an intrusion based</w:t>
      </w:r>
      <w:r>
        <w:rPr>
          <w:spacing w:val="1"/>
        </w:rPr>
        <w:t> </w:t>
      </w:r>
      <w:r>
        <w:rPr/>
        <w:t>on the information recorded in the private</w:t>
      </w:r>
      <w:r>
        <w:rPr>
          <w:spacing w:val="1"/>
        </w:rPr>
        <w:t> </w:t>
      </w:r>
      <w:r>
        <w:rPr/>
        <w:t>blockchain.</w:t>
      </w:r>
    </w:p>
    <w:p>
      <w:pPr>
        <w:pStyle w:val="ListParagraph"/>
        <w:numPr>
          <w:ilvl w:val="2"/>
          <w:numId w:val="1"/>
        </w:numPr>
        <w:tabs>
          <w:tab w:pos="3256" w:val="left" w:leader="none"/>
        </w:tabs>
        <w:spacing w:line="240" w:lineRule="auto" w:before="198" w:after="0"/>
        <w:ind w:left="3255" w:right="0" w:hanging="511"/>
        <w:jc w:val="both"/>
        <w:rPr>
          <w:sz w:val="20"/>
        </w:rPr>
      </w:pPr>
      <w:bookmarkStart w:name="Public Blockchain for Inter-Vehicle Netw" w:id="66"/>
      <w:bookmarkEnd w:id="66"/>
      <w:r>
        <w:rPr/>
      </w:r>
      <w:bookmarkStart w:name="Public Blockchain for Inter-Vehicle Netw" w:id="67"/>
      <w:bookmarkEnd w:id="67"/>
      <w:r>
        <w:rPr>
          <w:sz w:val="20"/>
        </w:rPr>
        <w:t>Public</w:t>
      </w:r>
      <w:r>
        <w:rPr>
          <w:spacing w:val="28"/>
          <w:sz w:val="20"/>
        </w:rPr>
        <w:t> </w:t>
      </w:r>
      <w:r>
        <w:rPr>
          <w:sz w:val="20"/>
        </w:rPr>
        <w:t>Blockchain</w:t>
      </w:r>
      <w:r>
        <w:rPr>
          <w:spacing w:val="29"/>
          <w:sz w:val="20"/>
        </w:rPr>
        <w:t> </w:t>
      </w:r>
      <w:r>
        <w:rPr>
          <w:sz w:val="20"/>
        </w:rPr>
        <w:t>for</w:t>
      </w:r>
      <w:r>
        <w:rPr>
          <w:spacing w:val="29"/>
          <w:sz w:val="20"/>
        </w:rPr>
        <w:t> </w:t>
      </w:r>
      <w:r>
        <w:rPr>
          <w:sz w:val="20"/>
        </w:rPr>
        <w:t>Inter-Vehicle</w:t>
      </w:r>
      <w:r>
        <w:rPr>
          <w:spacing w:val="29"/>
          <w:sz w:val="20"/>
        </w:rPr>
        <w:t> </w:t>
      </w:r>
      <w:r>
        <w:rPr>
          <w:sz w:val="20"/>
        </w:rPr>
        <w:t>Networks</w:t>
      </w:r>
    </w:p>
    <w:p>
      <w:pPr>
        <w:pStyle w:val="BodyText"/>
        <w:spacing w:line="256" w:lineRule="auto" w:before="77"/>
        <w:ind w:left="2736" w:right="103" w:firstLine="433"/>
        <w:jc w:val="both"/>
      </w:pPr>
      <w:r>
        <w:rPr>
          <w:w w:val="105"/>
        </w:rPr>
        <w:t>Most of the in-vehicle information is very sensitive, so it is recorded in the private</w:t>
      </w:r>
      <w:r>
        <w:rPr>
          <w:spacing w:val="1"/>
          <w:w w:val="105"/>
        </w:rPr>
        <w:t> </w:t>
      </w:r>
      <w:r>
        <w:rPr>
          <w:w w:val="105"/>
        </w:rPr>
        <w:t>blockchain.</w:t>
      </w:r>
      <w:r>
        <w:rPr>
          <w:spacing w:val="1"/>
          <w:w w:val="105"/>
        </w:rPr>
        <w:t> </w:t>
      </w:r>
      <w:r>
        <w:rPr>
          <w:w w:val="105"/>
        </w:rPr>
        <w:t>However, there is information collected by vehicle sensors, or multimedia</w:t>
      </w:r>
      <w:r>
        <w:rPr>
          <w:spacing w:val="1"/>
          <w:w w:val="105"/>
        </w:rPr>
        <w:t> </w:t>
      </w:r>
      <w:r>
        <w:rPr>
          <w:w w:val="105"/>
        </w:rPr>
        <w:t>information, that needs to be exchanged with neighboring vehicles or with edge-cloud</w:t>
      </w:r>
      <w:r>
        <w:rPr>
          <w:spacing w:val="1"/>
          <w:w w:val="105"/>
        </w:rPr>
        <w:t> </w:t>
      </w:r>
      <w:r>
        <w:rPr>
          <w:w w:val="105"/>
        </w:rPr>
        <w:t>devices for event prediction or for offloading data computations. Thus, we need to con-</w:t>
      </w:r>
      <w:r>
        <w:rPr>
          <w:spacing w:val="1"/>
          <w:w w:val="105"/>
        </w:rPr>
        <w:t> </w:t>
      </w:r>
      <w:r>
        <w:rPr>
          <w:w w:val="105"/>
        </w:rPr>
        <w:t>sider the PuBC for recording safety-related messages, because the centralized or private</w:t>
      </w:r>
      <w:r>
        <w:rPr>
          <w:spacing w:val="-44"/>
          <w:w w:val="105"/>
        </w:rPr>
        <w:t> </w:t>
      </w:r>
      <w:r>
        <w:rPr>
          <w:w w:val="105"/>
        </w:rPr>
        <w:t>blockchain method is not appropriate, owing to the single point of failure problem, es-</w:t>
      </w:r>
      <w:r>
        <w:rPr>
          <w:spacing w:val="1"/>
          <w:w w:val="105"/>
        </w:rPr>
        <w:t> </w:t>
      </w:r>
      <w:r>
        <w:rPr>
          <w:w w:val="105"/>
        </w:rPr>
        <w:t>pecially if malicious attackers gain control of the network. The PuBC stores the vehicle’s</w:t>
      </w:r>
      <w:r>
        <w:rPr>
          <w:spacing w:val="1"/>
          <w:w w:val="105"/>
        </w:rPr>
        <w:t> </w:t>
      </w:r>
      <w:r>
        <w:rPr/>
        <w:t>sensor information, the raw and detailed data related to the vehicle (such as maintenance</w:t>
      </w:r>
      <w:r>
        <w:rPr>
          <w:spacing w:val="1"/>
        </w:rPr>
        <w:t> </w:t>
      </w:r>
      <w:r>
        <w:rPr>
          <w:w w:val="105"/>
        </w:rPr>
        <w:t>information/history,</w:t>
      </w:r>
      <w:r>
        <w:rPr>
          <w:spacing w:val="-10"/>
          <w:w w:val="105"/>
        </w:rPr>
        <w:t> </w:t>
      </w:r>
      <w:r>
        <w:rPr>
          <w:w w:val="105"/>
        </w:rPr>
        <w:t>car</w:t>
      </w:r>
      <w:r>
        <w:rPr>
          <w:spacing w:val="-9"/>
          <w:w w:val="105"/>
        </w:rPr>
        <w:t> </w:t>
      </w:r>
      <w:r>
        <w:rPr>
          <w:w w:val="105"/>
        </w:rPr>
        <w:t>diagnostic</w:t>
      </w:r>
      <w:r>
        <w:rPr>
          <w:spacing w:val="-10"/>
          <w:w w:val="105"/>
        </w:rPr>
        <w:t> </w:t>
      </w:r>
      <w:r>
        <w:rPr>
          <w:w w:val="105"/>
        </w:rPr>
        <w:t>reports,</w:t>
      </w:r>
      <w:r>
        <w:rPr>
          <w:spacing w:val="-9"/>
          <w:w w:val="105"/>
        </w:rPr>
        <w:t> </w:t>
      </w:r>
      <w:r>
        <w:rPr>
          <w:w w:val="105"/>
        </w:rPr>
        <w:t>and</w:t>
      </w:r>
      <w:r>
        <w:rPr>
          <w:spacing w:val="-10"/>
          <w:w w:val="105"/>
        </w:rPr>
        <w:t> </w:t>
      </w:r>
      <w:r>
        <w:rPr>
          <w:w w:val="105"/>
        </w:rPr>
        <w:t>event</w:t>
      </w:r>
      <w:r>
        <w:rPr>
          <w:spacing w:val="-9"/>
          <w:w w:val="105"/>
        </w:rPr>
        <w:t> </w:t>
      </w:r>
      <w:r>
        <w:rPr>
          <w:w w:val="105"/>
        </w:rPr>
        <w:t>information)</w:t>
      </w:r>
      <w:r>
        <w:rPr>
          <w:spacing w:val="-10"/>
          <w:w w:val="105"/>
        </w:rPr>
        <w:t> </w:t>
      </w:r>
      <w:r>
        <w:rPr>
          <w:w w:val="105"/>
        </w:rPr>
        <w:t>as</w:t>
      </w:r>
      <w:r>
        <w:rPr>
          <w:spacing w:val="-9"/>
          <w:w w:val="105"/>
        </w:rPr>
        <w:t> </w:t>
      </w:r>
      <w:r>
        <w:rPr>
          <w:w w:val="105"/>
        </w:rPr>
        <w:t>well</w:t>
      </w:r>
      <w:r>
        <w:rPr>
          <w:spacing w:val="-9"/>
          <w:w w:val="105"/>
        </w:rPr>
        <w:t> </w:t>
      </w:r>
      <w:r>
        <w:rPr>
          <w:w w:val="105"/>
        </w:rPr>
        <w:t>as</w:t>
      </w:r>
      <w:r>
        <w:rPr>
          <w:spacing w:val="-10"/>
          <w:w w:val="105"/>
        </w:rPr>
        <w:t> </w:t>
      </w:r>
      <w:r>
        <w:rPr>
          <w:w w:val="105"/>
        </w:rPr>
        <w:t>reputation</w:t>
      </w:r>
      <w:r>
        <w:rPr>
          <w:spacing w:val="-44"/>
          <w:w w:val="105"/>
        </w:rPr>
        <w:t> </w:t>
      </w:r>
      <w:r>
        <w:rPr>
          <w:w w:val="105"/>
        </w:rPr>
        <w:t>information about other vehicles and Roadside Units (RSUs) [</w:t>
      </w:r>
      <w:hyperlink w:history="true" w:anchor="_bookmark121">
        <w:r>
          <w:rPr>
            <w:color w:val="0774B7"/>
            <w:w w:val="105"/>
          </w:rPr>
          <w:t>92</w:t>
        </w:r>
      </w:hyperlink>
      <w:r>
        <w:rPr>
          <w:w w:val="105"/>
        </w:rPr>
        <w:t>,</w:t>
      </w:r>
      <w:hyperlink w:history="true" w:anchor="_bookmark122">
        <w:r>
          <w:rPr>
            <w:color w:val="0774B7"/>
            <w:w w:val="105"/>
          </w:rPr>
          <w:t>93</w:t>
        </w:r>
      </w:hyperlink>
      <w:r>
        <w:rPr>
          <w:w w:val="105"/>
        </w:rPr>
        <w:t>]. This information,</w:t>
      </w:r>
      <w:r>
        <w:rPr>
          <w:spacing w:val="1"/>
          <w:w w:val="105"/>
        </w:rPr>
        <w:t> </w:t>
      </w:r>
      <w:r>
        <w:rPr>
          <w:w w:val="105"/>
        </w:rPr>
        <w:t>when</w:t>
      </w:r>
      <w:r>
        <w:rPr>
          <w:spacing w:val="-7"/>
          <w:w w:val="105"/>
        </w:rPr>
        <w:t> </w:t>
      </w:r>
      <w:r>
        <w:rPr>
          <w:w w:val="105"/>
        </w:rPr>
        <w:t>recorded</w:t>
      </w:r>
      <w:r>
        <w:rPr>
          <w:spacing w:val="-6"/>
          <w:w w:val="105"/>
        </w:rPr>
        <w:t> </w:t>
      </w:r>
      <w:r>
        <w:rPr>
          <w:w w:val="105"/>
        </w:rPr>
        <w:t>in</w:t>
      </w:r>
      <w:r>
        <w:rPr>
          <w:spacing w:val="-7"/>
          <w:w w:val="105"/>
        </w:rPr>
        <w:t> </w:t>
      </w:r>
      <w:r>
        <w:rPr>
          <w:w w:val="105"/>
        </w:rPr>
        <w:t>the</w:t>
      </w:r>
      <w:r>
        <w:rPr>
          <w:spacing w:val="-6"/>
          <w:w w:val="105"/>
        </w:rPr>
        <w:t> </w:t>
      </w:r>
      <w:r>
        <w:rPr>
          <w:w w:val="105"/>
        </w:rPr>
        <w:t>public</w:t>
      </w:r>
      <w:r>
        <w:rPr>
          <w:spacing w:val="-7"/>
          <w:w w:val="105"/>
        </w:rPr>
        <w:t> </w:t>
      </w:r>
      <w:r>
        <w:rPr>
          <w:w w:val="105"/>
        </w:rPr>
        <w:t>blockchain,</w:t>
      </w:r>
      <w:r>
        <w:rPr>
          <w:spacing w:val="-6"/>
          <w:w w:val="105"/>
        </w:rPr>
        <w:t> </w:t>
      </w:r>
      <w:r>
        <w:rPr>
          <w:w w:val="105"/>
        </w:rPr>
        <w:t>is</w:t>
      </w:r>
      <w:r>
        <w:rPr>
          <w:spacing w:val="-7"/>
          <w:w w:val="105"/>
        </w:rPr>
        <w:t> </w:t>
      </w:r>
      <w:r>
        <w:rPr>
          <w:w w:val="105"/>
        </w:rPr>
        <w:t>transparent</w:t>
      </w:r>
      <w:r>
        <w:rPr>
          <w:spacing w:val="-6"/>
          <w:w w:val="105"/>
        </w:rPr>
        <w:t> </w:t>
      </w:r>
      <w:r>
        <w:rPr>
          <w:w w:val="105"/>
        </w:rPr>
        <w:t>and</w:t>
      </w:r>
      <w:r>
        <w:rPr>
          <w:spacing w:val="-6"/>
          <w:w w:val="105"/>
        </w:rPr>
        <w:t> </w:t>
      </w:r>
      <w:r>
        <w:rPr>
          <w:w w:val="105"/>
        </w:rPr>
        <w:t>serves</w:t>
      </w:r>
      <w:r>
        <w:rPr>
          <w:spacing w:val="-7"/>
          <w:w w:val="105"/>
        </w:rPr>
        <w:t> </w:t>
      </w:r>
      <w:r>
        <w:rPr>
          <w:w w:val="105"/>
        </w:rPr>
        <w:t>as</w:t>
      </w:r>
      <w:r>
        <w:rPr>
          <w:spacing w:val="-6"/>
          <w:w w:val="105"/>
        </w:rPr>
        <w:t> </w:t>
      </w:r>
      <w:r>
        <w:rPr>
          <w:w w:val="105"/>
        </w:rPr>
        <w:t>evidence</w:t>
      </w:r>
      <w:r>
        <w:rPr>
          <w:spacing w:val="-7"/>
          <w:w w:val="105"/>
        </w:rPr>
        <w:t> </w:t>
      </w:r>
      <w:r>
        <w:rPr>
          <w:w w:val="105"/>
        </w:rPr>
        <w:t>when</w:t>
      </w:r>
      <w:r>
        <w:rPr>
          <w:spacing w:val="-6"/>
          <w:w w:val="105"/>
        </w:rPr>
        <w:t> </w:t>
      </w:r>
      <w:r>
        <w:rPr>
          <w:w w:val="105"/>
        </w:rPr>
        <w:t>con-</w:t>
      </w:r>
      <w:r>
        <w:rPr>
          <w:spacing w:val="-44"/>
          <w:w w:val="105"/>
        </w:rPr>
        <w:t> </w:t>
      </w:r>
      <w:r>
        <w:rPr>
          <w:w w:val="105"/>
        </w:rPr>
        <w:t>flicts occur. The PuBC serves as global ground truth for traffic events, vehicle status, etc.</w:t>
      </w:r>
      <w:r>
        <w:rPr>
          <w:spacing w:val="1"/>
          <w:w w:val="105"/>
        </w:rPr>
        <w:t> </w:t>
      </w:r>
      <w:r>
        <w:rPr>
          <w:w w:val="105"/>
        </w:rPr>
        <w:t>New blocks are created by aggregating a list of unconfirmed messages from the message</w:t>
      </w:r>
      <w:r>
        <w:rPr>
          <w:spacing w:val="-45"/>
          <w:w w:val="105"/>
        </w:rPr>
        <w:t> </w:t>
      </w:r>
      <w:r>
        <w:rPr/>
        <w:t>pool. The unconfirmed messages are the collection of transactions that are not included in</w:t>
      </w:r>
      <w:r>
        <w:rPr>
          <w:spacing w:val="1"/>
        </w:rPr>
        <w:t> </w:t>
      </w:r>
      <w:r>
        <w:rPr>
          <w:w w:val="105"/>
        </w:rPr>
        <w:t>the</w:t>
      </w:r>
      <w:r>
        <w:rPr>
          <w:spacing w:val="-7"/>
          <w:w w:val="105"/>
        </w:rPr>
        <w:t> </w:t>
      </w:r>
      <w:r>
        <w:rPr>
          <w:w w:val="105"/>
        </w:rPr>
        <w:t>blocks</w:t>
      </w:r>
      <w:r>
        <w:rPr>
          <w:spacing w:val="-7"/>
          <w:w w:val="105"/>
        </w:rPr>
        <w:t> </w:t>
      </w:r>
      <w:r>
        <w:rPr>
          <w:w w:val="105"/>
        </w:rPr>
        <w:t>of</w:t>
      </w:r>
      <w:r>
        <w:rPr>
          <w:spacing w:val="-6"/>
          <w:w w:val="105"/>
        </w:rPr>
        <w:t> </w:t>
      </w:r>
      <w:r>
        <w:rPr>
          <w:w w:val="105"/>
        </w:rPr>
        <w:t>the</w:t>
      </w:r>
      <w:r>
        <w:rPr>
          <w:spacing w:val="-7"/>
          <w:w w:val="105"/>
        </w:rPr>
        <w:t> </w:t>
      </w:r>
      <w:r>
        <w:rPr>
          <w:w w:val="105"/>
        </w:rPr>
        <w:t>main</w:t>
      </w:r>
      <w:r>
        <w:rPr>
          <w:spacing w:val="-6"/>
          <w:w w:val="105"/>
        </w:rPr>
        <w:t> </w:t>
      </w:r>
      <w:r>
        <w:rPr>
          <w:w w:val="105"/>
        </w:rPr>
        <w:t>blockchain.</w:t>
      </w:r>
      <w:r>
        <w:rPr>
          <w:spacing w:val="3"/>
          <w:w w:val="105"/>
        </w:rPr>
        <w:t> </w:t>
      </w:r>
      <w:r>
        <w:rPr>
          <w:w w:val="105"/>
        </w:rPr>
        <w:t>The</w:t>
      </w:r>
      <w:r>
        <w:rPr>
          <w:spacing w:val="-7"/>
          <w:w w:val="105"/>
        </w:rPr>
        <w:t> </w:t>
      </w:r>
      <w:r>
        <w:rPr>
          <w:w w:val="105"/>
        </w:rPr>
        <w:t>hashes</w:t>
      </w:r>
      <w:r>
        <w:rPr>
          <w:spacing w:val="-6"/>
          <w:w w:val="105"/>
        </w:rPr>
        <w:t> </w:t>
      </w:r>
      <w:r>
        <w:rPr>
          <w:w w:val="105"/>
        </w:rPr>
        <w:t>of</w:t>
      </w:r>
      <w:r>
        <w:rPr>
          <w:spacing w:val="-7"/>
          <w:w w:val="105"/>
        </w:rPr>
        <w:t> </w:t>
      </w:r>
      <w:r>
        <w:rPr>
          <w:w w:val="105"/>
        </w:rPr>
        <w:t>each</w:t>
      </w:r>
      <w:r>
        <w:rPr>
          <w:spacing w:val="-7"/>
          <w:w w:val="105"/>
        </w:rPr>
        <w:t> </w:t>
      </w:r>
      <w:r>
        <w:rPr>
          <w:w w:val="105"/>
        </w:rPr>
        <w:t>block</w:t>
      </w:r>
      <w:r>
        <w:rPr>
          <w:spacing w:val="-6"/>
          <w:w w:val="105"/>
        </w:rPr>
        <w:t> </w:t>
      </w:r>
      <w:r>
        <w:rPr>
          <w:w w:val="105"/>
        </w:rPr>
        <w:t>are</w:t>
      </w:r>
      <w:r>
        <w:rPr>
          <w:spacing w:val="-7"/>
          <w:w w:val="105"/>
        </w:rPr>
        <w:t> </w:t>
      </w:r>
      <w:r>
        <w:rPr>
          <w:w w:val="105"/>
        </w:rPr>
        <w:t>organized</w:t>
      </w:r>
      <w:r>
        <w:rPr>
          <w:spacing w:val="-6"/>
          <w:w w:val="105"/>
        </w:rPr>
        <w:t> </w:t>
      </w:r>
      <w:r>
        <w:rPr>
          <w:w w:val="105"/>
        </w:rPr>
        <w:t>and</w:t>
      </w:r>
      <w:r>
        <w:rPr>
          <w:spacing w:val="-7"/>
          <w:w w:val="105"/>
        </w:rPr>
        <w:t> </w:t>
      </w:r>
      <w:r>
        <w:rPr>
          <w:w w:val="105"/>
        </w:rPr>
        <w:t>chained</w:t>
      </w:r>
      <w:r>
        <w:rPr>
          <w:spacing w:val="-6"/>
          <w:w w:val="105"/>
        </w:rPr>
        <w:t> </w:t>
      </w:r>
      <w:r>
        <w:rPr>
          <w:w w:val="105"/>
        </w:rPr>
        <w:t>in</w:t>
      </w:r>
      <w:r>
        <w:rPr>
          <w:spacing w:val="1"/>
          <w:w w:val="105"/>
        </w:rPr>
        <w:t> </w:t>
      </w:r>
      <w:r>
        <w:rPr>
          <w:w w:val="105"/>
        </w:rPr>
        <w:t>sequential</w:t>
      </w:r>
      <w:r>
        <w:rPr>
          <w:spacing w:val="-8"/>
          <w:w w:val="105"/>
        </w:rPr>
        <w:t> </w:t>
      </w:r>
      <w:r>
        <w:rPr>
          <w:w w:val="105"/>
        </w:rPr>
        <w:t>order</w:t>
      </w:r>
      <w:r>
        <w:rPr>
          <w:spacing w:val="-7"/>
          <w:w w:val="105"/>
        </w:rPr>
        <w:t> </w:t>
      </w:r>
      <w:r>
        <w:rPr>
          <w:w w:val="105"/>
        </w:rPr>
        <w:t>to</w:t>
      </w:r>
      <w:r>
        <w:rPr>
          <w:spacing w:val="-7"/>
          <w:w w:val="105"/>
        </w:rPr>
        <w:t> </w:t>
      </w:r>
      <w:r>
        <w:rPr>
          <w:w w:val="105"/>
        </w:rPr>
        <w:t>create</w:t>
      </w:r>
      <w:r>
        <w:rPr>
          <w:spacing w:val="-8"/>
          <w:w w:val="105"/>
        </w:rPr>
        <w:t> </w:t>
      </w:r>
      <w:r>
        <w:rPr>
          <w:w w:val="105"/>
        </w:rPr>
        <w:t>the</w:t>
      </w:r>
      <w:r>
        <w:rPr>
          <w:spacing w:val="-7"/>
          <w:w w:val="105"/>
        </w:rPr>
        <w:t> </w:t>
      </w:r>
      <w:r>
        <w:rPr>
          <w:w w:val="105"/>
        </w:rPr>
        <w:t>blockchain.</w:t>
      </w:r>
      <w:r>
        <w:rPr>
          <w:spacing w:val="3"/>
          <w:w w:val="105"/>
        </w:rPr>
        <w:t> </w:t>
      </w:r>
      <w:r>
        <w:rPr>
          <w:w w:val="105"/>
        </w:rPr>
        <w:t>The</w:t>
      </w:r>
      <w:r>
        <w:rPr>
          <w:spacing w:val="-7"/>
          <w:w w:val="105"/>
        </w:rPr>
        <w:t> </w:t>
      </w:r>
      <w:r>
        <w:rPr>
          <w:w w:val="105"/>
        </w:rPr>
        <w:t>public</w:t>
      </w:r>
      <w:r>
        <w:rPr>
          <w:spacing w:val="-7"/>
          <w:w w:val="105"/>
        </w:rPr>
        <w:t> </w:t>
      </w:r>
      <w:r>
        <w:rPr>
          <w:w w:val="105"/>
        </w:rPr>
        <w:t>blockchain</w:t>
      </w:r>
      <w:r>
        <w:rPr>
          <w:spacing w:val="-8"/>
          <w:w w:val="105"/>
        </w:rPr>
        <w:t> </w:t>
      </w:r>
      <w:r>
        <w:rPr>
          <w:w w:val="105"/>
        </w:rPr>
        <w:t>can</w:t>
      </w:r>
      <w:r>
        <w:rPr>
          <w:spacing w:val="-6"/>
          <w:w w:val="105"/>
        </w:rPr>
        <w:t> </w:t>
      </w:r>
      <w:r>
        <w:rPr>
          <w:w w:val="105"/>
        </w:rPr>
        <w:t>use</w:t>
      </w:r>
      <w:r>
        <w:rPr>
          <w:spacing w:val="-7"/>
          <w:w w:val="105"/>
        </w:rPr>
        <w:t> </w:t>
      </w:r>
      <w:r>
        <w:rPr>
          <w:w w:val="105"/>
        </w:rPr>
        <w:t>Delegated</w:t>
      </w:r>
      <w:r>
        <w:rPr>
          <w:spacing w:val="-8"/>
          <w:w w:val="105"/>
        </w:rPr>
        <w:t> </w:t>
      </w:r>
      <w:r>
        <w:rPr>
          <w:w w:val="105"/>
        </w:rPr>
        <w:t>Proof</w:t>
      </w:r>
      <w:r>
        <w:rPr>
          <w:spacing w:val="1"/>
          <w:w w:val="105"/>
        </w:rPr>
        <w:t> </w:t>
      </w:r>
      <w:r>
        <w:rPr>
          <w:w w:val="105"/>
        </w:rPr>
        <w:t>of</w:t>
      </w:r>
      <w:r>
        <w:rPr>
          <w:spacing w:val="12"/>
          <w:w w:val="105"/>
        </w:rPr>
        <w:t> </w:t>
      </w:r>
      <w:r>
        <w:rPr>
          <w:w w:val="105"/>
        </w:rPr>
        <w:t>Stake</w:t>
      </w:r>
      <w:r>
        <w:rPr>
          <w:spacing w:val="13"/>
          <w:w w:val="105"/>
        </w:rPr>
        <w:t> </w:t>
      </w:r>
      <w:r>
        <w:rPr>
          <w:w w:val="105"/>
        </w:rPr>
        <w:t>(DPoS)</w:t>
      </w:r>
      <w:r>
        <w:rPr>
          <w:spacing w:val="13"/>
          <w:w w:val="105"/>
        </w:rPr>
        <w:t> </w:t>
      </w:r>
      <w:r>
        <w:rPr>
          <w:w w:val="105"/>
        </w:rPr>
        <w:t>as</w:t>
      </w:r>
      <w:r>
        <w:rPr>
          <w:spacing w:val="13"/>
          <w:w w:val="105"/>
        </w:rPr>
        <w:t> </w:t>
      </w:r>
      <w:r>
        <w:rPr>
          <w:w w:val="105"/>
        </w:rPr>
        <w:t>a</w:t>
      </w:r>
      <w:r>
        <w:rPr>
          <w:spacing w:val="13"/>
          <w:w w:val="105"/>
        </w:rPr>
        <w:t> </w:t>
      </w:r>
      <w:r>
        <w:rPr>
          <w:w w:val="105"/>
        </w:rPr>
        <w:t>consensus</w:t>
      </w:r>
      <w:r>
        <w:rPr>
          <w:spacing w:val="12"/>
          <w:w w:val="105"/>
        </w:rPr>
        <w:t> </w:t>
      </w:r>
      <w:r>
        <w:rPr>
          <w:w w:val="105"/>
        </w:rPr>
        <w:t>mechanism</w:t>
      </w:r>
      <w:r>
        <w:rPr>
          <w:spacing w:val="13"/>
          <w:w w:val="105"/>
        </w:rPr>
        <w:t> </w:t>
      </w:r>
      <w:r>
        <w:rPr>
          <w:w w:val="105"/>
        </w:rPr>
        <w:t>to</w:t>
      </w:r>
      <w:r>
        <w:rPr>
          <w:spacing w:val="13"/>
          <w:w w:val="105"/>
        </w:rPr>
        <w:t> </w:t>
      </w:r>
      <w:r>
        <w:rPr>
          <w:w w:val="105"/>
        </w:rPr>
        <w:t>encourage</w:t>
      </w:r>
      <w:r>
        <w:rPr>
          <w:spacing w:val="13"/>
          <w:w w:val="105"/>
        </w:rPr>
        <w:t> </w:t>
      </w:r>
      <w:r>
        <w:rPr>
          <w:w w:val="105"/>
        </w:rPr>
        <w:t>the</w:t>
      </w:r>
      <w:r>
        <w:rPr>
          <w:spacing w:val="13"/>
          <w:w w:val="105"/>
        </w:rPr>
        <w:t> </w:t>
      </w:r>
      <w:r>
        <w:rPr>
          <w:w w:val="105"/>
        </w:rPr>
        <w:t>staking</w:t>
      </w:r>
      <w:r>
        <w:rPr>
          <w:spacing w:val="13"/>
          <w:w w:val="105"/>
        </w:rPr>
        <w:t> </w:t>
      </w:r>
      <w:r>
        <w:rPr>
          <w:w w:val="105"/>
        </w:rPr>
        <w:t>vehicles</w:t>
      </w:r>
      <w:r>
        <w:rPr>
          <w:spacing w:val="12"/>
          <w:w w:val="105"/>
        </w:rPr>
        <w:t> </w:t>
      </w:r>
      <w:r>
        <w:rPr>
          <w:w w:val="105"/>
        </w:rPr>
        <w:t>or</w:t>
      </w:r>
      <w:r>
        <w:rPr>
          <w:spacing w:val="13"/>
          <w:w w:val="105"/>
        </w:rPr>
        <w:t> </w:t>
      </w:r>
      <w:r>
        <w:rPr>
          <w:w w:val="105"/>
        </w:rPr>
        <w:t>nodes</w:t>
      </w:r>
      <w:r>
        <w:rPr>
          <w:spacing w:val="1"/>
          <w:w w:val="105"/>
        </w:rPr>
        <w:t> </w:t>
      </w:r>
      <w:r>
        <w:rPr>
          <w:w w:val="105"/>
        </w:rPr>
        <w:t>to participate in the network by delegating their stakes, as well as to incentivize them</w:t>
      </w:r>
      <w:r>
        <w:rPr>
          <w:spacing w:val="1"/>
          <w:w w:val="105"/>
        </w:rPr>
        <w:t> </w:t>
      </w:r>
      <w:r>
        <w:rPr>
          <w:w w:val="105"/>
        </w:rPr>
        <w:t>with</w:t>
      </w:r>
      <w:r>
        <w:rPr>
          <w:spacing w:val="-5"/>
          <w:w w:val="105"/>
        </w:rPr>
        <w:t> </w:t>
      </w:r>
      <w:r>
        <w:rPr>
          <w:w w:val="105"/>
        </w:rPr>
        <w:t>a</w:t>
      </w:r>
      <w:r>
        <w:rPr>
          <w:spacing w:val="-5"/>
          <w:w w:val="105"/>
        </w:rPr>
        <w:t> </w:t>
      </w:r>
      <w:r>
        <w:rPr>
          <w:w w:val="105"/>
        </w:rPr>
        <w:t>reward</w:t>
      </w:r>
      <w:r>
        <w:rPr>
          <w:spacing w:val="-5"/>
          <w:w w:val="105"/>
        </w:rPr>
        <w:t> </w:t>
      </w:r>
      <w:r>
        <w:rPr>
          <w:w w:val="105"/>
        </w:rPr>
        <w:t>[</w:t>
      </w:r>
      <w:hyperlink w:history="true" w:anchor="_bookmark121">
        <w:r>
          <w:rPr>
            <w:color w:val="0774B7"/>
            <w:w w:val="105"/>
          </w:rPr>
          <w:t>92</w:t>
        </w:r>
      </w:hyperlink>
      <w:r>
        <w:rPr>
          <w:w w:val="105"/>
        </w:rPr>
        <w:t>,</w:t>
      </w:r>
      <w:hyperlink w:history="true" w:anchor="_bookmark123">
        <w:r>
          <w:rPr>
            <w:color w:val="0774B7"/>
            <w:w w:val="105"/>
          </w:rPr>
          <w:t>94</w:t>
        </w:r>
      </w:hyperlink>
      <w:r>
        <w:rPr>
          <w:w w:val="105"/>
        </w:rPr>
        <w:t>].</w:t>
      </w:r>
      <w:r>
        <w:rPr>
          <w:spacing w:val="5"/>
          <w:w w:val="105"/>
        </w:rPr>
        <w:t> </w:t>
      </w:r>
      <w:r>
        <w:rPr>
          <w:w w:val="105"/>
        </w:rPr>
        <w:t>The</w:t>
      </w:r>
      <w:r>
        <w:rPr>
          <w:spacing w:val="-5"/>
          <w:w w:val="105"/>
        </w:rPr>
        <w:t> </w:t>
      </w:r>
      <w:r>
        <w:rPr>
          <w:w w:val="105"/>
        </w:rPr>
        <w:t>new</w:t>
      </w:r>
      <w:r>
        <w:rPr>
          <w:spacing w:val="-5"/>
          <w:w w:val="105"/>
        </w:rPr>
        <w:t> </w:t>
      </w:r>
      <w:r>
        <w:rPr>
          <w:w w:val="105"/>
        </w:rPr>
        <w:t>block</w:t>
      </w:r>
      <w:r>
        <w:rPr>
          <w:spacing w:val="-5"/>
          <w:w w:val="105"/>
        </w:rPr>
        <w:t> </w:t>
      </w:r>
      <w:r>
        <w:rPr>
          <w:w w:val="105"/>
        </w:rPr>
        <w:t>is</w:t>
      </w:r>
      <w:r>
        <w:rPr>
          <w:spacing w:val="-5"/>
          <w:w w:val="105"/>
        </w:rPr>
        <w:t> </w:t>
      </w:r>
      <w:r>
        <w:rPr>
          <w:w w:val="105"/>
        </w:rPr>
        <w:t>stored</w:t>
      </w:r>
      <w:r>
        <w:rPr>
          <w:spacing w:val="-5"/>
          <w:w w:val="105"/>
        </w:rPr>
        <w:t> </w:t>
      </w:r>
      <w:r>
        <w:rPr>
          <w:w w:val="105"/>
        </w:rPr>
        <w:t>in</w:t>
      </w:r>
      <w:r>
        <w:rPr>
          <w:spacing w:val="-5"/>
          <w:w w:val="105"/>
        </w:rPr>
        <w:t> </w:t>
      </w:r>
      <w:r>
        <w:rPr>
          <w:w w:val="105"/>
        </w:rPr>
        <w:t>the</w:t>
      </w:r>
      <w:r>
        <w:rPr>
          <w:spacing w:val="-5"/>
          <w:w w:val="105"/>
        </w:rPr>
        <w:t> </w:t>
      </w:r>
      <w:r>
        <w:rPr>
          <w:w w:val="105"/>
        </w:rPr>
        <w:t>blockchain</w:t>
      </w:r>
      <w:r>
        <w:rPr>
          <w:spacing w:val="-5"/>
          <w:w w:val="105"/>
        </w:rPr>
        <w:t> </w:t>
      </w:r>
      <w:r>
        <w:rPr>
          <w:w w:val="105"/>
        </w:rPr>
        <w:t>based</w:t>
      </w:r>
      <w:r>
        <w:rPr>
          <w:spacing w:val="-5"/>
          <w:w w:val="105"/>
        </w:rPr>
        <w:t> </w:t>
      </w:r>
      <w:r>
        <w:rPr>
          <w:w w:val="105"/>
        </w:rPr>
        <w:t>on</w:t>
      </w:r>
      <w:r>
        <w:rPr>
          <w:spacing w:val="-5"/>
          <w:w w:val="105"/>
        </w:rPr>
        <w:t> </w:t>
      </w:r>
      <w:r>
        <w:rPr>
          <w:w w:val="105"/>
        </w:rPr>
        <w:t>the</w:t>
      </w:r>
      <w:r>
        <w:rPr>
          <w:spacing w:val="-5"/>
          <w:w w:val="105"/>
        </w:rPr>
        <w:t> </w:t>
      </w:r>
      <w:r>
        <w:rPr>
          <w:w w:val="105"/>
        </w:rPr>
        <w:t>consensus</w:t>
      </w:r>
      <w:r>
        <w:rPr>
          <w:spacing w:val="1"/>
          <w:w w:val="105"/>
        </w:rPr>
        <w:t> </w:t>
      </w:r>
      <w:r>
        <w:rPr/>
        <w:t>mechanism. The public blockchain holds smart contracts and maintains a list of authorized</w:t>
      </w:r>
      <w:r>
        <w:rPr>
          <w:spacing w:val="1"/>
        </w:rPr>
        <w:t> </w:t>
      </w:r>
      <w:r>
        <w:rPr>
          <w:w w:val="105"/>
        </w:rPr>
        <w:t>requestors, such as nodes or vehicles. Moreover, the PuBC can store large files related to</w:t>
      </w:r>
      <w:r>
        <w:rPr>
          <w:spacing w:val="-44"/>
          <w:w w:val="105"/>
        </w:rPr>
        <w:t> </w:t>
      </w:r>
      <w:r>
        <w:rPr/>
        <w:t>inter-vehicle communications in the IPFS, which stores raw sensor data and other informa-</w:t>
      </w:r>
      <w:r>
        <w:rPr>
          <w:spacing w:val="1"/>
        </w:rPr>
        <w:t> </w:t>
      </w:r>
      <w:r>
        <w:rPr>
          <w:w w:val="105"/>
        </w:rPr>
        <w:t>tion</w:t>
      </w:r>
      <w:r>
        <w:rPr>
          <w:spacing w:val="-6"/>
          <w:w w:val="105"/>
        </w:rPr>
        <w:t> </w:t>
      </w:r>
      <w:r>
        <w:rPr>
          <w:w w:val="105"/>
        </w:rPr>
        <w:t>to</w:t>
      </w:r>
      <w:r>
        <w:rPr>
          <w:spacing w:val="-6"/>
          <w:w w:val="105"/>
        </w:rPr>
        <w:t> </w:t>
      </w:r>
      <w:r>
        <w:rPr>
          <w:w w:val="105"/>
        </w:rPr>
        <w:t>prevent</w:t>
      </w:r>
      <w:r>
        <w:rPr>
          <w:spacing w:val="-6"/>
          <w:w w:val="105"/>
        </w:rPr>
        <w:t> </w:t>
      </w:r>
      <w:r>
        <w:rPr>
          <w:w w:val="105"/>
        </w:rPr>
        <w:t>bloating</w:t>
      </w:r>
      <w:r>
        <w:rPr>
          <w:spacing w:val="-6"/>
          <w:w w:val="105"/>
        </w:rPr>
        <w:t> </w:t>
      </w:r>
      <w:r>
        <w:rPr>
          <w:w w:val="105"/>
        </w:rPr>
        <w:t>of</w:t>
      </w:r>
      <w:r>
        <w:rPr>
          <w:spacing w:val="-6"/>
          <w:w w:val="105"/>
        </w:rPr>
        <w:t> </w:t>
      </w:r>
      <w:r>
        <w:rPr>
          <w:w w:val="105"/>
        </w:rPr>
        <w:t>the</w:t>
      </w:r>
      <w:r>
        <w:rPr>
          <w:spacing w:val="-5"/>
          <w:w w:val="105"/>
        </w:rPr>
        <w:t> </w:t>
      </w:r>
      <w:r>
        <w:rPr>
          <w:w w:val="105"/>
        </w:rPr>
        <w:t>blockchain.</w:t>
      </w:r>
      <w:r>
        <w:rPr>
          <w:spacing w:val="4"/>
          <w:w w:val="105"/>
        </w:rPr>
        <w:t> </w:t>
      </w:r>
      <w:r>
        <w:rPr>
          <w:w w:val="105"/>
        </w:rPr>
        <w:t>The</w:t>
      </w:r>
      <w:r>
        <w:rPr>
          <w:spacing w:val="-6"/>
          <w:w w:val="105"/>
        </w:rPr>
        <w:t> </w:t>
      </w:r>
      <w:r>
        <w:rPr>
          <w:w w:val="105"/>
        </w:rPr>
        <w:t>PuBC</w:t>
      </w:r>
      <w:r>
        <w:rPr>
          <w:spacing w:val="-6"/>
          <w:w w:val="105"/>
        </w:rPr>
        <w:t> </w:t>
      </w:r>
      <w:r>
        <w:rPr>
          <w:w w:val="105"/>
        </w:rPr>
        <w:t>only</w:t>
      </w:r>
      <w:r>
        <w:rPr>
          <w:spacing w:val="-6"/>
          <w:w w:val="105"/>
        </w:rPr>
        <w:t> </w:t>
      </w:r>
      <w:r>
        <w:rPr>
          <w:w w:val="105"/>
        </w:rPr>
        <w:t>stores</w:t>
      </w:r>
      <w:r>
        <w:rPr>
          <w:spacing w:val="-6"/>
          <w:w w:val="105"/>
        </w:rPr>
        <w:t> </w:t>
      </w:r>
      <w:r>
        <w:rPr>
          <w:w w:val="105"/>
        </w:rPr>
        <w:t>the</w:t>
      </w:r>
      <w:r>
        <w:rPr>
          <w:spacing w:val="-6"/>
          <w:w w:val="105"/>
        </w:rPr>
        <w:t> </w:t>
      </w:r>
      <w:r>
        <w:rPr>
          <w:w w:val="105"/>
        </w:rPr>
        <w:t>hash</w:t>
      </w:r>
      <w:r>
        <w:rPr>
          <w:spacing w:val="-5"/>
          <w:w w:val="105"/>
        </w:rPr>
        <w:t> </w:t>
      </w:r>
      <w:r>
        <w:rPr>
          <w:w w:val="105"/>
        </w:rPr>
        <w:t>of</w:t>
      </w:r>
      <w:r>
        <w:rPr>
          <w:spacing w:val="-6"/>
          <w:w w:val="105"/>
        </w:rPr>
        <w:t> </w:t>
      </w:r>
      <w:r>
        <w:rPr>
          <w:w w:val="105"/>
        </w:rPr>
        <w:t>the</w:t>
      </w:r>
      <w:r>
        <w:rPr>
          <w:spacing w:val="-6"/>
          <w:w w:val="105"/>
        </w:rPr>
        <w:t> </w:t>
      </w:r>
      <w:r>
        <w:rPr>
          <w:w w:val="105"/>
        </w:rPr>
        <w:t>IPFS</w:t>
      </w:r>
      <w:r>
        <w:rPr>
          <w:spacing w:val="-6"/>
          <w:w w:val="105"/>
        </w:rPr>
        <w:t> </w:t>
      </w:r>
      <w:r>
        <w:rPr>
          <w:w w:val="105"/>
        </w:rPr>
        <w:t>files</w:t>
      </w:r>
      <w:r>
        <w:rPr>
          <w:spacing w:val="1"/>
          <w:w w:val="105"/>
        </w:rPr>
        <w:t> </w:t>
      </w:r>
      <w:r>
        <w:rPr/>
        <w:t>with those that correspond to raw sensor information. A requestor with a matching public</w:t>
      </w:r>
      <w:r>
        <w:rPr>
          <w:spacing w:val="1"/>
        </w:rPr>
        <w:t> </w:t>
      </w:r>
      <w:r>
        <w:rPr>
          <w:w w:val="105"/>
        </w:rPr>
        <w:t>key can decrypt only certain files in the IPFS. Hence, confidentiality and data integrity</w:t>
      </w:r>
      <w:r>
        <w:rPr>
          <w:spacing w:val="1"/>
          <w:w w:val="105"/>
        </w:rPr>
        <w:t> </w:t>
      </w:r>
      <w:r>
        <w:rPr>
          <w:w w:val="105"/>
        </w:rPr>
        <w:t>are</w:t>
      </w:r>
      <w:r>
        <w:rPr>
          <w:spacing w:val="-9"/>
          <w:w w:val="105"/>
        </w:rPr>
        <w:t> </w:t>
      </w:r>
      <w:r>
        <w:rPr>
          <w:w w:val="105"/>
        </w:rPr>
        <w:t>guaranteed</w:t>
      </w:r>
      <w:r>
        <w:rPr>
          <w:spacing w:val="-7"/>
          <w:w w:val="105"/>
        </w:rPr>
        <w:t> </w:t>
      </w:r>
      <w:r>
        <w:rPr>
          <w:w w:val="105"/>
        </w:rPr>
        <w:t>while</w:t>
      </w:r>
      <w:r>
        <w:rPr>
          <w:spacing w:val="-8"/>
          <w:w w:val="105"/>
        </w:rPr>
        <w:t> </w:t>
      </w:r>
      <w:r>
        <w:rPr>
          <w:w w:val="105"/>
        </w:rPr>
        <w:t>accessing</w:t>
      </w:r>
      <w:r>
        <w:rPr>
          <w:spacing w:val="-7"/>
          <w:w w:val="105"/>
        </w:rPr>
        <w:t> </w:t>
      </w:r>
      <w:r>
        <w:rPr>
          <w:w w:val="105"/>
        </w:rPr>
        <w:t>the</w:t>
      </w:r>
      <w:r>
        <w:rPr>
          <w:spacing w:val="-8"/>
          <w:w w:val="105"/>
        </w:rPr>
        <w:t> </w:t>
      </w:r>
      <w:r>
        <w:rPr>
          <w:w w:val="105"/>
        </w:rPr>
        <w:t>information</w:t>
      </w:r>
      <w:r>
        <w:rPr>
          <w:spacing w:val="-9"/>
          <w:w w:val="105"/>
        </w:rPr>
        <w:t> </w:t>
      </w:r>
      <w:r>
        <w:rPr>
          <w:w w:val="105"/>
        </w:rPr>
        <w:t>in</w:t>
      </w:r>
      <w:r>
        <w:rPr>
          <w:spacing w:val="-7"/>
          <w:w w:val="105"/>
        </w:rPr>
        <w:t> </w:t>
      </w:r>
      <w:r>
        <w:rPr>
          <w:w w:val="105"/>
        </w:rPr>
        <w:t>the</w:t>
      </w:r>
      <w:r>
        <w:rPr>
          <w:spacing w:val="-8"/>
          <w:w w:val="105"/>
        </w:rPr>
        <w:t> </w:t>
      </w:r>
      <w:r>
        <w:rPr>
          <w:w w:val="105"/>
        </w:rPr>
        <w:t>IPFS.</w:t>
      </w:r>
      <w:r>
        <w:rPr>
          <w:spacing w:val="-7"/>
          <w:w w:val="105"/>
        </w:rPr>
        <w:t> </w:t>
      </w:r>
      <w:r>
        <w:rPr>
          <w:w w:val="105"/>
        </w:rPr>
        <w:t>If</w:t>
      </w:r>
      <w:r>
        <w:rPr>
          <w:spacing w:val="-8"/>
          <w:w w:val="105"/>
        </w:rPr>
        <w:t> </w:t>
      </w:r>
      <w:r>
        <w:rPr>
          <w:w w:val="105"/>
        </w:rPr>
        <w:t>any</w:t>
      </w:r>
      <w:r>
        <w:rPr>
          <w:spacing w:val="-8"/>
          <w:w w:val="105"/>
        </w:rPr>
        <w:t> </w:t>
      </w:r>
      <w:r>
        <w:rPr>
          <w:w w:val="105"/>
        </w:rPr>
        <w:t>vehicle</w:t>
      </w:r>
      <w:r>
        <w:rPr>
          <w:spacing w:val="-8"/>
          <w:w w:val="105"/>
        </w:rPr>
        <w:t> </w:t>
      </w:r>
      <w:r>
        <w:rPr>
          <w:w w:val="105"/>
        </w:rPr>
        <w:t>needs</w:t>
      </w:r>
      <w:r>
        <w:rPr>
          <w:spacing w:val="-8"/>
          <w:w w:val="105"/>
        </w:rPr>
        <w:t> </w:t>
      </w:r>
      <w:r>
        <w:rPr>
          <w:w w:val="105"/>
        </w:rPr>
        <w:t>to</w:t>
      </w:r>
      <w:r>
        <w:rPr>
          <w:spacing w:val="-7"/>
          <w:w w:val="105"/>
        </w:rPr>
        <w:t> </w:t>
      </w:r>
      <w:r>
        <w:rPr>
          <w:w w:val="105"/>
        </w:rPr>
        <w:t>access</w:t>
      </w:r>
      <w:r>
        <w:rPr>
          <w:spacing w:val="-44"/>
          <w:w w:val="105"/>
        </w:rPr>
        <w:t> </w:t>
      </w:r>
      <w:r>
        <w:rPr>
          <w:w w:val="105"/>
        </w:rPr>
        <w:t>the</w:t>
      </w:r>
      <w:r>
        <w:rPr>
          <w:spacing w:val="-11"/>
          <w:w w:val="105"/>
        </w:rPr>
        <w:t> </w:t>
      </w:r>
      <w:r>
        <w:rPr>
          <w:w w:val="105"/>
        </w:rPr>
        <w:t>required</w:t>
      </w:r>
      <w:r>
        <w:rPr>
          <w:spacing w:val="-10"/>
          <w:w w:val="105"/>
        </w:rPr>
        <w:t> </w:t>
      </w:r>
      <w:r>
        <w:rPr>
          <w:w w:val="105"/>
        </w:rPr>
        <w:t>in-vehicle</w:t>
      </w:r>
      <w:r>
        <w:rPr>
          <w:spacing w:val="-10"/>
          <w:w w:val="105"/>
        </w:rPr>
        <w:t> </w:t>
      </w:r>
      <w:r>
        <w:rPr>
          <w:w w:val="105"/>
        </w:rPr>
        <w:t>data</w:t>
      </w:r>
      <w:r>
        <w:rPr>
          <w:spacing w:val="-11"/>
          <w:w w:val="105"/>
        </w:rPr>
        <w:t> </w:t>
      </w:r>
      <w:r>
        <w:rPr>
          <w:w w:val="105"/>
        </w:rPr>
        <w:t>from</w:t>
      </w:r>
      <w:r>
        <w:rPr>
          <w:spacing w:val="-10"/>
          <w:w w:val="105"/>
        </w:rPr>
        <w:t> </w:t>
      </w:r>
      <w:r>
        <w:rPr>
          <w:w w:val="105"/>
        </w:rPr>
        <w:t>the</w:t>
      </w:r>
      <w:r>
        <w:rPr>
          <w:spacing w:val="-10"/>
          <w:w w:val="105"/>
        </w:rPr>
        <w:t> </w:t>
      </w:r>
      <w:r>
        <w:rPr>
          <w:w w:val="105"/>
        </w:rPr>
        <w:t>IPFS,</w:t>
      </w:r>
      <w:r>
        <w:rPr>
          <w:spacing w:val="-11"/>
          <w:w w:val="105"/>
        </w:rPr>
        <w:t> </w:t>
      </w:r>
      <w:r>
        <w:rPr>
          <w:w w:val="105"/>
        </w:rPr>
        <w:t>the</w:t>
      </w:r>
      <w:r>
        <w:rPr>
          <w:spacing w:val="-10"/>
          <w:w w:val="105"/>
        </w:rPr>
        <w:t> </w:t>
      </w:r>
      <w:r>
        <w:rPr>
          <w:w w:val="105"/>
        </w:rPr>
        <w:t>private</w:t>
      </w:r>
      <w:r>
        <w:rPr>
          <w:spacing w:val="-10"/>
          <w:w w:val="105"/>
        </w:rPr>
        <w:t> </w:t>
      </w:r>
      <w:r>
        <w:rPr>
          <w:w w:val="105"/>
        </w:rPr>
        <w:t>blockchain</w:t>
      </w:r>
      <w:r>
        <w:rPr>
          <w:spacing w:val="-11"/>
          <w:w w:val="105"/>
        </w:rPr>
        <w:t> </w:t>
      </w:r>
      <w:r>
        <w:rPr>
          <w:w w:val="105"/>
        </w:rPr>
        <w:t>owner</w:t>
      </w:r>
      <w:r>
        <w:rPr>
          <w:spacing w:val="-10"/>
          <w:w w:val="105"/>
        </w:rPr>
        <w:t> </w:t>
      </w:r>
      <w:r>
        <w:rPr>
          <w:w w:val="105"/>
        </w:rPr>
        <w:t>needs</w:t>
      </w:r>
      <w:r>
        <w:rPr>
          <w:spacing w:val="-10"/>
          <w:w w:val="105"/>
        </w:rPr>
        <w:t> </w:t>
      </w:r>
      <w:r>
        <w:rPr>
          <w:w w:val="105"/>
        </w:rPr>
        <w:t>to</w:t>
      </w:r>
      <w:r>
        <w:rPr>
          <w:spacing w:val="-11"/>
          <w:w w:val="105"/>
        </w:rPr>
        <w:t> </w:t>
      </w:r>
      <w:r>
        <w:rPr>
          <w:w w:val="105"/>
        </w:rPr>
        <w:t>add</w:t>
      </w:r>
      <w:r>
        <w:rPr>
          <w:spacing w:val="-10"/>
          <w:w w:val="105"/>
        </w:rPr>
        <w:t> </w:t>
      </w:r>
      <w:r>
        <w:rPr>
          <w:w w:val="105"/>
        </w:rPr>
        <w:t>the</w:t>
      </w:r>
      <w:r>
        <w:rPr>
          <w:spacing w:val="1"/>
          <w:w w:val="105"/>
        </w:rPr>
        <w:t> </w:t>
      </w:r>
      <w:r>
        <w:rPr/>
        <w:t>requestor node’s public key, privileges, and access requests in a smart contract. The smart</w:t>
      </w:r>
      <w:r>
        <w:rPr>
          <w:spacing w:val="1"/>
        </w:rPr>
        <w:t> </w:t>
      </w:r>
      <w:r>
        <w:rPr/>
        <w:t>contract is stored in the public blockchain, and the contract codes contains rules, conditions,</w:t>
      </w:r>
      <w:r>
        <w:rPr>
          <w:spacing w:val="1"/>
        </w:rPr>
        <w:t> </w:t>
      </w:r>
      <w:r>
        <w:rPr/>
        <w:t>and information related to authorized requestors (e.g., nodes or vehicles) to allow access to</w:t>
      </w:r>
      <w:r>
        <w:rPr>
          <w:spacing w:val="1"/>
        </w:rPr>
        <w:t> </w:t>
      </w:r>
      <w:r>
        <w:rPr>
          <w:w w:val="105"/>
        </w:rPr>
        <w:t>the</w:t>
      </w:r>
      <w:r>
        <w:rPr>
          <w:spacing w:val="-6"/>
          <w:w w:val="105"/>
        </w:rPr>
        <w:t> </w:t>
      </w:r>
      <w:r>
        <w:rPr>
          <w:w w:val="105"/>
        </w:rPr>
        <w:t>IPFS</w:t>
      </w:r>
      <w:r>
        <w:rPr>
          <w:spacing w:val="-5"/>
          <w:w w:val="105"/>
        </w:rPr>
        <w:t> </w:t>
      </w:r>
      <w:r>
        <w:rPr>
          <w:w w:val="105"/>
        </w:rPr>
        <w:t>files.</w:t>
      </w:r>
      <w:r>
        <w:rPr>
          <w:spacing w:val="6"/>
          <w:w w:val="105"/>
        </w:rPr>
        <w:t> </w:t>
      </w:r>
      <w:r>
        <w:rPr>
          <w:w w:val="105"/>
        </w:rPr>
        <w:t>The</w:t>
      </w:r>
      <w:r>
        <w:rPr>
          <w:spacing w:val="-5"/>
          <w:w w:val="105"/>
        </w:rPr>
        <w:t> </w:t>
      </w:r>
      <w:r>
        <w:rPr>
          <w:w w:val="105"/>
        </w:rPr>
        <w:t>access</w:t>
      </w:r>
      <w:r>
        <w:rPr>
          <w:spacing w:val="-5"/>
          <w:w w:val="105"/>
        </w:rPr>
        <w:t> </w:t>
      </w:r>
      <w:r>
        <w:rPr>
          <w:w w:val="105"/>
        </w:rPr>
        <w:t>policies</w:t>
      </w:r>
      <w:r>
        <w:rPr>
          <w:spacing w:val="-5"/>
          <w:w w:val="105"/>
        </w:rPr>
        <w:t> </w:t>
      </w:r>
      <w:r>
        <w:rPr>
          <w:w w:val="105"/>
        </w:rPr>
        <w:t>coded</w:t>
      </w:r>
      <w:r>
        <w:rPr>
          <w:spacing w:val="-5"/>
          <w:w w:val="105"/>
        </w:rPr>
        <w:t> </w:t>
      </w:r>
      <w:r>
        <w:rPr>
          <w:w w:val="105"/>
        </w:rPr>
        <w:t>in</w:t>
      </w:r>
      <w:r>
        <w:rPr>
          <w:spacing w:val="-5"/>
          <w:w w:val="105"/>
        </w:rPr>
        <w:t> </w:t>
      </w:r>
      <w:r>
        <w:rPr>
          <w:w w:val="105"/>
        </w:rPr>
        <w:t>the</w:t>
      </w:r>
      <w:r>
        <w:rPr>
          <w:spacing w:val="-4"/>
          <w:w w:val="105"/>
        </w:rPr>
        <w:t> </w:t>
      </w:r>
      <w:r>
        <w:rPr>
          <w:w w:val="105"/>
        </w:rPr>
        <w:t>smart</w:t>
      </w:r>
      <w:r>
        <w:rPr>
          <w:spacing w:val="-5"/>
          <w:w w:val="105"/>
        </w:rPr>
        <w:t> </w:t>
      </w:r>
      <w:r>
        <w:rPr>
          <w:w w:val="105"/>
        </w:rPr>
        <w:t>contract</w:t>
      </w:r>
      <w:r>
        <w:rPr>
          <w:spacing w:val="-5"/>
          <w:w w:val="105"/>
        </w:rPr>
        <w:t> </w:t>
      </w:r>
      <w:r>
        <w:rPr>
          <w:w w:val="105"/>
        </w:rPr>
        <w:t>stored</w:t>
      </w:r>
      <w:r>
        <w:rPr>
          <w:spacing w:val="-5"/>
          <w:w w:val="105"/>
        </w:rPr>
        <w:t> </w:t>
      </w:r>
      <w:r>
        <w:rPr>
          <w:w w:val="105"/>
        </w:rPr>
        <w:t>in</w:t>
      </w:r>
      <w:r>
        <w:rPr>
          <w:spacing w:val="-5"/>
          <w:w w:val="105"/>
        </w:rPr>
        <w:t> </w:t>
      </w:r>
      <w:r>
        <w:rPr>
          <w:w w:val="105"/>
        </w:rPr>
        <w:t>the</w:t>
      </w:r>
      <w:r>
        <w:rPr>
          <w:spacing w:val="-5"/>
          <w:w w:val="105"/>
        </w:rPr>
        <w:t> </w:t>
      </w:r>
      <w:r>
        <w:rPr>
          <w:w w:val="105"/>
        </w:rPr>
        <w:t>PuBC</w:t>
      </w:r>
      <w:r>
        <w:rPr>
          <w:spacing w:val="-5"/>
          <w:w w:val="105"/>
        </w:rPr>
        <w:t> </w:t>
      </w:r>
      <w:r>
        <w:rPr>
          <w:w w:val="105"/>
        </w:rPr>
        <w:t>provide</w:t>
      </w:r>
      <w:r>
        <w:rPr>
          <w:spacing w:val="1"/>
          <w:w w:val="105"/>
        </w:rPr>
        <w:t> </w:t>
      </w:r>
      <w:r>
        <w:rPr/>
        <w:t>smooth access to the requested data stored in the IPFS to the authorized nodes. This smart</w:t>
      </w:r>
      <w:r>
        <w:rPr>
          <w:spacing w:val="1"/>
        </w:rPr>
        <w:t> </w:t>
      </w:r>
      <w:r>
        <w:rPr/>
        <w:t>contract automatically executes when all conditions are met, and the required information</w:t>
      </w:r>
      <w:r>
        <w:rPr>
          <w:spacing w:val="1"/>
        </w:rPr>
        <w:t> </w:t>
      </w:r>
      <w:r>
        <w:rPr>
          <w:w w:val="105"/>
        </w:rPr>
        <w:t>can</w:t>
      </w:r>
      <w:r>
        <w:rPr>
          <w:spacing w:val="-2"/>
          <w:w w:val="105"/>
        </w:rPr>
        <w:t> </w:t>
      </w:r>
      <w:r>
        <w:rPr>
          <w:w w:val="105"/>
        </w:rPr>
        <w:t>be</w:t>
      </w:r>
      <w:r>
        <w:rPr>
          <w:spacing w:val="-2"/>
          <w:w w:val="105"/>
        </w:rPr>
        <w:t> </w:t>
      </w:r>
      <w:r>
        <w:rPr>
          <w:w w:val="105"/>
        </w:rPr>
        <w:t>retrieved</w:t>
      </w:r>
      <w:r>
        <w:rPr>
          <w:spacing w:val="-2"/>
          <w:w w:val="105"/>
        </w:rPr>
        <w:t> </w:t>
      </w:r>
      <w:r>
        <w:rPr>
          <w:w w:val="105"/>
        </w:rPr>
        <w:t>easily</w:t>
      </w:r>
      <w:r>
        <w:rPr>
          <w:spacing w:val="-1"/>
          <w:w w:val="105"/>
        </w:rPr>
        <w:t> </w:t>
      </w:r>
      <w:r>
        <w:rPr>
          <w:w w:val="105"/>
        </w:rPr>
        <w:t>based</w:t>
      </w:r>
      <w:r>
        <w:rPr>
          <w:spacing w:val="-2"/>
          <w:w w:val="105"/>
        </w:rPr>
        <w:t> </w:t>
      </w:r>
      <w:r>
        <w:rPr>
          <w:w w:val="105"/>
        </w:rPr>
        <w:t>on</w:t>
      </w:r>
      <w:r>
        <w:rPr>
          <w:spacing w:val="-2"/>
          <w:w w:val="105"/>
        </w:rPr>
        <w:t> </w:t>
      </w:r>
      <w:r>
        <w:rPr>
          <w:w w:val="105"/>
        </w:rPr>
        <w:t>IPFS</w:t>
      </w:r>
      <w:r>
        <w:rPr>
          <w:spacing w:val="-1"/>
          <w:w w:val="105"/>
        </w:rPr>
        <w:t> </w:t>
      </w:r>
      <w:r>
        <w:rPr>
          <w:w w:val="105"/>
        </w:rPr>
        <w:t>hashes</w:t>
      </w:r>
      <w:r>
        <w:rPr>
          <w:spacing w:val="-2"/>
          <w:w w:val="105"/>
        </w:rPr>
        <w:t> </w:t>
      </w:r>
      <w:r>
        <w:rPr>
          <w:w w:val="105"/>
        </w:rPr>
        <w:t>stored</w:t>
      </w:r>
      <w:r>
        <w:rPr>
          <w:spacing w:val="-2"/>
          <w:w w:val="105"/>
        </w:rPr>
        <w:t> </w:t>
      </w:r>
      <w:r>
        <w:rPr>
          <w:w w:val="105"/>
        </w:rPr>
        <w:t>in</w:t>
      </w:r>
      <w:r>
        <w:rPr>
          <w:spacing w:val="-1"/>
          <w:w w:val="105"/>
        </w:rPr>
        <w:t> </w:t>
      </w:r>
      <w:r>
        <w:rPr>
          <w:w w:val="105"/>
        </w:rPr>
        <w:t>the</w:t>
      </w:r>
      <w:r>
        <w:rPr>
          <w:spacing w:val="-2"/>
          <w:w w:val="105"/>
        </w:rPr>
        <w:t> </w:t>
      </w:r>
      <w:r>
        <w:rPr>
          <w:w w:val="105"/>
        </w:rPr>
        <w:t>public</w:t>
      </w:r>
      <w:r>
        <w:rPr>
          <w:spacing w:val="-2"/>
          <w:w w:val="105"/>
        </w:rPr>
        <w:t> </w:t>
      </w:r>
      <w:r>
        <w:rPr>
          <w:w w:val="105"/>
        </w:rPr>
        <w:t>blockchain.</w:t>
      </w:r>
    </w:p>
    <w:p>
      <w:pPr>
        <w:pStyle w:val="BodyText"/>
        <w:spacing w:line="256" w:lineRule="auto" w:before="5"/>
        <w:ind w:left="2736" w:right="103" w:firstLine="433"/>
        <w:jc w:val="both"/>
      </w:pPr>
      <w:r>
        <w:rPr>
          <w:w w:val="105"/>
        </w:rPr>
        <w:t>We provide a use case of hybrid blockchains for a wireless Over the Air (OTA) soft-</w:t>
      </w:r>
      <w:r>
        <w:rPr>
          <w:spacing w:val="1"/>
          <w:w w:val="105"/>
        </w:rPr>
        <w:t> </w:t>
      </w:r>
      <w:r>
        <w:rPr>
          <w:w w:val="105"/>
        </w:rPr>
        <w:t>ware update in intelligent vehicles, as shown in Figure </w:t>
      </w:r>
      <w:hyperlink w:history="true" w:anchor="_bookmark27">
        <w:r>
          <w:rPr>
            <w:color w:val="0774B7"/>
            <w:w w:val="105"/>
          </w:rPr>
          <w:t>18</w:t>
        </w:r>
      </w:hyperlink>
      <w:r>
        <w:rPr>
          <w:w w:val="105"/>
        </w:rPr>
        <w:t>. The OTA allows the vehicle’s</w:t>
      </w:r>
      <w:r>
        <w:rPr>
          <w:spacing w:val="1"/>
          <w:w w:val="105"/>
        </w:rPr>
        <w:t> </w:t>
      </w:r>
      <w:r>
        <w:rPr>
          <w:w w:val="105"/>
        </w:rPr>
        <w:t>software updates in the ECU software to be done remotely. The centralized OTA update</w:t>
      </w:r>
      <w:r>
        <w:rPr>
          <w:spacing w:val="1"/>
          <w:w w:val="105"/>
        </w:rPr>
        <w:t> </w:t>
      </w:r>
      <w:r>
        <w:rPr>
          <w:w w:val="105"/>
        </w:rPr>
        <w:t>approach is not suitable for thousands of highly distributed vehicles around the world.</w:t>
      </w:r>
      <w:r>
        <w:rPr>
          <w:spacing w:val="1"/>
          <w:w w:val="105"/>
        </w:rPr>
        <w:t> </w:t>
      </w:r>
      <w:r>
        <w:rPr>
          <w:w w:val="105"/>
        </w:rPr>
        <w:t>The</w:t>
      </w:r>
      <w:r>
        <w:rPr>
          <w:spacing w:val="-12"/>
          <w:w w:val="105"/>
        </w:rPr>
        <w:t> </w:t>
      </w:r>
      <w:r>
        <w:rPr>
          <w:w w:val="105"/>
        </w:rPr>
        <w:t>decentralized</w:t>
      </w:r>
      <w:r>
        <w:rPr>
          <w:spacing w:val="-12"/>
          <w:w w:val="105"/>
        </w:rPr>
        <w:t> </w:t>
      </w:r>
      <w:r>
        <w:rPr>
          <w:w w:val="105"/>
        </w:rPr>
        <w:t>hybrid</w:t>
      </w:r>
      <w:r>
        <w:rPr>
          <w:spacing w:val="-11"/>
          <w:w w:val="105"/>
        </w:rPr>
        <w:t> </w:t>
      </w:r>
      <w:r>
        <w:rPr>
          <w:w w:val="105"/>
        </w:rPr>
        <w:t>blockchain</w:t>
      </w:r>
      <w:r>
        <w:rPr>
          <w:spacing w:val="-12"/>
          <w:w w:val="105"/>
        </w:rPr>
        <w:t> </w:t>
      </w:r>
      <w:r>
        <w:rPr>
          <w:w w:val="105"/>
        </w:rPr>
        <w:t>allows</w:t>
      </w:r>
      <w:r>
        <w:rPr>
          <w:spacing w:val="-11"/>
          <w:w w:val="105"/>
        </w:rPr>
        <w:t> </w:t>
      </w:r>
      <w:r>
        <w:rPr>
          <w:w w:val="105"/>
        </w:rPr>
        <w:t>secure</w:t>
      </w:r>
      <w:r>
        <w:rPr>
          <w:spacing w:val="-12"/>
          <w:w w:val="105"/>
        </w:rPr>
        <w:t> </w:t>
      </w:r>
      <w:r>
        <w:rPr>
          <w:w w:val="105"/>
        </w:rPr>
        <w:t>and</w:t>
      </w:r>
      <w:r>
        <w:rPr>
          <w:spacing w:val="-11"/>
          <w:w w:val="105"/>
        </w:rPr>
        <w:t> </w:t>
      </w:r>
      <w:r>
        <w:rPr>
          <w:w w:val="105"/>
        </w:rPr>
        <w:t>efficient</w:t>
      </w:r>
      <w:r>
        <w:rPr>
          <w:spacing w:val="-12"/>
          <w:w w:val="105"/>
        </w:rPr>
        <w:t> </w:t>
      </w:r>
      <w:r>
        <w:rPr>
          <w:w w:val="105"/>
        </w:rPr>
        <w:t>communication</w:t>
      </w:r>
      <w:r>
        <w:rPr>
          <w:spacing w:val="-11"/>
          <w:w w:val="105"/>
        </w:rPr>
        <w:t> </w:t>
      </w:r>
      <w:r>
        <w:rPr>
          <w:w w:val="105"/>
        </w:rPr>
        <w:t>between</w:t>
      </w:r>
      <w:r>
        <w:rPr>
          <w:spacing w:val="-44"/>
          <w:w w:val="105"/>
        </w:rPr>
        <w:t> </w:t>
      </w:r>
      <w:r>
        <w:rPr/>
        <w:t>the participating nodes, eventually leading to installation and update of the software in the</w:t>
      </w:r>
      <w:r>
        <w:rPr>
          <w:spacing w:val="1"/>
        </w:rPr>
        <w:t> </w:t>
      </w:r>
      <w:r>
        <w:rPr>
          <w:w w:val="105"/>
        </w:rPr>
        <w:t>intelligent</w:t>
      </w:r>
      <w:r>
        <w:rPr>
          <w:spacing w:val="2"/>
          <w:w w:val="105"/>
        </w:rPr>
        <w:t> </w:t>
      </w:r>
      <w:r>
        <w:rPr>
          <w:w w:val="105"/>
        </w:rPr>
        <w:t>vehicles</w:t>
      </w:r>
      <w:r>
        <w:rPr>
          <w:spacing w:val="2"/>
          <w:w w:val="105"/>
        </w:rPr>
        <w:t> </w:t>
      </w:r>
      <w:r>
        <w:rPr>
          <w:w w:val="105"/>
        </w:rPr>
        <w:t>remotely.</w:t>
      </w:r>
    </w:p>
    <w:p>
      <w:pPr>
        <w:spacing w:after="0" w:line="256" w:lineRule="auto"/>
        <w:jc w:val="both"/>
        <w:sectPr>
          <w:pgSz w:w="11910" w:h="16840"/>
          <w:pgMar w:header="1042" w:footer="0" w:top="1340" w:bottom="280" w:left="600" w:right="580"/>
        </w:sectPr>
      </w:pPr>
    </w:p>
    <w:p>
      <w:pPr>
        <w:pStyle w:val="BodyText"/>
      </w:pPr>
    </w:p>
    <w:p>
      <w:pPr>
        <w:pStyle w:val="BodyText"/>
      </w:pPr>
    </w:p>
    <w:p>
      <w:pPr>
        <w:pStyle w:val="BodyText"/>
        <w:spacing w:before="5"/>
        <w:rPr>
          <w:sz w:val="10"/>
        </w:rPr>
      </w:pPr>
    </w:p>
    <w:p>
      <w:pPr>
        <w:pStyle w:val="BodyText"/>
        <w:ind w:left="2807"/>
      </w:pPr>
      <w:r>
        <w:rPr/>
        <w:drawing>
          <wp:inline distT="0" distB="0" distL="0" distR="0">
            <wp:extent cx="3807673" cy="2098548"/>
            <wp:effectExtent l="0" t="0" r="0" b="0"/>
            <wp:docPr id="43" name="image28.png"/>
            <wp:cNvGraphicFramePr>
              <a:graphicFrameLocks noChangeAspect="1"/>
            </wp:cNvGraphicFramePr>
            <a:graphic>
              <a:graphicData uri="http://schemas.openxmlformats.org/drawingml/2006/picture">
                <pic:pic>
                  <pic:nvPicPr>
                    <pic:cNvPr id="44" name="image28.png"/>
                    <pic:cNvPicPr/>
                  </pic:nvPicPr>
                  <pic:blipFill>
                    <a:blip r:embed="rId41" cstate="print"/>
                    <a:stretch>
                      <a:fillRect/>
                    </a:stretch>
                  </pic:blipFill>
                  <pic:spPr>
                    <a:xfrm>
                      <a:off x="0" y="0"/>
                      <a:ext cx="3807673" cy="2098548"/>
                    </a:xfrm>
                    <a:prstGeom prst="rect">
                      <a:avLst/>
                    </a:prstGeom>
                  </pic:spPr>
                </pic:pic>
              </a:graphicData>
            </a:graphic>
          </wp:inline>
        </w:drawing>
      </w:r>
      <w:r>
        <w:rPr/>
      </w:r>
    </w:p>
    <w:p>
      <w:pPr>
        <w:spacing w:before="143"/>
        <w:ind w:left="2745" w:right="0" w:firstLine="0"/>
        <w:jc w:val="left"/>
        <w:rPr>
          <w:sz w:val="18"/>
        </w:rPr>
      </w:pPr>
      <w:bookmarkStart w:name="_bookmark27" w:id="68"/>
      <w:bookmarkEnd w:id="68"/>
      <w:r>
        <w:rPr/>
      </w:r>
      <w:r>
        <w:rPr>
          <w:rFonts w:ascii="Palatino Linotype"/>
          <w:b/>
          <w:spacing w:val="-1"/>
          <w:w w:val="105"/>
          <w:sz w:val="18"/>
        </w:rPr>
        <w:t>Figure</w:t>
      </w:r>
      <w:r>
        <w:rPr>
          <w:rFonts w:ascii="Palatino Linotype"/>
          <w:b/>
          <w:spacing w:val="-11"/>
          <w:w w:val="105"/>
          <w:sz w:val="18"/>
        </w:rPr>
        <w:t> </w:t>
      </w:r>
      <w:r>
        <w:rPr>
          <w:rFonts w:ascii="Palatino Linotype"/>
          <w:b/>
          <w:spacing w:val="-1"/>
          <w:w w:val="105"/>
          <w:sz w:val="18"/>
        </w:rPr>
        <w:t>18.</w:t>
      </w:r>
      <w:r>
        <w:rPr>
          <w:rFonts w:ascii="Palatino Linotype"/>
          <w:b/>
          <w:spacing w:val="-2"/>
          <w:w w:val="105"/>
          <w:sz w:val="18"/>
        </w:rPr>
        <w:t> </w:t>
      </w:r>
      <w:r>
        <w:rPr>
          <w:spacing w:val="-1"/>
          <w:w w:val="105"/>
          <w:sz w:val="18"/>
        </w:rPr>
        <w:t>Use</w:t>
      </w:r>
      <w:r>
        <w:rPr>
          <w:spacing w:val="-4"/>
          <w:w w:val="105"/>
          <w:sz w:val="18"/>
        </w:rPr>
        <w:t> </w:t>
      </w:r>
      <w:r>
        <w:rPr>
          <w:spacing w:val="-1"/>
          <w:w w:val="105"/>
          <w:sz w:val="18"/>
        </w:rPr>
        <w:t>case</w:t>
      </w:r>
      <w:r>
        <w:rPr>
          <w:spacing w:val="-5"/>
          <w:w w:val="105"/>
          <w:sz w:val="18"/>
        </w:rPr>
        <w:t> </w:t>
      </w:r>
      <w:r>
        <w:rPr>
          <w:w w:val="105"/>
          <w:sz w:val="18"/>
        </w:rPr>
        <w:t>of</w:t>
      </w:r>
      <w:r>
        <w:rPr>
          <w:spacing w:val="-5"/>
          <w:w w:val="105"/>
          <w:sz w:val="18"/>
        </w:rPr>
        <w:t> </w:t>
      </w:r>
      <w:r>
        <w:rPr>
          <w:w w:val="105"/>
          <w:sz w:val="18"/>
        </w:rPr>
        <w:t>hybrid</w:t>
      </w:r>
      <w:r>
        <w:rPr>
          <w:spacing w:val="-4"/>
          <w:w w:val="105"/>
          <w:sz w:val="18"/>
        </w:rPr>
        <w:t> </w:t>
      </w:r>
      <w:r>
        <w:rPr>
          <w:w w:val="105"/>
          <w:sz w:val="18"/>
        </w:rPr>
        <w:t>blockchain</w:t>
      </w:r>
      <w:r>
        <w:rPr>
          <w:spacing w:val="-5"/>
          <w:w w:val="105"/>
          <w:sz w:val="18"/>
        </w:rPr>
        <w:t> </w:t>
      </w:r>
      <w:r>
        <w:rPr>
          <w:w w:val="105"/>
          <w:sz w:val="18"/>
        </w:rPr>
        <w:t>for</w:t>
      </w:r>
      <w:r>
        <w:rPr>
          <w:spacing w:val="-4"/>
          <w:w w:val="105"/>
          <w:sz w:val="18"/>
        </w:rPr>
        <w:t> </w:t>
      </w:r>
      <w:r>
        <w:rPr>
          <w:w w:val="105"/>
          <w:sz w:val="18"/>
        </w:rPr>
        <w:t>wireless</w:t>
      </w:r>
      <w:r>
        <w:rPr>
          <w:spacing w:val="-5"/>
          <w:w w:val="105"/>
          <w:sz w:val="18"/>
        </w:rPr>
        <w:t> </w:t>
      </w:r>
      <w:r>
        <w:rPr>
          <w:w w:val="105"/>
          <w:sz w:val="18"/>
        </w:rPr>
        <w:t>Over</w:t>
      </w:r>
      <w:r>
        <w:rPr>
          <w:spacing w:val="-5"/>
          <w:w w:val="105"/>
          <w:sz w:val="18"/>
        </w:rPr>
        <w:t> </w:t>
      </w:r>
      <w:r>
        <w:rPr>
          <w:w w:val="105"/>
          <w:sz w:val="18"/>
        </w:rPr>
        <w:t>the</w:t>
      </w:r>
      <w:r>
        <w:rPr>
          <w:spacing w:val="-4"/>
          <w:w w:val="105"/>
          <w:sz w:val="18"/>
        </w:rPr>
        <w:t> </w:t>
      </w:r>
      <w:r>
        <w:rPr>
          <w:w w:val="105"/>
          <w:sz w:val="18"/>
        </w:rPr>
        <w:t>Air</w:t>
      </w:r>
      <w:r>
        <w:rPr>
          <w:spacing w:val="-5"/>
          <w:w w:val="105"/>
          <w:sz w:val="18"/>
        </w:rPr>
        <w:t> </w:t>
      </w:r>
      <w:r>
        <w:rPr>
          <w:w w:val="105"/>
          <w:sz w:val="18"/>
        </w:rPr>
        <w:t>(OTA)</w:t>
      </w:r>
      <w:r>
        <w:rPr>
          <w:spacing w:val="-4"/>
          <w:w w:val="105"/>
          <w:sz w:val="18"/>
        </w:rPr>
        <w:t> </w:t>
      </w:r>
      <w:r>
        <w:rPr>
          <w:w w:val="105"/>
          <w:sz w:val="18"/>
        </w:rPr>
        <w:t>software</w:t>
      </w:r>
      <w:r>
        <w:rPr>
          <w:spacing w:val="-5"/>
          <w:w w:val="105"/>
          <w:sz w:val="18"/>
        </w:rPr>
        <w:t> </w:t>
      </w:r>
      <w:r>
        <w:rPr>
          <w:w w:val="105"/>
          <w:sz w:val="18"/>
        </w:rPr>
        <w:t>update.</w:t>
      </w:r>
    </w:p>
    <w:p>
      <w:pPr>
        <w:pStyle w:val="BodyText"/>
        <w:spacing w:before="4"/>
        <w:rPr>
          <w:sz w:val="17"/>
        </w:rPr>
      </w:pPr>
    </w:p>
    <w:p>
      <w:pPr>
        <w:pStyle w:val="BodyText"/>
        <w:spacing w:line="256" w:lineRule="auto" w:before="1"/>
        <w:ind w:left="2735" w:right="103" w:firstLine="435"/>
        <w:jc w:val="both"/>
      </w:pPr>
      <w:r>
        <w:rPr/>
        <w:t>Each intelligent vehicle participates in the blockchain by generating a first transaction</w:t>
      </w:r>
      <w:r>
        <w:rPr>
          <w:spacing w:val="1"/>
        </w:rPr>
        <w:t> </w:t>
      </w:r>
      <w:r>
        <w:rPr>
          <w:w w:val="105"/>
        </w:rPr>
        <w:t>that includes basic vehicle information (e.g., vehicle type, production date). Depending</w:t>
      </w:r>
      <w:r>
        <w:rPr>
          <w:spacing w:val="1"/>
          <w:w w:val="105"/>
        </w:rPr>
        <w:t> </w:t>
      </w:r>
      <w:r>
        <w:rPr/>
        <w:t>upon the situation, the software provider or OEM of the vehicle creates the software update</w:t>
      </w:r>
      <w:r>
        <w:rPr>
          <w:spacing w:val="1"/>
        </w:rPr>
        <w:t> </w:t>
      </w:r>
      <w:r>
        <w:rPr>
          <w:w w:val="105"/>
        </w:rPr>
        <w:t>for the ECU after production [</w:t>
      </w:r>
      <w:hyperlink w:history="true" w:anchor="_bookmark124">
        <w:r>
          <w:rPr>
            <w:color w:val="0774B7"/>
            <w:w w:val="105"/>
          </w:rPr>
          <w:t>95</w:t>
        </w:r>
      </w:hyperlink>
      <w:r>
        <w:rPr>
          <w:w w:val="105"/>
        </w:rPr>
        <w:t>]. The software provider/OEM uploads the software to</w:t>
      </w:r>
      <w:r>
        <w:rPr>
          <w:spacing w:val="1"/>
          <w:w w:val="105"/>
        </w:rPr>
        <w:t> </w:t>
      </w:r>
      <w:r>
        <w:rPr>
          <w:w w:val="105"/>
        </w:rPr>
        <w:t>the IPFS, which acts as a decentralized cloud storage server. The IPFS stores new update</w:t>
      </w:r>
      <w:r>
        <w:rPr>
          <w:spacing w:val="-44"/>
          <w:w w:val="105"/>
        </w:rPr>
        <w:t> </w:t>
      </w:r>
      <w:r>
        <w:rPr/>
        <w:t>software files sent by the OEM. Once the update software is stored in the IPFS, a unique key</w:t>
      </w:r>
      <w:r>
        <w:rPr>
          <w:spacing w:val="1"/>
        </w:rPr>
        <w:t> </w:t>
      </w:r>
      <w:r>
        <w:rPr/>
        <w:t>is supplied to the OEM. It can then be appended to the public blockchain with a transaction.</w:t>
      </w:r>
      <w:r>
        <w:rPr>
          <w:spacing w:val="1"/>
        </w:rPr>
        <w:t> </w:t>
      </w:r>
      <w:r>
        <w:rPr/>
        <w:t>When there is a software update, the OEM sends the update transaction information to the</w:t>
      </w:r>
      <w:r>
        <w:rPr>
          <w:spacing w:val="1"/>
        </w:rPr>
        <w:t> </w:t>
      </w:r>
      <w:r>
        <w:rPr>
          <w:w w:val="105"/>
        </w:rPr>
        <w:t>public blockchain and then to the target vehicles, notifying them about the new update.</w:t>
      </w:r>
      <w:r>
        <w:rPr>
          <w:spacing w:val="1"/>
          <w:w w:val="105"/>
        </w:rPr>
        <w:t> </w:t>
      </w:r>
      <w:r>
        <w:rPr>
          <w:w w:val="105"/>
        </w:rPr>
        <w:t>The unique key can be used to retrieve the corresponding update software directly from</w:t>
      </w:r>
      <w:r>
        <w:rPr>
          <w:spacing w:val="-44"/>
          <w:w w:val="105"/>
        </w:rPr>
        <w:t> </w:t>
      </w:r>
      <w:r>
        <w:rPr>
          <w:w w:val="105"/>
        </w:rPr>
        <w:t>the</w:t>
      </w:r>
      <w:r>
        <w:rPr>
          <w:spacing w:val="12"/>
          <w:w w:val="105"/>
        </w:rPr>
        <w:t> </w:t>
      </w:r>
      <w:r>
        <w:rPr>
          <w:w w:val="105"/>
        </w:rPr>
        <w:t>IPFS</w:t>
      </w:r>
      <w:r>
        <w:rPr>
          <w:spacing w:val="12"/>
          <w:w w:val="105"/>
        </w:rPr>
        <w:t> </w:t>
      </w:r>
      <w:r>
        <w:rPr>
          <w:w w:val="105"/>
        </w:rPr>
        <w:t>network</w:t>
      </w:r>
      <w:r>
        <w:rPr>
          <w:spacing w:val="13"/>
          <w:w w:val="105"/>
        </w:rPr>
        <w:t> </w:t>
      </w:r>
      <w:r>
        <w:rPr>
          <w:w w:val="105"/>
        </w:rPr>
        <w:t>using</w:t>
      </w:r>
      <w:r>
        <w:rPr>
          <w:spacing w:val="12"/>
          <w:w w:val="105"/>
        </w:rPr>
        <w:t> </w:t>
      </w:r>
      <w:r>
        <w:rPr>
          <w:w w:val="105"/>
        </w:rPr>
        <w:t>HTTP</w:t>
      </w:r>
      <w:r>
        <w:rPr>
          <w:spacing w:val="13"/>
          <w:w w:val="105"/>
        </w:rPr>
        <w:t> </w:t>
      </w:r>
      <w:r>
        <w:rPr>
          <w:w w:val="105"/>
        </w:rPr>
        <w:t>or</w:t>
      </w:r>
      <w:r>
        <w:rPr>
          <w:spacing w:val="12"/>
          <w:w w:val="105"/>
        </w:rPr>
        <w:t> </w:t>
      </w:r>
      <w:r>
        <w:rPr>
          <w:w w:val="105"/>
        </w:rPr>
        <w:t>web-socket</w:t>
      </w:r>
      <w:r>
        <w:rPr>
          <w:spacing w:val="13"/>
          <w:w w:val="105"/>
        </w:rPr>
        <w:t> </w:t>
      </w:r>
      <w:r>
        <w:rPr>
          <w:w w:val="105"/>
        </w:rPr>
        <w:t>interfaces.</w:t>
      </w:r>
      <w:r>
        <w:rPr>
          <w:spacing w:val="44"/>
          <w:w w:val="105"/>
        </w:rPr>
        <w:t> </w:t>
      </w:r>
      <w:r>
        <w:rPr>
          <w:w w:val="105"/>
        </w:rPr>
        <w:t>In</w:t>
      </w:r>
      <w:r>
        <w:rPr>
          <w:spacing w:val="13"/>
          <w:w w:val="105"/>
        </w:rPr>
        <w:t> </w:t>
      </w:r>
      <w:r>
        <w:rPr>
          <w:w w:val="105"/>
        </w:rPr>
        <w:t>IPFS,</w:t>
      </w:r>
      <w:r>
        <w:rPr>
          <w:spacing w:val="12"/>
          <w:w w:val="105"/>
        </w:rPr>
        <w:t> </w:t>
      </w:r>
      <w:r>
        <w:rPr>
          <w:w w:val="105"/>
        </w:rPr>
        <w:t>all</w:t>
      </w:r>
      <w:r>
        <w:rPr>
          <w:spacing w:val="13"/>
          <w:w w:val="105"/>
        </w:rPr>
        <w:t> </w:t>
      </w:r>
      <w:r>
        <w:rPr>
          <w:w w:val="105"/>
        </w:rPr>
        <w:t>the</w:t>
      </w:r>
      <w:r>
        <w:rPr>
          <w:spacing w:val="12"/>
          <w:w w:val="105"/>
        </w:rPr>
        <w:t> </w:t>
      </w:r>
      <w:r>
        <w:rPr>
          <w:w w:val="105"/>
        </w:rPr>
        <w:t>files</w:t>
      </w:r>
      <w:r>
        <w:rPr>
          <w:spacing w:val="13"/>
          <w:w w:val="105"/>
        </w:rPr>
        <w:t> </w:t>
      </w:r>
      <w:r>
        <w:rPr>
          <w:w w:val="105"/>
        </w:rPr>
        <w:t>are</w:t>
      </w:r>
      <w:r>
        <w:rPr>
          <w:spacing w:val="12"/>
          <w:w w:val="105"/>
        </w:rPr>
        <w:t> </w:t>
      </w:r>
      <w:r>
        <w:rPr>
          <w:w w:val="105"/>
        </w:rPr>
        <w:t>linked</w:t>
      </w:r>
      <w:r>
        <w:rPr>
          <w:spacing w:val="1"/>
          <w:w w:val="105"/>
        </w:rPr>
        <w:t> </w:t>
      </w:r>
      <w:r>
        <w:rPr>
          <w:w w:val="105"/>
        </w:rPr>
        <w:t>to hashes and are directly stored in the hash tables [</w:t>
      </w:r>
      <w:hyperlink w:history="true" w:anchor="_bookmark125">
        <w:r>
          <w:rPr>
            <w:color w:val="0774B7"/>
            <w:w w:val="105"/>
          </w:rPr>
          <w:t>96</w:t>
        </w:r>
      </w:hyperlink>
      <w:r>
        <w:rPr>
          <w:w w:val="105"/>
        </w:rPr>
        <w:t>].</w:t>
      </w:r>
      <w:r>
        <w:rPr>
          <w:spacing w:val="1"/>
          <w:w w:val="105"/>
        </w:rPr>
        <w:t> </w:t>
      </w:r>
      <w:r>
        <w:rPr>
          <w:w w:val="105"/>
        </w:rPr>
        <w:t>The IPFS provides an access</w:t>
      </w:r>
      <w:r>
        <w:rPr>
          <w:spacing w:val="1"/>
          <w:w w:val="105"/>
        </w:rPr>
        <w:t> </w:t>
      </w:r>
      <w:r>
        <w:rPr>
          <w:w w:val="105"/>
        </w:rPr>
        <w:t>control</w:t>
      </w:r>
      <w:r>
        <w:rPr>
          <w:spacing w:val="-6"/>
          <w:w w:val="105"/>
        </w:rPr>
        <w:t> </w:t>
      </w:r>
      <w:r>
        <w:rPr>
          <w:w w:val="105"/>
        </w:rPr>
        <w:t>mechanism</w:t>
      </w:r>
      <w:r>
        <w:rPr>
          <w:spacing w:val="-6"/>
          <w:w w:val="105"/>
        </w:rPr>
        <w:t> </w:t>
      </w:r>
      <w:r>
        <w:rPr>
          <w:w w:val="105"/>
        </w:rPr>
        <w:t>so</w:t>
      </w:r>
      <w:r>
        <w:rPr>
          <w:spacing w:val="-6"/>
          <w:w w:val="105"/>
        </w:rPr>
        <w:t> </w:t>
      </w:r>
      <w:r>
        <w:rPr>
          <w:w w:val="105"/>
        </w:rPr>
        <w:t>that</w:t>
      </w:r>
      <w:r>
        <w:rPr>
          <w:spacing w:val="-5"/>
          <w:w w:val="105"/>
        </w:rPr>
        <w:t> </w:t>
      </w:r>
      <w:r>
        <w:rPr>
          <w:w w:val="105"/>
        </w:rPr>
        <w:t>only</w:t>
      </w:r>
      <w:r>
        <w:rPr>
          <w:spacing w:val="-6"/>
          <w:w w:val="105"/>
        </w:rPr>
        <w:t> </w:t>
      </w:r>
      <w:r>
        <w:rPr>
          <w:w w:val="105"/>
        </w:rPr>
        <w:t>the</w:t>
      </w:r>
      <w:r>
        <w:rPr>
          <w:spacing w:val="-6"/>
          <w:w w:val="105"/>
        </w:rPr>
        <w:t> </w:t>
      </w:r>
      <w:r>
        <w:rPr>
          <w:w w:val="105"/>
        </w:rPr>
        <w:t>authorized</w:t>
      </w:r>
      <w:r>
        <w:rPr>
          <w:spacing w:val="-5"/>
          <w:w w:val="105"/>
        </w:rPr>
        <w:t> </w:t>
      </w:r>
      <w:r>
        <w:rPr>
          <w:w w:val="105"/>
        </w:rPr>
        <w:t>vehicle</w:t>
      </w:r>
      <w:r>
        <w:rPr>
          <w:spacing w:val="-6"/>
          <w:w w:val="105"/>
        </w:rPr>
        <w:t> </w:t>
      </w:r>
      <w:r>
        <w:rPr>
          <w:w w:val="105"/>
        </w:rPr>
        <w:t>nodes</w:t>
      </w:r>
      <w:r>
        <w:rPr>
          <w:spacing w:val="-6"/>
          <w:w w:val="105"/>
        </w:rPr>
        <w:t> </w:t>
      </w:r>
      <w:r>
        <w:rPr>
          <w:w w:val="105"/>
        </w:rPr>
        <w:t>can</w:t>
      </w:r>
      <w:r>
        <w:rPr>
          <w:spacing w:val="-6"/>
          <w:w w:val="105"/>
        </w:rPr>
        <w:t> </w:t>
      </w:r>
      <w:r>
        <w:rPr>
          <w:w w:val="105"/>
        </w:rPr>
        <w:t>download</w:t>
      </w:r>
      <w:r>
        <w:rPr>
          <w:spacing w:val="-5"/>
          <w:w w:val="105"/>
        </w:rPr>
        <w:t> </w:t>
      </w:r>
      <w:r>
        <w:rPr>
          <w:w w:val="105"/>
        </w:rPr>
        <w:t>the</w:t>
      </w:r>
      <w:r>
        <w:rPr>
          <w:spacing w:val="-6"/>
          <w:w w:val="105"/>
        </w:rPr>
        <w:t> </w:t>
      </w:r>
      <w:r>
        <w:rPr>
          <w:w w:val="105"/>
        </w:rPr>
        <w:t>software</w:t>
      </w:r>
      <w:r>
        <w:rPr>
          <w:spacing w:val="1"/>
          <w:w w:val="105"/>
        </w:rPr>
        <w:t> </w:t>
      </w:r>
      <w:r>
        <w:rPr>
          <w:w w:val="105"/>
        </w:rPr>
        <w:t>update files. The software update transactions contain the related information such as</w:t>
      </w:r>
      <w:r>
        <w:rPr>
          <w:spacing w:val="1"/>
          <w:w w:val="105"/>
        </w:rPr>
        <w:t> </w:t>
      </w:r>
      <w:r>
        <w:rPr>
          <w:w w:val="105"/>
        </w:rPr>
        <w:t>OEM identities, the transaction ID, metadata, etc. It should be noted that only the OEM is</w:t>
      </w:r>
      <w:r>
        <w:rPr>
          <w:spacing w:val="-44"/>
          <w:w w:val="105"/>
        </w:rPr>
        <w:t> </w:t>
      </w:r>
      <w:r>
        <w:rPr>
          <w:w w:val="105"/>
        </w:rPr>
        <w:t>allowed</w:t>
      </w:r>
      <w:r>
        <w:rPr>
          <w:spacing w:val="1"/>
          <w:w w:val="105"/>
        </w:rPr>
        <w:t> </w:t>
      </w:r>
      <w:r>
        <w:rPr>
          <w:w w:val="105"/>
        </w:rPr>
        <w:t>to</w:t>
      </w:r>
      <w:r>
        <w:rPr>
          <w:spacing w:val="2"/>
          <w:w w:val="105"/>
        </w:rPr>
        <w:t> </w:t>
      </w:r>
      <w:r>
        <w:rPr>
          <w:w w:val="105"/>
        </w:rPr>
        <w:t>upload</w:t>
      </w:r>
      <w:r>
        <w:rPr>
          <w:spacing w:val="2"/>
          <w:w w:val="105"/>
        </w:rPr>
        <w:t> </w:t>
      </w:r>
      <w:r>
        <w:rPr>
          <w:w w:val="105"/>
        </w:rPr>
        <w:t>the</w:t>
      </w:r>
      <w:r>
        <w:rPr>
          <w:spacing w:val="2"/>
          <w:w w:val="105"/>
        </w:rPr>
        <w:t> </w:t>
      </w:r>
      <w:r>
        <w:rPr>
          <w:w w:val="105"/>
        </w:rPr>
        <w:t>software</w:t>
      </w:r>
      <w:r>
        <w:rPr>
          <w:spacing w:val="1"/>
          <w:w w:val="105"/>
        </w:rPr>
        <w:t> </w:t>
      </w:r>
      <w:r>
        <w:rPr>
          <w:w w:val="105"/>
        </w:rPr>
        <w:t>for</w:t>
      </w:r>
      <w:r>
        <w:rPr>
          <w:spacing w:val="2"/>
          <w:w w:val="105"/>
        </w:rPr>
        <w:t> </w:t>
      </w:r>
      <w:r>
        <w:rPr>
          <w:w w:val="105"/>
        </w:rPr>
        <w:t>security.</w:t>
      </w:r>
    </w:p>
    <w:p>
      <w:pPr>
        <w:pStyle w:val="BodyText"/>
        <w:spacing w:line="256" w:lineRule="auto" w:before="2"/>
        <w:ind w:left="2739" w:right="104" w:firstLine="430"/>
        <w:jc w:val="both"/>
      </w:pPr>
      <w:r>
        <w:rPr>
          <w:w w:val="105"/>
        </w:rPr>
        <w:t>A smart contract can be constructed in the public blockchain to run the necessary</w:t>
      </w:r>
      <w:r>
        <w:rPr>
          <w:spacing w:val="1"/>
          <w:w w:val="105"/>
        </w:rPr>
        <w:t> </w:t>
      </w:r>
      <w:r>
        <w:rPr>
          <w:w w:val="105"/>
        </w:rPr>
        <w:t>functions according to specified constraints. When an update alert is sent to each target</w:t>
      </w:r>
      <w:r>
        <w:rPr>
          <w:spacing w:val="1"/>
          <w:w w:val="105"/>
        </w:rPr>
        <w:t> </w:t>
      </w:r>
      <w:r>
        <w:rPr>
          <w:w w:val="105"/>
        </w:rPr>
        <w:t>vehicle, the target vehicle checks the update information in its private blockchain. After</w:t>
      </w:r>
      <w:r>
        <w:rPr>
          <w:spacing w:val="1"/>
          <w:w w:val="105"/>
        </w:rPr>
        <w:t> </w:t>
      </w:r>
      <w:r>
        <w:rPr/>
        <w:t>verification, it sends the software download request transaction to the PuBC. A smart con-</w:t>
      </w:r>
      <w:r>
        <w:rPr>
          <w:spacing w:val="1"/>
        </w:rPr>
        <w:t> </w:t>
      </w:r>
      <w:r>
        <w:rPr/>
        <w:t>tract is triggered based on the corresponding transaction information. The smart contract</w:t>
      </w:r>
      <w:r>
        <w:rPr>
          <w:spacing w:val="1"/>
        </w:rPr>
        <w:t> </w:t>
      </w:r>
      <w:r>
        <w:rPr>
          <w:w w:val="105"/>
        </w:rPr>
        <w:t>executes</w:t>
      </w:r>
      <w:r>
        <w:rPr>
          <w:spacing w:val="-8"/>
          <w:w w:val="105"/>
        </w:rPr>
        <w:t> </w:t>
      </w:r>
      <w:r>
        <w:rPr>
          <w:w w:val="105"/>
        </w:rPr>
        <w:t>autonomously</w:t>
      </w:r>
      <w:r>
        <w:rPr>
          <w:spacing w:val="-8"/>
          <w:w w:val="105"/>
        </w:rPr>
        <w:t> </w:t>
      </w:r>
      <w:r>
        <w:rPr>
          <w:w w:val="105"/>
        </w:rPr>
        <w:t>and</w:t>
      </w:r>
      <w:r>
        <w:rPr>
          <w:spacing w:val="-8"/>
          <w:w w:val="105"/>
        </w:rPr>
        <w:t> </w:t>
      </w:r>
      <w:r>
        <w:rPr>
          <w:w w:val="105"/>
        </w:rPr>
        <w:t>independently</w:t>
      </w:r>
      <w:r>
        <w:rPr>
          <w:spacing w:val="-8"/>
          <w:w w:val="105"/>
        </w:rPr>
        <w:t> </w:t>
      </w:r>
      <w:r>
        <w:rPr>
          <w:w w:val="105"/>
        </w:rPr>
        <w:t>according</w:t>
      </w:r>
      <w:r>
        <w:rPr>
          <w:spacing w:val="-7"/>
          <w:w w:val="105"/>
        </w:rPr>
        <w:t> </w:t>
      </w:r>
      <w:r>
        <w:rPr>
          <w:w w:val="105"/>
        </w:rPr>
        <w:t>to</w:t>
      </w:r>
      <w:r>
        <w:rPr>
          <w:spacing w:val="-8"/>
          <w:w w:val="105"/>
        </w:rPr>
        <w:t> </w:t>
      </w:r>
      <w:r>
        <w:rPr>
          <w:w w:val="105"/>
        </w:rPr>
        <w:t>the</w:t>
      </w:r>
      <w:r>
        <w:rPr>
          <w:spacing w:val="-8"/>
          <w:w w:val="105"/>
        </w:rPr>
        <w:t> </w:t>
      </w:r>
      <w:r>
        <w:rPr>
          <w:w w:val="105"/>
        </w:rPr>
        <w:t>transaction</w:t>
      </w:r>
      <w:r>
        <w:rPr>
          <w:spacing w:val="-8"/>
          <w:w w:val="105"/>
        </w:rPr>
        <w:t> </w:t>
      </w:r>
      <w:r>
        <w:rPr>
          <w:w w:val="105"/>
        </w:rPr>
        <w:t>information</w:t>
      </w:r>
      <w:r>
        <w:rPr>
          <w:spacing w:val="-8"/>
          <w:w w:val="105"/>
        </w:rPr>
        <w:t> </w:t>
      </w:r>
      <w:r>
        <w:rPr>
          <w:w w:val="105"/>
        </w:rPr>
        <w:t>(i.e.,</w:t>
      </w:r>
      <w:r>
        <w:rPr>
          <w:spacing w:val="-43"/>
          <w:w w:val="105"/>
        </w:rPr>
        <w:t> </w:t>
      </w:r>
      <w:r>
        <w:rPr>
          <w:w w:val="105"/>
        </w:rPr>
        <w:t>software download).  This shows that the smart contract-based blockchain is operating</w:t>
      </w:r>
      <w:r>
        <w:rPr>
          <w:spacing w:val="1"/>
          <w:w w:val="105"/>
        </w:rPr>
        <w:t> </w:t>
      </w:r>
      <w:r>
        <w:rPr>
          <w:w w:val="105"/>
        </w:rPr>
        <w:t>a virtual machine (VM), and the blockchain network functions as a distributed VM. The</w:t>
      </w:r>
      <w:r>
        <w:rPr>
          <w:spacing w:val="1"/>
          <w:w w:val="105"/>
        </w:rPr>
        <w:t> </w:t>
      </w:r>
      <w:r>
        <w:rPr/>
        <w:t>request and response from the smart contract will be stored as a completed transaction in</w:t>
      </w:r>
      <w:r>
        <w:rPr>
          <w:spacing w:val="1"/>
        </w:rPr>
        <w:t> </w:t>
      </w:r>
      <w:r>
        <w:rPr/>
        <w:t>the public blockchain. The target vehicle downloads the software update files securely from</w:t>
      </w:r>
      <w:r>
        <w:rPr>
          <w:spacing w:val="1"/>
        </w:rPr>
        <w:t> </w:t>
      </w:r>
      <w:r>
        <w:rPr>
          <w:w w:val="105"/>
        </w:rPr>
        <w:t>the</w:t>
      </w:r>
      <w:r>
        <w:rPr>
          <w:spacing w:val="-12"/>
          <w:w w:val="105"/>
        </w:rPr>
        <w:t> </w:t>
      </w:r>
      <w:r>
        <w:rPr>
          <w:w w:val="105"/>
        </w:rPr>
        <w:t>IPFS</w:t>
      </w:r>
      <w:r>
        <w:rPr>
          <w:spacing w:val="-11"/>
          <w:w w:val="105"/>
        </w:rPr>
        <w:t> </w:t>
      </w:r>
      <w:r>
        <w:rPr>
          <w:w w:val="105"/>
        </w:rPr>
        <w:t>through</w:t>
      </w:r>
      <w:r>
        <w:rPr>
          <w:spacing w:val="-11"/>
          <w:w w:val="105"/>
        </w:rPr>
        <w:t> </w:t>
      </w:r>
      <w:r>
        <w:rPr>
          <w:w w:val="105"/>
        </w:rPr>
        <w:t>the</w:t>
      </w:r>
      <w:r>
        <w:rPr>
          <w:spacing w:val="-11"/>
          <w:w w:val="105"/>
        </w:rPr>
        <w:t> </w:t>
      </w:r>
      <w:r>
        <w:rPr>
          <w:w w:val="105"/>
        </w:rPr>
        <w:t>PuBC.</w:t>
      </w:r>
      <w:r>
        <w:rPr>
          <w:spacing w:val="-11"/>
          <w:w w:val="105"/>
        </w:rPr>
        <w:t> </w:t>
      </w:r>
      <w:r>
        <w:rPr>
          <w:w w:val="105"/>
        </w:rPr>
        <w:t>The</w:t>
      </w:r>
      <w:r>
        <w:rPr>
          <w:spacing w:val="-12"/>
          <w:w w:val="105"/>
        </w:rPr>
        <w:t> </w:t>
      </w:r>
      <w:r>
        <w:rPr>
          <w:w w:val="105"/>
        </w:rPr>
        <w:t>diagnostic</w:t>
      </w:r>
      <w:r>
        <w:rPr>
          <w:spacing w:val="-11"/>
          <w:w w:val="105"/>
        </w:rPr>
        <w:t> </w:t>
      </w:r>
      <w:r>
        <w:rPr>
          <w:w w:val="105"/>
        </w:rPr>
        <w:t>tool</w:t>
      </w:r>
      <w:r>
        <w:rPr>
          <w:spacing w:val="-11"/>
          <w:w w:val="105"/>
        </w:rPr>
        <w:t> </w:t>
      </w:r>
      <w:r>
        <w:rPr>
          <w:w w:val="105"/>
        </w:rPr>
        <w:t>in</w:t>
      </w:r>
      <w:r>
        <w:rPr>
          <w:spacing w:val="-11"/>
          <w:w w:val="105"/>
        </w:rPr>
        <w:t> </w:t>
      </w:r>
      <w:r>
        <w:rPr>
          <w:w w:val="105"/>
        </w:rPr>
        <w:t>the</w:t>
      </w:r>
      <w:r>
        <w:rPr>
          <w:spacing w:val="-11"/>
          <w:w w:val="105"/>
        </w:rPr>
        <w:t> </w:t>
      </w:r>
      <w:r>
        <w:rPr>
          <w:w w:val="105"/>
        </w:rPr>
        <w:t>target</w:t>
      </w:r>
      <w:r>
        <w:rPr>
          <w:spacing w:val="-12"/>
          <w:w w:val="105"/>
        </w:rPr>
        <w:t> </w:t>
      </w:r>
      <w:r>
        <w:rPr>
          <w:w w:val="105"/>
        </w:rPr>
        <w:t>vehicle</w:t>
      </w:r>
      <w:r>
        <w:rPr>
          <w:spacing w:val="-11"/>
          <w:w w:val="105"/>
        </w:rPr>
        <w:t> </w:t>
      </w:r>
      <w:r>
        <w:rPr>
          <w:w w:val="105"/>
        </w:rPr>
        <w:t>verifies</w:t>
      </w:r>
      <w:r>
        <w:rPr>
          <w:spacing w:val="-11"/>
          <w:w w:val="105"/>
        </w:rPr>
        <w:t> </w:t>
      </w:r>
      <w:r>
        <w:rPr>
          <w:w w:val="105"/>
        </w:rPr>
        <w:t>and</w:t>
      </w:r>
      <w:r>
        <w:rPr>
          <w:spacing w:val="-11"/>
          <w:w w:val="105"/>
        </w:rPr>
        <w:t> </w:t>
      </w:r>
      <w:r>
        <w:rPr>
          <w:w w:val="105"/>
        </w:rPr>
        <w:t>initializes</w:t>
      </w:r>
      <w:r>
        <w:rPr>
          <w:spacing w:val="-44"/>
          <w:w w:val="105"/>
        </w:rPr>
        <w:t> </w:t>
      </w:r>
      <w:r>
        <w:rPr/>
        <w:t>the downloaded software. It then transfers software to the ECUs and then finally conducts</w:t>
      </w:r>
      <w:r>
        <w:rPr>
          <w:spacing w:val="1"/>
        </w:rPr>
        <w:t> </w:t>
      </w:r>
      <w:r>
        <w:rPr>
          <w:w w:val="105"/>
        </w:rPr>
        <w:t>the</w:t>
      </w:r>
      <w:r>
        <w:rPr>
          <w:spacing w:val="-9"/>
          <w:w w:val="105"/>
        </w:rPr>
        <w:t> </w:t>
      </w:r>
      <w:r>
        <w:rPr>
          <w:w w:val="105"/>
        </w:rPr>
        <w:t>software</w:t>
      </w:r>
      <w:r>
        <w:rPr>
          <w:spacing w:val="-8"/>
          <w:w w:val="105"/>
        </w:rPr>
        <w:t> </w:t>
      </w:r>
      <w:r>
        <w:rPr>
          <w:w w:val="105"/>
        </w:rPr>
        <w:t>update</w:t>
      </w:r>
      <w:r>
        <w:rPr>
          <w:spacing w:val="-8"/>
          <w:w w:val="105"/>
        </w:rPr>
        <w:t> </w:t>
      </w:r>
      <w:r>
        <w:rPr>
          <w:w w:val="105"/>
        </w:rPr>
        <w:t>in</w:t>
      </w:r>
      <w:r>
        <w:rPr>
          <w:spacing w:val="-8"/>
          <w:w w:val="105"/>
        </w:rPr>
        <w:t> </w:t>
      </w:r>
      <w:r>
        <w:rPr>
          <w:w w:val="105"/>
        </w:rPr>
        <w:t>the</w:t>
      </w:r>
      <w:r>
        <w:rPr>
          <w:spacing w:val="-8"/>
          <w:w w:val="105"/>
        </w:rPr>
        <w:t> </w:t>
      </w:r>
      <w:r>
        <w:rPr>
          <w:w w:val="105"/>
        </w:rPr>
        <w:t>corresponding</w:t>
      </w:r>
      <w:r>
        <w:rPr>
          <w:spacing w:val="-9"/>
          <w:w w:val="105"/>
        </w:rPr>
        <w:t> </w:t>
      </w:r>
      <w:r>
        <w:rPr>
          <w:w w:val="105"/>
        </w:rPr>
        <w:t>ECUs.</w:t>
      </w:r>
      <w:r>
        <w:rPr>
          <w:spacing w:val="1"/>
          <w:w w:val="105"/>
        </w:rPr>
        <w:t> </w:t>
      </w:r>
      <w:r>
        <w:rPr>
          <w:w w:val="105"/>
        </w:rPr>
        <w:t>The</w:t>
      </w:r>
      <w:r>
        <w:rPr>
          <w:spacing w:val="-8"/>
          <w:w w:val="105"/>
        </w:rPr>
        <w:t> </w:t>
      </w:r>
      <w:r>
        <w:rPr>
          <w:w w:val="105"/>
        </w:rPr>
        <w:t>software</w:t>
      </w:r>
      <w:r>
        <w:rPr>
          <w:spacing w:val="-8"/>
          <w:w w:val="105"/>
        </w:rPr>
        <w:t> </w:t>
      </w:r>
      <w:r>
        <w:rPr>
          <w:w w:val="105"/>
        </w:rPr>
        <w:t>update</w:t>
      </w:r>
      <w:r>
        <w:rPr>
          <w:spacing w:val="-8"/>
          <w:w w:val="105"/>
        </w:rPr>
        <w:t> </w:t>
      </w:r>
      <w:r>
        <w:rPr>
          <w:w w:val="105"/>
        </w:rPr>
        <w:t>information</w:t>
      </w:r>
      <w:r>
        <w:rPr>
          <w:spacing w:val="-8"/>
          <w:w w:val="105"/>
        </w:rPr>
        <w:t> </w:t>
      </w:r>
      <w:r>
        <w:rPr>
          <w:w w:val="105"/>
        </w:rPr>
        <w:t>is</w:t>
      </w:r>
      <w:r>
        <w:rPr>
          <w:spacing w:val="-8"/>
          <w:w w:val="105"/>
        </w:rPr>
        <w:t> </w:t>
      </w:r>
      <w:r>
        <w:rPr>
          <w:w w:val="105"/>
        </w:rPr>
        <w:t>then</w:t>
      </w:r>
      <w:r>
        <w:rPr>
          <w:spacing w:val="-44"/>
          <w:w w:val="105"/>
        </w:rPr>
        <w:t> </w:t>
      </w:r>
      <w:r>
        <w:rPr>
          <w:w w:val="105"/>
        </w:rPr>
        <w:t>stored</w:t>
      </w:r>
      <w:r>
        <w:rPr>
          <w:spacing w:val="2"/>
          <w:w w:val="105"/>
        </w:rPr>
        <w:t> </w:t>
      </w:r>
      <w:r>
        <w:rPr>
          <w:w w:val="105"/>
        </w:rPr>
        <w:t>in</w:t>
      </w:r>
      <w:r>
        <w:rPr>
          <w:spacing w:val="2"/>
          <w:w w:val="105"/>
        </w:rPr>
        <w:t> </w:t>
      </w:r>
      <w:r>
        <w:rPr>
          <w:w w:val="105"/>
        </w:rPr>
        <w:t>the</w:t>
      </w:r>
      <w:r>
        <w:rPr>
          <w:spacing w:val="2"/>
          <w:w w:val="105"/>
        </w:rPr>
        <w:t> </w:t>
      </w:r>
      <w:r>
        <w:rPr>
          <w:w w:val="105"/>
        </w:rPr>
        <w:t>private</w:t>
      </w:r>
      <w:r>
        <w:rPr>
          <w:spacing w:val="2"/>
          <w:w w:val="105"/>
        </w:rPr>
        <w:t> </w:t>
      </w:r>
      <w:r>
        <w:rPr>
          <w:w w:val="105"/>
        </w:rPr>
        <w:t>blockchain.</w:t>
      </w:r>
    </w:p>
    <w:p>
      <w:pPr>
        <w:pStyle w:val="BodyText"/>
        <w:spacing w:line="256" w:lineRule="auto" w:before="3"/>
        <w:ind w:left="2739" w:right="137" w:firstLine="431"/>
        <w:jc w:val="both"/>
      </w:pPr>
      <w:r>
        <w:rPr/>
        <w:t>Similarly,</w:t>
      </w:r>
      <w:r>
        <w:rPr>
          <w:spacing w:val="23"/>
        </w:rPr>
        <w:t> </w:t>
      </w:r>
      <w:r>
        <w:rPr/>
        <w:t>other</w:t>
      </w:r>
      <w:r>
        <w:rPr>
          <w:spacing w:val="23"/>
        </w:rPr>
        <w:t> </w:t>
      </w:r>
      <w:r>
        <w:rPr/>
        <w:t>examples</w:t>
      </w:r>
      <w:r>
        <w:rPr>
          <w:spacing w:val="22"/>
        </w:rPr>
        <w:t> </w:t>
      </w:r>
      <w:r>
        <w:rPr/>
        <w:t>of</w:t>
      </w:r>
      <w:r>
        <w:rPr>
          <w:spacing w:val="23"/>
        </w:rPr>
        <w:t> </w:t>
      </w:r>
      <w:r>
        <w:rPr/>
        <w:t>using</w:t>
      </w:r>
      <w:r>
        <w:rPr>
          <w:spacing w:val="22"/>
        </w:rPr>
        <w:t> </w:t>
      </w:r>
      <w:r>
        <w:rPr/>
        <w:t>a</w:t>
      </w:r>
      <w:r>
        <w:rPr>
          <w:spacing w:val="23"/>
        </w:rPr>
        <w:t> </w:t>
      </w:r>
      <w:r>
        <w:rPr/>
        <w:t>hybrid</w:t>
      </w:r>
      <w:r>
        <w:rPr>
          <w:spacing w:val="22"/>
        </w:rPr>
        <w:t> </w:t>
      </w:r>
      <w:r>
        <w:rPr/>
        <w:t>blockchain</w:t>
      </w:r>
      <w:r>
        <w:rPr>
          <w:spacing w:val="23"/>
        </w:rPr>
        <w:t> </w:t>
      </w:r>
      <w:r>
        <w:rPr/>
        <w:t>is</w:t>
      </w:r>
      <w:r>
        <w:rPr>
          <w:spacing w:val="22"/>
        </w:rPr>
        <w:t> </w:t>
      </w:r>
      <w:r>
        <w:rPr/>
        <w:t>in</w:t>
      </w:r>
      <w:r>
        <w:rPr>
          <w:spacing w:val="24"/>
        </w:rPr>
        <w:t> </w:t>
      </w:r>
      <w:r>
        <w:rPr/>
        <w:t>vehicle</w:t>
      </w:r>
      <w:r>
        <w:rPr>
          <w:spacing w:val="21"/>
        </w:rPr>
        <w:t> </w:t>
      </w:r>
      <w:r>
        <w:rPr/>
        <w:t>accidents,</w:t>
      </w:r>
      <w:r>
        <w:rPr>
          <w:spacing w:val="24"/>
        </w:rPr>
        <w:t> </w:t>
      </w:r>
      <w:r>
        <w:rPr/>
        <w:t>where</w:t>
      </w:r>
      <w:r>
        <w:rPr>
          <w:spacing w:val="-42"/>
        </w:rPr>
        <w:t> </w:t>
      </w:r>
      <w:r>
        <w:rPr/>
        <w:t>the insurance company may use the vehicle data for proof and to automate the claims</w:t>
      </w:r>
      <w:r>
        <w:rPr>
          <w:spacing w:val="1"/>
        </w:rPr>
        <w:t> </w:t>
      </w:r>
      <w:r>
        <w:rPr/>
        <w:t>process based on the private blockchain. The insurance company can also be registered in</w:t>
      </w:r>
      <w:r>
        <w:rPr>
          <w:spacing w:val="1"/>
        </w:rPr>
        <w:t> </w:t>
      </w:r>
      <w:r>
        <w:rPr/>
        <w:t>the public blockchain so it can access vehicle information such as model, year, identification</w:t>
      </w:r>
      <w:r>
        <w:rPr>
          <w:spacing w:val="1"/>
        </w:rPr>
        <w:t> </w:t>
      </w:r>
      <w:r>
        <w:rPr/>
        <w:t>number,</w:t>
      </w:r>
      <w:r>
        <w:rPr>
          <w:spacing w:val="1"/>
        </w:rPr>
        <w:t> </w:t>
      </w:r>
      <w:r>
        <w:rPr/>
        <w:t>vehicle owner information,</w:t>
      </w:r>
      <w:r>
        <w:rPr>
          <w:spacing w:val="1"/>
        </w:rPr>
        <w:t> </w:t>
      </w:r>
      <w:r>
        <w:rPr/>
        <w:t>etc.,</w:t>
      </w:r>
      <w:r>
        <w:rPr>
          <w:spacing w:val="1"/>
        </w:rPr>
        <w:t> </w:t>
      </w:r>
      <w:r>
        <w:rPr/>
        <w:t>as well as access police reports related to the</w:t>
      </w:r>
      <w:r>
        <w:rPr>
          <w:spacing w:val="1"/>
        </w:rPr>
        <w:t> </w:t>
      </w:r>
      <w:r>
        <w:rPr/>
        <w:t>accident.</w:t>
      </w:r>
      <w:r>
        <w:rPr>
          <w:spacing w:val="19"/>
        </w:rPr>
        <w:t> </w:t>
      </w:r>
      <w:r>
        <w:rPr/>
        <w:t>This</w:t>
      </w:r>
      <w:r>
        <w:rPr>
          <w:spacing w:val="7"/>
        </w:rPr>
        <w:t> </w:t>
      </w:r>
      <w:r>
        <w:rPr/>
        <w:t>helps</w:t>
      </w:r>
      <w:r>
        <w:rPr>
          <w:spacing w:val="7"/>
        </w:rPr>
        <w:t> </w:t>
      </w:r>
      <w:r>
        <w:rPr/>
        <w:t>solve</w:t>
      </w:r>
      <w:r>
        <w:rPr>
          <w:spacing w:val="7"/>
        </w:rPr>
        <w:t> </w:t>
      </w:r>
      <w:r>
        <w:rPr/>
        <w:t>accident</w:t>
      </w:r>
      <w:r>
        <w:rPr>
          <w:spacing w:val="7"/>
        </w:rPr>
        <w:t> </w:t>
      </w:r>
      <w:r>
        <w:rPr/>
        <w:t>and</w:t>
      </w:r>
      <w:r>
        <w:rPr>
          <w:spacing w:val="7"/>
        </w:rPr>
        <w:t> </w:t>
      </w:r>
      <w:r>
        <w:rPr/>
        <w:t>insurance</w:t>
      </w:r>
      <w:r>
        <w:rPr>
          <w:spacing w:val="7"/>
        </w:rPr>
        <w:t> </w:t>
      </w:r>
      <w:r>
        <w:rPr/>
        <w:t>issues</w:t>
      </w:r>
      <w:r>
        <w:rPr>
          <w:spacing w:val="8"/>
        </w:rPr>
        <w:t> </w:t>
      </w:r>
      <w:r>
        <w:rPr/>
        <w:t>easily.</w:t>
      </w:r>
    </w:p>
    <w:p>
      <w:pPr>
        <w:spacing w:after="0" w:line="256" w:lineRule="auto"/>
        <w:jc w:val="both"/>
        <w:sectPr>
          <w:pgSz w:w="11910" w:h="16840"/>
          <w:pgMar w:header="1042" w:footer="0" w:top="1340" w:bottom="280" w:left="600" w:right="580"/>
        </w:sectPr>
      </w:pPr>
    </w:p>
    <w:p>
      <w:pPr>
        <w:pStyle w:val="BodyText"/>
      </w:pPr>
    </w:p>
    <w:p>
      <w:pPr>
        <w:pStyle w:val="BodyText"/>
        <w:spacing w:before="1"/>
      </w:pPr>
    </w:p>
    <w:p>
      <w:pPr>
        <w:pStyle w:val="Heading1"/>
        <w:numPr>
          <w:ilvl w:val="0"/>
          <w:numId w:val="4"/>
        </w:numPr>
        <w:tabs>
          <w:tab w:pos="2957" w:val="left" w:leader="none"/>
        </w:tabs>
        <w:spacing w:line="240" w:lineRule="auto" w:before="77" w:after="0"/>
        <w:ind w:left="2956" w:right="0" w:hanging="212"/>
        <w:jc w:val="left"/>
      </w:pPr>
      <w:bookmarkStart w:name="Open Challenges and Future Works " w:id="69"/>
      <w:bookmarkEnd w:id="69"/>
      <w:r>
        <w:rPr>
          <w:b w:val="0"/>
        </w:rPr>
      </w:r>
      <w:bookmarkStart w:name="_bookmark28" w:id="70"/>
      <w:bookmarkEnd w:id="70"/>
      <w:r>
        <w:rPr>
          <w:b w:val="0"/>
        </w:rPr>
      </w:r>
      <w:bookmarkStart w:name="_bookmark28" w:id="71"/>
      <w:bookmarkEnd w:id="71"/>
      <w:r>
        <w:rPr/>
        <w:t>Open</w:t>
      </w:r>
      <w:r>
        <w:rPr>
          <w:spacing w:val="-8"/>
        </w:rPr>
        <w:t> </w:t>
      </w:r>
      <w:r>
        <w:rPr/>
        <w:t>Challenges</w:t>
      </w:r>
      <w:r>
        <w:rPr>
          <w:spacing w:val="-8"/>
        </w:rPr>
        <w:t> </w:t>
      </w:r>
      <w:r>
        <w:rPr/>
        <w:t>and</w:t>
      </w:r>
      <w:r>
        <w:rPr>
          <w:spacing w:val="-7"/>
        </w:rPr>
        <w:t> </w:t>
      </w:r>
      <w:r>
        <w:rPr/>
        <w:t>Future</w:t>
      </w:r>
      <w:r>
        <w:rPr>
          <w:spacing w:val="-8"/>
        </w:rPr>
        <w:t> </w:t>
      </w:r>
      <w:r>
        <w:rPr/>
        <w:t>Works</w:t>
      </w:r>
    </w:p>
    <w:p>
      <w:pPr>
        <w:pStyle w:val="BodyText"/>
        <w:spacing w:line="256" w:lineRule="auto" w:before="61"/>
        <w:ind w:left="2739" w:right="133" w:firstLine="430"/>
        <w:jc w:val="both"/>
      </w:pPr>
      <w:r>
        <w:rPr/>
        <w:t>The security of the vehicle is of the utmost importance because of the possible loss of</w:t>
      </w:r>
      <w:r>
        <w:rPr>
          <w:spacing w:val="1"/>
        </w:rPr>
        <w:t> </w:t>
      </w:r>
      <w:r>
        <w:rPr>
          <w:w w:val="105"/>
        </w:rPr>
        <w:t>life, and damage to property. There is not much advanced attack research that includes</w:t>
      </w:r>
      <w:r>
        <w:rPr>
          <w:spacing w:val="1"/>
          <w:w w:val="105"/>
        </w:rPr>
        <w:t> </w:t>
      </w:r>
      <w:r>
        <w:rPr>
          <w:w w:val="105"/>
        </w:rPr>
        <w:t>message</w:t>
      </w:r>
      <w:r>
        <w:rPr>
          <w:spacing w:val="-7"/>
          <w:w w:val="105"/>
        </w:rPr>
        <w:t> </w:t>
      </w:r>
      <w:r>
        <w:rPr>
          <w:w w:val="105"/>
        </w:rPr>
        <w:t>semantics</w:t>
      </w:r>
      <w:r>
        <w:rPr>
          <w:spacing w:val="-6"/>
          <w:w w:val="105"/>
        </w:rPr>
        <w:t> </w:t>
      </w:r>
      <w:r>
        <w:rPr>
          <w:w w:val="105"/>
        </w:rPr>
        <w:t>owing</w:t>
      </w:r>
      <w:r>
        <w:rPr>
          <w:spacing w:val="-6"/>
          <w:w w:val="105"/>
        </w:rPr>
        <w:t> </w:t>
      </w:r>
      <w:r>
        <w:rPr>
          <w:w w:val="105"/>
        </w:rPr>
        <w:t>to</w:t>
      </w:r>
      <w:r>
        <w:rPr>
          <w:spacing w:val="-6"/>
          <w:w w:val="105"/>
        </w:rPr>
        <w:t> </w:t>
      </w:r>
      <w:r>
        <w:rPr>
          <w:w w:val="105"/>
        </w:rPr>
        <w:t>the</w:t>
      </w:r>
      <w:r>
        <w:rPr>
          <w:spacing w:val="-6"/>
          <w:w w:val="105"/>
        </w:rPr>
        <w:t> </w:t>
      </w:r>
      <w:r>
        <w:rPr>
          <w:w w:val="105"/>
        </w:rPr>
        <w:t>lack</w:t>
      </w:r>
      <w:r>
        <w:rPr>
          <w:spacing w:val="-6"/>
          <w:w w:val="105"/>
        </w:rPr>
        <w:t> </w:t>
      </w:r>
      <w:r>
        <w:rPr>
          <w:w w:val="105"/>
        </w:rPr>
        <w:t>of</w:t>
      </w:r>
      <w:r>
        <w:rPr>
          <w:spacing w:val="-6"/>
          <w:w w:val="105"/>
        </w:rPr>
        <w:t> </w:t>
      </w:r>
      <w:r>
        <w:rPr>
          <w:w w:val="105"/>
        </w:rPr>
        <w:t>related</w:t>
      </w:r>
      <w:r>
        <w:rPr>
          <w:spacing w:val="-6"/>
          <w:w w:val="105"/>
        </w:rPr>
        <w:t> </w:t>
      </w:r>
      <w:r>
        <w:rPr>
          <w:w w:val="105"/>
        </w:rPr>
        <w:t>datasets</w:t>
      </w:r>
      <w:r>
        <w:rPr>
          <w:spacing w:val="-6"/>
          <w:w w:val="105"/>
        </w:rPr>
        <w:t> </w:t>
      </w:r>
      <w:r>
        <w:rPr>
          <w:w w:val="105"/>
        </w:rPr>
        <w:t>for</w:t>
      </w:r>
      <w:r>
        <w:rPr>
          <w:spacing w:val="-6"/>
          <w:w w:val="105"/>
        </w:rPr>
        <w:t> </w:t>
      </w:r>
      <w:r>
        <w:rPr>
          <w:w w:val="105"/>
        </w:rPr>
        <w:t>experimentation.</w:t>
      </w:r>
      <w:r>
        <w:rPr>
          <w:spacing w:val="5"/>
          <w:w w:val="105"/>
        </w:rPr>
        <w:t> </w:t>
      </w:r>
      <w:r>
        <w:rPr>
          <w:w w:val="105"/>
        </w:rPr>
        <w:t>Using</w:t>
      </w:r>
      <w:r>
        <w:rPr>
          <w:spacing w:val="-6"/>
          <w:w w:val="105"/>
        </w:rPr>
        <w:t> </w:t>
      </w:r>
      <w:r>
        <w:rPr>
          <w:w w:val="105"/>
        </w:rPr>
        <w:t>a</w:t>
      </w:r>
      <w:r>
        <w:rPr>
          <w:spacing w:val="-6"/>
          <w:w w:val="105"/>
        </w:rPr>
        <w:t> </w:t>
      </w:r>
      <w:r>
        <w:rPr>
          <w:w w:val="105"/>
        </w:rPr>
        <w:t>car</w:t>
      </w:r>
      <w:r>
        <w:rPr>
          <w:spacing w:val="-44"/>
          <w:w w:val="105"/>
        </w:rPr>
        <w:t> </w:t>
      </w:r>
      <w:r>
        <w:rPr>
          <w:w w:val="105"/>
        </w:rPr>
        <w:t>for</w:t>
      </w:r>
      <w:r>
        <w:rPr>
          <w:spacing w:val="-9"/>
          <w:w w:val="105"/>
        </w:rPr>
        <w:t> </w:t>
      </w:r>
      <w:r>
        <w:rPr>
          <w:w w:val="105"/>
        </w:rPr>
        <w:t>experimentation</w:t>
      </w:r>
      <w:r>
        <w:rPr>
          <w:spacing w:val="-8"/>
          <w:w w:val="105"/>
        </w:rPr>
        <w:t> </w:t>
      </w:r>
      <w:r>
        <w:rPr>
          <w:w w:val="105"/>
        </w:rPr>
        <w:t>in</w:t>
      </w:r>
      <w:r>
        <w:rPr>
          <w:spacing w:val="-8"/>
          <w:w w:val="105"/>
        </w:rPr>
        <w:t> </w:t>
      </w:r>
      <w:r>
        <w:rPr>
          <w:w w:val="105"/>
        </w:rPr>
        <w:t>academics</w:t>
      </w:r>
      <w:r>
        <w:rPr>
          <w:spacing w:val="-8"/>
          <w:w w:val="105"/>
        </w:rPr>
        <w:t> </w:t>
      </w:r>
      <w:r>
        <w:rPr>
          <w:w w:val="105"/>
        </w:rPr>
        <w:t>is</w:t>
      </w:r>
      <w:r>
        <w:rPr>
          <w:spacing w:val="-8"/>
          <w:w w:val="105"/>
        </w:rPr>
        <w:t> </w:t>
      </w:r>
      <w:r>
        <w:rPr>
          <w:w w:val="105"/>
        </w:rPr>
        <w:t>expensive.</w:t>
      </w:r>
      <w:r>
        <w:rPr>
          <w:spacing w:val="1"/>
          <w:w w:val="105"/>
        </w:rPr>
        <w:t> </w:t>
      </w:r>
      <w:r>
        <w:rPr>
          <w:w w:val="105"/>
        </w:rPr>
        <w:t>Thus,</w:t>
      </w:r>
      <w:r>
        <w:rPr>
          <w:spacing w:val="-9"/>
          <w:w w:val="105"/>
        </w:rPr>
        <w:t> </w:t>
      </w:r>
      <w:r>
        <w:rPr>
          <w:w w:val="105"/>
        </w:rPr>
        <w:t>there</w:t>
      </w:r>
      <w:r>
        <w:rPr>
          <w:spacing w:val="-8"/>
          <w:w w:val="105"/>
        </w:rPr>
        <w:t> </w:t>
      </w:r>
      <w:r>
        <w:rPr>
          <w:w w:val="105"/>
        </w:rPr>
        <w:t>should</w:t>
      </w:r>
      <w:r>
        <w:rPr>
          <w:spacing w:val="-8"/>
          <w:w w:val="105"/>
        </w:rPr>
        <w:t> </w:t>
      </w:r>
      <w:r>
        <w:rPr>
          <w:w w:val="105"/>
        </w:rPr>
        <w:t>be</w:t>
      </w:r>
      <w:r>
        <w:rPr>
          <w:spacing w:val="-8"/>
          <w:w w:val="105"/>
        </w:rPr>
        <w:t> </w:t>
      </w:r>
      <w:r>
        <w:rPr>
          <w:w w:val="105"/>
        </w:rPr>
        <w:t>more</w:t>
      </w:r>
      <w:r>
        <w:rPr>
          <w:spacing w:val="-8"/>
          <w:w w:val="105"/>
        </w:rPr>
        <w:t> </w:t>
      </w:r>
      <w:r>
        <w:rPr>
          <w:w w:val="105"/>
        </w:rPr>
        <w:t>research</w:t>
      </w:r>
      <w:r>
        <w:rPr>
          <w:spacing w:val="-9"/>
          <w:w w:val="105"/>
        </w:rPr>
        <w:t> </w:t>
      </w:r>
      <w:r>
        <w:rPr>
          <w:w w:val="105"/>
        </w:rPr>
        <w:t>on</w:t>
      </w:r>
      <w:r>
        <w:rPr>
          <w:spacing w:val="-8"/>
          <w:w w:val="105"/>
        </w:rPr>
        <w:t> </w:t>
      </w:r>
      <w:r>
        <w:rPr>
          <w:w w:val="105"/>
        </w:rPr>
        <w:t>a</w:t>
      </w:r>
      <w:r>
        <w:rPr>
          <w:spacing w:val="-44"/>
          <w:w w:val="105"/>
        </w:rPr>
        <w:t> </w:t>
      </w:r>
      <w:r>
        <w:rPr/>
        <w:t>variety of attacks through collaboration among academia, research organizations, and the</w:t>
      </w:r>
      <w:r>
        <w:rPr>
          <w:spacing w:val="1"/>
        </w:rPr>
        <w:t> </w:t>
      </w:r>
      <w:r>
        <w:rPr>
          <w:w w:val="105"/>
        </w:rPr>
        <w:t>automotive</w:t>
      </w:r>
      <w:r>
        <w:rPr>
          <w:spacing w:val="-2"/>
          <w:w w:val="105"/>
        </w:rPr>
        <w:t> </w:t>
      </w:r>
      <w:r>
        <w:rPr>
          <w:w w:val="105"/>
        </w:rPr>
        <w:t>industry.</w:t>
      </w:r>
      <w:r>
        <w:rPr>
          <w:spacing w:val="8"/>
          <w:w w:val="105"/>
        </w:rPr>
        <w:t> </w:t>
      </w:r>
      <w:r>
        <w:rPr>
          <w:w w:val="105"/>
        </w:rPr>
        <w:t>The</w:t>
      </w:r>
      <w:r>
        <w:rPr>
          <w:spacing w:val="-1"/>
          <w:w w:val="105"/>
        </w:rPr>
        <w:t> </w:t>
      </w:r>
      <w:r>
        <w:rPr>
          <w:w w:val="105"/>
        </w:rPr>
        <w:t>open</w:t>
      </w:r>
      <w:r>
        <w:rPr>
          <w:spacing w:val="-2"/>
          <w:w w:val="105"/>
        </w:rPr>
        <w:t> </w:t>
      </w:r>
      <w:r>
        <w:rPr>
          <w:w w:val="105"/>
        </w:rPr>
        <w:t>challenges</w:t>
      </w:r>
      <w:r>
        <w:rPr>
          <w:spacing w:val="-2"/>
          <w:w w:val="105"/>
        </w:rPr>
        <w:t> </w:t>
      </w:r>
      <w:r>
        <w:rPr>
          <w:w w:val="105"/>
        </w:rPr>
        <w:t>for</w:t>
      </w:r>
      <w:r>
        <w:rPr>
          <w:spacing w:val="-2"/>
          <w:w w:val="105"/>
        </w:rPr>
        <w:t> </w:t>
      </w:r>
      <w:r>
        <w:rPr>
          <w:w w:val="105"/>
        </w:rPr>
        <w:t>in-vehicle</w:t>
      </w:r>
      <w:r>
        <w:rPr>
          <w:spacing w:val="-2"/>
          <w:w w:val="105"/>
        </w:rPr>
        <w:t> </w:t>
      </w:r>
      <w:r>
        <w:rPr>
          <w:w w:val="105"/>
        </w:rPr>
        <w:t>IDSs</w:t>
      </w:r>
      <w:r>
        <w:rPr>
          <w:spacing w:val="-2"/>
          <w:w w:val="105"/>
        </w:rPr>
        <w:t> </w:t>
      </w:r>
      <w:r>
        <w:rPr>
          <w:w w:val="105"/>
        </w:rPr>
        <w:t>are</w:t>
      </w:r>
      <w:r>
        <w:rPr>
          <w:spacing w:val="-2"/>
          <w:w w:val="105"/>
        </w:rPr>
        <w:t> </w:t>
      </w:r>
      <w:r>
        <w:rPr>
          <w:w w:val="105"/>
        </w:rPr>
        <w:t>listed</w:t>
      </w:r>
      <w:r>
        <w:rPr>
          <w:spacing w:val="-2"/>
          <w:w w:val="105"/>
        </w:rPr>
        <w:t> </w:t>
      </w:r>
      <w:r>
        <w:rPr>
          <w:w w:val="105"/>
        </w:rPr>
        <w:t>below.</w:t>
      </w:r>
    </w:p>
    <w:p>
      <w:pPr>
        <w:pStyle w:val="BodyText"/>
        <w:spacing w:line="252" w:lineRule="auto" w:before="66"/>
        <w:ind w:left="3165" w:right="113"/>
        <w:jc w:val="both"/>
      </w:pPr>
      <w:r>
        <w:rPr/>
        <w:pict>
          <v:shape style="position:absolute;margin-left:167.389008pt;margin-top:5.752678pt;width:5.2pt;height:18.05pt;mso-position-horizontal-relative:page;mso-position-vertical-relative:paragraph;z-index:15764992" type="#_x0000_t202" filled="false" stroked="false">
            <v:textbox inset="0,0,0,0">
              <w:txbxContent>
                <w:p>
                  <w:pPr>
                    <w:spacing w:line="203" w:lineRule="exact" w:before="0"/>
                    <w:ind w:left="0" w:right="0" w:firstLine="0"/>
                    <w:jc w:val="left"/>
                    <w:rPr>
                      <w:rFonts w:ascii="Arial" w:hAnsi="Arial"/>
                      <w:i/>
                      <w:sz w:val="20"/>
                    </w:rPr>
                  </w:pPr>
                  <w:r>
                    <w:rPr>
                      <w:rFonts w:ascii="Arial" w:hAnsi="Arial"/>
                      <w:i/>
                      <w:w w:val="148"/>
                      <w:sz w:val="20"/>
                    </w:rPr>
                    <w:t>•</w:t>
                  </w:r>
                </w:p>
              </w:txbxContent>
            </v:textbox>
            <w10:wrap type="none"/>
          </v:shape>
        </w:pict>
      </w:r>
      <w:r>
        <w:rPr>
          <w:rFonts w:ascii="Palatino Linotype"/>
          <w:b/>
          <w:w w:val="105"/>
        </w:rPr>
        <w:t>Supervised</w:t>
      </w:r>
      <w:r>
        <w:rPr>
          <w:rFonts w:ascii="Palatino Linotype"/>
          <w:b/>
          <w:spacing w:val="-8"/>
          <w:w w:val="105"/>
        </w:rPr>
        <w:t> </w:t>
      </w:r>
      <w:r>
        <w:rPr>
          <w:rFonts w:ascii="Palatino Linotype"/>
          <w:b/>
          <w:w w:val="105"/>
        </w:rPr>
        <w:t>learning</w:t>
      </w:r>
      <w:r>
        <w:rPr>
          <w:rFonts w:ascii="Palatino Linotype"/>
          <w:b/>
          <w:spacing w:val="-8"/>
          <w:w w:val="105"/>
        </w:rPr>
        <w:t> </w:t>
      </w:r>
      <w:r>
        <w:rPr>
          <w:rFonts w:ascii="Palatino Linotype"/>
          <w:b/>
          <w:w w:val="105"/>
        </w:rPr>
        <w:t>and</w:t>
      </w:r>
      <w:r>
        <w:rPr>
          <w:rFonts w:ascii="Palatino Linotype"/>
          <w:b/>
          <w:spacing w:val="-8"/>
          <w:w w:val="105"/>
        </w:rPr>
        <w:t> </w:t>
      </w:r>
      <w:r>
        <w:rPr>
          <w:rFonts w:ascii="Palatino Linotype"/>
          <w:b/>
          <w:w w:val="105"/>
        </w:rPr>
        <w:t>labeled</w:t>
      </w:r>
      <w:r>
        <w:rPr>
          <w:rFonts w:ascii="Palatino Linotype"/>
          <w:b/>
          <w:spacing w:val="-8"/>
          <w:w w:val="105"/>
        </w:rPr>
        <w:t> </w:t>
      </w:r>
      <w:r>
        <w:rPr>
          <w:rFonts w:ascii="Palatino Linotype"/>
          <w:b/>
          <w:w w:val="105"/>
        </w:rPr>
        <w:t>datasets:</w:t>
      </w:r>
      <w:r>
        <w:rPr>
          <w:rFonts w:ascii="Palatino Linotype"/>
          <w:b/>
          <w:spacing w:val="11"/>
          <w:w w:val="105"/>
        </w:rPr>
        <w:t> </w:t>
      </w:r>
      <w:r>
        <w:rPr>
          <w:w w:val="105"/>
        </w:rPr>
        <w:t>With</w:t>
      </w:r>
      <w:r>
        <w:rPr>
          <w:spacing w:val="-2"/>
          <w:w w:val="105"/>
        </w:rPr>
        <w:t> </w:t>
      </w:r>
      <w:r>
        <w:rPr>
          <w:w w:val="105"/>
        </w:rPr>
        <w:t>the</w:t>
      </w:r>
      <w:r>
        <w:rPr>
          <w:spacing w:val="-1"/>
          <w:w w:val="105"/>
        </w:rPr>
        <w:t> </w:t>
      </w:r>
      <w:r>
        <w:rPr>
          <w:w w:val="105"/>
        </w:rPr>
        <w:t>advancements</w:t>
      </w:r>
      <w:r>
        <w:rPr>
          <w:spacing w:val="-2"/>
          <w:w w:val="105"/>
        </w:rPr>
        <w:t> </w:t>
      </w:r>
      <w:r>
        <w:rPr>
          <w:w w:val="105"/>
        </w:rPr>
        <w:t>in</w:t>
      </w:r>
      <w:r>
        <w:rPr>
          <w:spacing w:val="-1"/>
          <w:w w:val="105"/>
        </w:rPr>
        <w:t> </w:t>
      </w:r>
      <w:r>
        <w:rPr>
          <w:w w:val="105"/>
        </w:rPr>
        <w:t>technology,</w:t>
      </w:r>
      <w:r>
        <w:rPr>
          <w:spacing w:val="-44"/>
          <w:w w:val="105"/>
        </w:rPr>
        <w:t> </w:t>
      </w:r>
      <w:r>
        <w:rPr>
          <w:w w:val="105"/>
        </w:rPr>
        <w:t>new attacks are generated, often in a real-time scenario.</w:t>
      </w:r>
      <w:r>
        <w:rPr>
          <w:spacing w:val="1"/>
          <w:w w:val="105"/>
        </w:rPr>
        <w:t> </w:t>
      </w:r>
      <w:r>
        <w:rPr>
          <w:w w:val="105"/>
        </w:rPr>
        <w:t>Deploying a supervised</w:t>
      </w:r>
      <w:r>
        <w:rPr>
          <w:spacing w:val="1"/>
          <w:w w:val="105"/>
        </w:rPr>
        <w:t> </w:t>
      </w:r>
      <w:r>
        <w:rPr>
          <w:w w:val="105"/>
        </w:rPr>
        <w:t>learning model will only be able to detect pre-defined attacks, and the labeling of a</w:t>
      </w:r>
      <w:r>
        <w:rPr>
          <w:spacing w:val="1"/>
          <w:w w:val="105"/>
        </w:rPr>
        <w:t> </w:t>
      </w:r>
      <w:r>
        <w:rPr>
          <w:w w:val="105"/>
        </w:rPr>
        <w:t>dataset is a difficult task because in-vehicle data frames are generated in intervals</w:t>
      </w:r>
      <w:r>
        <w:rPr>
          <w:spacing w:val="1"/>
          <w:w w:val="105"/>
        </w:rPr>
        <w:t> </w:t>
      </w:r>
      <w:r>
        <w:rPr>
          <w:w w:val="105"/>
        </w:rPr>
        <w:t>of</w:t>
      </w:r>
      <w:r>
        <w:rPr>
          <w:spacing w:val="2"/>
          <w:w w:val="105"/>
        </w:rPr>
        <w:t> </w:t>
      </w:r>
      <w:r>
        <w:rPr>
          <w:w w:val="105"/>
        </w:rPr>
        <w:t>milliseconds.</w:t>
      </w:r>
    </w:p>
    <w:p>
      <w:pPr>
        <w:spacing w:line="257" w:lineRule="exact" w:before="0"/>
        <w:ind w:left="3165" w:right="0" w:firstLine="0"/>
        <w:jc w:val="both"/>
        <w:rPr>
          <w:sz w:val="20"/>
        </w:rPr>
      </w:pPr>
      <w:r>
        <w:rPr/>
        <w:pict>
          <v:shape style="position:absolute;margin-left:167.389008pt;margin-top:1.812649pt;width:5.2pt;height:18.05pt;mso-position-horizontal-relative:page;mso-position-vertical-relative:paragraph;z-index:15765504" type="#_x0000_t202" filled="false" stroked="false">
            <v:textbox inset="0,0,0,0">
              <w:txbxContent>
                <w:p>
                  <w:pPr>
                    <w:spacing w:line="203" w:lineRule="exact" w:before="0"/>
                    <w:ind w:left="0" w:right="0" w:firstLine="0"/>
                    <w:jc w:val="left"/>
                    <w:rPr>
                      <w:rFonts w:ascii="Arial" w:hAnsi="Arial"/>
                      <w:i/>
                      <w:sz w:val="20"/>
                    </w:rPr>
                  </w:pPr>
                  <w:r>
                    <w:rPr>
                      <w:rFonts w:ascii="Arial" w:hAnsi="Arial"/>
                      <w:i/>
                      <w:w w:val="148"/>
                      <w:sz w:val="20"/>
                    </w:rPr>
                    <w:t>•</w:t>
                  </w:r>
                </w:p>
              </w:txbxContent>
            </v:textbox>
            <w10:wrap type="none"/>
          </v:shape>
        </w:pict>
      </w:r>
      <w:r>
        <w:rPr>
          <w:rFonts w:ascii="Palatino Linotype"/>
          <w:b/>
          <w:w w:val="105"/>
          <w:sz w:val="20"/>
        </w:rPr>
        <w:t>Single-layer</w:t>
      </w:r>
      <w:r>
        <w:rPr>
          <w:rFonts w:ascii="Palatino Linotype"/>
          <w:b/>
          <w:spacing w:val="-8"/>
          <w:w w:val="105"/>
          <w:sz w:val="20"/>
        </w:rPr>
        <w:t> </w:t>
      </w:r>
      <w:r>
        <w:rPr>
          <w:rFonts w:ascii="Palatino Linotype"/>
          <w:b/>
          <w:w w:val="105"/>
          <w:sz w:val="20"/>
        </w:rPr>
        <w:t>security:</w:t>
      </w:r>
      <w:r>
        <w:rPr>
          <w:rFonts w:ascii="Palatino Linotype"/>
          <w:b/>
          <w:spacing w:val="5"/>
          <w:w w:val="105"/>
          <w:sz w:val="20"/>
        </w:rPr>
        <w:t> </w:t>
      </w:r>
      <w:r>
        <w:rPr>
          <w:w w:val="105"/>
          <w:sz w:val="20"/>
        </w:rPr>
        <w:t>Most</w:t>
      </w:r>
      <w:r>
        <w:rPr>
          <w:spacing w:val="-2"/>
          <w:w w:val="105"/>
          <w:sz w:val="20"/>
        </w:rPr>
        <w:t> </w:t>
      </w:r>
      <w:r>
        <w:rPr>
          <w:w w:val="105"/>
          <w:sz w:val="20"/>
        </w:rPr>
        <w:t>of</w:t>
      </w:r>
      <w:r>
        <w:rPr>
          <w:spacing w:val="-1"/>
          <w:w w:val="105"/>
          <w:sz w:val="20"/>
        </w:rPr>
        <w:t> </w:t>
      </w:r>
      <w:r>
        <w:rPr>
          <w:w w:val="105"/>
          <w:sz w:val="20"/>
        </w:rPr>
        <w:t>the</w:t>
      </w:r>
      <w:r>
        <w:rPr>
          <w:spacing w:val="-2"/>
          <w:w w:val="105"/>
          <w:sz w:val="20"/>
        </w:rPr>
        <w:t> </w:t>
      </w:r>
      <w:r>
        <w:rPr>
          <w:w w:val="105"/>
          <w:sz w:val="20"/>
        </w:rPr>
        <w:t>existing</w:t>
      </w:r>
      <w:r>
        <w:rPr>
          <w:spacing w:val="-1"/>
          <w:w w:val="105"/>
          <w:sz w:val="20"/>
        </w:rPr>
        <w:t> </w:t>
      </w:r>
      <w:r>
        <w:rPr>
          <w:w w:val="105"/>
          <w:sz w:val="20"/>
        </w:rPr>
        <w:t>work</w:t>
      </w:r>
      <w:r>
        <w:rPr>
          <w:spacing w:val="-2"/>
          <w:w w:val="105"/>
          <w:sz w:val="20"/>
        </w:rPr>
        <w:t> </w:t>
      </w:r>
      <w:r>
        <w:rPr>
          <w:w w:val="105"/>
          <w:sz w:val="20"/>
        </w:rPr>
        <w:t>focuses</w:t>
      </w:r>
      <w:r>
        <w:rPr>
          <w:spacing w:val="-1"/>
          <w:w w:val="105"/>
          <w:sz w:val="20"/>
        </w:rPr>
        <w:t> </w:t>
      </w:r>
      <w:r>
        <w:rPr>
          <w:w w:val="105"/>
          <w:sz w:val="20"/>
        </w:rPr>
        <w:t>on</w:t>
      </w:r>
      <w:r>
        <w:rPr>
          <w:spacing w:val="-2"/>
          <w:w w:val="105"/>
          <w:sz w:val="20"/>
        </w:rPr>
        <w:t> </w:t>
      </w:r>
      <w:r>
        <w:rPr>
          <w:w w:val="105"/>
          <w:sz w:val="20"/>
        </w:rPr>
        <w:t>either</w:t>
      </w:r>
      <w:r>
        <w:rPr>
          <w:spacing w:val="-1"/>
          <w:w w:val="105"/>
          <w:sz w:val="20"/>
        </w:rPr>
        <w:t> </w:t>
      </w:r>
      <w:r>
        <w:rPr>
          <w:w w:val="105"/>
          <w:sz w:val="20"/>
        </w:rPr>
        <w:t>physical</w:t>
      </w:r>
      <w:r>
        <w:rPr>
          <w:spacing w:val="-2"/>
          <w:w w:val="105"/>
          <w:sz w:val="20"/>
        </w:rPr>
        <w:t> </w:t>
      </w:r>
      <w:r>
        <w:rPr>
          <w:w w:val="105"/>
          <w:sz w:val="20"/>
        </w:rPr>
        <w:t>layer</w:t>
      </w:r>
      <w:r>
        <w:rPr>
          <w:spacing w:val="-1"/>
          <w:w w:val="105"/>
          <w:sz w:val="20"/>
        </w:rPr>
        <w:t> </w:t>
      </w:r>
      <w:r>
        <w:rPr>
          <w:w w:val="105"/>
          <w:sz w:val="20"/>
        </w:rPr>
        <w:t>or</w:t>
      </w:r>
    </w:p>
    <w:p>
      <w:pPr>
        <w:pStyle w:val="BodyText"/>
        <w:spacing w:line="256" w:lineRule="auto" w:before="1"/>
        <w:ind w:left="3159" w:right="138" w:firstLine="5"/>
        <w:jc w:val="both"/>
      </w:pPr>
      <w:r>
        <w:rPr>
          <w:w w:val="105"/>
        </w:rPr>
        <w:t>application layer security, and the efficiency of these processes is not sufficient to</w:t>
      </w:r>
      <w:r>
        <w:rPr>
          <w:spacing w:val="1"/>
          <w:w w:val="105"/>
        </w:rPr>
        <w:t> </w:t>
      </w:r>
      <w:r>
        <w:rPr>
          <w:w w:val="105"/>
        </w:rPr>
        <w:t>provide secure data</w:t>
      </w:r>
      <w:r>
        <w:rPr>
          <w:spacing w:val="1"/>
          <w:w w:val="105"/>
        </w:rPr>
        <w:t> </w:t>
      </w:r>
      <w:r>
        <w:rPr>
          <w:w w:val="105"/>
        </w:rPr>
        <w:t>communications for</w:t>
      </w:r>
      <w:r>
        <w:rPr>
          <w:spacing w:val="1"/>
          <w:w w:val="105"/>
        </w:rPr>
        <w:t> </w:t>
      </w:r>
      <w:r>
        <w:rPr>
          <w:w w:val="105"/>
        </w:rPr>
        <w:t>in-vehicle networks.</w:t>
      </w:r>
    </w:p>
    <w:p>
      <w:pPr>
        <w:spacing w:line="250" w:lineRule="exact" w:before="0"/>
        <w:ind w:left="3165" w:right="0" w:firstLine="0"/>
        <w:jc w:val="both"/>
        <w:rPr>
          <w:sz w:val="20"/>
        </w:rPr>
      </w:pPr>
      <w:r>
        <w:rPr/>
        <w:pict>
          <v:shape style="position:absolute;margin-left:167.389008pt;margin-top:1.474017pt;width:5.2pt;height:18.05pt;mso-position-horizontal-relative:page;mso-position-vertical-relative:paragraph;z-index:15766016" type="#_x0000_t202" filled="false" stroked="false">
            <v:textbox inset="0,0,0,0">
              <w:txbxContent>
                <w:p>
                  <w:pPr>
                    <w:spacing w:line="203" w:lineRule="exact" w:before="0"/>
                    <w:ind w:left="0" w:right="0" w:firstLine="0"/>
                    <w:jc w:val="left"/>
                    <w:rPr>
                      <w:rFonts w:ascii="Arial" w:hAnsi="Arial"/>
                      <w:i/>
                      <w:sz w:val="20"/>
                    </w:rPr>
                  </w:pPr>
                  <w:r>
                    <w:rPr>
                      <w:rFonts w:ascii="Arial" w:hAnsi="Arial"/>
                      <w:i/>
                      <w:w w:val="148"/>
                      <w:sz w:val="20"/>
                    </w:rPr>
                    <w:t>•</w:t>
                  </w:r>
                </w:p>
              </w:txbxContent>
            </v:textbox>
            <w10:wrap type="none"/>
          </v:shape>
        </w:pict>
      </w:r>
      <w:r>
        <w:rPr>
          <w:rFonts w:ascii="Palatino Linotype"/>
          <w:b/>
          <w:sz w:val="20"/>
        </w:rPr>
        <w:t>Computational</w:t>
      </w:r>
      <w:r>
        <w:rPr>
          <w:rFonts w:ascii="Palatino Linotype"/>
          <w:b/>
          <w:spacing w:val="-1"/>
          <w:sz w:val="20"/>
        </w:rPr>
        <w:t> </w:t>
      </w:r>
      <w:r>
        <w:rPr>
          <w:rFonts w:ascii="Palatino Linotype"/>
          <w:b/>
          <w:sz w:val="20"/>
        </w:rPr>
        <w:t>complexity:</w:t>
      </w:r>
      <w:r>
        <w:rPr>
          <w:rFonts w:ascii="Palatino Linotype"/>
          <w:b/>
          <w:spacing w:val="14"/>
          <w:sz w:val="20"/>
        </w:rPr>
        <w:t> </w:t>
      </w:r>
      <w:r>
        <w:rPr>
          <w:sz w:val="20"/>
        </w:rPr>
        <w:t>The</w:t>
      </w:r>
      <w:r>
        <w:rPr>
          <w:spacing w:val="6"/>
          <w:sz w:val="20"/>
        </w:rPr>
        <w:t> </w:t>
      </w:r>
      <w:r>
        <w:rPr>
          <w:sz w:val="20"/>
        </w:rPr>
        <w:t>limitations</w:t>
      </w:r>
      <w:r>
        <w:rPr>
          <w:spacing w:val="6"/>
          <w:sz w:val="20"/>
        </w:rPr>
        <w:t> </w:t>
      </w:r>
      <w:r>
        <w:rPr>
          <w:sz w:val="20"/>
        </w:rPr>
        <w:t>on</w:t>
      </w:r>
      <w:r>
        <w:rPr>
          <w:spacing w:val="6"/>
          <w:sz w:val="20"/>
        </w:rPr>
        <w:t> </w:t>
      </w:r>
      <w:r>
        <w:rPr>
          <w:sz w:val="20"/>
        </w:rPr>
        <w:t>memory</w:t>
      </w:r>
      <w:r>
        <w:rPr>
          <w:spacing w:val="6"/>
          <w:sz w:val="20"/>
        </w:rPr>
        <w:t> </w:t>
      </w:r>
      <w:r>
        <w:rPr>
          <w:sz w:val="20"/>
        </w:rPr>
        <w:t>storage</w:t>
      </w:r>
      <w:r>
        <w:rPr>
          <w:spacing w:val="6"/>
          <w:sz w:val="20"/>
        </w:rPr>
        <w:t> </w:t>
      </w:r>
      <w:r>
        <w:rPr>
          <w:sz w:val="20"/>
        </w:rPr>
        <w:t>and</w:t>
      </w:r>
      <w:r>
        <w:rPr>
          <w:spacing w:val="6"/>
          <w:sz w:val="20"/>
        </w:rPr>
        <w:t> </w:t>
      </w:r>
      <w:r>
        <w:rPr>
          <w:sz w:val="20"/>
        </w:rPr>
        <w:t>the</w:t>
      </w:r>
      <w:r>
        <w:rPr>
          <w:spacing w:val="6"/>
          <w:sz w:val="20"/>
        </w:rPr>
        <w:t> </w:t>
      </w:r>
      <w:r>
        <w:rPr>
          <w:sz w:val="20"/>
        </w:rPr>
        <w:t>computation</w:t>
      </w:r>
    </w:p>
    <w:p>
      <w:pPr>
        <w:pStyle w:val="BodyText"/>
        <w:spacing w:line="252" w:lineRule="auto" w:before="1"/>
        <w:ind w:left="3159" w:right="98"/>
      </w:pPr>
      <w:r>
        <w:rPr/>
        <w:pict>
          <v:shape style="position:absolute;margin-left:167.389008pt;margin-top:39.165596pt;width:5.2pt;height:18.05pt;mso-position-horizontal-relative:page;mso-position-vertical-relative:paragraph;z-index:15766528" type="#_x0000_t202" filled="false" stroked="false">
            <v:textbox inset="0,0,0,0">
              <w:txbxContent>
                <w:p>
                  <w:pPr>
                    <w:spacing w:line="203" w:lineRule="exact" w:before="0"/>
                    <w:ind w:left="0" w:right="0" w:firstLine="0"/>
                    <w:jc w:val="left"/>
                    <w:rPr>
                      <w:rFonts w:ascii="Arial" w:hAnsi="Arial"/>
                      <w:i/>
                      <w:sz w:val="20"/>
                    </w:rPr>
                  </w:pPr>
                  <w:r>
                    <w:rPr>
                      <w:rFonts w:ascii="Arial" w:hAnsi="Arial"/>
                      <w:i/>
                      <w:w w:val="148"/>
                      <w:sz w:val="20"/>
                    </w:rPr>
                    <w:t>•</w:t>
                  </w:r>
                </w:p>
              </w:txbxContent>
            </v:textbox>
            <w10:wrap type="none"/>
          </v:shape>
        </w:pict>
      </w:r>
      <w:r>
        <w:rPr>
          <w:w w:val="105"/>
        </w:rPr>
        <w:t>power of in-vehicle computing systems are not considered by the existing research.</w:t>
      </w:r>
      <w:r>
        <w:rPr>
          <w:spacing w:val="-44"/>
          <w:w w:val="105"/>
        </w:rPr>
        <w:t> </w:t>
      </w:r>
      <w:r>
        <w:rPr>
          <w:w w:val="105"/>
        </w:rPr>
        <w:t>Most</w:t>
      </w:r>
      <w:r>
        <w:rPr>
          <w:spacing w:val="-6"/>
          <w:w w:val="105"/>
        </w:rPr>
        <w:t> </w:t>
      </w:r>
      <w:r>
        <w:rPr>
          <w:w w:val="105"/>
        </w:rPr>
        <w:t>of</w:t>
      </w:r>
      <w:r>
        <w:rPr>
          <w:spacing w:val="-5"/>
          <w:w w:val="105"/>
        </w:rPr>
        <w:t> </w:t>
      </w:r>
      <w:r>
        <w:rPr>
          <w:w w:val="105"/>
        </w:rPr>
        <w:t>the</w:t>
      </w:r>
      <w:r>
        <w:rPr>
          <w:spacing w:val="-5"/>
          <w:w w:val="105"/>
        </w:rPr>
        <w:t> </w:t>
      </w:r>
      <w:r>
        <w:rPr>
          <w:w w:val="105"/>
        </w:rPr>
        <w:t>existing</w:t>
      </w:r>
      <w:r>
        <w:rPr>
          <w:spacing w:val="-5"/>
          <w:w w:val="105"/>
        </w:rPr>
        <w:t> </w:t>
      </w:r>
      <w:r>
        <w:rPr>
          <w:w w:val="105"/>
        </w:rPr>
        <w:t>work</w:t>
      </w:r>
      <w:r>
        <w:rPr>
          <w:spacing w:val="-5"/>
          <w:w w:val="105"/>
        </w:rPr>
        <w:t> </w:t>
      </w:r>
      <w:r>
        <w:rPr>
          <w:w w:val="105"/>
        </w:rPr>
        <w:t>used</w:t>
      </w:r>
      <w:r>
        <w:rPr>
          <w:spacing w:val="-5"/>
          <w:w w:val="105"/>
        </w:rPr>
        <w:t> </w:t>
      </w:r>
      <w:r>
        <w:rPr>
          <w:w w:val="105"/>
        </w:rPr>
        <w:t>deep</w:t>
      </w:r>
      <w:r>
        <w:rPr>
          <w:spacing w:val="-5"/>
          <w:w w:val="105"/>
        </w:rPr>
        <w:t> </w:t>
      </w:r>
      <w:r>
        <w:rPr>
          <w:w w:val="105"/>
        </w:rPr>
        <w:t>learning-based</w:t>
      </w:r>
      <w:r>
        <w:rPr>
          <w:spacing w:val="-5"/>
          <w:w w:val="105"/>
        </w:rPr>
        <w:t> </w:t>
      </w:r>
      <w:r>
        <w:rPr>
          <w:w w:val="105"/>
        </w:rPr>
        <w:t>approaches,</w:t>
      </w:r>
      <w:r>
        <w:rPr>
          <w:spacing w:val="-5"/>
          <w:w w:val="105"/>
        </w:rPr>
        <w:t> </w:t>
      </w:r>
      <w:r>
        <w:rPr>
          <w:w w:val="105"/>
        </w:rPr>
        <w:t>which</w:t>
      </w:r>
      <w:r>
        <w:rPr>
          <w:spacing w:val="-5"/>
          <w:w w:val="105"/>
        </w:rPr>
        <w:t> </w:t>
      </w:r>
      <w:r>
        <w:rPr>
          <w:w w:val="105"/>
        </w:rPr>
        <w:t>require</w:t>
      </w:r>
      <w:r>
        <w:rPr>
          <w:spacing w:val="-5"/>
          <w:w w:val="105"/>
        </w:rPr>
        <w:t> </w:t>
      </w:r>
      <w:r>
        <w:rPr>
          <w:w w:val="105"/>
        </w:rPr>
        <w:t>a</w:t>
      </w:r>
      <w:r>
        <w:rPr>
          <w:spacing w:val="-5"/>
          <w:w w:val="105"/>
        </w:rPr>
        <w:t> </w:t>
      </w:r>
      <w:r>
        <w:rPr>
          <w:w w:val="105"/>
        </w:rPr>
        <w:t>lot</w:t>
      </w:r>
      <w:r>
        <w:rPr>
          <w:spacing w:val="1"/>
          <w:w w:val="105"/>
        </w:rPr>
        <w:t> </w:t>
      </w:r>
      <w:r>
        <w:rPr>
          <w:w w:val="105"/>
        </w:rPr>
        <w:t>of computation time, compared to the time budget available in practical situations.</w:t>
      </w:r>
      <w:r>
        <w:rPr>
          <w:spacing w:val="1"/>
          <w:w w:val="105"/>
        </w:rPr>
        <w:t> </w:t>
      </w:r>
      <w:r>
        <w:rPr>
          <w:rFonts w:ascii="Palatino Linotype"/>
          <w:b/>
          <w:w w:val="105"/>
        </w:rPr>
        <w:t>Diverse</w:t>
      </w:r>
      <w:r>
        <w:rPr>
          <w:rFonts w:ascii="Palatino Linotype"/>
          <w:b/>
          <w:spacing w:val="-12"/>
          <w:w w:val="105"/>
        </w:rPr>
        <w:t> </w:t>
      </w:r>
      <w:r>
        <w:rPr>
          <w:rFonts w:ascii="Palatino Linotype"/>
          <w:b/>
          <w:w w:val="105"/>
        </w:rPr>
        <w:t>attack</w:t>
      </w:r>
      <w:r>
        <w:rPr>
          <w:rFonts w:ascii="Palatino Linotype"/>
          <w:b/>
          <w:spacing w:val="-12"/>
          <w:w w:val="105"/>
        </w:rPr>
        <w:t> </w:t>
      </w:r>
      <w:r>
        <w:rPr>
          <w:rFonts w:ascii="Palatino Linotype"/>
          <w:b/>
          <w:w w:val="105"/>
        </w:rPr>
        <w:t>types:</w:t>
      </w:r>
      <w:r>
        <w:rPr>
          <w:rFonts w:ascii="Palatino Linotype"/>
          <w:b/>
          <w:spacing w:val="1"/>
          <w:w w:val="105"/>
        </w:rPr>
        <w:t> </w:t>
      </w:r>
      <w:r>
        <w:rPr>
          <w:w w:val="105"/>
        </w:rPr>
        <w:t>Most</w:t>
      </w:r>
      <w:r>
        <w:rPr>
          <w:spacing w:val="-6"/>
          <w:w w:val="105"/>
        </w:rPr>
        <w:t> </w:t>
      </w:r>
      <w:r>
        <w:rPr>
          <w:w w:val="105"/>
        </w:rPr>
        <w:t>of</w:t>
      </w:r>
      <w:r>
        <w:rPr>
          <w:spacing w:val="-5"/>
          <w:w w:val="105"/>
        </w:rPr>
        <w:t> </w:t>
      </w:r>
      <w:r>
        <w:rPr>
          <w:w w:val="105"/>
        </w:rPr>
        <w:t>the</w:t>
      </w:r>
      <w:r>
        <w:rPr>
          <w:spacing w:val="-5"/>
          <w:w w:val="105"/>
        </w:rPr>
        <w:t> </w:t>
      </w:r>
      <w:r>
        <w:rPr>
          <w:w w:val="105"/>
        </w:rPr>
        <w:t>prevalent</w:t>
      </w:r>
      <w:r>
        <w:rPr>
          <w:spacing w:val="-6"/>
          <w:w w:val="105"/>
        </w:rPr>
        <w:t> </w:t>
      </w:r>
      <w:r>
        <w:rPr>
          <w:w w:val="105"/>
        </w:rPr>
        <w:t>attacks</w:t>
      </w:r>
      <w:r>
        <w:rPr>
          <w:spacing w:val="-5"/>
          <w:w w:val="105"/>
        </w:rPr>
        <w:t> </w:t>
      </w:r>
      <w:r>
        <w:rPr>
          <w:w w:val="105"/>
        </w:rPr>
        <w:t>against</w:t>
      </w:r>
      <w:r>
        <w:rPr>
          <w:spacing w:val="-5"/>
          <w:w w:val="105"/>
        </w:rPr>
        <w:t> </w:t>
      </w:r>
      <w:r>
        <w:rPr>
          <w:w w:val="105"/>
        </w:rPr>
        <w:t>in-vehicle</w:t>
      </w:r>
      <w:r>
        <w:rPr>
          <w:spacing w:val="-5"/>
          <w:w w:val="105"/>
        </w:rPr>
        <w:t> </w:t>
      </w:r>
      <w:r>
        <w:rPr>
          <w:w w:val="105"/>
        </w:rPr>
        <w:t>networks</w:t>
      </w:r>
      <w:r>
        <w:rPr>
          <w:spacing w:val="-6"/>
          <w:w w:val="105"/>
        </w:rPr>
        <w:t> </w:t>
      </w:r>
      <w:r>
        <w:rPr>
          <w:w w:val="105"/>
        </w:rPr>
        <w:t>are</w:t>
      </w:r>
      <w:r>
        <w:rPr>
          <w:spacing w:val="-43"/>
          <w:w w:val="105"/>
        </w:rPr>
        <w:t> </w:t>
      </w:r>
      <w:r>
        <w:rPr>
          <w:w w:val="105"/>
        </w:rPr>
        <w:t>message</w:t>
      </w:r>
      <w:r>
        <w:rPr>
          <w:spacing w:val="2"/>
          <w:w w:val="105"/>
        </w:rPr>
        <w:t> </w:t>
      </w:r>
      <w:r>
        <w:rPr>
          <w:w w:val="105"/>
        </w:rPr>
        <w:t>injection,</w:t>
      </w:r>
      <w:r>
        <w:rPr>
          <w:spacing w:val="3"/>
          <w:w w:val="105"/>
        </w:rPr>
        <w:t> </w:t>
      </w:r>
      <w:r>
        <w:rPr>
          <w:w w:val="105"/>
        </w:rPr>
        <w:t>which</w:t>
      </w:r>
      <w:r>
        <w:rPr>
          <w:spacing w:val="2"/>
          <w:w w:val="105"/>
        </w:rPr>
        <w:t> </w:t>
      </w:r>
      <w:r>
        <w:rPr>
          <w:w w:val="105"/>
        </w:rPr>
        <w:t>is</w:t>
      </w:r>
      <w:r>
        <w:rPr>
          <w:spacing w:val="3"/>
          <w:w w:val="105"/>
        </w:rPr>
        <w:t> </w:t>
      </w:r>
      <w:r>
        <w:rPr>
          <w:w w:val="105"/>
        </w:rPr>
        <w:t>easy</w:t>
      </w:r>
      <w:r>
        <w:rPr>
          <w:spacing w:val="3"/>
          <w:w w:val="105"/>
        </w:rPr>
        <w:t> </w:t>
      </w:r>
      <w:r>
        <w:rPr>
          <w:w w:val="105"/>
        </w:rPr>
        <w:t>to</w:t>
      </w:r>
      <w:r>
        <w:rPr>
          <w:spacing w:val="2"/>
          <w:w w:val="105"/>
        </w:rPr>
        <w:t> </w:t>
      </w:r>
      <w:r>
        <w:rPr>
          <w:w w:val="105"/>
        </w:rPr>
        <w:t>detect.</w:t>
      </w:r>
      <w:r>
        <w:rPr>
          <w:spacing w:val="17"/>
          <w:w w:val="105"/>
        </w:rPr>
        <w:t> </w:t>
      </w:r>
      <w:r>
        <w:rPr>
          <w:w w:val="105"/>
        </w:rPr>
        <w:t>In</w:t>
      </w:r>
      <w:r>
        <w:rPr>
          <w:spacing w:val="3"/>
          <w:w w:val="105"/>
        </w:rPr>
        <w:t> </w:t>
      </w:r>
      <w:r>
        <w:rPr>
          <w:w w:val="105"/>
        </w:rPr>
        <w:t>the</w:t>
      </w:r>
      <w:r>
        <w:rPr>
          <w:spacing w:val="3"/>
          <w:w w:val="105"/>
        </w:rPr>
        <w:t> </w:t>
      </w:r>
      <w:r>
        <w:rPr>
          <w:w w:val="105"/>
        </w:rPr>
        <w:t>future,</w:t>
      </w:r>
      <w:r>
        <w:rPr>
          <w:spacing w:val="2"/>
          <w:w w:val="105"/>
        </w:rPr>
        <w:t> </w:t>
      </w:r>
      <w:r>
        <w:rPr>
          <w:w w:val="105"/>
        </w:rPr>
        <w:t>hackers</w:t>
      </w:r>
      <w:r>
        <w:rPr>
          <w:spacing w:val="3"/>
          <w:w w:val="105"/>
        </w:rPr>
        <w:t> </w:t>
      </w:r>
      <w:r>
        <w:rPr>
          <w:w w:val="105"/>
        </w:rPr>
        <w:t>might</w:t>
      </w:r>
      <w:r>
        <w:rPr>
          <w:spacing w:val="3"/>
          <w:w w:val="105"/>
        </w:rPr>
        <w:t> </w:t>
      </w:r>
      <w:r>
        <w:rPr>
          <w:w w:val="105"/>
        </w:rPr>
        <w:t>adopt</w:t>
      </w:r>
      <w:r>
        <w:rPr>
          <w:spacing w:val="2"/>
          <w:w w:val="105"/>
        </w:rPr>
        <w:t> </w:t>
      </w:r>
      <w:r>
        <w:rPr>
          <w:w w:val="105"/>
        </w:rPr>
        <w:t>more</w:t>
      </w:r>
      <w:r>
        <w:rPr>
          <w:spacing w:val="1"/>
          <w:w w:val="105"/>
        </w:rPr>
        <w:t> </w:t>
      </w:r>
      <w:r>
        <w:rPr>
          <w:w w:val="105"/>
        </w:rPr>
        <w:t>advanced</w:t>
      </w:r>
      <w:r>
        <w:rPr>
          <w:spacing w:val="-11"/>
          <w:w w:val="105"/>
        </w:rPr>
        <w:t> </w:t>
      </w:r>
      <w:r>
        <w:rPr>
          <w:w w:val="105"/>
        </w:rPr>
        <w:t>attacks</w:t>
      </w:r>
      <w:r>
        <w:rPr>
          <w:spacing w:val="-11"/>
          <w:w w:val="105"/>
        </w:rPr>
        <w:t> </w:t>
      </w:r>
      <w:r>
        <w:rPr>
          <w:w w:val="105"/>
        </w:rPr>
        <w:t>that</w:t>
      </w:r>
      <w:r>
        <w:rPr>
          <w:spacing w:val="-10"/>
          <w:w w:val="105"/>
        </w:rPr>
        <w:t> </w:t>
      </w:r>
      <w:r>
        <w:rPr>
          <w:w w:val="105"/>
        </w:rPr>
        <w:t>cannot</w:t>
      </w:r>
      <w:r>
        <w:rPr>
          <w:spacing w:val="-11"/>
          <w:w w:val="105"/>
        </w:rPr>
        <w:t> </w:t>
      </w:r>
      <w:r>
        <w:rPr>
          <w:w w:val="105"/>
        </w:rPr>
        <w:t>be</w:t>
      </w:r>
      <w:r>
        <w:rPr>
          <w:spacing w:val="-11"/>
          <w:w w:val="105"/>
        </w:rPr>
        <w:t> </w:t>
      </w:r>
      <w:r>
        <w:rPr>
          <w:w w:val="105"/>
        </w:rPr>
        <w:t>detected</w:t>
      </w:r>
      <w:r>
        <w:rPr>
          <w:spacing w:val="-11"/>
          <w:w w:val="105"/>
        </w:rPr>
        <w:t> </w:t>
      </w:r>
      <w:r>
        <w:rPr>
          <w:w w:val="105"/>
        </w:rPr>
        <w:t>easily.</w:t>
      </w:r>
      <w:r>
        <w:rPr>
          <w:spacing w:val="-2"/>
          <w:w w:val="105"/>
        </w:rPr>
        <w:t> </w:t>
      </w:r>
      <w:r>
        <w:rPr>
          <w:w w:val="105"/>
        </w:rPr>
        <w:t>For</w:t>
      </w:r>
      <w:r>
        <w:rPr>
          <w:spacing w:val="-10"/>
          <w:w w:val="105"/>
        </w:rPr>
        <w:t> </w:t>
      </w:r>
      <w:r>
        <w:rPr>
          <w:w w:val="105"/>
        </w:rPr>
        <w:t>example,</w:t>
      </w:r>
      <w:r>
        <w:rPr>
          <w:spacing w:val="-11"/>
          <w:w w:val="105"/>
        </w:rPr>
        <w:t> </w:t>
      </w:r>
      <w:r>
        <w:rPr>
          <w:w w:val="105"/>
        </w:rPr>
        <w:t>attacks</w:t>
      </w:r>
      <w:r>
        <w:rPr>
          <w:spacing w:val="-10"/>
          <w:w w:val="105"/>
        </w:rPr>
        <w:t> </w:t>
      </w:r>
      <w:r>
        <w:rPr>
          <w:w w:val="105"/>
        </w:rPr>
        <w:t>might</w:t>
      </w:r>
      <w:r>
        <w:rPr>
          <w:spacing w:val="-11"/>
          <w:w w:val="105"/>
        </w:rPr>
        <w:t> </w:t>
      </w:r>
      <w:r>
        <w:rPr>
          <w:w w:val="105"/>
        </w:rPr>
        <w:t>manipu-</w:t>
      </w:r>
      <w:r>
        <w:rPr>
          <w:spacing w:val="-43"/>
          <w:w w:val="105"/>
        </w:rPr>
        <w:t> </w:t>
      </w:r>
      <w:r>
        <w:rPr>
          <w:w w:val="105"/>
        </w:rPr>
        <w:t>late</w:t>
      </w:r>
      <w:r>
        <w:rPr>
          <w:spacing w:val="-11"/>
          <w:w w:val="105"/>
        </w:rPr>
        <w:t> </w:t>
      </w:r>
      <w:r>
        <w:rPr>
          <w:w w:val="105"/>
        </w:rPr>
        <w:t>CAN</w:t>
      </w:r>
      <w:r>
        <w:rPr>
          <w:spacing w:val="-10"/>
          <w:w w:val="105"/>
        </w:rPr>
        <w:t> </w:t>
      </w:r>
      <w:r>
        <w:rPr>
          <w:w w:val="105"/>
        </w:rPr>
        <w:t>frame</w:t>
      </w:r>
      <w:r>
        <w:rPr>
          <w:spacing w:val="-11"/>
          <w:w w:val="105"/>
        </w:rPr>
        <w:t> </w:t>
      </w:r>
      <w:r>
        <w:rPr>
          <w:w w:val="105"/>
        </w:rPr>
        <w:t>semantics. Thus,</w:t>
      </w:r>
      <w:r>
        <w:rPr>
          <w:spacing w:val="-10"/>
          <w:w w:val="105"/>
        </w:rPr>
        <w:t> </w:t>
      </w:r>
      <w:r>
        <w:rPr>
          <w:w w:val="105"/>
        </w:rPr>
        <w:t>an</w:t>
      </w:r>
      <w:r>
        <w:rPr>
          <w:spacing w:val="-10"/>
          <w:w w:val="105"/>
        </w:rPr>
        <w:t> </w:t>
      </w:r>
      <w:r>
        <w:rPr>
          <w:w w:val="105"/>
        </w:rPr>
        <w:t>IDS</w:t>
      </w:r>
      <w:r>
        <w:rPr>
          <w:spacing w:val="-10"/>
          <w:w w:val="105"/>
        </w:rPr>
        <w:t> </w:t>
      </w:r>
      <w:r>
        <w:rPr>
          <w:w w:val="105"/>
        </w:rPr>
        <w:t>needs</w:t>
      </w:r>
      <w:r>
        <w:rPr>
          <w:spacing w:val="-11"/>
          <w:w w:val="105"/>
        </w:rPr>
        <w:t> </w:t>
      </w:r>
      <w:r>
        <w:rPr>
          <w:w w:val="105"/>
        </w:rPr>
        <w:t>to</w:t>
      </w:r>
      <w:r>
        <w:rPr>
          <w:spacing w:val="-10"/>
          <w:w w:val="105"/>
        </w:rPr>
        <w:t> </w:t>
      </w:r>
      <w:r>
        <w:rPr>
          <w:w w:val="105"/>
        </w:rPr>
        <w:t>be</w:t>
      </w:r>
      <w:r>
        <w:rPr>
          <w:spacing w:val="-11"/>
          <w:w w:val="105"/>
        </w:rPr>
        <w:t> </w:t>
      </w:r>
      <w:r>
        <w:rPr>
          <w:w w:val="105"/>
        </w:rPr>
        <w:t>designed</w:t>
      </w:r>
      <w:r>
        <w:rPr>
          <w:spacing w:val="-10"/>
          <w:w w:val="105"/>
        </w:rPr>
        <w:t> </w:t>
      </w:r>
      <w:r>
        <w:rPr>
          <w:w w:val="105"/>
        </w:rPr>
        <w:t>to</w:t>
      </w:r>
      <w:r>
        <w:rPr>
          <w:spacing w:val="-10"/>
          <w:w w:val="105"/>
        </w:rPr>
        <w:t> </w:t>
      </w:r>
      <w:r>
        <w:rPr>
          <w:w w:val="105"/>
        </w:rPr>
        <w:t>cover</w:t>
      </w:r>
      <w:r>
        <w:rPr>
          <w:spacing w:val="-11"/>
          <w:w w:val="105"/>
        </w:rPr>
        <w:t> </w:t>
      </w:r>
      <w:r>
        <w:rPr>
          <w:w w:val="105"/>
        </w:rPr>
        <w:t>as</w:t>
      </w:r>
      <w:r>
        <w:rPr>
          <w:spacing w:val="-10"/>
          <w:w w:val="105"/>
        </w:rPr>
        <w:t> </w:t>
      </w:r>
      <w:r>
        <w:rPr>
          <w:w w:val="105"/>
        </w:rPr>
        <w:t>many</w:t>
      </w:r>
      <w:r>
        <w:rPr>
          <w:spacing w:val="-10"/>
          <w:w w:val="105"/>
        </w:rPr>
        <w:t> </w:t>
      </w:r>
      <w:r>
        <w:rPr>
          <w:w w:val="105"/>
        </w:rPr>
        <w:t>attack</w:t>
      </w:r>
      <w:r>
        <w:rPr>
          <w:spacing w:val="-43"/>
          <w:w w:val="105"/>
        </w:rPr>
        <w:t> </w:t>
      </w:r>
      <w:r>
        <w:rPr>
          <w:w w:val="105"/>
        </w:rPr>
        <w:t>patterns</w:t>
      </w:r>
      <w:r>
        <w:rPr>
          <w:spacing w:val="2"/>
          <w:w w:val="105"/>
        </w:rPr>
        <w:t> </w:t>
      </w:r>
      <w:r>
        <w:rPr>
          <w:w w:val="105"/>
        </w:rPr>
        <w:t>as</w:t>
      </w:r>
      <w:r>
        <w:rPr>
          <w:spacing w:val="2"/>
          <w:w w:val="105"/>
        </w:rPr>
        <w:t> </w:t>
      </w:r>
      <w:r>
        <w:rPr>
          <w:w w:val="105"/>
        </w:rPr>
        <w:t>possible.</w:t>
      </w:r>
    </w:p>
    <w:p>
      <w:pPr>
        <w:pStyle w:val="BodyText"/>
        <w:spacing w:line="256" w:lineRule="auto" w:before="87"/>
        <w:ind w:left="2739" w:right="130" w:firstLine="431"/>
        <w:jc w:val="both"/>
      </w:pPr>
      <w:r>
        <w:rPr/>
        <w:t>The CAN bus datasets for experimentation are not publicly available from automobile</w:t>
      </w:r>
      <w:r>
        <w:rPr>
          <w:spacing w:val="1"/>
        </w:rPr>
        <w:t> </w:t>
      </w:r>
      <w:r>
        <w:rPr/>
        <w:t>manufacturers because they are considered intellectual property [</w:t>
      </w:r>
      <w:hyperlink w:history="true" w:anchor="_bookmark91">
        <w:r>
          <w:rPr>
            <w:color w:val="0774B7"/>
          </w:rPr>
          <w:t>62</w:t>
        </w:r>
      </w:hyperlink>
      <w:r>
        <w:rPr/>
        <w:t>]. Thus, there is a need</w:t>
      </w:r>
      <w:r>
        <w:rPr>
          <w:spacing w:val="1"/>
        </w:rPr>
        <w:t> </w:t>
      </w:r>
      <w:r>
        <w:rPr/>
        <w:t>for collaboration between automobile manufacturers and the research community in order</w:t>
      </w:r>
      <w:r>
        <w:rPr>
          <w:spacing w:val="1"/>
        </w:rPr>
        <w:t> </w:t>
      </w:r>
      <w:r>
        <w:rPr/>
        <w:t>to deal with the lack of data for research and academic purposes.</w:t>
      </w:r>
      <w:r>
        <w:rPr>
          <w:spacing w:val="1"/>
        </w:rPr>
        <w:t> </w:t>
      </w:r>
      <w:r>
        <w:rPr/>
        <w:t>Since vehicles can be</w:t>
      </w:r>
      <w:r>
        <w:rPr>
          <w:spacing w:val="1"/>
        </w:rPr>
        <w:t> </w:t>
      </w:r>
      <w:r>
        <w:rPr/>
        <w:t>exposed to diverse types of attacks, and concern for the lives of passengers is increasing, all</w:t>
      </w:r>
      <w:r>
        <w:rPr>
          <w:spacing w:val="1"/>
        </w:rPr>
        <w:t> </w:t>
      </w:r>
      <w:r>
        <w:rPr/>
        <w:t>parties should consider the security of vehicles a high priority. Most IDSs consider attacks</w:t>
      </w:r>
      <w:r>
        <w:rPr>
          <w:spacing w:val="1"/>
        </w:rPr>
        <w:t> </w:t>
      </w:r>
      <w:r>
        <w:rPr/>
        <w:t>executed through physical access using the OBD-II port. Future work should consider the</w:t>
      </w:r>
      <w:r>
        <w:rPr>
          <w:spacing w:val="1"/>
        </w:rPr>
        <w:t> </w:t>
      </w:r>
      <w:r>
        <w:rPr/>
        <w:t>reaction</w:t>
      </w:r>
      <w:r>
        <w:rPr>
          <w:spacing w:val="24"/>
        </w:rPr>
        <w:t> </w:t>
      </w:r>
      <w:r>
        <w:rPr/>
        <w:t>of</w:t>
      </w:r>
      <w:r>
        <w:rPr>
          <w:spacing w:val="25"/>
        </w:rPr>
        <w:t> </w:t>
      </w:r>
      <w:r>
        <w:rPr/>
        <w:t>the</w:t>
      </w:r>
      <w:r>
        <w:rPr>
          <w:spacing w:val="25"/>
        </w:rPr>
        <w:t> </w:t>
      </w:r>
      <w:r>
        <w:rPr/>
        <w:t>vehicle</w:t>
      </w:r>
      <w:r>
        <w:rPr>
          <w:spacing w:val="25"/>
        </w:rPr>
        <w:t> </w:t>
      </w:r>
      <w:r>
        <w:rPr/>
        <w:t>to</w:t>
      </w:r>
      <w:r>
        <w:rPr>
          <w:spacing w:val="25"/>
        </w:rPr>
        <w:t> </w:t>
      </w:r>
      <w:r>
        <w:rPr/>
        <w:t>provide</w:t>
      </w:r>
      <w:r>
        <w:rPr>
          <w:spacing w:val="25"/>
        </w:rPr>
        <w:t> </w:t>
      </w:r>
      <w:r>
        <w:rPr/>
        <w:t>a</w:t>
      </w:r>
      <w:r>
        <w:rPr>
          <w:spacing w:val="24"/>
        </w:rPr>
        <w:t> </w:t>
      </w:r>
      <w:r>
        <w:rPr/>
        <w:t>safe</w:t>
      </w:r>
      <w:r>
        <w:rPr>
          <w:spacing w:val="25"/>
        </w:rPr>
        <w:t> </w:t>
      </w:r>
      <w:r>
        <w:rPr/>
        <w:t>landing</w:t>
      </w:r>
      <w:r>
        <w:rPr>
          <w:spacing w:val="25"/>
        </w:rPr>
        <w:t> </w:t>
      </w:r>
      <w:r>
        <w:rPr/>
        <w:t>after</w:t>
      </w:r>
      <w:r>
        <w:rPr>
          <w:spacing w:val="25"/>
        </w:rPr>
        <w:t> </w:t>
      </w:r>
      <w:r>
        <w:rPr/>
        <w:t>an</w:t>
      </w:r>
      <w:r>
        <w:rPr>
          <w:spacing w:val="25"/>
        </w:rPr>
        <w:t> </w:t>
      </w:r>
      <w:r>
        <w:rPr/>
        <w:t>anomalous</w:t>
      </w:r>
      <w:r>
        <w:rPr>
          <w:spacing w:val="25"/>
        </w:rPr>
        <w:t> </w:t>
      </w:r>
      <w:r>
        <w:rPr/>
        <w:t>event</w:t>
      </w:r>
      <w:r>
        <w:rPr>
          <w:spacing w:val="25"/>
        </w:rPr>
        <w:t> </w:t>
      </w:r>
      <w:r>
        <w:rPr/>
        <w:t>is</w:t>
      </w:r>
      <w:r>
        <w:rPr>
          <w:spacing w:val="24"/>
        </w:rPr>
        <w:t> </w:t>
      </w:r>
      <w:r>
        <w:rPr/>
        <w:t>detected</w:t>
      </w:r>
      <w:r>
        <w:rPr>
          <w:spacing w:val="25"/>
        </w:rPr>
        <w:t> </w:t>
      </w:r>
      <w:r>
        <w:rPr/>
        <w:t>by</w:t>
      </w:r>
      <w:r>
        <w:rPr>
          <w:spacing w:val="-41"/>
        </w:rPr>
        <w:t> </w:t>
      </w:r>
      <w:r>
        <w:rPr/>
        <w:t>the</w:t>
      </w:r>
      <w:r>
        <w:rPr>
          <w:spacing w:val="5"/>
        </w:rPr>
        <w:t> </w:t>
      </w:r>
      <w:r>
        <w:rPr/>
        <w:t>IDS</w:t>
      </w:r>
      <w:r>
        <w:rPr>
          <w:spacing w:val="5"/>
        </w:rPr>
        <w:t> </w:t>
      </w:r>
      <w:r>
        <w:rPr/>
        <w:t>[</w:t>
      </w:r>
      <w:hyperlink w:history="true" w:anchor="_bookmark70">
        <w:r>
          <w:rPr>
            <w:color w:val="0774B7"/>
          </w:rPr>
          <w:t>41</w:t>
        </w:r>
      </w:hyperlink>
      <w:r>
        <w:rPr/>
        <w:t>].</w:t>
      </w:r>
    </w:p>
    <w:p>
      <w:pPr>
        <w:pStyle w:val="BodyText"/>
        <w:spacing w:line="256" w:lineRule="auto" w:before="2"/>
        <w:ind w:left="2737" w:right="103" w:firstLine="432"/>
        <w:jc w:val="both"/>
      </w:pPr>
      <w:r>
        <w:rPr/>
        <w:t>As the number of vehicles connected wirelessly keeps growing, new types of security</w:t>
      </w:r>
      <w:r>
        <w:rPr>
          <w:spacing w:val="1"/>
        </w:rPr>
        <w:t> </w:t>
      </w:r>
      <w:r>
        <w:rPr/>
        <w:t>issues might appear in the near future. One of the open security challenges in a blockchain-</w:t>
      </w:r>
      <w:r>
        <w:rPr>
          <w:spacing w:val="1"/>
        </w:rPr>
        <w:t> </w:t>
      </w:r>
      <w:r>
        <w:rPr>
          <w:w w:val="105"/>
        </w:rPr>
        <w:t>based in-vehicle system is the consensus mechanism.</w:t>
      </w:r>
      <w:r>
        <w:rPr>
          <w:spacing w:val="1"/>
          <w:w w:val="105"/>
        </w:rPr>
        <w:t> </w:t>
      </w:r>
      <w:r>
        <w:rPr>
          <w:w w:val="105"/>
        </w:rPr>
        <w:t>The election of a subset of peers</w:t>
      </w:r>
      <w:r>
        <w:rPr>
          <w:spacing w:val="1"/>
          <w:w w:val="105"/>
        </w:rPr>
        <w:t> </w:t>
      </w:r>
      <w:r>
        <w:rPr>
          <w:w w:val="105"/>
        </w:rPr>
        <w:t>for</w:t>
      </w:r>
      <w:r>
        <w:rPr>
          <w:spacing w:val="-8"/>
          <w:w w:val="105"/>
        </w:rPr>
        <w:t> </w:t>
      </w:r>
      <w:r>
        <w:rPr>
          <w:w w:val="105"/>
        </w:rPr>
        <w:t>the</w:t>
      </w:r>
      <w:r>
        <w:rPr>
          <w:spacing w:val="-7"/>
          <w:w w:val="105"/>
        </w:rPr>
        <w:t> </w:t>
      </w:r>
      <w:r>
        <w:rPr>
          <w:w w:val="105"/>
        </w:rPr>
        <w:t>consensus</w:t>
      </w:r>
      <w:r>
        <w:rPr>
          <w:spacing w:val="-7"/>
          <w:w w:val="105"/>
        </w:rPr>
        <w:t> </w:t>
      </w:r>
      <w:r>
        <w:rPr>
          <w:w w:val="105"/>
        </w:rPr>
        <w:t>algorithm</w:t>
      </w:r>
      <w:r>
        <w:rPr>
          <w:spacing w:val="-7"/>
          <w:w w:val="105"/>
        </w:rPr>
        <w:t> </w:t>
      </w:r>
      <w:r>
        <w:rPr>
          <w:w w:val="105"/>
        </w:rPr>
        <w:t>is</w:t>
      </w:r>
      <w:r>
        <w:rPr>
          <w:spacing w:val="-7"/>
          <w:w w:val="105"/>
        </w:rPr>
        <w:t> </w:t>
      </w:r>
      <w:r>
        <w:rPr>
          <w:w w:val="105"/>
        </w:rPr>
        <w:t>very</w:t>
      </w:r>
      <w:r>
        <w:rPr>
          <w:spacing w:val="-7"/>
          <w:w w:val="105"/>
        </w:rPr>
        <w:t> </w:t>
      </w:r>
      <w:r>
        <w:rPr>
          <w:w w:val="105"/>
        </w:rPr>
        <w:t>important,</w:t>
      </w:r>
      <w:r>
        <w:rPr>
          <w:spacing w:val="-7"/>
          <w:w w:val="105"/>
        </w:rPr>
        <w:t> </w:t>
      </w:r>
      <w:r>
        <w:rPr>
          <w:w w:val="105"/>
        </w:rPr>
        <w:t>because</w:t>
      </w:r>
      <w:r>
        <w:rPr>
          <w:spacing w:val="-7"/>
          <w:w w:val="105"/>
        </w:rPr>
        <w:t> </w:t>
      </w:r>
      <w:r>
        <w:rPr>
          <w:w w:val="105"/>
        </w:rPr>
        <w:t>they</w:t>
      </w:r>
      <w:r>
        <w:rPr>
          <w:spacing w:val="-7"/>
          <w:w w:val="105"/>
        </w:rPr>
        <w:t> </w:t>
      </w:r>
      <w:r>
        <w:rPr>
          <w:w w:val="105"/>
        </w:rPr>
        <w:t>are</w:t>
      </w:r>
      <w:r>
        <w:rPr>
          <w:spacing w:val="-7"/>
          <w:w w:val="105"/>
        </w:rPr>
        <w:t> </w:t>
      </w:r>
      <w:r>
        <w:rPr>
          <w:w w:val="105"/>
        </w:rPr>
        <w:t>responsible</w:t>
      </w:r>
      <w:r>
        <w:rPr>
          <w:spacing w:val="-7"/>
          <w:w w:val="105"/>
        </w:rPr>
        <w:t> </w:t>
      </w:r>
      <w:r>
        <w:rPr>
          <w:w w:val="105"/>
        </w:rPr>
        <w:t>for</w:t>
      </w:r>
      <w:r>
        <w:rPr>
          <w:spacing w:val="-7"/>
          <w:w w:val="105"/>
        </w:rPr>
        <w:t> </w:t>
      </w:r>
      <w:r>
        <w:rPr>
          <w:w w:val="105"/>
        </w:rPr>
        <w:t>ensuring</w:t>
      </w:r>
      <w:r>
        <w:rPr>
          <w:spacing w:val="1"/>
          <w:w w:val="105"/>
        </w:rPr>
        <w:t> </w:t>
      </w:r>
      <w:r>
        <w:rPr>
          <w:w w:val="105"/>
        </w:rPr>
        <w:t>the</w:t>
      </w:r>
      <w:r>
        <w:rPr>
          <w:spacing w:val="-7"/>
          <w:w w:val="105"/>
        </w:rPr>
        <w:t> </w:t>
      </w:r>
      <w:r>
        <w:rPr>
          <w:w w:val="105"/>
        </w:rPr>
        <w:t>integrity</w:t>
      </w:r>
      <w:r>
        <w:rPr>
          <w:spacing w:val="-6"/>
          <w:w w:val="105"/>
        </w:rPr>
        <w:t> </w:t>
      </w:r>
      <w:r>
        <w:rPr>
          <w:w w:val="105"/>
        </w:rPr>
        <w:t>of</w:t>
      </w:r>
      <w:r>
        <w:rPr>
          <w:spacing w:val="-7"/>
          <w:w w:val="105"/>
        </w:rPr>
        <w:t> </w:t>
      </w:r>
      <w:r>
        <w:rPr>
          <w:w w:val="105"/>
        </w:rPr>
        <w:t>the</w:t>
      </w:r>
      <w:r>
        <w:rPr>
          <w:spacing w:val="-6"/>
          <w:w w:val="105"/>
        </w:rPr>
        <w:t> </w:t>
      </w:r>
      <w:r>
        <w:rPr>
          <w:w w:val="105"/>
        </w:rPr>
        <w:t>data</w:t>
      </w:r>
      <w:r>
        <w:rPr>
          <w:spacing w:val="-7"/>
          <w:w w:val="105"/>
        </w:rPr>
        <w:t> </w:t>
      </w:r>
      <w:r>
        <w:rPr>
          <w:w w:val="105"/>
        </w:rPr>
        <w:t>stored</w:t>
      </w:r>
      <w:r>
        <w:rPr>
          <w:spacing w:val="-6"/>
          <w:w w:val="105"/>
        </w:rPr>
        <w:t> </w:t>
      </w:r>
      <w:r>
        <w:rPr>
          <w:w w:val="105"/>
        </w:rPr>
        <w:t>in</w:t>
      </w:r>
      <w:r>
        <w:rPr>
          <w:spacing w:val="-6"/>
          <w:w w:val="105"/>
        </w:rPr>
        <w:t> </w:t>
      </w:r>
      <w:r>
        <w:rPr>
          <w:w w:val="105"/>
        </w:rPr>
        <w:t>the</w:t>
      </w:r>
      <w:r>
        <w:rPr>
          <w:spacing w:val="-7"/>
          <w:w w:val="105"/>
        </w:rPr>
        <w:t> </w:t>
      </w:r>
      <w:r>
        <w:rPr>
          <w:w w:val="105"/>
        </w:rPr>
        <w:t>blockchain.</w:t>
      </w:r>
      <w:r>
        <w:rPr>
          <w:spacing w:val="4"/>
          <w:w w:val="105"/>
        </w:rPr>
        <w:t> </w:t>
      </w:r>
      <w:r>
        <w:rPr>
          <w:w w:val="105"/>
        </w:rPr>
        <w:t>The</w:t>
      </w:r>
      <w:r>
        <w:rPr>
          <w:spacing w:val="-7"/>
          <w:w w:val="105"/>
        </w:rPr>
        <w:t> </w:t>
      </w:r>
      <w:r>
        <w:rPr>
          <w:w w:val="105"/>
        </w:rPr>
        <w:t>type</w:t>
      </w:r>
      <w:r>
        <w:rPr>
          <w:spacing w:val="-6"/>
          <w:w w:val="105"/>
        </w:rPr>
        <w:t> </w:t>
      </w:r>
      <w:r>
        <w:rPr>
          <w:w w:val="105"/>
        </w:rPr>
        <w:t>of</w:t>
      </w:r>
      <w:r>
        <w:rPr>
          <w:spacing w:val="-7"/>
          <w:w w:val="105"/>
        </w:rPr>
        <w:t> </w:t>
      </w:r>
      <w:r>
        <w:rPr>
          <w:w w:val="105"/>
        </w:rPr>
        <w:t>consensus</w:t>
      </w:r>
      <w:r>
        <w:rPr>
          <w:spacing w:val="-6"/>
          <w:w w:val="105"/>
        </w:rPr>
        <w:t> </w:t>
      </w:r>
      <w:r>
        <w:rPr>
          <w:w w:val="105"/>
        </w:rPr>
        <w:t>mechanism</w:t>
      </w:r>
      <w:r>
        <w:rPr>
          <w:spacing w:val="-7"/>
          <w:w w:val="105"/>
        </w:rPr>
        <w:t> </w:t>
      </w:r>
      <w:r>
        <w:rPr>
          <w:w w:val="105"/>
        </w:rPr>
        <w:t>used</w:t>
      </w:r>
      <w:r>
        <w:rPr>
          <w:spacing w:val="1"/>
          <w:w w:val="105"/>
        </w:rPr>
        <w:t> </w:t>
      </w:r>
      <w:r>
        <w:rPr>
          <w:w w:val="105"/>
        </w:rPr>
        <w:t>for the blockchain will affect the security of the system.</w:t>
      </w:r>
      <w:r>
        <w:rPr>
          <w:spacing w:val="1"/>
          <w:w w:val="105"/>
        </w:rPr>
        <w:t> </w:t>
      </w:r>
      <w:r>
        <w:rPr>
          <w:w w:val="105"/>
        </w:rPr>
        <w:t>In the future, some in-vehicle</w:t>
      </w:r>
      <w:r>
        <w:rPr>
          <w:spacing w:val="1"/>
          <w:w w:val="105"/>
        </w:rPr>
        <w:t> </w:t>
      </w:r>
      <w:r>
        <w:rPr>
          <w:w w:val="105"/>
        </w:rPr>
        <w:t>sensor technology might be interconnected wirelessly, raising issues related to security.</w:t>
      </w:r>
      <w:r>
        <w:rPr>
          <w:spacing w:val="-44"/>
          <w:w w:val="105"/>
        </w:rPr>
        <w:t> </w:t>
      </w:r>
      <w:r>
        <w:rPr/>
        <w:t>An attacker might launch eavesdropping attacks during sensor data transmission, such as</w:t>
      </w:r>
      <w:r>
        <w:rPr>
          <w:spacing w:val="1"/>
        </w:rPr>
        <w:t> </w:t>
      </w:r>
      <w:r>
        <w:rPr>
          <w:w w:val="105"/>
        </w:rPr>
        <w:t>from the tire pressure monitor while the vehicle moves, and the attacker might even use</w:t>
      </w:r>
      <w:r>
        <w:rPr>
          <w:spacing w:val="-45"/>
          <w:w w:val="105"/>
        </w:rPr>
        <w:t> </w:t>
      </w:r>
      <w:r>
        <w:rPr>
          <w:w w:val="105"/>
        </w:rPr>
        <w:t>reverse engineering to inject false data [</w:t>
      </w:r>
      <w:hyperlink w:history="true" w:anchor="_bookmark126">
        <w:r>
          <w:rPr>
            <w:color w:val="0774B7"/>
            <w:w w:val="105"/>
          </w:rPr>
          <w:t>97</w:t>
        </w:r>
      </w:hyperlink>
      <w:r>
        <w:rPr>
          <w:w w:val="105"/>
        </w:rPr>
        <w:t>]. Thus, we need to consider wireless sensors</w:t>
      </w:r>
      <w:r>
        <w:rPr>
          <w:spacing w:val="-44"/>
          <w:w w:val="105"/>
        </w:rPr>
        <w:t> </w:t>
      </w:r>
      <w:r>
        <w:rPr>
          <w:w w:val="105"/>
        </w:rPr>
        <w:t>and</w:t>
      </w:r>
      <w:r>
        <w:rPr>
          <w:spacing w:val="-8"/>
          <w:w w:val="105"/>
        </w:rPr>
        <w:t> </w:t>
      </w:r>
      <w:r>
        <w:rPr>
          <w:w w:val="105"/>
        </w:rPr>
        <w:t>actuators</w:t>
      </w:r>
      <w:r>
        <w:rPr>
          <w:spacing w:val="-8"/>
          <w:w w:val="105"/>
        </w:rPr>
        <w:t> </w:t>
      </w:r>
      <w:r>
        <w:rPr>
          <w:w w:val="105"/>
        </w:rPr>
        <w:t>in</w:t>
      </w:r>
      <w:r>
        <w:rPr>
          <w:spacing w:val="-8"/>
          <w:w w:val="105"/>
        </w:rPr>
        <w:t> </w:t>
      </w:r>
      <w:r>
        <w:rPr>
          <w:w w:val="105"/>
        </w:rPr>
        <w:t>communications</w:t>
      </w:r>
      <w:r>
        <w:rPr>
          <w:spacing w:val="-8"/>
          <w:w w:val="105"/>
        </w:rPr>
        <w:t> </w:t>
      </w:r>
      <w:r>
        <w:rPr>
          <w:w w:val="105"/>
        </w:rPr>
        <w:t>security</w:t>
      </w:r>
      <w:r>
        <w:rPr>
          <w:spacing w:val="-8"/>
          <w:w w:val="105"/>
        </w:rPr>
        <w:t> </w:t>
      </w:r>
      <w:r>
        <w:rPr>
          <w:w w:val="105"/>
        </w:rPr>
        <w:t>as</w:t>
      </w:r>
      <w:r>
        <w:rPr>
          <w:spacing w:val="-8"/>
          <w:w w:val="105"/>
        </w:rPr>
        <w:t> </w:t>
      </w:r>
      <w:r>
        <w:rPr>
          <w:w w:val="105"/>
        </w:rPr>
        <w:t>well.</w:t>
      </w:r>
      <w:r>
        <w:rPr>
          <w:spacing w:val="2"/>
          <w:w w:val="105"/>
        </w:rPr>
        <w:t> </w:t>
      </w:r>
      <w:r>
        <w:rPr>
          <w:w w:val="105"/>
        </w:rPr>
        <w:t>In</w:t>
      </w:r>
      <w:r>
        <w:rPr>
          <w:spacing w:val="-8"/>
          <w:w w:val="105"/>
        </w:rPr>
        <w:t> </w:t>
      </w:r>
      <w:r>
        <w:rPr>
          <w:w w:val="105"/>
        </w:rPr>
        <w:t>the</w:t>
      </w:r>
      <w:r>
        <w:rPr>
          <w:spacing w:val="-8"/>
          <w:w w:val="105"/>
        </w:rPr>
        <w:t> </w:t>
      </w:r>
      <w:r>
        <w:rPr>
          <w:w w:val="105"/>
        </w:rPr>
        <w:t>future,</w:t>
      </w:r>
      <w:r>
        <w:rPr>
          <w:spacing w:val="-7"/>
          <w:w w:val="105"/>
        </w:rPr>
        <w:t> </w:t>
      </w:r>
      <w:r>
        <w:rPr>
          <w:w w:val="105"/>
        </w:rPr>
        <w:t>we</w:t>
      </w:r>
      <w:r>
        <w:rPr>
          <w:spacing w:val="-8"/>
          <w:w w:val="105"/>
        </w:rPr>
        <w:t> </w:t>
      </w:r>
      <w:r>
        <w:rPr>
          <w:w w:val="105"/>
        </w:rPr>
        <w:t>can</w:t>
      </w:r>
      <w:r>
        <w:rPr>
          <w:spacing w:val="-8"/>
          <w:w w:val="105"/>
        </w:rPr>
        <w:t> </w:t>
      </w:r>
      <w:r>
        <w:rPr>
          <w:w w:val="105"/>
        </w:rPr>
        <w:t>implement</w:t>
      </w:r>
      <w:r>
        <w:rPr>
          <w:spacing w:val="-8"/>
          <w:w w:val="105"/>
        </w:rPr>
        <w:t> </w:t>
      </w:r>
      <w:r>
        <w:rPr>
          <w:w w:val="105"/>
        </w:rPr>
        <w:t>smart</w:t>
      </w:r>
      <w:r>
        <w:rPr>
          <w:spacing w:val="1"/>
          <w:w w:val="105"/>
        </w:rPr>
        <w:t> </w:t>
      </w:r>
      <w:r>
        <w:rPr>
          <w:w w:val="105"/>
        </w:rPr>
        <w:t>contracts that follow specific legal terms to manage and exchange data between domain</w:t>
      </w:r>
      <w:r>
        <w:rPr>
          <w:spacing w:val="-44"/>
          <w:w w:val="105"/>
        </w:rPr>
        <w:t> </w:t>
      </w:r>
      <w:r>
        <w:rPr/>
        <w:t>controllers. The smart contract will execute successfully if all the terms and conditions are</w:t>
      </w:r>
      <w:r>
        <w:rPr>
          <w:spacing w:val="1"/>
        </w:rPr>
        <w:t> </w:t>
      </w:r>
      <w:r>
        <w:rPr/>
        <w:t>met, thus providing enhanced security for the in-vehicle system. Future work should study</w:t>
      </w:r>
      <w:r>
        <w:rPr>
          <w:spacing w:val="1"/>
        </w:rPr>
        <w:t> </w:t>
      </w:r>
      <w:r>
        <w:rPr>
          <w:w w:val="105"/>
        </w:rPr>
        <w:t>blockchains</w:t>
      </w:r>
      <w:r>
        <w:rPr>
          <w:spacing w:val="-6"/>
          <w:w w:val="105"/>
        </w:rPr>
        <w:t> </w:t>
      </w:r>
      <w:r>
        <w:rPr>
          <w:w w:val="105"/>
        </w:rPr>
        <w:t>for</w:t>
      </w:r>
      <w:r>
        <w:rPr>
          <w:spacing w:val="-6"/>
          <w:w w:val="105"/>
        </w:rPr>
        <w:t> </w:t>
      </w:r>
      <w:r>
        <w:rPr>
          <w:w w:val="105"/>
        </w:rPr>
        <w:t>securing</w:t>
      </w:r>
      <w:r>
        <w:rPr>
          <w:spacing w:val="-6"/>
          <w:w w:val="105"/>
        </w:rPr>
        <w:t> </w:t>
      </w:r>
      <w:r>
        <w:rPr>
          <w:w w:val="105"/>
        </w:rPr>
        <w:t>in-vehicle</w:t>
      </w:r>
      <w:r>
        <w:rPr>
          <w:spacing w:val="-5"/>
          <w:w w:val="105"/>
        </w:rPr>
        <w:t> </w:t>
      </w:r>
      <w:r>
        <w:rPr>
          <w:w w:val="105"/>
        </w:rPr>
        <w:t>networks,</w:t>
      </w:r>
      <w:r>
        <w:rPr>
          <w:spacing w:val="-6"/>
          <w:w w:val="105"/>
        </w:rPr>
        <w:t> </w:t>
      </w:r>
      <w:r>
        <w:rPr>
          <w:w w:val="105"/>
        </w:rPr>
        <w:t>such</w:t>
      </w:r>
      <w:r>
        <w:rPr>
          <w:spacing w:val="-6"/>
          <w:w w:val="105"/>
        </w:rPr>
        <w:t> </w:t>
      </w:r>
      <w:r>
        <w:rPr>
          <w:w w:val="105"/>
        </w:rPr>
        <w:t>as</w:t>
      </w:r>
      <w:r>
        <w:rPr>
          <w:spacing w:val="-5"/>
          <w:w w:val="105"/>
        </w:rPr>
        <w:t> </w:t>
      </w:r>
      <w:r>
        <w:rPr>
          <w:w w:val="105"/>
        </w:rPr>
        <w:t>the</w:t>
      </w:r>
      <w:r>
        <w:rPr>
          <w:spacing w:val="-6"/>
          <w:w w:val="105"/>
        </w:rPr>
        <w:t> </w:t>
      </w:r>
      <w:r>
        <w:rPr>
          <w:w w:val="105"/>
        </w:rPr>
        <w:t>CAN</w:t>
      </w:r>
      <w:r>
        <w:rPr>
          <w:spacing w:val="-6"/>
          <w:w w:val="105"/>
        </w:rPr>
        <w:t> </w:t>
      </w:r>
      <w:r>
        <w:rPr>
          <w:w w:val="105"/>
        </w:rPr>
        <w:t>bus</w:t>
      </w:r>
      <w:r>
        <w:rPr>
          <w:spacing w:val="-5"/>
          <w:w w:val="105"/>
        </w:rPr>
        <w:t> </w:t>
      </w:r>
      <w:r>
        <w:rPr>
          <w:w w:val="105"/>
        </w:rPr>
        <w:t>and</w:t>
      </w:r>
      <w:r>
        <w:rPr>
          <w:spacing w:val="-6"/>
          <w:w w:val="105"/>
        </w:rPr>
        <w:t> </w:t>
      </w:r>
      <w:r>
        <w:rPr>
          <w:w w:val="105"/>
        </w:rPr>
        <w:t>AE</w:t>
      </w:r>
      <w:r>
        <w:rPr>
          <w:spacing w:val="-6"/>
          <w:w w:val="105"/>
        </w:rPr>
        <w:t> </w:t>
      </w:r>
      <w:r>
        <w:rPr>
          <w:w w:val="105"/>
        </w:rPr>
        <w:t>systems.</w:t>
      </w:r>
      <w:r>
        <w:rPr>
          <w:spacing w:val="4"/>
          <w:w w:val="105"/>
        </w:rPr>
        <w:t> </w:t>
      </w:r>
      <w:r>
        <w:rPr>
          <w:w w:val="105"/>
        </w:rPr>
        <w:t>More</w:t>
      </w:r>
      <w:r>
        <w:rPr>
          <w:spacing w:val="1"/>
          <w:w w:val="105"/>
        </w:rPr>
        <w:t> </w:t>
      </w:r>
      <w:r>
        <w:rPr>
          <w:w w:val="105"/>
        </w:rPr>
        <w:t>research</w:t>
      </w:r>
      <w:r>
        <w:rPr>
          <w:spacing w:val="-1"/>
          <w:w w:val="105"/>
        </w:rPr>
        <w:t> </w:t>
      </w:r>
      <w:r>
        <w:rPr>
          <w:w w:val="105"/>
        </w:rPr>
        <w:t>on lightweight machine-learning algorithms for IDSs is needed.</w:t>
      </w:r>
    </w:p>
    <w:p>
      <w:pPr>
        <w:pStyle w:val="Heading1"/>
        <w:numPr>
          <w:ilvl w:val="0"/>
          <w:numId w:val="4"/>
        </w:numPr>
        <w:tabs>
          <w:tab w:pos="2957" w:val="left" w:leader="none"/>
        </w:tabs>
        <w:spacing w:line="240" w:lineRule="auto" w:before="180" w:after="0"/>
        <w:ind w:left="2956" w:right="0" w:hanging="212"/>
        <w:jc w:val="left"/>
      </w:pPr>
      <w:bookmarkStart w:name="Conclusions " w:id="72"/>
      <w:bookmarkEnd w:id="72"/>
      <w:r>
        <w:rPr>
          <w:b w:val="0"/>
        </w:rPr>
      </w:r>
      <w:bookmarkStart w:name="References" w:id="73"/>
      <w:bookmarkEnd w:id="73"/>
      <w:r>
        <w:rPr>
          <w:b w:val="0"/>
        </w:rPr>
      </w:r>
      <w:bookmarkStart w:name="_bookmark29" w:id="74"/>
      <w:bookmarkEnd w:id="74"/>
      <w:r>
        <w:rPr>
          <w:b w:val="0"/>
        </w:rPr>
      </w:r>
      <w:bookmarkStart w:name="_bookmark29" w:id="75"/>
      <w:bookmarkEnd w:id="75"/>
      <w:r>
        <w:rPr/>
        <w:t>Conclusions</w:t>
      </w:r>
    </w:p>
    <w:p>
      <w:pPr>
        <w:pStyle w:val="BodyText"/>
        <w:spacing w:line="256" w:lineRule="auto" w:before="61"/>
        <w:ind w:left="2736" w:right="137" w:firstLine="433"/>
        <w:jc w:val="both"/>
      </w:pPr>
      <w:r>
        <w:rPr/>
        <w:t>This paper investigated in-vehicle network protocols and attacks on security, along</w:t>
      </w:r>
      <w:r>
        <w:rPr>
          <w:spacing w:val="1"/>
        </w:rPr>
        <w:t> </w:t>
      </w:r>
      <w:r>
        <w:rPr/>
        <w:t>with countermeasures to mitigate those attacks. The in-vehicle network is not secure, and</w:t>
      </w:r>
      <w:r>
        <w:rPr>
          <w:spacing w:val="1"/>
        </w:rPr>
        <w:t> </w:t>
      </w:r>
      <w:r>
        <w:rPr/>
        <w:t>adversaries</w:t>
      </w:r>
      <w:r>
        <w:rPr>
          <w:spacing w:val="17"/>
        </w:rPr>
        <w:t> </w:t>
      </w:r>
      <w:r>
        <w:rPr/>
        <w:t>can</w:t>
      </w:r>
      <w:r>
        <w:rPr>
          <w:spacing w:val="18"/>
        </w:rPr>
        <w:t> </w:t>
      </w:r>
      <w:r>
        <w:rPr/>
        <w:t>mount</w:t>
      </w:r>
      <w:r>
        <w:rPr>
          <w:spacing w:val="17"/>
        </w:rPr>
        <w:t> </w:t>
      </w:r>
      <w:r>
        <w:rPr/>
        <w:t>attacks</w:t>
      </w:r>
      <w:r>
        <w:rPr>
          <w:spacing w:val="18"/>
        </w:rPr>
        <w:t> </w:t>
      </w:r>
      <w:r>
        <w:rPr/>
        <w:t>to</w:t>
      </w:r>
      <w:r>
        <w:rPr>
          <w:spacing w:val="17"/>
        </w:rPr>
        <w:t> </w:t>
      </w:r>
      <w:r>
        <w:rPr/>
        <w:t>completely</w:t>
      </w:r>
      <w:r>
        <w:rPr>
          <w:spacing w:val="18"/>
        </w:rPr>
        <w:t> </w:t>
      </w:r>
      <w:r>
        <w:rPr/>
        <w:t>take</w:t>
      </w:r>
      <w:r>
        <w:rPr>
          <w:spacing w:val="17"/>
        </w:rPr>
        <w:t> </w:t>
      </w:r>
      <w:r>
        <w:rPr/>
        <w:t>over</w:t>
      </w:r>
      <w:r>
        <w:rPr>
          <w:spacing w:val="18"/>
        </w:rPr>
        <w:t> </w:t>
      </w:r>
      <w:r>
        <w:rPr/>
        <w:t>controls.</w:t>
      </w:r>
      <w:r>
        <w:rPr>
          <w:spacing w:val="34"/>
        </w:rPr>
        <w:t> </w:t>
      </w:r>
      <w:r>
        <w:rPr/>
        <w:t>Although</w:t>
      </w:r>
      <w:r>
        <w:rPr>
          <w:spacing w:val="17"/>
        </w:rPr>
        <w:t> </w:t>
      </w:r>
      <w:r>
        <w:rPr/>
        <w:t>many</w:t>
      </w:r>
      <w:r>
        <w:rPr>
          <w:spacing w:val="18"/>
        </w:rPr>
        <w:t> </w:t>
      </w:r>
      <w:r>
        <w:rPr/>
        <w:t>intrusion</w:t>
      </w:r>
    </w:p>
    <w:p>
      <w:pPr>
        <w:spacing w:after="0" w:line="256" w:lineRule="auto"/>
        <w:jc w:val="both"/>
        <w:sectPr>
          <w:pgSz w:w="11910" w:h="16840"/>
          <w:pgMar w:header="1042" w:footer="0" w:top="1340" w:bottom="280" w:left="600" w:right="580"/>
        </w:sectPr>
      </w:pPr>
    </w:p>
    <w:p>
      <w:pPr>
        <w:pStyle w:val="BodyText"/>
      </w:pPr>
    </w:p>
    <w:p>
      <w:pPr>
        <w:pStyle w:val="BodyText"/>
      </w:pPr>
    </w:p>
    <w:p>
      <w:pPr>
        <w:pStyle w:val="BodyText"/>
        <w:spacing w:line="256" w:lineRule="auto" w:before="98"/>
        <w:ind w:left="2745" w:right="113"/>
        <w:jc w:val="both"/>
      </w:pPr>
      <w:r>
        <w:rPr>
          <w:w w:val="105"/>
        </w:rPr>
        <w:t>detection systems have been proposed to protect in-vehicle networks, including CAN,</w:t>
      </w:r>
      <w:r>
        <w:rPr>
          <w:spacing w:val="1"/>
          <w:w w:val="105"/>
        </w:rPr>
        <w:t> </w:t>
      </w:r>
      <w:r>
        <w:rPr/>
        <w:t>FlexRay, and automotive Ethernet, each scheme has its own limitations in terms of detection</w:t>
      </w:r>
      <w:r>
        <w:rPr>
          <w:spacing w:val="-42"/>
        </w:rPr>
        <w:t> </w:t>
      </w:r>
      <w:r>
        <w:rPr>
          <w:w w:val="105"/>
        </w:rPr>
        <w:t>coverage, learning time, computational complexity, detection times, robustness, etc. We</w:t>
      </w:r>
      <w:r>
        <w:rPr>
          <w:spacing w:val="1"/>
          <w:w w:val="105"/>
        </w:rPr>
        <w:t> </w:t>
      </w:r>
      <w:r>
        <w:rPr/>
        <w:t>compared existing approaches for each type of in-vehicle networking protocol. The security</w:t>
      </w:r>
      <w:r>
        <w:rPr>
          <w:spacing w:val="1"/>
        </w:rPr>
        <w:t> </w:t>
      </w:r>
      <w:r>
        <w:rPr/>
        <w:t>of autonomous vehicles is vital and requires more study in order to avoid future hazardous</w:t>
      </w:r>
      <w:r>
        <w:rPr>
          <w:spacing w:val="1"/>
        </w:rPr>
        <w:t> </w:t>
      </w:r>
      <w:r>
        <w:rPr/>
        <w:t>situations.</w:t>
      </w:r>
      <w:r>
        <w:rPr>
          <w:spacing w:val="44"/>
        </w:rPr>
        <w:t> </w:t>
      </w:r>
      <w:r>
        <w:rPr/>
        <w:t>Thus, we argue that future IDSs should employ lightweight algorithms that can</w:t>
      </w:r>
      <w:r>
        <w:rPr>
          <w:spacing w:val="1"/>
        </w:rPr>
        <w:t> </w:t>
      </w:r>
      <w:r>
        <w:rPr>
          <w:w w:val="105"/>
        </w:rPr>
        <w:t>be</w:t>
      </w:r>
      <w:r>
        <w:rPr>
          <w:spacing w:val="-7"/>
          <w:w w:val="105"/>
        </w:rPr>
        <w:t> </w:t>
      </w:r>
      <w:r>
        <w:rPr>
          <w:w w:val="105"/>
        </w:rPr>
        <w:t>handled</w:t>
      </w:r>
      <w:r>
        <w:rPr>
          <w:spacing w:val="-7"/>
          <w:w w:val="105"/>
        </w:rPr>
        <w:t> </w:t>
      </w:r>
      <w:r>
        <w:rPr>
          <w:w w:val="105"/>
        </w:rPr>
        <w:t>by</w:t>
      </w:r>
      <w:r>
        <w:rPr>
          <w:spacing w:val="-7"/>
          <w:w w:val="105"/>
        </w:rPr>
        <w:t> </w:t>
      </w:r>
      <w:r>
        <w:rPr>
          <w:w w:val="105"/>
        </w:rPr>
        <w:t>the</w:t>
      </w:r>
      <w:r>
        <w:rPr>
          <w:spacing w:val="-6"/>
          <w:w w:val="105"/>
        </w:rPr>
        <w:t> </w:t>
      </w:r>
      <w:r>
        <w:rPr>
          <w:w w:val="105"/>
        </w:rPr>
        <w:t>limited</w:t>
      </w:r>
      <w:r>
        <w:rPr>
          <w:spacing w:val="-7"/>
          <w:w w:val="105"/>
        </w:rPr>
        <w:t> </w:t>
      </w:r>
      <w:r>
        <w:rPr>
          <w:w w:val="105"/>
        </w:rPr>
        <w:t>computational</w:t>
      </w:r>
      <w:r>
        <w:rPr>
          <w:spacing w:val="-7"/>
          <w:w w:val="105"/>
        </w:rPr>
        <w:t> </w:t>
      </w:r>
      <w:r>
        <w:rPr>
          <w:w w:val="105"/>
        </w:rPr>
        <w:t>capacity</w:t>
      </w:r>
      <w:r>
        <w:rPr>
          <w:spacing w:val="-7"/>
          <w:w w:val="105"/>
        </w:rPr>
        <w:t> </w:t>
      </w:r>
      <w:r>
        <w:rPr>
          <w:w w:val="105"/>
        </w:rPr>
        <w:t>of</w:t>
      </w:r>
      <w:r>
        <w:rPr>
          <w:spacing w:val="-6"/>
          <w:w w:val="105"/>
        </w:rPr>
        <w:t> </w:t>
      </w:r>
      <w:r>
        <w:rPr>
          <w:w w:val="105"/>
        </w:rPr>
        <w:t>in-vehicle</w:t>
      </w:r>
      <w:r>
        <w:rPr>
          <w:spacing w:val="-7"/>
          <w:w w:val="105"/>
        </w:rPr>
        <w:t> </w:t>
      </w:r>
      <w:r>
        <w:rPr>
          <w:w w:val="105"/>
        </w:rPr>
        <w:t>systems.</w:t>
      </w:r>
      <w:r>
        <w:rPr>
          <w:spacing w:val="3"/>
          <w:w w:val="105"/>
        </w:rPr>
        <w:t> </w:t>
      </w:r>
      <w:r>
        <w:rPr>
          <w:w w:val="105"/>
        </w:rPr>
        <w:t>In</w:t>
      </w:r>
      <w:r>
        <w:rPr>
          <w:spacing w:val="-7"/>
          <w:w w:val="105"/>
        </w:rPr>
        <w:t> </w:t>
      </w:r>
      <w:r>
        <w:rPr>
          <w:w w:val="105"/>
        </w:rPr>
        <w:t>this</w:t>
      </w:r>
      <w:r>
        <w:rPr>
          <w:spacing w:val="-7"/>
          <w:w w:val="105"/>
        </w:rPr>
        <w:t> </w:t>
      </w:r>
      <w:r>
        <w:rPr>
          <w:w w:val="105"/>
        </w:rPr>
        <w:t>paper,</w:t>
      </w:r>
      <w:r>
        <w:rPr>
          <w:spacing w:val="-6"/>
          <w:w w:val="105"/>
        </w:rPr>
        <w:t> </w:t>
      </w:r>
      <w:r>
        <w:rPr>
          <w:w w:val="105"/>
        </w:rPr>
        <w:t>we</w:t>
      </w:r>
      <w:r>
        <w:rPr>
          <w:spacing w:val="-44"/>
          <w:w w:val="105"/>
        </w:rPr>
        <w:t> </w:t>
      </w:r>
      <w:r>
        <w:rPr>
          <w:w w:val="105"/>
        </w:rPr>
        <w:t>also suggested a hybrid blockchain framework for securing in-vehicle networks. It uses</w:t>
      </w:r>
      <w:r>
        <w:rPr>
          <w:spacing w:val="1"/>
          <w:w w:val="105"/>
        </w:rPr>
        <w:t> </w:t>
      </w:r>
      <w:r>
        <w:rPr>
          <w:w w:val="105"/>
        </w:rPr>
        <w:t>the private blockchain concept to secure message flows among the various sensors and</w:t>
      </w:r>
      <w:r>
        <w:rPr>
          <w:spacing w:val="1"/>
          <w:w w:val="105"/>
        </w:rPr>
        <w:t> </w:t>
      </w:r>
      <w:r>
        <w:rPr>
          <w:w w:val="105"/>
        </w:rPr>
        <w:t>components</w:t>
      </w:r>
      <w:r>
        <w:rPr>
          <w:spacing w:val="-4"/>
          <w:w w:val="105"/>
        </w:rPr>
        <w:t> </w:t>
      </w:r>
      <w:r>
        <w:rPr>
          <w:w w:val="105"/>
        </w:rPr>
        <w:t>inside</w:t>
      </w:r>
      <w:r>
        <w:rPr>
          <w:spacing w:val="-4"/>
          <w:w w:val="105"/>
        </w:rPr>
        <w:t> </w:t>
      </w:r>
      <w:r>
        <w:rPr>
          <w:w w:val="105"/>
        </w:rPr>
        <w:t>the</w:t>
      </w:r>
      <w:r>
        <w:rPr>
          <w:spacing w:val="-4"/>
          <w:w w:val="105"/>
        </w:rPr>
        <w:t> </w:t>
      </w:r>
      <w:r>
        <w:rPr>
          <w:w w:val="105"/>
        </w:rPr>
        <w:t>vehicle,</w:t>
      </w:r>
      <w:r>
        <w:rPr>
          <w:spacing w:val="-4"/>
          <w:w w:val="105"/>
        </w:rPr>
        <w:t> </w:t>
      </w:r>
      <w:r>
        <w:rPr>
          <w:w w:val="105"/>
        </w:rPr>
        <w:t>and</w:t>
      </w:r>
      <w:r>
        <w:rPr>
          <w:spacing w:val="-4"/>
          <w:w w:val="105"/>
        </w:rPr>
        <w:t> </w:t>
      </w:r>
      <w:r>
        <w:rPr>
          <w:w w:val="105"/>
        </w:rPr>
        <w:t>uses</w:t>
      </w:r>
      <w:r>
        <w:rPr>
          <w:spacing w:val="-4"/>
          <w:w w:val="105"/>
        </w:rPr>
        <w:t> </w:t>
      </w:r>
      <w:r>
        <w:rPr>
          <w:w w:val="105"/>
        </w:rPr>
        <w:t>a</w:t>
      </w:r>
      <w:r>
        <w:rPr>
          <w:spacing w:val="-4"/>
          <w:w w:val="105"/>
        </w:rPr>
        <w:t> </w:t>
      </w:r>
      <w:r>
        <w:rPr>
          <w:w w:val="105"/>
        </w:rPr>
        <w:t>public</w:t>
      </w:r>
      <w:r>
        <w:rPr>
          <w:spacing w:val="-4"/>
          <w:w w:val="105"/>
        </w:rPr>
        <w:t> </w:t>
      </w:r>
      <w:r>
        <w:rPr>
          <w:w w:val="105"/>
        </w:rPr>
        <w:t>blockchain</w:t>
      </w:r>
      <w:r>
        <w:rPr>
          <w:spacing w:val="-4"/>
          <w:w w:val="105"/>
        </w:rPr>
        <w:t> </w:t>
      </w:r>
      <w:r>
        <w:rPr>
          <w:w w:val="105"/>
        </w:rPr>
        <w:t>for</w:t>
      </w:r>
      <w:r>
        <w:rPr>
          <w:spacing w:val="-4"/>
          <w:w w:val="105"/>
        </w:rPr>
        <w:t> </w:t>
      </w:r>
      <w:r>
        <w:rPr>
          <w:w w:val="105"/>
        </w:rPr>
        <w:t>communicating</w:t>
      </w:r>
      <w:r>
        <w:rPr>
          <w:spacing w:val="-4"/>
          <w:w w:val="105"/>
        </w:rPr>
        <w:t> </w:t>
      </w:r>
      <w:r>
        <w:rPr>
          <w:w w:val="105"/>
        </w:rPr>
        <w:t>with</w:t>
      </w:r>
      <w:r>
        <w:rPr>
          <w:spacing w:val="-4"/>
          <w:w w:val="105"/>
        </w:rPr>
        <w:t> </w:t>
      </w:r>
      <w:r>
        <w:rPr>
          <w:w w:val="105"/>
        </w:rPr>
        <w:t>the</w:t>
      </w:r>
      <w:r>
        <w:rPr>
          <w:spacing w:val="-43"/>
          <w:w w:val="105"/>
        </w:rPr>
        <w:t> </w:t>
      </w:r>
      <w:r>
        <w:rPr>
          <w:w w:val="105"/>
        </w:rPr>
        <w:t>outside world through V2X communications. Since blockchain technology is secure by</w:t>
      </w:r>
      <w:r>
        <w:rPr>
          <w:spacing w:val="1"/>
          <w:w w:val="105"/>
        </w:rPr>
        <w:t> </w:t>
      </w:r>
      <w:r>
        <w:rPr/>
        <w:t>design, this technology might contribute to the security of in-vehicle networks; we showed</w:t>
      </w:r>
      <w:r>
        <w:rPr>
          <w:spacing w:val="1"/>
        </w:rPr>
        <w:t> </w:t>
      </w:r>
      <w:r>
        <w:rPr>
          <w:w w:val="105"/>
        </w:rPr>
        <w:t>an example scenario based on</w:t>
      </w:r>
      <w:r>
        <w:rPr>
          <w:spacing w:val="1"/>
          <w:w w:val="105"/>
        </w:rPr>
        <w:t> </w:t>
      </w:r>
      <w:r>
        <w:rPr>
          <w:w w:val="105"/>
        </w:rPr>
        <w:t>the concept of the hybrid</w:t>
      </w:r>
      <w:r>
        <w:rPr>
          <w:spacing w:val="1"/>
          <w:w w:val="105"/>
        </w:rPr>
        <w:t> </w:t>
      </w:r>
      <w:r>
        <w:rPr>
          <w:w w:val="105"/>
        </w:rPr>
        <w:t>blockchain.</w:t>
      </w:r>
    </w:p>
    <w:p>
      <w:pPr>
        <w:pStyle w:val="BodyText"/>
        <w:spacing w:before="5"/>
        <w:rPr>
          <w:sz w:val="12"/>
        </w:rPr>
      </w:pPr>
    </w:p>
    <w:p>
      <w:pPr>
        <w:spacing w:before="80"/>
        <w:ind w:left="2738" w:right="0" w:firstLine="0"/>
        <w:jc w:val="both"/>
        <w:rPr>
          <w:sz w:val="18"/>
        </w:rPr>
      </w:pPr>
      <w:r>
        <w:rPr>
          <w:rFonts w:ascii="Palatino Linotype"/>
          <w:b/>
          <w:sz w:val="18"/>
        </w:rPr>
        <w:t>Author</w:t>
      </w:r>
      <w:r>
        <w:rPr>
          <w:rFonts w:ascii="Palatino Linotype"/>
          <w:b/>
          <w:spacing w:val="11"/>
          <w:sz w:val="18"/>
        </w:rPr>
        <w:t> </w:t>
      </w:r>
      <w:r>
        <w:rPr>
          <w:rFonts w:ascii="Palatino Linotype"/>
          <w:b/>
          <w:sz w:val="18"/>
        </w:rPr>
        <w:t>Contributions:</w:t>
      </w:r>
      <w:r>
        <w:rPr>
          <w:rFonts w:ascii="Palatino Linotype"/>
          <w:b/>
          <w:spacing w:val="38"/>
          <w:sz w:val="18"/>
        </w:rPr>
        <w:t> </w:t>
      </w:r>
      <w:r>
        <w:rPr>
          <w:sz w:val="18"/>
        </w:rPr>
        <w:t>Conceptualization,</w:t>
      </w:r>
      <w:r>
        <w:rPr>
          <w:spacing w:val="19"/>
          <w:sz w:val="18"/>
        </w:rPr>
        <w:t> </w:t>
      </w:r>
      <w:r>
        <w:rPr>
          <w:sz w:val="18"/>
        </w:rPr>
        <w:t>S.Y.N.</w:t>
      </w:r>
      <w:r>
        <w:rPr>
          <w:spacing w:val="16"/>
          <w:sz w:val="18"/>
        </w:rPr>
        <w:t> </w:t>
      </w:r>
      <w:r>
        <w:rPr>
          <w:sz w:val="18"/>
        </w:rPr>
        <w:t>and</w:t>
      </w:r>
      <w:r>
        <w:rPr>
          <w:spacing w:val="16"/>
          <w:sz w:val="18"/>
        </w:rPr>
        <w:t> </w:t>
      </w:r>
      <w:r>
        <w:rPr>
          <w:sz w:val="18"/>
        </w:rPr>
        <w:t>N.K.;</w:t>
      </w:r>
      <w:r>
        <w:rPr>
          <w:spacing w:val="23"/>
          <w:sz w:val="18"/>
        </w:rPr>
        <w:t> </w:t>
      </w:r>
      <w:r>
        <w:rPr>
          <w:sz w:val="18"/>
        </w:rPr>
        <w:t>methodology,</w:t>
      </w:r>
      <w:r>
        <w:rPr>
          <w:spacing w:val="19"/>
          <w:sz w:val="18"/>
        </w:rPr>
        <w:t> </w:t>
      </w:r>
      <w:r>
        <w:rPr>
          <w:sz w:val="18"/>
        </w:rPr>
        <w:t>S.Y.N.</w:t>
      </w:r>
      <w:r>
        <w:rPr>
          <w:spacing w:val="16"/>
          <w:sz w:val="18"/>
        </w:rPr>
        <w:t> </w:t>
      </w:r>
      <w:r>
        <w:rPr>
          <w:sz w:val="18"/>
        </w:rPr>
        <w:t>and</w:t>
      </w:r>
      <w:r>
        <w:rPr>
          <w:spacing w:val="16"/>
          <w:sz w:val="18"/>
        </w:rPr>
        <w:t> </w:t>
      </w:r>
      <w:r>
        <w:rPr>
          <w:sz w:val="18"/>
        </w:rPr>
        <w:t>N.K.;</w:t>
      </w:r>
      <w:r>
        <w:rPr>
          <w:spacing w:val="23"/>
          <w:sz w:val="18"/>
        </w:rPr>
        <w:t> </w:t>
      </w:r>
      <w:r>
        <w:rPr>
          <w:sz w:val="18"/>
        </w:rPr>
        <w:t>validation,</w:t>
      </w:r>
    </w:p>
    <w:p>
      <w:pPr>
        <w:spacing w:line="266" w:lineRule="auto" w:before="9"/>
        <w:ind w:left="2745" w:right="115" w:firstLine="0"/>
        <w:jc w:val="both"/>
        <w:rPr>
          <w:sz w:val="18"/>
        </w:rPr>
      </w:pPr>
      <w:r>
        <w:rPr>
          <w:w w:val="105"/>
          <w:sz w:val="18"/>
        </w:rPr>
        <w:t>N.K. and R.S.;</w:t>
      </w:r>
      <w:r>
        <w:rPr>
          <w:spacing w:val="1"/>
          <w:w w:val="105"/>
          <w:sz w:val="18"/>
        </w:rPr>
        <w:t> </w:t>
      </w:r>
      <w:r>
        <w:rPr>
          <w:w w:val="105"/>
          <w:sz w:val="18"/>
        </w:rPr>
        <w:t>formal analysis, R.S.;</w:t>
      </w:r>
      <w:r>
        <w:rPr>
          <w:spacing w:val="1"/>
          <w:w w:val="105"/>
          <w:sz w:val="18"/>
        </w:rPr>
        <w:t> </w:t>
      </w:r>
      <w:r>
        <w:rPr>
          <w:w w:val="105"/>
          <w:sz w:val="18"/>
        </w:rPr>
        <w:t>investigation, N.K. and R.S.;</w:t>
      </w:r>
      <w:r>
        <w:rPr>
          <w:spacing w:val="1"/>
          <w:w w:val="105"/>
          <w:sz w:val="18"/>
        </w:rPr>
        <w:t> </w:t>
      </w:r>
      <w:r>
        <w:rPr>
          <w:w w:val="105"/>
          <w:sz w:val="18"/>
        </w:rPr>
        <w:t>resources, N.K. and R.S.;</w:t>
      </w:r>
      <w:r>
        <w:rPr>
          <w:spacing w:val="1"/>
          <w:w w:val="105"/>
          <w:sz w:val="18"/>
        </w:rPr>
        <w:t> </w:t>
      </w:r>
      <w:r>
        <w:rPr>
          <w:w w:val="105"/>
          <w:sz w:val="18"/>
        </w:rPr>
        <w:t>data</w:t>
      </w:r>
      <w:r>
        <w:rPr>
          <w:spacing w:val="1"/>
          <w:w w:val="105"/>
          <w:sz w:val="18"/>
        </w:rPr>
        <w:t> </w:t>
      </w:r>
      <w:r>
        <w:rPr>
          <w:w w:val="105"/>
          <w:sz w:val="18"/>
        </w:rPr>
        <w:t>curation, N.K.; writing—original draft preparation, N.K. and R.S.; writing—review and editing,</w:t>
      </w:r>
      <w:r>
        <w:rPr>
          <w:spacing w:val="1"/>
          <w:w w:val="105"/>
          <w:sz w:val="18"/>
        </w:rPr>
        <w:t> </w:t>
      </w:r>
      <w:r>
        <w:rPr>
          <w:w w:val="105"/>
          <w:sz w:val="18"/>
        </w:rPr>
        <w:t>S.Y.N.;</w:t>
      </w:r>
      <w:r>
        <w:rPr>
          <w:spacing w:val="1"/>
          <w:w w:val="105"/>
          <w:sz w:val="18"/>
        </w:rPr>
        <w:t> </w:t>
      </w:r>
      <w:r>
        <w:rPr>
          <w:w w:val="105"/>
          <w:sz w:val="18"/>
        </w:rPr>
        <w:t>visualization,</w:t>
      </w:r>
      <w:r>
        <w:rPr>
          <w:spacing w:val="1"/>
          <w:w w:val="105"/>
          <w:sz w:val="18"/>
        </w:rPr>
        <w:t> </w:t>
      </w:r>
      <w:r>
        <w:rPr>
          <w:w w:val="105"/>
          <w:sz w:val="18"/>
        </w:rPr>
        <w:t>N.K.</w:t>
      </w:r>
      <w:r>
        <w:rPr>
          <w:spacing w:val="1"/>
          <w:w w:val="105"/>
          <w:sz w:val="18"/>
        </w:rPr>
        <w:t> </w:t>
      </w:r>
      <w:r>
        <w:rPr>
          <w:w w:val="105"/>
          <w:sz w:val="18"/>
        </w:rPr>
        <w:t>and</w:t>
      </w:r>
      <w:r>
        <w:rPr>
          <w:spacing w:val="1"/>
          <w:w w:val="105"/>
          <w:sz w:val="18"/>
        </w:rPr>
        <w:t> </w:t>
      </w:r>
      <w:r>
        <w:rPr>
          <w:w w:val="105"/>
          <w:sz w:val="18"/>
        </w:rPr>
        <w:t>R.S.;</w:t>
      </w:r>
      <w:r>
        <w:rPr>
          <w:spacing w:val="1"/>
          <w:w w:val="105"/>
          <w:sz w:val="18"/>
        </w:rPr>
        <w:t> </w:t>
      </w:r>
      <w:r>
        <w:rPr>
          <w:w w:val="105"/>
          <w:sz w:val="18"/>
        </w:rPr>
        <w:t>supervision,</w:t>
      </w:r>
      <w:r>
        <w:rPr>
          <w:spacing w:val="1"/>
          <w:w w:val="105"/>
          <w:sz w:val="18"/>
        </w:rPr>
        <w:t> </w:t>
      </w:r>
      <w:r>
        <w:rPr>
          <w:w w:val="105"/>
          <w:sz w:val="18"/>
        </w:rPr>
        <w:t>S.Y.N.;</w:t>
      </w:r>
      <w:r>
        <w:rPr>
          <w:spacing w:val="1"/>
          <w:w w:val="105"/>
          <w:sz w:val="18"/>
        </w:rPr>
        <w:t> </w:t>
      </w:r>
      <w:r>
        <w:rPr>
          <w:w w:val="105"/>
          <w:sz w:val="18"/>
        </w:rPr>
        <w:t>project</w:t>
      </w:r>
      <w:r>
        <w:rPr>
          <w:spacing w:val="1"/>
          <w:w w:val="105"/>
          <w:sz w:val="18"/>
        </w:rPr>
        <w:t> </w:t>
      </w:r>
      <w:r>
        <w:rPr>
          <w:w w:val="105"/>
          <w:sz w:val="18"/>
        </w:rPr>
        <w:t>administration,</w:t>
      </w:r>
      <w:r>
        <w:rPr>
          <w:spacing w:val="1"/>
          <w:w w:val="105"/>
          <w:sz w:val="18"/>
        </w:rPr>
        <w:t> </w:t>
      </w:r>
      <w:r>
        <w:rPr>
          <w:w w:val="105"/>
          <w:sz w:val="18"/>
        </w:rPr>
        <w:t>S.Y.N.;</w:t>
      </w:r>
      <w:r>
        <w:rPr>
          <w:spacing w:val="1"/>
          <w:w w:val="105"/>
          <w:sz w:val="18"/>
        </w:rPr>
        <w:t> </w:t>
      </w:r>
      <w:r>
        <w:rPr>
          <w:w w:val="105"/>
          <w:sz w:val="18"/>
        </w:rPr>
        <w:t>funding</w:t>
      </w:r>
      <w:r>
        <w:rPr>
          <w:spacing w:val="1"/>
          <w:w w:val="105"/>
          <w:sz w:val="18"/>
        </w:rPr>
        <w:t> </w:t>
      </w:r>
      <w:r>
        <w:rPr>
          <w:w w:val="105"/>
          <w:sz w:val="18"/>
        </w:rPr>
        <w:t>acquisition,</w:t>
      </w:r>
      <w:r>
        <w:rPr>
          <w:spacing w:val="-1"/>
          <w:w w:val="105"/>
          <w:sz w:val="18"/>
        </w:rPr>
        <w:t> </w:t>
      </w:r>
      <w:r>
        <w:rPr>
          <w:w w:val="105"/>
          <w:sz w:val="18"/>
        </w:rPr>
        <w:t>S.Y.N.</w:t>
      </w:r>
      <w:r>
        <w:rPr>
          <w:spacing w:val="-1"/>
          <w:w w:val="105"/>
          <w:sz w:val="18"/>
        </w:rPr>
        <w:t> </w:t>
      </w:r>
      <w:r>
        <w:rPr>
          <w:w w:val="105"/>
          <w:sz w:val="18"/>
        </w:rPr>
        <w:t>All</w:t>
      </w:r>
      <w:r>
        <w:rPr>
          <w:spacing w:val="-1"/>
          <w:w w:val="105"/>
          <w:sz w:val="18"/>
        </w:rPr>
        <w:t> </w:t>
      </w:r>
      <w:r>
        <w:rPr>
          <w:w w:val="105"/>
          <w:sz w:val="18"/>
        </w:rPr>
        <w:t>authors</w:t>
      </w:r>
      <w:r>
        <w:rPr>
          <w:spacing w:val="-1"/>
          <w:w w:val="105"/>
          <w:sz w:val="18"/>
        </w:rPr>
        <w:t> </w:t>
      </w:r>
      <w:r>
        <w:rPr>
          <w:w w:val="105"/>
          <w:sz w:val="18"/>
        </w:rPr>
        <w:t>have read</w:t>
      </w:r>
      <w:r>
        <w:rPr>
          <w:spacing w:val="-1"/>
          <w:w w:val="105"/>
          <w:sz w:val="18"/>
        </w:rPr>
        <w:t> </w:t>
      </w:r>
      <w:r>
        <w:rPr>
          <w:w w:val="105"/>
          <w:sz w:val="18"/>
        </w:rPr>
        <w:t>and</w:t>
      </w:r>
      <w:r>
        <w:rPr>
          <w:spacing w:val="-1"/>
          <w:w w:val="105"/>
          <w:sz w:val="18"/>
        </w:rPr>
        <w:t> </w:t>
      </w:r>
      <w:r>
        <w:rPr>
          <w:w w:val="105"/>
          <w:sz w:val="18"/>
        </w:rPr>
        <w:t>agreed</w:t>
      </w:r>
      <w:r>
        <w:rPr>
          <w:spacing w:val="-1"/>
          <w:w w:val="105"/>
          <w:sz w:val="18"/>
        </w:rPr>
        <w:t> </w:t>
      </w:r>
      <w:r>
        <w:rPr>
          <w:w w:val="105"/>
          <w:sz w:val="18"/>
        </w:rPr>
        <w:t>to the</w:t>
      </w:r>
      <w:r>
        <w:rPr>
          <w:spacing w:val="-1"/>
          <w:w w:val="105"/>
          <w:sz w:val="18"/>
        </w:rPr>
        <w:t> </w:t>
      </w:r>
      <w:r>
        <w:rPr>
          <w:w w:val="105"/>
          <w:sz w:val="18"/>
        </w:rPr>
        <w:t>published</w:t>
      </w:r>
      <w:r>
        <w:rPr>
          <w:spacing w:val="-1"/>
          <w:w w:val="105"/>
          <w:sz w:val="18"/>
        </w:rPr>
        <w:t> </w:t>
      </w:r>
      <w:r>
        <w:rPr>
          <w:w w:val="105"/>
          <w:sz w:val="18"/>
        </w:rPr>
        <w:t>version</w:t>
      </w:r>
      <w:r>
        <w:rPr>
          <w:spacing w:val="-1"/>
          <w:w w:val="105"/>
          <w:sz w:val="18"/>
        </w:rPr>
        <w:t> </w:t>
      </w:r>
      <w:r>
        <w:rPr>
          <w:w w:val="105"/>
          <w:sz w:val="18"/>
        </w:rPr>
        <w:t>of</w:t>
      </w:r>
      <w:r>
        <w:rPr>
          <w:spacing w:val="-1"/>
          <w:w w:val="105"/>
          <w:sz w:val="18"/>
        </w:rPr>
        <w:t> </w:t>
      </w:r>
      <w:r>
        <w:rPr>
          <w:w w:val="105"/>
          <w:sz w:val="18"/>
        </w:rPr>
        <w:t>the manuscript.</w:t>
      </w:r>
    </w:p>
    <w:p>
      <w:pPr>
        <w:spacing w:line="261" w:lineRule="auto" w:before="102"/>
        <w:ind w:left="2739" w:right="106" w:firstLine="5"/>
        <w:jc w:val="both"/>
        <w:rPr>
          <w:sz w:val="18"/>
        </w:rPr>
      </w:pPr>
      <w:r>
        <w:rPr>
          <w:rFonts w:ascii="Palatino Linotype"/>
          <w:b/>
          <w:sz w:val="18"/>
        </w:rPr>
        <w:t>Funding: </w:t>
      </w:r>
      <w:r>
        <w:rPr>
          <w:sz w:val="18"/>
        </w:rPr>
        <w:t>This research was supported in part by the National Research Foundation of Korea (NRF)</w:t>
      </w:r>
      <w:r>
        <w:rPr>
          <w:spacing w:val="1"/>
          <w:sz w:val="18"/>
        </w:rPr>
        <w:t> </w:t>
      </w:r>
      <w:r>
        <w:rPr>
          <w:sz w:val="18"/>
        </w:rPr>
        <w:t>grant</w:t>
      </w:r>
      <w:r>
        <w:rPr>
          <w:spacing w:val="1"/>
          <w:sz w:val="18"/>
        </w:rPr>
        <w:t> </w:t>
      </w:r>
      <w:r>
        <w:rPr>
          <w:sz w:val="18"/>
        </w:rPr>
        <w:t>funded</w:t>
      </w:r>
      <w:r>
        <w:rPr>
          <w:spacing w:val="1"/>
          <w:sz w:val="18"/>
        </w:rPr>
        <w:t> </w:t>
      </w:r>
      <w:r>
        <w:rPr>
          <w:sz w:val="18"/>
        </w:rPr>
        <w:t>by</w:t>
      </w:r>
      <w:r>
        <w:rPr>
          <w:spacing w:val="1"/>
          <w:sz w:val="18"/>
        </w:rPr>
        <w:t> </w:t>
      </w:r>
      <w:r>
        <w:rPr>
          <w:sz w:val="18"/>
        </w:rPr>
        <w:t>the</w:t>
      </w:r>
      <w:r>
        <w:rPr>
          <w:spacing w:val="1"/>
          <w:sz w:val="18"/>
        </w:rPr>
        <w:t> </w:t>
      </w:r>
      <w:r>
        <w:rPr>
          <w:sz w:val="18"/>
        </w:rPr>
        <w:t>Korean</w:t>
      </w:r>
      <w:r>
        <w:rPr>
          <w:spacing w:val="1"/>
          <w:sz w:val="18"/>
        </w:rPr>
        <w:t> </w:t>
      </w:r>
      <w:r>
        <w:rPr>
          <w:sz w:val="18"/>
        </w:rPr>
        <w:t>government</w:t>
      </w:r>
      <w:r>
        <w:rPr>
          <w:spacing w:val="1"/>
          <w:sz w:val="18"/>
        </w:rPr>
        <w:t> </w:t>
      </w:r>
      <w:r>
        <w:rPr>
          <w:sz w:val="18"/>
        </w:rPr>
        <w:t>(MSIT)</w:t>
      </w:r>
      <w:r>
        <w:rPr>
          <w:spacing w:val="1"/>
          <w:sz w:val="18"/>
        </w:rPr>
        <w:t> </w:t>
      </w:r>
      <w:r>
        <w:rPr>
          <w:sz w:val="18"/>
        </w:rPr>
        <w:t>(2020R1A2C1010366,</w:t>
      </w:r>
      <w:r>
        <w:rPr>
          <w:spacing w:val="39"/>
          <w:sz w:val="18"/>
        </w:rPr>
        <w:t> </w:t>
      </w:r>
      <w:r>
        <w:rPr>
          <w:sz w:val="18"/>
        </w:rPr>
        <w:t>2015R1D1A1A01058595).</w:t>
      </w:r>
      <w:r>
        <w:rPr>
          <w:spacing w:val="1"/>
          <w:sz w:val="18"/>
        </w:rPr>
        <w:t> </w:t>
      </w:r>
      <w:r>
        <w:rPr>
          <w:w w:val="105"/>
          <w:sz w:val="18"/>
        </w:rPr>
        <w:t>This research was supported in part by the MSIT, Korea, under the ITRC (Information Technology</w:t>
      </w:r>
      <w:r>
        <w:rPr>
          <w:spacing w:val="-39"/>
          <w:w w:val="105"/>
          <w:sz w:val="18"/>
        </w:rPr>
        <w:t> </w:t>
      </w:r>
      <w:r>
        <w:rPr>
          <w:sz w:val="18"/>
        </w:rPr>
        <w:t>Research Center) support program (IITP-2021-2016-0-00313) supervised by the IITP (Institute for</w:t>
      </w:r>
      <w:r>
        <w:rPr>
          <w:spacing w:val="1"/>
          <w:sz w:val="18"/>
        </w:rPr>
        <w:t> </w:t>
      </w:r>
      <w:r>
        <w:rPr>
          <w:w w:val="105"/>
          <w:sz w:val="18"/>
        </w:rPr>
        <w:t>Information</w:t>
      </w:r>
      <w:r>
        <w:rPr>
          <w:spacing w:val="2"/>
          <w:w w:val="105"/>
          <w:sz w:val="18"/>
        </w:rPr>
        <w:t> </w:t>
      </w:r>
      <w:r>
        <w:rPr>
          <w:w w:val="105"/>
          <w:sz w:val="18"/>
        </w:rPr>
        <w:t>and</w:t>
      </w:r>
      <w:r>
        <w:rPr>
          <w:spacing w:val="2"/>
          <w:w w:val="105"/>
          <w:sz w:val="18"/>
        </w:rPr>
        <w:t> </w:t>
      </w:r>
      <w:r>
        <w:rPr>
          <w:w w:val="105"/>
          <w:sz w:val="18"/>
        </w:rPr>
        <w:t>Communications</w:t>
      </w:r>
      <w:r>
        <w:rPr>
          <w:spacing w:val="3"/>
          <w:w w:val="105"/>
          <w:sz w:val="18"/>
        </w:rPr>
        <w:t> </w:t>
      </w:r>
      <w:r>
        <w:rPr>
          <w:w w:val="105"/>
          <w:sz w:val="18"/>
        </w:rPr>
        <w:t>Technology</w:t>
      </w:r>
      <w:r>
        <w:rPr>
          <w:spacing w:val="2"/>
          <w:w w:val="105"/>
          <w:sz w:val="18"/>
        </w:rPr>
        <w:t> </w:t>
      </w:r>
      <w:r>
        <w:rPr>
          <w:w w:val="105"/>
          <w:sz w:val="18"/>
        </w:rPr>
        <w:t>Planning</w:t>
      </w:r>
      <w:r>
        <w:rPr>
          <w:spacing w:val="2"/>
          <w:w w:val="105"/>
          <w:sz w:val="18"/>
        </w:rPr>
        <w:t> </w:t>
      </w:r>
      <w:r>
        <w:rPr>
          <w:w w:val="105"/>
          <w:sz w:val="18"/>
        </w:rPr>
        <w:t>&amp;</w:t>
      </w:r>
      <w:r>
        <w:rPr>
          <w:spacing w:val="3"/>
          <w:w w:val="105"/>
          <w:sz w:val="18"/>
        </w:rPr>
        <w:t> </w:t>
      </w:r>
      <w:r>
        <w:rPr>
          <w:w w:val="105"/>
          <w:sz w:val="18"/>
        </w:rPr>
        <w:t>Evaluation).</w:t>
      </w:r>
    </w:p>
    <w:p>
      <w:pPr>
        <w:spacing w:line="249" w:lineRule="auto" w:before="107"/>
        <w:ind w:left="2745" w:right="137" w:firstLine="0"/>
        <w:jc w:val="both"/>
        <w:rPr>
          <w:sz w:val="18"/>
        </w:rPr>
      </w:pPr>
      <w:r>
        <w:rPr>
          <w:rFonts w:ascii="Palatino Linotype"/>
          <w:b/>
          <w:w w:val="105"/>
          <w:sz w:val="18"/>
        </w:rPr>
        <w:t>Data</w:t>
      </w:r>
      <w:r>
        <w:rPr>
          <w:rFonts w:ascii="Palatino Linotype"/>
          <w:b/>
          <w:spacing w:val="-12"/>
          <w:w w:val="105"/>
          <w:sz w:val="18"/>
        </w:rPr>
        <w:t> </w:t>
      </w:r>
      <w:r>
        <w:rPr>
          <w:rFonts w:ascii="Palatino Linotype"/>
          <w:b/>
          <w:w w:val="105"/>
          <w:sz w:val="18"/>
        </w:rPr>
        <w:t>Availability</w:t>
      </w:r>
      <w:r>
        <w:rPr>
          <w:rFonts w:ascii="Palatino Linotype"/>
          <w:b/>
          <w:spacing w:val="-11"/>
          <w:w w:val="105"/>
          <w:sz w:val="18"/>
        </w:rPr>
        <w:t> </w:t>
      </w:r>
      <w:r>
        <w:rPr>
          <w:rFonts w:ascii="Palatino Linotype"/>
          <w:b/>
          <w:w w:val="105"/>
          <w:sz w:val="18"/>
        </w:rPr>
        <w:t>Statement:</w:t>
      </w:r>
      <w:r>
        <w:rPr>
          <w:rFonts w:ascii="Palatino Linotype"/>
          <w:b/>
          <w:spacing w:val="-2"/>
          <w:w w:val="105"/>
          <w:sz w:val="18"/>
        </w:rPr>
        <w:t> </w:t>
      </w:r>
      <w:r>
        <w:rPr>
          <w:w w:val="105"/>
          <w:sz w:val="18"/>
        </w:rPr>
        <w:t>No</w:t>
      </w:r>
      <w:r>
        <w:rPr>
          <w:spacing w:val="-5"/>
          <w:w w:val="105"/>
          <w:sz w:val="18"/>
        </w:rPr>
        <w:t> </w:t>
      </w:r>
      <w:r>
        <w:rPr>
          <w:w w:val="105"/>
          <w:sz w:val="18"/>
        </w:rPr>
        <w:t>new</w:t>
      </w:r>
      <w:r>
        <w:rPr>
          <w:spacing w:val="-5"/>
          <w:w w:val="105"/>
          <w:sz w:val="18"/>
        </w:rPr>
        <w:t> </w:t>
      </w:r>
      <w:r>
        <w:rPr>
          <w:w w:val="105"/>
          <w:sz w:val="18"/>
        </w:rPr>
        <w:t>data</w:t>
      </w:r>
      <w:r>
        <w:rPr>
          <w:spacing w:val="-5"/>
          <w:w w:val="105"/>
          <w:sz w:val="18"/>
        </w:rPr>
        <w:t> </w:t>
      </w:r>
      <w:r>
        <w:rPr>
          <w:w w:val="105"/>
          <w:sz w:val="18"/>
        </w:rPr>
        <w:t>were</w:t>
      </w:r>
      <w:r>
        <w:rPr>
          <w:spacing w:val="-5"/>
          <w:w w:val="105"/>
          <w:sz w:val="18"/>
        </w:rPr>
        <w:t> </w:t>
      </w:r>
      <w:r>
        <w:rPr>
          <w:w w:val="105"/>
          <w:sz w:val="18"/>
        </w:rPr>
        <w:t>created</w:t>
      </w:r>
      <w:r>
        <w:rPr>
          <w:spacing w:val="-5"/>
          <w:w w:val="105"/>
          <w:sz w:val="18"/>
        </w:rPr>
        <w:t> </w:t>
      </w:r>
      <w:r>
        <w:rPr>
          <w:w w:val="105"/>
          <w:sz w:val="18"/>
        </w:rPr>
        <w:t>or</w:t>
      </w:r>
      <w:r>
        <w:rPr>
          <w:spacing w:val="-5"/>
          <w:w w:val="105"/>
          <w:sz w:val="18"/>
        </w:rPr>
        <w:t> </w:t>
      </w:r>
      <w:r>
        <w:rPr>
          <w:w w:val="105"/>
          <w:sz w:val="18"/>
        </w:rPr>
        <w:t>analyzed</w:t>
      </w:r>
      <w:r>
        <w:rPr>
          <w:spacing w:val="-5"/>
          <w:w w:val="105"/>
          <w:sz w:val="18"/>
        </w:rPr>
        <w:t> </w:t>
      </w:r>
      <w:r>
        <w:rPr>
          <w:w w:val="105"/>
          <w:sz w:val="18"/>
        </w:rPr>
        <w:t>in</w:t>
      </w:r>
      <w:r>
        <w:rPr>
          <w:spacing w:val="-5"/>
          <w:w w:val="105"/>
          <w:sz w:val="18"/>
        </w:rPr>
        <w:t> </w:t>
      </w:r>
      <w:r>
        <w:rPr>
          <w:w w:val="105"/>
          <w:sz w:val="18"/>
        </w:rPr>
        <w:t>this</w:t>
      </w:r>
      <w:r>
        <w:rPr>
          <w:spacing w:val="-5"/>
          <w:w w:val="105"/>
          <w:sz w:val="18"/>
        </w:rPr>
        <w:t> </w:t>
      </w:r>
      <w:r>
        <w:rPr>
          <w:w w:val="105"/>
          <w:sz w:val="18"/>
        </w:rPr>
        <w:t>study.</w:t>
      </w:r>
      <w:r>
        <w:rPr>
          <w:spacing w:val="4"/>
          <w:w w:val="105"/>
          <w:sz w:val="18"/>
        </w:rPr>
        <w:t> </w:t>
      </w:r>
      <w:r>
        <w:rPr>
          <w:w w:val="105"/>
          <w:sz w:val="18"/>
        </w:rPr>
        <w:t>Data</w:t>
      </w:r>
      <w:r>
        <w:rPr>
          <w:spacing w:val="-5"/>
          <w:w w:val="105"/>
          <w:sz w:val="18"/>
        </w:rPr>
        <w:t> </w:t>
      </w:r>
      <w:r>
        <w:rPr>
          <w:w w:val="105"/>
          <w:sz w:val="18"/>
        </w:rPr>
        <w:t>sharing</w:t>
      </w:r>
      <w:r>
        <w:rPr>
          <w:spacing w:val="-5"/>
          <w:w w:val="105"/>
          <w:sz w:val="18"/>
        </w:rPr>
        <w:t> </w:t>
      </w:r>
      <w:r>
        <w:rPr>
          <w:w w:val="105"/>
          <w:sz w:val="18"/>
        </w:rPr>
        <w:t>is</w:t>
      </w:r>
      <w:r>
        <w:rPr>
          <w:spacing w:val="-39"/>
          <w:w w:val="105"/>
          <w:sz w:val="18"/>
        </w:rPr>
        <w:t> </w:t>
      </w:r>
      <w:r>
        <w:rPr>
          <w:w w:val="105"/>
          <w:sz w:val="18"/>
        </w:rPr>
        <w:t>not</w:t>
      </w:r>
      <w:r>
        <w:rPr>
          <w:spacing w:val="2"/>
          <w:w w:val="105"/>
          <w:sz w:val="18"/>
        </w:rPr>
        <w:t> </w:t>
      </w:r>
      <w:r>
        <w:rPr>
          <w:w w:val="105"/>
          <w:sz w:val="18"/>
        </w:rPr>
        <w:t>applicable</w:t>
      </w:r>
      <w:r>
        <w:rPr>
          <w:spacing w:val="3"/>
          <w:w w:val="105"/>
          <w:sz w:val="18"/>
        </w:rPr>
        <w:t> </w:t>
      </w:r>
      <w:r>
        <w:rPr>
          <w:w w:val="105"/>
          <w:sz w:val="18"/>
        </w:rPr>
        <w:t>to</w:t>
      </w:r>
      <w:r>
        <w:rPr>
          <w:spacing w:val="2"/>
          <w:w w:val="105"/>
          <w:sz w:val="18"/>
        </w:rPr>
        <w:t> </w:t>
      </w:r>
      <w:r>
        <w:rPr>
          <w:w w:val="105"/>
          <w:sz w:val="18"/>
        </w:rPr>
        <w:t>this</w:t>
      </w:r>
      <w:r>
        <w:rPr>
          <w:spacing w:val="3"/>
          <w:w w:val="105"/>
          <w:sz w:val="18"/>
        </w:rPr>
        <w:t> </w:t>
      </w:r>
      <w:r>
        <w:rPr>
          <w:w w:val="105"/>
          <w:sz w:val="18"/>
        </w:rPr>
        <w:t>article.</w:t>
      </w:r>
    </w:p>
    <w:p>
      <w:pPr>
        <w:spacing w:before="116"/>
        <w:ind w:left="2745" w:right="0" w:firstLine="0"/>
        <w:jc w:val="both"/>
        <w:rPr>
          <w:sz w:val="18"/>
        </w:rPr>
      </w:pPr>
      <w:r>
        <w:rPr>
          <w:rFonts w:ascii="Palatino Linotype"/>
          <w:b/>
          <w:sz w:val="18"/>
        </w:rPr>
        <w:t>Conflicts of</w:t>
      </w:r>
      <w:r>
        <w:rPr>
          <w:rFonts w:ascii="Palatino Linotype"/>
          <w:b/>
          <w:spacing w:val="1"/>
          <w:sz w:val="18"/>
        </w:rPr>
        <w:t> </w:t>
      </w:r>
      <w:r>
        <w:rPr>
          <w:rFonts w:ascii="Palatino Linotype"/>
          <w:b/>
          <w:sz w:val="18"/>
        </w:rPr>
        <w:t>Interest:</w:t>
      </w:r>
      <w:r>
        <w:rPr>
          <w:rFonts w:ascii="Palatino Linotype"/>
          <w:b/>
          <w:spacing w:val="12"/>
          <w:sz w:val="18"/>
        </w:rPr>
        <w:t> </w:t>
      </w:r>
      <w:r>
        <w:rPr>
          <w:sz w:val="18"/>
        </w:rPr>
        <w:t>The</w:t>
      </w:r>
      <w:r>
        <w:rPr>
          <w:spacing w:val="6"/>
          <w:sz w:val="18"/>
        </w:rPr>
        <w:t> </w:t>
      </w:r>
      <w:r>
        <w:rPr>
          <w:sz w:val="18"/>
        </w:rPr>
        <w:t>authors</w:t>
      </w:r>
      <w:r>
        <w:rPr>
          <w:spacing w:val="7"/>
          <w:sz w:val="18"/>
        </w:rPr>
        <w:t> </w:t>
      </w:r>
      <w:r>
        <w:rPr>
          <w:sz w:val="18"/>
        </w:rPr>
        <w:t>declare</w:t>
      </w:r>
      <w:r>
        <w:rPr>
          <w:spacing w:val="7"/>
          <w:sz w:val="18"/>
        </w:rPr>
        <w:t> </w:t>
      </w:r>
      <w:r>
        <w:rPr>
          <w:sz w:val="18"/>
        </w:rPr>
        <w:t>no</w:t>
      </w:r>
      <w:r>
        <w:rPr>
          <w:spacing w:val="6"/>
          <w:sz w:val="18"/>
        </w:rPr>
        <w:t> </w:t>
      </w:r>
      <w:r>
        <w:rPr>
          <w:sz w:val="18"/>
        </w:rPr>
        <w:t>conflict</w:t>
      </w:r>
      <w:r>
        <w:rPr>
          <w:spacing w:val="7"/>
          <w:sz w:val="18"/>
        </w:rPr>
        <w:t> </w:t>
      </w:r>
      <w:r>
        <w:rPr>
          <w:sz w:val="18"/>
        </w:rPr>
        <w:t>of</w:t>
      </w:r>
      <w:r>
        <w:rPr>
          <w:spacing w:val="6"/>
          <w:sz w:val="18"/>
        </w:rPr>
        <w:t> </w:t>
      </w:r>
      <w:r>
        <w:rPr>
          <w:sz w:val="18"/>
        </w:rPr>
        <w:t>interest.</w:t>
      </w:r>
    </w:p>
    <w:p>
      <w:pPr>
        <w:pStyle w:val="Heading1"/>
        <w:spacing w:before="184"/>
        <w:ind w:left="120" w:firstLine="0"/>
      </w:pPr>
      <w:bookmarkStart w:name="_bookmark30" w:id="76"/>
      <w:bookmarkEnd w:id="76"/>
      <w:r>
        <w:rPr>
          <w:b w:val="0"/>
        </w:rPr>
      </w:r>
      <w:r>
        <w:rPr/>
        <w:t>References</w:t>
      </w:r>
    </w:p>
    <w:p>
      <w:pPr>
        <w:pStyle w:val="ListParagraph"/>
        <w:numPr>
          <w:ilvl w:val="0"/>
          <w:numId w:val="5"/>
        </w:numPr>
        <w:tabs>
          <w:tab w:pos="550" w:val="left" w:leader="none"/>
          <w:tab w:pos="551" w:val="left" w:leader="none"/>
        </w:tabs>
        <w:spacing w:line="244" w:lineRule="auto" w:before="41" w:after="0"/>
        <w:ind w:left="550" w:right="115" w:hanging="431"/>
        <w:jc w:val="left"/>
        <w:rPr>
          <w:sz w:val="18"/>
        </w:rPr>
      </w:pPr>
      <w:r>
        <w:rPr>
          <w:sz w:val="18"/>
        </w:rPr>
        <w:t>Hartenstein,</w:t>
      </w:r>
      <w:r>
        <w:rPr>
          <w:spacing w:val="8"/>
          <w:sz w:val="18"/>
        </w:rPr>
        <w:t> </w:t>
      </w:r>
      <w:r>
        <w:rPr>
          <w:sz w:val="18"/>
        </w:rPr>
        <w:t>H.;</w:t>
      </w:r>
      <w:r>
        <w:rPr>
          <w:spacing w:val="9"/>
          <w:sz w:val="18"/>
        </w:rPr>
        <w:t> </w:t>
      </w:r>
      <w:r>
        <w:rPr>
          <w:sz w:val="18"/>
        </w:rPr>
        <w:t>Laberteaux,</w:t>
      </w:r>
      <w:r>
        <w:rPr>
          <w:spacing w:val="9"/>
          <w:sz w:val="18"/>
        </w:rPr>
        <w:t> </w:t>
      </w:r>
      <w:r>
        <w:rPr>
          <w:sz w:val="18"/>
        </w:rPr>
        <w:t>K.P.</w:t>
      </w:r>
      <w:r>
        <w:rPr>
          <w:spacing w:val="8"/>
          <w:sz w:val="18"/>
        </w:rPr>
        <w:t> </w:t>
      </w:r>
      <w:r>
        <w:rPr>
          <w:rFonts w:ascii="Palatino Linotype"/>
          <w:i/>
          <w:sz w:val="18"/>
        </w:rPr>
        <w:t>VANET:</w:t>
      </w:r>
      <w:r>
        <w:rPr>
          <w:rFonts w:ascii="Palatino Linotype"/>
          <w:i/>
          <w:spacing w:val="4"/>
          <w:sz w:val="18"/>
        </w:rPr>
        <w:t> </w:t>
      </w:r>
      <w:r>
        <w:rPr>
          <w:rFonts w:ascii="Palatino Linotype"/>
          <w:i/>
          <w:sz w:val="18"/>
        </w:rPr>
        <w:t>Vehicular</w:t>
      </w:r>
      <w:r>
        <w:rPr>
          <w:rFonts w:ascii="Palatino Linotype"/>
          <w:i/>
          <w:spacing w:val="3"/>
          <w:sz w:val="18"/>
        </w:rPr>
        <w:t> </w:t>
      </w:r>
      <w:r>
        <w:rPr>
          <w:rFonts w:ascii="Palatino Linotype"/>
          <w:i/>
          <w:sz w:val="18"/>
        </w:rPr>
        <w:t>Applications</w:t>
      </w:r>
      <w:r>
        <w:rPr>
          <w:rFonts w:ascii="Palatino Linotype"/>
          <w:i/>
          <w:spacing w:val="4"/>
          <w:sz w:val="18"/>
        </w:rPr>
        <w:t> </w:t>
      </w:r>
      <w:r>
        <w:rPr>
          <w:rFonts w:ascii="Palatino Linotype"/>
          <w:i/>
          <w:sz w:val="18"/>
        </w:rPr>
        <w:t>and</w:t>
      </w:r>
      <w:r>
        <w:rPr>
          <w:rFonts w:ascii="Palatino Linotype"/>
          <w:i/>
          <w:spacing w:val="3"/>
          <w:sz w:val="18"/>
        </w:rPr>
        <w:t> </w:t>
      </w:r>
      <w:r>
        <w:rPr>
          <w:rFonts w:ascii="Palatino Linotype"/>
          <w:i/>
          <w:sz w:val="18"/>
        </w:rPr>
        <w:t>Inter-Networking</w:t>
      </w:r>
      <w:r>
        <w:rPr>
          <w:rFonts w:ascii="Palatino Linotype"/>
          <w:i/>
          <w:spacing w:val="4"/>
          <w:sz w:val="18"/>
        </w:rPr>
        <w:t> </w:t>
      </w:r>
      <w:r>
        <w:rPr>
          <w:rFonts w:ascii="Palatino Linotype"/>
          <w:i/>
          <w:sz w:val="18"/>
        </w:rPr>
        <w:t>Technologies</w:t>
      </w:r>
      <w:r>
        <w:rPr>
          <w:sz w:val="18"/>
        </w:rPr>
        <w:t>;</w:t>
      </w:r>
      <w:r>
        <w:rPr>
          <w:spacing w:val="9"/>
          <w:sz w:val="18"/>
        </w:rPr>
        <w:t> </w:t>
      </w:r>
      <w:r>
        <w:rPr>
          <w:sz w:val="18"/>
        </w:rPr>
        <w:t>John</w:t>
      </w:r>
      <w:r>
        <w:rPr>
          <w:spacing w:val="9"/>
          <w:sz w:val="18"/>
        </w:rPr>
        <w:t> </w:t>
      </w:r>
      <w:r>
        <w:rPr>
          <w:sz w:val="18"/>
        </w:rPr>
        <w:t>Wiley</w:t>
      </w:r>
      <w:r>
        <w:rPr>
          <w:spacing w:val="8"/>
          <w:sz w:val="18"/>
        </w:rPr>
        <w:t> </w:t>
      </w:r>
      <w:r>
        <w:rPr>
          <w:sz w:val="18"/>
        </w:rPr>
        <w:t>&amp;</w:t>
      </w:r>
      <w:r>
        <w:rPr>
          <w:spacing w:val="9"/>
          <w:sz w:val="18"/>
        </w:rPr>
        <w:t> </w:t>
      </w:r>
      <w:r>
        <w:rPr>
          <w:sz w:val="18"/>
        </w:rPr>
        <w:t>Sons:</w:t>
      </w:r>
      <w:r>
        <w:rPr>
          <w:spacing w:val="20"/>
          <w:sz w:val="18"/>
        </w:rPr>
        <w:t> </w:t>
      </w:r>
      <w:r>
        <w:rPr>
          <w:sz w:val="18"/>
        </w:rPr>
        <w:t>Chichester,</w:t>
      </w:r>
      <w:r>
        <w:rPr>
          <w:spacing w:val="-36"/>
          <w:sz w:val="18"/>
        </w:rPr>
        <w:t> </w:t>
      </w:r>
      <w:bookmarkStart w:name="_bookmark31" w:id="77"/>
      <w:bookmarkEnd w:id="77"/>
      <w:r>
        <w:rPr>
          <w:w w:val="105"/>
          <w:sz w:val="18"/>
        </w:rPr>
        <w:t>UK,</w:t>
      </w:r>
      <w:r>
        <w:rPr>
          <w:spacing w:val="2"/>
          <w:w w:val="105"/>
          <w:sz w:val="18"/>
        </w:rPr>
        <w:t> </w:t>
      </w:r>
      <w:r>
        <w:rPr>
          <w:w w:val="105"/>
          <w:sz w:val="18"/>
        </w:rPr>
        <w:t>2009.</w:t>
      </w:r>
    </w:p>
    <w:p>
      <w:pPr>
        <w:pStyle w:val="ListParagraph"/>
        <w:numPr>
          <w:ilvl w:val="0"/>
          <w:numId w:val="5"/>
        </w:numPr>
        <w:tabs>
          <w:tab w:pos="550" w:val="left" w:leader="none"/>
          <w:tab w:pos="551" w:val="left" w:leader="none"/>
        </w:tabs>
        <w:spacing w:line="228" w:lineRule="auto" w:before="7" w:after="0"/>
        <w:ind w:left="539" w:right="115" w:hanging="420"/>
        <w:jc w:val="left"/>
        <w:rPr>
          <w:sz w:val="18"/>
        </w:rPr>
      </w:pPr>
      <w:r>
        <w:rPr>
          <w:w w:val="105"/>
          <w:sz w:val="18"/>
        </w:rPr>
        <w:t>Zeng,</w:t>
      </w:r>
      <w:r>
        <w:rPr>
          <w:spacing w:val="17"/>
          <w:w w:val="105"/>
          <w:sz w:val="18"/>
        </w:rPr>
        <w:t> </w:t>
      </w:r>
      <w:r>
        <w:rPr>
          <w:w w:val="105"/>
          <w:sz w:val="18"/>
        </w:rPr>
        <w:t>W.;</w:t>
      </w:r>
      <w:r>
        <w:rPr>
          <w:spacing w:val="18"/>
          <w:w w:val="105"/>
          <w:sz w:val="18"/>
        </w:rPr>
        <w:t> </w:t>
      </w:r>
      <w:r>
        <w:rPr>
          <w:w w:val="105"/>
          <w:sz w:val="18"/>
        </w:rPr>
        <w:t>Khalid,</w:t>
      </w:r>
      <w:r>
        <w:rPr>
          <w:spacing w:val="17"/>
          <w:w w:val="105"/>
          <w:sz w:val="18"/>
        </w:rPr>
        <w:t> </w:t>
      </w:r>
      <w:r>
        <w:rPr>
          <w:w w:val="105"/>
          <w:sz w:val="18"/>
        </w:rPr>
        <w:t>M.A.S.;</w:t>
      </w:r>
      <w:r>
        <w:rPr>
          <w:spacing w:val="19"/>
          <w:w w:val="105"/>
          <w:sz w:val="18"/>
        </w:rPr>
        <w:t> </w:t>
      </w:r>
      <w:r>
        <w:rPr>
          <w:w w:val="105"/>
          <w:sz w:val="18"/>
        </w:rPr>
        <w:t>Chowdhury,</w:t>
      </w:r>
      <w:r>
        <w:rPr>
          <w:spacing w:val="17"/>
          <w:w w:val="105"/>
          <w:sz w:val="18"/>
        </w:rPr>
        <w:t> </w:t>
      </w:r>
      <w:r>
        <w:rPr>
          <w:w w:val="105"/>
          <w:sz w:val="18"/>
        </w:rPr>
        <w:t>S.</w:t>
      </w:r>
      <w:r>
        <w:rPr>
          <w:spacing w:val="17"/>
          <w:w w:val="105"/>
          <w:sz w:val="18"/>
        </w:rPr>
        <w:t> </w:t>
      </w:r>
      <w:r>
        <w:rPr>
          <w:w w:val="105"/>
          <w:sz w:val="18"/>
        </w:rPr>
        <w:t>In-Vehicle</w:t>
      </w:r>
      <w:r>
        <w:rPr>
          <w:spacing w:val="18"/>
          <w:w w:val="105"/>
          <w:sz w:val="18"/>
        </w:rPr>
        <w:t> </w:t>
      </w:r>
      <w:r>
        <w:rPr>
          <w:w w:val="105"/>
          <w:sz w:val="18"/>
        </w:rPr>
        <w:t>Networks</w:t>
      </w:r>
      <w:r>
        <w:rPr>
          <w:spacing w:val="17"/>
          <w:w w:val="105"/>
          <w:sz w:val="18"/>
        </w:rPr>
        <w:t> </w:t>
      </w:r>
      <w:r>
        <w:rPr>
          <w:w w:val="105"/>
          <w:sz w:val="18"/>
        </w:rPr>
        <w:t>Outlook:</w:t>
      </w:r>
      <w:r>
        <w:rPr>
          <w:spacing w:val="34"/>
          <w:w w:val="105"/>
          <w:sz w:val="18"/>
        </w:rPr>
        <w:t> </w:t>
      </w:r>
      <w:r>
        <w:rPr>
          <w:w w:val="105"/>
          <w:sz w:val="18"/>
        </w:rPr>
        <w:t>Achievements</w:t>
      </w:r>
      <w:r>
        <w:rPr>
          <w:spacing w:val="17"/>
          <w:w w:val="105"/>
          <w:sz w:val="18"/>
        </w:rPr>
        <w:t> </w:t>
      </w:r>
      <w:r>
        <w:rPr>
          <w:w w:val="105"/>
          <w:sz w:val="18"/>
        </w:rPr>
        <w:t>and</w:t>
      </w:r>
      <w:r>
        <w:rPr>
          <w:spacing w:val="17"/>
          <w:w w:val="105"/>
          <w:sz w:val="18"/>
        </w:rPr>
        <w:t> </w:t>
      </w:r>
      <w:r>
        <w:rPr>
          <w:w w:val="105"/>
          <w:sz w:val="18"/>
        </w:rPr>
        <w:t>Challenges.</w:t>
      </w:r>
      <w:r>
        <w:rPr>
          <w:spacing w:val="38"/>
          <w:w w:val="105"/>
          <w:sz w:val="18"/>
        </w:rPr>
        <w:t> </w:t>
      </w:r>
      <w:r>
        <w:rPr>
          <w:rFonts w:ascii="Palatino Linotype" w:hAnsi="Palatino Linotype"/>
          <w:i/>
          <w:w w:val="105"/>
          <w:sz w:val="18"/>
        </w:rPr>
        <w:t>IEEE</w:t>
      </w:r>
      <w:r>
        <w:rPr>
          <w:rFonts w:ascii="Palatino Linotype" w:hAnsi="Palatino Linotype"/>
          <w:i/>
          <w:spacing w:val="11"/>
          <w:w w:val="105"/>
          <w:sz w:val="18"/>
        </w:rPr>
        <w:t> </w:t>
      </w:r>
      <w:r>
        <w:rPr>
          <w:rFonts w:ascii="Palatino Linotype" w:hAnsi="Palatino Linotype"/>
          <w:i/>
          <w:w w:val="105"/>
          <w:sz w:val="18"/>
        </w:rPr>
        <w:t>Commun.</w:t>
      </w:r>
      <w:r>
        <w:rPr>
          <w:rFonts w:ascii="Palatino Linotype" w:hAnsi="Palatino Linotype"/>
          <w:i/>
          <w:spacing w:val="32"/>
          <w:w w:val="105"/>
          <w:sz w:val="18"/>
        </w:rPr>
        <w:t> </w:t>
      </w:r>
      <w:r>
        <w:rPr>
          <w:rFonts w:ascii="Palatino Linotype" w:hAnsi="Palatino Linotype"/>
          <w:i/>
          <w:w w:val="105"/>
          <w:sz w:val="18"/>
        </w:rPr>
        <w:t>Surv.</w:t>
      </w:r>
      <w:r>
        <w:rPr>
          <w:rFonts w:ascii="Palatino Linotype" w:hAnsi="Palatino Linotype"/>
          <w:i/>
          <w:spacing w:val="-44"/>
          <w:w w:val="105"/>
          <w:sz w:val="18"/>
        </w:rPr>
        <w:t> </w:t>
      </w:r>
      <w:bookmarkStart w:name="_bookmark32" w:id="78"/>
      <w:bookmarkEnd w:id="78"/>
      <w:r>
        <w:rPr>
          <w:rFonts w:ascii="Palatino Linotype" w:hAnsi="Palatino Linotype"/>
          <w:i/>
          <w:w w:val="105"/>
          <w:sz w:val="18"/>
        </w:rPr>
        <w:t>T</w:t>
      </w:r>
      <w:r>
        <w:rPr>
          <w:rFonts w:ascii="Palatino Linotype" w:hAnsi="Palatino Linotype"/>
          <w:i/>
          <w:w w:val="105"/>
          <w:sz w:val="18"/>
        </w:rPr>
        <w:t>utorials</w:t>
      </w:r>
      <w:r>
        <w:rPr>
          <w:rFonts w:ascii="Palatino Linotype" w:hAnsi="Palatino Linotype"/>
          <w:i/>
          <w:spacing w:val="-5"/>
          <w:w w:val="105"/>
          <w:sz w:val="18"/>
        </w:rPr>
        <w:t> </w:t>
      </w:r>
      <w:r>
        <w:rPr>
          <w:rFonts w:ascii="Palatino Linotype" w:hAnsi="Palatino Linotype"/>
          <w:b/>
          <w:w w:val="105"/>
          <w:sz w:val="18"/>
        </w:rPr>
        <w:t>2016</w:t>
      </w:r>
      <w:r>
        <w:rPr>
          <w:w w:val="105"/>
          <w:sz w:val="18"/>
        </w:rPr>
        <w:t>,</w:t>
      </w:r>
      <w:r>
        <w:rPr>
          <w:spacing w:val="2"/>
          <w:w w:val="105"/>
          <w:sz w:val="18"/>
        </w:rPr>
        <w:t> </w:t>
      </w:r>
      <w:r>
        <w:rPr>
          <w:rFonts w:ascii="Palatino Linotype" w:hAnsi="Palatino Linotype"/>
          <w:i/>
          <w:w w:val="105"/>
          <w:sz w:val="18"/>
        </w:rPr>
        <w:t>18</w:t>
      </w:r>
      <w:r>
        <w:rPr>
          <w:w w:val="105"/>
          <w:sz w:val="18"/>
        </w:rPr>
        <w:t>,</w:t>
      </w:r>
      <w:r>
        <w:rPr>
          <w:spacing w:val="1"/>
          <w:w w:val="105"/>
          <w:sz w:val="18"/>
        </w:rPr>
        <w:t> </w:t>
      </w:r>
      <w:r>
        <w:rPr>
          <w:w w:val="105"/>
          <w:sz w:val="18"/>
        </w:rPr>
        <w:t>1552–1571.</w:t>
      </w:r>
      <w:r>
        <w:rPr>
          <w:spacing w:val="12"/>
          <w:w w:val="105"/>
          <w:sz w:val="18"/>
        </w:rPr>
        <w:t> </w:t>
      </w:r>
      <w:r>
        <w:rPr>
          <w:w w:val="105"/>
          <w:sz w:val="18"/>
        </w:rPr>
        <w:t>[</w:t>
      </w:r>
      <w:hyperlink r:id="rId42">
        <w:r>
          <w:rPr>
            <w:color w:val="0774B7"/>
            <w:w w:val="105"/>
            <w:sz w:val="18"/>
          </w:rPr>
          <w:t>CrossRef</w:t>
        </w:r>
      </w:hyperlink>
      <w:r>
        <w:rPr>
          <w:w w:val="105"/>
          <w:sz w:val="18"/>
        </w:rPr>
        <w:t>]</w:t>
      </w:r>
    </w:p>
    <w:p>
      <w:pPr>
        <w:pStyle w:val="ListParagraph"/>
        <w:numPr>
          <w:ilvl w:val="0"/>
          <w:numId w:val="5"/>
        </w:numPr>
        <w:tabs>
          <w:tab w:pos="550" w:val="left" w:leader="none"/>
          <w:tab w:pos="551" w:val="left" w:leader="none"/>
        </w:tabs>
        <w:spacing w:line="240" w:lineRule="auto" w:before="8" w:after="0"/>
        <w:ind w:left="543" w:right="137" w:hanging="424"/>
        <w:jc w:val="left"/>
        <w:rPr>
          <w:sz w:val="18"/>
        </w:rPr>
      </w:pPr>
      <w:r>
        <w:rPr>
          <w:w w:val="110"/>
          <w:sz w:val="18"/>
        </w:rPr>
        <w:t>Rathee, G.;</w:t>
      </w:r>
      <w:r>
        <w:rPr>
          <w:spacing w:val="3"/>
          <w:w w:val="110"/>
          <w:sz w:val="18"/>
        </w:rPr>
        <w:t> </w:t>
      </w:r>
      <w:r>
        <w:rPr>
          <w:w w:val="110"/>
          <w:sz w:val="18"/>
        </w:rPr>
        <w:t>Sharma, A.;</w:t>
      </w:r>
      <w:r>
        <w:rPr>
          <w:spacing w:val="3"/>
          <w:w w:val="110"/>
          <w:sz w:val="18"/>
        </w:rPr>
        <w:t> </w:t>
      </w:r>
      <w:r>
        <w:rPr>
          <w:w w:val="110"/>
          <w:sz w:val="18"/>
        </w:rPr>
        <w:t>Iqbal, R.;</w:t>
      </w:r>
      <w:r>
        <w:rPr>
          <w:spacing w:val="3"/>
          <w:w w:val="110"/>
          <w:sz w:val="18"/>
        </w:rPr>
        <w:t> </w:t>
      </w:r>
      <w:r>
        <w:rPr>
          <w:w w:val="110"/>
          <w:sz w:val="18"/>
        </w:rPr>
        <w:t>Aloqaily, M.;</w:t>
      </w:r>
      <w:r>
        <w:rPr>
          <w:spacing w:val="3"/>
          <w:w w:val="110"/>
          <w:sz w:val="18"/>
        </w:rPr>
        <w:t> </w:t>
      </w:r>
      <w:r>
        <w:rPr>
          <w:w w:val="110"/>
          <w:sz w:val="18"/>
        </w:rPr>
        <w:t>Jaglan, N.;</w:t>
      </w:r>
      <w:r>
        <w:rPr>
          <w:spacing w:val="3"/>
          <w:w w:val="110"/>
          <w:sz w:val="18"/>
        </w:rPr>
        <w:t> </w:t>
      </w:r>
      <w:r>
        <w:rPr>
          <w:w w:val="110"/>
          <w:sz w:val="18"/>
        </w:rPr>
        <w:t>Kumar, R. A</w:t>
      </w:r>
      <w:r>
        <w:rPr>
          <w:spacing w:val="-1"/>
          <w:w w:val="110"/>
          <w:sz w:val="18"/>
        </w:rPr>
        <w:t> </w:t>
      </w:r>
      <w:r>
        <w:rPr>
          <w:w w:val="110"/>
          <w:sz w:val="18"/>
        </w:rPr>
        <w:t>Blockchain</w:t>
      </w:r>
      <w:r>
        <w:rPr>
          <w:spacing w:val="-1"/>
          <w:w w:val="110"/>
          <w:sz w:val="18"/>
        </w:rPr>
        <w:t> </w:t>
      </w:r>
      <w:r>
        <w:rPr>
          <w:w w:val="110"/>
          <w:sz w:val="18"/>
        </w:rPr>
        <w:t>Framework</w:t>
      </w:r>
      <w:r>
        <w:rPr>
          <w:spacing w:val="-1"/>
          <w:w w:val="110"/>
          <w:sz w:val="18"/>
        </w:rPr>
        <w:t> </w:t>
      </w:r>
      <w:r>
        <w:rPr>
          <w:w w:val="110"/>
          <w:sz w:val="18"/>
        </w:rPr>
        <w:t>for</w:t>
      </w:r>
      <w:r>
        <w:rPr>
          <w:spacing w:val="-1"/>
          <w:w w:val="110"/>
          <w:sz w:val="18"/>
        </w:rPr>
        <w:t> </w:t>
      </w:r>
      <w:r>
        <w:rPr>
          <w:w w:val="110"/>
          <w:sz w:val="18"/>
        </w:rPr>
        <w:t>Securing</w:t>
      </w:r>
      <w:r>
        <w:rPr>
          <w:spacing w:val="-1"/>
          <w:w w:val="110"/>
          <w:sz w:val="18"/>
        </w:rPr>
        <w:t> </w:t>
      </w:r>
      <w:r>
        <w:rPr>
          <w:w w:val="110"/>
          <w:sz w:val="18"/>
        </w:rPr>
        <w:t>Connected</w:t>
      </w:r>
      <w:r>
        <w:rPr>
          <w:spacing w:val="-1"/>
          <w:w w:val="110"/>
          <w:sz w:val="18"/>
        </w:rPr>
        <w:t> </w:t>
      </w:r>
      <w:r>
        <w:rPr>
          <w:w w:val="110"/>
          <w:sz w:val="18"/>
        </w:rPr>
        <w:t>and</w:t>
      </w:r>
      <w:r>
        <w:rPr>
          <w:spacing w:val="-41"/>
          <w:w w:val="110"/>
          <w:sz w:val="18"/>
        </w:rPr>
        <w:t> </w:t>
      </w:r>
      <w:bookmarkStart w:name="_bookmark33" w:id="79"/>
      <w:bookmarkEnd w:id="79"/>
      <w:r>
        <w:rPr>
          <w:w w:val="110"/>
          <w:sz w:val="18"/>
        </w:rPr>
        <w:t>Autonomous</w:t>
      </w:r>
      <w:r>
        <w:rPr>
          <w:spacing w:val="-2"/>
          <w:w w:val="110"/>
          <w:sz w:val="18"/>
        </w:rPr>
        <w:t> </w:t>
      </w:r>
      <w:r>
        <w:rPr>
          <w:w w:val="110"/>
          <w:sz w:val="18"/>
        </w:rPr>
        <w:t>Vehicles.</w:t>
      </w:r>
      <w:r>
        <w:rPr>
          <w:spacing w:val="8"/>
          <w:w w:val="110"/>
          <w:sz w:val="18"/>
        </w:rPr>
        <w:t> </w:t>
      </w:r>
      <w:r>
        <w:rPr>
          <w:rFonts w:ascii="Palatino Linotype"/>
          <w:i/>
          <w:w w:val="110"/>
          <w:sz w:val="18"/>
        </w:rPr>
        <w:t>Sensors</w:t>
      </w:r>
      <w:r>
        <w:rPr>
          <w:rFonts w:ascii="Palatino Linotype"/>
          <w:i/>
          <w:spacing w:val="-8"/>
          <w:w w:val="110"/>
          <w:sz w:val="18"/>
        </w:rPr>
        <w:t> </w:t>
      </w:r>
      <w:r>
        <w:rPr>
          <w:rFonts w:ascii="Palatino Linotype"/>
          <w:b/>
          <w:w w:val="110"/>
          <w:sz w:val="18"/>
        </w:rPr>
        <w:t>2019</w:t>
      </w:r>
      <w:r>
        <w:rPr>
          <w:w w:val="110"/>
          <w:sz w:val="18"/>
        </w:rPr>
        <w:t>,</w:t>
      </w:r>
      <w:r>
        <w:rPr>
          <w:spacing w:val="-1"/>
          <w:w w:val="110"/>
          <w:sz w:val="18"/>
        </w:rPr>
        <w:t> </w:t>
      </w:r>
      <w:r>
        <w:rPr>
          <w:rFonts w:ascii="Palatino Linotype"/>
          <w:i/>
          <w:w w:val="110"/>
          <w:sz w:val="18"/>
        </w:rPr>
        <w:t>19</w:t>
      </w:r>
      <w:r>
        <w:rPr>
          <w:w w:val="110"/>
          <w:sz w:val="18"/>
        </w:rPr>
        <w:t>,</w:t>
      </w:r>
      <w:r>
        <w:rPr>
          <w:spacing w:val="-2"/>
          <w:w w:val="110"/>
          <w:sz w:val="18"/>
        </w:rPr>
        <w:t> </w:t>
      </w:r>
      <w:r>
        <w:rPr>
          <w:w w:val="110"/>
          <w:sz w:val="18"/>
        </w:rPr>
        <w:t>3165.</w:t>
      </w:r>
      <w:r>
        <w:rPr>
          <w:spacing w:val="8"/>
          <w:w w:val="110"/>
          <w:sz w:val="18"/>
        </w:rPr>
        <w:t> </w:t>
      </w:r>
      <w:r>
        <w:rPr>
          <w:w w:val="110"/>
          <w:sz w:val="18"/>
        </w:rPr>
        <w:t>[</w:t>
      </w:r>
      <w:hyperlink r:id="rId43">
        <w:r>
          <w:rPr>
            <w:color w:val="0774B7"/>
            <w:w w:val="110"/>
            <w:sz w:val="18"/>
          </w:rPr>
          <w:t>CrossRef</w:t>
        </w:r>
      </w:hyperlink>
      <w:r>
        <w:rPr>
          <w:w w:val="110"/>
          <w:sz w:val="18"/>
        </w:rPr>
        <w:t>]</w:t>
      </w:r>
    </w:p>
    <w:p>
      <w:pPr>
        <w:pStyle w:val="ListParagraph"/>
        <w:numPr>
          <w:ilvl w:val="0"/>
          <w:numId w:val="5"/>
        </w:numPr>
        <w:tabs>
          <w:tab w:pos="550" w:val="left" w:leader="none"/>
          <w:tab w:pos="551" w:val="left" w:leader="none"/>
        </w:tabs>
        <w:spacing w:line="231" w:lineRule="exact" w:before="0" w:after="0"/>
        <w:ind w:left="550" w:right="0" w:hanging="431"/>
        <w:jc w:val="left"/>
        <w:rPr>
          <w:sz w:val="18"/>
        </w:rPr>
      </w:pPr>
      <w:r>
        <w:rPr>
          <w:spacing w:val="-1"/>
          <w:w w:val="105"/>
          <w:sz w:val="18"/>
        </w:rPr>
        <w:t>Shrestha,</w:t>
      </w:r>
      <w:r>
        <w:rPr>
          <w:spacing w:val="-6"/>
          <w:w w:val="105"/>
          <w:sz w:val="18"/>
        </w:rPr>
        <w:t> </w:t>
      </w:r>
      <w:r>
        <w:rPr>
          <w:spacing w:val="-1"/>
          <w:w w:val="105"/>
          <w:sz w:val="18"/>
        </w:rPr>
        <w:t>R.;</w:t>
      </w:r>
      <w:r>
        <w:rPr>
          <w:spacing w:val="-6"/>
          <w:w w:val="105"/>
          <w:sz w:val="18"/>
        </w:rPr>
        <w:t> </w:t>
      </w:r>
      <w:r>
        <w:rPr>
          <w:spacing w:val="-1"/>
          <w:w w:val="105"/>
          <w:sz w:val="18"/>
        </w:rPr>
        <w:t>Nam,</w:t>
      </w:r>
      <w:r>
        <w:rPr>
          <w:spacing w:val="-5"/>
          <w:w w:val="105"/>
          <w:sz w:val="18"/>
        </w:rPr>
        <w:t> </w:t>
      </w:r>
      <w:r>
        <w:rPr>
          <w:spacing w:val="-1"/>
          <w:w w:val="105"/>
          <w:sz w:val="18"/>
        </w:rPr>
        <w:t>S.Y.</w:t>
      </w:r>
      <w:r>
        <w:rPr>
          <w:spacing w:val="-6"/>
          <w:w w:val="105"/>
          <w:sz w:val="18"/>
        </w:rPr>
        <w:t> </w:t>
      </w:r>
      <w:r>
        <w:rPr>
          <w:spacing w:val="-1"/>
          <w:w w:val="105"/>
          <w:sz w:val="18"/>
        </w:rPr>
        <w:t>Regional</w:t>
      </w:r>
      <w:r>
        <w:rPr>
          <w:spacing w:val="-5"/>
          <w:w w:val="105"/>
          <w:sz w:val="18"/>
        </w:rPr>
        <w:t> </w:t>
      </w:r>
      <w:r>
        <w:rPr>
          <w:spacing w:val="-1"/>
          <w:w w:val="105"/>
          <w:sz w:val="18"/>
        </w:rPr>
        <w:t>Blockchain</w:t>
      </w:r>
      <w:r>
        <w:rPr>
          <w:spacing w:val="-6"/>
          <w:w w:val="105"/>
          <w:sz w:val="18"/>
        </w:rPr>
        <w:t> </w:t>
      </w:r>
      <w:r>
        <w:rPr>
          <w:spacing w:val="-1"/>
          <w:w w:val="105"/>
          <w:sz w:val="18"/>
        </w:rPr>
        <w:t>for</w:t>
      </w:r>
      <w:r>
        <w:rPr>
          <w:spacing w:val="-5"/>
          <w:w w:val="105"/>
          <w:sz w:val="18"/>
        </w:rPr>
        <w:t> </w:t>
      </w:r>
      <w:r>
        <w:rPr>
          <w:spacing w:val="-1"/>
          <w:w w:val="105"/>
          <w:sz w:val="18"/>
        </w:rPr>
        <w:t>Vehicular</w:t>
      </w:r>
      <w:r>
        <w:rPr>
          <w:spacing w:val="-6"/>
          <w:w w:val="105"/>
          <w:sz w:val="18"/>
        </w:rPr>
        <w:t> </w:t>
      </w:r>
      <w:r>
        <w:rPr>
          <w:spacing w:val="-1"/>
          <w:w w:val="105"/>
          <w:sz w:val="18"/>
        </w:rPr>
        <w:t>Networks</w:t>
      </w:r>
      <w:r>
        <w:rPr>
          <w:spacing w:val="-5"/>
          <w:w w:val="105"/>
          <w:sz w:val="18"/>
        </w:rPr>
        <w:t> </w:t>
      </w:r>
      <w:r>
        <w:rPr>
          <w:w w:val="105"/>
          <w:sz w:val="18"/>
        </w:rPr>
        <w:t>to</w:t>
      </w:r>
      <w:r>
        <w:rPr>
          <w:spacing w:val="-6"/>
          <w:w w:val="105"/>
          <w:sz w:val="18"/>
        </w:rPr>
        <w:t> </w:t>
      </w:r>
      <w:r>
        <w:rPr>
          <w:w w:val="105"/>
          <w:sz w:val="18"/>
        </w:rPr>
        <w:t>Prevent</w:t>
      </w:r>
      <w:r>
        <w:rPr>
          <w:spacing w:val="-6"/>
          <w:w w:val="105"/>
          <w:sz w:val="18"/>
        </w:rPr>
        <w:t> </w:t>
      </w:r>
      <w:r>
        <w:rPr>
          <w:w w:val="105"/>
          <w:sz w:val="18"/>
        </w:rPr>
        <w:t>51%</w:t>
      </w:r>
      <w:r>
        <w:rPr>
          <w:spacing w:val="-5"/>
          <w:w w:val="105"/>
          <w:sz w:val="18"/>
        </w:rPr>
        <w:t> </w:t>
      </w:r>
      <w:r>
        <w:rPr>
          <w:w w:val="105"/>
          <w:sz w:val="18"/>
        </w:rPr>
        <w:t>Attacks.</w:t>
      </w:r>
      <w:r>
        <w:rPr>
          <w:spacing w:val="3"/>
          <w:w w:val="105"/>
          <w:sz w:val="18"/>
        </w:rPr>
        <w:t> </w:t>
      </w:r>
      <w:r>
        <w:rPr>
          <w:rFonts w:ascii="Palatino Linotype" w:hAnsi="Palatino Linotype"/>
          <w:i/>
          <w:w w:val="105"/>
          <w:sz w:val="18"/>
        </w:rPr>
        <w:t>IEEE</w:t>
      </w:r>
      <w:r>
        <w:rPr>
          <w:rFonts w:ascii="Palatino Linotype" w:hAnsi="Palatino Linotype"/>
          <w:i/>
          <w:spacing w:val="-11"/>
          <w:w w:val="105"/>
          <w:sz w:val="18"/>
        </w:rPr>
        <w:t> </w:t>
      </w:r>
      <w:r>
        <w:rPr>
          <w:rFonts w:ascii="Palatino Linotype" w:hAnsi="Palatino Linotype"/>
          <w:i/>
          <w:w w:val="105"/>
          <w:sz w:val="18"/>
        </w:rPr>
        <w:t>Access</w:t>
      </w:r>
      <w:r>
        <w:rPr>
          <w:rFonts w:ascii="Palatino Linotype" w:hAnsi="Palatino Linotype"/>
          <w:i/>
          <w:spacing w:val="-12"/>
          <w:w w:val="105"/>
          <w:sz w:val="18"/>
        </w:rPr>
        <w:t> </w:t>
      </w:r>
      <w:r>
        <w:rPr>
          <w:rFonts w:ascii="Palatino Linotype" w:hAnsi="Palatino Linotype"/>
          <w:b/>
          <w:w w:val="105"/>
          <w:sz w:val="18"/>
        </w:rPr>
        <w:t>2019</w:t>
      </w:r>
      <w:r>
        <w:rPr>
          <w:w w:val="105"/>
          <w:sz w:val="18"/>
        </w:rPr>
        <w:t>,</w:t>
      </w:r>
      <w:r>
        <w:rPr>
          <w:spacing w:val="-6"/>
          <w:w w:val="105"/>
          <w:sz w:val="18"/>
        </w:rPr>
        <w:t> </w:t>
      </w:r>
      <w:r>
        <w:rPr>
          <w:rFonts w:ascii="Palatino Linotype" w:hAnsi="Palatino Linotype"/>
          <w:i/>
          <w:w w:val="105"/>
          <w:sz w:val="18"/>
        </w:rPr>
        <w:t>7</w:t>
      </w:r>
      <w:r>
        <w:rPr>
          <w:w w:val="105"/>
          <w:sz w:val="18"/>
        </w:rPr>
        <w:t>,</w:t>
      </w:r>
      <w:r>
        <w:rPr>
          <w:spacing w:val="-5"/>
          <w:w w:val="105"/>
          <w:sz w:val="18"/>
        </w:rPr>
        <w:t> </w:t>
      </w:r>
      <w:r>
        <w:rPr>
          <w:w w:val="105"/>
          <w:sz w:val="18"/>
        </w:rPr>
        <w:t>95033–95045.</w:t>
      </w:r>
    </w:p>
    <w:p>
      <w:pPr>
        <w:spacing w:before="5"/>
        <w:ind w:left="550" w:right="0" w:firstLine="0"/>
        <w:jc w:val="left"/>
        <w:rPr>
          <w:sz w:val="18"/>
        </w:rPr>
      </w:pPr>
      <w:bookmarkStart w:name="_bookmark34" w:id="80"/>
      <w:bookmarkEnd w:id="80"/>
      <w:r>
        <w:rPr/>
      </w:r>
      <w:r>
        <w:rPr>
          <w:w w:val="105"/>
          <w:sz w:val="18"/>
        </w:rPr>
        <w:t>[</w:t>
      </w:r>
      <w:hyperlink r:id="rId44">
        <w:r>
          <w:rPr>
            <w:color w:val="0774B7"/>
            <w:w w:val="105"/>
            <w:sz w:val="18"/>
          </w:rPr>
          <w:t>CrossRef</w:t>
        </w:r>
      </w:hyperlink>
      <w:r>
        <w:rPr>
          <w:w w:val="105"/>
          <w:sz w:val="18"/>
        </w:rPr>
        <w:t>]</w:t>
      </w:r>
    </w:p>
    <w:p>
      <w:pPr>
        <w:pStyle w:val="ListParagraph"/>
        <w:numPr>
          <w:ilvl w:val="0"/>
          <w:numId w:val="5"/>
        </w:numPr>
        <w:tabs>
          <w:tab w:pos="550" w:val="left" w:leader="none"/>
          <w:tab w:pos="551" w:val="left" w:leader="none"/>
        </w:tabs>
        <w:spacing w:line="261" w:lineRule="auto" w:before="19" w:after="0"/>
        <w:ind w:left="550" w:right="105" w:hanging="431"/>
        <w:jc w:val="left"/>
        <w:rPr>
          <w:sz w:val="18"/>
        </w:rPr>
      </w:pPr>
      <w:r>
        <w:rPr>
          <w:w w:val="105"/>
          <w:sz w:val="18"/>
        </w:rPr>
        <w:t>Greenberg,</w:t>
      </w:r>
      <w:r>
        <w:rPr>
          <w:spacing w:val="-10"/>
          <w:w w:val="105"/>
          <w:sz w:val="18"/>
        </w:rPr>
        <w:t> </w:t>
      </w:r>
      <w:r>
        <w:rPr>
          <w:w w:val="105"/>
          <w:sz w:val="18"/>
        </w:rPr>
        <w:t>A.</w:t>
      </w:r>
      <w:r>
        <w:rPr>
          <w:spacing w:val="-9"/>
          <w:w w:val="105"/>
          <w:sz w:val="18"/>
        </w:rPr>
        <w:t> </w:t>
      </w:r>
      <w:r>
        <w:rPr>
          <w:w w:val="105"/>
          <w:sz w:val="18"/>
        </w:rPr>
        <w:t>Hackers</w:t>
      </w:r>
      <w:r>
        <w:rPr>
          <w:spacing w:val="-9"/>
          <w:w w:val="105"/>
          <w:sz w:val="18"/>
        </w:rPr>
        <w:t> </w:t>
      </w:r>
      <w:r>
        <w:rPr>
          <w:w w:val="105"/>
          <w:sz w:val="18"/>
        </w:rPr>
        <w:t>Remotely</w:t>
      </w:r>
      <w:r>
        <w:rPr>
          <w:spacing w:val="-9"/>
          <w:w w:val="105"/>
          <w:sz w:val="18"/>
        </w:rPr>
        <w:t> </w:t>
      </w:r>
      <w:r>
        <w:rPr>
          <w:w w:val="105"/>
          <w:sz w:val="18"/>
        </w:rPr>
        <w:t>Kill</w:t>
      </w:r>
      <w:r>
        <w:rPr>
          <w:spacing w:val="-9"/>
          <w:w w:val="105"/>
          <w:sz w:val="18"/>
        </w:rPr>
        <w:t> </w:t>
      </w:r>
      <w:r>
        <w:rPr>
          <w:w w:val="105"/>
          <w:sz w:val="18"/>
        </w:rPr>
        <w:t>a</w:t>
      </w:r>
      <w:r>
        <w:rPr>
          <w:spacing w:val="-10"/>
          <w:w w:val="105"/>
          <w:sz w:val="18"/>
        </w:rPr>
        <w:t> </w:t>
      </w:r>
      <w:r>
        <w:rPr>
          <w:w w:val="105"/>
          <w:sz w:val="18"/>
        </w:rPr>
        <w:t>Jeep</w:t>
      </w:r>
      <w:r>
        <w:rPr>
          <w:spacing w:val="-9"/>
          <w:w w:val="105"/>
          <w:sz w:val="18"/>
        </w:rPr>
        <w:t> </w:t>
      </w:r>
      <w:r>
        <w:rPr>
          <w:w w:val="105"/>
          <w:sz w:val="18"/>
        </w:rPr>
        <w:t>on</w:t>
      </w:r>
      <w:r>
        <w:rPr>
          <w:spacing w:val="-9"/>
          <w:w w:val="105"/>
          <w:sz w:val="18"/>
        </w:rPr>
        <w:t> </w:t>
      </w:r>
      <w:r>
        <w:rPr>
          <w:w w:val="105"/>
          <w:sz w:val="18"/>
        </w:rPr>
        <w:t>the</w:t>
      </w:r>
      <w:r>
        <w:rPr>
          <w:spacing w:val="-9"/>
          <w:w w:val="105"/>
          <w:sz w:val="18"/>
        </w:rPr>
        <w:t> </w:t>
      </w:r>
      <w:r>
        <w:rPr>
          <w:w w:val="105"/>
          <w:sz w:val="18"/>
        </w:rPr>
        <w:t>Highway-with</w:t>
      </w:r>
      <w:r>
        <w:rPr>
          <w:spacing w:val="-9"/>
          <w:w w:val="105"/>
          <w:sz w:val="18"/>
        </w:rPr>
        <w:t> </w:t>
      </w:r>
      <w:r>
        <w:rPr>
          <w:w w:val="105"/>
          <w:sz w:val="18"/>
        </w:rPr>
        <w:t>Me</w:t>
      </w:r>
      <w:r>
        <w:rPr>
          <w:spacing w:val="-9"/>
          <w:w w:val="105"/>
          <w:sz w:val="18"/>
        </w:rPr>
        <w:t> </w:t>
      </w:r>
      <w:r>
        <w:rPr>
          <w:w w:val="105"/>
          <w:sz w:val="18"/>
        </w:rPr>
        <w:t>in</w:t>
      </w:r>
      <w:r>
        <w:rPr>
          <w:spacing w:val="-10"/>
          <w:w w:val="105"/>
          <w:sz w:val="18"/>
        </w:rPr>
        <w:t> </w:t>
      </w:r>
      <w:r>
        <w:rPr>
          <w:w w:val="105"/>
          <w:sz w:val="18"/>
        </w:rPr>
        <w:t>It.</w:t>
      </w:r>
      <w:r>
        <w:rPr>
          <w:spacing w:val="-1"/>
          <w:w w:val="105"/>
          <w:sz w:val="18"/>
        </w:rPr>
        <w:t> </w:t>
      </w:r>
      <w:r>
        <w:rPr>
          <w:w w:val="105"/>
          <w:sz w:val="18"/>
        </w:rPr>
        <w:t>Available</w:t>
      </w:r>
      <w:r>
        <w:rPr>
          <w:spacing w:val="-9"/>
          <w:w w:val="105"/>
          <w:sz w:val="18"/>
        </w:rPr>
        <w:t> </w:t>
      </w:r>
      <w:r>
        <w:rPr>
          <w:w w:val="105"/>
          <w:sz w:val="18"/>
        </w:rPr>
        <w:t>online:</w:t>
      </w:r>
      <w:r>
        <w:rPr>
          <w:spacing w:val="-1"/>
          <w:w w:val="105"/>
          <w:sz w:val="18"/>
        </w:rPr>
        <w:t> </w:t>
      </w:r>
      <w:hyperlink r:id="rId45">
        <w:r>
          <w:rPr>
            <w:color w:val="0774B7"/>
            <w:w w:val="105"/>
            <w:sz w:val="18"/>
          </w:rPr>
          <w:t>https://www.wired.com/2015/07/</w:t>
        </w:r>
      </w:hyperlink>
      <w:r>
        <w:rPr>
          <w:color w:val="0774B7"/>
          <w:spacing w:val="-39"/>
          <w:w w:val="105"/>
          <w:sz w:val="18"/>
        </w:rPr>
        <w:t> </w:t>
      </w:r>
      <w:hyperlink r:id="rId45">
        <w:bookmarkStart w:name="_bookmark35" w:id="81"/>
        <w:bookmarkEnd w:id="81"/>
        <w:r>
          <w:rPr>
            <w:color w:val="0774B7"/>
            <w:w w:val="105"/>
            <w:sz w:val="18"/>
          </w:rPr>
          <w:t>hackers</w:t>
        </w:r>
        <w:r>
          <w:rPr>
            <w:color w:val="0774B7"/>
            <w:w w:val="105"/>
            <w:sz w:val="18"/>
          </w:rPr>
          <w:t>-remotely-kill-jeep-highway/</w:t>
        </w:r>
        <w:r>
          <w:rPr>
            <w:color w:val="0774B7"/>
            <w:spacing w:val="1"/>
            <w:w w:val="105"/>
            <w:sz w:val="18"/>
          </w:rPr>
          <w:t> </w:t>
        </w:r>
      </w:hyperlink>
      <w:r>
        <w:rPr>
          <w:w w:val="105"/>
          <w:sz w:val="18"/>
        </w:rPr>
        <w:t>(accessed</w:t>
      </w:r>
      <w:r>
        <w:rPr>
          <w:spacing w:val="2"/>
          <w:w w:val="105"/>
          <w:sz w:val="18"/>
        </w:rPr>
        <w:t> </w:t>
      </w:r>
      <w:r>
        <w:rPr>
          <w:w w:val="105"/>
          <w:sz w:val="18"/>
        </w:rPr>
        <w:t>on</w:t>
      </w:r>
      <w:r>
        <w:rPr>
          <w:spacing w:val="2"/>
          <w:w w:val="105"/>
          <w:sz w:val="18"/>
        </w:rPr>
        <w:t> </w:t>
      </w:r>
      <w:r>
        <w:rPr>
          <w:w w:val="105"/>
          <w:sz w:val="18"/>
        </w:rPr>
        <w:t>21</w:t>
      </w:r>
      <w:r>
        <w:rPr>
          <w:spacing w:val="2"/>
          <w:w w:val="105"/>
          <w:sz w:val="18"/>
        </w:rPr>
        <w:t> </w:t>
      </w:r>
      <w:r>
        <w:rPr>
          <w:w w:val="105"/>
          <w:sz w:val="18"/>
        </w:rPr>
        <w:t>July</w:t>
      </w:r>
      <w:r>
        <w:rPr>
          <w:spacing w:val="1"/>
          <w:w w:val="105"/>
          <w:sz w:val="18"/>
        </w:rPr>
        <w:t> </w:t>
      </w:r>
      <w:r>
        <w:rPr>
          <w:w w:val="105"/>
          <w:sz w:val="18"/>
        </w:rPr>
        <w:t>2015).</w:t>
      </w:r>
    </w:p>
    <w:p>
      <w:pPr>
        <w:pStyle w:val="ListParagraph"/>
        <w:numPr>
          <w:ilvl w:val="0"/>
          <w:numId w:val="5"/>
        </w:numPr>
        <w:tabs>
          <w:tab w:pos="550" w:val="left" w:leader="none"/>
          <w:tab w:pos="551" w:val="left" w:leader="none"/>
        </w:tabs>
        <w:spacing w:line="225" w:lineRule="exact" w:before="0" w:after="0"/>
        <w:ind w:left="550" w:right="0" w:hanging="431"/>
        <w:jc w:val="left"/>
        <w:rPr>
          <w:sz w:val="18"/>
        </w:rPr>
      </w:pPr>
      <w:r>
        <w:rPr>
          <w:sz w:val="18"/>
        </w:rPr>
        <w:t>Kim,</w:t>
      </w:r>
      <w:r>
        <w:rPr>
          <w:spacing w:val="8"/>
          <w:sz w:val="18"/>
        </w:rPr>
        <w:t> </w:t>
      </w:r>
      <w:r>
        <w:rPr>
          <w:sz w:val="18"/>
        </w:rPr>
        <w:t>S.;</w:t>
      </w:r>
      <w:r>
        <w:rPr>
          <w:spacing w:val="9"/>
          <w:sz w:val="18"/>
        </w:rPr>
        <w:t> </w:t>
      </w:r>
      <w:r>
        <w:rPr>
          <w:sz w:val="18"/>
        </w:rPr>
        <w:t>Shrestha,</w:t>
      </w:r>
      <w:r>
        <w:rPr>
          <w:spacing w:val="8"/>
          <w:sz w:val="18"/>
        </w:rPr>
        <w:t> </w:t>
      </w:r>
      <w:r>
        <w:rPr>
          <w:sz w:val="18"/>
        </w:rPr>
        <w:t>R.</w:t>
      </w:r>
      <w:r>
        <w:rPr>
          <w:spacing w:val="9"/>
          <w:sz w:val="18"/>
        </w:rPr>
        <w:t> </w:t>
      </w:r>
      <w:r>
        <w:rPr>
          <w:sz w:val="18"/>
        </w:rPr>
        <w:t>Security</w:t>
      </w:r>
      <w:r>
        <w:rPr>
          <w:spacing w:val="8"/>
          <w:sz w:val="18"/>
        </w:rPr>
        <w:t> </w:t>
      </w:r>
      <w:r>
        <w:rPr>
          <w:sz w:val="18"/>
        </w:rPr>
        <w:t>and</w:t>
      </w:r>
      <w:r>
        <w:rPr>
          <w:spacing w:val="8"/>
          <w:sz w:val="18"/>
        </w:rPr>
        <w:t> </w:t>
      </w:r>
      <w:r>
        <w:rPr>
          <w:sz w:val="18"/>
        </w:rPr>
        <w:t>Privacy</w:t>
      </w:r>
      <w:r>
        <w:rPr>
          <w:spacing w:val="8"/>
          <w:sz w:val="18"/>
        </w:rPr>
        <w:t> </w:t>
      </w:r>
      <w:r>
        <w:rPr>
          <w:sz w:val="18"/>
        </w:rPr>
        <w:t>in</w:t>
      </w:r>
      <w:r>
        <w:rPr>
          <w:spacing w:val="9"/>
          <w:sz w:val="18"/>
        </w:rPr>
        <w:t> </w:t>
      </w:r>
      <w:r>
        <w:rPr>
          <w:sz w:val="18"/>
        </w:rPr>
        <w:t>Intelligent</w:t>
      </w:r>
      <w:r>
        <w:rPr>
          <w:spacing w:val="8"/>
          <w:sz w:val="18"/>
        </w:rPr>
        <w:t> </w:t>
      </w:r>
      <w:r>
        <w:rPr>
          <w:sz w:val="18"/>
        </w:rPr>
        <w:t>Autonomous</w:t>
      </w:r>
      <w:r>
        <w:rPr>
          <w:spacing w:val="8"/>
          <w:sz w:val="18"/>
        </w:rPr>
        <w:t> </w:t>
      </w:r>
      <w:r>
        <w:rPr>
          <w:sz w:val="18"/>
        </w:rPr>
        <w:t>Vehicles.</w:t>
      </w:r>
      <w:r>
        <w:rPr>
          <w:spacing w:val="22"/>
          <w:sz w:val="18"/>
        </w:rPr>
        <w:t> </w:t>
      </w:r>
      <w:r>
        <w:rPr>
          <w:sz w:val="18"/>
        </w:rPr>
        <w:t>In</w:t>
      </w:r>
      <w:r>
        <w:rPr>
          <w:spacing w:val="8"/>
          <w:sz w:val="18"/>
        </w:rPr>
        <w:t> </w:t>
      </w:r>
      <w:r>
        <w:rPr>
          <w:rFonts w:ascii="Palatino Linotype"/>
          <w:i/>
          <w:sz w:val="18"/>
        </w:rPr>
        <w:t>Automotive</w:t>
      </w:r>
      <w:r>
        <w:rPr>
          <w:rFonts w:ascii="Palatino Linotype"/>
          <w:i/>
          <w:spacing w:val="3"/>
          <w:sz w:val="18"/>
        </w:rPr>
        <w:t> </w:t>
      </w:r>
      <w:r>
        <w:rPr>
          <w:rFonts w:ascii="Palatino Linotype"/>
          <w:i/>
          <w:sz w:val="18"/>
        </w:rPr>
        <w:t>Cyber</w:t>
      </w:r>
      <w:r>
        <w:rPr>
          <w:rFonts w:ascii="Palatino Linotype"/>
          <w:i/>
          <w:spacing w:val="4"/>
          <w:sz w:val="18"/>
        </w:rPr>
        <w:t> </w:t>
      </w:r>
      <w:r>
        <w:rPr>
          <w:rFonts w:ascii="Palatino Linotype"/>
          <w:i/>
          <w:sz w:val="18"/>
        </w:rPr>
        <w:t>Security</w:t>
      </w:r>
      <w:r>
        <w:rPr>
          <w:sz w:val="18"/>
        </w:rPr>
        <w:t>;</w:t>
      </w:r>
      <w:r>
        <w:rPr>
          <w:spacing w:val="9"/>
          <w:sz w:val="18"/>
        </w:rPr>
        <w:t> </w:t>
      </w:r>
      <w:r>
        <w:rPr>
          <w:sz w:val="18"/>
        </w:rPr>
        <w:t>J.B.</w:t>
      </w:r>
      <w:r>
        <w:rPr>
          <w:spacing w:val="8"/>
          <w:sz w:val="18"/>
        </w:rPr>
        <w:t> </w:t>
      </w:r>
      <w:r>
        <w:rPr>
          <w:sz w:val="18"/>
        </w:rPr>
        <w:t>Metzler:</w:t>
      </w:r>
      <w:r>
        <w:rPr>
          <w:spacing w:val="22"/>
          <w:sz w:val="18"/>
        </w:rPr>
        <w:t> </w:t>
      </w:r>
      <w:r>
        <w:rPr>
          <w:sz w:val="18"/>
        </w:rPr>
        <w:t>Stuttgart,</w:t>
      </w:r>
    </w:p>
    <w:p>
      <w:pPr>
        <w:spacing w:before="5"/>
        <w:ind w:left="550" w:right="0" w:firstLine="0"/>
        <w:jc w:val="left"/>
        <w:rPr>
          <w:sz w:val="18"/>
        </w:rPr>
      </w:pPr>
      <w:bookmarkStart w:name="_bookmark36" w:id="82"/>
      <w:bookmarkEnd w:id="82"/>
      <w:r>
        <w:rPr/>
      </w:r>
      <w:r>
        <w:rPr>
          <w:sz w:val="18"/>
        </w:rPr>
        <w:t>Germany,</w:t>
      </w:r>
      <w:r>
        <w:rPr>
          <w:spacing w:val="-1"/>
          <w:sz w:val="18"/>
        </w:rPr>
        <w:t> </w:t>
      </w:r>
      <w:r>
        <w:rPr>
          <w:sz w:val="18"/>
        </w:rPr>
        <w:t>2020;</w:t>
      </w:r>
      <w:r>
        <w:rPr>
          <w:spacing w:val="-1"/>
          <w:sz w:val="18"/>
        </w:rPr>
        <w:t> </w:t>
      </w:r>
      <w:r>
        <w:rPr>
          <w:sz w:val="18"/>
        </w:rPr>
        <w:t>pp.</w:t>
      </w:r>
      <w:r>
        <w:rPr>
          <w:spacing w:val="7"/>
          <w:sz w:val="18"/>
        </w:rPr>
        <w:t> </w:t>
      </w:r>
      <w:r>
        <w:rPr>
          <w:sz w:val="18"/>
        </w:rPr>
        <w:t>35–66.</w:t>
      </w:r>
    </w:p>
    <w:p>
      <w:pPr>
        <w:pStyle w:val="ListParagraph"/>
        <w:numPr>
          <w:ilvl w:val="0"/>
          <w:numId w:val="5"/>
        </w:numPr>
        <w:tabs>
          <w:tab w:pos="550" w:val="left" w:leader="none"/>
          <w:tab w:pos="551" w:val="left" w:leader="none"/>
        </w:tabs>
        <w:spacing w:line="240" w:lineRule="auto" w:before="19" w:after="0"/>
        <w:ind w:left="550" w:right="137" w:hanging="431"/>
        <w:jc w:val="left"/>
        <w:rPr>
          <w:sz w:val="18"/>
        </w:rPr>
      </w:pPr>
      <w:r>
        <w:rPr>
          <w:w w:val="105"/>
          <w:sz w:val="18"/>
        </w:rPr>
        <w:t>Lokman,</w:t>
      </w:r>
      <w:r>
        <w:rPr>
          <w:spacing w:val="-1"/>
          <w:w w:val="105"/>
          <w:sz w:val="18"/>
        </w:rPr>
        <w:t> </w:t>
      </w:r>
      <w:r>
        <w:rPr>
          <w:w w:val="105"/>
          <w:sz w:val="18"/>
        </w:rPr>
        <w:t>S.-F.;</w:t>
      </w:r>
      <w:r>
        <w:rPr>
          <w:spacing w:val="1"/>
          <w:w w:val="105"/>
          <w:sz w:val="18"/>
        </w:rPr>
        <w:t> </w:t>
      </w:r>
      <w:r>
        <w:rPr>
          <w:w w:val="105"/>
          <w:sz w:val="18"/>
        </w:rPr>
        <w:t>Othman, A.T.; Abu-Bakar,</w:t>
      </w:r>
      <w:r>
        <w:rPr>
          <w:spacing w:val="1"/>
          <w:w w:val="105"/>
          <w:sz w:val="18"/>
        </w:rPr>
        <w:t> </w:t>
      </w:r>
      <w:r>
        <w:rPr>
          <w:w w:val="105"/>
          <w:sz w:val="18"/>
        </w:rPr>
        <w:t>M.-H. Intrusion detection system for automotive Controller Area Network (CAN) bus</w:t>
      </w:r>
      <w:r>
        <w:rPr>
          <w:spacing w:val="-38"/>
          <w:w w:val="105"/>
          <w:sz w:val="18"/>
        </w:rPr>
        <w:t> </w:t>
      </w:r>
      <w:bookmarkStart w:name="_bookmark37" w:id="83"/>
      <w:bookmarkEnd w:id="83"/>
      <w:r>
        <w:rPr>
          <w:w w:val="105"/>
          <w:sz w:val="18"/>
        </w:rPr>
        <w:t>system:</w:t>
      </w:r>
      <w:r>
        <w:rPr>
          <w:spacing w:val="10"/>
          <w:w w:val="105"/>
          <w:sz w:val="18"/>
        </w:rPr>
        <w:t> </w:t>
      </w:r>
      <w:r>
        <w:rPr>
          <w:w w:val="105"/>
          <w:sz w:val="18"/>
        </w:rPr>
        <w:t>A</w:t>
      </w:r>
      <w:r>
        <w:rPr>
          <w:spacing w:val="1"/>
          <w:w w:val="105"/>
          <w:sz w:val="18"/>
        </w:rPr>
        <w:t> </w:t>
      </w:r>
      <w:r>
        <w:rPr>
          <w:w w:val="105"/>
          <w:sz w:val="18"/>
        </w:rPr>
        <w:t>review.</w:t>
      </w:r>
      <w:r>
        <w:rPr>
          <w:spacing w:val="10"/>
          <w:w w:val="105"/>
          <w:sz w:val="18"/>
        </w:rPr>
        <w:t> </w:t>
      </w:r>
      <w:r>
        <w:rPr>
          <w:rFonts w:ascii="Palatino Linotype"/>
          <w:i/>
          <w:w w:val="105"/>
          <w:sz w:val="18"/>
        </w:rPr>
        <w:t>EURASIP</w:t>
      </w:r>
      <w:r>
        <w:rPr>
          <w:rFonts w:ascii="Palatino Linotype"/>
          <w:i/>
          <w:spacing w:val="-5"/>
          <w:w w:val="105"/>
          <w:sz w:val="18"/>
        </w:rPr>
        <w:t> </w:t>
      </w:r>
      <w:r>
        <w:rPr>
          <w:rFonts w:ascii="Palatino Linotype"/>
          <w:i/>
          <w:w w:val="105"/>
          <w:sz w:val="18"/>
        </w:rPr>
        <w:t>J.</w:t>
      </w:r>
      <w:r>
        <w:rPr>
          <w:rFonts w:ascii="Palatino Linotype"/>
          <w:i/>
          <w:spacing w:val="-6"/>
          <w:w w:val="105"/>
          <w:sz w:val="18"/>
        </w:rPr>
        <w:t> </w:t>
      </w:r>
      <w:r>
        <w:rPr>
          <w:rFonts w:ascii="Palatino Linotype"/>
          <w:i/>
          <w:w w:val="105"/>
          <w:sz w:val="18"/>
        </w:rPr>
        <w:t>Wirel.</w:t>
      </w:r>
      <w:r>
        <w:rPr>
          <w:rFonts w:ascii="Palatino Linotype"/>
          <w:i/>
          <w:spacing w:val="6"/>
          <w:w w:val="105"/>
          <w:sz w:val="18"/>
        </w:rPr>
        <w:t> </w:t>
      </w:r>
      <w:r>
        <w:rPr>
          <w:rFonts w:ascii="Palatino Linotype"/>
          <w:i/>
          <w:w w:val="105"/>
          <w:sz w:val="18"/>
        </w:rPr>
        <w:t>Commun.</w:t>
      </w:r>
      <w:r>
        <w:rPr>
          <w:rFonts w:ascii="Palatino Linotype"/>
          <w:i/>
          <w:spacing w:val="5"/>
          <w:w w:val="105"/>
          <w:sz w:val="18"/>
        </w:rPr>
        <w:t> </w:t>
      </w:r>
      <w:r>
        <w:rPr>
          <w:rFonts w:ascii="Palatino Linotype"/>
          <w:i/>
          <w:w w:val="105"/>
          <w:sz w:val="18"/>
        </w:rPr>
        <w:t>Netw.</w:t>
      </w:r>
      <w:r>
        <w:rPr>
          <w:rFonts w:ascii="Palatino Linotype"/>
          <w:i/>
          <w:spacing w:val="5"/>
          <w:w w:val="105"/>
          <w:sz w:val="18"/>
        </w:rPr>
        <w:t> </w:t>
      </w:r>
      <w:r>
        <w:rPr>
          <w:rFonts w:ascii="Palatino Linotype"/>
          <w:b/>
          <w:w w:val="105"/>
          <w:sz w:val="18"/>
        </w:rPr>
        <w:t>2019</w:t>
      </w:r>
      <w:r>
        <w:rPr>
          <w:w w:val="105"/>
          <w:sz w:val="18"/>
        </w:rPr>
        <w:t>,</w:t>
      </w:r>
      <w:r>
        <w:rPr>
          <w:spacing w:val="1"/>
          <w:w w:val="105"/>
          <w:sz w:val="18"/>
        </w:rPr>
        <w:t> </w:t>
      </w:r>
      <w:r>
        <w:rPr>
          <w:rFonts w:ascii="Palatino Linotype"/>
          <w:i/>
          <w:w w:val="105"/>
          <w:sz w:val="18"/>
        </w:rPr>
        <w:t>2019</w:t>
      </w:r>
      <w:r>
        <w:rPr>
          <w:w w:val="105"/>
          <w:sz w:val="18"/>
        </w:rPr>
        <w:t>.</w:t>
      </w:r>
      <w:r>
        <w:rPr>
          <w:spacing w:val="10"/>
          <w:w w:val="105"/>
          <w:sz w:val="18"/>
        </w:rPr>
        <w:t> </w:t>
      </w:r>
      <w:r>
        <w:rPr>
          <w:w w:val="105"/>
          <w:sz w:val="18"/>
        </w:rPr>
        <w:t>[</w:t>
      </w:r>
      <w:hyperlink r:id="rId46">
        <w:r>
          <w:rPr>
            <w:color w:val="0774B7"/>
            <w:w w:val="105"/>
            <w:sz w:val="18"/>
          </w:rPr>
          <w:t>CrossRef</w:t>
        </w:r>
      </w:hyperlink>
      <w:r>
        <w:rPr>
          <w:w w:val="105"/>
          <w:sz w:val="18"/>
        </w:rPr>
        <w:t>]</w:t>
      </w:r>
    </w:p>
    <w:p>
      <w:pPr>
        <w:pStyle w:val="ListParagraph"/>
        <w:numPr>
          <w:ilvl w:val="0"/>
          <w:numId w:val="5"/>
        </w:numPr>
        <w:tabs>
          <w:tab w:pos="550" w:val="left" w:leader="none"/>
          <w:tab w:pos="551" w:val="left" w:leader="none"/>
        </w:tabs>
        <w:spacing w:line="231" w:lineRule="exact" w:before="0" w:after="0"/>
        <w:ind w:left="550" w:right="0" w:hanging="431"/>
        <w:jc w:val="left"/>
        <w:rPr>
          <w:sz w:val="18"/>
        </w:rPr>
      </w:pPr>
      <w:bookmarkStart w:name="_bookmark38" w:id="84"/>
      <w:bookmarkEnd w:id="84"/>
      <w:r>
        <w:rPr/>
      </w:r>
      <w:bookmarkStart w:name="_bookmark38" w:id="85"/>
      <w:bookmarkEnd w:id="85"/>
      <w:r>
        <w:rPr>
          <w:w w:val="105"/>
          <w:sz w:val="18"/>
        </w:rPr>
        <w:t>Lin,</w:t>
      </w:r>
      <w:r>
        <w:rPr>
          <w:spacing w:val="-6"/>
          <w:w w:val="105"/>
          <w:sz w:val="18"/>
        </w:rPr>
        <w:t> </w:t>
      </w:r>
      <w:r>
        <w:rPr>
          <w:w w:val="105"/>
          <w:sz w:val="18"/>
        </w:rPr>
        <w:t>I.-C.;</w:t>
      </w:r>
      <w:r>
        <w:rPr>
          <w:spacing w:val="-6"/>
          <w:w w:val="105"/>
          <w:sz w:val="18"/>
        </w:rPr>
        <w:t> </w:t>
      </w:r>
      <w:r>
        <w:rPr>
          <w:w w:val="105"/>
          <w:sz w:val="18"/>
        </w:rPr>
        <w:t>Liao,</w:t>
      </w:r>
      <w:r>
        <w:rPr>
          <w:spacing w:val="-5"/>
          <w:w w:val="105"/>
          <w:sz w:val="18"/>
        </w:rPr>
        <w:t> </w:t>
      </w:r>
      <w:r>
        <w:rPr>
          <w:w w:val="105"/>
          <w:sz w:val="18"/>
        </w:rPr>
        <w:t>T.-C.</w:t>
      </w:r>
      <w:r>
        <w:rPr>
          <w:spacing w:val="-6"/>
          <w:w w:val="105"/>
          <w:sz w:val="18"/>
        </w:rPr>
        <w:t> </w:t>
      </w:r>
      <w:r>
        <w:rPr>
          <w:w w:val="105"/>
          <w:sz w:val="18"/>
        </w:rPr>
        <w:t>A</w:t>
      </w:r>
      <w:r>
        <w:rPr>
          <w:spacing w:val="-6"/>
          <w:w w:val="105"/>
          <w:sz w:val="18"/>
        </w:rPr>
        <w:t> </w:t>
      </w:r>
      <w:r>
        <w:rPr>
          <w:w w:val="105"/>
          <w:sz w:val="18"/>
        </w:rPr>
        <w:t>survey</w:t>
      </w:r>
      <w:r>
        <w:rPr>
          <w:spacing w:val="-5"/>
          <w:w w:val="105"/>
          <w:sz w:val="18"/>
        </w:rPr>
        <w:t> </w:t>
      </w:r>
      <w:r>
        <w:rPr>
          <w:w w:val="105"/>
          <w:sz w:val="18"/>
        </w:rPr>
        <w:t>of</w:t>
      </w:r>
      <w:r>
        <w:rPr>
          <w:spacing w:val="-6"/>
          <w:w w:val="105"/>
          <w:sz w:val="18"/>
        </w:rPr>
        <w:t> </w:t>
      </w:r>
      <w:r>
        <w:rPr>
          <w:w w:val="105"/>
          <w:sz w:val="18"/>
        </w:rPr>
        <w:t>blockchain</w:t>
      </w:r>
      <w:r>
        <w:rPr>
          <w:spacing w:val="-6"/>
          <w:w w:val="105"/>
          <w:sz w:val="18"/>
        </w:rPr>
        <w:t> </w:t>
      </w:r>
      <w:r>
        <w:rPr>
          <w:w w:val="105"/>
          <w:sz w:val="18"/>
        </w:rPr>
        <w:t>security</w:t>
      </w:r>
      <w:r>
        <w:rPr>
          <w:spacing w:val="-5"/>
          <w:w w:val="105"/>
          <w:sz w:val="18"/>
        </w:rPr>
        <w:t> </w:t>
      </w:r>
      <w:r>
        <w:rPr>
          <w:w w:val="105"/>
          <w:sz w:val="18"/>
        </w:rPr>
        <w:t>issues</w:t>
      </w:r>
      <w:r>
        <w:rPr>
          <w:spacing w:val="-6"/>
          <w:w w:val="105"/>
          <w:sz w:val="18"/>
        </w:rPr>
        <w:t> </w:t>
      </w:r>
      <w:r>
        <w:rPr>
          <w:w w:val="105"/>
          <w:sz w:val="18"/>
        </w:rPr>
        <w:t>and</w:t>
      </w:r>
      <w:r>
        <w:rPr>
          <w:spacing w:val="-6"/>
          <w:w w:val="105"/>
          <w:sz w:val="18"/>
        </w:rPr>
        <w:t> </w:t>
      </w:r>
      <w:r>
        <w:rPr>
          <w:w w:val="105"/>
          <w:sz w:val="18"/>
        </w:rPr>
        <w:t>challenges.</w:t>
      </w:r>
      <w:r>
        <w:rPr>
          <w:spacing w:val="3"/>
          <w:w w:val="105"/>
          <w:sz w:val="18"/>
        </w:rPr>
        <w:t> </w:t>
      </w:r>
      <w:r>
        <w:rPr>
          <w:rFonts w:ascii="Palatino Linotype" w:hAnsi="Palatino Linotype"/>
          <w:i/>
          <w:w w:val="105"/>
          <w:sz w:val="18"/>
        </w:rPr>
        <w:t>Int.</w:t>
      </w:r>
      <w:r>
        <w:rPr>
          <w:rFonts w:ascii="Palatino Linotype" w:hAnsi="Palatino Linotype"/>
          <w:i/>
          <w:spacing w:val="-3"/>
          <w:w w:val="105"/>
          <w:sz w:val="18"/>
        </w:rPr>
        <w:t> </w:t>
      </w:r>
      <w:r>
        <w:rPr>
          <w:rFonts w:ascii="Palatino Linotype" w:hAnsi="Palatino Linotype"/>
          <w:i/>
          <w:w w:val="105"/>
          <w:sz w:val="18"/>
        </w:rPr>
        <w:t>J.</w:t>
      </w:r>
      <w:r>
        <w:rPr>
          <w:rFonts w:ascii="Palatino Linotype" w:hAnsi="Palatino Linotype"/>
          <w:i/>
          <w:spacing w:val="-12"/>
          <w:w w:val="105"/>
          <w:sz w:val="18"/>
        </w:rPr>
        <w:t> </w:t>
      </w:r>
      <w:r>
        <w:rPr>
          <w:rFonts w:ascii="Palatino Linotype" w:hAnsi="Palatino Linotype"/>
          <w:i/>
          <w:w w:val="105"/>
          <w:sz w:val="18"/>
        </w:rPr>
        <w:t>Netw.</w:t>
      </w:r>
      <w:r>
        <w:rPr>
          <w:rFonts w:ascii="Palatino Linotype" w:hAnsi="Palatino Linotype"/>
          <w:i/>
          <w:spacing w:val="-3"/>
          <w:w w:val="105"/>
          <w:sz w:val="18"/>
        </w:rPr>
        <w:t> </w:t>
      </w:r>
      <w:r>
        <w:rPr>
          <w:rFonts w:ascii="Palatino Linotype" w:hAnsi="Palatino Linotype"/>
          <w:i/>
          <w:w w:val="105"/>
          <w:sz w:val="18"/>
        </w:rPr>
        <w:t>Sec.</w:t>
      </w:r>
      <w:r>
        <w:rPr>
          <w:rFonts w:ascii="Palatino Linotype" w:hAnsi="Palatino Linotype"/>
          <w:i/>
          <w:spacing w:val="-3"/>
          <w:w w:val="105"/>
          <w:sz w:val="18"/>
        </w:rPr>
        <w:t> </w:t>
      </w:r>
      <w:r>
        <w:rPr>
          <w:rFonts w:ascii="Palatino Linotype" w:hAnsi="Palatino Linotype"/>
          <w:b/>
          <w:w w:val="105"/>
          <w:sz w:val="18"/>
        </w:rPr>
        <w:t>2017</w:t>
      </w:r>
      <w:r>
        <w:rPr>
          <w:w w:val="105"/>
          <w:sz w:val="18"/>
        </w:rPr>
        <w:t>,</w:t>
      </w:r>
      <w:r>
        <w:rPr>
          <w:spacing w:val="-6"/>
          <w:w w:val="105"/>
          <w:sz w:val="18"/>
        </w:rPr>
        <w:t> </w:t>
      </w:r>
      <w:r>
        <w:rPr>
          <w:rFonts w:ascii="Palatino Linotype" w:hAnsi="Palatino Linotype"/>
          <w:i/>
          <w:w w:val="105"/>
          <w:sz w:val="18"/>
        </w:rPr>
        <w:t>19</w:t>
      </w:r>
      <w:r>
        <w:rPr>
          <w:w w:val="105"/>
          <w:sz w:val="18"/>
        </w:rPr>
        <w:t>,</w:t>
      </w:r>
      <w:r>
        <w:rPr>
          <w:spacing w:val="-5"/>
          <w:w w:val="105"/>
          <w:sz w:val="18"/>
        </w:rPr>
        <w:t> </w:t>
      </w:r>
      <w:r>
        <w:rPr>
          <w:w w:val="105"/>
          <w:sz w:val="18"/>
        </w:rPr>
        <w:t>653–659.</w:t>
      </w:r>
    </w:p>
    <w:p>
      <w:pPr>
        <w:pStyle w:val="ListParagraph"/>
        <w:numPr>
          <w:ilvl w:val="0"/>
          <w:numId w:val="5"/>
        </w:numPr>
        <w:tabs>
          <w:tab w:pos="551" w:val="left" w:leader="none"/>
        </w:tabs>
        <w:spacing w:line="240" w:lineRule="auto" w:before="5" w:after="0"/>
        <w:ind w:left="550" w:right="131" w:hanging="431"/>
        <w:jc w:val="both"/>
        <w:rPr>
          <w:sz w:val="18"/>
        </w:rPr>
      </w:pPr>
      <w:r>
        <w:rPr>
          <w:w w:val="105"/>
          <w:sz w:val="18"/>
        </w:rPr>
        <w:t>Shrestha, R.; Nam, S.Y.; Bajracharya, R.; Kim, S. Evolution of V2X Communication and Integration of Blockchain for Security</w:t>
      </w:r>
      <w:r>
        <w:rPr>
          <w:spacing w:val="1"/>
          <w:w w:val="105"/>
          <w:sz w:val="18"/>
        </w:rPr>
        <w:t> </w:t>
      </w:r>
      <w:bookmarkStart w:name="_bookmark39" w:id="86"/>
      <w:bookmarkEnd w:id="86"/>
      <w:r>
        <w:rPr>
          <w:w w:val="105"/>
          <w:sz w:val="18"/>
        </w:rPr>
        <w:t>Enhancements.</w:t>
      </w:r>
      <w:r>
        <w:rPr>
          <w:spacing w:val="11"/>
          <w:w w:val="105"/>
          <w:sz w:val="18"/>
        </w:rPr>
        <w:t> </w:t>
      </w:r>
      <w:r>
        <w:rPr>
          <w:rFonts w:ascii="Palatino Linotype"/>
          <w:i/>
          <w:w w:val="105"/>
          <w:sz w:val="18"/>
        </w:rPr>
        <w:t>Electronics</w:t>
      </w:r>
      <w:r>
        <w:rPr>
          <w:rFonts w:ascii="Palatino Linotype"/>
          <w:i/>
          <w:spacing w:val="-4"/>
          <w:w w:val="105"/>
          <w:sz w:val="18"/>
        </w:rPr>
        <w:t> </w:t>
      </w:r>
      <w:r>
        <w:rPr>
          <w:rFonts w:ascii="Palatino Linotype"/>
          <w:b/>
          <w:w w:val="105"/>
          <w:sz w:val="18"/>
        </w:rPr>
        <w:t>2020</w:t>
      </w:r>
      <w:r>
        <w:rPr>
          <w:w w:val="105"/>
          <w:sz w:val="18"/>
        </w:rPr>
        <w:t>,</w:t>
      </w:r>
      <w:r>
        <w:rPr>
          <w:spacing w:val="2"/>
          <w:w w:val="105"/>
          <w:sz w:val="18"/>
        </w:rPr>
        <w:t> </w:t>
      </w:r>
      <w:r>
        <w:rPr>
          <w:rFonts w:ascii="Palatino Linotype"/>
          <w:i/>
          <w:w w:val="105"/>
          <w:sz w:val="18"/>
        </w:rPr>
        <w:t>9</w:t>
      </w:r>
      <w:r>
        <w:rPr>
          <w:w w:val="105"/>
          <w:sz w:val="18"/>
        </w:rPr>
        <w:t>,</w:t>
      </w:r>
      <w:r>
        <w:rPr>
          <w:spacing w:val="2"/>
          <w:w w:val="105"/>
          <w:sz w:val="18"/>
        </w:rPr>
        <w:t> </w:t>
      </w:r>
      <w:r>
        <w:rPr>
          <w:w w:val="105"/>
          <w:sz w:val="18"/>
        </w:rPr>
        <w:t>1338.</w:t>
      </w:r>
      <w:r>
        <w:rPr>
          <w:spacing w:val="11"/>
          <w:w w:val="105"/>
          <w:sz w:val="18"/>
        </w:rPr>
        <w:t> </w:t>
      </w:r>
      <w:r>
        <w:rPr>
          <w:w w:val="105"/>
          <w:sz w:val="18"/>
        </w:rPr>
        <w:t>[</w:t>
      </w:r>
      <w:hyperlink r:id="rId47">
        <w:r>
          <w:rPr>
            <w:color w:val="0774B7"/>
            <w:w w:val="105"/>
            <w:sz w:val="18"/>
          </w:rPr>
          <w:t>CrossRef</w:t>
        </w:r>
      </w:hyperlink>
      <w:r>
        <w:rPr>
          <w:w w:val="105"/>
          <w:sz w:val="18"/>
        </w:rPr>
        <w:t>]</w:t>
      </w:r>
    </w:p>
    <w:p>
      <w:pPr>
        <w:pStyle w:val="ListParagraph"/>
        <w:numPr>
          <w:ilvl w:val="0"/>
          <w:numId w:val="5"/>
        </w:numPr>
        <w:tabs>
          <w:tab w:pos="551" w:val="left" w:leader="none"/>
        </w:tabs>
        <w:spacing w:line="261" w:lineRule="auto" w:before="7" w:after="0"/>
        <w:ind w:left="550" w:right="115" w:hanging="431"/>
        <w:jc w:val="both"/>
        <w:rPr>
          <w:sz w:val="18"/>
        </w:rPr>
      </w:pPr>
      <w:r>
        <w:rPr>
          <w:w w:val="105"/>
          <w:sz w:val="18"/>
        </w:rPr>
        <w:t>Jeon, B.; Ju, H.; Jung, B.; Kim, K.; Lee, D. A Study on Traffic Characteristics for Anomaly Detection of Ethernet-based IVN. In</w:t>
      </w:r>
      <w:r>
        <w:rPr>
          <w:spacing w:val="1"/>
          <w:w w:val="105"/>
          <w:sz w:val="18"/>
        </w:rPr>
        <w:t> </w:t>
      </w:r>
      <w:r>
        <w:rPr>
          <w:w w:val="105"/>
          <w:sz w:val="18"/>
        </w:rPr>
        <w:t>Proceedings of the 2019 International Conference on Information and Communication Technology Convergence (ICTC), Jeju,</w:t>
      </w:r>
      <w:r>
        <w:rPr>
          <w:spacing w:val="1"/>
          <w:w w:val="105"/>
          <w:sz w:val="18"/>
        </w:rPr>
        <w:t> </w:t>
      </w:r>
      <w:bookmarkStart w:name="_bookmark40" w:id="87"/>
      <w:bookmarkEnd w:id="87"/>
      <w:r>
        <w:rPr>
          <w:w w:val="105"/>
          <w:sz w:val="18"/>
        </w:rPr>
        <w:t>Ko</w:t>
      </w:r>
      <w:r>
        <w:rPr>
          <w:w w:val="105"/>
          <w:sz w:val="18"/>
        </w:rPr>
        <w:t>rea,</w:t>
      </w:r>
      <w:r>
        <w:rPr>
          <w:spacing w:val="1"/>
          <w:w w:val="105"/>
          <w:sz w:val="18"/>
        </w:rPr>
        <w:t> </w:t>
      </w:r>
      <w:r>
        <w:rPr>
          <w:w w:val="105"/>
          <w:sz w:val="18"/>
        </w:rPr>
        <w:t>16–18</w:t>
      </w:r>
      <w:r>
        <w:rPr>
          <w:spacing w:val="2"/>
          <w:w w:val="105"/>
          <w:sz w:val="18"/>
        </w:rPr>
        <w:t> </w:t>
      </w:r>
      <w:r>
        <w:rPr>
          <w:w w:val="105"/>
          <w:sz w:val="18"/>
        </w:rPr>
        <w:t>October</w:t>
      </w:r>
      <w:r>
        <w:rPr>
          <w:spacing w:val="1"/>
          <w:w w:val="105"/>
          <w:sz w:val="18"/>
        </w:rPr>
        <w:t> </w:t>
      </w:r>
      <w:r>
        <w:rPr>
          <w:w w:val="105"/>
          <w:sz w:val="18"/>
        </w:rPr>
        <w:t>2019;</w:t>
      </w:r>
      <w:r>
        <w:rPr>
          <w:spacing w:val="2"/>
          <w:w w:val="105"/>
          <w:sz w:val="18"/>
        </w:rPr>
        <w:t> </w:t>
      </w:r>
      <w:r>
        <w:rPr>
          <w:w w:val="105"/>
          <w:sz w:val="18"/>
        </w:rPr>
        <w:t>pp.</w:t>
      </w:r>
      <w:r>
        <w:rPr>
          <w:spacing w:val="11"/>
          <w:w w:val="105"/>
          <w:sz w:val="18"/>
        </w:rPr>
        <w:t> </w:t>
      </w:r>
      <w:r>
        <w:rPr>
          <w:w w:val="105"/>
          <w:sz w:val="18"/>
        </w:rPr>
        <w:t>951–953.</w:t>
      </w:r>
    </w:p>
    <w:p>
      <w:pPr>
        <w:pStyle w:val="ListParagraph"/>
        <w:numPr>
          <w:ilvl w:val="0"/>
          <w:numId w:val="5"/>
        </w:numPr>
        <w:tabs>
          <w:tab w:pos="551" w:val="left" w:leader="none"/>
        </w:tabs>
        <w:spacing w:line="261" w:lineRule="auto" w:before="0" w:after="0"/>
        <w:ind w:left="550" w:right="115" w:hanging="431"/>
        <w:jc w:val="both"/>
        <w:rPr>
          <w:sz w:val="18"/>
        </w:rPr>
      </w:pPr>
      <w:r>
        <w:rPr>
          <w:w w:val="105"/>
          <w:sz w:val="18"/>
        </w:rPr>
        <w:t>Kimm, H.; Ham, H.-S. Integrated Fault Tolerant System for Automotive Bus Networks.</w:t>
      </w:r>
      <w:r>
        <w:rPr>
          <w:spacing w:val="1"/>
          <w:w w:val="105"/>
          <w:sz w:val="18"/>
        </w:rPr>
        <w:t> </w:t>
      </w:r>
      <w:r>
        <w:rPr>
          <w:w w:val="105"/>
          <w:sz w:val="18"/>
        </w:rPr>
        <w:t>In Proceedings of the 2010 Second</w:t>
      </w:r>
      <w:r>
        <w:rPr>
          <w:spacing w:val="1"/>
          <w:w w:val="105"/>
          <w:sz w:val="18"/>
        </w:rPr>
        <w:t> </w:t>
      </w:r>
      <w:r>
        <w:rPr>
          <w:w w:val="105"/>
          <w:sz w:val="18"/>
        </w:rPr>
        <w:t>International Conference on Computer Engineering and Applications; Institute of Electrical and Electronics Engineers (IEEE),</w:t>
      </w:r>
      <w:r>
        <w:rPr>
          <w:spacing w:val="-39"/>
          <w:w w:val="105"/>
          <w:sz w:val="18"/>
        </w:rPr>
        <w:t> </w:t>
      </w:r>
      <w:bookmarkStart w:name="_bookmark41" w:id="88"/>
      <w:bookmarkEnd w:id="88"/>
      <w:r>
        <w:rPr>
          <w:w w:val="105"/>
          <w:sz w:val="18"/>
        </w:rPr>
        <w:t>Bali,</w:t>
      </w:r>
      <w:r>
        <w:rPr>
          <w:spacing w:val="1"/>
          <w:w w:val="105"/>
          <w:sz w:val="18"/>
        </w:rPr>
        <w:t> </w:t>
      </w:r>
      <w:r>
        <w:rPr>
          <w:w w:val="105"/>
          <w:sz w:val="18"/>
        </w:rPr>
        <w:t>Indonesia,</w:t>
      </w:r>
      <w:r>
        <w:rPr>
          <w:spacing w:val="1"/>
          <w:w w:val="105"/>
          <w:sz w:val="18"/>
        </w:rPr>
        <w:t> </w:t>
      </w:r>
      <w:r>
        <w:rPr>
          <w:w w:val="105"/>
          <w:sz w:val="18"/>
        </w:rPr>
        <w:t>19–21</w:t>
      </w:r>
      <w:r>
        <w:rPr>
          <w:spacing w:val="1"/>
          <w:w w:val="105"/>
          <w:sz w:val="18"/>
        </w:rPr>
        <w:t> </w:t>
      </w:r>
      <w:r>
        <w:rPr>
          <w:w w:val="105"/>
          <w:sz w:val="18"/>
        </w:rPr>
        <w:t>March</w:t>
      </w:r>
      <w:r>
        <w:rPr>
          <w:spacing w:val="1"/>
          <w:w w:val="105"/>
          <w:sz w:val="18"/>
        </w:rPr>
        <w:t> </w:t>
      </w:r>
      <w:r>
        <w:rPr>
          <w:w w:val="105"/>
          <w:sz w:val="18"/>
        </w:rPr>
        <w:t>2010;</w:t>
      </w:r>
      <w:r>
        <w:rPr>
          <w:spacing w:val="2"/>
          <w:w w:val="105"/>
          <w:sz w:val="18"/>
        </w:rPr>
        <w:t> </w:t>
      </w:r>
      <w:r>
        <w:rPr>
          <w:w w:val="105"/>
          <w:sz w:val="18"/>
        </w:rPr>
        <w:t>Volume</w:t>
      </w:r>
      <w:r>
        <w:rPr>
          <w:spacing w:val="1"/>
          <w:w w:val="105"/>
          <w:sz w:val="18"/>
        </w:rPr>
        <w:t> </w:t>
      </w:r>
      <w:r>
        <w:rPr>
          <w:w w:val="105"/>
          <w:sz w:val="18"/>
        </w:rPr>
        <w:t>1,</w:t>
      </w:r>
      <w:r>
        <w:rPr>
          <w:spacing w:val="1"/>
          <w:w w:val="105"/>
          <w:sz w:val="18"/>
        </w:rPr>
        <w:t> </w:t>
      </w:r>
      <w:r>
        <w:rPr>
          <w:w w:val="105"/>
          <w:sz w:val="18"/>
        </w:rPr>
        <w:t>pp.</w:t>
      </w:r>
      <w:r>
        <w:rPr>
          <w:spacing w:val="11"/>
          <w:w w:val="105"/>
          <w:sz w:val="18"/>
        </w:rPr>
        <w:t> </w:t>
      </w:r>
      <w:r>
        <w:rPr>
          <w:w w:val="105"/>
          <w:sz w:val="18"/>
        </w:rPr>
        <w:t>486–490.</w:t>
      </w:r>
    </w:p>
    <w:p>
      <w:pPr>
        <w:pStyle w:val="ListParagraph"/>
        <w:numPr>
          <w:ilvl w:val="0"/>
          <w:numId w:val="5"/>
        </w:numPr>
        <w:tabs>
          <w:tab w:pos="551" w:val="left" w:leader="none"/>
        </w:tabs>
        <w:spacing w:line="261" w:lineRule="auto" w:before="1" w:after="0"/>
        <w:ind w:left="550" w:right="115" w:hanging="431"/>
        <w:jc w:val="both"/>
        <w:rPr>
          <w:sz w:val="18"/>
        </w:rPr>
      </w:pPr>
      <w:r>
        <w:rPr>
          <w:w w:val="105"/>
          <w:sz w:val="18"/>
        </w:rPr>
        <w:t>Nilsson, D.; Larson, U.; Phung, P. Vehicle ECU classification based on safety-security characteristics. In Proceedings of the IET</w:t>
      </w:r>
      <w:r>
        <w:rPr>
          <w:spacing w:val="1"/>
          <w:w w:val="105"/>
          <w:sz w:val="18"/>
        </w:rPr>
        <w:t> </w:t>
      </w:r>
      <w:r>
        <w:rPr>
          <w:sz w:val="18"/>
        </w:rPr>
        <w:t>Road Transport Information and Control Conference and the ITS United Kingdom Members’ Conference (RTIC 2008), Manchester,</w:t>
      </w:r>
      <w:r>
        <w:rPr>
          <w:spacing w:val="1"/>
          <w:sz w:val="18"/>
        </w:rPr>
        <w:t> </w:t>
      </w:r>
      <w:r>
        <w:rPr>
          <w:w w:val="105"/>
          <w:sz w:val="18"/>
        </w:rPr>
        <w:t>UK,</w:t>
      </w:r>
      <w:r>
        <w:rPr>
          <w:spacing w:val="2"/>
          <w:w w:val="105"/>
          <w:sz w:val="18"/>
        </w:rPr>
        <w:t> </w:t>
      </w:r>
      <w:r>
        <w:rPr>
          <w:w w:val="105"/>
          <w:sz w:val="18"/>
        </w:rPr>
        <w:t>20–22</w:t>
      </w:r>
      <w:r>
        <w:rPr>
          <w:spacing w:val="2"/>
          <w:w w:val="105"/>
          <w:sz w:val="18"/>
        </w:rPr>
        <w:t> </w:t>
      </w:r>
      <w:r>
        <w:rPr>
          <w:w w:val="105"/>
          <w:sz w:val="18"/>
        </w:rPr>
        <w:t>May</w:t>
      </w:r>
      <w:r>
        <w:rPr>
          <w:spacing w:val="3"/>
          <w:w w:val="105"/>
          <w:sz w:val="18"/>
        </w:rPr>
        <w:t> </w:t>
      </w:r>
      <w:r>
        <w:rPr>
          <w:w w:val="105"/>
          <w:sz w:val="18"/>
        </w:rPr>
        <w:t>2008;</w:t>
      </w:r>
      <w:r>
        <w:rPr>
          <w:spacing w:val="2"/>
          <w:w w:val="105"/>
          <w:sz w:val="18"/>
        </w:rPr>
        <w:t> </w:t>
      </w:r>
      <w:r>
        <w:rPr>
          <w:w w:val="105"/>
          <w:sz w:val="18"/>
        </w:rPr>
        <w:t>p.</w:t>
      </w:r>
      <w:r>
        <w:rPr>
          <w:spacing w:val="12"/>
          <w:w w:val="105"/>
          <w:sz w:val="18"/>
        </w:rPr>
        <w:t> </w:t>
      </w:r>
      <w:r>
        <w:rPr>
          <w:w w:val="105"/>
          <w:sz w:val="18"/>
        </w:rPr>
        <w:t>102.</w:t>
      </w:r>
    </w:p>
    <w:p>
      <w:pPr>
        <w:spacing w:after="0" w:line="261" w:lineRule="auto"/>
        <w:jc w:val="both"/>
        <w:rPr>
          <w:sz w:val="18"/>
        </w:rPr>
        <w:sectPr>
          <w:pgSz w:w="11910" w:h="16840"/>
          <w:pgMar w:header="1042" w:footer="0" w:top="1340" w:bottom="280" w:left="600" w:right="580"/>
        </w:sectPr>
      </w:pPr>
    </w:p>
    <w:p>
      <w:pPr>
        <w:pStyle w:val="BodyText"/>
      </w:pPr>
    </w:p>
    <w:p>
      <w:pPr>
        <w:pStyle w:val="BodyText"/>
        <w:spacing w:before="7"/>
        <w:rPr>
          <w:sz w:val="21"/>
        </w:rPr>
      </w:pPr>
    </w:p>
    <w:p>
      <w:pPr>
        <w:pStyle w:val="ListParagraph"/>
        <w:numPr>
          <w:ilvl w:val="0"/>
          <w:numId w:val="5"/>
        </w:numPr>
        <w:tabs>
          <w:tab w:pos="551" w:val="left" w:leader="none"/>
        </w:tabs>
        <w:spacing w:line="261" w:lineRule="auto" w:before="98" w:after="0"/>
        <w:ind w:left="544" w:right="115" w:hanging="425"/>
        <w:jc w:val="both"/>
        <w:rPr>
          <w:sz w:val="18"/>
        </w:rPr>
      </w:pPr>
      <w:bookmarkStart w:name="_bookmark42" w:id="89"/>
      <w:bookmarkEnd w:id="89"/>
      <w:r>
        <w:rPr/>
      </w:r>
      <w:bookmarkStart w:name="_bookmark42" w:id="90"/>
      <w:bookmarkEnd w:id="90"/>
      <w:r>
        <w:rPr>
          <w:sz w:val="18"/>
        </w:rPr>
        <w:t>B</w:t>
      </w:r>
      <w:r>
        <w:rPr>
          <w:sz w:val="18"/>
        </w:rPr>
        <w:t>runner,</w:t>
      </w:r>
      <w:r>
        <w:rPr>
          <w:spacing w:val="12"/>
          <w:sz w:val="18"/>
        </w:rPr>
        <w:t> </w:t>
      </w:r>
      <w:r>
        <w:rPr>
          <w:sz w:val="18"/>
        </w:rPr>
        <w:t>S.;</w:t>
      </w:r>
      <w:r>
        <w:rPr>
          <w:spacing w:val="13"/>
          <w:sz w:val="18"/>
        </w:rPr>
        <w:t> </w:t>
      </w:r>
      <w:r>
        <w:rPr>
          <w:sz w:val="18"/>
        </w:rPr>
        <w:t>Roder,</w:t>
      </w:r>
      <w:r>
        <w:rPr>
          <w:spacing w:val="13"/>
          <w:sz w:val="18"/>
        </w:rPr>
        <w:t> </w:t>
      </w:r>
      <w:r>
        <w:rPr>
          <w:sz w:val="18"/>
        </w:rPr>
        <w:t>J.;</w:t>
      </w:r>
      <w:r>
        <w:rPr>
          <w:spacing w:val="12"/>
          <w:sz w:val="18"/>
        </w:rPr>
        <w:t> </w:t>
      </w:r>
      <w:r>
        <w:rPr>
          <w:sz w:val="18"/>
        </w:rPr>
        <w:t>Kucera,</w:t>
      </w:r>
      <w:r>
        <w:rPr>
          <w:spacing w:val="13"/>
          <w:sz w:val="18"/>
        </w:rPr>
        <w:t> </w:t>
      </w:r>
      <w:r>
        <w:rPr>
          <w:sz w:val="18"/>
        </w:rPr>
        <w:t>M.;</w:t>
      </w:r>
      <w:r>
        <w:rPr>
          <w:spacing w:val="13"/>
          <w:sz w:val="18"/>
        </w:rPr>
        <w:t> </w:t>
      </w:r>
      <w:r>
        <w:rPr>
          <w:sz w:val="18"/>
        </w:rPr>
        <w:t>Waas,</w:t>
      </w:r>
      <w:r>
        <w:rPr>
          <w:spacing w:val="12"/>
          <w:sz w:val="18"/>
        </w:rPr>
        <w:t> </w:t>
      </w:r>
      <w:r>
        <w:rPr>
          <w:sz w:val="18"/>
        </w:rPr>
        <w:t>T.</w:t>
      </w:r>
      <w:r>
        <w:rPr>
          <w:spacing w:val="13"/>
          <w:sz w:val="18"/>
        </w:rPr>
        <w:t> </w:t>
      </w:r>
      <w:r>
        <w:rPr>
          <w:sz w:val="18"/>
        </w:rPr>
        <w:t>Automotive</w:t>
      </w:r>
      <w:r>
        <w:rPr>
          <w:spacing w:val="13"/>
          <w:sz w:val="18"/>
        </w:rPr>
        <w:t> </w:t>
      </w:r>
      <w:r>
        <w:rPr>
          <w:sz w:val="18"/>
        </w:rPr>
        <w:t>E/E-architecture</w:t>
      </w:r>
      <w:r>
        <w:rPr>
          <w:spacing w:val="13"/>
          <w:sz w:val="18"/>
        </w:rPr>
        <w:t> </w:t>
      </w:r>
      <w:r>
        <w:rPr>
          <w:sz w:val="18"/>
        </w:rPr>
        <w:t>enhancements</w:t>
      </w:r>
      <w:r>
        <w:rPr>
          <w:spacing w:val="12"/>
          <w:sz w:val="18"/>
        </w:rPr>
        <w:t> </w:t>
      </w:r>
      <w:r>
        <w:rPr>
          <w:sz w:val="18"/>
        </w:rPr>
        <w:t>by</w:t>
      </w:r>
      <w:r>
        <w:rPr>
          <w:spacing w:val="13"/>
          <w:sz w:val="18"/>
        </w:rPr>
        <w:t> </w:t>
      </w:r>
      <w:r>
        <w:rPr>
          <w:sz w:val="18"/>
        </w:rPr>
        <w:t>usage</w:t>
      </w:r>
      <w:r>
        <w:rPr>
          <w:spacing w:val="13"/>
          <w:sz w:val="18"/>
        </w:rPr>
        <w:t> </w:t>
      </w:r>
      <w:r>
        <w:rPr>
          <w:sz w:val="18"/>
        </w:rPr>
        <w:t>of</w:t>
      </w:r>
      <w:r>
        <w:rPr>
          <w:spacing w:val="12"/>
          <w:sz w:val="18"/>
        </w:rPr>
        <w:t> </w:t>
      </w:r>
      <w:r>
        <w:rPr>
          <w:sz w:val="18"/>
        </w:rPr>
        <w:t>ethernet</w:t>
      </w:r>
      <w:r>
        <w:rPr>
          <w:spacing w:val="13"/>
          <w:sz w:val="18"/>
        </w:rPr>
        <w:t> </w:t>
      </w:r>
      <w:r>
        <w:rPr>
          <w:sz w:val="18"/>
        </w:rPr>
        <w:t>TSN.</w:t>
      </w:r>
      <w:r>
        <w:rPr>
          <w:spacing w:val="13"/>
          <w:sz w:val="18"/>
        </w:rPr>
        <w:t> </w:t>
      </w:r>
      <w:r>
        <w:rPr>
          <w:sz w:val="18"/>
        </w:rPr>
        <w:t>In</w:t>
      </w:r>
      <w:r>
        <w:rPr>
          <w:spacing w:val="13"/>
          <w:sz w:val="18"/>
        </w:rPr>
        <w:t> </w:t>
      </w:r>
      <w:r>
        <w:rPr>
          <w:sz w:val="18"/>
        </w:rPr>
        <w:t>Proceedings</w:t>
      </w:r>
      <w:r>
        <w:rPr>
          <w:spacing w:val="1"/>
          <w:sz w:val="18"/>
        </w:rPr>
        <w:t> </w:t>
      </w:r>
      <w:r>
        <w:rPr>
          <w:sz w:val="18"/>
        </w:rPr>
        <w:t>of</w:t>
      </w:r>
      <w:r>
        <w:rPr>
          <w:spacing w:val="1"/>
          <w:sz w:val="18"/>
        </w:rPr>
        <w:t> </w:t>
      </w:r>
      <w:r>
        <w:rPr>
          <w:sz w:val="18"/>
        </w:rPr>
        <w:t>the</w:t>
      </w:r>
      <w:r>
        <w:rPr>
          <w:spacing w:val="1"/>
          <w:sz w:val="18"/>
        </w:rPr>
        <w:t> </w:t>
      </w:r>
      <w:r>
        <w:rPr>
          <w:sz w:val="18"/>
        </w:rPr>
        <w:t>2017</w:t>
      </w:r>
      <w:r>
        <w:rPr>
          <w:spacing w:val="1"/>
          <w:sz w:val="18"/>
        </w:rPr>
        <w:t> </w:t>
      </w:r>
      <w:r>
        <w:rPr>
          <w:sz w:val="18"/>
        </w:rPr>
        <w:t>13th</w:t>
      </w:r>
      <w:r>
        <w:rPr>
          <w:spacing w:val="1"/>
          <w:sz w:val="18"/>
        </w:rPr>
        <w:t> </w:t>
      </w:r>
      <w:r>
        <w:rPr>
          <w:sz w:val="18"/>
        </w:rPr>
        <w:t>Workshop</w:t>
      </w:r>
      <w:r>
        <w:rPr>
          <w:spacing w:val="39"/>
          <w:sz w:val="18"/>
        </w:rPr>
        <w:t> </w:t>
      </w:r>
      <w:r>
        <w:rPr>
          <w:sz w:val="18"/>
        </w:rPr>
        <w:t>on</w:t>
      </w:r>
      <w:r>
        <w:rPr>
          <w:spacing w:val="40"/>
          <w:sz w:val="18"/>
        </w:rPr>
        <w:t> </w:t>
      </w:r>
      <w:r>
        <w:rPr>
          <w:sz w:val="18"/>
        </w:rPr>
        <w:t>Intelligent</w:t>
      </w:r>
      <w:r>
        <w:rPr>
          <w:spacing w:val="39"/>
          <w:sz w:val="18"/>
        </w:rPr>
        <w:t> </w:t>
      </w:r>
      <w:r>
        <w:rPr>
          <w:sz w:val="18"/>
        </w:rPr>
        <w:t>Solutions</w:t>
      </w:r>
      <w:r>
        <w:rPr>
          <w:spacing w:val="40"/>
          <w:sz w:val="18"/>
        </w:rPr>
        <w:t> </w:t>
      </w:r>
      <w:r>
        <w:rPr>
          <w:sz w:val="18"/>
        </w:rPr>
        <w:t>in</w:t>
      </w:r>
      <w:r>
        <w:rPr>
          <w:spacing w:val="40"/>
          <w:sz w:val="18"/>
        </w:rPr>
        <w:t> </w:t>
      </w:r>
      <w:r>
        <w:rPr>
          <w:sz w:val="18"/>
        </w:rPr>
        <w:t>Embedded</w:t>
      </w:r>
      <w:r>
        <w:rPr>
          <w:spacing w:val="39"/>
          <w:sz w:val="18"/>
        </w:rPr>
        <w:t> </w:t>
      </w:r>
      <w:r>
        <w:rPr>
          <w:sz w:val="18"/>
        </w:rPr>
        <w:t>Systems</w:t>
      </w:r>
      <w:r>
        <w:rPr>
          <w:spacing w:val="40"/>
          <w:sz w:val="18"/>
        </w:rPr>
        <w:t> </w:t>
      </w:r>
      <w:r>
        <w:rPr>
          <w:sz w:val="18"/>
        </w:rPr>
        <w:t>(WISES),</w:t>
      </w:r>
      <w:r>
        <w:rPr>
          <w:spacing w:val="40"/>
          <w:sz w:val="18"/>
        </w:rPr>
        <w:t> </w:t>
      </w:r>
      <w:r>
        <w:rPr>
          <w:sz w:val="18"/>
        </w:rPr>
        <w:t>Hamburg,</w:t>
      </w:r>
      <w:r>
        <w:rPr>
          <w:spacing w:val="39"/>
          <w:sz w:val="18"/>
        </w:rPr>
        <w:t> </w:t>
      </w:r>
      <w:r>
        <w:rPr>
          <w:sz w:val="18"/>
        </w:rPr>
        <w:t>Germany,</w:t>
      </w:r>
      <w:r>
        <w:rPr>
          <w:spacing w:val="40"/>
          <w:sz w:val="18"/>
        </w:rPr>
        <w:t> </w:t>
      </w:r>
      <w:r>
        <w:rPr>
          <w:sz w:val="18"/>
        </w:rPr>
        <w:t>12–13</w:t>
      </w:r>
      <w:r>
        <w:rPr>
          <w:spacing w:val="40"/>
          <w:sz w:val="18"/>
        </w:rPr>
        <w:t> </w:t>
      </w:r>
      <w:r>
        <w:rPr>
          <w:sz w:val="18"/>
        </w:rPr>
        <w:t>June</w:t>
      </w:r>
      <w:r>
        <w:rPr>
          <w:spacing w:val="39"/>
          <w:sz w:val="18"/>
        </w:rPr>
        <w:t> </w:t>
      </w:r>
      <w:r>
        <w:rPr>
          <w:sz w:val="18"/>
        </w:rPr>
        <w:t>2017;</w:t>
      </w:r>
      <w:r>
        <w:rPr>
          <w:spacing w:val="1"/>
          <w:sz w:val="18"/>
        </w:rPr>
        <w:t> </w:t>
      </w:r>
      <w:bookmarkStart w:name="_bookmark43" w:id="91"/>
      <w:bookmarkEnd w:id="91"/>
      <w:r>
        <w:rPr>
          <w:sz w:val="18"/>
        </w:rPr>
        <w:t>pp.</w:t>
      </w:r>
      <w:r>
        <w:rPr>
          <w:spacing w:val="15"/>
          <w:sz w:val="18"/>
        </w:rPr>
        <w:t> </w:t>
      </w:r>
      <w:r>
        <w:rPr>
          <w:sz w:val="18"/>
        </w:rPr>
        <w:t>9–13.</w:t>
      </w:r>
    </w:p>
    <w:p>
      <w:pPr>
        <w:pStyle w:val="ListParagraph"/>
        <w:numPr>
          <w:ilvl w:val="0"/>
          <w:numId w:val="5"/>
        </w:numPr>
        <w:tabs>
          <w:tab w:pos="551" w:val="left" w:leader="none"/>
        </w:tabs>
        <w:spacing w:line="225" w:lineRule="exact" w:before="0" w:after="0"/>
        <w:ind w:left="550" w:right="0" w:hanging="431"/>
        <w:jc w:val="both"/>
        <w:rPr>
          <w:sz w:val="18"/>
        </w:rPr>
      </w:pPr>
      <w:r>
        <w:rPr>
          <w:spacing w:val="-1"/>
          <w:w w:val="105"/>
          <w:sz w:val="18"/>
        </w:rPr>
        <w:t>Navet,</w:t>
      </w:r>
      <w:r>
        <w:rPr>
          <w:spacing w:val="-5"/>
          <w:w w:val="105"/>
          <w:sz w:val="18"/>
        </w:rPr>
        <w:t> </w:t>
      </w:r>
      <w:r>
        <w:rPr>
          <w:spacing w:val="-1"/>
          <w:w w:val="105"/>
          <w:sz w:val="18"/>
        </w:rPr>
        <w:t>N.;</w:t>
      </w:r>
      <w:r>
        <w:rPr>
          <w:spacing w:val="-5"/>
          <w:w w:val="105"/>
          <w:sz w:val="18"/>
        </w:rPr>
        <w:t> </w:t>
      </w:r>
      <w:r>
        <w:rPr>
          <w:spacing w:val="-1"/>
          <w:w w:val="105"/>
          <w:sz w:val="18"/>
        </w:rPr>
        <w:t>Simonot-Lion,</w:t>
      </w:r>
      <w:r>
        <w:rPr>
          <w:spacing w:val="-5"/>
          <w:w w:val="105"/>
          <w:sz w:val="18"/>
        </w:rPr>
        <w:t> </w:t>
      </w:r>
      <w:r>
        <w:rPr>
          <w:w w:val="105"/>
          <w:sz w:val="18"/>
        </w:rPr>
        <w:t>F.;</w:t>
      </w:r>
      <w:r>
        <w:rPr>
          <w:spacing w:val="-5"/>
          <w:w w:val="105"/>
          <w:sz w:val="18"/>
        </w:rPr>
        <w:t> </w:t>
      </w:r>
      <w:r>
        <w:rPr>
          <w:w w:val="105"/>
          <w:sz w:val="18"/>
        </w:rPr>
        <w:t>Delong,</w:t>
      </w:r>
      <w:r>
        <w:rPr>
          <w:spacing w:val="-5"/>
          <w:w w:val="105"/>
          <w:sz w:val="18"/>
        </w:rPr>
        <w:t> </w:t>
      </w:r>
      <w:r>
        <w:rPr>
          <w:w w:val="105"/>
          <w:sz w:val="18"/>
        </w:rPr>
        <w:t>C.</w:t>
      </w:r>
      <w:r>
        <w:rPr>
          <w:spacing w:val="-5"/>
          <w:w w:val="105"/>
          <w:sz w:val="18"/>
        </w:rPr>
        <w:t> </w:t>
      </w:r>
      <w:r>
        <w:rPr>
          <w:rFonts w:ascii="Palatino Linotype"/>
          <w:i/>
          <w:w w:val="105"/>
          <w:sz w:val="18"/>
        </w:rPr>
        <w:t>In-Vehicle</w:t>
      </w:r>
      <w:r>
        <w:rPr>
          <w:rFonts w:ascii="Palatino Linotype"/>
          <w:i/>
          <w:spacing w:val="-11"/>
          <w:w w:val="105"/>
          <w:sz w:val="18"/>
        </w:rPr>
        <w:t> </w:t>
      </w:r>
      <w:r>
        <w:rPr>
          <w:rFonts w:ascii="Palatino Linotype"/>
          <w:i/>
          <w:w w:val="105"/>
          <w:sz w:val="18"/>
        </w:rPr>
        <w:t>Communication</w:t>
      </w:r>
      <w:r>
        <w:rPr>
          <w:rFonts w:ascii="Palatino Linotype"/>
          <w:i/>
          <w:spacing w:val="-11"/>
          <w:w w:val="105"/>
          <w:sz w:val="18"/>
        </w:rPr>
        <w:t> </w:t>
      </w:r>
      <w:r>
        <w:rPr>
          <w:rFonts w:ascii="Palatino Linotype"/>
          <w:i/>
          <w:w w:val="105"/>
          <w:sz w:val="18"/>
        </w:rPr>
        <w:t>Networks:</w:t>
      </w:r>
      <w:r>
        <w:rPr>
          <w:rFonts w:ascii="Palatino Linotype"/>
          <w:i/>
          <w:spacing w:val="-2"/>
          <w:w w:val="105"/>
          <w:sz w:val="18"/>
        </w:rPr>
        <w:t> </w:t>
      </w:r>
      <w:r>
        <w:rPr>
          <w:rFonts w:ascii="Palatino Linotype"/>
          <w:i/>
          <w:w w:val="105"/>
          <w:sz w:val="18"/>
        </w:rPr>
        <w:t>A</w:t>
      </w:r>
      <w:r>
        <w:rPr>
          <w:rFonts w:ascii="Palatino Linotype"/>
          <w:i/>
          <w:spacing w:val="-11"/>
          <w:w w:val="105"/>
          <w:sz w:val="18"/>
        </w:rPr>
        <w:t> </w:t>
      </w:r>
      <w:r>
        <w:rPr>
          <w:rFonts w:ascii="Palatino Linotype"/>
          <w:i/>
          <w:w w:val="105"/>
          <w:sz w:val="18"/>
        </w:rPr>
        <w:t>Historical</w:t>
      </w:r>
      <w:r>
        <w:rPr>
          <w:rFonts w:ascii="Palatino Linotype"/>
          <w:i/>
          <w:spacing w:val="-10"/>
          <w:w w:val="105"/>
          <w:sz w:val="18"/>
        </w:rPr>
        <w:t> </w:t>
      </w:r>
      <w:r>
        <w:rPr>
          <w:rFonts w:ascii="Palatino Linotype"/>
          <w:i/>
          <w:w w:val="105"/>
          <w:sz w:val="18"/>
        </w:rPr>
        <w:t>Perspective</w:t>
      </w:r>
      <w:r>
        <w:rPr>
          <w:rFonts w:ascii="Palatino Linotype"/>
          <w:i/>
          <w:spacing w:val="-10"/>
          <w:w w:val="105"/>
          <w:sz w:val="18"/>
        </w:rPr>
        <w:t> </w:t>
      </w:r>
      <w:r>
        <w:rPr>
          <w:rFonts w:ascii="Palatino Linotype"/>
          <w:i/>
          <w:w w:val="105"/>
          <w:sz w:val="18"/>
        </w:rPr>
        <w:t>and</w:t>
      </w:r>
      <w:r>
        <w:rPr>
          <w:rFonts w:ascii="Palatino Linotype"/>
          <w:i/>
          <w:spacing w:val="-12"/>
          <w:w w:val="105"/>
          <w:sz w:val="18"/>
        </w:rPr>
        <w:t> </w:t>
      </w:r>
      <w:r>
        <w:rPr>
          <w:rFonts w:ascii="Palatino Linotype"/>
          <w:i/>
          <w:w w:val="105"/>
          <w:sz w:val="18"/>
        </w:rPr>
        <w:t>Review</w:t>
      </w:r>
      <w:r>
        <w:rPr>
          <w:w w:val="105"/>
          <w:sz w:val="18"/>
        </w:rPr>
        <w:t>;</w:t>
      </w:r>
      <w:r>
        <w:rPr>
          <w:spacing w:val="-5"/>
          <w:w w:val="105"/>
          <w:sz w:val="18"/>
        </w:rPr>
        <w:t> </w:t>
      </w:r>
      <w:r>
        <w:rPr>
          <w:w w:val="105"/>
          <w:sz w:val="18"/>
        </w:rPr>
        <w:t>Apple</w:t>
      </w:r>
      <w:r>
        <w:rPr>
          <w:spacing w:val="-5"/>
          <w:w w:val="105"/>
          <w:sz w:val="18"/>
        </w:rPr>
        <w:t> </w:t>
      </w:r>
      <w:r>
        <w:rPr>
          <w:w w:val="105"/>
          <w:sz w:val="18"/>
        </w:rPr>
        <w:t>Academic</w:t>
      </w:r>
    </w:p>
    <w:p>
      <w:pPr>
        <w:spacing w:before="5"/>
        <w:ind w:left="550" w:right="0" w:firstLine="0"/>
        <w:jc w:val="both"/>
        <w:rPr>
          <w:sz w:val="18"/>
        </w:rPr>
      </w:pPr>
      <w:bookmarkStart w:name="_bookmark44" w:id="92"/>
      <w:bookmarkEnd w:id="92"/>
      <w:r>
        <w:rPr/>
      </w:r>
      <w:r>
        <w:rPr>
          <w:sz w:val="18"/>
        </w:rPr>
        <w:t>Press:</w:t>
      </w:r>
      <w:r>
        <w:rPr>
          <w:spacing w:val="22"/>
          <w:sz w:val="18"/>
        </w:rPr>
        <w:t> </w:t>
      </w:r>
      <w:r>
        <w:rPr>
          <w:sz w:val="18"/>
        </w:rPr>
        <w:t>Palm</w:t>
      </w:r>
      <w:r>
        <w:rPr>
          <w:spacing w:val="11"/>
          <w:sz w:val="18"/>
        </w:rPr>
        <w:t> </w:t>
      </w:r>
      <w:r>
        <w:rPr>
          <w:sz w:val="18"/>
        </w:rPr>
        <w:t>Bay,</w:t>
      </w:r>
      <w:r>
        <w:rPr>
          <w:spacing w:val="11"/>
          <w:sz w:val="18"/>
        </w:rPr>
        <w:t> </w:t>
      </w:r>
      <w:r>
        <w:rPr>
          <w:sz w:val="18"/>
        </w:rPr>
        <w:t>FL,</w:t>
      </w:r>
      <w:r>
        <w:rPr>
          <w:spacing w:val="11"/>
          <w:sz w:val="18"/>
        </w:rPr>
        <w:t> </w:t>
      </w:r>
      <w:r>
        <w:rPr>
          <w:sz w:val="18"/>
        </w:rPr>
        <w:t>USA,</w:t>
      </w:r>
      <w:r>
        <w:rPr>
          <w:spacing w:val="11"/>
          <w:sz w:val="18"/>
        </w:rPr>
        <w:t> </w:t>
      </w:r>
      <w:r>
        <w:rPr>
          <w:sz w:val="18"/>
        </w:rPr>
        <w:t>2017;</w:t>
      </w:r>
      <w:r>
        <w:rPr>
          <w:spacing w:val="11"/>
          <w:sz w:val="18"/>
        </w:rPr>
        <w:t> </w:t>
      </w:r>
      <w:r>
        <w:rPr>
          <w:sz w:val="18"/>
        </w:rPr>
        <w:t>pp.</w:t>
      </w:r>
      <w:r>
        <w:rPr>
          <w:spacing w:val="22"/>
          <w:sz w:val="18"/>
        </w:rPr>
        <w:t> </w:t>
      </w:r>
      <w:r>
        <w:rPr>
          <w:sz w:val="18"/>
        </w:rPr>
        <w:t>50–51.</w:t>
      </w:r>
    </w:p>
    <w:p>
      <w:pPr>
        <w:pStyle w:val="ListParagraph"/>
        <w:numPr>
          <w:ilvl w:val="0"/>
          <w:numId w:val="5"/>
        </w:numPr>
        <w:tabs>
          <w:tab w:pos="551" w:val="left" w:leader="none"/>
        </w:tabs>
        <w:spacing w:line="261" w:lineRule="auto" w:before="20" w:after="0"/>
        <w:ind w:left="544" w:right="115" w:hanging="425"/>
        <w:jc w:val="both"/>
        <w:rPr>
          <w:sz w:val="18"/>
        </w:rPr>
      </w:pPr>
      <w:r>
        <w:rPr>
          <w:w w:val="105"/>
          <w:sz w:val="18"/>
        </w:rPr>
        <w:t>Lee, H.; Jeong, S.H.; Kim, H.K. OTIDS: A Novel Intrusion Detection System for In-vehicle Network by Using Remote Frame. In</w:t>
      </w:r>
      <w:r>
        <w:rPr>
          <w:spacing w:val="1"/>
          <w:w w:val="105"/>
          <w:sz w:val="18"/>
        </w:rPr>
        <w:t> </w:t>
      </w:r>
      <w:r>
        <w:rPr>
          <w:sz w:val="18"/>
        </w:rPr>
        <w:t>Proceedings</w:t>
      </w:r>
      <w:r>
        <w:rPr>
          <w:spacing w:val="13"/>
          <w:sz w:val="18"/>
        </w:rPr>
        <w:t> </w:t>
      </w:r>
      <w:r>
        <w:rPr>
          <w:sz w:val="18"/>
        </w:rPr>
        <w:t>of</w:t>
      </w:r>
      <w:r>
        <w:rPr>
          <w:spacing w:val="14"/>
          <w:sz w:val="18"/>
        </w:rPr>
        <w:t> </w:t>
      </w:r>
      <w:r>
        <w:rPr>
          <w:sz w:val="18"/>
        </w:rPr>
        <w:t>the</w:t>
      </w:r>
      <w:r>
        <w:rPr>
          <w:spacing w:val="13"/>
          <w:sz w:val="18"/>
        </w:rPr>
        <w:t> </w:t>
      </w:r>
      <w:r>
        <w:rPr>
          <w:sz w:val="18"/>
        </w:rPr>
        <w:t>2017</w:t>
      </w:r>
      <w:r>
        <w:rPr>
          <w:spacing w:val="14"/>
          <w:sz w:val="18"/>
        </w:rPr>
        <w:t> </w:t>
      </w:r>
      <w:r>
        <w:rPr>
          <w:sz w:val="18"/>
        </w:rPr>
        <w:t>15th</w:t>
      </w:r>
      <w:r>
        <w:rPr>
          <w:spacing w:val="13"/>
          <w:sz w:val="18"/>
        </w:rPr>
        <w:t> </w:t>
      </w:r>
      <w:r>
        <w:rPr>
          <w:sz w:val="18"/>
        </w:rPr>
        <w:t>Annual</w:t>
      </w:r>
      <w:r>
        <w:rPr>
          <w:spacing w:val="14"/>
          <w:sz w:val="18"/>
        </w:rPr>
        <w:t> </w:t>
      </w:r>
      <w:r>
        <w:rPr>
          <w:sz w:val="18"/>
        </w:rPr>
        <w:t>Conference</w:t>
      </w:r>
      <w:r>
        <w:rPr>
          <w:spacing w:val="13"/>
          <w:sz w:val="18"/>
        </w:rPr>
        <w:t> </w:t>
      </w:r>
      <w:r>
        <w:rPr>
          <w:sz w:val="18"/>
        </w:rPr>
        <w:t>on</w:t>
      </w:r>
      <w:r>
        <w:rPr>
          <w:spacing w:val="14"/>
          <w:sz w:val="18"/>
        </w:rPr>
        <w:t> </w:t>
      </w:r>
      <w:r>
        <w:rPr>
          <w:sz w:val="18"/>
        </w:rPr>
        <w:t>Privacy,</w:t>
      </w:r>
      <w:r>
        <w:rPr>
          <w:spacing w:val="13"/>
          <w:sz w:val="18"/>
        </w:rPr>
        <w:t> </w:t>
      </w:r>
      <w:r>
        <w:rPr>
          <w:sz w:val="18"/>
        </w:rPr>
        <w:t>Security</w:t>
      </w:r>
      <w:r>
        <w:rPr>
          <w:spacing w:val="14"/>
          <w:sz w:val="18"/>
        </w:rPr>
        <w:t> </w:t>
      </w:r>
      <w:r>
        <w:rPr>
          <w:sz w:val="18"/>
        </w:rPr>
        <w:t>and</w:t>
      </w:r>
      <w:r>
        <w:rPr>
          <w:spacing w:val="13"/>
          <w:sz w:val="18"/>
        </w:rPr>
        <w:t> </w:t>
      </w:r>
      <w:r>
        <w:rPr>
          <w:sz w:val="18"/>
        </w:rPr>
        <w:t>Trust</w:t>
      </w:r>
      <w:r>
        <w:rPr>
          <w:spacing w:val="14"/>
          <w:sz w:val="18"/>
        </w:rPr>
        <w:t> </w:t>
      </w:r>
      <w:r>
        <w:rPr>
          <w:sz w:val="18"/>
        </w:rPr>
        <w:t>(PST),</w:t>
      </w:r>
      <w:r>
        <w:rPr>
          <w:spacing w:val="14"/>
          <w:sz w:val="18"/>
        </w:rPr>
        <w:t> </w:t>
      </w:r>
      <w:r>
        <w:rPr>
          <w:sz w:val="18"/>
        </w:rPr>
        <w:t>Calgary,</w:t>
      </w:r>
      <w:r>
        <w:rPr>
          <w:spacing w:val="13"/>
          <w:sz w:val="18"/>
        </w:rPr>
        <w:t> </w:t>
      </w:r>
      <w:r>
        <w:rPr>
          <w:sz w:val="18"/>
        </w:rPr>
        <w:t>AB,</w:t>
      </w:r>
      <w:r>
        <w:rPr>
          <w:spacing w:val="14"/>
          <w:sz w:val="18"/>
        </w:rPr>
        <w:t> </w:t>
      </w:r>
      <w:r>
        <w:rPr>
          <w:sz w:val="18"/>
        </w:rPr>
        <w:t>Canada,</w:t>
      </w:r>
      <w:r>
        <w:rPr>
          <w:spacing w:val="13"/>
          <w:sz w:val="18"/>
        </w:rPr>
        <w:t> </w:t>
      </w:r>
      <w:r>
        <w:rPr>
          <w:sz w:val="18"/>
        </w:rPr>
        <w:t>28–30</w:t>
      </w:r>
      <w:r>
        <w:rPr>
          <w:spacing w:val="14"/>
          <w:sz w:val="18"/>
        </w:rPr>
        <w:t> </w:t>
      </w:r>
      <w:r>
        <w:rPr>
          <w:sz w:val="18"/>
        </w:rPr>
        <w:t>August</w:t>
      </w:r>
      <w:r>
        <w:rPr>
          <w:spacing w:val="13"/>
          <w:sz w:val="18"/>
        </w:rPr>
        <w:t> </w:t>
      </w:r>
      <w:r>
        <w:rPr>
          <w:sz w:val="18"/>
        </w:rPr>
        <w:t>2017;</w:t>
      </w:r>
      <w:r>
        <w:rPr>
          <w:spacing w:val="-37"/>
          <w:sz w:val="18"/>
        </w:rPr>
        <w:t> </w:t>
      </w:r>
      <w:bookmarkStart w:name="_bookmark45" w:id="93"/>
      <w:bookmarkEnd w:id="93"/>
      <w:r>
        <w:rPr>
          <w:w w:val="105"/>
          <w:sz w:val="18"/>
        </w:rPr>
        <w:t>pp.</w:t>
      </w:r>
      <w:r>
        <w:rPr>
          <w:spacing w:val="12"/>
          <w:w w:val="105"/>
          <w:sz w:val="18"/>
        </w:rPr>
        <w:t> </w:t>
      </w:r>
      <w:r>
        <w:rPr>
          <w:w w:val="105"/>
          <w:sz w:val="18"/>
        </w:rPr>
        <w:t>57–5709.</w:t>
      </w:r>
    </w:p>
    <w:p>
      <w:pPr>
        <w:pStyle w:val="ListParagraph"/>
        <w:numPr>
          <w:ilvl w:val="0"/>
          <w:numId w:val="5"/>
        </w:numPr>
        <w:tabs>
          <w:tab w:pos="551" w:val="left" w:leader="none"/>
        </w:tabs>
        <w:spacing w:line="261" w:lineRule="auto" w:before="0" w:after="0"/>
        <w:ind w:left="544" w:right="137" w:hanging="425"/>
        <w:jc w:val="both"/>
        <w:rPr>
          <w:sz w:val="18"/>
        </w:rPr>
      </w:pPr>
      <w:r>
        <w:rPr>
          <w:w w:val="105"/>
          <w:sz w:val="18"/>
        </w:rPr>
        <w:t>Bosch.</w:t>
      </w:r>
      <w:r>
        <w:rPr>
          <w:spacing w:val="1"/>
          <w:w w:val="105"/>
          <w:sz w:val="18"/>
        </w:rPr>
        <w:t> </w:t>
      </w:r>
      <w:r>
        <w:rPr>
          <w:w w:val="105"/>
          <w:sz w:val="18"/>
        </w:rPr>
        <w:t>Can Specifications.</w:t>
      </w:r>
      <w:r>
        <w:rPr>
          <w:spacing w:val="1"/>
          <w:w w:val="105"/>
          <w:sz w:val="18"/>
        </w:rPr>
        <w:t> </w:t>
      </w:r>
      <w:r>
        <w:rPr>
          <w:w w:val="105"/>
          <w:sz w:val="18"/>
        </w:rPr>
        <w:t>1991.</w:t>
      </w:r>
      <w:r>
        <w:rPr>
          <w:spacing w:val="1"/>
          <w:w w:val="105"/>
          <w:sz w:val="18"/>
        </w:rPr>
        <w:t> </w:t>
      </w:r>
      <w:r>
        <w:rPr>
          <w:w w:val="105"/>
          <w:sz w:val="18"/>
        </w:rPr>
        <w:t>Available online:</w:t>
      </w:r>
      <w:r>
        <w:rPr>
          <w:spacing w:val="1"/>
          <w:w w:val="105"/>
          <w:sz w:val="18"/>
        </w:rPr>
        <w:t> </w:t>
      </w:r>
      <w:hyperlink r:id="rId48">
        <w:r>
          <w:rPr>
            <w:color w:val="0774B7"/>
            <w:w w:val="105"/>
            <w:sz w:val="18"/>
          </w:rPr>
          <w:t>https://www.kvaser.com/software/7330130980914/V1/can2spec.pdf</w:t>
        </w:r>
      </w:hyperlink>
      <w:r>
        <w:rPr>
          <w:color w:val="0774B7"/>
          <w:spacing w:val="1"/>
          <w:w w:val="105"/>
          <w:sz w:val="18"/>
        </w:rPr>
        <w:t> </w:t>
      </w:r>
      <w:bookmarkStart w:name="_bookmark46" w:id="94"/>
      <w:bookmarkEnd w:id="94"/>
      <w:r>
        <w:rPr>
          <w:w w:val="105"/>
          <w:sz w:val="18"/>
        </w:rPr>
        <w:t>(accessed</w:t>
      </w:r>
      <w:r>
        <w:rPr>
          <w:spacing w:val="2"/>
          <w:w w:val="105"/>
          <w:sz w:val="18"/>
        </w:rPr>
        <w:t> </w:t>
      </w:r>
      <w:r>
        <w:rPr>
          <w:w w:val="105"/>
          <w:sz w:val="18"/>
        </w:rPr>
        <w:t>on</w:t>
      </w:r>
      <w:r>
        <w:rPr>
          <w:spacing w:val="2"/>
          <w:w w:val="105"/>
          <w:sz w:val="18"/>
        </w:rPr>
        <w:t> </w:t>
      </w:r>
      <w:r>
        <w:rPr>
          <w:w w:val="105"/>
          <w:sz w:val="18"/>
        </w:rPr>
        <w:t>5</w:t>
      </w:r>
      <w:r>
        <w:rPr>
          <w:spacing w:val="2"/>
          <w:w w:val="105"/>
          <w:sz w:val="18"/>
        </w:rPr>
        <w:t> </w:t>
      </w:r>
      <w:r>
        <w:rPr>
          <w:w w:val="105"/>
          <w:sz w:val="18"/>
        </w:rPr>
        <w:t>January</w:t>
      </w:r>
      <w:r>
        <w:rPr>
          <w:spacing w:val="3"/>
          <w:w w:val="105"/>
          <w:sz w:val="18"/>
        </w:rPr>
        <w:t> </w:t>
      </w:r>
      <w:r>
        <w:rPr>
          <w:w w:val="105"/>
          <w:sz w:val="18"/>
        </w:rPr>
        <w:t>2021).</w:t>
      </w:r>
    </w:p>
    <w:p>
      <w:pPr>
        <w:pStyle w:val="ListParagraph"/>
        <w:numPr>
          <w:ilvl w:val="0"/>
          <w:numId w:val="5"/>
        </w:numPr>
        <w:tabs>
          <w:tab w:pos="551" w:val="left" w:leader="none"/>
        </w:tabs>
        <w:spacing w:line="219" w:lineRule="exact" w:before="0" w:after="0"/>
        <w:ind w:left="550" w:right="0" w:hanging="431"/>
        <w:jc w:val="both"/>
        <w:rPr>
          <w:sz w:val="18"/>
        </w:rPr>
      </w:pPr>
      <w:r>
        <w:rPr>
          <w:sz w:val="18"/>
        </w:rPr>
        <w:t>Aliwa,</w:t>
      </w:r>
      <w:r>
        <w:rPr>
          <w:spacing w:val="14"/>
          <w:sz w:val="18"/>
        </w:rPr>
        <w:t> </w:t>
      </w:r>
      <w:r>
        <w:rPr>
          <w:sz w:val="18"/>
        </w:rPr>
        <w:t>E.;</w:t>
      </w:r>
      <w:r>
        <w:rPr>
          <w:spacing w:val="15"/>
          <w:sz w:val="18"/>
        </w:rPr>
        <w:t> </w:t>
      </w:r>
      <w:r>
        <w:rPr>
          <w:sz w:val="18"/>
        </w:rPr>
        <w:t>Rana,</w:t>
      </w:r>
      <w:r>
        <w:rPr>
          <w:spacing w:val="13"/>
          <w:sz w:val="18"/>
        </w:rPr>
        <w:t> </w:t>
      </w:r>
      <w:r>
        <w:rPr>
          <w:sz w:val="18"/>
        </w:rPr>
        <w:t>O.;</w:t>
      </w:r>
      <w:r>
        <w:rPr>
          <w:spacing w:val="15"/>
          <w:sz w:val="18"/>
        </w:rPr>
        <w:t> </w:t>
      </w:r>
      <w:r>
        <w:rPr>
          <w:sz w:val="18"/>
        </w:rPr>
        <w:t>Perera,</w:t>
      </w:r>
      <w:r>
        <w:rPr>
          <w:spacing w:val="15"/>
          <w:sz w:val="18"/>
        </w:rPr>
        <w:t> </w:t>
      </w:r>
      <w:r>
        <w:rPr>
          <w:sz w:val="18"/>
        </w:rPr>
        <w:t>C.;</w:t>
      </w:r>
      <w:r>
        <w:rPr>
          <w:spacing w:val="14"/>
          <w:sz w:val="18"/>
        </w:rPr>
        <w:t> </w:t>
      </w:r>
      <w:r>
        <w:rPr>
          <w:sz w:val="18"/>
        </w:rPr>
        <w:t>Burnap,</w:t>
      </w:r>
      <w:r>
        <w:rPr>
          <w:spacing w:val="15"/>
          <w:sz w:val="18"/>
        </w:rPr>
        <w:t> </w:t>
      </w:r>
      <w:r>
        <w:rPr>
          <w:sz w:val="18"/>
        </w:rPr>
        <w:t>P.</w:t>
      </w:r>
      <w:r>
        <w:rPr>
          <w:spacing w:val="15"/>
          <w:sz w:val="18"/>
        </w:rPr>
        <w:t> </w:t>
      </w:r>
      <w:r>
        <w:rPr>
          <w:sz w:val="18"/>
        </w:rPr>
        <w:t>Cyberattacks</w:t>
      </w:r>
      <w:r>
        <w:rPr>
          <w:spacing w:val="14"/>
          <w:sz w:val="18"/>
        </w:rPr>
        <w:t> </w:t>
      </w:r>
      <w:r>
        <w:rPr>
          <w:sz w:val="18"/>
        </w:rPr>
        <w:t>and</w:t>
      </w:r>
      <w:r>
        <w:rPr>
          <w:spacing w:val="15"/>
          <w:sz w:val="18"/>
        </w:rPr>
        <w:t> </w:t>
      </w:r>
      <w:r>
        <w:rPr>
          <w:sz w:val="18"/>
        </w:rPr>
        <w:t>Countermeasures</w:t>
      </w:r>
      <w:r>
        <w:rPr>
          <w:spacing w:val="13"/>
          <w:sz w:val="18"/>
        </w:rPr>
        <w:t> </w:t>
      </w:r>
      <w:r>
        <w:rPr>
          <w:sz w:val="18"/>
        </w:rPr>
        <w:t>for</w:t>
      </w:r>
      <w:r>
        <w:rPr>
          <w:spacing w:val="15"/>
          <w:sz w:val="18"/>
        </w:rPr>
        <w:t> </w:t>
      </w:r>
      <w:r>
        <w:rPr>
          <w:sz w:val="18"/>
        </w:rPr>
        <w:t>In-Vehicle</w:t>
      </w:r>
      <w:r>
        <w:rPr>
          <w:spacing w:val="15"/>
          <w:sz w:val="18"/>
        </w:rPr>
        <w:t> </w:t>
      </w:r>
      <w:r>
        <w:rPr>
          <w:sz w:val="18"/>
        </w:rPr>
        <w:t>Networks.</w:t>
      </w:r>
      <w:r>
        <w:rPr>
          <w:spacing w:val="26"/>
          <w:sz w:val="18"/>
        </w:rPr>
        <w:t> </w:t>
      </w:r>
      <w:r>
        <w:rPr>
          <w:rFonts w:ascii="Palatino Linotype"/>
          <w:i/>
          <w:sz w:val="18"/>
        </w:rPr>
        <w:t>ACM</w:t>
      </w:r>
      <w:r>
        <w:rPr>
          <w:rFonts w:ascii="Palatino Linotype"/>
          <w:i/>
          <w:spacing w:val="9"/>
          <w:sz w:val="18"/>
        </w:rPr>
        <w:t> </w:t>
      </w:r>
      <w:r>
        <w:rPr>
          <w:rFonts w:ascii="Palatino Linotype"/>
          <w:i/>
          <w:sz w:val="18"/>
        </w:rPr>
        <w:t>Comput.</w:t>
      </w:r>
      <w:r>
        <w:rPr>
          <w:rFonts w:ascii="Palatino Linotype"/>
          <w:i/>
          <w:spacing w:val="22"/>
          <w:sz w:val="18"/>
        </w:rPr>
        <w:t> </w:t>
      </w:r>
      <w:r>
        <w:rPr>
          <w:rFonts w:ascii="Palatino Linotype"/>
          <w:i/>
          <w:sz w:val="18"/>
        </w:rPr>
        <w:t>Surv.</w:t>
      </w:r>
      <w:r>
        <w:rPr>
          <w:rFonts w:ascii="Palatino Linotype"/>
          <w:i/>
          <w:spacing w:val="22"/>
          <w:sz w:val="18"/>
        </w:rPr>
        <w:t> </w:t>
      </w:r>
      <w:r>
        <w:rPr>
          <w:rFonts w:ascii="Palatino Linotype"/>
          <w:b/>
          <w:sz w:val="18"/>
        </w:rPr>
        <w:t>2021</w:t>
      </w:r>
      <w:r>
        <w:rPr>
          <w:sz w:val="18"/>
        </w:rPr>
        <w:t>,</w:t>
      </w:r>
    </w:p>
    <w:p>
      <w:pPr>
        <w:spacing w:line="230" w:lineRule="exact" w:before="0"/>
        <w:ind w:left="550" w:right="0" w:firstLine="0"/>
        <w:jc w:val="both"/>
        <w:rPr>
          <w:sz w:val="18"/>
        </w:rPr>
      </w:pPr>
      <w:bookmarkStart w:name="_bookmark47" w:id="95"/>
      <w:bookmarkEnd w:id="95"/>
      <w:r>
        <w:rPr/>
      </w:r>
      <w:r>
        <w:rPr>
          <w:rFonts w:ascii="Palatino Linotype" w:hAnsi="Palatino Linotype"/>
          <w:i/>
          <w:sz w:val="18"/>
        </w:rPr>
        <w:t>54</w:t>
      </w:r>
      <w:r>
        <w:rPr>
          <w:sz w:val="18"/>
        </w:rPr>
        <w:t>,</w:t>
      </w:r>
      <w:r>
        <w:rPr>
          <w:spacing w:val="8"/>
          <w:sz w:val="18"/>
        </w:rPr>
        <w:t> </w:t>
      </w:r>
      <w:r>
        <w:rPr>
          <w:sz w:val="18"/>
        </w:rPr>
        <w:t>1–37.</w:t>
      </w:r>
      <w:r>
        <w:rPr>
          <w:spacing w:val="19"/>
          <w:sz w:val="18"/>
        </w:rPr>
        <w:t> </w:t>
      </w:r>
      <w:r>
        <w:rPr>
          <w:sz w:val="18"/>
        </w:rPr>
        <w:t>[</w:t>
      </w:r>
      <w:hyperlink r:id="rId49">
        <w:r>
          <w:rPr>
            <w:color w:val="0774B7"/>
            <w:sz w:val="18"/>
          </w:rPr>
          <w:t>CrossRef</w:t>
        </w:r>
      </w:hyperlink>
      <w:r>
        <w:rPr>
          <w:sz w:val="18"/>
        </w:rPr>
        <w:t>]</w:t>
      </w:r>
    </w:p>
    <w:p>
      <w:pPr>
        <w:pStyle w:val="ListParagraph"/>
        <w:numPr>
          <w:ilvl w:val="0"/>
          <w:numId w:val="5"/>
        </w:numPr>
        <w:tabs>
          <w:tab w:pos="551" w:val="left" w:leader="none"/>
        </w:tabs>
        <w:spacing w:line="244" w:lineRule="auto" w:before="0" w:after="0"/>
        <w:ind w:left="550" w:right="115" w:hanging="431"/>
        <w:jc w:val="both"/>
        <w:rPr>
          <w:sz w:val="18"/>
        </w:rPr>
      </w:pPr>
      <w:r>
        <w:rPr>
          <w:w w:val="105"/>
          <w:sz w:val="18"/>
        </w:rPr>
        <w:t>Kim,</w:t>
      </w:r>
      <w:r>
        <w:rPr>
          <w:spacing w:val="1"/>
          <w:w w:val="105"/>
          <w:sz w:val="18"/>
        </w:rPr>
        <w:t> </w:t>
      </w:r>
      <w:r>
        <w:rPr>
          <w:w w:val="105"/>
          <w:sz w:val="18"/>
        </w:rPr>
        <w:t>S.;</w:t>
      </w:r>
      <w:r>
        <w:rPr>
          <w:spacing w:val="1"/>
          <w:w w:val="105"/>
          <w:sz w:val="18"/>
        </w:rPr>
        <w:t> </w:t>
      </w:r>
      <w:r>
        <w:rPr>
          <w:w w:val="105"/>
          <w:sz w:val="18"/>
        </w:rPr>
        <w:t>Shrestha,  R.  Intelligent  Autonomous  Vehicle.</w:t>
      </w:r>
      <w:r>
        <w:rPr>
          <w:spacing w:val="42"/>
          <w:w w:val="105"/>
          <w:sz w:val="18"/>
        </w:rPr>
        <w:t> </w:t>
      </w:r>
      <w:r>
        <w:rPr>
          <w:w w:val="105"/>
          <w:sz w:val="18"/>
        </w:rPr>
        <w:t>In  </w:t>
      </w:r>
      <w:r>
        <w:rPr>
          <w:rFonts w:ascii="Palatino Linotype" w:hAnsi="Palatino Linotype"/>
          <w:i/>
          <w:w w:val="105"/>
          <w:sz w:val="18"/>
        </w:rPr>
        <w:t>Automotive Cyber Security</w:t>
      </w:r>
      <w:r>
        <w:rPr>
          <w:w w:val="105"/>
          <w:sz w:val="18"/>
        </w:rPr>
        <w:t>;  J.B.  Metzler:</w:t>
      </w:r>
      <w:r>
        <w:rPr>
          <w:spacing w:val="42"/>
          <w:w w:val="105"/>
          <w:sz w:val="18"/>
        </w:rPr>
        <w:t> </w:t>
      </w:r>
      <w:r>
        <w:rPr>
          <w:w w:val="105"/>
          <w:sz w:val="18"/>
        </w:rPr>
        <w:t>Stuttgart,  Germany,</w:t>
      </w:r>
      <w:r>
        <w:rPr>
          <w:spacing w:val="1"/>
          <w:w w:val="105"/>
          <w:sz w:val="18"/>
        </w:rPr>
        <w:t> </w:t>
      </w:r>
      <w:bookmarkStart w:name="_bookmark48" w:id="96"/>
      <w:bookmarkEnd w:id="96"/>
      <w:r>
        <w:rPr>
          <w:w w:val="105"/>
          <w:sz w:val="18"/>
        </w:rPr>
        <w:t>2020;</w:t>
      </w:r>
      <w:r>
        <w:rPr>
          <w:spacing w:val="2"/>
          <w:w w:val="105"/>
          <w:sz w:val="18"/>
        </w:rPr>
        <w:t> </w:t>
      </w:r>
      <w:r>
        <w:rPr>
          <w:w w:val="105"/>
          <w:sz w:val="18"/>
        </w:rPr>
        <w:t>pp.</w:t>
      </w:r>
      <w:r>
        <w:rPr>
          <w:spacing w:val="12"/>
          <w:w w:val="105"/>
          <w:sz w:val="18"/>
        </w:rPr>
        <w:t> </w:t>
      </w:r>
      <w:r>
        <w:rPr>
          <w:w w:val="105"/>
          <w:sz w:val="18"/>
        </w:rPr>
        <w:t>15–33.</w:t>
      </w:r>
    </w:p>
    <w:p>
      <w:pPr>
        <w:pStyle w:val="ListParagraph"/>
        <w:numPr>
          <w:ilvl w:val="0"/>
          <w:numId w:val="5"/>
        </w:numPr>
        <w:tabs>
          <w:tab w:pos="551" w:val="left" w:leader="none"/>
        </w:tabs>
        <w:spacing w:line="244" w:lineRule="auto" w:before="0" w:after="0"/>
        <w:ind w:left="550" w:right="115" w:hanging="431"/>
        <w:jc w:val="both"/>
        <w:rPr>
          <w:sz w:val="18"/>
        </w:rPr>
      </w:pPr>
      <w:r>
        <w:rPr>
          <w:sz w:val="18"/>
        </w:rPr>
        <w:t>Kim, S.; Shrestha, R. In-Vehicle Communication and Cyber Security. In </w:t>
      </w:r>
      <w:r>
        <w:rPr>
          <w:rFonts w:ascii="Palatino Linotype" w:hAnsi="Palatino Linotype"/>
          <w:i/>
          <w:sz w:val="18"/>
        </w:rPr>
        <w:t>Automotive Cyber Security</w:t>
      </w:r>
      <w:r>
        <w:rPr>
          <w:sz w:val="18"/>
        </w:rPr>
        <w:t>; J.B. Metzler: Stuttgart, Germany,</w:t>
      </w:r>
      <w:r>
        <w:rPr>
          <w:spacing w:val="1"/>
          <w:sz w:val="18"/>
        </w:rPr>
        <w:t> </w:t>
      </w:r>
      <w:bookmarkStart w:name="_bookmark49" w:id="97"/>
      <w:bookmarkEnd w:id="97"/>
      <w:r>
        <w:rPr>
          <w:w w:val="105"/>
          <w:sz w:val="18"/>
        </w:rPr>
        <w:t>2020;</w:t>
      </w:r>
      <w:r>
        <w:rPr>
          <w:spacing w:val="2"/>
          <w:w w:val="105"/>
          <w:sz w:val="18"/>
        </w:rPr>
        <w:t> </w:t>
      </w:r>
      <w:r>
        <w:rPr>
          <w:w w:val="105"/>
          <w:sz w:val="18"/>
        </w:rPr>
        <w:t>pp.</w:t>
      </w:r>
      <w:r>
        <w:rPr>
          <w:spacing w:val="12"/>
          <w:w w:val="105"/>
          <w:sz w:val="18"/>
        </w:rPr>
        <w:t> </w:t>
      </w:r>
      <w:r>
        <w:rPr>
          <w:w w:val="105"/>
          <w:sz w:val="18"/>
        </w:rPr>
        <w:t>67–96.</w:t>
      </w:r>
    </w:p>
    <w:p>
      <w:pPr>
        <w:pStyle w:val="ListParagraph"/>
        <w:numPr>
          <w:ilvl w:val="0"/>
          <w:numId w:val="5"/>
        </w:numPr>
        <w:tabs>
          <w:tab w:pos="551" w:val="left" w:leader="none"/>
        </w:tabs>
        <w:spacing w:line="261" w:lineRule="auto" w:before="6" w:after="0"/>
        <w:ind w:left="544" w:right="137" w:hanging="425"/>
        <w:jc w:val="both"/>
        <w:rPr>
          <w:sz w:val="18"/>
        </w:rPr>
      </w:pPr>
      <w:r>
        <w:rPr>
          <w:w w:val="105"/>
          <w:sz w:val="18"/>
        </w:rPr>
        <w:t>Talic, A. Security analysis of ethernet in cars. Master’s Thesis, Department of Communication Systems, KTH Royal Institute of</w:t>
      </w:r>
      <w:r>
        <w:rPr>
          <w:spacing w:val="-39"/>
          <w:w w:val="105"/>
          <w:sz w:val="18"/>
        </w:rPr>
        <w:t> </w:t>
      </w:r>
      <w:r>
        <w:rPr>
          <w:sz w:val="18"/>
        </w:rPr>
        <w:t>Technology, Stockholm, Sweden, 2017.</w:t>
      </w:r>
      <w:r>
        <w:rPr>
          <w:spacing w:val="1"/>
          <w:sz w:val="18"/>
        </w:rPr>
        <w:t> </w:t>
      </w:r>
      <w:r>
        <w:rPr>
          <w:sz w:val="18"/>
        </w:rPr>
        <w:t>Available online:</w:t>
      </w:r>
      <w:r>
        <w:rPr>
          <w:spacing w:val="1"/>
          <w:sz w:val="18"/>
        </w:rPr>
        <w:t> </w:t>
      </w:r>
      <w:hyperlink r:id="rId50">
        <w:r>
          <w:rPr>
            <w:color w:val="0774B7"/>
            <w:sz w:val="18"/>
          </w:rPr>
          <w:t>https://people.kth.se/~{}maguire/DEGREE-PROJECT-REPORTS/1710</w:t>
        </w:r>
      </w:hyperlink>
      <w:r>
        <w:rPr>
          <w:color w:val="0774B7"/>
          <w:spacing w:val="1"/>
          <w:sz w:val="18"/>
        </w:rPr>
        <w:t> </w:t>
      </w:r>
      <w:hyperlink r:id="rId50">
        <w:bookmarkStart w:name="_bookmark50" w:id="98"/>
        <w:bookmarkEnd w:id="98"/>
        <w:r>
          <w:rPr>
            <w:color w:val="0774B7"/>
            <w:w w:val="105"/>
            <w:sz w:val="18"/>
          </w:rPr>
          <w:t>06</w:t>
        </w:r>
        <w:r>
          <w:rPr>
            <w:color w:val="0774B7"/>
            <w:w w:val="105"/>
            <w:sz w:val="18"/>
          </w:rPr>
          <w:t>-Ammar_Talic_with_cover.pdf</w:t>
        </w:r>
        <w:r>
          <w:rPr>
            <w:color w:val="0774B7"/>
            <w:spacing w:val="1"/>
            <w:w w:val="105"/>
            <w:sz w:val="18"/>
          </w:rPr>
          <w:t> </w:t>
        </w:r>
      </w:hyperlink>
      <w:r>
        <w:rPr>
          <w:w w:val="105"/>
          <w:sz w:val="18"/>
        </w:rPr>
        <w:t>(accessed</w:t>
      </w:r>
      <w:r>
        <w:rPr>
          <w:spacing w:val="2"/>
          <w:w w:val="105"/>
          <w:sz w:val="18"/>
        </w:rPr>
        <w:t> </w:t>
      </w:r>
      <w:r>
        <w:rPr>
          <w:w w:val="105"/>
          <w:sz w:val="18"/>
        </w:rPr>
        <w:t>on</w:t>
      </w:r>
      <w:r>
        <w:rPr>
          <w:spacing w:val="2"/>
          <w:w w:val="105"/>
          <w:sz w:val="18"/>
        </w:rPr>
        <w:t> </w:t>
      </w:r>
      <w:r>
        <w:rPr>
          <w:w w:val="105"/>
          <w:sz w:val="18"/>
        </w:rPr>
        <w:t>15</w:t>
      </w:r>
      <w:r>
        <w:rPr>
          <w:spacing w:val="2"/>
          <w:w w:val="105"/>
          <w:sz w:val="18"/>
        </w:rPr>
        <w:t> </w:t>
      </w:r>
      <w:r>
        <w:rPr>
          <w:w w:val="105"/>
          <w:sz w:val="18"/>
        </w:rPr>
        <w:t>January</w:t>
      </w:r>
      <w:r>
        <w:rPr>
          <w:spacing w:val="2"/>
          <w:w w:val="105"/>
          <w:sz w:val="18"/>
        </w:rPr>
        <w:t> </w:t>
      </w:r>
      <w:r>
        <w:rPr>
          <w:w w:val="105"/>
          <w:sz w:val="18"/>
        </w:rPr>
        <w:t>2021).</w:t>
      </w:r>
    </w:p>
    <w:p>
      <w:pPr>
        <w:pStyle w:val="ListParagraph"/>
        <w:numPr>
          <w:ilvl w:val="0"/>
          <w:numId w:val="5"/>
        </w:numPr>
        <w:tabs>
          <w:tab w:pos="551" w:val="left" w:leader="none"/>
        </w:tabs>
        <w:spacing w:line="261" w:lineRule="auto" w:before="1" w:after="0"/>
        <w:ind w:left="550" w:right="105" w:hanging="431"/>
        <w:jc w:val="both"/>
        <w:rPr>
          <w:sz w:val="18"/>
        </w:rPr>
      </w:pPr>
      <w:r>
        <w:rPr>
          <w:sz w:val="18"/>
        </w:rPr>
        <w:t>Corbett, C.; Schoch, E.; Kargl, F.; Felix, P. Automotive ethernet:</w:t>
      </w:r>
      <w:r>
        <w:rPr>
          <w:spacing w:val="1"/>
          <w:sz w:val="18"/>
        </w:rPr>
        <w:t> </w:t>
      </w:r>
      <w:r>
        <w:rPr>
          <w:sz w:val="18"/>
        </w:rPr>
        <w:t>Security opportunity or challenge?</w:t>
      </w:r>
      <w:r>
        <w:rPr>
          <w:spacing w:val="1"/>
          <w:sz w:val="18"/>
        </w:rPr>
        <w:t> </w:t>
      </w:r>
      <w:r>
        <w:rPr>
          <w:sz w:val="18"/>
        </w:rPr>
        <w:t>Sicherheit 2016 - Sicherheit,</w:t>
      </w:r>
      <w:r>
        <w:rPr>
          <w:spacing w:val="1"/>
          <w:sz w:val="18"/>
        </w:rPr>
        <w:t> </w:t>
      </w:r>
      <w:r>
        <w:rPr>
          <w:sz w:val="18"/>
        </w:rPr>
        <w:t>Schutz und Zuverlässigkeit, Bonn, Gesellschaft für Informatik e.V. 2016, pp. 45–54. Available online: </w:t>
      </w:r>
      <w:hyperlink r:id="rId51">
        <w:r>
          <w:rPr>
            <w:color w:val="0774B7"/>
            <w:sz w:val="18"/>
          </w:rPr>
          <w:t>https://dl.gi.de/bitstream/</w:t>
        </w:r>
      </w:hyperlink>
      <w:r>
        <w:rPr>
          <w:color w:val="0774B7"/>
          <w:spacing w:val="1"/>
          <w:sz w:val="18"/>
        </w:rPr>
        <w:t> </w:t>
      </w:r>
      <w:hyperlink r:id="rId51">
        <w:bookmarkStart w:name="_bookmark51" w:id="99"/>
        <w:bookmarkEnd w:id="99"/>
        <w:r>
          <w:rPr>
            <w:color w:val="0774B7"/>
            <w:sz w:val="18"/>
          </w:rPr>
          <w:t>handle/20.500.12116/880/45.pdf?sequence=1</w:t>
        </w:r>
        <w:r>
          <w:rPr>
            <w:color w:val="0774B7"/>
            <w:spacing w:val="4"/>
            <w:sz w:val="18"/>
          </w:rPr>
          <w:t> </w:t>
        </w:r>
      </w:hyperlink>
      <w:r>
        <w:rPr>
          <w:sz w:val="18"/>
        </w:rPr>
        <w:t>(accessed</w:t>
      </w:r>
      <w:r>
        <w:rPr>
          <w:spacing w:val="5"/>
          <w:sz w:val="18"/>
        </w:rPr>
        <w:t> </w:t>
      </w:r>
      <w:r>
        <w:rPr>
          <w:sz w:val="18"/>
        </w:rPr>
        <w:t>on</w:t>
      </w:r>
      <w:r>
        <w:rPr>
          <w:spacing w:val="4"/>
          <w:sz w:val="18"/>
        </w:rPr>
        <w:t> </w:t>
      </w:r>
      <w:r>
        <w:rPr>
          <w:sz w:val="18"/>
        </w:rPr>
        <w:t>27</w:t>
      </w:r>
      <w:r>
        <w:rPr>
          <w:spacing w:val="5"/>
          <w:sz w:val="18"/>
        </w:rPr>
        <w:t> </w:t>
      </w:r>
      <w:r>
        <w:rPr>
          <w:sz w:val="18"/>
        </w:rPr>
        <w:t>January</w:t>
      </w:r>
      <w:r>
        <w:rPr>
          <w:spacing w:val="4"/>
          <w:sz w:val="18"/>
        </w:rPr>
        <w:t> </w:t>
      </w:r>
      <w:r>
        <w:rPr>
          <w:sz w:val="18"/>
        </w:rPr>
        <w:t>2021).</w:t>
      </w:r>
    </w:p>
    <w:p>
      <w:pPr>
        <w:pStyle w:val="ListParagraph"/>
        <w:numPr>
          <w:ilvl w:val="0"/>
          <w:numId w:val="5"/>
        </w:numPr>
        <w:tabs>
          <w:tab w:pos="551" w:val="left" w:leader="none"/>
        </w:tabs>
        <w:spacing w:line="261" w:lineRule="auto" w:before="0" w:after="0"/>
        <w:ind w:left="544" w:right="115" w:hanging="425"/>
        <w:jc w:val="both"/>
        <w:rPr>
          <w:sz w:val="18"/>
        </w:rPr>
      </w:pPr>
      <w:r>
        <w:rPr>
          <w:sz w:val="18"/>
        </w:rPr>
        <w:t>Hank,</w:t>
      </w:r>
      <w:r>
        <w:rPr>
          <w:spacing w:val="10"/>
          <w:sz w:val="18"/>
        </w:rPr>
        <w:t> </w:t>
      </w:r>
      <w:r>
        <w:rPr>
          <w:sz w:val="18"/>
        </w:rPr>
        <w:t>P.;</w:t>
      </w:r>
      <w:r>
        <w:rPr>
          <w:spacing w:val="11"/>
          <w:sz w:val="18"/>
        </w:rPr>
        <w:t> </w:t>
      </w:r>
      <w:r>
        <w:rPr>
          <w:sz w:val="18"/>
        </w:rPr>
        <w:t>Muller,</w:t>
      </w:r>
      <w:r>
        <w:rPr>
          <w:spacing w:val="10"/>
          <w:sz w:val="18"/>
        </w:rPr>
        <w:t> </w:t>
      </w:r>
      <w:r>
        <w:rPr>
          <w:sz w:val="18"/>
        </w:rPr>
        <w:t>S.;</w:t>
      </w:r>
      <w:r>
        <w:rPr>
          <w:spacing w:val="12"/>
          <w:sz w:val="18"/>
        </w:rPr>
        <w:t> </w:t>
      </w:r>
      <w:r>
        <w:rPr>
          <w:sz w:val="18"/>
        </w:rPr>
        <w:t>Vermesan,</w:t>
      </w:r>
      <w:r>
        <w:rPr>
          <w:spacing w:val="10"/>
          <w:sz w:val="18"/>
        </w:rPr>
        <w:t> </w:t>
      </w:r>
      <w:r>
        <w:rPr>
          <w:sz w:val="18"/>
        </w:rPr>
        <w:t>O.;</w:t>
      </w:r>
      <w:r>
        <w:rPr>
          <w:spacing w:val="11"/>
          <w:sz w:val="18"/>
        </w:rPr>
        <w:t> </w:t>
      </w:r>
      <w:r>
        <w:rPr>
          <w:sz w:val="18"/>
        </w:rPr>
        <w:t>Keybus,</w:t>
      </w:r>
      <w:r>
        <w:rPr>
          <w:spacing w:val="10"/>
          <w:sz w:val="18"/>
        </w:rPr>
        <w:t> </w:t>
      </w:r>
      <w:r>
        <w:rPr>
          <w:sz w:val="18"/>
        </w:rPr>
        <w:t>J.V.D.</w:t>
      </w:r>
      <w:r>
        <w:rPr>
          <w:spacing w:val="8"/>
          <w:sz w:val="18"/>
        </w:rPr>
        <w:t> </w:t>
      </w:r>
      <w:r>
        <w:rPr>
          <w:sz w:val="18"/>
        </w:rPr>
        <w:t>Automotive</w:t>
      </w:r>
      <w:r>
        <w:rPr>
          <w:spacing w:val="7"/>
          <w:sz w:val="18"/>
        </w:rPr>
        <w:t> </w:t>
      </w:r>
      <w:r>
        <w:rPr>
          <w:sz w:val="18"/>
        </w:rPr>
        <w:t>Ethernet:</w:t>
      </w:r>
      <w:r>
        <w:rPr>
          <w:spacing w:val="27"/>
          <w:sz w:val="18"/>
        </w:rPr>
        <w:t> </w:t>
      </w:r>
      <w:r>
        <w:rPr>
          <w:sz w:val="18"/>
        </w:rPr>
        <w:t>In-vehicle</w:t>
      </w:r>
      <w:r>
        <w:rPr>
          <w:spacing w:val="8"/>
          <w:sz w:val="18"/>
        </w:rPr>
        <w:t> </w:t>
      </w:r>
      <w:r>
        <w:rPr>
          <w:sz w:val="18"/>
        </w:rPr>
        <w:t>Networking</w:t>
      </w:r>
      <w:r>
        <w:rPr>
          <w:spacing w:val="7"/>
          <w:sz w:val="18"/>
        </w:rPr>
        <w:t> </w:t>
      </w:r>
      <w:r>
        <w:rPr>
          <w:sz w:val="18"/>
        </w:rPr>
        <w:t>and</w:t>
      </w:r>
      <w:r>
        <w:rPr>
          <w:spacing w:val="8"/>
          <w:sz w:val="18"/>
        </w:rPr>
        <w:t> </w:t>
      </w:r>
      <w:r>
        <w:rPr>
          <w:sz w:val="18"/>
        </w:rPr>
        <w:t>Smart</w:t>
      </w:r>
      <w:r>
        <w:rPr>
          <w:spacing w:val="7"/>
          <w:sz w:val="18"/>
        </w:rPr>
        <w:t> </w:t>
      </w:r>
      <w:r>
        <w:rPr>
          <w:sz w:val="18"/>
        </w:rPr>
        <w:t>Mobility.</w:t>
      </w:r>
      <w:r>
        <w:rPr>
          <w:spacing w:val="30"/>
          <w:sz w:val="18"/>
        </w:rPr>
        <w:t> </w:t>
      </w:r>
      <w:r>
        <w:rPr>
          <w:sz w:val="18"/>
        </w:rPr>
        <w:t>In</w:t>
      </w:r>
      <w:r>
        <w:rPr>
          <w:spacing w:val="8"/>
          <w:sz w:val="18"/>
        </w:rPr>
        <w:t> </w:t>
      </w:r>
      <w:r>
        <w:rPr>
          <w:sz w:val="18"/>
        </w:rPr>
        <w:t>Proceedings</w:t>
      </w:r>
      <w:r>
        <w:rPr>
          <w:spacing w:val="1"/>
          <w:sz w:val="18"/>
        </w:rPr>
        <w:t> </w:t>
      </w:r>
      <w:r>
        <w:rPr>
          <w:sz w:val="18"/>
        </w:rPr>
        <w:t>of the Design, Automation &amp; Test in Europe Conference &amp; Exhibition (DATE), Grenoble, France, 18–22 March 2013; Volume 2013,</w:t>
      </w:r>
      <w:r>
        <w:rPr>
          <w:spacing w:val="1"/>
          <w:sz w:val="18"/>
        </w:rPr>
        <w:t> </w:t>
      </w:r>
      <w:bookmarkStart w:name="_bookmark52" w:id="100"/>
      <w:bookmarkEnd w:id="100"/>
      <w:r>
        <w:rPr>
          <w:sz w:val="18"/>
        </w:rPr>
        <w:t>pp.</w:t>
      </w:r>
      <w:r>
        <w:rPr>
          <w:spacing w:val="14"/>
          <w:sz w:val="18"/>
        </w:rPr>
        <w:t> </w:t>
      </w:r>
      <w:r>
        <w:rPr>
          <w:sz w:val="18"/>
        </w:rPr>
        <w:t>1735–1739.</w:t>
      </w:r>
    </w:p>
    <w:p>
      <w:pPr>
        <w:pStyle w:val="ListParagraph"/>
        <w:numPr>
          <w:ilvl w:val="0"/>
          <w:numId w:val="5"/>
        </w:numPr>
        <w:tabs>
          <w:tab w:pos="551" w:val="left" w:leader="none"/>
        </w:tabs>
        <w:spacing w:line="225" w:lineRule="exact" w:before="0" w:after="0"/>
        <w:ind w:left="550" w:right="0" w:hanging="431"/>
        <w:jc w:val="both"/>
        <w:rPr>
          <w:sz w:val="18"/>
        </w:rPr>
      </w:pPr>
      <w:r>
        <w:rPr>
          <w:sz w:val="18"/>
        </w:rPr>
        <w:t>Glass,</w:t>
      </w:r>
      <w:r>
        <w:rPr>
          <w:spacing w:val="7"/>
          <w:sz w:val="18"/>
        </w:rPr>
        <w:t> </w:t>
      </w:r>
      <w:r>
        <w:rPr>
          <w:sz w:val="18"/>
        </w:rPr>
        <w:t>M.;</w:t>
      </w:r>
      <w:r>
        <w:rPr>
          <w:spacing w:val="8"/>
          <w:sz w:val="18"/>
        </w:rPr>
        <w:t> </w:t>
      </w:r>
      <w:r>
        <w:rPr>
          <w:sz w:val="18"/>
        </w:rPr>
        <w:t>Herrscher,</w:t>
      </w:r>
      <w:r>
        <w:rPr>
          <w:spacing w:val="8"/>
          <w:sz w:val="18"/>
        </w:rPr>
        <w:t> </w:t>
      </w:r>
      <w:r>
        <w:rPr>
          <w:sz w:val="18"/>
        </w:rPr>
        <w:t>D.;</w:t>
      </w:r>
      <w:r>
        <w:rPr>
          <w:spacing w:val="8"/>
          <w:sz w:val="18"/>
        </w:rPr>
        <w:t> </w:t>
      </w:r>
      <w:r>
        <w:rPr>
          <w:sz w:val="18"/>
        </w:rPr>
        <w:t>Meier,</w:t>
      </w:r>
      <w:r>
        <w:rPr>
          <w:spacing w:val="8"/>
          <w:sz w:val="18"/>
        </w:rPr>
        <w:t> </w:t>
      </w:r>
      <w:r>
        <w:rPr>
          <w:sz w:val="18"/>
        </w:rPr>
        <w:t>H.;</w:t>
      </w:r>
      <w:r>
        <w:rPr>
          <w:spacing w:val="8"/>
          <w:sz w:val="18"/>
        </w:rPr>
        <w:t> </w:t>
      </w:r>
      <w:r>
        <w:rPr>
          <w:sz w:val="18"/>
        </w:rPr>
        <w:t>Piastowski,</w:t>
      </w:r>
      <w:r>
        <w:rPr>
          <w:spacing w:val="8"/>
          <w:sz w:val="18"/>
        </w:rPr>
        <w:t> </w:t>
      </w:r>
      <w:r>
        <w:rPr>
          <w:sz w:val="18"/>
        </w:rPr>
        <w:t>M.;</w:t>
      </w:r>
      <w:r>
        <w:rPr>
          <w:spacing w:val="8"/>
          <w:sz w:val="18"/>
        </w:rPr>
        <w:t> </w:t>
      </w:r>
      <w:r>
        <w:rPr>
          <w:sz w:val="18"/>
        </w:rPr>
        <w:t>Schoo,</w:t>
      </w:r>
      <w:r>
        <w:rPr>
          <w:spacing w:val="8"/>
          <w:sz w:val="18"/>
        </w:rPr>
        <w:t> </w:t>
      </w:r>
      <w:r>
        <w:rPr>
          <w:sz w:val="18"/>
        </w:rPr>
        <w:t>P.</w:t>
      </w:r>
      <w:r>
        <w:rPr>
          <w:spacing w:val="8"/>
          <w:sz w:val="18"/>
        </w:rPr>
        <w:t> </w:t>
      </w:r>
      <w:r>
        <w:rPr>
          <w:rFonts w:ascii="Palatino Linotype" w:hAnsi="Palatino Linotype"/>
          <w:i/>
          <w:sz w:val="18"/>
        </w:rPr>
        <w:t>“Seis”—Security</w:t>
      </w:r>
      <w:r>
        <w:rPr>
          <w:rFonts w:ascii="Palatino Linotype" w:hAnsi="Palatino Linotype"/>
          <w:i/>
          <w:spacing w:val="3"/>
          <w:sz w:val="18"/>
        </w:rPr>
        <w:t> </w:t>
      </w:r>
      <w:r>
        <w:rPr>
          <w:rFonts w:ascii="Palatino Linotype" w:hAnsi="Palatino Linotype"/>
          <w:i/>
          <w:sz w:val="18"/>
        </w:rPr>
        <w:t>in</w:t>
      </w:r>
      <w:r>
        <w:rPr>
          <w:rFonts w:ascii="Palatino Linotype" w:hAnsi="Palatino Linotype"/>
          <w:i/>
          <w:spacing w:val="3"/>
          <w:sz w:val="18"/>
        </w:rPr>
        <w:t> </w:t>
      </w:r>
      <w:r>
        <w:rPr>
          <w:rFonts w:ascii="Palatino Linotype" w:hAnsi="Palatino Linotype"/>
          <w:i/>
          <w:sz w:val="18"/>
        </w:rPr>
        <w:t>Embedded</w:t>
      </w:r>
      <w:r>
        <w:rPr>
          <w:rFonts w:ascii="Palatino Linotype" w:hAnsi="Palatino Linotype"/>
          <w:i/>
          <w:spacing w:val="3"/>
          <w:sz w:val="18"/>
        </w:rPr>
        <w:t> </w:t>
      </w:r>
      <w:r>
        <w:rPr>
          <w:rFonts w:ascii="Palatino Linotype" w:hAnsi="Palatino Linotype"/>
          <w:i/>
          <w:sz w:val="18"/>
        </w:rPr>
        <w:t>IP-Based</w:t>
      </w:r>
      <w:r>
        <w:rPr>
          <w:rFonts w:ascii="Palatino Linotype" w:hAnsi="Palatino Linotype"/>
          <w:i/>
          <w:spacing w:val="3"/>
          <w:sz w:val="18"/>
        </w:rPr>
        <w:t> </w:t>
      </w:r>
      <w:r>
        <w:rPr>
          <w:rFonts w:ascii="Palatino Linotype" w:hAnsi="Palatino Linotype"/>
          <w:i/>
          <w:sz w:val="18"/>
        </w:rPr>
        <w:t>Systems</w:t>
      </w:r>
      <w:r>
        <w:rPr>
          <w:sz w:val="18"/>
        </w:rPr>
        <w:t>;</w:t>
      </w:r>
      <w:r>
        <w:rPr>
          <w:spacing w:val="7"/>
          <w:sz w:val="18"/>
        </w:rPr>
        <w:t> </w:t>
      </w:r>
      <w:r>
        <w:rPr>
          <w:sz w:val="18"/>
        </w:rPr>
        <w:t>ATZ</w:t>
      </w:r>
      <w:r>
        <w:rPr>
          <w:spacing w:val="8"/>
          <w:sz w:val="18"/>
        </w:rPr>
        <w:t> </w:t>
      </w:r>
      <w:r>
        <w:rPr>
          <w:sz w:val="18"/>
        </w:rPr>
        <w:t>Elektron</w:t>
      </w:r>
      <w:r>
        <w:rPr>
          <w:spacing w:val="8"/>
          <w:sz w:val="18"/>
        </w:rPr>
        <w:t> </w:t>
      </w:r>
      <w:r>
        <w:rPr>
          <w:sz w:val="18"/>
        </w:rPr>
        <w:t>Worldw:</w:t>
      </w:r>
    </w:p>
    <w:p>
      <w:pPr>
        <w:spacing w:before="5"/>
        <w:ind w:left="550" w:right="0" w:firstLine="0"/>
        <w:jc w:val="both"/>
        <w:rPr>
          <w:sz w:val="18"/>
        </w:rPr>
      </w:pPr>
      <w:bookmarkStart w:name="_bookmark53" w:id="101"/>
      <w:bookmarkEnd w:id="101"/>
      <w:r>
        <w:rPr/>
      </w:r>
      <w:r>
        <w:rPr>
          <w:sz w:val="18"/>
        </w:rPr>
        <w:t>Berlin/Heidelberg,</w:t>
      </w:r>
      <w:r>
        <w:rPr>
          <w:spacing w:val="16"/>
          <w:sz w:val="18"/>
        </w:rPr>
        <w:t> </w:t>
      </w:r>
      <w:r>
        <w:rPr>
          <w:sz w:val="18"/>
        </w:rPr>
        <w:t>Germany,</w:t>
      </w:r>
      <w:r>
        <w:rPr>
          <w:spacing w:val="16"/>
          <w:sz w:val="18"/>
        </w:rPr>
        <w:t> </w:t>
      </w:r>
      <w:r>
        <w:rPr>
          <w:sz w:val="18"/>
        </w:rPr>
        <w:t>2010;</w:t>
      </w:r>
      <w:r>
        <w:rPr>
          <w:spacing w:val="17"/>
          <w:sz w:val="18"/>
        </w:rPr>
        <w:t> </w:t>
      </w:r>
      <w:r>
        <w:rPr>
          <w:sz w:val="18"/>
        </w:rPr>
        <w:t>Volume</w:t>
      </w:r>
      <w:r>
        <w:rPr>
          <w:spacing w:val="16"/>
          <w:sz w:val="18"/>
        </w:rPr>
        <w:t> </w:t>
      </w:r>
      <w:r>
        <w:rPr>
          <w:sz w:val="18"/>
        </w:rPr>
        <w:t>5,</w:t>
      </w:r>
      <w:r>
        <w:rPr>
          <w:spacing w:val="17"/>
          <w:sz w:val="18"/>
        </w:rPr>
        <w:t> </w:t>
      </w:r>
      <w:r>
        <w:rPr>
          <w:sz w:val="18"/>
        </w:rPr>
        <w:t>pp.</w:t>
      </w:r>
      <w:r>
        <w:rPr>
          <w:spacing w:val="29"/>
          <w:sz w:val="18"/>
        </w:rPr>
        <w:t> </w:t>
      </w:r>
      <w:r>
        <w:rPr>
          <w:sz w:val="18"/>
        </w:rPr>
        <w:t>36–40.</w:t>
      </w:r>
    </w:p>
    <w:p>
      <w:pPr>
        <w:pStyle w:val="ListParagraph"/>
        <w:numPr>
          <w:ilvl w:val="0"/>
          <w:numId w:val="5"/>
        </w:numPr>
        <w:tabs>
          <w:tab w:pos="551" w:val="left" w:leader="none"/>
        </w:tabs>
        <w:spacing w:line="236" w:lineRule="exact" w:before="1" w:after="0"/>
        <w:ind w:left="550" w:right="0" w:hanging="431"/>
        <w:jc w:val="both"/>
        <w:rPr>
          <w:rFonts w:ascii="Palatino Linotype"/>
          <w:i/>
          <w:sz w:val="18"/>
        </w:rPr>
      </w:pPr>
      <w:r>
        <w:rPr>
          <w:w w:val="105"/>
          <w:sz w:val="18"/>
        </w:rPr>
        <w:t>Lee,</w:t>
      </w:r>
      <w:r>
        <w:rPr>
          <w:spacing w:val="-1"/>
          <w:w w:val="105"/>
          <w:sz w:val="18"/>
        </w:rPr>
        <w:t> </w:t>
      </w:r>
      <w:r>
        <w:rPr>
          <w:w w:val="105"/>
          <w:sz w:val="18"/>
        </w:rPr>
        <w:t>H.-Y.; Lee, D.-H. Security</w:t>
      </w:r>
      <w:r>
        <w:rPr>
          <w:spacing w:val="-1"/>
          <w:w w:val="105"/>
          <w:sz w:val="18"/>
        </w:rPr>
        <w:t> </w:t>
      </w:r>
      <w:r>
        <w:rPr>
          <w:w w:val="105"/>
          <w:sz w:val="18"/>
        </w:rPr>
        <w:t>of</w:t>
      </w:r>
      <w:r>
        <w:rPr>
          <w:spacing w:val="-1"/>
          <w:w w:val="105"/>
          <w:sz w:val="18"/>
        </w:rPr>
        <w:t> </w:t>
      </w:r>
      <w:r>
        <w:rPr>
          <w:w w:val="105"/>
          <w:sz w:val="18"/>
        </w:rPr>
        <w:t>Ethernet in</w:t>
      </w:r>
      <w:r>
        <w:rPr>
          <w:spacing w:val="-1"/>
          <w:w w:val="105"/>
          <w:sz w:val="18"/>
        </w:rPr>
        <w:t> </w:t>
      </w:r>
      <w:r>
        <w:rPr>
          <w:w w:val="105"/>
          <w:sz w:val="18"/>
        </w:rPr>
        <w:t>Automotive Electric/Electronic Architectures.</w:t>
      </w:r>
      <w:r>
        <w:rPr>
          <w:spacing w:val="9"/>
          <w:w w:val="105"/>
          <w:sz w:val="18"/>
        </w:rPr>
        <w:t> </w:t>
      </w:r>
      <w:r>
        <w:rPr>
          <w:rFonts w:ascii="Palatino Linotype"/>
          <w:i/>
          <w:w w:val="105"/>
          <w:sz w:val="18"/>
        </w:rPr>
        <w:t>J.</w:t>
      </w:r>
      <w:r>
        <w:rPr>
          <w:rFonts w:ascii="Palatino Linotype"/>
          <w:i/>
          <w:spacing w:val="-7"/>
          <w:w w:val="105"/>
          <w:sz w:val="18"/>
        </w:rPr>
        <w:t> </w:t>
      </w:r>
      <w:r>
        <w:rPr>
          <w:rFonts w:ascii="Palatino Linotype"/>
          <w:i/>
          <w:w w:val="105"/>
          <w:sz w:val="18"/>
        </w:rPr>
        <w:t>Inst.</w:t>
      </w:r>
      <w:r>
        <w:rPr>
          <w:rFonts w:ascii="Palatino Linotype"/>
          <w:i/>
          <w:spacing w:val="4"/>
          <w:w w:val="105"/>
          <w:sz w:val="18"/>
        </w:rPr>
        <w:t> </w:t>
      </w:r>
      <w:r>
        <w:rPr>
          <w:rFonts w:ascii="Palatino Linotype"/>
          <w:i/>
          <w:w w:val="105"/>
          <w:sz w:val="18"/>
        </w:rPr>
        <w:t>Internet</w:t>
      </w:r>
      <w:r>
        <w:rPr>
          <w:rFonts w:ascii="Palatino Linotype"/>
          <w:i/>
          <w:spacing w:val="-6"/>
          <w:w w:val="105"/>
          <w:sz w:val="18"/>
        </w:rPr>
        <w:t> </w:t>
      </w:r>
      <w:r>
        <w:rPr>
          <w:rFonts w:ascii="Palatino Linotype"/>
          <w:i/>
          <w:w w:val="105"/>
          <w:sz w:val="18"/>
        </w:rPr>
        <w:t>Broadcast.</w:t>
      </w:r>
      <w:r>
        <w:rPr>
          <w:rFonts w:ascii="Palatino Linotype"/>
          <w:i/>
          <w:spacing w:val="4"/>
          <w:w w:val="105"/>
          <w:sz w:val="18"/>
        </w:rPr>
        <w:t> </w:t>
      </w:r>
      <w:r>
        <w:rPr>
          <w:rFonts w:ascii="Palatino Linotype"/>
          <w:i/>
          <w:w w:val="105"/>
          <w:sz w:val="18"/>
        </w:rPr>
        <w:t>Commun.</w:t>
      </w:r>
    </w:p>
    <w:p>
      <w:pPr>
        <w:spacing w:line="230" w:lineRule="exact" w:before="0"/>
        <w:ind w:left="550" w:right="0" w:firstLine="0"/>
        <w:jc w:val="both"/>
        <w:rPr>
          <w:sz w:val="18"/>
        </w:rPr>
      </w:pPr>
      <w:bookmarkStart w:name="_bookmark54" w:id="102"/>
      <w:bookmarkEnd w:id="102"/>
      <w:r>
        <w:rPr/>
      </w:r>
      <w:r>
        <w:rPr>
          <w:rFonts w:ascii="Palatino Linotype" w:hAnsi="Palatino Linotype"/>
          <w:b/>
          <w:sz w:val="18"/>
        </w:rPr>
        <w:t>2016</w:t>
      </w:r>
      <w:r>
        <w:rPr>
          <w:sz w:val="18"/>
        </w:rPr>
        <w:t>,</w:t>
      </w:r>
      <w:r>
        <w:rPr>
          <w:spacing w:val="6"/>
          <w:sz w:val="18"/>
        </w:rPr>
        <w:t> </w:t>
      </w:r>
      <w:r>
        <w:rPr>
          <w:rFonts w:ascii="Palatino Linotype" w:hAnsi="Palatino Linotype"/>
          <w:i/>
          <w:sz w:val="18"/>
        </w:rPr>
        <w:t>16</w:t>
      </w:r>
      <w:r>
        <w:rPr>
          <w:sz w:val="18"/>
        </w:rPr>
        <w:t>,</w:t>
      </w:r>
      <w:r>
        <w:rPr>
          <w:spacing w:val="6"/>
          <w:sz w:val="18"/>
        </w:rPr>
        <w:t> </w:t>
      </w:r>
      <w:r>
        <w:rPr>
          <w:sz w:val="18"/>
        </w:rPr>
        <w:t>39–48.</w:t>
      </w:r>
      <w:r>
        <w:rPr>
          <w:spacing w:val="17"/>
          <w:sz w:val="18"/>
        </w:rPr>
        <w:t> </w:t>
      </w:r>
      <w:r>
        <w:rPr>
          <w:sz w:val="18"/>
        </w:rPr>
        <w:t>[</w:t>
      </w:r>
      <w:hyperlink r:id="rId52">
        <w:r>
          <w:rPr>
            <w:color w:val="0774B7"/>
            <w:sz w:val="18"/>
          </w:rPr>
          <w:t>CrossRef</w:t>
        </w:r>
      </w:hyperlink>
      <w:r>
        <w:rPr>
          <w:sz w:val="18"/>
        </w:rPr>
        <w:t>]</w:t>
      </w:r>
    </w:p>
    <w:p>
      <w:pPr>
        <w:pStyle w:val="ListParagraph"/>
        <w:numPr>
          <w:ilvl w:val="0"/>
          <w:numId w:val="5"/>
        </w:numPr>
        <w:tabs>
          <w:tab w:pos="551" w:val="left" w:leader="none"/>
        </w:tabs>
        <w:spacing w:line="230" w:lineRule="exact" w:before="0" w:after="0"/>
        <w:ind w:left="550" w:right="0" w:hanging="431"/>
        <w:jc w:val="both"/>
        <w:rPr>
          <w:rFonts w:ascii="Palatino Linotype"/>
          <w:i/>
          <w:sz w:val="18"/>
        </w:rPr>
      </w:pPr>
      <w:r>
        <w:rPr>
          <w:w w:val="105"/>
          <w:sz w:val="18"/>
        </w:rPr>
        <w:t>Le,</w:t>
      </w:r>
      <w:r>
        <w:rPr>
          <w:spacing w:val="10"/>
          <w:w w:val="105"/>
          <w:sz w:val="18"/>
        </w:rPr>
        <w:t> </w:t>
      </w:r>
      <w:r>
        <w:rPr>
          <w:w w:val="105"/>
          <w:sz w:val="18"/>
        </w:rPr>
        <w:t>V.H.;</w:t>
      </w:r>
      <w:r>
        <w:rPr>
          <w:spacing w:val="11"/>
          <w:w w:val="105"/>
          <w:sz w:val="18"/>
        </w:rPr>
        <w:t> </w:t>
      </w:r>
      <w:r>
        <w:rPr>
          <w:w w:val="105"/>
          <w:sz w:val="18"/>
        </w:rPr>
        <w:t>Hartog,</w:t>
      </w:r>
      <w:r>
        <w:rPr>
          <w:spacing w:val="10"/>
          <w:w w:val="105"/>
          <w:sz w:val="18"/>
        </w:rPr>
        <w:t> </w:t>
      </w:r>
      <w:r>
        <w:rPr>
          <w:w w:val="105"/>
          <w:sz w:val="18"/>
        </w:rPr>
        <w:t>J.D.;</w:t>
      </w:r>
      <w:r>
        <w:rPr>
          <w:spacing w:val="11"/>
          <w:w w:val="105"/>
          <w:sz w:val="18"/>
        </w:rPr>
        <w:t> </w:t>
      </w:r>
      <w:r>
        <w:rPr>
          <w:w w:val="105"/>
          <w:sz w:val="18"/>
        </w:rPr>
        <w:t>Zannone,</w:t>
      </w:r>
      <w:r>
        <w:rPr>
          <w:spacing w:val="11"/>
          <w:w w:val="105"/>
          <w:sz w:val="18"/>
        </w:rPr>
        <w:t> </w:t>
      </w:r>
      <w:r>
        <w:rPr>
          <w:w w:val="105"/>
          <w:sz w:val="18"/>
        </w:rPr>
        <w:t>N.</w:t>
      </w:r>
      <w:r>
        <w:rPr>
          <w:spacing w:val="10"/>
          <w:w w:val="105"/>
          <w:sz w:val="18"/>
        </w:rPr>
        <w:t> </w:t>
      </w:r>
      <w:r>
        <w:rPr>
          <w:w w:val="105"/>
          <w:sz w:val="18"/>
        </w:rPr>
        <w:t>Security</w:t>
      </w:r>
      <w:r>
        <w:rPr>
          <w:spacing w:val="11"/>
          <w:w w:val="105"/>
          <w:sz w:val="18"/>
        </w:rPr>
        <w:t> </w:t>
      </w:r>
      <w:r>
        <w:rPr>
          <w:w w:val="105"/>
          <w:sz w:val="18"/>
        </w:rPr>
        <w:t>and</w:t>
      </w:r>
      <w:r>
        <w:rPr>
          <w:spacing w:val="10"/>
          <w:w w:val="105"/>
          <w:sz w:val="18"/>
        </w:rPr>
        <w:t> </w:t>
      </w:r>
      <w:r>
        <w:rPr>
          <w:w w:val="105"/>
          <w:sz w:val="18"/>
        </w:rPr>
        <w:t>privacy</w:t>
      </w:r>
      <w:r>
        <w:rPr>
          <w:spacing w:val="11"/>
          <w:w w:val="105"/>
          <w:sz w:val="18"/>
        </w:rPr>
        <w:t> </w:t>
      </w:r>
      <w:r>
        <w:rPr>
          <w:w w:val="105"/>
          <w:sz w:val="18"/>
        </w:rPr>
        <w:t>for</w:t>
      </w:r>
      <w:r>
        <w:rPr>
          <w:spacing w:val="11"/>
          <w:w w:val="105"/>
          <w:sz w:val="18"/>
        </w:rPr>
        <w:t> </w:t>
      </w:r>
      <w:r>
        <w:rPr>
          <w:w w:val="105"/>
          <w:sz w:val="18"/>
        </w:rPr>
        <w:t>innovative</w:t>
      </w:r>
      <w:r>
        <w:rPr>
          <w:spacing w:val="10"/>
          <w:w w:val="105"/>
          <w:sz w:val="18"/>
        </w:rPr>
        <w:t> </w:t>
      </w:r>
      <w:r>
        <w:rPr>
          <w:w w:val="105"/>
          <w:sz w:val="18"/>
        </w:rPr>
        <w:t>automotive</w:t>
      </w:r>
      <w:r>
        <w:rPr>
          <w:spacing w:val="11"/>
          <w:w w:val="105"/>
          <w:sz w:val="18"/>
        </w:rPr>
        <w:t> </w:t>
      </w:r>
      <w:r>
        <w:rPr>
          <w:w w:val="105"/>
          <w:sz w:val="18"/>
        </w:rPr>
        <w:t>applications:</w:t>
      </w:r>
      <w:r>
        <w:rPr>
          <w:spacing w:val="23"/>
          <w:w w:val="105"/>
          <w:sz w:val="18"/>
        </w:rPr>
        <w:t> </w:t>
      </w:r>
      <w:r>
        <w:rPr>
          <w:w w:val="105"/>
          <w:sz w:val="18"/>
        </w:rPr>
        <w:t>A</w:t>
      </w:r>
      <w:r>
        <w:rPr>
          <w:spacing w:val="11"/>
          <w:w w:val="105"/>
          <w:sz w:val="18"/>
        </w:rPr>
        <w:t> </w:t>
      </w:r>
      <w:r>
        <w:rPr>
          <w:w w:val="105"/>
          <w:sz w:val="18"/>
        </w:rPr>
        <w:t>survey.</w:t>
      </w:r>
      <w:r>
        <w:rPr>
          <w:spacing w:val="24"/>
          <w:w w:val="105"/>
          <w:sz w:val="18"/>
        </w:rPr>
        <w:t> </w:t>
      </w:r>
      <w:r>
        <w:rPr>
          <w:rFonts w:ascii="Palatino Linotype"/>
          <w:i/>
          <w:w w:val="105"/>
          <w:sz w:val="18"/>
        </w:rPr>
        <w:t>Comput.</w:t>
      </w:r>
      <w:r>
        <w:rPr>
          <w:rFonts w:ascii="Palatino Linotype"/>
          <w:i/>
          <w:spacing w:val="17"/>
          <w:w w:val="105"/>
          <w:sz w:val="18"/>
        </w:rPr>
        <w:t> </w:t>
      </w:r>
      <w:r>
        <w:rPr>
          <w:rFonts w:ascii="Palatino Linotype"/>
          <w:i/>
          <w:w w:val="105"/>
          <w:sz w:val="18"/>
        </w:rPr>
        <w:t>Commun.</w:t>
      </w:r>
    </w:p>
    <w:p>
      <w:pPr>
        <w:spacing w:line="236" w:lineRule="exact" w:before="0"/>
        <w:ind w:left="550" w:right="0" w:firstLine="0"/>
        <w:jc w:val="both"/>
        <w:rPr>
          <w:sz w:val="18"/>
        </w:rPr>
      </w:pPr>
      <w:bookmarkStart w:name="_bookmark55" w:id="103"/>
      <w:bookmarkEnd w:id="103"/>
      <w:r>
        <w:rPr/>
      </w:r>
      <w:r>
        <w:rPr>
          <w:rFonts w:ascii="Palatino Linotype" w:hAnsi="Palatino Linotype"/>
          <w:b/>
          <w:sz w:val="18"/>
        </w:rPr>
        <w:t>2018</w:t>
      </w:r>
      <w:r>
        <w:rPr>
          <w:sz w:val="18"/>
        </w:rPr>
        <w:t>,</w:t>
      </w:r>
      <w:r>
        <w:rPr>
          <w:spacing w:val="6"/>
          <w:sz w:val="18"/>
        </w:rPr>
        <w:t> </w:t>
      </w:r>
      <w:r>
        <w:rPr>
          <w:rFonts w:ascii="Palatino Linotype" w:hAnsi="Palatino Linotype"/>
          <w:i/>
          <w:sz w:val="18"/>
        </w:rPr>
        <w:t>132</w:t>
      </w:r>
      <w:r>
        <w:rPr>
          <w:sz w:val="18"/>
        </w:rPr>
        <w:t>,</w:t>
      </w:r>
      <w:r>
        <w:rPr>
          <w:spacing w:val="6"/>
          <w:sz w:val="18"/>
        </w:rPr>
        <w:t> </w:t>
      </w:r>
      <w:r>
        <w:rPr>
          <w:sz w:val="18"/>
        </w:rPr>
        <w:t>17–41.</w:t>
      </w:r>
      <w:r>
        <w:rPr>
          <w:spacing w:val="16"/>
          <w:sz w:val="18"/>
        </w:rPr>
        <w:t> </w:t>
      </w:r>
      <w:r>
        <w:rPr>
          <w:sz w:val="18"/>
        </w:rPr>
        <w:t>[</w:t>
      </w:r>
      <w:hyperlink r:id="rId53">
        <w:r>
          <w:rPr>
            <w:color w:val="0774B7"/>
            <w:sz w:val="18"/>
          </w:rPr>
          <w:t>CrossRef</w:t>
        </w:r>
      </w:hyperlink>
      <w:r>
        <w:rPr>
          <w:sz w:val="18"/>
        </w:rPr>
        <w:t>]</w:t>
      </w:r>
    </w:p>
    <w:p>
      <w:pPr>
        <w:pStyle w:val="ListParagraph"/>
        <w:numPr>
          <w:ilvl w:val="0"/>
          <w:numId w:val="5"/>
        </w:numPr>
        <w:tabs>
          <w:tab w:pos="551" w:val="left" w:leader="none"/>
        </w:tabs>
        <w:spacing w:line="261" w:lineRule="auto" w:before="5" w:after="0"/>
        <w:ind w:left="543" w:right="115" w:hanging="424"/>
        <w:jc w:val="both"/>
        <w:rPr>
          <w:sz w:val="18"/>
        </w:rPr>
      </w:pPr>
      <w:r>
        <w:rPr>
          <w:w w:val="105"/>
          <w:sz w:val="18"/>
        </w:rPr>
        <w:t>Nilsson, D.K.; Larson, U.E.; Picasso, F.; Jonsson, E. A First Simulation of Attacks in the Automotive Network Communications</w:t>
      </w:r>
      <w:r>
        <w:rPr>
          <w:spacing w:val="1"/>
          <w:w w:val="105"/>
          <w:sz w:val="18"/>
        </w:rPr>
        <w:t> </w:t>
      </w:r>
      <w:r>
        <w:rPr>
          <w:w w:val="105"/>
          <w:sz w:val="18"/>
        </w:rPr>
        <w:t>Protocol FlexRay. In Proceedings of the Advances in Computer Science and Education; J.B. Metzler: Stuttgart, Germany, 2008;</w:t>
      </w:r>
      <w:r>
        <w:rPr>
          <w:spacing w:val="-39"/>
          <w:w w:val="105"/>
          <w:sz w:val="18"/>
        </w:rPr>
        <w:t> </w:t>
      </w:r>
      <w:bookmarkStart w:name="_bookmark56" w:id="104"/>
      <w:bookmarkEnd w:id="104"/>
      <w:r>
        <w:rPr>
          <w:w w:val="105"/>
          <w:sz w:val="18"/>
        </w:rPr>
        <w:t>V</w:t>
      </w:r>
      <w:r>
        <w:rPr>
          <w:w w:val="105"/>
          <w:sz w:val="18"/>
        </w:rPr>
        <w:t>olume</w:t>
      </w:r>
      <w:r>
        <w:rPr>
          <w:spacing w:val="2"/>
          <w:w w:val="105"/>
          <w:sz w:val="18"/>
        </w:rPr>
        <w:t> </w:t>
      </w:r>
      <w:r>
        <w:rPr>
          <w:w w:val="105"/>
          <w:sz w:val="18"/>
        </w:rPr>
        <w:t>53,</w:t>
      </w:r>
      <w:r>
        <w:rPr>
          <w:spacing w:val="3"/>
          <w:w w:val="105"/>
          <w:sz w:val="18"/>
        </w:rPr>
        <w:t> </w:t>
      </w:r>
      <w:r>
        <w:rPr>
          <w:w w:val="105"/>
          <w:sz w:val="18"/>
        </w:rPr>
        <w:t>pp.</w:t>
      </w:r>
      <w:r>
        <w:rPr>
          <w:spacing w:val="12"/>
          <w:w w:val="105"/>
          <w:sz w:val="18"/>
        </w:rPr>
        <w:t> </w:t>
      </w:r>
      <w:r>
        <w:rPr>
          <w:w w:val="105"/>
          <w:sz w:val="18"/>
        </w:rPr>
        <w:t>84–91.</w:t>
      </w:r>
    </w:p>
    <w:p>
      <w:pPr>
        <w:pStyle w:val="ListParagraph"/>
        <w:numPr>
          <w:ilvl w:val="0"/>
          <w:numId w:val="5"/>
        </w:numPr>
        <w:tabs>
          <w:tab w:pos="551" w:val="left" w:leader="none"/>
        </w:tabs>
        <w:spacing w:line="219" w:lineRule="exact" w:before="0" w:after="0"/>
        <w:ind w:left="550" w:right="0" w:hanging="431"/>
        <w:jc w:val="both"/>
        <w:rPr>
          <w:sz w:val="18"/>
        </w:rPr>
      </w:pPr>
      <w:bookmarkStart w:name="_bookmark57" w:id="105"/>
      <w:bookmarkEnd w:id="105"/>
      <w:r>
        <w:rPr/>
      </w:r>
      <w:bookmarkStart w:name="_bookmark57" w:id="106"/>
      <w:bookmarkEnd w:id="106"/>
      <w:r>
        <w:rPr>
          <w:w w:val="105"/>
          <w:sz w:val="18"/>
        </w:rPr>
        <w:t>Bozdal,</w:t>
      </w:r>
      <w:r>
        <w:rPr>
          <w:spacing w:val="2"/>
          <w:w w:val="105"/>
          <w:sz w:val="18"/>
        </w:rPr>
        <w:t> </w:t>
      </w:r>
      <w:r>
        <w:rPr>
          <w:w w:val="105"/>
          <w:sz w:val="18"/>
        </w:rPr>
        <w:t>M.;</w:t>
      </w:r>
      <w:r>
        <w:rPr>
          <w:spacing w:val="2"/>
          <w:w w:val="105"/>
          <w:sz w:val="18"/>
        </w:rPr>
        <w:t> </w:t>
      </w:r>
      <w:r>
        <w:rPr>
          <w:w w:val="105"/>
          <w:sz w:val="18"/>
        </w:rPr>
        <w:t>Samie,</w:t>
      </w:r>
      <w:r>
        <w:rPr>
          <w:spacing w:val="2"/>
          <w:w w:val="105"/>
          <w:sz w:val="18"/>
        </w:rPr>
        <w:t> </w:t>
      </w:r>
      <w:r>
        <w:rPr>
          <w:w w:val="105"/>
          <w:sz w:val="18"/>
        </w:rPr>
        <w:t>M.;</w:t>
      </w:r>
      <w:r>
        <w:rPr>
          <w:spacing w:val="3"/>
          <w:w w:val="105"/>
          <w:sz w:val="18"/>
        </w:rPr>
        <w:t> </w:t>
      </w:r>
      <w:r>
        <w:rPr>
          <w:w w:val="105"/>
          <w:sz w:val="18"/>
        </w:rPr>
        <w:t>Aslam,</w:t>
      </w:r>
      <w:r>
        <w:rPr>
          <w:spacing w:val="2"/>
          <w:w w:val="105"/>
          <w:sz w:val="18"/>
        </w:rPr>
        <w:t> </w:t>
      </w:r>
      <w:r>
        <w:rPr>
          <w:w w:val="105"/>
          <w:sz w:val="18"/>
        </w:rPr>
        <w:t>S.;</w:t>
      </w:r>
      <w:r>
        <w:rPr>
          <w:spacing w:val="2"/>
          <w:w w:val="105"/>
          <w:sz w:val="18"/>
        </w:rPr>
        <w:t> </w:t>
      </w:r>
      <w:r>
        <w:rPr>
          <w:w w:val="105"/>
          <w:sz w:val="18"/>
        </w:rPr>
        <w:t>Jennions,</w:t>
      </w:r>
      <w:r>
        <w:rPr>
          <w:spacing w:val="2"/>
          <w:w w:val="105"/>
          <w:sz w:val="18"/>
        </w:rPr>
        <w:t> </w:t>
      </w:r>
      <w:r>
        <w:rPr>
          <w:w w:val="105"/>
          <w:sz w:val="18"/>
        </w:rPr>
        <w:t>I.</w:t>
      </w:r>
      <w:r>
        <w:rPr>
          <w:spacing w:val="3"/>
          <w:w w:val="105"/>
          <w:sz w:val="18"/>
        </w:rPr>
        <w:t> </w:t>
      </w:r>
      <w:r>
        <w:rPr>
          <w:w w:val="105"/>
          <w:sz w:val="18"/>
        </w:rPr>
        <w:t>Evaluation</w:t>
      </w:r>
      <w:r>
        <w:rPr>
          <w:spacing w:val="2"/>
          <w:w w:val="105"/>
          <w:sz w:val="18"/>
        </w:rPr>
        <w:t> </w:t>
      </w:r>
      <w:r>
        <w:rPr>
          <w:w w:val="105"/>
          <w:sz w:val="18"/>
        </w:rPr>
        <w:t>of</w:t>
      </w:r>
      <w:r>
        <w:rPr>
          <w:spacing w:val="2"/>
          <w:w w:val="105"/>
          <w:sz w:val="18"/>
        </w:rPr>
        <w:t> </w:t>
      </w:r>
      <w:r>
        <w:rPr>
          <w:w w:val="105"/>
          <w:sz w:val="18"/>
        </w:rPr>
        <w:t>CAN</w:t>
      </w:r>
      <w:r>
        <w:rPr>
          <w:spacing w:val="2"/>
          <w:w w:val="105"/>
          <w:sz w:val="18"/>
        </w:rPr>
        <w:t> </w:t>
      </w:r>
      <w:r>
        <w:rPr>
          <w:w w:val="105"/>
          <w:sz w:val="18"/>
        </w:rPr>
        <w:t>Bus</w:t>
      </w:r>
      <w:r>
        <w:rPr>
          <w:spacing w:val="3"/>
          <w:w w:val="105"/>
          <w:sz w:val="18"/>
        </w:rPr>
        <w:t> </w:t>
      </w:r>
      <w:r>
        <w:rPr>
          <w:w w:val="105"/>
          <w:sz w:val="18"/>
        </w:rPr>
        <w:t>Security</w:t>
      </w:r>
      <w:r>
        <w:rPr>
          <w:spacing w:val="2"/>
          <w:w w:val="105"/>
          <w:sz w:val="18"/>
        </w:rPr>
        <w:t> </w:t>
      </w:r>
      <w:r>
        <w:rPr>
          <w:w w:val="105"/>
          <w:sz w:val="18"/>
        </w:rPr>
        <w:t>Challenges.</w:t>
      </w:r>
      <w:r>
        <w:rPr>
          <w:spacing w:val="12"/>
          <w:w w:val="105"/>
          <w:sz w:val="18"/>
        </w:rPr>
        <w:t> </w:t>
      </w:r>
      <w:r>
        <w:rPr>
          <w:rFonts w:ascii="Palatino Linotype"/>
          <w:i/>
          <w:w w:val="105"/>
          <w:sz w:val="18"/>
        </w:rPr>
        <w:t>Sensors</w:t>
      </w:r>
      <w:r>
        <w:rPr>
          <w:rFonts w:ascii="Palatino Linotype"/>
          <w:i/>
          <w:spacing w:val="-4"/>
          <w:w w:val="105"/>
          <w:sz w:val="18"/>
        </w:rPr>
        <w:t> </w:t>
      </w:r>
      <w:r>
        <w:rPr>
          <w:rFonts w:ascii="Palatino Linotype"/>
          <w:b/>
          <w:w w:val="105"/>
          <w:sz w:val="18"/>
        </w:rPr>
        <w:t>2020</w:t>
      </w:r>
      <w:r>
        <w:rPr>
          <w:w w:val="105"/>
          <w:sz w:val="18"/>
        </w:rPr>
        <w:t>,</w:t>
      </w:r>
      <w:r>
        <w:rPr>
          <w:spacing w:val="2"/>
          <w:w w:val="105"/>
          <w:sz w:val="18"/>
        </w:rPr>
        <w:t> </w:t>
      </w:r>
      <w:r>
        <w:rPr>
          <w:rFonts w:ascii="Palatino Linotype"/>
          <w:i/>
          <w:w w:val="105"/>
          <w:sz w:val="18"/>
        </w:rPr>
        <w:t>20</w:t>
      </w:r>
      <w:r>
        <w:rPr>
          <w:w w:val="105"/>
          <w:sz w:val="18"/>
        </w:rPr>
        <w:t>,</w:t>
      </w:r>
      <w:r>
        <w:rPr>
          <w:spacing w:val="3"/>
          <w:w w:val="105"/>
          <w:sz w:val="18"/>
        </w:rPr>
        <w:t> </w:t>
      </w:r>
      <w:r>
        <w:rPr>
          <w:w w:val="105"/>
          <w:sz w:val="18"/>
        </w:rPr>
        <w:t>2364.</w:t>
      </w:r>
      <w:r>
        <w:rPr>
          <w:spacing w:val="12"/>
          <w:w w:val="105"/>
          <w:sz w:val="18"/>
        </w:rPr>
        <w:t> </w:t>
      </w:r>
      <w:r>
        <w:rPr>
          <w:w w:val="105"/>
          <w:sz w:val="18"/>
        </w:rPr>
        <w:t>[</w:t>
      </w:r>
      <w:hyperlink r:id="rId54">
        <w:r>
          <w:rPr>
            <w:color w:val="0774B7"/>
            <w:w w:val="105"/>
            <w:sz w:val="18"/>
          </w:rPr>
          <w:t>CrossRef</w:t>
        </w:r>
      </w:hyperlink>
      <w:r>
        <w:rPr>
          <w:w w:val="105"/>
          <w:sz w:val="18"/>
        </w:rPr>
        <w:t>]</w:t>
      </w:r>
    </w:p>
    <w:p>
      <w:pPr>
        <w:pStyle w:val="ListParagraph"/>
        <w:numPr>
          <w:ilvl w:val="0"/>
          <w:numId w:val="5"/>
        </w:numPr>
        <w:tabs>
          <w:tab w:pos="550" w:val="left" w:leader="none"/>
          <w:tab w:pos="551" w:val="left" w:leader="none"/>
        </w:tabs>
        <w:spacing w:line="228" w:lineRule="auto" w:before="4" w:after="0"/>
        <w:ind w:left="539" w:right="115" w:hanging="420"/>
        <w:jc w:val="left"/>
        <w:rPr>
          <w:sz w:val="18"/>
        </w:rPr>
      </w:pPr>
      <w:r>
        <w:rPr>
          <w:w w:val="105"/>
          <w:sz w:val="18"/>
        </w:rPr>
        <w:t>Wu,</w:t>
      </w:r>
      <w:r>
        <w:rPr>
          <w:spacing w:val="3"/>
          <w:w w:val="105"/>
          <w:sz w:val="18"/>
        </w:rPr>
        <w:t> </w:t>
      </w:r>
      <w:r>
        <w:rPr>
          <w:w w:val="105"/>
          <w:sz w:val="18"/>
        </w:rPr>
        <w:t>W.;</w:t>
      </w:r>
      <w:r>
        <w:rPr>
          <w:spacing w:val="4"/>
          <w:w w:val="105"/>
          <w:sz w:val="18"/>
        </w:rPr>
        <w:t> </w:t>
      </w:r>
      <w:r>
        <w:rPr>
          <w:w w:val="105"/>
          <w:sz w:val="18"/>
        </w:rPr>
        <w:t>Li,</w:t>
      </w:r>
      <w:r>
        <w:rPr>
          <w:spacing w:val="4"/>
          <w:w w:val="105"/>
          <w:sz w:val="18"/>
        </w:rPr>
        <w:t> </w:t>
      </w:r>
      <w:r>
        <w:rPr>
          <w:w w:val="105"/>
          <w:sz w:val="18"/>
        </w:rPr>
        <w:t>R.;</w:t>
      </w:r>
      <w:r>
        <w:rPr>
          <w:spacing w:val="3"/>
          <w:w w:val="105"/>
          <w:sz w:val="18"/>
        </w:rPr>
        <w:t> </w:t>
      </w:r>
      <w:r>
        <w:rPr>
          <w:w w:val="105"/>
          <w:sz w:val="18"/>
        </w:rPr>
        <w:t>Xie,</w:t>
      </w:r>
      <w:r>
        <w:rPr>
          <w:spacing w:val="4"/>
          <w:w w:val="105"/>
          <w:sz w:val="18"/>
        </w:rPr>
        <w:t> </w:t>
      </w:r>
      <w:r>
        <w:rPr>
          <w:w w:val="105"/>
          <w:sz w:val="18"/>
        </w:rPr>
        <w:t>G.;</w:t>
      </w:r>
      <w:r>
        <w:rPr>
          <w:spacing w:val="4"/>
          <w:w w:val="105"/>
          <w:sz w:val="18"/>
        </w:rPr>
        <w:t> </w:t>
      </w:r>
      <w:r>
        <w:rPr>
          <w:w w:val="105"/>
          <w:sz w:val="18"/>
        </w:rPr>
        <w:t>An,</w:t>
      </w:r>
      <w:r>
        <w:rPr>
          <w:spacing w:val="3"/>
          <w:w w:val="105"/>
          <w:sz w:val="18"/>
        </w:rPr>
        <w:t> </w:t>
      </w:r>
      <w:r>
        <w:rPr>
          <w:w w:val="105"/>
          <w:sz w:val="18"/>
        </w:rPr>
        <w:t>J.;</w:t>
      </w:r>
      <w:r>
        <w:rPr>
          <w:spacing w:val="4"/>
          <w:w w:val="105"/>
          <w:sz w:val="18"/>
        </w:rPr>
        <w:t> </w:t>
      </w:r>
      <w:r>
        <w:rPr>
          <w:w w:val="105"/>
          <w:sz w:val="18"/>
        </w:rPr>
        <w:t>Bai,</w:t>
      </w:r>
      <w:r>
        <w:rPr>
          <w:spacing w:val="4"/>
          <w:w w:val="105"/>
          <w:sz w:val="18"/>
        </w:rPr>
        <w:t> </w:t>
      </w:r>
      <w:r>
        <w:rPr>
          <w:w w:val="105"/>
          <w:sz w:val="18"/>
        </w:rPr>
        <w:t>Y.;</w:t>
      </w:r>
      <w:r>
        <w:rPr>
          <w:spacing w:val="4"/>
          <w:w w:val="105"/>
          <w:sz w:val="18"/>
        </w:rPr>
        <w:t> </w:t>
      </w:r>
      <w:r>
        <w:rPr>
          <w:w w:val="105"/>
          <w:sz w:val="18"/>
        </w:rPr>
        <w:t>Zhou,</w:t>
      </w:r>
      <w:r>
        <w:rPr>
          <w:spacing w:val="3"/>
          <w:w w:val="105"/>
          <w:sz w:val="18"/>
        </w:rPr>
        <w:t> </w:t>
      </w:r>
      <w:r>
        <w:rPr>
          <w:w w:val="105"/>
          <w:sz w:val="18"/>
        </w:rPr>
        <w:t>J.;</w:t>
      </w:r>
      <w:r>
        <w:rPr>
          <w:spacing w:val="4"/>
          <w:w w:val="105"/>
          <w:sz w:val="18"/>
        </w:rPr>
        <w:t> </w:t>
      </w:r>
      <w:r>
        <w:rPr>
          <w:w w:val="105"/>
          <w:sz w:val="18"/>
        </w:rPr>
        <w:t>Li,</w:t>
      </w:r>
      <w:r>
        <w:rPr>
          <w:spacing w:val="4"/>
          <w:w w:val="105"/>
          <w:sz w:val="18"/>
        </w:rPr>
        <w:t> </w:t>
      </w:r>
      <w:r>
        <w:rPr>
          <w:w w:val="105"/>
          <w:sz w:val="18"/>
        </w:rPr>
        <w:t>K.</w:t>
      </w:r>
      <w:r>
        <w:rPr>
          <w:spacing w:val="3"/>
          <w:w w:val="105"/>
          <w:sz w:val="18"/>
        </w:rPr>
        <w:t> </w:t>
      </w:r>
      <w:r>
        <w:rPr>
          <w:w w:val="105"/>
          <w:sz w:val="18"/>
        </w:rPr>
        <w:t>A</w:t>
      </w:r>
      <w:r>
        <w:rPr>
          <w:spacing w:val="4"/>
          <w:w w:val="105"/>
          <w:sz w:val="18"/>
        </w:rPr>
        <w:t> </w:t>
      </w:r>
      <w:r>
        <w:rPr>
          <w:w w:val="105"/>
          <w:sz w:val="18"/>
        </w:rPr>
        <w:t>Survey</w:t>
      </w:r>
      <w:r>
        <w:rPr>
          <w:spacing w:val="4"/>
          <w:w w:val="105"/>
          <w:sz w:val="18"/>
        </w:rPr>
        <w:t> </w:t>
      </w:r>
      <w:r>
        <w:rPr>
          <w:w w:val="105"/>
          <w:sz w:val="18"/>
        </w:rPr>
        <w:t>of</w:t>
      </w:r>
      <w:r>
        <w:rPr>
          <w:spacing w:val="4"/>
          <w:w w:val="105"/>
          <w:sz w:val="18"/>
        </w:rPr>
        <w:t> </w:t>
      </w:r>
      <w:r>
        <w:rPr>
          <w:w w:val="105"/>
          <w:sz w:val="18"/>
        </w:rPr>
        <w:t>Intrusion</w:t>
      </w:r>
      <w:r>
        <w:rPr>
          <w:spacing w:val="3"/>
          <w:w w:val="105"/>
          <w:sz w:val="18"/>
        </w:rPr>
        <w:t> </w:t>
      </w:r>
      <w:r>
        <w:rPr>
          <w:w w:val="105"/>
          <w:sz w:val="18"/>
        </w:rPr>
        <w:t>Detection</w:t>
      </w:r>
      <w:r>
        <w:rPr>
          <w:spacing w:val="4"/>
          <w:w w:val="105"/>
          <w:sz w:val="18"/>
        </w:rPr>
        <w:t> </w:t>
      </w:r>
      <w:r>
        <w:rPr>
          <w:w w:val="105"/>
          <w:sz w:val="18"/>
        </w:rPr>
        <w:t>for</w:t>
      </w:r>
      <w:r>
        <w:rPr>
          <w:spacing w:val="4"/>
          <w:w w:val="105"/>
          <w:sz w:val="18"/>
        </w:rPr>
        <w:t> </w:t>
      </w:r>
      <w:r>
        <w:rPr>
          <w:w w:val="105"/>
          <w:sz w:val="18"/>
        </w:rPr>
        <w:t>In-Vehicle</w:t>
      </w:r>
      <w:r>
        <w:rPr>
          <w:spacing w:val="3"/>
          <w:w w:val="105"/>
          <w:sz w:val="18"/>
        </w:rPr>
        <w:t> </w:t>
      </w:r>
      <w:r>
        <w:rPr>
          <w:w w:val="105"/>
          <w:sz w:val="18"/>
        </w:rPr>
        <w:t>Networks.</w:t>
      </w:r>
      <w:r>
        <w:rPr>
          <w:spacing w:val="15"/>
          <w:w w:val="105"/>
          <w:sz w:val="18"/>
        </w:rPr>
        <w:t> </w:t>
      </w:r>
      <w:r>
        <w:rPr>
          <w:rFonts w:ascii="Palatino Linotype" w:hAnsi="Palatino Linotype"/>
          <w:i/>
          <w:w w:val="105"/>
          <w:sz w:val="18"/>
        </w:rPr>
        <w:t>IEEE</w:t>
      </w:r>
      <w:r>
        <w:rPr>
          <w:rFonts w:ascii="Palatino Linotype" w:hAnsi="Palatino Linotype"/>
          <w:i/>
          <w:spacing w:val="-2"/>
          <w:w w:val="105"/>
          <w:sz w:val="18"/>
        </w:rPr>
        <w:t> </w:t>
      </w:r>
      <w:r>
        <w:rPr>
          <w:rFonts w:ascii="Palatino Linotype" w:hAnsi="Palatino Linotype"/>
          <w:i/>
          <w:w w:val="105"/>
          <w:sz w:val="18"/>
        </w:rPr>
        <w:t>Trans.</w:t>
      </w:r>
      <w:r>
        <w:rPr>
          <w:rFonts w:ascii="Palatino Linotype" w:hAnsi="Palatino Linotype"/>
          <w:i/>
          <w:spacing w:val="8"/>
          <w:w w:val="105"/>
          <w:sz w:val="18"/>
        </w:rPr>
        <w:t> </w:t>
      </w:r>
      <w:r>
        <w:rPr>
          <w:rFonts w:ascii="Palatino Linotype" w:hAnsi="Palatino Linotype"/>
          <w:i/>
          <w:w w:val="105"/>
          <w:sz w:val="18"/>
        </w:rPr>
        <w:t>Intell.</w:t>
      </w:r>
      <w:r>
        <w:rPr>
          <w:rFonts w:ascii="Palatino Linotype" w:hAnsi="Palatino Linotype"/>
          <w:i/>
          <w:spacing w:val="-44"/>
          <w:w w:val="105"/>
          <w:sz w:val="18"/>
        </w:rPr>
        <w:t> </w:t>
      </w:r>
      <w:bookmarkStart w:name="_bookmark58" w:id="107"/>
      <w:bookmarkEnd w:id="107"/>
      <w:r>
        <w:rPr>
          <w:rFonts w:ascii="Palatino Linotype" w:hAnsi="Palatino Linotype"/>
          <w:i/>
          <w:w w:val="105"/>
          <w:sz w:val="18"/>
        </w:rPr>
        <w:t>T</w:t>
      </w:r>
      <w:r>
        <w:rPr>
          <w:rFonts w:ascii="Palatino Linotype" w:hAnsi="Palatino Linotype"/>
          <w:i/>
          <w:w w:val="105"/>
          <w:sz w:val="18"/>
        </w:rPr>
        <w:t>ransp.</w:t>
      </w:r>
      <w:r>
        <w:rPr>
          <w:rFonts w:ascii="Palatino Linotype" w:hAnsi="Palatino Linotype"/>
          <w:i/>
          <w:spacing w:val="6"/>
          <w:w w:val="105"/>
          <w:sz w:val="18"/>
        </w:rPr>
        <w:t> </w:t>
      </w:r>
      <w:r>
        <w:rPr>
          <w:rFonts w:ascii="Palatino Linotype" w:hAnsi="Palatino Linotype"/>
          <w:i/>
          <w:w w:val="105"/>
          <w:sz w:val="18"/>
        </w:rPr>
        <w:t>Syst.</w:t>
      </w:r>
      <w:r>
        <w:rPr>
          <w:rFonts w:ascii="Palatino Linotype" w:hAnsi="Palatino Linotype"/>
          <w:i/>
          <w:spacing w:val="6"/>
          <w:w w:val="105"/>
          <w:sz w:val="18"/>
        </w:rPr>
        <w:t> </w:t>
      </w:r>
      <w:r>
        <w:rPr>
          <w:rFonts w:ascii="Palatino Linotype" w:hAnsi="Palatino Linotype"/>
          <w:b/>
          <w:w w:val="105"/>
          <w:sz w:val="18"/>
        </w:rPr>
        <w:t>2020</w:t>
      </w:r>
      <w:r>
        <w:rPr>
          <w:w w:val="105"/>
          <w:sz w:val="18"/>
        </w:rPr>
        <w:t>,</w:t>
      </w:r>
      <w:r>
        <w:rPr>
          <w:spacing w:val="2"/>
          <w:w w:val="105"/>
          <w:sz w:val="18"/>
        </w:rPr>
        <w:t> </w:t>
      </w:r>
      <w:r>
        <w:rPr>
          <w:rFonts w:ascii="Palatino Linotype" w:hAnsi="Palatino Linotype"/>
          <w:i/>
          <w:w w:val="105"/>
          <w:sz w:val="18"/>
        </w:rPr>
        <w:t>21</w:t>
      </w:r>
      <w:r>
        <w:rPr>
          <w:w w:val="105"/>
          <w:sz w:val="18"/>
        </w:rPr>
        <w:t>,</w:t>
      </w:r>
      <w:r>
        <w:rPr>
          <w:spacing w:val="2"/>
          <w:w w:val="105"/>
          <w:sz w:val="18"/>
        </w:rPr>
        <w:t> </w:t>
      </w:r>
      <w:r>
        <w:rPr>
          <w:w w:val="105"/>
          <w:sz w:val="18"/>
        </w:rPr>
        <w:t>919–933.</w:t>
      </w:r>
      <w:r>
        <w:rPr>
          <w:spacing w:val="11"/>
          <w:w w:val="105"/>
          <w:sz w:val="18"/>
        </w:rPr>
        <w:t> </w:t>
      </w:r>
      <w:r>
        <w:rPr>
          <w:w w:val="105"/>
          <w:sz w:val="18"/>
        </w:rPr>
        <w:t>[</w:t>
      </w:r>
      <w:hyperlink r:id="rId55">
        <w:r>
          <w:rPr>
            <w:color w:val="0774B7"/>
            <w:w w:val="105"/>
            <w:sz w:val="18"/>
          </w:rPr>
          <w:t>CrossRef</w:t>
        </w:r>
      </w:hyperlink>
      <w:r>
        <w:rPr>
          <w:w w:val="105"/>
          <w:sz w:val="18"/>
        </w:rPr>
        <w:t>]</w:t>
      </w:r>
    </w:p>
    <w:p>
      <w:pPr>
        <w:pStyle w:val="ListParagraph"/>
        <w:numPr>
          <w:ilvl w:val="0"/>
          <w:numId w:val="5"/>
        </w:numPr>
        <w:tabs>
          <w:tab w:pos="550" w:val="left" w:leader="none"/>
          <w:tab w:pos="551" w:val="left" w:leader="none"/>
        </w:tabs>
        <w:spacing w:line="261" w:lineRule="auto" w:before="7" w:after="0"/>
        <w:ind w:left="550" w:right="139" w:hanging="431"/>
        <w:jc w:val="left"/>
        <w:rPr>
          <w:sz w:val="18"/>
        </w:rPr>
      </w:pPr>
      <w:r>
        <w:rPr>
          <w:sz w:val="18"/>
        </w:rPr>
        <w:t>Tomlinson,</w:t>
      </w:r>
      <w:r>
        <w:rPr>
          <w:spacing w:val="10"/>
          <w:sz w:val="18"/>
        </w:rPr>
        <w:t> </w:t>
      </w:r>
      <w:r>
        <w:rPr>
          <w:sz w:val="18"/>
        </w:rPr>
        <w:t>A.;</w:t>
      </w:r>
      <w:r>
        <w:rPr>
          <w:spacing w:val="11"/>
          <w:sz w:val="18"/>
        </w:rPr>
        <w:t> </w:t>
      </w:r>
      <w:r>
        <w:rPr>
          <w:sz w:val="18"/>
        </w:rPr>
        <w:t>Bryans,</w:t>
      </w:r>
      <w:r>
        <w:rPr>
          <w:spacing w:val="10"/>
          <w:sz w:val="18"/>
        </w:rPr>
        <w:t> </w:t>
      </w:r>
      <w:r>
        <w:rPr>
          <w:sz w:val="18"/>
        </w:rPr>
        <w:t>J.;</w:t>
      </w:r>
      <w:r>
        <w:rPr>
          <w:spacing w:val="11"/>
          <w:sz w:val="18"/>
        </w:rPr>
        <w:t> </w:t>
      </w:r>
      <w:r>
        <w:rPr>
          <w:sz w:val="18"/>
        </w:rPr>
        <w:t>Shaikh,</w:t>
      </w:r>
      <w:r>
        <w:rPr>
          <w:spacing w:val="10"/>
          <w:sz w:val="18"/>
        </w:rPr>
        <w:t> </w:t>
      </w:r>
      <w:r>
        <w:rPr>
          <w:sz w:val="18"/>
        </w:rPr>
        <w:t>S.A.</w:t>
      </w:r>
      <w:r>
        <w:rPr>
          <w:spacing w:val="11"/>
          <w:sz w:val="18"/>
        </w:rPr>
        <w:t> </w:t>
      </w:r>
      <w:r>
        <w:rPr>
          <w:sz w:val="18"/>
        </w:rPr>
        <w:t>Towards</w:t>
      </w:r>
      <w:r>
        <w:rPr>
          <w:spacing w:val="10"/>
          <w:sz w:val="18"/>
        </w:rPr>
        <w:t> </w:t>
      </w:r>
      <w:r>
        <w:rPr>
          <w:sz w:val="18"/>
        </w:rPr>
        <w:t>viable</w:t>
      </w:r>
      <w:r>
        <w:rPr>
          <w:spacing w:val="11"/>
          <w:sz w:val="18"/>
        </w:rPr>
        <w:t> </w:t>
      </w:r>
      <w:r>
        <w:rPr>
          <w:sz w:val="18"/>
        </w:rPr>
        <w:t>intrusion</w:t>
      </w:r>
      <w:r>
        <w:rPr>
          <w:spacing w:val="10"/>
          <w:sz w:val="18"/>
        </w:rPr>
        <w:t> </w:t>
      </w:r>
      <w:r>
        <w:rPr>
          <w:sz w:val="18"/>
        </w:rPr>
        <w:t>detection</w:t>
      </w:r>
      <w:r>
        <w:rPr>
          <w:spacing w:val="11"/>
          <w:sz w:val="18"/>
        </w:rPr>
        <w:t> </w:t>
      </w:r>
      <w:r>
        <w:rPr>
          <w:sz w:val="18"/>
        </w:rPr>
        <w:t>methods</w:t>
      </w:r>
      <w:r>
        <w:rPr>
          <w:spacing w:val="10"/>
          <w:sz w:val="18"/>
        </w:rPr>
        <w:t> </w:t>
      </w:r>
      <w:r>
        <w:rPr>
          <w:sz w:val="18"/>
        </w:rPr>
        <w:t>for</w:t>
      </w:r>
      <w:r>
        <w:rPr>
          <w:spacing w:val="11"/>
          <w:sz w:val="18"/>
        </w:rPr>
        <w:t> </w:t>
      </w:r>
      <w:r>
        <w:rPr>
          <w:sz w:val="18"/>
        </w:rPr>
        <w:t>the</w:t>
      </w:r>
      <w:r>
        <w:rPr>
          <w:spacing w:val="10"/>
          <w:sz w:val="18"/>
        </w:rPr>
        <w:t> </w:t>
      </w:r>
      <w:r>
        <w:rPr>
          <w:sz w:val="18"/>
        </w:rPr>
        <w:t>automotive</w:t>
      </w:r>
      <w:r>
        <w:rPr>
          <w:spacing w:val="11"/>
          <w:sz w:val="18"/>
        </w:rPr>
        <w:t> </w:t>
      </w:r>
      <w:r>
        <w:rPr>
          <w:sz w:val="18"/>
        </w:rPr>
        <w:t>controller</w:t>
      </w:r>
      <w:r>
        <w:rPr>
          <w:spacing w:val="10"/>
          <w:sz w:val="18"/>
        </w:rPr>
        <w:t> </w:t>
      </w:r>
      <w:r>
        <w:rPr>
          <w:sz w:val="18"/>
        </w:rPr>
        <w:t>area</w:t>
      </w:r>
      <w:r>
        <w:rPr>
          <w:spacing w:val="11"/>
          <w:sz w:val="18"/>
        </w:rPr>
        <w:t> </w:t>
      </w:r>
      <w:r>
        <w:rPr>
          <w:sz w:val="18"/>
        </w:rPr>
        <w:t>network.</w:t>
      </w:r>
      <w:r>
        <w:rPr>
          <w:spacing w:val="23"/>
          <w:sz w:val="18"/>
        </w:rPr>
        <w:t> </w:t>
      </w:r>
      <w:r>
        <w:rPr>
          <w:sz w:val="18"/>
        </w:rPr>
        <w:t>In</w:t>
      </w:r>
      <w:r>
        <w:rPr>
          <w:spacing w:val="-37"/>
          <w:sz w:val="18"/>
        </w:rPr>
        <w:t> </w:t>
      </w:r>
      <w:bookmarkStart w:name="_bookmark59" w:id="108"/>
      <w:bookmarkEnd w:id="108"/>
      <w:r>
        <w:rPr>
          <w:w w:val="105"/>
          <w:sz w:val="18"/>
        </w:rPr>
        <w:t>P</w:t>
      </w:r>
      <w:r>
        <w:rPr>
          <w:w w:val="105"/>
          <w:sz w:val="18"/>
        </w:rPr>
        <w:t>roceedings of the 2nd ACM Computer Science in Cars</w:t>
      </w:r>
      <w:r>
        <w:rPr>
          <w:spacing w:val="1"/>
          <w:w w:val="105"/>
          <w:sz w:val="18"/>
        </w:rPr>
        <w:t> </w:t>
      </w:r>
      <w:r>
        <w:rPr>
          <w:w w:val="105"/>
          <w:sz w:val="18"/>
        </w:rPr>
        <w:t>Symposium, Munich, Germany, 13–14 September 2018.</w:t>
      </w:r>
    </w:p>
    <w:p>
      <w:pPr>
        <w:pStyle w:val="ListParagraph"/>
        <w:numPr>
          <w:ilvl w:val="0"/>
          <w:numId w:val="5"/>
        </w:numPr>
        <w:tabs>
          <w:tab w:pos="550" w:val="left" w:leader="none"/>
          <w:tab w:pos="551" w:val="left" w:leader="none"/>
        </w:tabs>
        <w:spacing w:line="240" w:lineRule="auto" w:before="0" w:after="0"/>
        <w:ind w:left="550" w:right="0" w:hanging="431"/>
        <w:jc w:val="left"/>
        <w:rPr>
          <w:sz w:val="18"/>
        </w:rPr>
      </w:pPr>
      <w:r>
        <w:rPr>
          <w:sz w:val="18"/>
        </w:rPr>
        <w:t>Avatefipour,</w:t>
      </w:r>
      <w:r>
        <w:rPr>
          <w:spacing w:val="17"/>
          <w:sz w:val="18"/>
        </w:rPr>
        <w:t> </w:t>
      </w:r>
      <w:r>
        <w:rPr>
          <w:sz w:val="18"/>
        </w:rPr>
        <w:t>O.;</w:t>
      </w:r>
      <w:r>
        <w:rPr>
          <w:spacing w:val="19"/>
          <w:sz w:val="18"/>
        </w:rPr>
        <w:t> </w:t>
      </w:r>
      <w:r>
        <w:rPr>
          <w:sz w:val="18"/>
        </w:rPr>
        <w:t>Malik,</w:t>
      </w:r>
      <w:r>
        <w:rPr>
          <w:spacing w:val="17"/>
          <w:sz w:val="18"/>
        </w:rPr>
        <w:t> </w:t>
      </w:r>
      <w:r>
        <w:rPr>
          <w:sz w:val="18"/>
        </w:rPr>
        <w:t>H.</w:t>
      </w:r>
      <w:r>
        <w:rPr>
          <w:spacing w:val="18"/>
          <w:sz w:val="18"/>
        </w:rPr>
        <w:t> </w:t>
      </w:r>
      <w:r>
        <w:rPr>
          <w:sz w:val="18"/>
        </w:rPr>
        <w:t>State-of-the-Art</w:t>
      </w:r>
      <w:r>
        <w:rPr>
          <w:spacing w:val="15"/>
          <w:sz w:val="18"/>
        </w:rPr>
        <w:t> </w:t>
      </w:r>
      <w:r>
        <w:rPr>
          <w:sz w:val="18"/>
        </w:rPr>
        <w:t>Survey</w:t>
      </w:r>
      <w:r>
        <w:rPr>
          <w:spacing w:val="18"/>
          <w:sz w:val="18"/>
        </w:rPr>
        <w:t> </w:t>
      </w:r>
      <w:r>
        <w:rPr>
          <w:sz w:val="18"/>
        </w:rPr>
        <w:t>on</w:t>
      </w:r>
      <w:r>
        <w:rPr>
          <w:spacing w:val="16"/>
          <w:sz w:val="18"/>
        </w:rPr>
        <w:t> </w:t>
      </w:r>
      <w:r>
        <w:rPr>
          <w:sz w:val="18"/>
        </w:rPr>
        <w:t>in-Vehicle</w:t>
      </w:r>
      <w:r>
        <w:rPr>
          <w:spacing w:val="17"/>
          <w:sz w:val="18"/>
        </w:rPr>
        <w:t> </w:t>
      </w:r>
      <w:r>
        <w:rPr>
          <w:sz w:val="18"/>
        </w:rPr>
        <w:t>Network</w:t>
      </w:r>
      <w:r>
        <w:rPr>
          <w:spacing w:val="16"/>
          <w:sz w:val="18"/>
        </w:rPr>
        <w:t> </w:t>
      </w:r>
      <w:r>
        <w:rPr>
          <w:sz w:val="18"/>
        </w:rPr>
        <w:t>Communication</w:t>
      </w:r>
      <w:r>
        <w:rPr>
          <w:spacing w:val="18"/>
          <w:sz w:val="18"/>
        </w:rPr>
        <w:t> </w:t>
      </w:r>
      <w:r>
        <w:rPr>
          <w:sz w:val="18"/>
        </w:rPr>
        <w:t>(CAN-Bus)</w:t>
      </w:r>
      <w:r>
        <w:rPr>
          <w:spacing w:val="17"/>
          <w:sz w:val="18"/>
        </w:rPr>
        <w:t> </w:t>
      </w:r>
      <w:r>
        <w:rPr>
          <w:sz w:val="18"/>
        </w:rPr>
        <w:t>Security</w:t>
      </w:r>
      <w:r>
        <w:rPr>
          <w:spacing w:val="17"/>
          <w:sz w:val="18"/>
        </w:rPr>
        <w:t> </w:t>
      </w:r>
      <w:r>
        <w:rPr>
          <w:sz w:val="18"/>
        </w:rPr>
        <w:t>and</w:t>
      </w:r>
      <w:r>
        <w:rPr>
          <w:spacing w:val="18"/>
          <w:sz w:val="18"/>
        </w:rPr>
        <w:t> </w:t>
      </w:r>
      <w:r>
        <w:rPr>
          <w:sz w:val="18"/>
        </w:rPr>
        <w:t>Vulnerabilities.</w:t>
      </w:r>
    </w:p>
    <w:p>
      <w:pPr>
        <w:spacing w:before="1"/>
        <w:ind w:left="550" w:right="0" w:firstLine="0"/>
        <w:jc w:val="left"/>
        <w:rPr>
          <w:sz w:val="18"/>
        </w:rPr>
      </w:pPr>
      <w:bookmarkStart w:name="_bookmark60" w:id="109"/>
      <w:bookmarkEnd w:id="109"/>
      <w:r>
        <w:rPr/>
      </w:r>
      <w:r>
        <w:rPr>
          <w:rFonts w:ascii="Palatino Linotype"/>
          <w:i/>
          <w:w w:val="95"/>
          <w:sz w:val="18"/>
        </w:rPr>
        <w:t>arXiv</w:t>
      </w:r>
      <w:r>
        <w:rPr>
          <w:rFonts w:ascii="Palatino Linotype"/>
          <w:i/>
          <w:spacing w:val="34"/>
          <w:w w:val="95"/>
          <w:sz w:val="18"/>
        </w:rPr>
        <w:t> </w:t>
      </w:r>
      <w:r>
        <w:rPr>
          <w:rFonts w:ascii="Palatino Linotype"/>
          <w:b/>
          <w:w w:val="95"/>
          <w:sz w:val="18"/>
        </w:rPr>
        <w:t>2018</w:t>
      </w:r>
      <w:r>
        <w:rPr>
          <w:w w:val="95"/>
          <w:sz w:val="18"/>
        </w:rPr>
        <w:t>,</w:t>
      </w:r>
      <w:r>
        <w:rPr>
          <w:spacing w:val="40"/>
          <w:sz w:val="18"/>
        </w:rPr>
        <w:t> </w:t>
      </w:r>
      <w:r>
        <w:rPr>
          <w:w w:val="95"/>
          <w:sz w:val="18"/>
        </w:rPr>
        <w:t>arXiv:1802.01725.</w:t>
      </w:r>
    </w:p>
    <w:p>
      <w:pPr>
        <w:pStyle w:val="ListParagraph"/>
        <w:numPr>
          <w:ilvl w:val="0"/>
          <w:numId w:val="5"/>
        </w:numPr>
        <w:tabs>
          <w:tab w:pos="550" w:val="left" w:leader="none"/>
          <w:tab w:pos="551" w:val="left" w:leader="none"/>
        </w:tabs>
        <w:spacing w:line="261" w:lineRule="auto" w:before="6" w:after="0"/>
        <w:ind w:left="550" w:right="137" w:hanging="431"/>
        <w:jc w:val="left"/>
        <w:rPr>
          <w:sz w:val="18"/>
        </w:rPr>
      </w:pPr>
      <w:r>
        <w:rPr>
          <w:sz w:val="18"/>
        </w:rPr>
        <w:t>Carsten,</w:t>
      </w:r>
      <w:r>
        <w:rPr>
          <w:spacing w:val="20"/>
          <w:sz w:val="18"/>
        </w:rPr>
        <w:t> </w:t>
      </w:r>
      <w:r>
        <w:rPr>
          <w:sz w:val="18"/>
        </w:rPr>
        <w:t>P.;</w:t>
      </w:r>
      <w:r>
        <w:rPr>
          <w:spacing w:val="20"/>
          <w:sz w:val="18"/>
        </w:rPr>
        <w:t> </w:t>
      </w:r>
      <w:r>
        <w:rPr>
          <w:sz w:val="18"/>
        </w:rPr>
        <w:t>Andel,</w:t>
      </w:r>
      <w:r>
        <w:rPr>
          <w:spacing w:val="20"/>
          <w:sz w:val="18"/>
        </w:rPr>
        <w:t> </w:t>
      </w:r>
      <w:r>
        <w:rPr>
          <w:sz w:val="18"/>
        </w:rPr>
        <w:t>T.R.;</w:t>
      </w:r>
      <w:r>
        <w:rPr>
          <w:spacing w:val="21"/>
          <w:sz w:val="18"/>
        </w:rPr>
        <w:t> </w:t>
      </w:r>
      <w:r>
        <w:rPr>
          <w:sz w:val="18"/>
        </w:rPr>
        <w:t>Yampolskiy,</w:t>
      </w:r>
      <w:r>
        <w:rPr>
          <w:spacing w:val="20"/>
          <w:sz w:val="18"/>
        </w:rPr>
        <w:t> </w:t>
      </w:r>
      <w:r>
        <w:rPr>
          <w:sz w:val="18"/>
        </w:rPr>
        <w:t>M.;</w:t>
      </w:r>
      <w:r>
        <w:rPr>
          <w:spacing w:val="20"/>
          <w:sz w:val="18"/>
        </w:rPr>
        <w:t> </w:t>
      </w:r>
      <w:r>
        <w:rPr>
          <w:sz w:val="18"/>
        </w:rPr>
        <w:t>McDonald,</w:t>
      </w:r>
      <w:r>
        <w:rPr>
          <w:spacing w:val="21"/>
          <w:sz w:val="18"/>
        </w:rPr>
        <w:t> </w:t>
      </w:r>
      <w:r>
        <w:rPr>
          <w:sz w:val="18"/>
        </w:rPr>
        <w:t>J.T.</w:t>
      </w:r>
      <w:r>
        <w:rPr>
          <w:spacing w:val="20"/>
          <w:sz w:val="18"/>
        </w:rPr>
        <w:t> </w:t>
      </w:r>
      <w:r>
        <w:rPr>
          <w:sz w:val="18"/>
        </w:rPr>
        <w:t>In-Vehicle</w:t>
      </w:r>
      <w:r>
        <w:rPr>
          <w:spacing w:val="20"/>
          <w:sz w:val="18"/>
        </w:rPr>
        <w:t> </w:t>
      </w:r>
      <w:r>
        <w:rPr>
          <w:sz w:val="18"/>
        </w:rPr>
        <w:t>networks:</w:t>
      </w:r>
      <w:r>
        <w:rPr>
          <w:spacing w:val="35"/>
          <w:sz w:val="18"/>
        </w:rPr>
        <w:t> </w:t>
      </w:r>
      <w:r>
        <w:rPr>
          <w:sz w:val="18"/>
        </w:rPr>
        <w:t>Attacks,</w:t>
      </w:r>
      <w:r>
        <w:rPr>
          <w:spacing w:val="20"/>
          <w:sz w:val="18"/>
        </w:rPr>
        <w:t> </w:t>
      </w:r>
      <w:r>
        <w:rPr>
          <w:sz w:val="18"/>
        </w:rPr>
        <w:t>vulnerabilities,</w:t>
      </w:r>
      <w:r>
        <w:rPr>
          <w:spacing w:val="21"/>
          <w:sz w:val="18"/>
        </w:rPr>
        <w:t> </w:t>
      </w:r>
      <w:r>
        <w:rPr>
          <w:sz w:val="18"/>
        </w:rPr>
        <w:t>and</w:t>
      </w:r>
      <w:r>
        <w:rPr>
          <w:spacing w:val="20"/>
          <w:sz w:val="18"/>
        </w:rPr>
        <w:t> </w:t>
      </w:r>
      <w:r>
        <w:rPr>
          <w:sz w:val="18"/>
        </w:rPr>
        <w:t>proposed</w:t>
      </w:r>
      <w:r>
        <w:rPr>
          <w:spacing w:val="20"/>
          <w:sz w:val="18"/>
        </w:rPr>
        <w:t> </w:t>
      </w:r>
      <w:r>
        <w:rPr>
          <w:sz w:val="18"/>
        </w:rPr>
        <w:t>solutions.</w:t>
      </w:r>
      <w:r>
        <w:rPr>
          <w:spacing w:val="35"/>
          <w:sz w:val="18"/>
        </w:rPr>
        <w:t> </w:t>
      </w:r>
      <w:r>
        <w:rPr>
          <w:sz w:val="18"/>
        </w:rPr>
        <w:t>In</w:t>
      </w:r>
      <w:r>
        <w:rPr>
          <w:spacing w:val="-36"/>
          <w:sz w:val="18"/>
        </w:rPr>
        <w:t> </w:t>
      </w:r>
      <w:bookmarkStart w:name="_bookmark61" w:id="110"/>
      <w:bookmarkEnd w:id="110"/>
      <w:r>
        <w:rPr>
          <w:sz w:val="18"/>
        </w:rPr>
        <w:t>P</w:t>
      </w:r>
      <w:r>
        <w:rPr>
          <w:sz w:val="18"/>
        </w:rPr>
        <w:t>roceedings</w:t>
      </w:r>
      <w:r>
        <w:rPr>
          <w:spacing w:val="19"/>
          <w:sz w:val="18"/>
        </w:rPr>
        <w:t> </w:t>
      </w:r>
      <w:r>
        <w:rPr>
          <w:sz w:val="18"/>
        </w:rPr>
        <w:t>of</w:t>
      </w:r>
      <w:r>
        <w:rPr>
          <w:spacing w:val="20"/>
          <w:sz w:val="18"/>
        </w:rPr>
        <w:t> </w:t>
      </w:r>
      <w:r>
        <w:rPr>
          <w:sz w:val="18"/>
        </w:rPr>
        <w:t>the</w:t>
      </w:r>
      <w:r>
        <w:rPr>
          <w:spacing w:val="20"/>
          <w:sz w:val="18"/>
        </w:rPr>
        <w:t> </w:t>
      </w:r>
      <w:r>
        <w:rPr>
          <w:sz w:val="18"/>
        </w:rPr>
        <w:t>10th</w:t>
      </w:r>
      <w:r>
        <w:rPr>
          <w:spacing w:val="20"/>
          <w:sz w:val="18"/>
        </w:rPr>
        <w:t> </w:t>
      </w:r>
      <w:r>
        <w:rPr>
          <w:sz w:val="18"/>
        </w:rPr>
        <w:t>Annual</w:t>
      </w:r>
      <w:r>
        <w:rPr>
          <w:spacing w:val="19"/>
          <w:sz w:val="18"/>
        </w:rPr>
        <w:t> </w:t>
      </w:r>
      <w:r>
        <w:rPr>
          <w:sz w:val="18"/>
        </w:rPr>
        <w:t>Cyber</w:t>
      </w:r>
      <w:r>
        <w:rPr>
          <w:spacing w:val="20"/>
          <w:sz w:val="18"/>
        </w:rPr>
        <w:t> </w:t>
      </w:r>
      <w:r>
        <w:rPr>
          <w:sz w:val="18"/>
        </w:rPr>
        <w:t>and</w:t>
      </w:r>
      <w:r>
        <w:rPr>
          <w:spacing w:val="20"/>
          <w:sz w:val="18"/>
        </w:rPr>
        <w:t> </w:t>
      </w:r>
      <w:r>
        <w:rPr>
          <w:sz w:val="18"/>
        </w:rPr>
        <w:t>Information</w:t>
      </w:r>
      <w:r>
        <w:rPr>
          <w:spacing w:val="20"/>
          <w:sz w:val="18"/>
        </w:rPr>
        <w:t> </w:t>
      </w:r>
      <w:r>
        <w:rPr>
          <w:sz w:val="18"/>
        </w:rPr>
        <w:t>Security</w:t>
      </w:r>
      <w:r>
        <w:rPr>
          <w:spacing w:val="19"/>
          <w:sz w:val="18"/>
        </w:rPr>
        <w:t> </w:t>
      </w:r>
      <w:r>
        <w:rPr>
          <w:sz w:val="18"/>
        </w:rPr>
        <w:t>Research</w:t>
      </w:r>
      <w:r>
        <w:rPr>
          <w:spacing w:val="20"/>
          <w:sz w:val="18"/>
        </w:rPr>
        <w:t> </w:t>
      </w:r>
      <w:r>
        <w:rPr>
          <w:sz w:val="18"/>
        </w:rPr>
        <w:t>Conference,</w:t>
      </w:r>
      <w:r>
        <w:rPr>
          <w:spacing w:val="20"/>
          <w:sz w:val="18"/>
        </w:rPr>
        <w:t> </w:t>
      </w:r>
      <w:r>
        <w:rPr>
          <w:sz w:val="18"/>
        </w:rPr>
        <w:t>Oak</w:t>
      </w:r>
      <w:r>
        <w:rPr>
          <w:spacing w:val="20"/>
          <w:sz w:val="18"/>
        </w:rPr>
        <w:t> </w:t>
      </w:r>
      <w:r>
        <w:rPr>
          <w:sz w:val="18"/>
        </w:rPr>
        <w:t>Ridge,</w:t>
      </w:r>
      <w:r>
        <w:rPr>
          <w:spacing w:val="19"/>
          <w:sz w:val="18"/>
        </w:rPr>
        <w:t> </w:t>
      </w:r>
      <w:r>
        <w:rPr>
          <w:sz w:val="18"/>
        </w:rPr>
        <w:t>TN,</w:t>
      </w:r>
      <w:r>
        <w:rPr>
          <w:spacing w:val="20"/>
          <w:sz w:val="18"/>
        </w:rPr>
        <w:t> </w:t>
      </w:r>
      <w:r>
        <w:rPr>
          <w:sz w:val="18"/>
        </w:rPr>
        <w:t>USA,</w:t>
      </w:r>
      <w:r>
        <w:rPr>
          <w:spacing w:val="20"/>
          <w:sz w:val="18"/>
        </w:rPr>
        <w:t> </w:t>
      </w:r>
      <w:r>
        <w:rPr>
          <w:sz w:val="18"/>
        </w:rPr>
        <w:t>7–9</w:t>
      </w:r>
      <w:r>
        <w:rPr>
          <w:spacing w:val="20"/>
          <w:sz w:val="18"/>
        </w:rPr>
        <w:t> </w:t>
      </w:r>
      <w:r>
        <w:rPr>
          <w:sz w:val="18"/>
        </w:rPr>
        <w:t>April</w:t>
      </w:r>
      <w:r>
        <w:rPr>
          <w:spacing w:val="19"/>
          <w:sz w:val="18"/>
        </w:rPr>
        <w:t> </w:t>
      </w:r>
      <w:r>
        <w:rPr>
          <w:sz w:val="18"/>
        </w:rPr>
        <w:t>2015.</w:t>
      </w:r>
    </w:p>
    <w:p>
      <w:pPr>
        <w:pStyle w:val="ListParagraph"/>
        <w:numPr>
          <w:ilvl w:val="0"/>
          <w:numId w:val="5"/>
        </w:numPr>
        <w:tabs>
          <w:tab w:pos="550" w:val="left" w:leader="none"/>
          <w:tab w:pos="551" w:val="left" w:leader="none"/>
        </w:tabs>
        <w:spacing w:line="219" w:lineRule="exact" w:before="0" w:after="0"/>
        <w:ind w:left="550" w:right="0" w:hanging="431"/>
        <w:jc w:val="left"/>
        <w:rPr>
          <w:rFonts w:ascii="Palatino Linotype"/>
          <w:i/>
          <w:sz w:val="18"/>
        </w:rPr>
      </w:pPr>
      <w:r>
        <w:rPr>
          <w:sz w:val="18"/>
        </w:rPr>
        <w:t>Liu,</w:t>
      </w:r>
      <w:r>
        <w:rPr>
          <w:spacing w:val="8"/>
          <w:sz w:val="18"/>
        </w:rPr>
        <w:t> </w:t>
      </w:r>
      <w:r>
        <w:rPr>
          <w:sz w:val="18"/>
        </w:rPr>
        <w:t>J.;</w:t>
      </w:r>
      <w:r>
        <w:rPr>
          <w:spacing w:val="10"/>
          <w:sz w:val="18"/>
        </w:rPr>
        <w:t> </w:t>
      </w:r>
      <w:r>
        <w:rPr>
          <w:sz w:val="18"/>
        </w:rPr>
        <w:t>Zhang,</w:t>
      </w:r>
      <w:r>
        <w:rPr>
          <w:spacing w:val="9"/>
          <w:sz w:val="18"/>
        </w:rPr>
        <w:t> </w:t>
      </w:r>
      <w:r>
        <w:rPr>
          <w:sz w:val="18"/>
        </w:rPr>
        <w:t>S.;</w:t>
      </w:r>
      <w:r>
        <w:rPr>
          <w:spacing w:val="9"/>
          <w:sz w:val="18"/>
        </w:rPr>
        <w:t> </w:t>
      </w:r>
      <w:r>
        <w:rPr>
          <w:sz w:val="18"/>
        </w:rPr>
        <w:t>Sun,</w:t>
      </w:r>
      <w:r>
        <w:rPr>
          <w:spacing w:val="9"/>
          <w:sz w:val="18"/>
        </w:rPr>
        <w:t> </w:t>
      </w:r>
      <w:r>
        <w:rPr>
          <w:sz w:val="18"/>
        </w:rPr>
        <w:t>W.;</w:t>
      </w:r>
      <w:r>
        <w:rPr>
          <w:spacing w:val="10"/>
          <w:sz w:val="18"/>
        </w:rPr>
        <w:t> </w:t>
      </w:r>
      <w:r>
        <w:rPr>
          <w:sz w:val="18"/>
        </w:rPr>
        <w:t>Shi,</w:t>
      </w:r>
      <w:r>
        <w:rPr>
          <w:spacing w:val="9"/>
          <w:sz w:val="18"/>
        </w:rPr>
        <w:t> </w:t>
      </w:r>
      <w:r>
        <w:rPr>
          <w:sz w:val="18"/>
        </w:rPr>
        <w:t>Y.</w:t>
      </w:r>
      <w:r>
        <w:rPr>
          <w:spacing w:val="7"/>
          <w:sz w:val="18"/>
        </w:rPr>
        <w:t> </w:t>
      </w:r>
      <w:r>
        <w:rPr>
          <w:sz w:val="18"/>
        </w:rPr>
        <w:t>In-Vehicle</w:t>
      </w:r>
      <w:r>
        <w:rPr>
          <w:spacing w:val="7"/>
          <w:sz w:val="18"/>
        </w:rPr>
        <w:t> </w:t>
      </w:r>
      <w:r>
        <w:rPr>
          <w:sz w:val="18"/>
        </w:rPr>
        <w:t>Network</w:t>
      </w:r>
      <w:r>
        <w:rPr>
          <w:spacing w:val="8"/>
          <w:sz w:val="18"/>
        </w:rPr>
        <w:t> </w:t>
      </w:r>
      <w:r>
        <w:rPr>
          <w:sz w:val="18"/>
        </w:rPr>
        <w:t>Attacks</w:t>
      </w:r>
      <w:r>
        <w:rPr>
          <w:spacing w:val="7"/>
          <w:sz w:val="18"/>
        </w:rPr>
        <w:t> </w:t>
      </w:r>
      <w:r>
        <w:rPr>
          <w:sz w:val="18"/>
        </w:rPr>
        <w:t>and</w:t>
      </w:r>
      <w:r>
        <w:rPr>
          <w:spacing w:val="7"/>
          <w:sz w:val="18"/>
        </w:rPr>
        <w:t> </w:t>
      </w:r>
      <w:r>
        <w:rPr>
          <w:sz w:val="18"/>
        </w:rPr>
        <w:t>Countermeasures:</w:t>
      </w:r>
      <w:r>
        <w:rPr>
          <w:spacing w:val="25"/>
          <w:sz w:val="18"/>
        </w:rPr>
        <w:t> </w:t>
      </w:r>
      <w:r>
        <w:rPr>
          <w:sz w:val="18"/>
        </w:rPr>
        <w:t>Challenges</w:t>
      </w:r>
      <w:r>
        <w:rPr>
          <w:spacing w:val="8"/>
          <w:sz w:val="18"/>
        </w:rPr>
        <w:t> </w:t>
      </w:r>
      <w:r>
        <w:rPr>
          <w:sz w:val="18"/>
        </w:rPr>
        <w:t>and</w:t>
      </w:r>
      <w:r>
        <w:rPr>
          <w:spacing w:val="7"/>
          <w:sz w:val="18"/>
        </w:rPr>
        <w:t> </w:t>
      </w:r>
      <w:r>
        <w:rPr>
          <w:sz w:val="18"/>
        </w:rPr>
        <w:t>Future</w:t>
      </w:r>
      <w:r>
        <w:rPr>
          <w:spacing w:val="7"/>
          <w:sz w:val="18"/>
        </w:rPr>
        <w:t> </w:t>
      </w:r>
      <w:r>
        <w:rPr>
          <w:sz w:val="18"/>
        </w:rPr>
        <w:t>Directions.</w:t>
      </w:r>
      <w:r>
        <w:rPr>
          <w:spacing w:val="26"/>
          <w:sz w:val="18"/>
        </w:rPr>
        <w:t> </w:t>
      </w:r>
      <w:r>
        <w:rPr>
          <w:rFonts w:ascii="Palatino Linotype"/>
          <w:i/>
          <w:sz w:val="18"/>
        </w:rPr>
        <w:t>IEEE</w:t>
      </w:r>
      <w:r>
        <w:rPr>
          <w:rFonts w:ascii="Palatino Linotype"/>
          <w:i/>
          <w:spacing w:val="10"/>
          <w:sz w:val="18"/>
        </w:rPr>
        <w:t> </w:t>
      </w:r>
      <w:r>
        <w:rPr>
          <w:rFonts w:ascii="Palatino Linotype"/>
          <w:i/>
          <w:sz w:val="18"/>
        </w:rPr>
        <w:t>Netw.</w:t>
      </w:r>
    </w:p>
    <w:p>
      <w:pPr>
        <w:spacing w:line="236" w:lineRule="exact" w:before="0"/>
        <w:ind w:left="550" w:right="0" w:firstLine="0"/>
        <w:jc w:val="left"/>
        <w:rPr>
          <w:sz w:val="18"/>
        </w:rPr>
      </w:pPr>
      <w:bookmarkStart w:name="_bookmark62" w:id="111"/>
      <w:bookmarkEnd w:id="111"/>
      <w:r>
        <w:rPr/>
      </w:r>
      <w:r>
        <w:rPr>
          <w:rFonts w:ascii="Palatino Linotype" w:hAnsi="Palatino Linotype"/>
          <w:b/>
          <w:sz w:val="18"/>
        </w:rPr>
        <w:t>2017</w:t>
      </w:r>
      <w:r>
        <w:rPr>
          <w:sz w:val="18"/>
        </w:rPr>
        <w:t>,</w:t>
      </w:r>
      <w:r>
        <w:rPr>
          <w:spacing w:val="6"/>
          <w:sz w:val="18"/>
        </w:rPr>
        <w:t> </w:t>
      </w:r>
      <w:r>
        <w:rPr>
          <w:rFonts w:ascii="Palatino Linotype" w:hAnsi="Palatino Linotype"/>
          <w:i/>
          <w:sz w:val="18"/>
        </w:rPr>
        <w:t>31</w:t>
      </w:r>
      <w:r>
        <w:rPr>
          <w:sz w:val="18"/>
        </w:rPr>
        <w:t>,</w:t>
      </w:r>
      <w:r>
        <w:rPr>
          <w:spacing w:val="6"/>
          <w:sz w:val="18"/>
        </w:rPr>
        <w:t> </w:t>
      </w:r>
      <w:r>
        <w:rPr>
          <w:sz w:val="18"/>
        </w:rPr>
        <w:t>50–58.</w:t>
      </w:r>
      <w:r>
        <w:rPr>
          <w:spacing w:val="17"/>
          <w:sz w:val="18"/>
        </w:rPr>
        <w:t> </w:t>
      </w:r>
      <w:r>
        <w:rPr>
          <w:sz w:val="18"/>
        </w:rPr>
        <w:t>[</w:t>
      </w:r>
      <w:hyperlink r:id="rId56">
        <w:r>
          <w:rPr>
            <w:color w:val="0774B7"/>
            <w:sz w:val="18"/>
          </w:rPr>
          <w:t>CrossRef</w:t>
        </w:r>
      </w:hyperlink>
      <w:r>
        <w:rPr>
          <w:sz w:val="18"/>
        </w:rPr>
        <w:t>]</w:t>
      </w:r>
    </w:p>
    <w:p>
      <w:pPr>
        <w:pStyle w:val="ListParagraph"/>
        <w:numPr>
          <w:ilvl w:val="0"/>
          <w:numId w:val="5"/>
        </w:numPr>
        <w:tabs>
          <w:tab w:pos="550" w:val="left" w:leader="none"/>
          <w:tab w:pos="551" w:val="left" w:leader="none"/>
        </w:tabs>
        <w:spacing w:line="240" w:lineRule="auto" w:before="5" w:after="0"/>
        <w:ind w:left="550" w:right="137" w:hanging="431"/>
        <w:jc w:val="left"/>
        <w:rPr>
          <w:sz w:val="18"/>
        </w:rPr>
      </w:pPr>
      <w:r>
        <w:rPr>
          <w:w w:val="105"/>
          <w:sz w:val="18"/>
        </w:rPr>
        <w:t>Hoppe,</w:t>
      </w:r>
      <w:r>
        <w:rPr>
          <w:spacing w:val="12"/>
          <w:w w:val="105"/>
          <w:sz w:val="18"/>
        </w:rPr>
        <w:t> </w:t>
      </w:r>
      <w:r>
        <w:rPr>
          <w:w w:val="105"/>
          <w:sz w:val="18"/>
        </w:rPr>
        <w:t>T.;</w:t>
      </w:r>
      <w:r>
        <w:rPr>
          <w:spacing w:val="14"/>
          <w:w w:val="105"/>
          <w:sz w:val="18"/>
        </w:rPr>
        <w:t> </w:t>
      </w:r>
      <w:r>
        <w:rPr>
          <w:w w:val="105"/>
          <w:sz w:val="18"/>
        </w:rPr>
        <w:t>Kiltz,</w:t>
      </w:r>
      <w:r>
        <w:rPr>
          <w:spacing w:val="13"/>
          <w:w w:val="105"/>
          <w:sz w:val="18"/>
        </w:rPr>
        <w:t> </w:t>
      </w:r>
      <w:r>
        <w:rPr>
          <w:w w:val="105"/>
          <w:sz w:val="18"/>
        </w:rPr>
        <w:t>S.;</w:t>
      </w:r>
      <w:r>
        <w:rPr>
          <w:spacing w:val="14"/>
          <w:w w:val="105"/>
          <w:sz w:val="18"/>
        </w:rPr>
        <w:t> </w:t>
      </w:r>
      <w:r>
        <w:rPr>
          <w:w w:val="105"/>
          <w:sz w:val="18"/>
        </w:rPr>
        <w:t>Dittmann,</w:t>
      </w:r>
      <w:r>
        <w:rPr>
          <w:spacing w:val="13"/>
          <w:w w:val="105"/>
          <w:sz w:val="18"/>
        </w:rPr>
        <w:t> </w:t>
      </w:r>
      <w:r>
        <w:rPr>
          <w:w w:val="105"/>
          <w:sz w:val="18"/>
        </w:rPr>
        <w:t>J.</w:t>
      </w:r>
      <w:r>
        <w:rPr>
          <w:spacing w:val="11"/>
          <w:w w:val="105"/>
          <w:sz w:val="18"/>
        </w:rPr>
        <w:t> </w:t>
      </w:r>
      <w:r>
        <w:rPr>
          <w:w w:val="105"/>
          <w:sz w:val="18"/>
        </w:rPr>
        <w:t>Security</w:t>
      </w:r>
      <w:r>
        <w:rPr>
          <w:spacing w:val="12"/>
          <w:w w:val="105"/>
          <w:sz w:val="18"/>
        </w:rPr>
        <w:t> </w:t>
      </w:r>
      <w:r>
        <w:rPr>
          <w:w w:val="105"/>
          <w:sz w:val="18"/>
        </w:rPr>
        <w:t>threats</w:t>
      </w:r>
      <w:r>
        <w:rPr>
          <w:spacing w:val="11"/>
          <w:w w:val="105"/>
          <w:sz w:val="18"/>
        </w:rPr>
        <w:t> </w:t>
      </w:r>
      <w:r>
        <w:rPr>
          <w:w w:val="105"/>
          <w:sz w:val="18"/>
        </w:rPr>
        <w:t>to</w:t>
      </w:r>
      <w:r>
        <w:rPr>
          <w:spacing w:val="12"/>
          <w:w w:val="105"/>
          <w:sz w:val="18"/>
        </w:rPr>
        <w:t> </w:t>
      </w:r>
      <w:r>
        <w:rPr>
          <w:w w:val="105"/>
          <w:sz w:val="18"/>
        </w:rPr>
        <w:t>automotive</w:t>
      </w:r>
      <w:r>
        <w:rPr>
          <w:spacing w:val="11"/>
          <w:w w:val="105"/>
          <w:sz w:val="18"/>
        </w:rPr>
        <w:t> </w:t>
      </w:r>
      <w:r>
        <w:rPr>
          <w:w w:val="105"/>
          <w:sz w:val="18"/>
        </w:rPr>
        <w:t>CAN</w:t>
      </w:r>
      <w:r>
        <w:rPr>
          <w:spacing w:val="12"/>
          <w:w w:val="105"/>
          <w:sz w:val="18"/>
        </w:rPr>
        <w:t> </w:t>
      </w:r>
      <w:r>
        <w:rPr>
          <w:w w:val="105"/>
          <w:sz w:val="18"/>
        </w:rPr>
        <w:t>networks—Practical</w:t>
      </w:r>
      <w:r>
        <w:rPr>
          <w:spacing w:val="11"/>
          <w:w w:val="105"/>
          <w:sz w:val="18"/>
        </w:rPr>
        <w:t> </w:t>
      </w:r>
      <w:r>
        <w:rPr>
          <w:w w:val="105"/>
          <w:sz w:val="18"/>
        </w:rPr>
        <w:t>examples</w:t>
      </w:r>
      <w:r>
        <w:rPr>
          <w:spacing w:val="11"/>
          <w:w w:val="105"/>
          <w:sz w:val="18"/>
        </w:rPr>
        <w:t> </w:t>
      </w:r>
      <w:r>
        <w:rPr>
          <w:w w:val="105"/>
          <w:sz w:val="18"/>
        </w:rPr>
        <w:t>and</w:t>
      </w:r>
      <w:r>
        <w:rPr>
          <w:spacing w:val="12"/>
          <w:w w:val="105"/>
          <w:sz w:val="18"/>
        </w:rPr>
        <w:t> </w:t>
      </w:r>
      <w:r>
        <w:rPr>
          <w:w w:val="105"/>
          <w:sz w:val="18"/>
        </w:rPr>
        <w:t>selected</w:t>
      </w:r>
      <w:r>
        <w:rPr>
          <w:spacing w:val="11"/>
          <w:w w:val="105"/>
          <w:sz w:val="18"/>
        </w:rPr>
        <w:t> </w:t>
      </w:r>
      <w:r>
        <w:rPr>
          <w:w w:val="105"/>
          <w:sz w:val="18"/>
        </w:rPr>
        <w:t>short-term</w:t>
      </w:r>
      <w:r>
        <w:rPr>
          <w:spacing w:val="-38"/>
          <w:w w:val="105"/>
          <w:sz w:val="18"/>
        </w:rPr>
        <w:t> </w:t>
      </w:r>
      <w:bookmarkStart w:name="_bookmark63" w:id="112"/>
      <w:bookmarkEnd w:id="112"/>
      <w:r>
        <w:rPr>
          <w:w w:val="105"/>
          <w:sz w:val="18"/>
        </w:rPr>
        <w:t>countermeasu</w:t>
      </w:r>
      <w:r>
        <w:rPr>
          <w:w w:val="105"/>
          <w:sz w:val="18"/>
        </w:rPr>
        <w:t>res.</w:t>
      </w:r>
      <w:r>
        <w:rPr>
          <w:spacing w:val="10"/>
          <w:w w:val="105"/>
          <w:sz w:val="18"/>
        </w:rPr>
        <w:t> </w:t>
      </w:r>
      <w:r>
        <w:rPr>
          <w:rFonts w:ascii="Palatino Linotype" w:hAnsi="Palatino Linotype"/>
          <w:i/>
          <w:w w:val="105"/>
          <w:sz w:val="18"/>
        </w:rPr>
        <w:t>Reliab.</w:t>
      </w:r>
      <w:r>
        <w:rPr>
          <w:rFonts w:ascii="Palatino Linotype" w:hAnsi="Palatino Linotype"/>
          <w:i/>
          <w:spacing w:val="6"/>
          <w:w w:val="105"/>
          <w:sz w:val="18"/>
        </w:rPr>
        <w:t> </w:t>
      </w:r>
      <w:r>
        <w:rPr>
          <w:rFonts w:ascii="Palatino Linotype" w:hAnsi="Palatino Linotype"/>
          <w:i/>
          <w:w w:val="105"/>
          <w:sz w:val="18"/>
        </w:rPr>
        <w:t>Eng.</w:t>
      </w:r>
      <w:r>
        <w:rPr>
          <w:rFonts w:ascii="Palatino Linotype" w:hAnsi="Palatino Linotype"/>
          <w:i/>
          <w:spacing w:val="5"/>
          <w:w w:val="105"/>
          <w:sz w:val="18"/>
        </w:rPr>
        <w:t> </w:t>
      </w:r>
      <w:r>
        <w:rPr>
          <w:rFonts w:ascii="Palatino Linotype" w:hAnsi="Palatino Linotype"/>
          <w:i/>
          <w:w w:val="105"/>
          <w:sz w:val="18"/>
        </w:rPr>
        <w:t>Syst.</w:t>
      </w:r>
      <w:r>
        <w:rPr>
          <w:rFonts w:ascii="Palatino Linotype" w:hAnsi="Palatino Linotype"/>
          <w:i/>
          <w:spacing w:val="5"/>
          <w:w w:val="105"/>
          <w:sz w:val="18"/>
        </w:rPr>
        <w:t> </w:t>
      </w:r>
      <w:r>
        <w:rPr>
          <w:rFonts w:ascii="Palatino Linotype" w:hAnsi="Palatino Linotype"/>
          <w:i/>
          <w:w w:val="105"/>
          <w:sz w:val="18"/>
        </w:rPr>
        <w:t>Saf.</w:t>
      </w:r>
      <w:r>
        <w:rPr>
          <w:rFonts w:ascii="Palatino Linotype" w:hAnsi="Palatino Linotype"/>
          <w:i/>
          <w:spacing w:val="6"/>
          <w:w w:val="105"/>
          <w:sz w:val="18"/>
        </w:rPr>
        <w:t> </w:t>
      </w:r>
      <w:r>
        <w:rPr>
          <w:rFonts w:ascii="Palatino Linotype" w:hAnsi="Palatino Linotype"/>
          <w:b/>
          <w:w w:val="105"/>
          <w:sz w:val="18"/>
        </w:rPr>
        <w:t>2011</w:t>
      </w:r>
      <w:r>
        <w:rPr>
          <w:w w:val="105"/>
          <w:sz w:val="18"/>
        </w:rPr>
        <w:t>,</w:t>
      </w:r>
      <w:r>
        <w:rPr>
          <w:spacing w:val="1"/>
          <w:w w:val="105"/>
          <w:sz w:val="18"/>
        </w:rPr>
        <w:t> </w:t>
      </w:r>
      <w:r>
        <w:rPr>
          <w:rFonts w:ascii="Palatino Linotype" w:hAnsi="Palatino Linotype"/>
          <w:i/>
          <w:w w:val="105"/>
          <w:sz w:val="18"/>
        </w:rPr>
        <w:t>96</w:t>
      </w:r>
      <w:r>
        <w:rPr>
          <w:w w:val="105"/>
          <w:sz w:val="18"/>
        </w:rPr>
        <w:t>,</w:t>
      </w:r>
      <w:r>
        <w:rPr>
          <w:spacing w:val="1"/>
          <w:w w:val="105"/>
          <w:sz w:val="18"/>
        </w:rPr>
        <w:t> </w:t>
      </w:r>
      <w:r>
        <w:rPr>
          <w:w w:val="105"/>
          <w:sz w:val="18"/>
        </w:rPr>
        <w:t>11–25.</w:t>
      </w:r>
      <w:r>
        <w:rPr>
          <w:spacing w:val="11"/>
          <w:w w:val="105"/>
          <w:sz w:val="18"/>
        </w:rPr>
        <w:t> </w:t>
      </w:r>
      <w:r>
        <w:rPr>
          <w:w w:val="105"/>
          <w:sz w:val="18"/>
        </w:rPr>
        <w:t>[</w:t>
      </w:r>
      <w:hyperlink r:id="rId57">
        <w:r>
          <w:rPr>
            <w:color w:val="0774B7"/>
            <w:w w:val="105"/>
            <w:sz w:val="18"/>
          </w:rPr>
          <w:t>CrossRef</w:t>
        </w:r>
      </w:hyperlink>
      <w:r>
        <w:rPr>
          <w:w w:val="105"/>
          <w:sz w:val="18"/>
        </w:rPr>
        <w:t>]</w:t>
      </w:r>
    </w:p>
    <w:p>
      <w:pPr>
        <w:pStyle w:val="ListParagraph"/>
        <w:numPr>
          <w:ilvl w:val="0"/>
          <w:numId w:val="5"/>
        </w:numPr>
        <w:tabs>
          <w:tab w:pos="550" w:val="left" w:leader="none"/>
          <w:tab w:pos="551" w:val="left" w:leader="none"/>
        </w:tabs>
        <w:spacing w:line="240" w:lineRule="auto" w:before="6" w:after="0"/>
        <w:ind w:left="550" w:right="0" w:hanging="431"/>
        <w:jc w:val="left"/>
        <w:rPr>
          <w:sz w:val="18"/>
        </w:rPr>
      </w:pPr>
      <w:r>
        <w:rPr>
          <w:w w:val="110"/>
          <w:sz w:val="18"/>
        </w:rPr>
        <w:t>Woo,</w:t>
      </w:r>
      <w:r>
        <w:rPr>
          <w:spacing w:val="20"/>
          <w:w w:val="110"/>
          <w:sz w:val="18"/>
        </w:rPr>
        <w:t> </w:t>
      </w:r>
      <w:r>
        <w:rPr>
          <w:w w:val="110"/>
          <w:sz w:val="18"/>
        </w:rPr>
        <w:t>S.;</w:t>
      </w:r>
      <w:r>
        <w:rPr>
          <w:spacing w:val="26"/>
          <w:w w:val="110"/>
          <w:sz w:val="18"/>
        </w:rPr>
        <w:t> </w:t>
      </w:r>
      <w:r>
        <w:rPr>
          <w:w w:val="110"/>
          <w:sz w:val="18"/>
        </w:rPr>
        <w:t>Jo,</w:t>
      </w:r>
      <w:r>
        <w:rPr>
          <w:spacing w:val="21"/>
          <w:w w:val="110"/>
          <w:sz w:val="18"/>
        </w:rPr>
        <w:t> </w:t>
      </w:r>
      <w:r>
        <w:rPr>
          <w:w w:val="110"/>
          <w:sz w:val="18"/>
        </w:rPr>
        <w:t>H.J.;</w:t>
      </w:r>
      <w:r>
        <w:rPr>
          <w:spacing w:val="26"/>
          <w:w w:val="110"/>
          <w:sz w:val="18"/>
        </w:rPr>
        <w:t> </w:t>
      </w:r>
      <w:r>
        <w:rPr>
          <w:w w:val="110"/>
          <w:sz w:val="18"/>
        </w:rPr>
        <w:t>Lee,</w:t>
      </w:r>
      <w:r>
        <w:rPr>
          <w:spacing w:val="20"/>
          <w:w w:val="110"/>
          <w:sz w:val="18"/>
        </w:rPr>
        <w:t> </w:t>
      </w:r>
      <w:r>
        <w:rPr>
          <w:w w:val="110"/>
          <w:sz w:val="18"/>
        </w:rPr>
        <w:t>D.H.</w:t>
      </w:r>
      <w:r>
        <w:rPr>
          <w:spacing w:val="16"/>
          <w:w w:val="110"/>
          <w:sz w:val="18"/>
        </w:rPr>
        <w:t> </w:t>
      </w:r>
      <w:r>
        <w:rPr>
          <w:w w:val="110"/>
          <w:sz w:val="18"/>
        </w:rPr>
        <w:t>A</w:t>
      </w:r>
      <w:r>
        <w:rPr>
          <w:spacing w:val="16"/>
          <w:w w:val="110"/>
          <w:sz w:val="18"/>
        </w:rPr>
        <w:t> </w:t>
      </w:r>
      <w:r>
        <w:rPr>
          <w:w w:val="110"/>
          <w:sz w:val="18"/>
        </w:rPr>
        <w:t>Practical</w:t>
      </w:r>
      <w:r>
        <w:rPr>
          <w:spacing w:val="14"/>
          <w:w w:val="110"/>
          <w:sz w:val="18"/>
        </w:rPr>
        <w:t> </w:t>
      </w:r>
      <w:r>
        <w:rPr>
          <w:w w:val="110"/>
          <w:sz w:val="18"/>
        </w:rPr>
        <w:t>Wireless</w:t>
      </w:r>
      <w:r>
        <w:rPr>
          <w:spacing w:val="16"/>
          <w:w w:val="110"/>
          <w:sz w:val="18"/>
        </w:rPr>
        <w:t> </w:t>
      </w:r>
      <w:r>
        <w:rPr>
          <w:w w:val="110"/>
          <w:sz w:val="18"/>
        </w:rPr>
        <w:t>Attack</w:t>
      </w:r>
      <w:r>
        <w:rPr>
          <w:spacing w:val="16"/>
          <w:w w:val="110"/>
          <w:sz w:val="18"/>
        </w:rPr>
        <w:t> </w:t>
      </w:r>
      <w:r>
        <w:rPr>
          <w:w w:val="110"/>
          <w:sz w:val="18"/>
        </w:rPr>
        <w:t>on</w:t>
      </w:r>
      <w:r>
        <w:rPr>
          <w:spacing w:val="14"/>
          <w:w w:val="110"/>
          <w:sz w:val="18"/>
        </w:rPr>
        <w:t> </w:t>
      </w:r>
      <w:r>
        <w:rPr>
          <w:w w:val="110"/>
          <w:sz w:val="18"/>
        </w:rPr>
        <w:t>the</w:t>
      </w:r>
      <w:r>
        <w:rPr>
          <w:spacing w:val="16"/>
          <w:w w:val="110"/>
          <w:sz w:val="18"/>
        </w:rPr>
        <w:t> </w:t>
      </w:r>
      <w:r>
        <w:rPr>
          <w:w w:val="110"/>
          <w:sz w:val="18"/>
        </w:rPr>
        <w:t>Connected</w:t>
      </w:r>
      <w:r>
        <w:rPr>
          <w:spacing w:val="16"/>
          <w:w w:val="110"/>
          <w:sz w:val="18"/>
        </w:rPr>
        <w:t> </w:t>
      </w:r>
      <w:r>
        <w:rPr>
          <w:w w:val="110"/>
          <w:sz w:val="18"/>
        </w:rPr>
        <w:t>Car</w:t>
      </w:r>
      <w:r>
        <w:rPr>
          <w:spacing w:val="15"/>
          <w:w w:val="110"/>
          <w:sz w:val="18"/>
        </w:rPr>
        <w:t> </w:t>
      </w:r>
      <w:r>
        <w:rPr>
          <w:w w:val="110"/>
          <w:sz w:val="18"/>
        </w:rPr>
        <w:t>and</w:t>
      </w:r>
      <w:r>
        <w:rPr>
          <w:spacing w:val="16"/>
          <w:w w:val="110"/>
          <w:sz w:val="18"/>
        </w:rPr>
        <w:t> </w:t>
      </w:r>
      <w:r>
        <w:rPr>
          <w:w w:val="110"/>
          <w:sz w:val="18"/>
        </w:rPr>
        <w:t>Security</w:t>
      </w:r>
      <w:r>
        <w:rPr>
          <w:spacing w:val="15"/>
          <w:w w:val="110"/>
          <w:sz w:val="18"/>
        </w:rPr>
        <w:t> </w:t>
      </w:r>
      <w:r>
        <w:rPr>
          <w:w w:val="110"/>
          <w:sz w:val="18"/>
        </w:rPr>
        <w:t>Protocol</w:t>
      </w:r>
      <w:r>
        <w:rPr>
          <w:spacing w:val="15"/>
          <w:w w:val="110"/>
          <w:sz w:val="18"/>
        </w:rPr>
        <w:t> </w:t>
      </w:r>
      <w:r>
        <w:rPr>
          <w:w w:val="110"/>
          <w:sz w:val="18"/>
        </w:rPr>
        <w:t>for</w:t>
      </w:r>
      <w:r>
        <w:rPr>
          <w:spacing w:val="15"/>
          <w:w w:val="110"/>
          <w:sz w:val="18"/>
        </w:rPr>
        <w:t> </w:t>
      </w:r>
      <w:r>
        <w:rPr>
          <w:w w:val="110"/>
          <w:sz w:val="18"/>
        </w:rPr>
        <w:t>In-Vehicle</w:t>
      </w:r>
      <w:r>
        <w:rPr>
          <w:spacing w:val="15"/>
          <w:w w:val="110"/>
          <w:sz w:val="18"/>
        </w:rPr>
        <w:t> </w:t>
      </w:r>
      <w:r>
        <w:rPr>
          <w:w w:val="110"/>
          <w:sz w:val="18"/>
        </w:rPr>
        <w:t>CAN.</w:t>
      </w:r>
    </w:p>
    <w:p>
      <w:pPr>
        <w:spacing w:line="236" w:lineRule="exact" w:before="1"/>
        <w:ind w:left="550" w:right="0" w:firstLine="0"/>
        <w:jc w:val="left"/>
        <w:rPr>
          <w:sz w:val="18"/>
        </w:rPr>
      </w:pPr>
      <w:bookmarkStart w:name="_bookmark64" w:id="113"/>
      <w:bookmarkEnd w:id="113"/>
      <w:r>
        <w:rPr/>
      </w:r>
      <w:r>
        <w:rPr>
          <w:rFonts w:ascii="Palatino Linotype" w:hAnsi="Palatino Linotype"/>
          <w:i/>
          <w:sz w:val="18"/>
        </w:rPr>
        <w:t>IEEE</w:t>
      </w:r>
      <w:r>
        <w:rPr>
          <w:rFonts w:ascii="Palatino Linotype" w:hAnsi="Palatino Linotype"/>
          <w:i/>
          <w:spacing w:val="-5"/>
          <w:sz w:val="18"/>
        </w:rPr>
        <w:t> </w:t>
      </w:r>
      <w:r>
        <w:rPr>
          <w:rFonts w:ascii="Palatino Linotype" w:hAnsi="Palatino Linotype"/>
          <w:i/>
          <w:sz w:val="18"/>
        </w:rPr>
        <w:t>Trans.</w:t>
      </w:r>
      <w:r>
        <w:rPr>
          <w:rFonts w:ascii="Palatino Linotype" w:hAnsi="Palatino Linotype"/>
          <w:i/>
          <w:spacing w:val="5"/>
          <w:sz w:val="18"/>
        </w:rPr>
        <w:t> </w:t>
      </w:r>
      <w:r>
        <w:rPr>
          <w:rFonts w:ascii="Palatino Linotype" w:hAnsi="Palatino Linotype"/>
          <w:i/>
          <w:sz w:val="18"/>
        </w:rPr>
        <w:t>Intell.</w:t>
      </w:r>
      <w:r>
        <w:rPr>
          <w:rFonts w:ascii="Palatino Linotype" w:hAnsi="Palatino Linotype"/>
          <w:i/>
          <w:spacing w:val="5"/>
          <w:sz w:val="18"/>
        </w:rPr>
        <w:t> </w:t>
      </w:r>
      <w:r>
        <w:rPr>
          <w:rFonts w:ascii="Palatino Linotype" w:hAnsi="Palatino Linotype"/>
          <w:i/>
          <w:sz w:val="18"/>
        </w:rPr>
        <w:t>Transp.</w:t>
      </w:r>
      <w:r>
        <w:rPr>
          <w:rFonts w:ascii="Palatino Linotype" w:hAnsi="Palatino Linotype"/>
          <w:i/>
          <w:spacing w:val="5"/>
          <w:sz w:val="18"/>
        </w:rPr>
        <w:t> </w:t>
      </w:r>
      <w:r>
        <w:rPr>
          <w:rFonts w:ascii="Palatino Linotype" w:hAnsi="Palatino Linotype"/>
          <w:i/>
          <w:sz w:val="18"/>
        </w:rPr>
        <w:t>Syst.</w:t>
      </w:r>
      <w:r>
        <w:rPr>
          <w:rFonts w:ascii="Palatino Linotype" w:hAnsi="Palatino Linotype"/>
          <w:i/>
          <w:spacing w:val="-5"/>
          <w:sz w:val="18"/>
        </w:rPr>
        <w:t> </w:t>
      </w:r>
      <w:r>
        <w:rPr>
          <w:rFonts w:ascii="Palatino Linotype" w:hAnsi="Palatino Linotype"/>
          <w:b/>
          <w:sz w:val="18"/>
        </w:rPr>
        <w:t>2014</w:t>
      </w:r>
      <w:r>
        <w:rPr>
          <w:sz w:val="18"/>
        </w:rPr>
        <w:t>,</w:t>
      </w:r>
      <w:r>
        <w:rPr>
          <w:spacing w:val="1"/>
          <w:sz w:val="18"/>
        </w:rPr>
        <w:t> </w:t>
      </w:r>
      <w:r>
        <w:rPr>
          <w:rFonts w:ascii="Palatino Linotype" w:hAnsi="Palatino Linotype"/>
          <w:i/>
          <w:sz w:val="18"/>
        </w:rPr>
        <w:t>16</w:t>
      </w:r>
      <w:r>
        <w:rPr>
          <w:sz w:val="18"/>
        </w:rPr>
        <w:t>,</w:t>
      </w:r>
      <w:r>
        <w:rPr>
          <w:spacing w:val="1"/>
          <w:sz w:val="18"/>
        </w:rPr>
        <w:t> </w:t>
      </w:r>
      <w:r>
        <w:rPr>
          <w:sz w:val="18"/>
        </w:rPr>
        <w:t>1–14.</w:t>
      </w:r>
      <w:r>
        <w:rPr>
          <w:spacing w:val="10"/>
          <w:sz w:val="18"/>
        </w:rPr>
        <w:t> </w:t>
      </w:r>
      <w:r>
        <w:rPr>
          <w:sz w:val="18"/>
        </w:rPr>
        <w:t>[</w:t>
      </w:r>
      <w:hyperlink r:id="rId58">
        <w:r>
          <w:rPr>
            <w:color w:val="0774B7"/>
            <w:sz w:val="18"/>
          </w:rPr>
          <w:t>CrossRef</w:t>
        </w:r>
      </w:hyperlink>
      <w:r>
        <w:rPr>
          <w:sz w:val="18"/>
        </w:rPr>
        <w:t>]</w:t>
      </w:r>
    </w:p>
    <w:p>
      <w:pPr>
        <w:pStyle w:val="ListParagraph"/>
        <w:numPr>
          <w:ilvl w:val="0"/>
          <w:numId w:val="5"/>
        </w:numPr>
        <w:tabs>
          <w:tab w:pos="550" w:val="left" w:leader="none"/>
          <w:tab w:pos="551" w:val="left" w:leader="none"/>
        </w:tabs>
        <w:spacing w:line="230" w:lineRule="exact" w:before="0" w:after="0"/>
        <w:ind w:left="550" w:right="0" w:hanging="431"/>
        <w:jc w:val="left"/>
        <w:rPr>
          <w:sz w:val="18"/>
        </w:rPr>
      </w:pPr>
      <w:bookmarkStart w:name="_bookmark65" w:id="114"/>
      <w:bookmarkEnd w:id="114"/>
      <w:r>
        <w:rPr/>
      </w:r>
      <w:bookmarkStart w:name="_bookmark65" w:id="115"/>
      <w:bookmarkEnd w:id="115"/>
      <w:r>
        <w:rPr>
          <w:spacing w:val="-1"/>
          <w:w w:val="105"/>
          <w:sz w:val="18"/>
        </w:rPr>
        <w:t>Mille</w:t>
      </w:r>
      <w:r>
        <w:rPr>
          <w:spacing w:val="-1"/>
          <w:w w:val="105"/>
          <w:sz w:val="18"/>
        </w:rPr>
        <w:t>r,</w:t>
      </w:r>
      <w:r>
        <w:rPr>
          <w:spacing w:val="-5"/>
          <w:w w:val="105"/>
          <w:sz w:val="18"/>
        </w:rPr>
        <w:t> </w:t>
      </w:r>
      <w:r>
        <w:rPr>
          <w:spacing w:val="-1"/>
          <w:w w:val="105"/>
          <w:sz w:val="18"/>
        </w:rPr>
        <w:t>C.;</w:t>
      </w:r>
      <w:r>
        <w:rPr>
          <w:spacing w:val="-4"/>
          <w:w w:val="105"/>
          <w:sz w:val="18"/>
        </w:rPr>
        <w:t> </w:t>
      </w:r>
      <w:r>
        <w:rPr>
          <w:spacing w:val="-1"/>
          <w:w w:val="105"/>
          <w:sz w:val="18"/>
        </w:rPr>
        <w:t>Valasek,</w:t>
      </w:r>
      <w:r>
        <w:rPr>
          <w:spacing w:val="-4"/>
          <w:w w:val="105"/>
          <w:sz w:val="18"/>
        </w:rPr>
        <w:t> </w:t>
      </w:r>
      <w:r>
        <w:rPr>
          <w:spacing w:val="-1"/>
          <w:w w:val="105"/>
          <w:sz w:val="18"/>
        </w:rPr>
        <w:t>C.</w:t>
      </w:r>
      <w:r>
        <w:rPr>
          <w:spacing w:val="-4"/>
          <w:w w:val="105"/>
          <w:sz w:val="18"/>
        </w:rPr>
        <w:t> </w:t>
      </w:r>
      <w:r>
        <w:rPr>
          <w:rFonts w:ascii="Palatino Linotype"/>
          <w:i/>
          <w:spacing w:val="-1"/>
          <w:w w:val="105"/>
          <w:sz w:val="18"/>
        </w:rPr>
        <w:t>Remote</w:t>
      </w:r>
      <w:r>
        <w:rPr>
          <w:rFonts w:ascii="Palatino Linotype"/>
          <w:i/>
          <w:spacing w:val="-11"/>
          <w:w w:val="105"/>
          <w:sz w:val="18"/>
        </w:rPr>
        <w:t> </w:t>
      </w:r>
      <w:r>
        <w:rPr>
          <w:rFonts w:ascii="Palatino Linotype"/>
          <w:i/>
          <w:spacing w:val="-1"/>
          <w:w w:val="105"/>
          <w:sz w:val="18"/>
        </w:rPr>
        <w:t>Exploitation</w:t>
      </w:r>
      <w:r>
        <w:rPr>
          <w:rFonts w:ascii="Palatino Linotype"/>
          <w:i/>
          <w:spacing w:val="-10"/>
          <w:w w:val="105"/>
          <w:sz w:val="18"/>
        </w:rPr>
        <w:t> </w:t>
      </w:r>
      <w:r>
        <w:rPr>
          <w:rFonts w:ascii="Palatino Linotype"/>
          <w:i/>
          <w:spacing w:val="-1"/>
          <w:w w:val="105"/>
          <w:sz w:val="18"/>
        </w:rPr>
        <w:t>of</w:t>
      </w:r>
      <w:r>
        <w:rPr>
          <w:rFonts w:ascii="Palatino Linotype"/>
          <w:i/>
          <w:spacing w:val="-10"/>
          <w:w w:val="105"/>
          <w:sz w:val="18"/>
        </w:rPr>
        <w:t> </w:t>
      </w:r>
      <w:r>
        <w:rPr>
          <w:rFonts w:ascii="Palatino Linotype"/>
          <w:i/>
          <w:spacing w:val="-1"/>
          <w:w w:val="105"/>
          <w:sz w:val="18"/>
        </w:rPr>
        <w:t>an</w:t>
      </w:r>
      <w:r>
        <w:rPr>
          <w:rFonts w:ascii="Palatino Linotype"/>
          <w:i/>
          <w:spacing w:val="-11"/>
          <w:w w:val="105"/>
          <w:sz w:val="18"/>
        </w:rPr>
        <w:t> </w:t>
      </w:r>
      <w:r>
        <w:rPr>
          <w:rFonts w:ascii="Palatino Linotype"/>
          <w:i/>
          <w:spacing w:val="-1"/>
          <w:w w:val="105"/>
          <w:sz w:val="18"/>
        </w:rPr>
        <w:t>Unaltered</w:t>
      </w:r>
      <w:r>
        <w:rPr>
          <w:rFonts w:ascii="Palatino Linotype"/>
          <w:i/>
          <w:spacing w:val="-10"/>
          <w:w w:val="105"/>
          <w:sz w:val="18"/>
        </w:rPr>
        <w:t> </w:t>
      </w:r>
      <w:r>
        <w:rPr>
          <w:rFonts w:ascii="Palatino Linotype"/>
          <w:i/>
          <w:spacing w:val="-1"/>
          <w:w w:val="105"/>
          <w:sz w:val="18"/>
        </w:rPr>
        <w:t>Passenger</w:t>
      </w:r>
      <w:r>
        <w:rPr>
          <w:rFonts w:ascii="Palatino Linotype"/>
          <w:i/>
          <w:spacing w:val="-11"/>
          <w:w w:val="105"/>
          <w:sz w:val="18"/>
        </w:rPr>
        <w:t> </w:t>
      </w:r>
      <w:r>
        <w:rPr>
          <w:rFonts w:ascii="Palatino Linotype"/>
          <w:i/>
          <w:spacing w:val="-1"/>
          <w:w w:val="105"/>
          <w:sz w:val="18"/>
        </w:rPr>
        <w:t>Vehicle</w:t>
      </w:r>
      <w:r>
        <w:rPr>
          <w:spacing w:val="-1"/>
          <w:w w:val="105"/>
          <w:sz w:val="18"/>
        </w:rPr>
        <w:t>;</w:t>
      </w:r>
      <w:r>
        <w:rPr>
          <w:spacing w:val="-4"/>
          <w:w w:val="105"/>
          <w:sz w:val="18"/>
        </w:rPr>
        <w:t> </w:t>
      </w:r>
      <w:r>
        <w:rPr>
          <w:w w:val="105"/>
          <w:sz w:val="18"/>
        </w:rPr>
        <w:t>BlackHat:</w:t>
      </w:r>
      <w:r>
        <w:rPr>
          <w:spacing w:val="4"/>
          <w:w w:val="105"/>
          <w:sz w:val="18"/>
        </w:rPr>
        <w:t> </w:t>
      </w:r>
      <w:r>
        <w:rPr>
          <w:w w:val="105"/>
          <w:sz w:val="18"/>
        </w:rPr>
        <w:t>Las</w:t>
      </w:r>
      <w:r>
        <w:rPr>
          <w:spacing w:val="-4"/>
          <w:w w:val="105"/>
          <w:sz w:val="18"/>
        </w:rPr>
        <w:t> </w:t>
      </w:r>
      <w:r>
        <w:rPr>
          <w:w w:val="105"/>
          <w:sz w:val="18"/>
        </w:rPr>
        <w:t>Vegas,</w:t>
      </w:r>
      <w:r>
        <w:rPr>
          <w:spacing w:val="-4"/>
          <w:w w:val="105"/>
          <w:sz w:val="18"/>
        </w:rPr>
        <w:t> </w:t>
      </w:r>
      <w:r>
        <w:rPr>
          <w:w w:val="105"/>
          <w:sz w:val="18"/>
        </w:rPr>
        <w:t>NV,</w:t>
      </w:r>
      <w:r>
        <w:rPr>
          <w:spacing w:val="-4"/>
          <w:w w:val="105"/>
          <w:sz w:val="18"/>
        </w:rPr>
        <w:t> </w:t>
      </w:r>
      <w:r>
        <w:rPr>
          <w:w w:val="105"/>
          <w:sz w:val="18"/>
        </w:rPr>
        <w:t>USA,</w:t>
      </w:r>
      <w:r>
        <w:rPr>
          <w:spacing w:val="-4"/>
          <w:w w:val="105"/>
          <w:sz w:val="18"/>
        </w:rPr>
        <w:t> </w:t>
      </w:r>
      <w:r>
        <w:rPr>
          <w:w w:val="105"/>
          <w:sz w:val="18"/>
        </w:rPr>
        <w:t>2015.</w:t>
      </w:r>
    </w:p>
    <w:p>
      <w:pPr>
        <w:pStyle w:val="ListParagraph"/>
        <w:numPr>
          <w:ilvl w:val="0"/>
          <w:numId w:val="5"/>
        </w:numPr>
        <w:tabs>
          <w:tab w:pos="550" w:val="left" w:leader="none"/>
          <w:tab w:pos="551" w:val="left" w:leader="none"/>
        </w:tabs>
        <w:spacing w:line="244" w:lineRule="auto" w:before="0" w:after="0"/>
        <w:ind w:left="550" w:right="115" w:hanging="431"/>
        <w:jc w:val="left"/>
        <w:rPr>
          <w:sz w:val="18"/>
        </w:rPr>
      </w:pPr>
      <w:r>
        <w:rPr>
          <w:sz w:val="18"/>
        </w:rPr>
        <w:t>Nie,</w:t>
      </w:r>
      <w:r>
        <w:rPr>
          <w:spacing w:val="8"/>
          <w:sz w:val="18"/>
        </w:rPr>
        <w:t> </w:t>
      </w:r>
      <w:r>
        <w:rPr>
          <w:sz w:val="18"/>
        </w:rPr>
        <w:t>S.;</w:t>
      </w:r>
      <w:r>
        <w:rPr>
          <w:spacing w:val="9"/>
          <w:sz w:val="18"/>
        </w:rPr>
        <w:t> </w:t>
      </w:r>
      <w:r>
        <w:rPr>
          <w:sz w:val="18"/>
        </w:rPr>
        <w:t>Liu,</w:t>
      </w:r>
      <w:r>
        <w:rPr>
          <w:spacing w:val="9"/>
          <w:sz w:val="18"/>
        </w:rPr>
        <w:t> </w:t>
      </w:r>
      <w:r>
        <w:rPr>
          <w:sz w:val="18"/>
        </w:rPr>
        <w:t>L.;</w:t>
      </w:r>
      <w:r>
        <w:rPr>
          <w:spacing w:val="9"/>
          <w:sz w:val="18"/>
        </w:rPr>
        <w:t> </w:t>
      </w:r>
      <w:r>
        <w:rPr>
          <w:sz w:val="18"/>
        </w:rPr>
        <w:t>Du,</w:t>
      </w:r>
      <w:r>
        <w:rPr>
          <w:spacing w:val="8"/>
          <w:sz w:val="18"/>
        </w:rPr>
        <w:t> </w:t>
      </w:r>
      <w:r>
        <w:rPr>
          <w:sz w:val="18"/>
        </w:rPr>
        <w:t>Y.;</w:t>
      </w:r>
      <w:r>
        <w:rPr>
          <w:spacing w:val="9"/>
          <w:sz w:val="18"/>
        </w:rPr>
        <w:t> </w:t>
      </w:r>
      <w:r>
        <w:rPr>
          <w:sz w:val="18"/>
        </w:rPr>
        <w:t>Zhang,</w:t>
      </w:r>
      <w:r>
        <w:rPr>
          <w:spacing w:val="9"/>
          <w:sz w:val="18"/>
        </w:rPr>
        <w:t> </w:t>
      </w:r>
      <w:r>
        <w:rPr>
          <w:sz w:val="18"/>
        </w:rPr>
        <w:t>W.</w:t>
      </w:r>
      <w:r>
        <w:rPr>
          <w:spacing w:val="9"/>
          <w:sz w:val="18"/>
        </w:rPr>
        <w:t> </w:t>
      </w:r>
      <w:r>
        <w:rPr>
          <w:rFonts w:ascii="Palatino Linotype"/>
          <w:i/>
          <w:sz w:val="18"/>
        </w:rPr>
        <w:t>Over-the-Air:</w:t>
      </w:r>
      <w:r>
        <w:rPr>
          <w:rFonts w:ascii="Palatino Linotype"/>
          <w:i/>
          <w:spacing w:val="14"/>
          <w:sz w:val="18"/>
        </w:rPr>
        <w:t> </w:t>
      </w:r>
      <w:r>
        <w:rPr>
          <w:rFonts w:ascii="Palatino Linotype"/>
          <w:i/>
          <w:sz w:val="18"/>
        </w:rPr>
        <w:t>How</w:t>
      </w:r>
      <w:r>
        <w:rPr>
          <w:rFonts w:ascii="Palatino Linotype"/>
          <w:i/>
          <w:spacing w:val="3"/>
          <w:sz w:val="18"/>
        </w:rPr>
        <w:t> </w:t>
      </w:r>
      <w:r>
        <w:rPr>
          <w:rFonts w:ascii="Palatino Linotype"/>
          <w:i/>
          <w:sz w:val="18"/>
        </w:rPr>
        <w:t>We</w:t>
      </w:r>
      <w:r>
        <w:rPr>
          <w:rFonts w:ascii="Palatino Linotype"/>
          <w:i/>
          <w:spacing w:val="3"/>
          <w:sz w:val="18"/>
        </w:rPr>
        <w:t> </w:t>
      </w:r>
      <w:r>
        <w:rPr>
          <w:rFonts w:ascii="Palatino Linotype"/>
          <w:i/>
          <w:sz w:val="18"/>
        </w:rPr>
        <w:t>Remotely</w:t>
      </w:r>
      <w:r>
        <w:rPr>
          <w:rFonts w:ascii="Palatino Linotype"/>
          <w:i/>
          <w:spacing w:val="2"/>
          <w:sz w:val="18"/>
        </w:rPr>
        <w:t> </w:t>
      </w:r>
      <w:r>
        <w:rPr>
          <w:rFonts w:ascii="Palatino Linotype"/>
          <w:i/>
          <w:sz w:val="18"/>
        </w:rPr>
        <w:t>Compromised</w:t>
      </w:r>
      <w:r>
        <w:rPr>
          <w:rFonts w:ascii="Palatino Linotype"/>
          <w:i/>
          <w:spacing w:val="3"/>
          <w:sz w:val="18"/>
        </w:rPr>
        <w:t> </w:t>
      </w:r>
      <w:r>
        <w:rPr>
          <w:rFonts w:ascii="Palatino Linotype"/>
          <w:i/>
          <w:sz w:val="18"/>
        </w:rPr>
        <w:t>the</w:t>
      </w:r>
      <w:r>
        <w:rPr>
          <w:rFonts w:ascii="Palatino Linotype"/>
          <w:i/>
          <w:spacing w:val="3"/>
          <w:sz w:val="18"/>
        </w:rPr>
        <w:t> </w:t>
      </w:r>
      <w:r>
        <w:rPr>
          <w:rFonts w:ascii="Palatino Linotype"/>
          <w:i/>
          <w:sz w:val="18"/>
        </w:rPr>
        <w:t>Gateway,</w:t>
      </w:r>
      <w:r>
        <w:rPr>
          <w:rFonts w:ascii="Palatino Linotype"/>
          <w:i/>
          <w:spacing w:val="2"/>
          <w:sz w:val="18"/>
        </w:rPr>
        <w:t> </w:t>
      </w:r>
      <w:r>
        <w:rPr>
          <w:rFonts w:ascii="Palatino Linotype"/>
          <w:i/>
          <w:sz w:val="18"/>
        </w:rPr>
        <w:t>BCM,</w:t>
      </w:r>
      <w:r>
        <w:rPr>
          <w:rFonts w:ascii="Palatino Linotype"/>
          <w:i/>
          <w:spacing w:val="3"/>
          <w:sz w:val="18"/>
        </w:rPr>
        <w:t> </w:t>
      </w:r>
      <w:r>
        <w:rPr>
          <w:rFonts w:ascii="Palatino Linotype"/>
          <w:i/>
          <w:sz w:val="18"/>
        </w:rPr>
        <w:t>and</w:t>
      </w:r>
      <w:r>
        <w:rPr>
          <w:rFonts w:ascii="Palatino Linotype"/>
          <w:i/>
          <w:spacing w:val="3"/>
          <w:sz w:val="18"/>
        </w:rPr>
        <w:t> </w:t>
      </w:r>
      <w:r>
        <w:rPr>
          <w:rFonts w:ascii="Palatino Linotype"/>
          <w:i/>
          <w:sz w:val="18"/>
        </w:rPr>
        <w:t>Autopilot</w:t>
      </w:r>
      <w:r>
        <w:rPr>
          <w:rFonts w:ascii="Palatino Linotype"/>
          <w:i/>
          <w:spacing w:val="2"/>
          <w:sz w:val="18"/>
        </w:rPr>
        <w:t> </w:t>
      </w:r>
      <w:r>
        <w:rPr>
          <w:rFonts w:ascii="Palatino Linotype"/>
          <w:i/>
          <w:sz w:val="18"/>
        </w:rPr>
        <w:t>ECUs</w:t>
      </w:r>
      <w:r>
        <w:rPr>
          <w:rFonts w:ascii="Palatino Linotype"/>
          <w:i/>
          <w:spacing w:val="3"/>
          <w:sz w:val="18"/>
        </w:rPr>
        <w:t> </w:t>
      </w:r>
      <w:r>
        <w:rPr>
          <w:rFonts w:ascii="Palatino Linotype"/>
          <w:i/>
          <w:sz w:val="18"/>
        </w:rPr>
        <w:t>of</w:t>
      </w:r>
      <w:r>
        <w:rPr>
          <w:rFonts w:ascii="Palatino Linotype"/>
          <w:i/>
          <w:spacing w:val="3"/>
          <w:sz w:val="18"/>
        </w:rPr>
        <w:t> </w:t>
      </w:r>
      <w:r>
        <w:rPr>
          <w:rFonts w:ascii="Palatino Linotype"/>
          <w:i/>
          <w:sz w:val="18"/>
        </w:rPr>
        <w:t>Tesla</w:t>
      </w:r>
      <w:r>
        <w:rPr>
          <w:rFonts w:ascii="Palatino Linotype"/>
          <w:i/>
          <w:spacing w:val="2"/>
          <w:sz w:val="18"/>
        </w:rPr>
        <w:t> </w:t>
      </w:r>
      <w:r>
        <w:rPr>
          <w:rFonts w:ascii="Palatino Linotype"/>
          <w:i/>
          <w:sz w:val="18"/>
        </w:rPr>
        <w:t>Cars</w:t>
      </w:r>
      <w:r>
        <w:rPr>
          <w:sz w:val="18"/>
        </w:rPr>
        <w:t>;</w:t>
      </w:r>
      <w:r>
        <w:rPr>
          <w:spacing w:val="-36"/>
          <w:sz w:val="18"/>
        </w:rPr>
        <w:t> </w:t>
      </w:r>
      <w:bookmarkStart w:name="_bookmark66" w:id="116"/>
      <w:bookmarkEnd w:id="116"/>
      <w:r>
        <w:rPr>
          <w:w w:val="105"/>
          <w:sz w:val="18"/>
        </w:rPr>
        <w:t>BlackHat:</w:t>
      </w:r>
      <w:r>
        <w:rPr>
          <w:spacing w:val="13"/>
          <w:w w:val="105"/>
          <w:sz w:val="18"/>
        </w:rPr>
        <w:t> </w:t>
      </w:r>
      <w:r>
        <w:rPr>
          <w:w w:val="105"/>
          <w:sz w:val="18"/>
        </w:rPr>
        <w:t>Las</w:t>
      </w:r>
      <w:r>
        <w:rPr>
          <w:spacing w:val="3"/>
          <w:w w:val="105"/>
          <w:sz w:val="18"/>
        </w:rPr>
        <w:t> </w:t>
      </w:r>
      <w:r>
        <w:rPr>
          <w:w w:val="105"/>
          <w:sz w:val="18"/>
        </w:rPr>
        <w:t>Vegas,</w:t>
      </w:r>
      <w:r>
        <w:rPr>
          <w:spacing w:val="3"/>
          <w:w w:val="105"/>
          <w:sz w:val="18"/>
        </w:rPr>
        <w:t> </w:t>
      </w:r>
      <w:r>
        <w:rPr>
          <w:w w:val="105"/>
          <w:sz w:val="18"/>
        </w:rPr>
        <w:t>NV,</w:t>
      </w:r>
      <w:r>
        <w:rPr>
          <w:spacing w:val="3"/>
          <w:w w:val="105"/>
          <w:sz w:val="18"/>
        </w:rPr>
        <w:t> </w:t>
      </w:r>
      <w:r>
        <w:rPr>
          <w:w w:val="105"/>
          <w:sz w:val="18"/>
        </w:rPr>
        <w:t>USA,</w:t>
      </w:r>
      <w:r>
        <w:rPr>
          <w:spacing w:val="3"/>
          <w:w w:val="105"/>
          <w:sz w:val="18"/>
        </w:rPr>
        <w:t> </w:t>
      </w:r>
      <w:r>
        <w:rPr>
          <w:w w:val="105"/>
          <w:sz w:val="18"/>
        </w:rPr>
        <w:t>2018.</w:t>
      </w:r>
    </w:p>
    <w:p>
      <w:pPr>
        <w:pStyle w:val="ListParagraph"/>
        <w:numPr>
          <w:ilvl w:val="0"/>
          <w:numId w:val="5"/>
        </w:numPr>
        <w:tabs>
          <w:tab w:pos="551" w:val="left" w:leader="none"/>
        </w:tabs>
        <w:spacing w:line="242" w:lineRule="auto" w:before="9" w:after="0"/>
        <w:ind w:left="541" w:right="115" w:hanging="422"/>
        <w:jc w:val="both"/>
        <w:rPr>
          <w:sz w:val="18"/>
        </w:rPr>
      </w:pPr>
      <w:r>
        <w:rPr>
          <w:w w:val="110"/>
          <w:sz w:val="18"/>
        </w:rPr>
        <w:t>Avatefipour,</w:t>
      </w:r>
      <w:r>
        <w:rPr>
          <w:spacing w:val="-9"/>
          <w:w w:val="110"/>
          <w:sz w:val="18"/>
        </w:rPr>
        <w:t> </w:t>
      </w:r>
      <w:r>
        <w:rPr>
          <w:w w:val="110"/>
          <w:sz w:val="18"/>
        </w:rPr>
        <w:t>O.;</w:t>
      </w:r>
      <w:r>
        <w:rPr>
          <w:spacing w:val="-10"/>
          <w:w w:val="110"/>
          <w:sz w:val="18"/>
        </w:rPr>
        <w:t> </w:t>
      </w:r>
      <w:r>
        <w:rPr>
          <w:w w:val="110"/>
          <w:sz w:val="18"/>
        </w:rPr>
        <w:t>Al-Sumaiti,</w:t>
      </w:r>
      <w:r>
        <w:rPr>
          <w:spacing w:val="-10"/>
          <w:w w:val="110"/>
          <w:sz w:val="18"/>
        </w:rPr>
        <w:t> </w:t>
      </w:r>
      <w:r>
        <w:rPr>
          <w:w w:val="110"/>
          <w:sz w:val="18"/>
        </w:rPr>
        <w:t>A.S.;</w:t>
      </w:r>
      <w:r>
        <w:rPr>
          <w:spacing w:val="-9"/>
          <w:w w:val="110"/>
          <w:sz w:val="18"/>
        </w:rPr>
        <w:t> </w:t>
      </w:r>
      <w:r>
        <w:rPr>
          <w:w w:val="110"/>
          <w:sz w:val="18"/>
        </w:rPr>
        <w:t>El-Sherbeeny,</w:t>
      </w:r>
      <w:r>
        <w:rPr>
          <w:spacing w:val="-9"/>
          <w:w w:val="110"/>
          <w:sz w:val="18"/>
        </w:rPr>
        <w:t> </w:t>
      </w:r>
      <w:r>
        <w:rPr>
          <w:w w:val="110"/>
          <w:sz w:val="18"/>
        </w:rPr>
        <w:t>A.M.;</w:t>
      </w:r>
      <w:r>
        <w:rPr>
          <w:spacing w:val="-10"/>
          <w:w w:val="110"/>
          <w:sz w:val="18"/>
        </w:rPr>
        <w:t> </w:t>
      </w:r>
      <w:r>
        <w:rPr>
          <w:w w:val="110"/>
          <w:sz w:val="18"/>
        </w:rPr>
        <w:t>Awwad,</w:t>
      </w:r>
      <w:r>
        <w:rPr>
          <w:spacing w:val="-9"/>
          <w:w w:val="110"/>
          <w:sz w:val="18"/>
        </w:rPr>
        <w:t> </w:t>
      </w:r>
      <w:r>
        <w:rPr>
          <w:w w:val="110"/>
          <w:sz w:val="18"/>
        </w:rPr>
        <w:t>E.M.;</w:t>
      </w:r>
      <w:r>
        <w:rPr>
          <w:spacing w:val="-10"/>
          <w:w w:val="110"/>
          <w:sz w:val="18"/>
        </w:rPr>
        <w:t> </w:t>
      </w:r>
      <w:r>
        <w:rPr>
          <w:w w:val="110"/>
          <w:sz w:val="18"/>
        </w:rPr>
        <w:t>Elmeligy,</w:t>
      </w:r>
      <w:r>
        <w:rPr>
          <w:spacing w:val="-10"/>
          <w:w w:val="110"/>
          <w:sz w:val="18"/>
        </w:rPr>
        <w:t> </w:t>
      </w:r>
      <w:r>
        <w:rPr>
          <w:w w:val="110"/>
          <w:sz w:val="18"/>
        </w:rPr>
        <w:t>M.A.;</w:t>
      </w:r>
      <w:r>
        <w:rPr>
          <w:spacing w:val="-9"/>
          <w:w w:val="110"/>
          <w:sz w:val="18"/>
        </w:rPr>
        <w:t> </w:t>
      </w:r>
      <w:r>
        <w:rPr>
          <w:w w:val="110"/>
          <w:sz w:val="18"/>
        </w:rPr>
        <w:t>Mohamed,</w:t>
      </w:r>
      <w:r>
        <w:rPr>
          <w:spacing w:val="-10"/>
          <w:w w:val="110"/>
          <w:sz w:val="18"/>
        </w:rPr>
        <w:t> </w:t>
      </w:r>
      <w:r>
        <w:rPr>
          <w:w w:val="110"/>
          <w:sz w:val="18"/>
        </w:rPr>
        <w:t>M.A.;</w:t>
      </w:r>
      <w:r>
        <w:rPr>
          <w:spacing w:val="-9"/>
          <w:w w:val="110"/>
          <w:sz w:val="18"/>
        </w:rPr>
        <w:t> </w:t>
      </w:r>
      <w:r>
        <w:rPr>
          <w:w w:val="110"/>
          <w:sz w:val="18"/>
        </w:rPr>
        <w:t>Malik,</w:t>
      </w:r>
      <w:r>
        <w:rPr>
          <w:spacing w:val="-10"/>
          <w:w w:val="110"/>
          <w:sz w:val="18"/>
        </w:rPr>
        <w:t> </w:t>
      </w:r>
      <w:r>
        <w:rPr>
          <w:w w:val="110"/>
          <w:sz w:val="18"/>
        </w:rPr>
        <w:t>H.</w:t>
      </w:r>
      <w:r>
        <w:rPr>
          <w:spacing w:val="-9"/>
          <w:w w:val="110"/>
          <w:sz w:val="18"/>
        </w:rPr>
        <w:t> </w:t>
      </w:r>
      <w:r>
        <w:rPr>
          <w:w w:val="110"/>
          <w:sz w:val="18"/>
        </w:rPr>
        <w:t>An</w:t>
      </w:r>
      <w:r>
        <w:rPr>
          <w:spacing w:val="-10"/>
          <w:w w:val="110"/>
          <w:sz w:val="18"/>
        </w:rPr>
        <w:t> </w:t>
      </w:r>
      <w:r>
        <w:rPr>
          <w:w w:val="110"/>
          <w:sz w:val="18"/>
        </w:rPr>
        <w:t>Intelligent</w:t>
      </w:r>
      <w:r>
        <w:rPr>
          <w:spacing w:val="-41"/>
          <w:w w:val="110"/>
          <w:sz w:val="18"/>
        </w:rPr>
        <w:t> </w:t>
      </w:r>
      <w:r>
        <w:rPr>
          <w:w w:val="105"/>
          <w:sz w:val="18"/>
        </w:rPr>
        <w:t>Secured Framework for Cyberattack Detection in Electric Vehicles’ CAN Bus Using Machine Learning.</w:t>
      </w:r>
      <w:r>
        <w:rPr>
          <w:spacing w:val="1"/>
          <w:w w:val="105"/>
          <w:sz w:val="18"/>
        </w:rPr>
        <w:t> </w:t>
      </w:r>
      <w:r>
        <w:rPr>
          <w:rFonts w:ascii="Palatino Linotype" w:hAnsi="Palatino Linotype"/>
          <w:i/>
          <w:w w:val="105"/>
          <w:sz w:val="18"/>
        </w:rPr>
        <w:t>IEEE Access </w:t>
      </w:r>
      <w:r>
        <w:rPr>
          <w:rFonts w:ascii="Palatino Linotype" w:hAnsi="Palatino Linotype"/>
          <w:b/>
          <w:w w:val="105"/>
          <w:sz w:val="18"/>
        </w:rPr>
        <w:t>2019</w:t>
      </w:r>
      <w:r>
        <w:rPr>
          <w:w w:val="105"/>
          <w:sz w:val="18"/>
        </w:rPr>
        <w:t>, </w:t>
      </w:r>
      <w:r>
        <w:rPr>
          <w:rFonts w:ascii="Palatino Linotype" w:hAnsi="Palatino Linotype"/>
          <w:i/>
          <w:w w:val="105"/>
          <w:sz w:val="18"/>
        </w:rPr>
        <w:t>7</w:t>
      </w:r>
      <w:r>
        <w:rPr>
          <w:w w:val="105"/>
          <w:sz w:val="18"/>
        </w:rPr>
        <w:t>,</w:t>
      </w:r>
      <w:r>
        <w:rPr>
          <w:spacing w:val="1"/>
          <w:w w:val="105"/>
          <w:sz w:val="18"/>
        </w:rPr>
        <w:t> </w:t>
      </w:r>
      <w:bookmarkStart w:name="_bookmark67" w:id="117"/>
      <w:bookmarkEnd w:id="117"/>
      <w:r>
        <w:rPr>
          <w:w w:val="110"/>
          <w:sz w:val="18"/>
        </w:rPr>
        <w:t>127580–127592.</w:t>
      </w:r>
      <w:r>
        <w:rPr>
          <w:spacing w:val="8"/>
          <w:w w:val="110"/>
          <w:sz w:val="18"/>
        </w:rPr>
        <w:t> </w:t>
      </w:r>
      <w:r>
        <w:rPr>
          <w:w w:val="110"/>
          <w:sz w:val="18"/>
        </w:rPr>
        <w:t>[</w:t>
      </w:r>
      <w:hyperlink r:id="rId59">
        <w:r>
          <w:rPr>
            <w:color w:val="0774B7"/>
            <w:w w:val="110"/>
            <w:sz w:val="18"/>
          </w:rPr>
          <w:t>CrossRef</w:t>
        </w:r>
      </w:hyperlink>
      <w:r>
        <w:rPr>
          <w:w w:val="110"/>
          <w:sz w:val="18"/>
        </w:rPr>
        <w:t>]</w:t>
      </w:r>
    </w:p>
    <w:p>
      <w:pPr>
        <w:pStyle w:val="ListParagraph"/>
        <w:numPr>
          <w:ilvl w:val="0"/>
          <w:numId w:val="5"/>
        </w:numPr>
        <w:tabs>
          <w:tab w:pos="551" w:val="left" w:leader="none"/>
        </w:tabs>
        <w:spacing w:line="240" w:lineRule="auto" w:before="19" w:after="0"/>
        <w:ind w:left="550" w:right="0" w:hanging="431"/>
        <w:jc w:val="both"/>
        <w:rPr>
          <w:sz w:val="18"/>
        </w:rPr>
      </w:pPr>
      <w:bookmarkStart w:name="_bookmark68" w:id="118"/>
      <w:bookmarkEnd w:id="118"/>
      <w:r>
        <w:rPr/>
      </w:r>
      <w:bookmarkStart w:name="_bookmark68" w:id="119"/>
      <w:bookmarkEnd w:id="119"/>
      <w:r>
        <w:rPr>
          <w:w w:val="105"/>
          <w:sz w:val="18"/>
        </w:rPr>
        <w:t>CAN</w:t>
      </w:r>
      <w:r>
        <w:rPr>
          <w:spacing w:val="4"/>
          <w:w w:val="105"/>
          <w:sz w:val="18"/>
        </w:rPr>
        <w:t> </w:t>
      </w:r>
      <w:r>
        <w:rPr>
          <w:w w:val="105"/>
          <w:sz w:val="18"/>
        </w:rPr>
        <w:t>Bus.</w:t>
      </w:r>
      <w:r>
        <w:rPr>
          <w:spacing w:val="16"/>
          <w:w w:val="105"/>
          <w:sz w:val="18"/>
        </w:rPr>
        <w:t> </w:t>
      </w:r>
      <w:r>
        <w:rPr>
          <w:w w:val="105"/>
          <w:sz w:val="18"/>
        </w:rPr>
        <w:t>Available</w:t>
      </w:r>
      <w:r>
        <w:rPr>
          <w:spacing w:val="4"/>
          <w:w w:val="105"/>
          <w:sz w:val="18"/>
        </w:rPr>
        <w:t> </w:t>
      </w:r>
      <w:r>
        <w:rPr>
          <w:w w:val="105"/>
          <w:sz w:val="18"/>
        </w:rPr>
        <w:t>online:</w:t>
      </w:r>
      <w:r>
        <w:rPr>
          <w:spacing w:val="16"/>
          <w:w w:val="105"/>
          <w:sz w:val="18"/>
        </w:rPr>
        <w:t> </w:t>
      </w:r>
      <w:hyperlink r:id="rId60">
        <w:r>
          <w:rPr>
            <w:color w:val="0774B7"/>
            <w:w w:val="105"/>
            <w:sz w:val="18"/>
          </w:rPr>
          <w:t>https://en.wikipedia.org/wiki/CAN_bus</w:t>
        </w:r>
        <w:r>
          <w:rPr>
            <w:color w:val="0774B7"/>
            <w:spacing w:val="4"/>
            <w:w w:val="105"/>
            <w:sz w:val="18"/>
          </w:rPr>
          <w:t> </w:t>
        </w:r>
      </w:hyperlink>
      <w:r>
        <w:rPr>
          <w:w w:val="105"/>
          <w:sz w:val="18"/>
        </w:rPr>
        <w:t>(accessed</w:t>
      </w:r>
      <w:r>
        <w:rPr>
          <w:spacing w:val="5"/>
          <w:w w:val="105"/>
          <w:sz w:val="18"/>
        </w:rPr>
        <w:t> </w:t>
      </w:r>
      <w:r>
        <w:rPr>
          <w:w w:val="105"/>
          <w:sz w:val="18"/>
        </w:rPr>
        <w:t>on</w:t>
      </w:r>
      <w:r>
        <w:rPr>
          <w:spacing w:val="5"/>
          <w:w w:val="105"/>
          <w:sz w:val="18"/>
        </w:rPr>
        <w:t> </w:t>
      </w:r>
      <w:r>
        <w:rPr>
          <w:w w:val="105"/>
          <w:sz w:val="18"/>
        </w:rPr>
        <w:t>8</w:t>
      </w:r>
      <w:r>
        <w:rPr>
          <w:spacing w:val="5"/>
          <w:w w:val="105"/>
          <w:sz w:val="18"/>
        </w:rPr>
        <w:t> </w:t>
      </w:r>
      <w:r>
        <w:rPr>
          <w:w w:val="105"/>
          <w:sz w:val="18"/>
        </w:rPr>
        <w:t>February</w:t>
      </w:r>
      <w:r>
        <w:rPr>
          <w:spacing w:val="5"/>
          <w:w w:val="105"/>
          <w:sz w:val="18"/>
        </w:rPr>
        <w:t> </w:t>
      </w:r>
      <w:r>
        <w:rPr>
          <w:w w:val="105"/>
          <w:sz w:val="18"/>
        </w:rPr>
        <w:t>2021).</w:t>
      </w:r>
    </w:p>
    <w:p>
      <w:pPr>
        <w:pStyle w:val="ListParagraph"/>
        <w:numPr>
          <w:ilvl w:val="0"/>
          <w:numId w:val="5"/>
        </w:numPr>
        <w:tabs>
          <w:tab w:pos="551" w:val="left" w:leader="none"/>
        </w:tabs>
        <w:spacing w:line="236" w:lineRule="exact" w:before="1" w:after="0"/>
        <w:ind w:left="550" w:right="0" w:hanging="431"/>
        <w:jc w:val="both"/>
        <w:rPr>
          <w:rFonts w:ascii="Palatino Linotype"/>
          <w:i/>
          <w:sz w:val="18"/>
        </w:rPr>
      </w:pPr>
      <w:r>
        <w:rPr>
          <w:w w:val="105"/>
          <w:sz w:val="18"/>
        </w:rPr>
        <w:t>Song,</w:t>
      </w:r>
      <w:r>
        <w:rPr>
          <w:spacing w:val="-1"/>
          <w:w w:val="105"/>
          <w:sz w:val="18"/>
        </w:rPr>
        <w:t> </w:t>
      </w:r>
      <w:r>
        <w:rPr>
          <w:w w:val="105"/>
          <w:sz w:val="18"/>
        </w:rPr>
        <w:t>H.M.; Woo, J.; Kim, H.K.</w:t>
      </w:r>
      <w:r>
        <w:rPr>
          <w:spacing w:val="-1"/>
          <w:w w:val="105"/>
          <w:sz w:val="18"/>
        </w:rPr>
        <w:t> </w:t>
      </w:r>
      <w:r>
        <w:rPr>
          <w:w w:val="105"/>
          <w:sz w:val="18"/>
        </w:rPr>
        <w:t>In-vehicle network intrusion detection using</w:t>
      </w:r>
      <w:r>
        <w:rPr>
          <w:spacing w:val="-1"/>
          <w:w w:val="105"/>
          <w:sz w:val="18"/>
        </w:rPr>
        <w:t> </w:t>
      </w:r>
      <w:r>
        <w:rPr>
          <w:w w:val="105"/>
          <w:sz w:val="18"/>
        </w:rPr>
        <w:t>deep convolutional neural network.</w:t>
      </w:r>
      <w:r>
        <w:rPr>
          <w:spacing w:val="10"/>
          <w:w w:val="105"/>
          <w:sz w:val="18"/>
        </w:rPr>
        <w:t> </w:t>
      </w:r>
      <w:r>
        <w:rPr>
          <w:rFonts w:ascii="Palatino Linotype"/>
          <w:i/>
          <w:w w:val="105"/>
          <w:sz w:val="18"/>
        </w:rPr>
        <w:t>Veh.</w:t>
      </w:r>
      <w:r>
        <w:rPr>
          <w:rFonts w:ascii="Palatino Linotype"/>
          <w:i/>
          <w:spacing w:val="4"/>
          <w:w w:val="105"/>
          <w:sz w:val="18"/>
        </w:rPr>
        <w:t> </w:t>
      </w:r>
      <w:r>
        <w:rPr>
          <w:rFonts w:ascii="Palatino Linotype"/>
          <w:i/>
          <w:w w:val="105"/>
          <w:sz w:val="18"/>
        </w:rPr>
        <w:t>Commun.</w:t>
      </w:r>
    </w:p>
    <w:p>
      <w:pPr>
        <w:spacing w:line="236" w:lineRule="exact" w:before="0"/>
        <w:ind w:left="550" w:right="0" w:firstLine="0"/>
        <w:jc w:val="both"/>
        <w:rPr>
          <w:sz w:val="18"/>
        </w:rPr>
      </w:pPr>
      <w:r>
        <w:rPr>
          <w:rFonts w:ascii="Palatino Linotype"/>
          <w:b/>
          <w:sz w:val="18"/>
        </w:rPr>
        <w:t>2020</w:t>
      </w:r>
      <w:r>
        <w:rPr>
          <w:sz w:val="18"/>
        </w:rPr>
        <w:t>,</w:t>
      </w:r>
      <w:r>
        <w:rPr>
          <w:spacing w:val="1"/>
          <w:sz w:val="18"/>
        </w:rPr>
        <w:t> </w:t>
      </w:r>
      <w:r>
        <w:rPr>
          <w:rFonts w:ascii="Palatino Linotype"/>
          <w:i/>
          <w:sz w:val="18"/>
        </w:rPr>
        <w:t>21</w:t>
      </w:r>
      <w:r>
        <w:rPr>
          <w:sz w:val="18"/>
        </w:rPr>
        <w:t>,</w:t>
      </w:r>
      <w:r>
        <w:rPr>
          <w:spacing w:val="2"/>
          <w:sz w:val="18"/>
        </w:rPr>
        <w:t> </w:t>
      </w:r>
      <w:r>
        <w:rPr>
          <w:sz w:val="18"/>
        </w:rPr>
        <w:t>100198.</w:t>
      </w:r>
      <w:r>
        <w:rPr>
          <w:spacing w:val="11"/>
          <w:sz w:val="18"/>
        </w:rPr>
        <w:t> </w:t>
      </w:r>
      <w:r>
        <w:rPr>
          <w:sz w:val="18"/>
        </w:rPr>
        <w:t>[</w:t>
      </w:r>
      <w:hyperlink r:id="rId61">
        <w:r>
          <w:rPr>
            <w:color w:val="0774B7"/>
            <w:sz w:val="18"/>
          </w:rPr>
          <w:t>CrossRef</w:t>
        </w:r>
      </w:hyperlink>
      <w:r>
        <w:rPr>
          <w:sz w:val="18"/>
        </w:rPr>
        <w:t>]</w:t>
      </w:r>
    </w:p>
    <w:p>
      <w:pPr>
        <w:spacing w:after="0" w:line="236" w:lineRule="exact"/>
        <w:jc w:val="both"/>
        <w:rPr>
          <w:sz w:val="18"/>
        </w:rPr>
        <w:sectPr>
          <w:pgSz w:w="11910" w:h="16840"/>
          <w:pgMar w:header="1042" w:footer="0" w:top="1340" w:bottom="280" w:left="600" w:right="580"/>
        </w:sectPr>
      </w:pPr>
    </w:p>
    <w:p>
      <w:pPr>
        <w:pStyle w:val="BodyText"/>
      </w:pPr>
    </w:p>
    <w:p>
      <w:pPr>
        <w:pStyle w:val="BodyText"/>
        <w:spacing w:before="7"/>
        <w:rPr>
          <w:sz w:val="21"/>
        </w:rPr>
      </w:pPr>
    </w:p>
    <w:p>
      <w:pPr>
        <w:pStyle w:val="ListParagraph"/>
        <w:numPr>
          <w:ilvl w:val="0"/>
          <w:numId w:val="5"/>
        </w:numPr>
        <w:tabs>
          <w:tab w:pos="551" w:val="left" w:leader="none"/>
        </w:tabs>
        <w:spacing w:line="240" w:lineRule="auto" w:before="98" w:after="0"/>
        <w:ind w:left="550" w:right="0" w:hanging="431"/>
        <w:jc w:val="both"/>
        <w:rPr>
          <w:sz w:val="18"/>
        </w:rPr>
      </w:pPr>
      <w:bookmarkStart w:name="_bookmark69" w:id="120"/>
      <w:bookmarkEnd w:id="120"/>
      <w:r>
        <w:rPr/>
      </w:r>
      <w:bookmarkStart w:name="_bookmark69" w:id="121"/>
      <w:bookmarkEnd w:id="121"/>
      <w:r>
        <w:rPr>
          <w:w w:val="105"/>
          <w:sz w:val="18"/>
        </w:rPr>
        <w:t>Bi</w:t>
      </w:r>
      <w:r>
        <w:rPr>
          <w:w w:val="105"/>
          <w:sz w:val="18"/>
        </w:rPr>
        <w:t>ron,</w:t>
      </w:r>
      <w:r>
        <w:rPr>
          <w:spacing w:val="22"/>
          <w:w w:val="105"/>
          <w:sz w:val="18"/>
        </w:rPr>
        <w:t> </w:t>
      </w:r>
      <w:r>
        <w:rPr>
          <w:w w:val="105"/>
          <w:sz w:val="18"/>
        </w:rPr>
        <w:t>Z.A.;</w:t>
      </w:r>
      <w:r>
        <w:rPr>
          <w:spacing w:val="25"/>
          <w:w w:val="105"/>
          <w:sz w:val="18"/>
        </w:rPr>
        <w:t> </w:t>
      </w:r>
      <w:r>
        <w:rPr>
          <w:w w:val="105"/>
          <w:sz w:val="18"/>
        </w:rPr>
        <w:t>Dey,</w:t>
      </w:r>
      <w:r>
        <w:rPr>
          <w:spacing w:val="23"/>
          <w:w w:val="105"/>
          <w:sz w:val="18"/>
        </w:rPr>
        <w:t> </w:t>
      </w:r>
      <w:r>
        <w:rPr>
          <w:w w:val="105"/>
          <w:sz w:val="18"/>
        </w:rPr>
        <w:t>S.;</w:t>
      </w:r>
      <w:r>
        <w:rPr>
          <w:spacing w:val="25"/>
          <w:w w:val="105"/>
          <w:sz w:val="18"/>
        </w:rPr>
        <w:t> </w:t>
      </w:r>
      <w:r>
        <w:rPr>
          <w:w w:val="105"/>
          <w:sz w:val="18"/>
        </w:rPr>
        <w:t>Pisu,</w:t>
      </w:r>
      <w:r>
        <w:rPr>
          <w:spacing w:val="22"/>
          <w:w w:val="105"/>
          <w:sz w:val="18"/>
        </w:rPr>
        <w:t> </w:t>
      </w:r>
      <w:r>
        <w:rPr>
          <w:w w:val="105"/>
          <w:sz w:val="18"/>
        </w:rPr>
        <w:t>P.</w:t>
      </w:r>
      <w:r>
        <w:rPr>
          <w:spacing w:val="19"/>
          <w:w w:val="105"/>
          <w:sz w:val="18"/>
        </w:rPr>
        <w:t> </w:t>
      </w:r>
      <w:r>
        <w:rPr>
          <w:w w:val="105"/>
          <w:sz w:val="18"/>
        </w:rPr>
        <w:t>Real-Time</w:t>
      </w:r>
      <w:r>
        <w:rPr>
          <w:spacing w:val="20"/>
          <w:w w:val="105"/>
          <w:sz w:val="18"/>
        </w:rPr>
        <w:t> </w:t>
      </w:r>
      <w:r>
        <w:rPr>
          <w:w w:val="105"/>
          <w:sz w:val="18"/>
        </w:rPr>
        <w:t>Detection</w:t>
      </w:r>
      <w:r>
        <w:rPr>
          <w:spacing w:val="19"/>
          <w:w w:val="105"/>
          <w:sz w:val="18"/>
        </w:rPr>
        <w:t> </w:t>
      </w:r>
      <w:r>
        <w:rPr>
          <w:w w:val="105"/>
          <w:sz w:val="18"/>
        </w:rPr>
        <w:t>and</w:t>
      </w:r>
      <w:r>
        <w:rPr>
          <w:spacing w:val="19"/>
          <w:w w:val="105"/>
          <w:sz w:val="18"/>
        </w:rPr>
        <w:t> </w:t>
      </w:r>
      <w:r>
        <w:rPr>
          <w:w w:val="105"/>
          <w:sz w:val="18"/>
        </w:rPr>
        <w:t>Estimation</w:t>
      </w:r>
      <w:r>
        <w:rPr>
          <w:spacing w:val="19"/>
          <w:w w:val="105"/>
          <w:sz w:val="18"/>
        </w:rPr>
        <w:t> </w:t>
      </w:r>
      <w:r>
        <w:rPr>
          <w:w w:val="105"/>
          <w:sz w:val="18"/>
        </w:rPr>
        <w:t>of</w:t>
      </w:r>
      <w:r>
        <w:rPr>
          <w:spacing w:val="19"/>
          <w:w w:val="105"/>
          <w:sz w:val="18"/>
        </w:rPr>
        <w:t> </w:t>
      </w:r>
      <w:r>
        <w:rPr>
          <w:w w:val="105"/>
          <w:sz w:val="18"/>
        </w:rPr>
        <w:t>Denial</w:t>
      </w:r>
      <w:r>
        <w:rPr>
          <w:spacing w:val="19"/>
          <w:w w:val="105"/>
          <w:sz w:val="18"/>
        </w:rPr>
        <w:t> </w:t>
      </w:r>
      <w:r>
        <w:rPr>
          <w:w w:val="105"/>
          <w:sz w:val="18"/>
        </w:rPr>
        <w:t>of</w:t>
      </w:r>
      <w:r>
        <w:rPr>
          <w:spacing w:val="19"/>
          <w:w w:val="105"/>
          <w:sz w:val="18"/>
        </w:rPr>
        <w:t> </w:t>
      </w:r>
      <w:r>
        <w:rPr>
          <w:w w:val="105"/>
          <w:sz w:val="18"/>
        </w:rPr>
        <w:t>Service</w:t>
      </w:r>
      <w:r>
        <w:rPr>
          <w:spacing w:val="20"/>
          <w:w w:val="105"/>
          <w:sz w:val="18"/>
        </w:rPr>
        <w:t> </w:t>
      </w:r>
      <w:r>
        <w:rPr>
          <w:w w:val="105"/>
          <w:sz w:val="18"/>
        </w:rPr>
        <w:t>Attack</w:t>
      </w:r>
      <w:r>
        <w:rPr>
          <w:spacing w:val="19"/>
          <w:w w:val="105"/>
          <w:sz w:val="18"/>
        </w:rPr>
        <w:t> </w:t>
      </w:r>
      <w:r>
        <w:rPr>
          <w:w w:val="105"/>
          <w:sz w:val="18"/>
        </w:rPr>
        <w:t>in</w:t>
      </w:r>
      <w:r>
        <w:rPr>
          <w:spacing w:val="19"/>
          <w:w w:val="105"/>
          <w:sz w:val="18"/>
        </w:rPr>
        <w:t> </w:t>
      </w:r>
      <w:r>
        <w:rPr>
          <w:w w:val="105"/>
          <w:sz w:val="18"/>
        </w:rPr>
        <w:t>Connected</w:t>
      </w:r>
      <w:r>
        <w:rPr>
          <w:spacing w:val="19"/>
          <w:w w:val="105"/>
          <w:sz w:val="18"/>
        </w:rPr>
        <w:t> </w:t>
      </w:r>
      <w:r>
        <w:rPr>
          <w:w w:val="105"/>
          <w:sz w:val="18"/>
        </w:rPr>
        <w:t>Vehicle</w:t>
      </w:r>
      <w:r>
        <w:rPr>
          <w:spacing w:val="19"/>
          <w:w w:val="105"/>
          <w:sz w:val="18"/>
        </w:rPr>
        <w:t> </w:t>
      </w:r>
      <w:r>
        <w:rPr>
          <w:w w:val="105"/>
          <w:sz w:val="18"/>
        </w:rPr>
        <w:t>Systems.</w:t>
      </w:r>
    </w:p>
    <w:p>
      <w:pPr>
        <w:spacing w:before="1"/>
        <w:ind w:left="550" w:right="0" w:firstLine="0"/>
        <w:jc w:val="both"/>
        <w:rPr>
          <w:sz w:val="18"/>
        </w:rPr>
      </w:pPr>
      <w:bookmarkStart w:name="_bookmark70" w:id="122"/>
      <w:bookmarkEnd w:id="122"/>
      <w:r>
        <w:rPr/>
      </w:r>
      <w:r>
        <w:rPr>
          <w:rFonts w:ascii="Palatino Linotype" w:hAnsi="Palatino Linotype"/>
          <w:i/>
          <w:sz w:val="18"/>
        </w:rPr>
        <w:t>IEEE</w:t>
      </w:r>
      <w:r>
        <w:rPr>
          <w:rFonts w:ascii="Palatino Linotype" w:hAnsi="Palatino Linotype"/>
          <w:i/>
          <w:spacing w:val="-11"/>
          <w:sz w:val="18"/>
        </w:rPr>
        <w:t> </w:t>
      </w:r>
      <w:r>
        <w:rPr>
          <w:rFonts w:ascii="Palatino Linotype" w:hAnsi="Palatino Linotype"/>
          <w:i/>
          <w:sz w:val="18"/>
        </w:rPr>
        <w:t>Trans.</w:t>
      </w:r>
      <w:r>
        <w:rPr>
          <w:rFonts w:ascii="Palatino Linotype" w:hAnsi="Palatino Linotype"/>
          <w:i/>
          <w:spacing w:val="-2"/>
          <w:sz w:val="18"/>
        </w:rPr>
        <w:t> </w:t>
      </w:r>
      <w:r>
        <w:rPr>
          <w:rFonts w:ascii="Palatino Linotype" w:hAnsi="Palatino Linotype"/>
          <w:i/>
          <w:sz w:val="18"/>
        </w:rPr>
        <w:t>Intell.</w:t>
      </w:r>
      <w:r>
        <w:rPr>
          <w:rFonts w:ascii="Palatino Linotype" w:hAnsi="Palatino Linotype"/>
          <w:i/>
          <w:spacing w:val="-2"/>
          <w:sz w:val="18"/>
        </w:rPr>
        <w:t> </w:t>
      </w:r>
      <w:r>
        <w:rPr>
          <w:rFonts w:ascii="Palatino Linotype" w:hAnsi="Palatino Linotype"/>
          <w:i/>
          <w:sz w:val="18"/>
        </w:rPr>
        <w:t>Transp.</w:t>
      </w:r>
      <w:r>
        <w:rPr>
          <w:rFonts w:ascii="Palatino Linotype" w:hAnsi="Palatino Linotype"/>
          <w:i/>
          <w:spacing w:val="-1"/>
          <w:sz w:val="18"/>
        </w:rPr>
        <w:t> </w:t>
      </w:r>
      <w:r>
        <w:rPr>
          <w:rFonts w:ascii="Palatino Linotype" w:hAnsi="Palatino Linotype"/>
          <w:i/>
          <w:sz w:val="18"/>
        </w:rPr>
        <w:t>Syst.</w:t>
      </w:r>
      <w:r>
        <w:rPr>
          <w:rFonts w:ascii="Palatino Linotype" w:hAnsi="Palatino Linotype"/>
          <w:i/>
          <w:spacing w:val="-11"/>
          <w:sz w:val="18"/>
        </w:rPr>
        <w:t> </w:t>
      </w:r>
      <w:r>
        <w:rPr>
          <w:rFonts w:ascii="Palatino Linotype" w:hAnsi="Palatino Linotype"/>
          <w:b/>
          <w:sz w:val="18"/>
        </w:rPr>
        <w:t>2018</w:t>
      </w:r>
      <w:r>
        <w:rPr>
          <w:sz w:val="18"/>
        </w:rPr>
        <w:t>,</w:t>
      </w:r>
      <w:r>
        <w:rPr>
          <w:spacing w:val="-4"/>
          <w:sz w:val="18"/>
        </w:rPr>
        <w:t> </w:t>
      </w:r>
      <w:r>
        <w:rPr>
          <w:rFonts w:ascii="Palatino Linotype" w:hAnsi="Palatino Linotype"/>
          <w:i/>
          <w:sz w:val="18"/>
        </w:rPr>
        <w:t>19</w:t>
      </w:r>
      <w:r>
        <w:rPr>
          <w:sz w:val="18"/>
        </w:rPr>
        <w:t>,</w:t>
      </w:r>
      <w:r>
        <w:rPr>
          <w:spacing w:val="-5"/>
          <w:sz w:val="18"/>
        </w:rPr>
        <w:t> </w:t>
      </w:r>
      <w:r>
        <w:rPr>
          <w:sz w:val="18"/>
        </w:rPr>
        <w:t>3893–3902.</w:t>
      </w:r>
      <w:r>
        <w:rPr>
          <w:spacing w:val="3"/>
          <w:sz w:val="18"/>
        </w:rPr>
        <w:t> </w:t>
      </w:r>
      <w:r>
        <w:rPr>
          <w:sz w:val="18"/>
        </w:rPr>
        <w:t>[</w:t>
      </w:r>
      <w:hyperlink r:id="rId62">
        <w:r>
          <w:rPr>
            <w:color w:val="0774B7"/>
            <w:sz w:val="18"/>
          </w:rPr>
          <w:t>CrossRef</w:t>
        </w:r>
      </w:hyperlink>
      <w:r>
        <w:rPr>
          <w:sz w:val="18"/>
        </w:rPr>
        <w:t>]</w:t>
      </w:r>
    </w:p>
    <w:p>
      <w:pPr>
        <w:pStyle w:val="ListParagraph"/>
        <w:numPr>
          <w:ilvl w:val="0"/>
          <w:numId w:val="5"/>
        </w:numPr>
        <w:tabs>
          <w:tab w:pos="551" w:val="left" w:leader="none"/>
        </w:tabs>
        <w:spacing w:line="240" w:lineRule="auto" w:before="6" w:after="0"/>
        <w:ind w:left="550" w:right="0" w:hanging="431"/>
        <w:jc w:val="both"/>
        <w:rPr>
          <w:sz w:val="18"/>
        </w:rPr>
      </w:pPr>
      <w:r>
        <w:rPr>
          <w:w w:val="105"/>
          <w:sz w:val="18"/>
        </w:rPr>
        <w:t>Xiao,</w:t>
      </w:r>
      <w:r>
        <w:rPr>
          <w:spacing w:val="-3"/>
          <w:w w:val="105"/>
          <w:sz w:val="18"/>
        </w:rPr>
        <w:t> </w:t>
      </w:r>
      <w:r>
        <w:rPr>
          <w:w w:val="105"/>
          <w:sz w:val="18"/>
        </w:rPr>
        <w:t>J.;</w:t>
      </w:r>
      <w:r>
        <w:rPr>
          <w:spacing w:val="-3"/>
          <w:w w:val="105"/>
          <w:sz w:val="18"/>
        </w:rPr>
        <w:t> </w:t>
      </w:r>
      <w:r>
        <w:rPr>
          <w:w w:val="105"/>
          <w:sz w:val="18"/>
        </w:rPr>
        <w:t>Wu,</w:t>
      </w:r>
      <w:r>
        <w:rPr>
          <w:spacing w:val="-3"/>
          <w:w w:val="105"/>
          <w:sz w:val="18"/>
        </w:rPr>
        <w:t> </w:t>
      </w:r>
      <w:r>
        <w:rPr>
          <w:w w:val="105"/>
          <w:sz w:val="18"/>
        </w:rPr>
        <w:t>H.;</w:t>
      </w:r>
      <w:r>
        <w:rPr>
          <w:spacing w:val="-3"/>
          <w:w w:val="105"/>
          <w:sz w:val="18"/>
        </w:rPr>
        <w:t> </w:t>
      </w:r>
      <w:r>
        <w:rPr>
          <w:w w:val="105"/>
          <w:sz w:val="18"/>
        </w:rPr>
        <w:t>Li,</w:t>
      </w:r>
      <w:r>
        <w:rPr>
          <w:spacing w:val="-3"/>
          <w:w w:val="105"/>
          <w:sz w:val="18"/>
        </w:rPr>
        <w:t> </w:t>
      </w:r>
      <w:r>
        <w:rPr>
          <w:w w:val="105"/>
          <w:sz w:val="18"/>
        </w:rPr>
        <w:t>X.</w:t>
      </w:r>
      <w:r>
        <w:rPr>
          <w:spacing w:val="-3"/>
          <w:w w:val="105"/>
          <w:sz w:val="18"/>
        </w:rPr>
        <w:t> </w:t>
      </w:r>
      <w:r>
        <w:rPr>
          <w:w w:val="105"/>
          <w:sz w:val="18"/>
        </w:rPr>
        <w:t>Internet</w:t>
      </w:r>
      <w:r>
        <w:rPr>
          <w:spacing w:val="-3"/>
          <w:w w:val="105"/>
          <w:sz w:val="18"/>
        </w:rPr>
        <w:t> </w:t>
      </w:r>
      <w:r>
        <w:rPr>
          <w:w w:val="105"/>
          <w:sz w:val="18"/>
        </w:rPr>
        <w:t>of</w:t>
      </w:r>
      <w:r>
        <w:rPr>
          <w:spacing w:val="-3"/>
          <w:w w:val="105"/>
          <w:sz w:val="18"/>
        </w:rPr>
        <w:t> </w:t>
      </w:r>
      <w:r>
        <w:rPr>
          <w:w w:val="105"/>
          <w:sz w:val="18"/>
        </w:rPr>
        <w:t>Things</w:t>
      </w:r>
      <w:r>
        <w:rPr>
          <w:spacing w:val="-3"/>
          <w:w w:val="105"/>
          <w:sz w:val="18"/>
        </w:rPr>
        <w:t> </w:t>
      </w:r>
      <w:r>
        <w:rPr>
          <w:w w:val="105"/>
          <w:sz w:val="18"/>
        </w:rPr>
        <w:t>Meets</w:t>
      </w:r>
      <w:r>
        <w:rPr>
          <w:spacing w:val="-3"/>
          <w:w w:val="105"/>
          <w:sz w:val="18"/>
        </w:rPr>
        <w:t> </w:t>
      </w:r>
      <w:r>
        <w:rPr>
          <w:w w:val="105"/>
          <w:sz w:val="18"/>
        </w:rPr>
        <w:t>Vehicles:</w:t>
      </w:r>
      <w:r>
        <w:rPr>
          <w:spacing w:val="6"/>
          <w:w w:val="105"/>
          <w:sz w:val="18"/>
        </w:rPr>
        <w:t> </w:t>
      </w:r>
      <w:r>
        <w:rPr>
          <w:w w:val="105"/>
          <w:sz w:val="18"/>
        </w:rPr>
        <w:t>Sheltering</w:t>
      </w:r>
      <w:r>
        <w:rPr>
          <w:spacing w:val="-3"/>
          <w:w w:val="105"/>
          <w:sz w:val="18"/>
        </w:rPr>
        <w:t> </w:t>
      </w:r>
      <w:r>
        <w:rPr>
          <w:w w:val="105"/>
          <w:sz w:val="18"/>
        </w:rPr>
        <w:t>In-Vehicle</w:t>
      </w:r>
      <w:r>
        <w:rPr>
          <w:spacing w:val="-3"/>
          <w:w w:val="105"/>
          <w:sz w:val="18"/>
        </w:rPr>
        <w:t> </w:t>
      </w:r>
      <w:r>
        <w:rPr>
          <w:w w:val="105"/>
          <w:sz w:val="18"/>
        </w:rPr>
        <w:t>Network</w:t>
      </w:r>
      <w:r>
        <w:rPr>
          <w:spacing w:val="-3"/>
          <w:w w:val="105"/>
          <w:sz w:val="18"/>
        </w:rPr>
        <w:t> </w:t>
      </w:r>
      <w:r>
        <w:rPr>
          <w:w w:val="105"/>
          <w:sz w:val="18"/>
        </w:rPr>
        <w:t>through</w:t>
      </w:r>
      <w:r>
        <w:rPr>
          <w:spacing w:val="-3"/>
          <w:w w:val="105"/>
          <w:sz w:val="18"/>
        </w:rPr>
        <w:t> </w:t>
      </w:r>
      <w:r>
        <w:rPr>
          <w:w w:val="105"/>
          <w:sz w:val="18"/>
        </w:rPr>
        <w:t>Lightweight</w:t>
      </w:r>
      <w:r>
        <w:rPr>
          <w:spacing w:val="-2"/>
          <w:w w:val="105"/>
          <w:sz w:val="18"/>
        </w:rPr>
        <w:t> </w:t>
      </w:r>
      <w:r>
        <w:rPr>
          <w:w w:val="105"/>
          <w:sz w:val="18"/>
        </w:rPr>
        <w:t>Machine</w:t>
      </w:r>
      <w:r>
        <w:rPr>
          <w:spacing w:val="-3"/>
          <w:w w:val="105"/>
          <w:sz w:val="18"/>
        </w:rPr>
        <w:t> </w:t>
      </w:r>
      <w:r>
        <w:rPr>
          <w:w w:val="105"/>
          <w:sz w:val="18"/>
        </w:rPr>
        <w:t>Learning.</w:t>
      </w:r>
    </w:p>
    <w:p>
      <w:pPr>
        <w:spacing w:line="236" w:lineRule="exact" w:before="1"/>
        <w:ind w:left="545" w:right="0" w:firstLine="0"/>
        <w:jc w:val="both"/>
        <w:rPr>
          <w:sz w:val="18"/>
        </w:rPr>
      </w:pPr>
      <w:bookmarkStart w:name="_bookmark71" w:id="123"/>
      <w:bookmarkEnd w:id="123"/>
      <w:r>
        <w:rPr/>
      </w:r>
      <w:r>
        <w:rPr>
          <w:rFonts w:ascii="Palatino Linotype"/>
          <w:i/>
          <w:sz w:val="18"/>
        </w:rPr>
        <w:t>Symmetry</w:t>
      </w:r>
      <w:r>
        <w:rPr>
          <w:rFonts w:ascii="Palatino Linotype"/>
          <w:i/>
          <w:spacing w:val="-1"/>
          <w:sz w:val="18"/>
        </w:rPr>
        <w:t> </w:t>
      </w:r>
      <w:r>
        <w:rPr>
          <w:rFonts w:ascii="Palatino Linotype"/>
          <w:b/>
          <w:sz w:val="18"/>
        </w:rPr>
        <w:t>2019</w:t>
      </w:r>
      <w:r>
        <w:rPr>
          <w:sz w:val="18"/>
        </w:rPr>
        <w:t>,</w:t>
      </w:r>
      <w:r>
        <w:rPr>
          <w:spacing w:val="5"/>
          <w:sz w:val="18"/>
        </w:rPr>
        <w:t> </w:t>
      </w:r>
      <w:r>
        <w:rPr>
          <w:rFonts w:ascii="Palatino Linotype"/>
          <w:i/>
          <w:sz w:val="18"/>
        </w:rPr>
        <w:t>11</w:t>
      </w:r>
      <w:r>
        <w:rPr>
          <w:sz w:val="18"/>
        </w:rPr>
        <w:t>,</w:t>
      </w:r>
      <w:r>
        <w:rPr>
          <w:spacing w:val="6"/>
          <w:sz w:val="18"/>
        </w:rPr>
        <w:t> </w:t>
      </w:r>
      <w:r>
        <w:rPr>
          <w:sz w:val="18"/>
        </w:rPr>
        <w:t>1388.</w:t>
      </w:r>
      <w:r>
        <w:rPr>
          <w:spacing w:val="15"/>
          <w:sz w:val="18"/>
        </w:rPr>
        <w:t> </w:t>
      </w:r>
      <w:r>
        <w:rPr>
          <w:sz w:val="18"/>
        </w:rPr>
        <w:t>[</w:t>
      </w:r>
      <w:hyperlink r:id="rId63">
        <w:r>
          <w:rPr>
            <w:color w:val="0774B7"/>
            <w:sz w:val="18"/>
          </w:rPr>
          <w:t>CrossRef</w:t>
        </w:r>
      </w:hyperlink>
      <w:r>
        <w:rPr>
          <w:sz w:val="18"/>
        </w:rPr>
        <w:t>]</w:t>
      </w:r>
    </w:p>
    <w:p>
      <w:pPr>
        <w:pStyle w:val="ListParagraph"/>
        <w:numPr>
          <w:ilvl w:val="0"/>
          <w:numId w:val="5"/>
        </w:numPr>
        <w:tabs>
          <w:tab w:pos="551" w:val="left" w:leader="none"/>
        </w:tabs>
        <w:spacing w:line="228" w:lineRule="auto" w:before="3" w:after="0"/>
        <w:ind w:left="543" w:right="115" w:hanging="424"/>
        <w:jc w:val="both"/>
        <w:rPr>
          <w:sz w:val="18"/>
        </w:rPr>
      </w:pPr>
      <w:r>
        <w:rPr>
          <w:w w:val="105"/>
          <w:sz w:val="18"/>
        </w:rPr>
        <w:t>Hoppe, T.; Kiltz, S.; Dittmann, J. Applying intrusion detection to automotive it-early insights and remaining challenges. </w:t>
      </w:r>
      <w:r>
        <w:rPr>
          <w:rFonts w:ascii="Palatino Linotype" w:hAnsi="Palatino Linotype"/>
          <w:i/>
          <w:w w:val="105"/>
          <w:sz w:val="18"/>
        </w:rPr>
        <w:t>J. Inf.</w:t>
      </w:r>
      <w:r>
        <w:rPr>
          <w:rFonts w:ascii="Palatino Linotype" w:hAnsi="Palatino Linotype"/>
          <w:i/>
          <w:spacing w:val="1"/>
          <w:w w:val="105"/>
          <w:sz w:val="18"/>
        </w:rPr>
        <w:t> </w:t>
      </w:r>
      <w:bookmarkStart w:name="_bookmark72" w:id="124"/>
      <w:bookmarkEnd w:id="124"/>
      <w:r>
        <w:rPr>
          <w:rFonts w:ascii="Palatino Linotype" w:hAnsi="Palatino Linotype"/>
          <w:i/>
          <w:w w:val="105"/>
          <w:sz w:val="18"/>
        </w:rPr>
        <w:t>Assu</w:t>
      </w:r>
      <w:r>
        <w:rPr>
          <w:rFonts w:ascii="Palatino Linotype" w:hAnsi="Palatino Linotype"/>
          <w:i/>
          <w:w w:val="105"/>
          <w:sz w:val="18"/>
        </w:rPr>
        <w:t>r.</w:t>
      </w:r>
      <w:r>
        <w:rPr>
          <w:rFonts w:ascii="Palatino Linotype" w:hAnsi="Palatino Linotype"/>
          <w:i/>
          <w:spacing w:val="6"/>
          <w:w w:val="105"/>
          <w:sz w:val="18"/>
        </w:rPr>
        <w:t> </w:t>
      </w:r>
      <w:r>
        <w:rPr>
          <w:rFonts w:ascii="Palatino Linotype" w:hAnsi="Palatino Linotype"/>
          <w:i/>
          <w:w w:val="105"/>
          <w:sz w:val="18"/>
        </w:rPr>
        <w:t>Sec.</w:t>
      </w:r>
      <w:r>
        <w:rPr>
          <w:rFonts w:ascii="Palatino Linotype" w:hAnsi="Palatino Linotype"/>
          <w:i/>
          <w:spacing w:val="7"/>
          <w:w w:val="105"/>
          <w:sz w:val="18"/>
        </w:rPr>
        <w:t> </w:t>
      </w:r>
      <w:r>
        <w:rPr>
          <w:rFonts w:ascii="Palatino Linotype" w:hAnsi="Palatino Linotype"/>
          <w:b/>
          <w:w w:val="105"/>
          <w:sz w:val="18"/>
        </w:rPr>
        <w:t>2009</w:t>
      </w:r>
      <w:r>
        <w:rPr>
          <w:w w:val="105"/>
          <w:sz w:val="18"/>
        </w:rPr>
        <w:t>,</w:t>
      </w:r>
      <w:r>
        <w:rPr>
          <w:spacing w:val="2"/>
          <w:w w:val="105"/>
          <w:sz w:val="18"/>
        </w:rPr>
        <w:t> </w:t>
      </w:r>
      <w:r>
        <w:rPr>
          <w:rFonts w:ascii="Palatino Linotype" w:hAnsi="Palatino Linotype"/>
          <w:i/>
          <w:w w:val="105"/>
          <w:sz w:val="18"/>
        </w:rPr>
        <w:t>4</w:t>
      </w:r>
      <w:r>
        <w:rPr>
          <w:w w:val="105"/>
          <w:sz w:val="18"/>
        </w:rPr>
        <w:t>,</w:t>
      </w:r>
      <w:r>
        <w:rPr>
          <w:spacing w:val="2"/>
          <w:w w:val="105"/>
          <w:sz w:val="18"/>
        </w:rPr>
        <w:t> </w:t>
      </w:r>
      <w:r>
        <w:rPr>
          <w:w w:val="105"/>
          <w:sz w:val="18"/>
        </w:rPr>
        <w:t>226–235.</w:t>
      </w:r>
    </w:p>
    <w:p>
      <w:pPr>
        <w:pStyle w:val="ListParagraph"/>
        <w:numPr>
          <w:ilvl w:val="0"/>
          <w:numId w:val="5"/>
        </w:numPr>
        <w:tabs>
          <w:tab w:pos="551" w:val="left" w:leader="none"/>
        </w:tabs>
        <w:spacing w:line="261" w:lineRule="auto" w:before="7" w:after="0"/>
        <w:ind w:left="550" w:right="106" w:hanging="431"/>
        <w:jc w:val="both"/>
        <w:rPr>
          <w:sz w:val="18"/>
        </w:rPr>
      </w:pPr>
      <w:r>
        <w:rPr>
          <w:w w:val="105"/>
          <w:sz w:val="18"/>
        </w:rPr>
        <w:t>Koscher, K.; Czeskis, A.; Roesner, F.; Patel, S.; Kohno, T.; Chekoway, S.; McCoy, D.; Kantor, B.; Anderson, D.; Shacham, H.; et al.</w:t>
      </w:r>
      <w:r>
        <w:rPr>
          <w:spacing w:val="1"/>
          <w:w w:val="105"/>
          <w:sz w:val="18"/>
        </w:rPr>
        <w:t> </w:t>
      </w:r>
      <w:r>
        <w:rPr>
          <w:w w:val="105"/>
          <w:sz w:val="18"/>
        </w:rPr>
        <w:t>Experimental</w:t>
      </w:r>
      <w:r>
        <w:rPr>
          <w:spacing w:val="-3"/>
          <w:w w:val="105"/>
          <w:sz w:val="18"/>
        </w:rPr>
        <w:t> </w:t>
      </w:r>
      <w:r>
        <w:rPr>
          <w:w w:val="105"/>
          <w:sz w:val="18"/>
        </w:rPr>
        <w:t>security</w:t>
      </w:r>
      <w:r>
        <w:rPr>
          <w:spacing w:val="-2"/>
          <w:w w:val="105"/>
          <w:sz w:val="18"/>
        </w:rPr>
        <w:t> </w:t>
      </w:r>
      <w:r>
        <w:rPr>
          <w:w w:val="105"/>
          <w:sz w:val="18"/>
        </w:rPr>
        <w:t>analysis</w:t>
      </w:r>
      <w:r>
        <w:rPr>
          <w:spacing w:val="-2"/>
          <w:w w:val="105"/>
          <w:sz w:val="18"/>
        </w:rPr>
        <w:t> </w:t>
      </w:r>
      <w:r>
        <w:rPr>
          <w:w w:val="105"/>
          <w:sz w:val="18"/>
        </w:rPr>
        <w:t>of</w:t>
      </w:r>
      <w:r>
        <w:rPr>
          <w:spacing w:val="-3"/>
          <w:w w:val="105"/>
          <w:sz w:val="18"/>
        </w:rPr>
        <w:t> </w:t>
      </w:r>
      <w:r>
        <w:rPr>
          <w:w w:val="105"/>
          <w:sz w:val="18"/>
        </w:rPr>
        <w:t>a</w:t>
      </w:r>
      <w:r>
        <w:rPr>
          <w:spacing w:val="-2"/>
          <w:w w:val="105"/>
          <w:sz w:val="18"/>
        </w:rPr>
        <w:t> </w:t>
      </w:r>
      <w:r>
        <w:rPr>
          <w:w w:val="105"/>
          <w:sz w:val="18"/>
        </w:rPr>
        <w:t>modern</w:t>
      </w:r>
      <w:r>
        <w:rPr>
          <w:spacing w:val="-2"/>
          <w:w w:val="105"/>
          <w:sz w:val="18"/>
        </w:rPr>
        <w:t> </w:t>
      </w:r>
      <w:r>
        <w:rPr>
          <w:w w:val="105"/>
          <w:sz w:val="18"/>
        </w:rPr>
        <w:t>automobile.</w:t>
      </w:r>
      <w:r>
        <w:rPr>
          <w:spacing w:val="6"/>
          <w:w w:val="105"/>
          <w:sz w:val="18"/>
        </w:rPr>
        <w:t> </w:t>
      </w:r>
      <w:r>
        <w:rPr>
          <w:w w:val="105"/>
          <w:sz w:val="18"/>
        </w:rPr>
        <w:t>In</w:t>
      </w:r>
      <w:r>
        <w:rPr>
          <w:spacing w:val="-2"/>
          <w:w w:val="105"/>
          <w:sz w:val="18"/>
        </w:rPr>
        <w:t> </w:t>
      </w:r>
      <w:r>
        <w:rPr>
          <w:w w:val="105"/>
          <w:sz w:val="18"/>
        </w:rPr>
        <w:t>Proceedings</w:t>
      </w:r>
      <w:r>
        <w:rPr>
          <w:spacing w:val="-3"/>
          <w:w w:val="105"/>
          <w:sz w:val="18"/>
        </w:rPr>
        <w:t> </w:t>
      </w:r>
      <w:r>
        <w:rPr>
          <w:w w:val="105"/>
          <w:sz w:val="18"/>
        </w:rPr>
        <w:t>of</w:t>
      </w:r>
      <w:r>
        <w:rPr>
          <w:spacing w:val="-2"/>
          <w:w w:val="105"/>
          <w:sz w:val="18"/>
        </w:rPr>
        <w:t> </w:t>
      </w:r>
      <w:r>
        <w:rPr>
          <w:w w:val="105"/>
          <w:sz w:val="18"/>
        </w:rPr>
        <w:t>the</w:t>
      </w:r>
      <w:r>
        <w:rPr>
          <w:spacing w:val="-2"/>
          <w:w w:val="105"/>
          <w:sz w:val="18"/>
        </w:rPr>
        <w:t> </w:t>
      </w:r>
      <w:r>
        <w:rPr>
          <w:w w:val="105"/>
          <w:sz w:val="18"/>
        </w:rPr>
        <w:t>2010</w:t>
      </w:r>
      <w:r>
        <w:rPr>
          <w:spacing w:val="-3"/>
          <w:w w:val="105"/>
          <w:sz w:val="18"/>
        </w:rPr>
        <w:t> </w:t>
      </w:r>
      <w:r>
        <w:rPr>
          <w:w w:val="105"/>
          <w:sz w:val="18"/>
        </w:rPr>
        <w:t>IEEE</w:t>
      </w:r>
      <w:r>
        <w:rPr>
          <w:spacing w:val="-2"/>
          <w:w w:val="105"/>
          <w:sz w:val="18"/>
        </w:rPr>
        <w:t> </w:t>
      </w:r>
      <w:r>
        <w:rPr>
          <w:w w:val="105"/>
          <w:sz w:val="18"/>
        </w:rPr>
        <w:t>Symposium</w:t>
      </w:r>
      <w:r>
        <w:rPr>
          <w:spacing w:val="-2"/>
          <w:w w:val="105"/>
          <w:sz w:val="18"/>
        </w:rPr>
        <w:t> </w:t>
      </w:r>
      <w:r>
        <w:rPr>
          <w:w w:val="105"/>
          <w:sz w:val="18"/>
        </w:rPr>
        <w:t>on</w:t>
      </w:r>
      <w:r>
        <w:rPr>
          <w:spacing w:val="-3"/>
          <w:w w:val="105"/>
          <w:sz w:val="18"/>
        </w:rPr>
        <w:t> </w:t>
      </w:r>
      <w:r>
        <w:rPr>
          <w:w w:val="105"/>
          <w:sz w:val="18"/>
        </w:rPr>
        <w:t>Security</w:t>
      </w:r>
      <w:r>
        <w:rPr>
          <w:spacing w:val="-2"/>
          <w:w w:val="105"/>
          <w:sz w:val="18"/>
        </w:rPr>
        <w:t> </w:t>
      </w:r>
      <w:r>
        <w:rPr>
          <w:w w:val="105"/>
          <w:sz w:val="18"/>
        </w:rPr>
        <w:t>and</w:t>
      </w:r>
      <w:r>
        <w:rPr>
          <w:spacing w:val="-2"/>
          <w:w w:val="105"/>
          <w:sz w:val="18"/>
        </w:rPr>
        <w:t> </w:t>
      </w:r>
      <w:r>
        <w:rPr>
          <w:w w:val="105"/>
          <w:sz w:val="18"/>
        </w:rPr>
        <w:t>Privacy,</w:t>
      </w:r>
      <w:r>
        <w:rPr>
          <w:spacing w:val="-40"/>
          <w:w w:val="105"/>
          <w:sz w:val="18"/>
        </w:rPr>
        <w:t> </w:t>
      </w:r>
      <w:bookmarkStart w:name="_bookmark73" w:id="125"/>
      <w:bookmarkEnd w:id="125"/>
      <w:r>
        <w:rPr>
          <w:w w:val="105"/>
          <w:sz w:val="18"/>
        </w:rPr>
        <w:t>Berkeley/Oakland,</w:t>
      </w:r>
      <w:r>
        <w:rPr>
          <w:spacing w:val="3"/>
          <w:w w:val="105"/>
          <w:sz w:val="18"/>
        </w:rPr>
        <w:t> </w:t>
      </w:r>
      <w:r>
        <w:rPr>
          <w:w w:val="105"/>
          <w:sz w:val="18"/>
        </w:rPr>
        <w:t>CA,</w:t>
      </w:r>
      <w:r>
        <w:rPr>
          <w:spacing w:val="3"/>
          <w:w w:val="105"/>
          <w:sz w:val="18"/>
        </w:rPr>
        <w:t> </w:t>
      </w:r>
      <w:r>
        <w:rPr>
          <w:w w:val="105"/>
          <w:sz w:val="18"/>
        </w:rPr>
        <w:t>USA,</w:t>
      </w:r>
      <w:r>
        <w:rPr>
          <w:spacing w:val="3"/>
          <w:w w:val="105"/>
          <w:sz w:val="18"/>
        </w:rPr>
        <w:t> </w:t>
      </w:r>
      <w:r>
        <w:rPr>
          <w:w w:val="105"/>
          <w:sz w:val="18"/>
        </w:rPr>
        <w:t>16–19</w:t>
      </w:r>
      <w:r>
        <w:rPr>
          <w:spacing w:val="3"/>
          <w:w w:val="105"/>
          <w:sz w:val="18"/>
        </w:rPr>
        <w:t> </w:t>
      </w:r>
      <w:r>
        <w:rPr>
          <w:w w:val="105"/>
          <w:sz w:val="18"/>
        </w:rPr>
        <w:t>May</w:t>
      </w:r>
      <w:r>
        <w:rPr>
          <w:spacing w:val="3"/>
          <w:w w:val="105"/>
          <w:sz w:val="18"/>
        </w:rPr>
        <w:t> </w:t>
      </w:r>
      <w:r>
        <w:rPr>
          <w:w w:val="105"/>
          <w:sz w:val="18"/>
        </w:rPr>
        <w:t>2010.</w:t>
      </w:r>
    </w:p>
    <w:p>
      <w:pPr>
        <w:pStyle w:val="ListParagraph"/>
        <w:numPr>
          <w:ilvl w:val="0"/>
          <w:numId w:val="5"/>
        </w:numPr>
        <w:tabs>
          <w:tab w:pos="551" w:val="left" w:leader="none"/>
        </w:tabs>
        <w:spacing w:line="261" w:lineRule="auto" w:before="1" w:after="0"/>
        <w:ind w:left="550" w:right="106" w:hanging="431"/>
        <w:jc w:val="both"/>
        <w:rPr>
          <w:sz w:val="18"/>
        </w:rPr>
      </w:pPr>
      <w:r>
        <w:rPr>
          <w:w w:val="105"/>
          <w:sz w:val="18"/>
        </w:rPr>
        <w:t>Checkoway, S.; Damon, M.; Kantor, B.; Anderson, D.; Shacham, H.; Savage, S.; Koscher, K.; Czeskis, A.; Roesner, F.; Kohno, T.</w:t>
      </w:r>
      <w:r>
        <w:rPr>
          <w:spacing w:val="1"/>
          <w:w w:val="105"/>
          <w:sz w:val="18"/>
        </w:rPr>
        <w:t> </w:t>
      </w:r>
      <w:r>
        <w:rPr>
          <w:w w:val="105"/>
          <w:sz w:val="18"/>
        </w:rPr>
        <w:t>Comprehensive experimental analyses of automotive attack surfaces.   In Proceedings of the USENIX Security Symposium,</w:t>
      </w:r>
      <w:r>
        <w:rPr>
          <w:spacing w:val="1"/>
          <w:w w:val="105"/>
          <w:sz w:val="18"/>
        </w:rPr>
        <w:t> </w:t>
      </w:r>
      <w:bookmarkStart w:name="_bookmark74" w:id="126"/>
      <w:bookmarkEnd w:id="126"/>
      <w:r>
        <w:rPr>
          <w:w w:val="105"/>
          <w:sz w:val="18"/>
        </w:rPr>
        <w:t>San</w:t>
      </w:r>
      <w:r>
        <w:rPr>
          <w:spacing w:val="2"/>
          <w:w w:val="105"/>
          <w:sz w:val="18"/>
        </w:rPr>
        <w:t> </w:t>
      </w:r>
      <w:r>
        <w:rPr>
          <w:w w:val="105"/>
          <w:sz w:val="18"/>
        </w:rPr>
        <w:t>Francisco,</w:t>
      </w:r>
      <w:r>
        <w:rPr>
          <w:spacing w:val="3"/>
          <w:w w:val="105"/>
          <w:sz w:val="18"/>
        </w:rPr>
        <w:t> </w:t>
      </w:r>
      <w:r>
        <w:rPr>
          <w:w w:val="105"/>
          <w:sz w:val="18"/>
        </w:rPr>
        <w:t>CA,</w:t>
      </w:r>
      <w:r>
        <w:rPr>
          <w:spacing w:val="3"/>
          <w:w w:val="105"/>
          <w:sz w:val="18"/>
        </w:rPr>
        <w:t> </w:t>
      </w:r>
      <w:r>
        <w:rPr>
          <w:w w:val="105"/>
          <w:sz w:val="18"/>
        </w:rPr>
        <w:t>USA,</w:t>
      </w:r>
      <w:r>
        <w:rPr>
          <w:spacing w:val="3"/>
          <w:w w:val="105"/>
          <w:sz w:val="18"/>
        </w:rPr>
        <w:t> </w:t>
      </w:r>
      <w:r>
        <w:rPr>
          <w:w w:val="105"/>
          <w:sz w:val="18"/>
        </w:rPr>
        <w:t>8–12</w:t>
      </w:r>
      <w:r>
        <w:rPr>
          <w:spacing w:val="3"/>
          <w:w w:val="105"/>
          <w:sz w:val="18"/>
        </w:rPr>
        <w:t> </w:t>
      </w:r>
      <w:r>
        <w:rPr>
          <w:w w:val="105"/>
          <w:sz w:val="18"/>
        </w:rPr>
        <w:t>August</w:t>
      </w:r>
      <w:r>
        <w:rPr>
          <w:spacing w:val="3"/>
          <w:w w:val="105"/>
          <w:sz w:val="18"/>
        </w:rPr>
        <w:t> </w:t>
      </w:r>
      <w:r>
        <w:rPr>
          <w:w w:val="105"/>
          <w:sz w:val="18"/>
        </w:rPr>
        <w:t>2011.</w:t>
      </w:r>
    </w:p>
    <w:p>
      <w:pPr>
        <w:pStyle w:val="ListParagraph"/>
        <w:numPr>
          <w:ilvl w:val="0"/>
          <w:numId w:val="5"/>
        </w:numPr>
        <w:tabs>
          <w:tab w:pos="551" w:val="left" w:leader="none"/>
        </w:tabs>
        <w:spacing w:line="225" w:lineRule="exact" w:before="0" w:after="0"/>
        <w:ind w:left="550" w:right="0" w:hanging="431"/>
        <w:jc w:val="both"/>
        <w:rPr>
          <w:sz w:val="18"/>
        </w:rPr>
      </w:pPr>
      <w:bookmarkStart w:name="_bookmark75" w:id="127"/>
      <w:bookmarkEnd w:id="127"/>
      <w:r>
        <w:rPr/>
      </w:r>
      <w:bookmarkStart w:name="_bookmark75" w:id="128"/>
      <w:bookmarkEnd w:id="128"/>
      <w:r>
        <w:rPr>
          <w:spacing w:val="-1"/>
          <w:w w:val="105"/>
          <w:sz w:val="18"/>
        </w:rPr>
        <w:t>Mille</w:t>
      </w:r>
      <w:r>
        <w:rPr>
          <w:spacing w:val="-1"/>
          <w:w w:val="105"/>
          <w:sz w:val="18"/>
        </w:rPr>
        <w:t>r,</w:t>
      </w:r>
      <w:r>
        <w:rPr>
          <w:spacing w:val="-6"/>
          <w:w w:val="105"/>
          <w:sz w:val="18"/>
        </w:rPr>
        <w:t> </w:t>
      </w:r>
      <w:r>
        <w:rPr>
          <w:spacing w:val="-1"/>
          <w:w w:val="105"/>
          <w:sz w:val="18"/>
        </w:rPr>
        <w:t>C.;</w:t>
      </w:r>
      <w:r>
        <w:rPr>
          <w:spacing w:val="-6"/>
          <w:w w:val="105"/>
          <w:sz w:val="18"/>
        </w:rPr>
        <w:t> </w:t>
      </w:r>
      <w:r>
        <w:rPr>
          <w:w w:val="105"/>
          <w:sz w:val="18"/>
        </w:rPr>
        <w:t>Valasek,</w:t>
      </w:r>
      <w:r>
        <w:rPr>
          <w:spacing w:val="-5"/>
          <w:w w:val="105"/>
          <w:sz w:val="18"/>
        </w:rPr>
        <w:t> </w:t>
      </w:r>
      <w:r>
        <w:rPr>
          <w:w w:val="105"/>
          <w:sz w:val="18"/>
        </w:rPr>
        <w:t>C.</w:t>
      </w:r>
      <w:r>
        <w:rPr>
          <w:spacing w:val="-6"/>
          <w:w w:val="105"/>
          <w:sz w:val="18"/>
        </w:rPr>
        <w:t> </w:t>
      </w:r>
      <w:r>
        <w:rPr>
          <w:rFonts w:ascii="Palatino Linotype"/>
          <w:i/>
          <w:w w:val="105"/>
          <w:sz w:val="18"/>
        </w:rPr>
        <w:t>A</w:t>
      </w:r>
      <w:r>
        <w:rPr>
          <w:rFonts w:ascii="Palatino Linotype"/>
          <w:i/>
          <w:spacing w:val="-12"/>
          <w:w w:val="105"/>
          <w:sz w:val="18"/>
        </w:rPr>
        <w:t> </w:t>
      </w:r>
      <w:r>
        <w:rPr>
          <w:rFonts w:ascii="Palatino Linotype"/>
          <w:i/>
          <w:w w:val="105"/>
          <w:sz w:val="18"/>
        </w:rPr>
        <w:t>Survey</w:t>
      </w:r>
      <w:r>
        <w:rPr>
          <w:rFonts w:ascii="Palatino Linotype"/>
          <w:i/>
          <w:spacing w:val="-12"/>
          <w:w w:val="105"/>
          <w:sz w:val="18"/>
        </w:rPr>
        <w:t> </w:t>
      </w:r>
      <w:r>
        <w:rPr>
          <w:rFonts w:ascii="Palatino Linotype"/>
          <w:i/>
          <w:w w:val="105"/>
          <w:sz w:val="18"/>
        </w:rPr>
        <w:t>of</w:t>
      </w:r>
      <w:r>
        <w:rPr>
          <w:rFonts w:ascii="Palatino Linotype"/>
          <w:i/>
          <w:spacing w:val="-11"/>
          <w:w w:val="105"/>
          <w:sz w:val="18"/>
        </w:rPr>
        <w:t> </w:t>
      </w:r>
      <w:r>
        <w:rPr>
          <w:rFonts w:ascii="Palatino Linotype"/>
          <w:i/>
          <w:w w:val="105"/>
          <w:sz w:val="18"/>
        </w:rPr>
        <w:t>Remote</w:t>
      </w:r>
      <w:r>
        <w:rPr>
          <w:rFonts w:ascii="Palatino Linotype"/>
          <w:i/>
          <w:spacing w:val="-12"/>
          <w:w w:val="105"/>
          <w:sz w:val="18"/>
        </w:rPr>
        <w:t> </w:t>
      </w:r>
      <w:r>
        <w:rPr>
          <w:rFonts w:ascii="Palatino Linotype"/>
          <w:i/>
          <w:w w:val="105"/>
          <w:sz w:val="18"/>
        </w:rPr>
        <w:t>Automotive</w:t>
      </w:r>
      <w:r>
        <w:rPr>
          <w:rFonts w:ascii="Palatino Linotype"/>
          <w:i/>
          <w:spacing w:val="-12"/>
          <w:w w:val="105"/>
          <w:sz w:val="18"/>
        </w:rPr>
        <w:t> </w:t>
      </w:r>
      <w:r>
        <w:rPr>
          <w:rFonts w:ascii="Palatino Linotype"/>
          <w:i/>
          <w:w w:val="105"/>
          <w:sz w:val="18"/>
        </w:rPr>
        <w:t>Attack</w:t>
      </w:r>
      <w:r>
        <w:rPr>
          <w:rFonts w:ascii="Palatino Linotype"/>
          <w:i/>
          <w:spacing w:val="-12"/>
          <w:w w:val="105"/>
          <w:sz w:val="18"/>
        </w:rPr>
        <w:t> </w:t>
      </w:r>
      <w:r>
        <w:rPr>
          <w:rFonts w:ascii="Palatino Linotype"/>
          <w:i/>
          <w:w w:val="105"/>
          <w:sz w:val="18"/>
        </w:rPr>
        <w:t>Surfaces</w:t>
      </w:r>
      <w:r>
        <w:rPr>
          <w:w w:val="105"/>
          <w:sz w:val="18"/>
        </w:rPr>
        <w:t>;</w:t>
      </w:r>
      <w:r>
        <w:rPr>
          <w:spacing w:val="-5"/>
          <w:w w:val="105"/>
          <w:sz w:val="18"/>
        </w:rPr>
        <w:t> </w:t>
      </w:r>
      <w:r>
        <w:rPr>
          <w:w w:val="105"/>
          <w:sz w:val="18"/>
        </w:rPr>
        <w:t>BlackHat:</w:t>
      </w:r>
      <w:r>
        <w:rPr>
          <w:spacing w:val="2"/>
          <w:w w:val="105"/>
          <w:sz w:val="18"/>
        </w:rPr>
        <w:t> </w:t>
      </w:r>
      <w:r>
        <w:rPr>
          <w:w w:val="105"/>
          <w:sz w:val="18"/>
        </w:rPr>
        <w:t>Las</w:t>
      </w:r>
      <w:r>
        <w:rPr>
          <w:spacing w:val="-6"/>
          <w:w w:val="105"/>
          <w:sz w:val="18"/>
        </w:rPr>
        <w:t> </w:t>
      </w:r>
      <w:r>
        <w:rPr>
          <w:w w:val="105"/>
          <w:sz w:val="18"/>
        </w:rPr>
        <w:t>Vegas,</w:t>
      </w:r>
      <w:r>
        <w:rPr>
          <w:spacing w:val="-5"/>
          <w:w w:val="105"/>
          <w:sz w:val="18"/>
        </w:rPr>
        <w:t> </w:t>
      </w:r>
      <w:r>
        <w:rPr>
          <w:w w:val="105"/>
          <w:sz w:val="18"/>
        </w:rPr>
        <w:t>NV,</w:t>
      </w:r>
      <w:r>
        <w:rPr>
          <w:spacing w:val="-6"/>
          <w:w w:val="105"/>
          <w:sz w:val="18"/>
        </w:rPr>
        <w:t> </w:t>
      </w:r>
      <w:r>
        <w:rPr>
          <w:w w:val="105"/>
          <w:sz w:val="18"/>
        </w:rPr>
        <w:t>USA,</w:t>
      </w:r>
      <w:r>
        <w:rPr>
          <w:spacing w:val="-5"/>
          <w:w w:val="105"/>
          <w:sz w:val="18"/>
        </w:rPr>
        <w:t> </w:t>
      </w:r>
      <w:r>
        <w:rPr>
          <w:w w:val="105"/>
          <w:sz w:val="18"/>
        </w:rPr>
        <w:t>2014.</w:t>
      </w:r>
    </w:p>
    <w:p>
      <w:pPr>
        <w:pStyle w:val="ListParagraph"/>
        <w:numPr>
          <w:ilvl w:val="0"/>
          <w:numId w:val="5"/>
        </w:numPr>
        <w:tabs>
          <w:tab w:pos="551" w:val="left" w:leader="none"/>
        </w:tabs>
        <w:spacing w:line="261" w:lineRule="auto" w:before="5" w:after="0"/>
        <w:ind w:left="550" w:right="115" w:hanging="431"/>
        <w:jc w:val="both"/>
        <w:rPr>
          <w:sz w:val="18"/>
        </w:rPr>
      </w:pPr>
      <w:r>
        <w:rPr>
          <w:w w:val="105"/>
          <w:sz w:val="18"/>
        </w:rPr>
        <w:t>Song, H.M.; Kim, H.R.; Kim, H.K. Intrusion detection system based on the analysis of time intervals of CAN messages for</w:t>
      </w:r>
      <w:r>
        <w:rPr>
          <w:spacing w:val="1"/>
          <w:w w:val="105"/>
          <w:sz w:val="18"/>
        </w:rPr>
        <w:t> </w:t>
      </w:r>
      <w:r>
        <w:rPr>
          <w:w w:val="105"/>
          <w:sz w:val="18"/>
        </w:rPr>
        <w:t>in-vehicle network. In Proceedings of the 2016 International Conference on Information Networking (ICOIN), Kota Kinabalu,</w:t>
      </w:r>
      <w:r>
        <w:rPr>
          <w:spacing w:val="1"/>
          <w:w w:val="105"/>
          <w:sz w:val="18"/>
        </w:rPr>
        <w:t> </w:t>
      </w:r>
      <w:bookmarkStart w:name="_bookmark76" w:id="129"/>
      <w:bookmarkEnd w:id="129"/>
      <w:r>
        <w:rPr>
          <w:w w:val="105"/>
          <w:sz w:val="18"/>
        </w:rPr>
        <w:t>Malaysia,</w:t>
      </w:r>
      <w:r>
        <w:rPr>
          <w:spacing w:val="2"/>
          <w:w w:val="105"/>
          <w:sz w:val="18"/>
        </w:rPr>
        <w:t> </w:t>
      </w:r>
      <w:r>
        <w:rPr>
          <w:w w:val="105"/>
          <w:sz w:val="18"/>
        </w:rPr>
        <w:t>13–15</w:t>
      </w:r>
      <w:r>
        <w:rPr>
          <w:spacing w:val="2"/>
          <w:w w:val="105"/>
          <w:sz w:val="18"/>
        </w:rPr>
        <w:t> </w:t>
      </w:r>
      <w:r>
        <w:rPr>
          <w:w w:val="105"/>
          <w:sz w:val="18"/>
        </w:rPr>
        <w:t>January</w:t>
      </w:r>
      <w:r>
        <w:rPr>
          <w:spacing w:val="3"/>
          <w:w w:val="105"/>
          <w:sz w:val="18"/>
        </w:rPr>
        <w:t> </w:t>
      </w:r>
      <w:r>
        <w:rPr>
          <w:w w:val="105"/>
          <w:sz w:val="18"/>
        </w:rPr>
        <w:t>2016.</w:t>
      </w:r>
    </w:p>
    <w:p>
      <w:pPr>
        <w:pStyle w:val="ListParagraph"/>
        <w:numPr>
          <w:ilvl w:val="0"/>
          <w:numId w:val="5"/>
        </w:numPr>
        <w:tabs>
          <w:tab w:pos="551" w:val="left" w:leader="none"/>
        </w:tabs>
        <w:spacing w:line="261" w:lineRule="auto" w:before="0" w:after="0"/>
        <w:ind w:left="544" w:right="115" w:hanging="425"/>
        <w:jc w:val="both"/>
        <w:rPr>
          <w:sz w:val="18"/>
        </w:rPr>
      </w:pPr>
      <w:r>
        <w:rPr>
          <w:w w:val="105"/>
          <w:sz w:val="18"/>
        </w:rPr>
        <w:t>Gmiden, M.; Gmiden, M.H.; Trabelsi, H. An intrusion detection method for securing in-vehicle CAN bus. In Proceedings of the</w:t>
      </w:r>
      <w:r>
        <w:rPr>
          <w:spacing w:val="1"/>
          <w:w w:val="105"/>
          <w:sz w:val="18"/>
        </w:rPr>
        <w:t> </w:t>
      </w:r>
      <w:r>
        <w:rPr>
          <w:sz w:val="18"/>
        </w:rPr>
        <w:t>2016 17th International Conference on Sciences and Techniques of Automatic Control and Computer Engineering (STA), Sousse,</w:t>
      </w:r>
      <w:r>
        <w:rPr>
          <w:spacing w:val="1"/>
          <w:sz w:val="18"/>
        </w:rPr>
        <w:t> </w:t>
      </w:r>
      <w:bookmarkStart w:name="_bookmark77" w:id="130"/>
      <w:bookmarkEnd w:id="130"/>
      <w:r>
        <w:rPr>
          <w:w w:val="105"/>
          <w:sz w:val="18"/>
        </w:rPr>
        <w:t>T</w:t>
      </w:r>
      <w:r>
        <w:rPr>
          <w:w w:val="105"/>
          <w:sz w:val="18"/>
        </w:rPr>
        <w:t>unisia,</w:t>
      </w:r>
      <w:r>
        <w:rPr>
          <w:spacing w:val="2"/>
          <w:w w:val="105"/>
          <w:sz w:val="18"/>
        </w:rPr>
        <w:t> </w:t>
      </w:r>
      <w:r>
        <w:rPr>
          <w:w w:val="105"/>
          <w:sz w:val="18"/>
        </w:rPr>
        <w:t>19–21</w:t>
      </w:r>
      <w:r>
        <w:rPr>
          <w:spacing w:val="2"/>
          <w:w w:val="105"/>
          <w:sz w:val="18"/>
        </w:rPr>
        <w:t> </w:t>
      </w:r>
      <w:r>
        <w:rPr>
          <w:w w:val="105"/>
          <w:sz w:val="18"/>
        </w:rPr>
        <w:t>December</w:t>
      </w:r>
      <w:r>
        <w:rPr>
          <w:spacing w:val="2"/>
          <w:w w:val="105"/>
          <w:sz w:val="18"/>
        </w:rPr>
        <w:t> </w:t>
      </w:r>
      <w:r>
        <w:rPr>
          <w:w w:val="105"/>
          <w:sz w:val="18"/>
        </w:rPr>
        <w:t>2016.</w:t>
      </w:r>
    </w:p>
    <w:p>
      <w:pPr>
        <w:pStyle w:val="ListParagraph"/>
        <w:numPr>
          <w:ilvl w:val="0"/>
          <w:numId w:val="5"/>
        </w:numPr>
        <w:tabs>
          <w:tab w:pos="551" w:val="left" w:leader="none"/>
        </w:tabs>
        <w:spacing w:line="261" w:lineRule="auto" w:before="1" w:after="0"/>
        <w:ind w:left="543" w:right="115" w:hanging="424"/>
        <w:jc w:val="both"/>
        <w:rPr>
          <w:sz w:val="18"/>
        </w:rPr>
      </w:pPr>
      <w:r>
        <w:rPr>
          <w:w w:val="105"/>
          <w:sz w:val="18"/>
        </w:rPr>
        <w:t>Young,</w:t>
      </w:r>
      <w:r>
        <w:rPr>
          <w:spacing w:val="-8"/>
          <w:w w:val="105"/>
          <w:sz w:val="18"/>
        </w:rPr>
        <w:t> </w:t>
      </w:r>
      <w:r>
        <w:rPr>
          <w:w w:val="105"/>
          <w:sz w:val="18"/>
        </w:rPr>
        <w:t>C.;</w:t>
      </w:r>
      <w:r>
        <w:rPr>
          <w:spacing w:val="-7"/>
          <w:w w:val="105"/>
          <w:sz w:val="18"/>
        </w:rPr>
        <w:t> </w:t>
      </w:r>
      <w:r>
        <w:rPr>
          <w:w w:val="105"/>
          <w:sz w:val="18"/>
        </w:rPr>
        <w:t>Olufowobi,</w:t>
      </w:r>
      <w:r>
        <w:rPr>
          <w:spacing w:val="-8"/>
          <w:w w:val="105"/>
          <w:sz w:val="18"/>
        </w:rPr>
        <w:t> </w:t>
      </w:r>
      <w:r>
        <w:rPr>
          <w:w w:val="105"/>
          <w:sz w:val="18"/>
        </w:rPr>
        <w:t>H.;</w:t>
      </w:r>
      <w:r>
        <w:rPr>
          <w:spacing w:val="-7"/>
          <w:w w:val="105"/>
          <w:sz w:val="18"/>
        </w:rPr>
        <w:t> </w:t>
      </w:r>
      <w:r>
        <w:rPr>
          <w:w w:val="105"/>
          <w:sz w:val="18"/>
        </w:rPr>
        <w:t>Bloom,</w:t>
      </w:r>
      <w:r>
        <w:rPr>
          <w:spacing w:val="-8"/>
          <w:w w:val="105"/>
          <w:sz w:val="18"/>
        </w:rPr>
        <w:t> </w:t>
      </w:r>
      <w:r>
        <w:rPr>
          <w:w w:val="105"/>
          <w:sz w:val="18"/>
        </w:rPr>
        <w:t>G.;</w:t>
      </w:r>
      <w:r>
        <w:rPr>
          <w:spacing w:val="-7"/>
          <w:w w:val="105"/>
          <w:sz w:val="18"/>
        </w:rPr>
        <w:t> </w:t>
      </w:r>
      <w:r>
        <w:rPr>
          <w:w w:val="105"/>
          <w:sz w:val="18"/>
        </w:rPr>
        <w:t>Zambreno,</w:t>
      </w:r>
      <w:r>
        <w:rPr>
          <w:spacing w:val="-8"/>
          <w:w w:val="105"/>
          <w:sz w:val="18"/>
        </w:rPr>
        <w:t> </w:t>
      </w:r>
      <w:r>
        <w:rPr>
          <w:w w:val="105"/>
          <w:sz w:val="18"/>
        </w:rPr>
        <w:t>J.</w:t>
      </w:r>
      <w:r>
        <w:rPr>
          <w:spacing w:val="-8"/>
          <w:w w:val="105"/>
          <w:sz w:val="18"/>
        </w:rPr>
        <w:t> </w:t>
      </w:r>
      <w:r>
        <w:rPr>
          <w:w w:val="105"/>
          <w:sz w:val="18"/>
        </w:rPr>
        <w:t>Automotive</w:t>
      </w:r>
      <w:r>
        <w:rPr>
          <w:spacing w:val="-8"/>
          <w:w w:val="105"/>
          <w:sz w:val="18"/>
        </w:rPr>
        <w:t> </w:t>
      </w:r>
      <w:r>
        <w:rPr>
          <w:w w:val="105"/>
          <w:sz w:val="18"/>
        </w:rPr>
        <w:t>Intrusion</w:t>
      </w:r>
      <w:r>
        <w:rPr>
          <w:spacing w:val="-8"/>
          <w:w w:val="105"/>
          <w:sz w:val="18"/>
        </w:rPr>
        <w:t> </w:t>
      </w:r>
      <w:r>
        <w:rPr>
          <w:w w:val="105"/>
          <w:sz w:val="18"/>
        </w:rPr>
        <w:t>Detection</w:t>
      </w:r>
      <w:r>
        <w:rPr>
          <w:spacing w:val="-9"/>
          <w:w w:val="105"/>
          <w:sz w:val="18"/>
        </w:rPr>
        <w:t> </w:t>
      </w:r>
      <w:r>
        <w:rPr>
          <w:w w:val="105"/>
          <w:sz w:val="18"/>
        </w:rPr>
        <w:t>Based</w:t>
      </w:r>
      <w:r>
        <w:rPr>
          <w:spacing w:val="-8"/>
          <w:w w:val="105"/>
          <w:sz w:val="18"/>
        </w:rPr>
        <w:t> </w:t>
      </w:r>
      <w:r>
        <w:rPr>
          <w:w w:val="105"/>
          <w:sz w:val="18"/>
        </w:rPr>
        <w:t>on</w:t>
      </w:r>
      <w:r>
        <w:rPr>
          <w:spacing w:val="-8"/>
          <w:w w:val="105"/>
          <w:sz w:val="18"/>
        </w:rPr>
        <w:t> </w:t>
      </w:r>
      <w:r>
        <w:rPr>
          <w:w w:val="105"/>
          <w:sz w:val="18"/>
        </w:rPr>
        <w:t>Constant</w:t>
      </w:r>
      <w:r>
        <w:rPr>
          <w:spacing w:val="-9"/>
          <w:w w:val="105"/>
          <w:sz w:val="18"/>
        </w:rPr>
        <w:t> </w:t>
      </w:r>
      <w:r>
        <w:rPr>
          <w:w w:val="105"/>
          <w:sz w:val="18"/>
        </w:rPr>
        <w:t>CAN</w:t>
      </w:r>
      <w:r>
        <w:rPr>
          <w:spacing w:val="-8"/>
          <w:w w:val="105"/>
          <w:sz w:val="18"/>
        </w:rPr>
        <w:t> </w:t>
      </w:r>
      <w:r>
        <w:rPr>
          <w:w w:val="105"/>
          <w:sz w:val="18"/>
        </w:rPr>
        <w:t>Message</w:t>
      </w:r>
      <w:r>
        <w:rPr>
          <w:spacing w:val="-8"/>
          <w:w w:val="105"/>
          <w:sz w:val="18"/>
        </w:rPr>
        <w:t> </w:t>
      </w:r>
      <w:r>
        <w:rPr>
          <w:w w:val="105"/>
          <w:sz w:val="18"/>
        </w:rPr>
        <w:t>Frequencies</w:t>
      </w:r>
      <w:r>
        <w:rPr>
          <w:spacing w:val="-39"/>
          <w:w w:val="105"/>
          <w:sz w:val="18"/>
        </w:rPr>
        <w:t> </w:t>
      </w:r>
      <w:r>
        <w:rPr>
          <w:w w:val="105"/>
          <w:sz w:val="18"/>
        </w:rPr>
        <w:t>Across</w:t>
      </w:r>
      <w:r>
        <w:rPr>
          <w:spacing w:val="24"/>
          <w:w w:val="105"/>
          <w:sz w:val="18"/>
        </w:rPr>
        <w:t> </w:t>
      </w:r>
      <w:r>
        <w:rPr>
          <w:w w:val="105"/>
          <w:sz w:val="18"/>
        </w:rPr>
        <w:t>Vehicle</w:t>
      </w:r>
      <w:r>
        <w:rPr>
          <w:spacing w:val="25"/>
          <w:w w:val="105"/>
          <w:sz w:val="18"/>
        </w:rPr>
        <w:t> </w:t>
      </w:r>
      <w:r>
        <w:rPr>
          <w:w w:val="105"/>
          <w:sz w:val="18"/>
        </w:rPr>
        <w:t>Driving</w:t>
      </w:r>
      <w:r>
        <w:rPr>
          <w:spacing w:val="25"/>
          <w:w w:val="105"/>
          <w:sz w:val="18"/>
        </w:rPr>
        <w:t> </w:t>
      </w:r>
      <w:r>
        <w:rPr>
          <w:w w:val="105"/>
          <w:sz w:val="18"/>
        </w:rPr>
        <w:t>Modes.</w:t>
      </w:r>
      <w:r>
        <w:rPr>
          <w:spacing w:val="20"/>
          <w:w w:val="105"/>
          <w:sz w:val="18"/>
        </w:rPr>
        <w:t> </w:t>
      </w:r>
      <w:r>
        <w:rPr>
          <w:w w:val="105"/>
          <w:sz w:val="18"/>
        </w:rPr>
        <w:t>In</w:t>
      </w:r>
      <w:r>
        <w:rPr>
          <w:spacing w:val="25"/>
          <w:w w:val="105"/>
          <w:sz w:val="18"/>
        </w:rPr>
        <w:t> </w:t>
      </w:r>
      <w:r>
        <w:rPr>
          <w:w w:val="105"/>
          <w:sz w:val="18"/>
        </w:rPr>
        <w:t>Proceedings</w:t>
      </w:r>
      <w:r>
        <w:rPr>
          <w:spacing w:val="25"/>
          <w:w w:val="105"/>
          <w:sz w:val="18"/>
        </w:rPr>
        <w:t> </w:t>
      </w:r>
      <w:r>
        <w:rPr>
          <w:w w:val="105"/>
          <w:sz w:val="18"/>
        </w:rPr>
        <w:t>of</w:t>
      </w:r>
      <w:r>
        <w:rPr>
          <w:spacing w:val="25"/>
          <w:w w:val="105"/>
          <w:sz w:val="18"/>
        </w:rPr>
        <w:t> </w:t>
      </w:r>
      <w:r>
        <w:rPr>
          <w:w w:val="105"/>
          <w:sz w:val="18"/>
        </w:rPr>
        <w:t>the</w:t>
      </w:r>
      <w:r>
        <w:rPr>
          <w:spacing w:val="25"/>
          <w:w w:val="105"/>
          <w:sz w:val="18"/>
        </w:rPr>
        <w:t> </w:t>
      </w:r>
      <w:r>
        <w:rPr>
          <w:w w:val="105"/>
          <w:sz w:val="18"/>
        </w:rPr>
        <w:t>ACM</w:t>
      </w:r>
      <w:r>
        <w:rPr>
          <w:spacing w:val="25"/>
          <w:w w:val="105"/>
          <w:sz w:val="18"/>
        </w:rPr>
        <w:t> </w:t>
      </w:r>
      <w:r>
        <w:rPr>
          <w:w w:val="105"/>
          <w:sz w:val="18"/>
        </w:rPr>
        <w:t>Workshop</w:t>
      </w:r>
      <w:r>
        <w:rPr>
          <w:spacing w:val="25"/>
          <w:w w:val="105"/>
          <w:sz w:val="18"/>
        </w:rPr>
        <w:t> </w:t>
      </w:r>
      <w:r>
        <w:rPr>
          <w:w w:val="105"/>
          <w:sz w:val="18"/>
        </w:rPr>
        <w:t>on</w:t>
      </w:r>
      <w:r>
        <w:rPr>
          <w:spacing w:val="25"/>
          <w:w w:val="105"/>
          <w:sz w:val="18"/>
        </w:rPr>
        <w:t> </w:t>
      </w:r>
      <w:r>
        <w:rPr>
          <w:w w:val="105"/>
          <w:sz w:val="18"/>
        </w:rPr>
        <w:t>Automotive</w:t>
      </w:r>
      <w:r>
        <w:rPr>
          <w:spacing w:val="25"/>
          <w:w w:val="105"/>
          <w:sz w:val="18"/>
        </w:rPr>
        <w:t> </w:t>
      </w:r>
      <w:r>
        <w:rPr>
          <w:w w:val="105"/>
          <w:sz w:val="18"/>
        </w:rPr>
        <w:t>Cybersecurity,</w:t>
      </w:r>
      <w:r>
        <w:rPr>
          <w:spacing w:val="27"/>
          <w:w w:val="105"/>
          <w:sz w:val="18"/>
        </w:rPr>
        <w:t> </w:t>
      </w:r>
      <w:r>
        <w:rPr>
          <w:w w:val="105"/>
          <w:sz w:val="18"/>
        </w:rPr>
        <w:t>Richardson,</w:t>
      </w:r>
      <w:r>
        <w:rPr>
          <w:spacing w:val="28"/>
          <w:w w:val="105"/>
          <w:sz w:val="18"/>
        </w:rPr>
        <w:t> </w:t>
      </w:r>
      <w:r>
        <w:rPr>
          <w:w w:val="105"/>
          <w:sz w:val="18"/>
        </w:rPr>
        <w:t>TX,</w:t>
      </w:r>
      <w:r>
        <w:rPr>
          <w:spacing w:val="25"/>
          <w:w w:val="105"/>
          <w:sz w:val="18"/>
        </w:rPr>
        <w:t> </w:t>
      </w:r>
      <w:r>
        <w:rPr>
          <w:w w:val="105"/>
          <w:sz w:val="18"/>
        </w:rPr>
        <w:t>USA,</w:t>
      </w:r>
      <w:r>
        <w:rPr>
          <w:spacing w:val="-40"/>
          <w:w w:val="105"/>
          <w:sz w:val="18"/>
        </w:rPr>
        <w:t> </w:t>
      </w:r>
      <w:bookmarkStart w:name="_bookmark78" w:id="131"/>
      <w:bookmarkEnd w:id="131"/>
      <w:r>
        <w:rPr>
          <w:w w:val="105"/>
          <w:sz w:val="18"/>
        </w:rPr>
        <w:t>27</w:t>
      </w:r>
      <w:r>
        <w:rPr>
          <w:spacing w:val="2"/>
          <w:w w:val="105"/>
          <w:sz w:val="18"/>
        </w:rPr>
        <w:t> </w:t>
      </w:r>
      <w:r>
        <w:rPr>
          <w:w w:val="105"/>
          <w:sz w:val="18"/>
        </w:rPr>
        <w:t>March</w:t>
      </w:r>
      <w:r>
        <w:rPr>
          <w:spacing w:val="2"/>
          <w:w w:val="105"/>
          <w:sz w:val="18"/>
        </w:rPr>
        <w:t> </w:t>
      </w:r>
      <w:r>
        <w:rPr>
          <w:w w:val="105"/>
          <w:sz w:val="18"/>
        </w:rPr>
        <w:t>2019;</w:t>
      </w:r>
      <w:r>
        <w:rPr>
          <w:spacing w:val="2"/>
          <w:w w:val="105"/>
          <w:sz w:val="18"/>
        </w:rPr>
        <w:t> </w:t>
      </w:r>
      <w:r>
        <w:rPr>
          <w:w w:val="105"/>
          <w:sz w:val="18"/>
        </w:rPr>
        <w:t>pp.</w:t>
      </w:r>
      <w:r>
        <w:rPr>
          <w:spacing w:val="13"/>
          <w:w w:val="105"/>
          <w:sz w:val="18"/>
        </w:rPr>
        <w:t> </w:t>
      </w:r>
      <w:r>
        <w:rPr>
          <w:w w:val="105"/>
          <w:sz w:val="18"/>
        </w:rPr>
        <w:t>9–14.</w:t>
      </w:r>
    </w:p>
    <w:p>
      <w:pPr>
        <w:pStyle w:val="ListParagraph"/>
        <w:numPr>
          <w:ilvl w:val="0"/>
          <w:numId w:val="5"/>
        </w:numPr>
        <w:tabs>
          <w:tab w:pos="551" w:val="left" w:leader="none"/>
        </w:tabs>
        <w:spacing w:line="261" w:lineRule="auto" w:before="0" w:after="0"/>
        <w:ind w:left="550" w:right="138" w:hanging="431"/>
        <w:jc w:val="both"/>
        <w:rPr>
          <w:sz w:val="18"/>
        </w:rPr>
      </w:pPr>
      <w:r>
        <w:rPr>
          <w:w w:val="105"/>
          <w:sz w:val="18"/>
        </w:rPr>
        <w:t>Taylor, A.; Japkowicz, N.; Leblanc, S. Frequency-based anomaly detection for the automotive CAN bus. In Proceedings of the</w:t>
      </w:r>
      <w:r>
        <w:rPr>
          <w:spacing w:val="1"/>
          <w:w w:val="105"/>
          <w:sz w:val="18"/>
        </w:rPr>
        <w:t> </w:t>
      </w:r>
      <w:bookmarkStart w:name="_bookmark79" w:id="132"/>
      <w:bookmarkEnd w:id="132"/>
      <w:r>
        <w:rPr>
          <w:w w:val="105"/>
          <w:sz w:val="18"/>
        </w:rPr>
        <w:t>2015</w:t>
      </w:r>
      <w:r>
        <w:rPr>
          <w:spacing w:val="-6"/>
          <w:w w:val="105"/>
          <w:sz w:val="18"/>
        </w:rPr>
        <w:t> </w:t>
      </w:r>
      <w:r>
        <w:rPr>
          <w:w w:val="105"/>
          <w:sz w:val="18"/>
        </w:rPr>
        <w:t>World</w:t>
      </w:r>
      <w:r>
        <w:rPr>
          <w:spacing w:val="-5"/>
          <w:w w:val="105"/>
          <w:sz w:val="18"/>
        </w:rPr>
        <w:t> </w:t>
      </w:r>
      <w:r>
        <w:rPr>
          <w:w w:val="105"/>
          <w:sz w:val="18"/>
        </w:rPr>
        <w:t>Congress</w:t>
      </w:r>
      <w:r>
        <w:rPr>
          <w:spacing w:val="-6"/>
          <w:w w:val="105"/>
          <w:sz w:val="18"/>
        </w:rPr>
        <w:t> </w:t>
      </w:r>
      <w:r>
        <w:rPr>
          <w:w w:val="105"/>
          <w:sz w:val="18"/>
        </w:rPr>
        <w:t>on</w:t>
      </w:r>
      <w:r>
        <w:rPr>
          <w:spacing w:val="-5"/>
          <w:w w:val="105"/>
          <w:sz w:val="18"/>
        </w:rPr>
        <w:t> </w:t>
      </w:r>
      <w:r>
        <w:rPr>
          <w:w w:val="105"/>
          <w:sz w:val="18"/>
        </w:rPr>
        <w:t>Industrial</w:t>
      </w:r>
      <w:r>
        <w:rPr>
          <w:spacing w:val="-6"/>
          <w:w w:val="105"/>
          <w:sz w:val="18"/>
        </w:rPr>
        <w:t> </w:t>
      </w:r>
      <w:r>
        <w:rPr>
          <w:w w:val="105"/>
          <w:sz w:val="18"/>
        </w:rPr>
        <w:t>Control</w:t>
      </w:r>
      <w:r>
        <w:rPr>
          <w:spacing w:val="-5"/>
          <w:w w:val="105"/>
          <w:sz w:val="18"/>
        </w:rPr>
        <w:t> </w:t>
      </w:r>
      <w:r>
        <w:rPr>
          <w:w w:val="105"/>
          <w:sz w:val="18"/>
        </w:rPr>
        <w:t>Systems</w:t>
      </w:r>
      <w:r>
        <w:rPr>
          <w:spacing w:val="-5"/>
          <w:w w:val="105"/>
          <w:sz w:val="18"/>
        </w:rPr>
        <w:t> </w:t>
      </w:r>
      <w:r>
        <w:rPr>
          <w:w w:val="105"/>
          <w:sz w:val="18"/>
        </w:rPr>
        <w:t>Security</w:t>
      </w:r>
      <w:r>
        <w:rPr>
          <w:spacing w:val="-6"/>
          <w:w w:val="105"/>
          <w:sz w:val="18"/>
        </w:rPr>
        <w:t> </w:t>
      </w:r>
      <w:r>
        <w:rPr>
          <w:w w:val="105"/>
          <w:sz w:val="18"/>
        </w:rPr>
        <w:t>(WCICSS),</w:t>
      </w:r>
      <w:r>
        <w:rPr>
          <w:spacing w:val="-5"/>
          <w:w w:val="105"/>
          <w:sz w:val="18"/>
        </w:rPr>
        <w:t> </w:t>
      </w:r>
      <w:r>
        <w:rPr>
          <w:w w:val="105"/>
          <w:sz w:val="18"/>
        </w:rPr>
        <w:t>London,</w:t>
      </w:r>
      <w:r>
        <w:rPr>
          <w:spacing w:val="-6"/>
          <w:w w:val="105"/>
          <w:sz w:val="18"/>
        </w:rPr>
        <w:t> </w:t>
      </w:r>
      <w:r>
        <w:rPr>
          <w:w w:val="105"/>
          <w:sz w:val="18"/>
        </w:rPr>
        <w:t>UK,</w:t>
      </w:r>
      <w:r>
        <w:rPr>
          <w:spacing w:val="-5"/>
          <w:w w:val="105"/>
          <w:sz w:val="18"/>
        </w:rPr>
        <w:t> </w:t>
      </w:r>
      <w:r>
        <w:rPr>
          <w:w w:val="105"/>
          <w:sz w:val="18"/>
        </w:rPr>
        <w:t>14–16</w:t>
      </w:r>
      <w:r>
        <w:rPr>
          <w:spacing w:val="-5"/>
          <w:w w:val="105"/>
          <w:sz w:val="18"/>
        </w:rPr>
        <w:t> </w:t>
      </w:r>
      <w:r>
        <w:rPr>
          <w:w w:val="105"/>
          <w:sz w:val="18"/>
        </w:rPr>
        <w:t>December</w:t>
      </w:r>
      <w:r>
        <w:rPr>
          <w:spacing w:val="-6"/>
          <w:w w:val="105"/>
          <w:sz w:val="18"/>
        </w:rPr>
        <w:t> </w:t>
      </w:r>
      <w:r>
        <w:rPr>
          <w:w w:val="105"/>
          <w:sz w:val="18"/>
        </w:rPr>
        <w:t>2015;</w:t>
      </w:r>
      <w:r>
        <w:rPr>
          <w:spacing w:val="-5"/>
          <w:w w:val="105"/>
          <w:sz w:val="18"/>
        </w:rPr>
        <w:t> </w:t>
      </w:r>
      <w:r>
        <w:rPr>
          <w:w w:val="105"/>
          <w:sz w:val="18"/>
        </w:rPr>
        <w:t>pp.</w:t>
      </w:r>
      <w:r>
        <w:rPr>
          <w:spacing w:val="2"/>
          <w:w w:val="105"/>
          <w:sz w:val="18"/>
        </w:rPr>
        <w:t> </w:t>
      </w:r>
      <w:r>
        <w:rPr>
          <w:w w:val="105"/>
          <w:sz w:val="18"/>
        </w:rPr>
        <w:t>45–49.</w:t>
      </w:r>
    </w:p>
    <w:p>
      <w:pPr>
        <w:pStyle w:val="ListParagraph"/>
        <w:numPr>
          <w:ilvl w:val="0"/>
          <w:numId w:val="5"/>
        </w:numPr>
        <w:tabs>
          <w:tab w:pos="551" w:val="left" w:leader="none"/>
        </w:tabs>
        <w:spacing w:line="261" w:lineRule="auto" w:before="0" w:after="0"/>
        <w:ind w:left="550" w:right="126" w:hanging="431"/>
        <w:jc w:val="both"/>
        <w:rPr>
          <w:sz w:val="18"/>
        </w:rPr>
      </w:pPr>
      <w:r>
        <w:rPr>
          <w:w w:val="105"/>
          <w:sz w:val="18"/>
        </w:rPr>
        <w:t>Halder, S.;</w:t>
      </w:r>
      <w:r>
        <w:rPr>
          <w:spacing w:val="1"/>
          <w:w w:val="105"/>
          <w:sz w:val="18"/>
        </w:rPr>
        <w:t> </w:t>
      </w:r>
      <w:r>
        <w:rPr>
          <w:w w:val="105"/>
          <w:sz w:val="18"/>
        </w:rPr>
        <w:t>Conti, M.;</w:t>
      </w:r>
      <w:r>
        <w:rPr>
          <w:spacing w:val="1"/>
          <w:w w:val="105"/>
          <w:sz w:val="18"/>
        </w:rPr>
        <w:t> </w:t>
      </w:r>
      <w:r>
        <w:rPr>
          <w:w w:val="105"/>
          <w:sz w:val="18"/>
        </w:rPr>
        <w:t>Das, S.K. COIDS: A clock offset based intrusion detection system for Controller Area Networks.</w:t>
      </w:r>
      <w:r>
        <w:rPr>
          <w:spacing w:val="1"/>
          <w:w w:val="105"/>
          <w:sz w:val="18"/>
        </w:rPr>
        <w:t> </w:t>
      </w:r>
      <w:r>
        <w:rPr>
          <w:w w:val="105"/>
          <w:sz w:val="18"/>
        </w:rPr>
        <w:t>In</w:t>
      </w:r>
      <w:r>
        <w:rPr>
          <w:spacing w:val="1"/>
          <w:w w:val="105"/>
          <w:sz w:val="18"/>
        </w:rPr>
        <w:t> </w:t>
      </w:r>
      <w:bookmarkStart w:name="_bookmark80" w:id="133"/>
      <w:bookmarkEnd w:id="133"/>
      <w:r>
        <w:rPr>
          <w:w w:val="105"/>
          <w:sz w:val="18"/>
        </w:rPr>
        <w:t>P</w:t>
      </w:r>
      <w:r>
        <w:rPr>
          <w:w w:val="105"/>
          <w:sz w:val="18"/>
        </w:rPr>
        <w:t>roceedings</w:t>
      </w:r>
      <w:r>
        <w:rPr>
          <w:spacing w:val="-10"/>
          <w:w w:val="105"/>
          <w:sz w:val="18"/>
        </w:rPr>
        <w:t> </w:t>
      </w:r>
      <w:r>
        <w:rPr>
          <w:w w:val="105"/>
          <w:sz w:val="18"/>
        </w:rPr>
        <w:t>of</w:t>
      </w:r>
      <w:r>
        <w:rPr>
          <w:spacing w:val="-10"/>
          <w:w w:val="105"/>
          <w:sz w:val="18"/>
        </w:rPr>
        <w:t> </w:t>
      </w:r>
      <w:r>
        <w:rPr>
          <w:w w:val="105"/>
          <w:sz w:val="18"/>
        </w:rPr>
        <w:t>the</w:t>
      </w:r>
      <w:r>
        <w:rPr>
          <w:spacing w:val="-10"/>
          <w:w w:val="105"/>
          <w:sz w:val="18"/>
        </w:rPr>
        <w:t> </w:t>
      </w:r>
      <w:r>
        <w:rPr>
          <w:w w:val="105"/>
          <w:sz w:val="18"/>
        </w:rPr>
        <w:t>21st</w:t>
      </w:r>
      <w:r>
        <w:rPr>
          <w:spacing w:val="-9"/>
          <w:w w:val="105"/>
          <w:sz w:val="18"/>
        </w:rPr>
        <w:t> </w:t>
      </w:r>
      <w:r>
        <w:rPr>
          <w:w w:val="105"/>
          <w:sz w:val="18"/>
        </w:rPr>
        <w:t>International</w:t>
      </w:r>
      <w:r>
        <w:rPr>
          <w:spacing w:val="-10"/>
          <w:w w:val="105"/>
          <w:sz w:val="18"/>
        </w:rPr>
        <w:t> </w:t>
      </w:r>
      <w:r>
        <w:rPr>
          <w:w w:val="105"/>
          <w:sz w:val="18"/>
        </w:rPr>
        <w:t>Conference</w:t>
      </w:r>
      <w:r>
        <w:rPr>
          <w:spacing w:val="-10"/>
          <w:w w:val="105"/>
          <w:sz w:val="18"/>
        </w:rPr>
        <w:t> </w:t>
      </w:r>
      <w:r>
        <w:rPr>
          <w:w w:val="105"/>
          <w:sz w:val="18"/>
        </w:rPr>
        <w:t>on</w:t>
      </w:r>
      <w:r>
        <w:rPr>
          <w:spacing w:val="-10"/>
          <w:w w:val="105"/>
          <w:sz w:val="18"/>
        </w:rPr>
        <w:t> </w:t>
      </w:r>
      <w:r>
        <w:rPr>
          <w:w w:val="105"/>
          <w:sz w:val="18"/>
        </w:rPr>
        <w:t>Distributed</w:t>
      </w:r>
      <w:r>
        <w:rPr>
          <w:spacing w:val="-9"/>
          <w:w w:val="105"/>
          <w:sz w:val="18"/>
        </w:rPr>
        <w:t> </w:t>
      </w:r>
      <w:r>
        <w:rPr>
          <w:w w:val="105"/>
          <w:sz w:val="18"/>
        </w:rPr>
        <w:t>Computing</w:t>
      </w:r>
      <w:r>
        <w:rPr>
          <w:spacing w:val="-10"/>
          <w:w w:val="105"/>
          <w:sz w:val="18"/>
        </w:rPr>
        <w:t> </w:t>
      </w:r>
      <w:r>
        <w:rPr>
          <w:w w:val="105"/>
          <w:sz w:val="18"/>
        </w:rPr>
        <w:t>and</w:t>
      </w:r>
      <w:r>
        <w:rPr>
          <w:spacing w:val="-10"/>
          <w:w w:val="105"/>
          <w:sz w:val="18"/>
        </w:rPr>
        <w:t> </w:t>
      </w:r>
      <w:r>
        <w:rPr>
          <w:w w:val="105"/>
          <w:sz w:val="18"/>
        </w:rPr>
        <w:t>Networking,</w:t>
      </w:r>
      <w:r>
        <w:rPr>
          <w:spacing w:val="-10"/>
          <w:w w:val="105"/>
          <w:sz w:val="18"/>
        </w:rPr>
        <w:t> </w:t>
      </w:r>
      <w:r>
        <w:rPr>
          <w:w w:val="105"/>
          <w:sz w:val="18"/>
        </w:rPr>
        <w:t>Kolkata,</w:t>
      </w:r>
      <w:r>
        <w:rPr>
          <w:spacing w:val="-9"/>
          <w:w w:val="105"/>
          <w:sz w:val="18"/>
        </w:rPr>
        <w:t> </w:t>
      </w:r>
      <w:r>
        <w:rPr>
          <w:w w:val="105"/>
          <w:sz w:val="18"/>
        </w:rPr>
        <w:t>India,</w:t>
      </w:r>
      <w:r>
        <w:rPr>
          <w:spacing w:val="-10"/>
          <w:w w:val="105"/>
          <w:sz w:val="18"/>
        </w:rPr>
        <w:t> </w:t>
      </w:r>
      <w:r>
        <w:rPr>
          <w:w w:val="105"/>
          <w:sz w:val="18"/>
        </w:rPr>
        <w:t>4–7</w:t>
      </w:r>
      <w:r>
        <w:rPr>
          <w:spacing w:val="-10"/>
          <w:w w:val="105"/>
          <w:sz w:val="18"/>
        </w:rPr>
        <w:t> </w:t>
      </w:r>
      <w:r>
        <w:rPr>
          <w:w w:val="105"/>
          <w:sz w:val="18"/>
        </w:rPr>
        <w:t>January</w:t>
      </w:r>
      <w:r>
        <w:rPr>
          <w:spacing w:val="-10"/>
          <w:w w:val="105"/>
          <w:sz w:val="18"/>
        </w:rPr>
        <w:t> </w:t>
      </w:r>
      <w:r>
        <w:rPr>
          <w:w w:val="105"/>
          <w:sz w:val="18"/>
        </w:rPr>
        <w:t>2020.</w:t>
      </w:r>
    </w:p>
    <w:p>
      <w:pPr>
        <w:pStyle w:val="ListParagraph"/>
        <w:numPr>
          <w:ilvl w:val="0"/>
          <w:numId w:val="5"/>
        </w:numPr>
        <w:tabs>
          <w:tab w:pos="551" w:val="left" w:leader="none"/>
        </w:tabs>
        <w:spacing w:line="240" w:lineRule="auto" w:before="0" w:after="0"/>
        <w:ind w:left="550" w:right="0" w:hanging="431"/>
        <w:jc w:val="both"/>
        <w:rPr>
          <w:sz w:val="18"/>
        </w:rPr>
      </w:pPr>
      <w:r>
        <w:rPr>
          <w:w w:val="110"/>
          <w:sz w:val="18"/>
        </w:rPr>
        <w:t>Alshammari,</w:t>
      </w:r>
      <w:r>
        <w:rPr>
          <w:spacing w:val="5"/>
          <w:w w:val="110"/>
          <w:sz w:val="18"/>
        </w:rPr>
        <w:t> </w:t>
      </w:r>
      <w:r>
        <w:rPr>
          <w:w w:val="110"/>
          <w:sz w:val="18"/>
        </w:rPr>
        <w:t>A.;</w:t>
      </w:r>
      <w:r>
        <w:rPr>
          <w:spacing w:val="9"/>
          <w:w w:val="110"/>
          <w:sz w:val="18"/>
        </w:rPr>
        <w:t> </w:t>
      </w:r>
      <w:r>
        <w:rPr>
          <w:w w:val="110"/>
          <w:sz w:val="18"/>
        </w:rPr>
        <w:t>Zohdy,</w:t>
      </w:r>
      <w:r>
        <w:rPr>
          <w:spacing w:val="5"/>
          <w:w w:val="110"/>
          <w:sz w:val="18"/>
        </w:rPr>
        <w:t> </w:t>
      </w:r>
      <w:r>
        <w:rPr>
          <w:w w:val="110"/>
          <w:sz w:val="18"/>
        </w:rPr>
        <w:t>M.A.;</w:t>
      </w:r>
      <w:r>
        <w:rPr>
          <w:spacing w:val="9"/>
          <w:w w:val="110"/>
          <w:sz w:val="18"/>
        </w:rPr>
        <w:t> </w:t>
      </w:r>
      <w:r>
        <w:rPr>
          <w:w w:val="110"/>
          <w:sz w:val="18"/>
        </w:rPr>
        <w:t>Debnath,</w:t>
      </w:r>
      <w:r>
        <w:rPr>
          <w:spacing w:val="5"/>
          <w:w w:val="110"/>
          <w:sz w:val="18"/>
        </w:rPr>
        <w:t> </w:t>
      </w:r>
      <w:r>
        <w:rPr>
          <w:w w:val="110"/>
          <w:sz w:val="18"/>
        </w:rPr>
        <w:t>D.;</w:t>
      </w:r>
      <w:r>
        <w:rPr>
          <w:spacing w:val="9"/>
          <w:w w:val="110"/>
          <w:sz w:val="18"/>
        </w:rPr>
        <w:t> </w:t>
      </w:r>
      <w:r>
        <w:rPr>
          <w:w w:val="110"/>
          <w:sz w:val="18"/>
        </w:rPr>
        <w:t>Corser,</w:t>
      </w:r>
      <w:r>
        <w:rPr>
          <w:spacing w:val="5"/>
          <w:w w:val="110"/>
          <w:sz w:val="18"/>
        </w:rPr>
        <w:t> </w:t>
      </w:r>
      <w:r>
        <w:rPr>
          <w:w w:val="110"/>
          <w:sz w:val="18"/>
        </w:rPr>
        <w:t>G.</w:t>
      </w:r>
      <w:r>
        <w:rPr>
          <w:spacing w:val="3"/>
          <w:w w:val="110"/>
          <w:sz w:val="18"/>
        </w:rPr>
        <w:t> </w:t>
      </w:r>
      <w:r>
        <w:rPr>
          <w:w w:val="110"/>
          <w:sz w:val="18"/>
        </w:rPr>
        <w:t>Classification</w:t>
      </w:r>
      <w:r>
        <w:rPr>
          <w:spacing w:val="2"/>
          <w:w w:val="110"/>
          <w:sz w:val="18"/>
        </w:rPr>
        <w:t> </w:t>
      </w:r>
      <w:r>
        <w:rPr>
          <w:w w:val="110"/>
          <w:sz w:val="18"/>
        </w:rPr>
        <w:t>Approach</w:t>
      </w:r>
      <w:r>
        <w:rPr>
          <w:spacing w:val="3"/>
          <w:w w:val="110"/>
          <w:sz w:val="18"/>
        </w:rPr>
        <w:t> </w:t>
      </w:r>
      <w:r>
        <w:rPr>
          <w:w w:val="110"/>
          <w:sz w:val="18"/>
        </w:rPr>
        <w:t>for</w:t>
      </w:r>
      <w:r>
        <w:rPr>
          <w:spacing w:val="3"/>
          <w:w w:val="110"/>
          <w:sz w:val="18"/>
        </w:rPr>
        <w:t> </w:t>
      </w:r>
      <w:r>
        <w:rPr>
          <w:w w:val="110"/>
          <w:sz w:val="18"/>
        </w:rPr>
        <w:t>Intrusion</w:t>
      </w:r>
      <w:r>
        <w:rPr>
          <w:spacing w:val="2"/>
          <w:w w:val="110"/>
          <w:sz w:val="18"/>
        </w:rPr>
        <w:t> </w:t>
      </w:r>
      <w:r>
        <w:rPr>
          <w:w w:val="110"/>
          <w:sz w:val="18"/>
        </w:rPr>
        <w:t>Detection</w:t>
      </w:r>
      <w:r>
        <w:rPr>
          <w:spacing w:val="3"/>
          <w:w w:val="110"/>
          <w:sz w:val="18"/>
        </w:rPr>
        <w:t> </w:t>
      </w:r>
      <w:r>
        <w:rPr>
          <w:w w:val="110"/>
          <w:sz w:val="18"/>
        </w:rPr>
        <w:t>in</w:t>
      </w:r>
      <w:r>
        <w:rPr>
          <w:spacing w:val="2"/>
          <w:w w:val="110"/>
          <w:sz w:val="18"/>
        </w:rPr>
        <w:t> </w:t>
      </w:r>
      <w:r>
        <w:rPr>
          <w:w w:val="110"/>
          <w:sz w:val="18"/>
        </w:rPr>
        <w:t>Vehicle</w:t>
      </w:r>
      <w:r>
        <w:rPr>
          <w:spacing w:val="3"/>
          <w:w w:val="110"/>
          <w:sz w:val="18"/>
        </w:rPr>
        <w:t> </w:t>
      </w:r>
      <w:r>
        <w:rPr>
          <w:w w:val="110"/>
          <w:sz w:val="18"/>
        </w:rPr>
        <w:t>Systems.</w:t>
      </w:r>
    </w:p>
    <w:p>
      <w:pPr>
        <w:spacing w:before="2"/>
        <w:ind w:left="541" w:right="0" w:firstLine="0"/>
        <w:jc w:val="both"/>
        <w:rPr>
          <w:sz w:val="18"/>
        </w:rPr>
      </w:pPr>
      <w:bookmarkStart w:name="_bookmark81" w:id="134"/>
      <w:bookmarkEnd w:id="134"/>
      <w:r>
        <w:rPr/>
      </w:r>
      <w:r>
        <w:rPr>
          <w:rFonts w:ascii="Palatino Linotype" w:hAnsi="Palatino Linotype"/>
          <w:i/>
          <w:sz w:val="18"/>
        </w:rPr>
        <w:t>Wirel.</w:t>
      </w:r>
      <w:r>
        <w:rPr>
          <w:rFonts w:ascii="Palatino Linotype" w:hAnsi="Palatino Linotype"/>
          <w:i/>
          <w:spacing w:val="4"/>
          <w:sz w:val="18"/>
        </w:rPr>
        <w:t> </w:t>
      </w:r>
      <w:r>
        <w:rPr>
          <w:rFonts w:ascii="Palatino Linotype" w:hAnsi="Palatino Linotype"/>
          <w:i/>
          <w:sz w:val="18"/>
        </w:rPr>
        <w:t>Eng.</w:t>
      </w:r>
      <w:r>
        <w:rPr>
          <w:rFonts w:ascii="Palatino Linotype" w:hAnsi="Palatino Linotype"/>
          <w:i/>
          <w:spacing w:val="5"/>
          <w:sz w:val="18"/>
        </w:rPr>
        <w:t> </w:t>
      </w:r>
      <w:r>
        <w:rPr>
          <w:rFonts w:ascii="Palatino Linotype" w:hAnsi="Palatino Linotype"/>
          <w:i/>
          <w:sz w:val="18"/>
        </w:rPr>
        <w:t>Technol.</w:t>
      </w:r>
      <w:r>
        <w:rPr>
          <w:rFonts w:ascii="Palatino Linotype" w:hAnsi="Palatino Linotype"/>
          <w:i/>
          <w:spacing w:val="-5"/>
          <w:sz w:val="18"/>
        </w:rPr>
        <w:t> </w:t>
      </w:r>
      <w:r>
        <w:rPr>
          <w:rFonts w:ascii="Palatino Linotype" w:hAnsi="Palatino Linotype"/>
          <w:b/>
          <w:sz w:val="18"/>
        </w:rPr>
        <w:t>2018</w:t>
      </w:r>
      <w:r>
        <w:rPr>
          <w:sz w:val="18"/>
        </w:rPr>
        <w:t>, </w:t>
      </w:r>
      <w:r>
        <w:rPr>
          <w:rFonts w:ascii="Palatino Linotype" w:hAnsi="Palatino Linotype"/>
          <w:i/>
          <w:sz w:val="18"/>
        </w:rPr>
        <w:t>9</w:t>
      </w:r>
      <w:r>
        <w:rPr>
          <w:sz w:val="18"/>
        </w:rPr>
        <w:t>,</w:t>
      </w:r>
      <w:r>
        <w:rPr>
          <w:spacing w:val="1"/>
          <w:sz w:val="18"/>
        </w:rPr>
        <w:t> </w:t>
      </w:r>
      <w:r>
        <w:rPr>
          <w:sz w:val="18"/>
        </w:rPr>
        <w:t>79–94.</w:t>
      </w:r>
      <w:r>
        <w:rPr>
          <w:spacing w:val="10"/>
          <w:sz w:val="18"/>
        </w:rPr>
        <w:t> </w:t>
      </w:r>
      <w:r>
        <w:rPr>
          <w:sz w:val="18"/>
        </w:rPr>
        <w:t>[</w:t>
      </w:r>
      <w:hyperlink r:id="rId64">
        <w:r>
          <w:rPr>
            <w:color w:val="0774B7"/>
            <w:sz w:val="18"/>
          </w:rPr>
          <w:t>CrossRef</w:t>
        </w:r>
      </w:hyperlink>
      <w:r>
        <w:rPr>
          <w:sz w:val="18"/>
        </w:rPr>
        <w:t>]</w:t>
      </w:r>
    </w:p>
    <w:p>
      <w:pPr>
        <w:pStyle w:val="ListParagraph"/>
        <w:numPr>
          <w:ilvl w:val="0"/>
          <w:numId w:val="5"/>
        </w:numPr>
        <w:tabs>
          <w:tab w:pos="551" w:val="left" w:leader="none"/>
        </w:tabs>
        <w:spacing w:line="261" w:lineRule="auto" w:before="5" w:after="0"/>
        <w:ind w:left="550" w:right="108" w:hanging="431"/>
        <w:jc w:val="both"/>
        <w:rPr>
          <w:sz w:val="18"/>
        </w:rPr>
      </w:pPr>
      <w:r>
        <w:rPr>
          <w:w w:val="105"/>
          <w:sz w:val="18"/>
        </w:rPr>
        <w:t>Nazakat,</w:t>
      </w:r>
      <w:r>
        <w:rPr>
          <w:spacing w:val="-8"/>
          <w:w w:val="105"/>
          <w:sz w:val="18"/>
        </w:rPr>
        <w:t> </w:t>
      </w:r>
      <w:r>
        <w:rPr>
          <w:w w:val="105"/>
          <w:sz w:val="18"/>
        </w:rPr>
        <w:t>I.;</w:t>
      </w:r>
      <w:r>
        <w:rPr>
          <w:spacing w:val="-7"/>
          <w:w w:val="105"/>
          <w:sz w:val="18"/>
        </w:rPr>
        <w:t> </w:t>
      </w:r>
      <w:r>
        <w:rPr>
          <w:w w:val="105"/>
          <w:sz w:val="18"/>
        </w:rPr>
        <w:t>Khurshid,</w:t>
      </w:r>
      <w:r>
        <w:rPr>
          <w:spacing w:val="-7"/>
          <w:w w:val="105"/>
          <w:sz w:val="18"/>
        </w:rPr>
        <w:t> </w:t>
      </w:r>
      <w:r>
        <w:rPr>
          <w:w w:val="105"/>
          <w:sz w:val="18"/>
        </w:rPr>
        <w:t>K.</w:t>
      </w:r>
      <w:r>
        <w:rPr>
          <w:spacing w:val="-7"/>
          <w:w w:val="105"/>
          <w:sz w:val="18"/>
        </w:rPr>
        <w:t> </w:t>
      </w:r>
      <w:r>
        <w:rPr>
          <w:w w:val="105"/>
          <w:sz w:val="18"/>
        </w:rPr>
        <w:t>Intrusion</w:t>
      </w:r>
      <w:r>
        <w:rPr>
          <w:spacing w:val="-8"/>
          <w:w w:val="105"/>
          <w:sz w:val="18"/>
        </w:rPr>
        <w:t> </w:t>
      </w:r>
      <w:r>
        <w:rPr>
          <w:w w:val="105"/>
          <w:sz w:val="18"/>
        </w:rPr>
        <w:t>Detection</w:t>
      </w:r>
      <w:r>
        <w:rPr>
          <w:spacing w:val="-7"/>
          <w:w w:val="105"/>
          <w:sz w:val="18"/>
        </w:rPr>
        <w:t> </w:t>
      </w:r>
      <w:r>
        <w:rPr>
          <w:w w:val="105"/>
          <w:sz w:val="18"/>
        </w:rPr>
        <w:t>System</w:t>
      </w:r>
      <w:r>
        <w:rPr>
          <w:spacing w:val="-7"/>
          <w:w w:val="105"/>
          <w:sz w:val="18"/>
        </w:rPr>
        <w:t> </w:t>
      </w:r>
      <w:r>
        <w:rPr>
          <w:w w:val="105"/>
          <w:sz w:val="18"/>
        </w:rPr>
        <w:t>for</w:t>
      </w:r>
      <w:r>
        <w:rPr>
          <w:spacing w:val="-7"/>
          <w:w w:val="105"/>
          <w:sz w:val="18"/>
        </w:rPr>
        <w:t> </w:t>
      </w:r>
      <w:r>
        <w:rPr>
          <w:w w:val="105"/>
          <w:sz w:val="18"/>
        </w:rPr>
        <w:t>In-Vehicular</w:t>
      </w:r>
      <w:r>
        <w:rPr>
          <w:spacing w:val="-7"/>
          <w:w w:val="105"/>
          <w:sz w:val="18"/>
        </w:rPr>
        <w:t> </w:t>
      </w:r>
      <w:r>
        <w:rPr>
          <w:w w:val="105"/>
          <w:sz w:val="18"/>
        </w:rPr>
        <w:t>Communication.</w:t>
      </w:r>
      <w:r>
        <w:rPr>
          <w:spacing w:val="1"/>
          <w:w w:val="105"/>
          <w:sz w:val="18"/>
        </w:rPr>
        <w:t> </w:t>
      </w:r>
      <w:r>
        <w:rPr>
          <w:w w:val="105"/>
          <w:sz w:val="18"/>
        </w:rPr>
        <w:t>In</w:t>
      </w:r>
      <w:r>
        <w:rPr>
          <w:spacing w:val="-7"/>
          <w:w w:val="105"/>
          <w:sz w:val="18"/>
        </w:rPr>
        <w:t> </w:t>
      </w:r>
      <w:r>
        <w:rPr>
          <w:w w:val="105"/>
          <w:sz w:val="18"/>
        </w:rPr>
        <w:t>Proceedings</w:t>
      </w:r>
      <w:r>
        <w:rPr>
          <w:spacing w:val="-7"/>
          <w:w w:val="105"/>
          <w:sz w:val="18"/>
        </w:rPr>
        <w:t> </w:t>
      </w:r>
      <w:r>
        <w:rPr>
          <w:w w:val="105"/>
          <w:sz w:val="18"/>
        </w:rPr>
        <w:t>of</w:t>
      </w:r>
      <w:r>
        <w:rPr>
          <w:spacing w:val="-7"/>
          <w:w w:val="105"/>
          <w:sz w:val="18"/>
        </w:rPr>
        <w:t> </w:t>
      </w:r>
      <w:r>
        <w:rPr>
          <w:w w:val="105"/>
          <w:sz w:val="18"/>
        </w:rPr>
        <w:t>the</w:t>
      </w:r>
      <w:r>
        <w:rPr>
          <w:spacing w:val="-8"/>
          <w:w w:val="105"/>
          <w:sz w:val="18"/>
        </w:rPr>
        <w:t> </w:t>
      </w:r>
      <w:r>
        <w:rPr>
          <w:w w:val="105"/>
          <w:sz w:val="18"/>
        </w:rPr>
        <w:t>2019</w:t>
      </w:r>
      <w:r>
        <w:rPr>
          <w:spacing w:val="-7"/>
          <w:w w:val="105"/>
          <w:sz w:val="18"/>
        </w:rPr>
        <w:t> </w:t>
      </w:r>
      <w:r>
        <w:rPr>
          <w:w w:val="105"/>
          <w:sz w:val="18"/>
        </w:rPr>
        <w:t>15th</w:t>
      </w:r>
      <w:r>
        <w:rPr>
          <w:spacing w:val="-7"/>
          <w:w w:val="105"/>
          <w:sz w:val="18"/>
        </w:rPr>
        <w:t> </w:t>
      </w:r>
      <w:r>
        <w:rPr>
          <w:w w:val="105"/>
          <w:sz w:val="18"/>
        </w:rPr>
        <w:t>Interna-</w:t>
      </w:r>
      <w:r>
        <w:rPr>
          <w:spacing w:val="-39"/>
          <w:w w:val="105"/>
          <w:sz w:val="18"/>
        </w:rPr>
        <w:t> </w:t>
      </w:r>
      <w:bookmarkStart w:name="_bookmark82" w:id="135"/>
      <w:bookmarkEnd w:id="135"/>
      <w:r>
        <w:rPr>
          <w:w w:val="105"/>
          <w:sz w:val="18"/>
        </w:rPr>
        <w:t>tional</w:t>
      </w:r>
      <w:r>
        <w:rPr>
          <w:spacing w:val="-2"/>
          <w:w w:val="105"/>
          <w:sz w:val="18"/>
        </w:rPr>
        <w:t> </w:t>
      </w:r>
      <w:r>
        <w:rPr>
          <w:w w:val="105"/>
          <w:sz w:val="18"/>
        </w:rPr>
        <w:t>Conference</w:t>
      </w:r>
      <w:r>
        <w:rPr>
          <w:spacing w:val="-1"/>
          <w:w w:val="105"/>
          <w:sz w:val="18"/>
        </w:rPr>
        <w:t> </w:t>
      </w:r>
      <w:r>
        <w:rPr>
          <w:w w:val="105"/>
          <w:sz w:val="18"/>
        </w:rPr>
        <w:t>on</w:t>
      </w:r>
      <w:r>
        <w:rPr>
          <w:spacing w:val="-1"/>
          <w:w w:val="105"/>
          <w:sz w:val="18"/>
        </w:rPr>
        <w:t> </w:t>
      </w:r>
      <w:r>
        <w:rPr>
          <w:w w:val="105"/>
          <w:sz w:val="18"/>
        </w:rPr>
        <w:t>Emerging</w:t>
      </w:r>
      <w:r>
        <w:rPr>
          <w:spacing w:val="-2"/>
          <w:w w:val="105"/>
          <w:sz w:val="18"/>
        </w:rPr>
        <w:t> </w:t>
      </w:r>
      <w:r>
        <w:rPr>
          <w:w w:val="105"/>
          <w:sz w:val="18"/>
        </w:rPr>
        <w:t>Technologies</w:t>
      </w:r>
      <w:r>
        <w:rPr>
          <w:spacing w:val="-1"/>
          <w:w w:val="105"/>
          <w:sz w:val="18"/>
        </w:rPr>
        <w:t> </w:t>
      </w:r>
      <w:r>
        <w:rPr>
          <w:w w:val="105"/>
          <w:sz w:val="18"/>
        </w:rPr>
        <w:t>(ICET),</w:t>
      </w:r>
      <w:r>
        <w:rPr>
          <w:spacing w:val="-1"/>
          <w:w w:val="105"/>
          <w:sz w:val="18"/>
        </w:rPr>
        <w:t> </w:t>
      </w:r>
      <w:r>
        <w:rPr>
          <w:w w:val="105"/>
          <w:sz w:val="18"/>
        </w:rPr>
        <w:t>Peshawar,</w:t>
      </w:r>
      <w:r>
        <w:rPr>
          <w:spacing w:val="-2"/>
          <w:w w:val="105"/>
          <w:sz w:val="18"/>
        </w:rPr>
        <w:t> </w:t>
      </w:r>
      <w:r>
        <w:rPr>
          <w:w w:val="105"/>
          <w:sz w:val="18"/>
        </w:rPr>
        <w:t>Pakistan,</w:t>
      </w:r>
      <w:r>
        <w:rPr>
          <w:spacing w:val="-1"/>
          <w:w w:val="105"/>
          <w:sz w:val="18"/>
        </w:rPr>
        <w:t> </w:t>
      </w:r>
      <w:r>
        <w:rPr>
          <w:w w:val="105"/>
          <w:sz w:val="18"/>
        </w:rPr>
        <w:t>2–3</w:t>
      </w:r>
      <w:r>
        <w:rPr>
          <w:spacing w:val="-1"/>
          <w:w w:val="105"/>
          <w:sz w:val="18"/>
        </w:rPr>
        <w:t> </w:t>
      </w:r>
      <w:r>
        <w:rPr>
          <w:w w:val="105"/>
          <w:sz w:val="18"/>
        </w:rPr>
        <w:t>December</w:t>
      </w:r>
      <w:r>
        <w:rPr>
          <w:spacing w:val="-2"/>
          <w:w w:val="105"/>
          <w:sz w:val="18"/>
        </w:rPr>
        <w:t> </w:t>
      </w:r>
      <w:r>
        <w:rPr>
          <w:w w:val="105"/>
          <w:sz w:val="18"/>
        </w:rPr>
        <w:t>2019;</w:t>
      </w:r>
      <w:r>
        <w:rPr>
          <w:spacing w:val="-1"/>
          <w:w w:val="105"/>
          <w:sz w:val="18"/>
        </w:rPr>
        <w:t> </w:t>
      </w:r>
      <w:r>
        <w:rPr>
          <w:w w:val="105"/>
          <w:sz w:val="18"/>
        </w:rPr>
        <w:t>pp.</w:t>
      </w:r>
      <w:r>
        <w:rPr>
          <w:spacing w:val="8"/>
          <w:w w:val="105"/>
          <w:sz w:val="18"/>
        </w:rPr>
        <w:t> </w:t>
      </w:r>
      <w:r>
        <w:rPr>
          <w:w w:val="105"/>
          <w:sz w:val="18"/>
        </w:rPr>
        <w:t>1–6.</w:t>
      </w:r>
    </w:p>
    <w:p>
      <w:pPr>
        <w:pStyle w:val="ListParagraph"/>
        <w:numPr>
          <w:ilvl w:val="0"/>
          <w:numId w:val="5"/>
        </w:numPr>
        <w:tabs>
          <w:tab w:pos="551" w:val="left" w:leader="none"/>
        </w:tabs>
        <w:spacing w:line="219" w:lineRule="exact" w:before="0" w:after="0"/>
        <w:ind w:left="550" w:right="0" w:hanging="431"/>
        <w:jc w:val="both"/>
        <w:rPr>
          <w:rFonts w:ascii="Palatino Linotype"/>
          <w:i/>
          <w:sz w:val="18"/>
        </w:rPr>
      </w:pPr>
      <w:r>
        <w:rPr>
          <w:w w:val="105"/>
          <w:sz w:val="18"/>
        </w:rPr>
        <w:t>Kang,</w:t>
      </w:r>
      <w:r>
        <w:rPr>
          <w:spacing w:val="9"/>
          <w:w w:val="105"/>
          <w:sz w:val="18"/>
        </w:rPr>
        <w:t> </w:t>
      </w:r>
      <w:r>
        <w:rPr>
          <w:w w:val="105"/>
          <w:sz w:val="18"/>
        </w:rPr>
        <w:t>M.-J.;</w:t>
      </w:r>
      <w:r>
        <w:rPr>
          <w:spacing w:val="9"/>
          <w:w w:val="105"/>
          <w:sz w:val="18"/>
        </w:rPr>
        <w:t> </w:t>
      </w:r>
      <w:r>
        <w:rPr>
          <w:w w:val="105"/>
          <w:sz w:val="18"/>
        </w:rPr>
        <w:t>Kang,</w:t>
      </w:r>
      <w:r>
        <w:rPr>
          <w:spacing w:val="9"/>
          <w:w w:val="105"/>
          <w:sz w:val="18"/>
        </w:rPr>
        <w:t> </w:t>
      </w:r>
      <w:r>
        <w:rPr>
          <w:w w:val="105"/>
          <w:sz w:val="18"/>
        </w:rPr>
        <w:t>J.-W.</w:t>
      </w:r>
      <w:r>
        <w:rPr>
          <w:spacing w:val="9"/>
          <w:w w:val="105"/>
          <w:sz w:val="18"/>
        </w:rPr>
        <w:t> </w:t>
      </w:r>
      <w:r>
        <w:rPr>
          <w:w w:val="105"/>
          <w:sz w:val="18"/>
        </w:rPr>
        <w:t>Intrusion</w:t>
      </w:r>
      <w:r>
        <w:rPr>
          <w:spacing w:val="9"/>
          <w:w w:val="105"/>
          <w:sz w:val="18"/>
        </w:rPr>
        <w:t> </w:t>
      </w:r>
      <w:r>
        <w:rPr>
          <w:w w:val="105"/>
          <w:sz w:val="18"/>
        </w:rPr>
        <w:t>Detection</w:t>
      </w:r>
      <w:r>
        <w:rPr>
          <w:spacing w:val="9"/>
          <w:w w:val="105"/>
          <w:sz w:val="18"/>
        </w:rPr>
        <w:t> </w:t>
      </w:r>
      <w:r>
        <w:rPr>
          <w:w w:val="105"/>
          <w:sz w:val="18"/>
        </w:rPr>
        <w:t>System</w:t>
      </w:r>
      <w:r>
        <w:rPr>
          <w:spacing w:val="9"/>
          <w:w w:val="105"/>
          <w:sz w:val="18"/>
        </w:rPr>
        <w:t> </w:t>
      </w:r>
      <w:r>
        <w:rPr>
          <w:w w:val="105"/>
          <w:sz w:val="18"/>
        </w:rPr>
        <w:t>Using</w:t>
      </w:r>
      <w:r>
        <w:rPr>
          <w:spacing w:val="10"/>
          <w:w w:val="105"/>
          <w:sz w:val="18"/>
        </w:rPr>
        <w:t> </w:t>
      </w:r>
      <w:r>
        <w:rPr>
          <w:w w:val="105"/>
          <w:sz w:val="18"/>
        </w:rPr>
        <w:t>Deep</w:t>
      </w:r>
      <w:r>
        <w:rPr>
          <w:spacing w:val="9"/>
          <w:w w:val="105"/>
          <w:sz w:val="18"/>
        </w:rPr>
        <w:t> </w:t>
      </w:r>
      <w:r>
        <w:rPr>
          <w:w w:val="105"/>
          <w:sz w:val="18"/>
        </w:rPr>
        <w:t>Neural</w:t>
      </w:r>
      <w:r>
        <w:rPr>
          <w:spacing w:val="9"/>
          <w:w w:val="105"/>
          <w:sz w:val="18"/>
        </w:rPr>
        <w:t> </w:t>
      </w:r>
      <w:r>
        <w:rPr>
          <w:w w:val="105"/>
          <w:sz w:val="18"/>
        </w:rPr>
        <w:t>Network</w:t>
      </w:r>
      <w:r>
        <w:rPr>
          <w:spacing w:val="9"/>
          <w:w w:val="105"/>
          <w:sz w:val="18"/>
        </w:rPr>
        <w:t> </w:t>
      </w:r>
      <w:r>
        <w:rPr>
          <w:w w:val="105"/>
          <w:sz w:val="18"/>
        </w:rPr>
        <w:t>for</w:t>
      </w:r>
      <w:r>
        <w:rPr>
          <w:spacing w:val="9"/>
          <w:w w:val="105"/>
          <w:sz w:val="18"/>
        </w:rPr>
        <w:t> </w:t>
      </w:r>
      <w:r>
        <w:rPr>
          <w:w w:val="105"/>
          <w:sz w:val="18"/>
        </w:rPr>
        <w:t>In-Vehicle</w:t>
      </w:r>
      <w:r>
        <w:rPr>
          <w:spacing w:val="9"/>
          <w:w w:val="105"/>
          <w:sz w:val="18"/>
        </w:rPr>
        <w:t> </w:t>
      </w:r>
      <w:r>
        <w:rPr>
          <w:w w:val="105"/>
          <w:sz w:val="18"/>
        </w:rPr>
        <w:t>Network</w:t>
      </w:r>
      <w:r>
        <w:rPr>
          <w:spacing w:val="9"/>
          <w:w w:val="105"/>
          <w:sz w:val="18"/>
        </w:rPr>
        <w:t> </w:t>
      </w:r>
      <w:r>
        <w:rPr>
          <w:w w:val="105"/>
          <w:sz w:val="18"/>
        </w:rPr>
        <w:t>Security.</w:t>
      </w:r>
      <w:r>
        <w:rPr>
          <w:spacing w:val="22"/>
          <w:w w:val="105"/>
          <w:sz w:val="18"/>
        </w:rPr>
        <w:t> </w:t>
      </w:r>
      <w:r>
        <w:rPr>
          <w:rFonts w:ascii="Palatino Linotype"/>
          <w:i/>
          <w:w w:val="105"/>
          <w:sz w:val="18"/>
        </w:rPr>
        <w:t>PLoS</w:t>
      </w:r>
      <w:r>
        <w:rPr>
          <w:rFonts w:ascii="Palatino Linotype"/>
          <w:i/>
          <w:spacing w:val="3"/>
          <w:w w:val="105"/>
          <w:sz w:val="18"/>
        </w:rPr>
        <w:t> </w:t>
      </w:r>
      <w:r>
        <w:rPr>
          <w:rFonts w:ascii="Palatino Linotype"/>
          <w:i/>
          <w:w w:val="105"/>
          <w:sz w:val="18"/>
        </w:rPr>
        <w:t>ONE</w:t>
      </w:r>
    </w:p>
    <w:p>
      <w:pPr>
        <w:spacing w:line="236" w:lineRule="exact" w:before="0"/>
        <w:ind w:left="550" w:right="0" w:firstLine="0"/>
        <w:jc w:val="both"/>
        <w:rPr>
          <w:sz w:val="18"/>
        </w:rPr>
      </w:pPr>
      <w:bookmarkStart w:name="_bookmark83" w:id="136"/>
      <w:bookmarkEnd w:id="136"/>
      <w:r>
        <w:rPr/>
      </w:r>
      <w:r>
        <w:rPr>
          <w:rFonts w:ascii="Palatino Linotype"/>
          <w:b/>
          <w:sz w:val="18"/>
        </w:rPr>
        <w:t>2016</w:t>
      </w:r>
      <w:r>
        <w:rPr>
          <w:sz w:val="18"/>
        </w:rPr>
        <w:t>,</w:t>
      </w:r>
      <w:r>
        <w:rPr>
          <w:spacing w:val="-4"/>
          <w:sz w:val="18"/>
        </w:rPr>
        <w:t> </w:t>
      </w:r>
      <w:r>
        <w:rPr>
          <w:rFonts w:ascii="Palatino Linotype"/>
          <w:i/>
          <w:sz w:val="18"/>
        </w:rPr>
        <w:t>11</w:t>
      </w:r>
      <w:r>
        <w:rPr>
          <w:sz w:val="18"/>
        </w:rPr>
        <w:t>,</w:t>
      </w:r>
      <w:r>
        <w:rPr>
          <w:spacing w:val="-3"/>
          <w:sz w:val="18"/>
        </w:rPr>
        <w:t> </w:t>
      </w:r>
      <w:r>
        <w:rPr>
          <w:sz w:val="18"/>
        </w:rPr>
        <w:t>e0155781.</w:t>
      </w:r>
      <w:r>
        <w:rPr>
          <w:spacing w:val="4"/>
          <w:sz w:val="18"/>
        </w:rPr>
        <w:t> </w:t>
      </w:r>
      <w:r>
        <w:rPr>
          <w:sz w:val="18"/>
        </w:rPr>
        <w:t>[</w:t>
      </w:r>
      <w:hyperlink r:id="rId65">
        <w:r>
          <w:rPr>
            <w:color w:val="0774B7"/>
            <w:sz w:val="18"/>
          </w:rPr>
          <w:t>CrossRef</w:t>
        </w:r>
      </w:hyperlink>
      <w:r>
        <w:rPr>
          <w:sz w:val="18"/>
        </w:rPr>
        <w:t>]</w:t>
      </w:r>
    </w:p>
    <w:p>
      <w:pPr>
        <w:pStyle w:val="ListParagraph"/>
        <w:numPr>
          <w:ilvl w:val="0"/>
          <w:numId w:val="5"/>
        </w:numPr>
        <w:tabs>
          <w:tab w:pos="551" w:val="left" w:leader="none"/>
        </w:tabs>
        <w:spacing w:line="261" w:lineRule="auto" w:before="5" w:after="0"/>
        <w:ind w:left="541" w:right="137" w:hanging="422"/>
        <w:jc w:val="both"/>
        <w:rPr>
          <w:sz w:val="18"/>
        </w:rPr>
      </w:pPr>
      <w:r>
        <w:rPr>
          <w:sz w:val="18"/>
        </w:rPr>
        <w:t>Seo,</w:t>
      </w:r>
      <w:r>
        <w:rPr>
          <w:spacing w:val="23"/>
          <w:sz w:val="18"/>
        </w:rPr>
        <w:t> </w:t>
      </w:r>
      <w:r>
        <w:rPr>
          <w:sz w:val="18"/>
        </w:rPr>
        <w:t>E.;</w:t>
      </w:r>
      <w:r>
        <w:rPr>
          <w:spacing w:val="23"/>
          <w:sz w:val="18"/>
        </w:rPr>
        <w:t> </w:t>
      </w:r>
      <w:r>
        <w:rPr>
          <w:sz w:val="18"/>
        </w:rPr>
        <w:t>Song,</w:t>
      </w:r>
      <w:r>
        <w:rPr>
          <w:spacing w:val="23"/>
          <w:sz w:val="18"/>
        </w:rPr>
        <w:t> </w:t>
      </w:r>
      <w:r>
        <w:rPr>
          <w:sz w:val="18"/>
        </w:rPr>
        <w:t>H.M.;</w:t>
      </w:r>
      <w:r>
        <w:rPr>
          <w:spacing w:val="24"/>
          <w:sz w:val="18"/>
        </w:rPr>
        <w:t> </w:t>
      </w:r>
      <w:r>
        <w:rPr>
          <w:sz w:val="18"/>
        </w:rPr>
        <w:t>Kim,</w:t>
      </w:r>
      <w:r>
        <w:rPr>
          <w:spacing w:val="23"/>
          <w:sz w:val="18"/>
        </w:rPr>
        <w:t> </w:t>
      </w:r>
      <w:r>
        <w:rPr>
          <w:sz w:val="18"/>
        </w:rPr>
        <w:t>H.K.</w:t>
      </w:r>
      <w:r>
        <w:rPr>
          <w:spacing w:val="23"/>
          <w:sz w:val="18"/>
        </w:rPr>
        <w:t> </w:t>
      </w:r>
      <w:r>
        <w:rPr>
          <w:sz w:val="18"/>
        </w:rPr>
        <w:t>GIDS:</w:t>
      </w:r>
      <w:r>
        <w:rPr>
          <w:spacing w:val="23"/>
          <w:sz w:val="18"/>
        </w:rPr>
        <w:t> </w:t>
      </w:r>
      <w:r>
        <w:rPr>
          <w:sz w:val="18"/>
        </w:rPr>
        <w:t>GAN</w:t>
      </w:r>
      <w:r>
        <w:rPr>
          <w:spacing w:val="24"/>
          <w:sz w:val="18"/>
        </w:rPr>
        <w:t> </w:t>
      </w:r>
      <w:r>
        <w:rPr>
          <w:sz w:val="18"/>
        </w:rPr>
        <w:t>based</w:t>
      </w:r>
      <w:r>
        <w:rPr>
          <w:spacing w:val="23"/>
          <w:sz w:val="18"/>
        </w:rPr>
        <w:t> </w:t>
      </w:r>
      <w:r>
        <w:rPr>
          <w:sz w:val="18"/>
        </w:rPr>
        <w:t>Intrusion</w:t>
      </w:r>
      <w:r>
        <w:rPr>
          <w:spacing w:val="23"/>
          <w:sz w:val="18"/>
        </w:rPr>
        <w:t> </w:t>
      </w:r>
      <w:r>
        <w:rPr>
          <w:sz w:val="18"/>
        </w:rPr>
        <w:t>Detection</w:t>
      </w:r>
      <w:r>
        <w:rPr>
          <w:spacing w:val="23"/>
          <w:sz w:val="18"/>
        </w:rPr>
        <w:t> </w:t>
      </w:r>
      <w:r>
        <w:rPr>
          <w:sz w:val="18"/>
        </w:rPr>
        <w:t>System</w:t>
      </w:r>
      <w:r>
        <w:rPr>
          <w:spacing w:val="24"/>
          <w:sz w:val="18"/>
        </w:rPr>
        <w:t> </w:t>
      </w:r>
      <w:r>
        <w:rPr>
          <w:sz w:val="18"/>
        </w:rPr>
        <w:t>for</w:t>
      </w:r>
      <w:r>
        <w:rPr>
          <w:spacing w:val="23"/>
          <w:sz w:val="18"/>
        </w:rPr>
        <w:t> </w:t>
      </w:r>
      <w:r>
        <w:rPr>
          <w:sz w:val="18"/>
        </w:rPr>
        <w:t>In-Vehicle</w:t>
      </w:r>
      <w:r>
        <w:rPr>
          <w:spacing w:val="23"/>
          <w:sz w:val="18"/>
        </w:rPr>
        <w:t> </w:t>
      </w:r>
      <w:r>
        <w:rPr>
          <w:sz w:val="18"/>
        </w:rPr>
        <w:t>Network.</w:t>
      </w:r>
      <w:r>
        <w:rPr>
          <w:spacing w:val="39"/>
          <w:sz w:val="18"/>
        </w:rPr>
        <w:t> </w:t>
      </w:r>
      <w:r>
        <w:rPr>
          <w:sz w:val="18"/>
        </w:rPr>
        <w:t>In</w:t>
      </w:r>
      <w:r>
        <w:rPr>
          <w:spacing w:val="23"/>
          <w:sz w:val="18"/>
        </w:rPr>
        <w:t> </w:t>
      </w:r>
      <w:r>
        <w:rPr>
          <w:sz w:val="18"/>
        </w:rPr>
        <w:t>Proceedings</w:t>
      </w:r>
      <w:r>
        <w:rPr>
          <w:spacing w:val="24"/>
          <w:sz w:val="18"/>
        </w:rPr>
        <w:t> </w:t>
      </w:r>
      <w:r>
        <w:rPr>
          <w:sz w:val="18"/>
        </w:rPr>
        <w:t>of</w:t>
      </w:r>
      <w:r>
        <w:rPr>
          <w:spacing w:val="23"/>
          <w:sz w:val="18"/>
        </w:rPr>
        <w:t> </w:t>
      </w:r>
      <w:r>
        <w:rPr>
          <w:sz w:val="18"/>
        </w:rPr>
        <w:t>the</w:t>
      </w:r>
      <w:r>
        <w:rPr>
          <w:spacing w:val="23"/>
          <w:sz w:val="18"/>
        </w:rPr>
        <w:t> </w:t>
      </w:r>
      <w:r>
        <w:rPr>
          <w:sz w:val="18"/>
        </w:rPr>
        <w:t>2018</w:t>
      </w:r>
      <w:r>
        <w:rPr>
          <w:spacing w:val="-37"/>
          <w:sz w:val="18"/>
        </w:rPr>
        <w:t> </w:t>
      </w:r>
      <w:bookmarkStart w:name="_bookmark84" w:id="137"/>
      <w:bookmarkEnd w:id="137"/>
      <w:r>
        <w:rPr>
          <w:sz w:val="18"/>
        </w:rPr>
        <w:t>16th</w:t>
      </w:r>
      <w:r>
        <w:rPr>
          <w:spacing w:val="7"/>
          <w:sz w:val="18"/>
        </w:rPr>
        <w:t> </w:t>
      </w:r>
      <w:r>
        <w:rPr>
          <w:sz w:val="18"/>
        </w:rPr>
        <w:t>Annual</w:t>
      </w:r>
      <w:r>
        <w:rPr>
          <w:spacing w:val="7"/>
          <w:sz w:val="18"/>
        </w:rPr>
        <w:t> </w:t>
      </w:r>
      <w:r>
        <w:rPr>
          <w:sz w:val="18"/>
        </w:rPr>
        <w:t>Conference</w:t>
      </w:r>
      <w:r>
        <w:rPr>
          <w:spacing w:val="7"/>
          <w:sz w:val="18"/>
        </w:rPr>
        <w:t> </w:t>
      </w:r>
      <w:r>
        <w:rPr>
          <w:sz w:val="18"/>
        </w:rPr>
        <w:t>on</w:t>
      </w:r>
      <w:r>
        <w:rPr>
          <w:spacing w:val="7"/>
          <w:sz w:val="18"/>
        </w:rPr>
        <w:t> </w:t>
      </w:r>
      <w:r>
        <w:rPr>
          <w:sz w:val="18"/>
        </w:rPr>
        <w:t>Privacy,</w:t>
      </w:r>
      <w:r>
        <w:rPr>
          <w:spacing w:val="7"/>
          <w:sz w:val="18"/>
        </w:rPr>
        <w:t> </w:t>
      </w:r>
      <w:r>
        <w:rPr>
          <w:sz w:val="18"/>
        </w:rPr>
        <w:t>Security</w:t>
      </w:r>
      <w:r>
        <w:rPr>
          <w:spacing w:val="7"/>
          <w:sz w:val="18"/>
        </w:rPr>
        <w:t> </w:t>
      </w:r>
      <w:r>
        <w:rPr>
          <w:sz w:val="18"/>
        </w:rPr>
        <w:t>and</w:t>
      </w:r>
      <w:r>
        <w:rPr>
          <w:spacing w:val="8"/>
          <w:sz w:val="18"/>
        </w:rPr>
        <w:t> </w:t>
      </w:r>
      <w:r>
        <w:rPr>
          <w:sz w:val="18"/>
        </w:rPr>
        <w:t>Trust</w:t>
      </w:r>
      <w:r>
        <w:rPr>
          <w:spacing w:val="7"/>
          <w:sz w:val="18"/>
        </w:rPr>
        <w:t> </w:t>
      </w:r>
      <w:r>
        <w:rPr>
          <w:sz w:val="18"/>
        </w:rPr>
        <w:t>(PST),</w:t>
      </w:r>
      <w:r>
        <w:rPr>
          <w:spacing w:val="7"/>
          <w:sz w:val="18"/>
        </w:rPr>
        <w:t> </w:t>
      </w:r>
      <w:r>
        <w:rPr>
          <w:sz w:val="18"/>
        </w:rPr>
        <w:t>Belfast,</w:t>
      </w:r>
      <w:r>
        <w:rPr>
          <w:spacing w:val="7"/>
          <w:sz w:val="18"/>
        </w:rPr>
        <w:t> </w:t>
      </w:r>
      <w:r>
        <w:rPr>
          <w:sz w:val="18"/>
        </w:rPr>
        <w:t>Ireland,</w:t>
      </w:r>
      <w:r>
        <w:rPr>
          <w:spacing w:val="7"/>
          <w:sz w:val="18"/>
        </w:rPr>
        <w:t> </w:t>
      </w:r>
      <w:r>
        <w:rPr>
          <w:sz w:val="18"/>
        </w:rPr>
        <w:t>28–30</w:t>
      </w:r>
      <w:r>
        <w:rPr>
          <w:spacing w:val="7"/>
          <w:sz w:val="18"/>
        </w:rPr>
        <w:t> </w:t>
      </w:r>
      <w:r>
        <w:rPr>
          <w:sz w:val="18"/>
        </w:rPr>
        <w:t>August</w:t>
      </w:r>
      <w:r>
        <w:rPr>
          <w:spacing w:val="8"/>
          <w:sz w:val="18"/>
        </w:rPr>
        <w:t> </w:t>
      </w:r>
      <w:r>
        <w:rPr>
          <w:sz w:val="18"/>
        </w:rPr>
        <w:t>2018;</w:t>
      </w:r>
      <w:r>
        <w:rPr>
          <w:spacing w:val="7"/>
          <w:sz w:val="18"/>
        </w:rPr>
        <w:t> </w:t>
      </w:r>
      <w:r>
        <w:rPr>
          <w:sz w:val="18"/>
        </w:rPr>
        <w:t>pp.</w:t>
      </w:r>
      <w:r>
        <w:rPr>
          <w:spacing w:val="17"/>
          <w:sz w:val="18"/>
        </w:rPr>
        <w:t> </w:t>
      </w:r>
      <w:r>
        <w:rPr>
          <w:sz w:val="18"/>
        </w:rPr>
        <w:t>1–6.</w:t>
      </w:r>
    </w:p>
    <w:p>
      <w:pPr>
        <w:pStyle w:val="ListParagraph"/>
        <w:numPr>
          <w:ilvl w:val="0"/>
          <w:numId w:val="5"/>
        </w:numPr>
        <w:tabs>
          <w:tab w:pos="551" w:val="left" w:leader="none"/>
        </w:tabs>
        <w:spacing w:line="240" w:lineRule="auto" w:before="0" w:after="0"/>
        <w:ind w:left="550" w:right="137" w:hanging="431"/>
        <w:jc w:val="both"/>
        <w:rPr>
          <w:sz w:val="18"/>
        </w:rPr>
      </w:pPr>
      <w:r>
        <w:rPr>
          <w:w w:val="105"/>
          <w:sz w:val="18"/>
        </w:rPr>
        <w:t>Hossain, D.; Inoue, H.; Ochiai, H.; Fall, D.; Kadobayashi, Y. LSTM-Based Intrusion Detection System for In-Vehicle Can Bus</w:t>
      </w:r>
      <w:r>
        <w:rPr>
          <w:spacing w:val="1"/>
          <w:w w:val="105"/>
          <w:sz w:val="18"/>
        </w:rPr>
        <w:t> </w:t>
      </w:r>
      <w:bookmarkStart w:name="_bookmark85" w:id="138"/>
      <w:bookmarkEnd w:id="138"/>
      <w:r>
        <w:rPr>
          <w:w w:val="105"/>
          <w:sz w:val="18"/>
        </w:rPr>
        <w:t>Communications.</w:t>
      </w:r>
      <w:r>
        <w:rPr>
          <w:spacing w:val="10"/>
          <w:w w:val="105"/>
          <w:sz w:val="18"/>
        </w:rPr>
        <w:t> </w:t>
      </w:r>
      <w:r>
        <w:rPr>
          <w:rFonts w:ascii="Palatino Linotype" w:hAnsi="Palatino Linotype"/>
          <w:i/>
          <w:w w:val="105"/>
          <w:sz w:val="18"/>
        </w:rPr>
        <w:t>IEEE</w:t>
      </w:r>
      <w:r>
        <w:rPr>
          <w:rFonts w:ascii="Palatino Linotype" w:hAnsi="Palatino Linotype"/>
          <w:i/>
          <w:spacing w:val="-5"/>
          <w:w w:val="105"/>
          <w:sz w:val="18"/>
        </w:rPr>
        <w:t> </w:t>
      </w:r>
      <w:r>
        <w:rPr>
          <w:rFonts w:ascii="Palatino Linotype" w:hAnsi="Palatino Linotype"/>
          <w:i/>
          <w:w w:val="105"/>
          <w:sz w:val="18"/>
        </w:rPr>
        <w:t>Access</w:t>
      </w:r>
      <w:r>
        <w:rPr>
          <w:rFonts w:ascii="Palatino Linotype" w:hAnsi="Palatino Linotype"/>
          <w:i/>
          <w:spacing w:val="-6"/>
          <w:w w:val="105"/>
          <w:sz w:val="18"/>
        </w:rPr>
        <w:t> </w:t>
      </w:r>
      <w:r>
        <w:rPr>
          <w:rFonts w:ascii="Palatino Linotype" w:hAnsi="Palatino Linotype"/>
          <w:b/>
          <w:w w:val="105"/>
          <w:sz w:val="18"/>
        </w:rPr>
        <w:t>2020</w:t>
      </w:r>
      <w:r>
        <w:rPr>
          <w:w w:val="105"/>
          <w:sz w:val="18"/>
        </w:rPr>
        <w:t>,</w:t>
      </w:r>
      <w:r>
        <w:rPr>
          <w:spacing w:val="1"/>
          <w:w w:val="105"/>
          <w:sz w:val="18"/>
        </w:rPr>
        <w:t> </w:t>
      </w:r>
      <w:r>
        <w:rPr>
          <w:rFonts w:ascii="Palatino Linotype" w:hAnsi="Palatino Linotype"/>
          <w:i/>
          <w:w w:val="105"/>
          <w:sz w:val="18"/>
        </w:rPr>
        <w:t>8</w:t>
      </w:r>
      <w:r>
        <w:rPr>
          <w:w w:val="105"/>
          <w:sz w:val="18"/>
        </w:rPr>
        <w:t>,</w:t>
      </w:r>
      <w:r>
        <w:rPr>
          <w:spacing w:val="1"/>
          <w:w w:val="105"/>
          <w:sz w:val="18"/>
        </w:rPr>
        <w:t> </w:t>
      </w:r>
      <w:r>
        <w:rPr>
          <w:w w:val="105"/>
          <w:sz w:val="18"/>
        </w:rPr>
        <w:t>185489–185502.</w:t>
      </w:r>
      <w:r>
        <w:rPr>
          <w:spacing w:val="10"/>
          <w:w w:val="105"/>
          <w:sz w:val="18"/>
        </w:rPr>
        <w:t> </w:t>
      </w:r>
      <w:r>
        <w:rPr>
          <w:w w:val="105"/>
          <w:sz w:val="18"/>
        </w:rPr>
        <w:t>[</w:t>
      </w:r>
      <w:hyperlink r:id="rId66">
        <w:r>
          <w:rPr>
            <w:color w:val="0774B7"/>
            <w:w w:val="105"/>
            <w:sz w:val="18"/>
          </w:rPr>
          <w:t>CrossRef</w:t>
        </w:r>
      </w:hyperlink>
      <w:r>
        <w:rPr>
          <w:w w:val="105"/>
          <w:sz w:val="18"/>
        </w:rPr>
        <w:t>]</w:t>
      </w:r>
    </w:p>
    <w:p>
      <w:pPr>
        <w:pStyle w:val="ListParagraph"/>
        <w:numPr>
          <w:ilvl w:val="0"/>
          <w:numId w:val="5"/>
        </w:numPr>
        <w:tabs>
          <w:tab w:pos="551" w:val="left" w:leader="none"/>
        </w:tabs>
        <w:spacing w:line="261" w:lineRule="auto" w:before="7" w:after="0"/>
        <w:ind w:left="550" w:right="134" w:hanging="431"/>
        <w:jc w:val="both"/>
        <w:rPr>
          <w:sz w:val="18"/>
        </w:rPr>
      </w:pPr>
      <w:r>
        <w:rPr>
          <w:w w:val="105"/>
          <w:sz w:val="18"/>
        </w:rPr>
        <w:t>Hossain, D.; Inoue, H.; Ochiai, H.; Fall, D.; Kadobayashi, Y. Long Short-Term Memory-Based Intrusion Detection System for</w:t>
      </w:r>
      <w:r>
        <w:rPr>
          <w:spacing w:val="1"/>
          <w:w w:val="105"/>
          <w:sz w:val="18"/>
        </w:rPr>
        <w:t> </w:t>
      </w:r>
      <w:r>
        <w:rPr>
          <w:w w:val="105"/>
          <w:sz w:val="18"/>
        </w:rPr>
        <w:t>In-Vehicle Controller Area Network Bus. In Proceedings of the 2020 IEEE 44th Annual Computers Software and Applications</w:t>
      </w:r>
      <w:r>
        <w:rPr>
          <w:spacing w:val="-39"/>
          <w:w w:val="105"/>
          <w:sz w:val="18"/>
        </w:rPr>
        <w:t> </w:t>
      </w:r>
      <w:bookmarkStart w:name="_bookmark86" w:id="139"/>
      <w:bookmarkEnd w:id="139"/>
      <w:r>
        <w:rPr>
          <w:w w:val="105"/>
          <w:sz w:val="18"/>
        </w:rPr>
        <w:t>Confe</w:t>
      </w:r>
      <w:r>
        <w:rPr>
          <w:w w:val="105"/>
          <w:sz w:val="18"/>
        </w:rPr>
        <w:t>rence</w:t>
      </w:r>
      <w:r>
        <w:rPr>
          <w:spacing w:val="2"/>
          <w:w w:val="105"/>
          <w:sz w:val="18"/>
        </w:rPr>
        <w:t> </w:t>
      </w:r>
      <w:r>
        <w:rPr>
          <w:w w:val="105"/>
          <w:sz w:val="18"/>
        </w:rPr>
        <w:t>(COMPSAC),</w:t>
      </w:r>
      <w:r>
        <w:rPr>
          <w:spacing w:val="2"/>
          <w:w w:val="105"/>
          <w:sz w:val="18"/>
        </w:rPr>
        <w:t> </w:t>
      </w:r>
      <w:r>
        <w:rPr>
          <w:w w:val="105"/>
          <w:sz w:val="18"/>
        </w:rPr>
        <w:t>Madrid,</w:t>
      </w:r>
      <w:r>
        <w:rPr>
          <w:spacing w:val="3"/>
          <w:w w:val="105"/>
          <w:sz w:val="18"/>
        </w:rPr>
        <w:t> </w:t>
      </w:r>
      <w:r>
        <w:rPr>
          <w:w w:val="105"/>
          <w:sz w:val="18"/>
        </w:rPr>
        <w:t>Spain,</w:t>
      </w:r>
      <w:r>
        <w:rPr>
          <w:spacing w:val="2"/>
          <w:w w:val="105"/>
          <w:sz w:val="18"/>
        </w:rPr>
        <w:t> </w:t>
      </w:r>
      <w:r>
        <w:rPr>
          <w:w w:val="105"/>
          <w:sz w:val="18"/>
        </w:rPr>
        <w:t>13–17</w:t>
      </w:r>
      <w:r>
        <w:rPr>
          <w:spacing w:val="2"/>
          <w:w w:val="105"/>
          <w:sz w:val="18"/>
        </w:rPr>
        <w:t> </w:t>
      </w:r>
      <w:r>
        <w:rPr>
          <w:w w:val="105"/>
          <w:sz w:val="18"/>
        </w:rPr>
        <w:t>July</w:t>
      </w:r>
      <w:r>
        <w:rPr>
          <w:spacing w:val="3"/>
          <w:w w:val="105"/>
          <w:sz w:val="18"/>
        </w:rPr>
        <w:t> </w:t>
      </w:r>
      <w:r>
        <w:rPr>
          <w:w w:val="105"/>
          <w:sz w:val="18"/>
        </w:rPr>
        <w:t>2020;</w:t>
      </w:r>
      <w:r>
        <w:rPr>
          <w:spacing w:val="2"/>
          <w:w w:val="105"/>
          <w:sz w:val="18"/>
        </w:rPr>
        <w:t> </w:t>
      </w:r>
      <w:r>
        <w:rPr>
          <w:w w:val="105"/>
          <w:sz w:val="18"/>
        </w:rPr>
        <w:t>pp.</w:t>
      </w:r>
      <w:r>
        <w:rPr>
          <w:spacing w:val="12"/>
          <w:w w:val="105"/>
          <w:sz w:val="18"/>
        </w:rPr>
        <w:t> </w:t>
      </w:r>
      <w:r>
        <w:rPr>
          <w:w w:val="105"/>
          <w:sz w:val="18"/>
        </w:rPr>
        <w:t>10–17.</w:t>
      </w:r>
    </w:p>
    <w:p>
      <w:pPr>
        <w:pStyle w:val="ListParagraph"/>
        <w:numPr>
          <w:ilvl w:val="0"/>
          <w:numId w:val="5"/>
        </w:numPr>
        <w:tabs>
          <w:tab w:pos="550" w:val="left" w:leader="none"/>
          <w:tab w:pos="551" w:val="left" w:leader="none"/>
        </w:tabs>
        <w:spacing w:line="240" w:lineRule="auto" w:before="0" w:after="0"/>
        <w:ind w:left="550" w:right="137" w:hanging="431"/>
        <w:jc w:val="left"/>
        <w:rPr>
          <w:sz w:val="18"/>
        </w:rPr>
      </w:pPr>
      <w:r>
        <w:rPr>
          <w:w w:val="110"/>
          <w:sz w:val="18"/>
        </w:rPr>
        <w:t>Lin,</w:t>
      </w:r>
      <w:r>
        <w:rPr>
          <w:spacing w:val="14"/>
          <w:w w:val="110"/>
          <w:sz w:val="18"/>
        </w:rPr>
        <w:t> </w:t>
      </w:r>
      <w:r>
        <w:rPr>
          <w:w w:val="110"/>
          <w:sz w:val="18"/>
        </w:rPr>
        <w:t>Y.;</w:t>
      </w:r>
      <w:r>
        <w:rPr>
          <w:spacing w:val="18"/>
          <w:w w:val="110"/>
          <w:sz w:val="18"/>
        </w:rPr>
        <w:t> </w:t>
      </w:r>
      <w:r>
        <w:rPr>
          <w:w w:val="110"/>
          <w:sz w:val="18"/>
        </w:rPr>
        <w:t>Chen,</w:t>
      </w:r>
      <w:r>
        <w:rPr>
          <w:spacing w:val="15"/>
          <w:w w:val="110"/>
          <w:sz w:val="18"/>
        </w:rPr>
        <w:t> </w:t>
      </w:r>
      <w:r>
        <w:rPr>
          <w:w w:val="110"/>
          <w:sz w:val="18"/>
        </w:rPr>
        <w:t>C.;</w:t>
      </w:r>
      <w:r>
        <w:rPr>
          <w:spacing w:val="18"/>
          <w:w w:val="110"/>
          <w:sz w:val="18"/>
        </w:rPr>
        <w:t> </w:t>
      </w:r>
      <w:r>
        <w:rPr>
          <w:w w:val="110"/>
          <w:sz w:val="18"/>
        </w:rPr>
        <w:t>Xiao,</w:t>
      </w:r>
      <w:r>
        <w:rPr>
          <w:spacing w:val="15"/>
          <w:w w:val="110"/>
          <w:sz w:val="18"/>
        </w:rPr>
        <w:t> </w:t>
      </w:r>
      <w:r>
        <w:rPr>
          <w:w w:val="110"/>
          <w:sz w:val="18"/>
        </w:rPr>
        <w:t>F.;</w:t>
      </w:r>
      <w:r>
        <w:rPr>
          <w:spacing w:val="18"/>
          <w:w w:val="110"/>
          <w:sz w:val="18"/>
        </w:rPr>
        <w:t> </w:t>
      </w:r>
      <w:r>
        <w:rPr>
          <w:w w:val="110"/>
          <w:sz w:val="18"/>
        </w:rPr>
        <w:t>Avatefipour,</w:t>
      </w:r>
      <w:r>
        <w:rPr>
          <w:spacing w:val="15"/>
          <w:w w:val="110"/>
          <w:sz w:val="18"/>
        </w:rPr>
        <w:t> </w:t>
      </w:r>
      <w:r>
        <w:rPr>
          <w:w w:val="110"/>
          <w:sz w:val="18"/>
        </w:rPr>
        <w:t>O.;</w:t>
      </w:r>
      <w:r>
        <w:rPr>
          <w:spacing w:val="18"/>
          <w:w w:val="110"/>
          <w:sz w:val="18"/>
        </w:rPr>
        <w:t> </w:t>
      </w:r>
      <w:r>
        <w:rPr>
          <w:w w:val="110"/>
          <w:sz w:val="18"/>
        </w:rPr>
        <w:t>AlSubhi,</w:t>
      </w:r>
      <w:r>
        <w:rPr>
          <w:spacing w:val="14"/>
          <w:w w:val="110"/>
          <w:sz w:val="18"/>
        </w:rPr>
        <w:t> </w:t>
      </w:r>
      <w:r>
        <w:rPr>
          <w:w w:val="110"/>
          <w:sz w:val="18"/>
        </w:rPr>
        <w:t>K.;</w:t>
      </w:r>
      <w:r>
        <w:rPr>
          <w:spacing w:val="19"/>
          <w:w w:val="110"/>
          <w:sz w:val="18"/>
        </w:rPr>
        <w:t> </w:t>
      </w:r>
      <w:r>
        <w:rPr>
          <w:w w:val="110"/>
          <w:sz w:val="18"/>
        </w:rPr>
        <w:t>Yunianta,</w:t>
      </w:r>
      <w:r>
        <w:rPr>
          <w:spacing w:val="14"/>
          <w:w w:val="110"/>
          <w:sz w:val="18"/>
        </w:rPr>
        <w:t> </w:t>
      </w:r>
      <w:r>
        <w:rPr>
          <w:w w:val="110"/>
          <w:sz w:val="18"/>
        </w:rPr>
        <w:t>A.</w:t>
      </w:r>
      <w:r>
        <w:rPr>
          <w:spacing w:val="10"/>
          <w:w w:val="110"/>
          <w:sz w:val="18"/>
        </w:rPr>
        <w:t> </w:t>
      </w:r>
      <w:r>
        <w:rPr>
          <w:w w:val="110"/>
          <w:sz w:val="18"/>
        </w:rPr>
        <w:t>An</w:t>
      </w:r>
      <w:r>
        <w:rPr>
          <w:spacing w:val="11"/>
          <w:w w:val="110"/>
          <w:sz w:val="18"/>
        </w:rPr>
        <w:t> </w:t>
      </w:r>
      <w:r>
        <w:rPr>
          <w:w w:val="110"/>
          <w:sz w:val="18"/>
        </w:rPr>
        <w:t>Evolutionary</w:t>
      </w:r>
      <w:r>
        <w:rPr>
          <w:spacing w:val="11"/>
          <w:w w:val="110"/>
          <w:sz w:val="18"/>
        </w:rPr>
        <w:t> </w:t>
      </w:r>
      <w:r>
        <w:rPr>
          <w:w w:val="110"/>
          <w:sz w:val="18"/>
        </w:rPr>
        <w:t>Deep</w:t>
      </w:r>
      <w:r>
        <w:rPr>
          <w:spacing w:val="11"/>
          <w:w w:val="110"/>
          <w:sz w:val="18"/>
        </w:rPr>
        <w:t> </w:t>
      </w:r>
      <w:r>
        <w:rPr>
          <w:w w:val="110"/>
          <w:sz w:val="18"/>
        </w:rPr>
        <w:t>Learning</w:t>
      </w:r>
      <w:r>
        <w:rPr>
          <w:spacing w:val="10"/>
          <w:w w:val="110"/>
          <w:sz w:val="18"/>
        </w:rPr>
        <w:t> </w:t>
      </w:r>
      <w:r>
        <w:rPr>
          <w:w w:val="110"/>
          <w:sz w:val="18"/>
        </w:rPr>
        <w:t>Anomaly</w:t>
      </w:r>
      <w:r>
        <w:rPr>
          <w:spacing w:val="11"/>
          <w:w w:val="110"/>
          <w:sz w:val="18"/>
        </w:rPr>
        <w:t> </w:t>
      </w:r>
      <w:r>
        <w:rPr>
          <w:w w:val="110"/>
          <w:sz w:val="18"/>
        </w:rPr>
        <w:t>Detection</w:t>
      </w:r>
      <w:r>
        <w:rPr>
          <w:spacing w:val="-41"/>
          <w:w w:val="110"/>
          <w:sz w:val="18"/>
        </w:rPr>
        <w:t> </w:t>
      </w:r>
      <w:bookmarkStart w:name="_bookmark87" w:id="140"/>
      <w:bookmarkEnd w:id="140"/>
      <w:r>
        <w:rPr>
          <w:w w:val="110"/>
          <w:sz w:val="18"/>
        </w:rPr>
        <w:t>Framework</w:t>
      </w:r>
      <w:r>
        <w:rPr>
          <w:spacing w:val="-5"/>
          <w:w w:val="110"/>
          <w:sz w:val="18"/>
        </w:rPr>
        <w:t> </w:t>
      </w:r>
      <w:r>
        <w:rPr>
          <w:w w:val="110"/>
          <w:sz w:val="18"/>
        </w:rPr>
        <w:t>for</w:t>
      </w:r>
      <w:r>
        <w:rPr>
          <w:spacing w:val="-6"/>
          <w:w w:val="110"/>
          <w:sz w:val="18"/>
        </w:rPr>
        <w:t> </w:t>
      </w:r>
      <w:r>
        <w:rPr>
          <w:w w:val="110"/>
          <w:sz w:val="18"/>
        </w:rPr>
        <w:t>In-Vehicle</w:t>
      </w:r>
      <w:r>
        <w:rPr>
          <w:spacing w:val="-5"/>
          <w:w w:val="110"/>
          <w:sz w:val="18"/>
        </w:rPr>
        <w:t> </w:t>
      </w:r>
      <w:r>
        <w:rPr>
          <w:w w:val="110"/>
          <w:sz w:val="18"/>
        </w:rPr>
        <w:t>Networks—CAN</w:t>
      </w:r>
      <w:r>
        <w:rPr>
          <w:spacing w:val="-5"/>
          <w:w w:val="110"/>
          <w:sz w:val="18"/>
        </w:rPr>
        <w:t> </w:t>
      </w:r>
      <w:r>
        <w:rPr>
          <w:w w:val="110"/>
          <w:sz w:val="18"/>
        </w:rPr>
        <w:t>Bus.</w:t>
      </w:r>
      <w:r>
        <w:rPr>
          <w:spacing w:val="4"/>
          <w:w w:val="110"/>
          <w:sz w:val="18"/>
        </w:rPr>
        <w:t> </w:t>
      </w:r>
      <w:r>
        <w:rPr>
          <w:rFonts w:ascii="Palatino Linotype" w:hAnsi="Palatino Linotype"/>
          <w:i/>
          <w:w w:val="110"/>
          <w:sz w:val="18"/>
        </w:rPr>
        <w:t>IEEE</w:t>
      </w:r>
      <w:r>
        <w:rPr>
          <w:rFonts w:ascii="Palatino Linotype" w:hAnsi="Palatino Linotype"/>
          <w:i/>
          <w:spacing w:val="-11"/>
          <w:w w:val="110"/>
          <w:sz w:val="18"/>
        </w:rPr>
        <w:t> </w:t>
      </w:r>
      <w:r>
        <w:rPr>
          <w:rFonts w:ascii="Palatino Linotype" w:hAnsi="Palatino Linotype"/>
          <w:i/>
          <w:w w:val="110"/>
          <w:sz w:val="18"/>
        </w:rPr>
        <w:t>Trans.</w:t>
      </w:r>
      <w:r>
        <w:rPr>
          <w:rFonts w:ascii="Palatino Linotype" w:hAnsi="Palatino Linotype"/>
          <w:i/>
          <w:spacing w:val="-2"/>
          <w:w w:val="110"/>
          <w:sz w:val="18"/>
        </w:rPr>
        <w:t> </w:t>
      </w:r>
      <w:r>
        <w:rPr>
          <w:rFonts w:ascii="Palatino Linotype" w:hAnsi="Palatino Linotype"/>
          <w:i/>
          <w:w w:val="110"/>
          <w:sz w:val="18"/>
        </w:rPr>
        <w:t>Ind.</w:t>
      </w:r>
      <w:r>
        <w:rPr>
          <w:rFonts w:ascii="Palatino Linotype" w:hAnsi="Palatino Linotype"/>
          <w:i/>
          <w:spacing w:val="-2"/>
          <w:w w:val="110"/>
          <w:sz w:val="18"/>
        </w:rPr>
        <w:t> </w:t>
      </w:r>
      <w:r>
        <w:rPr>
          <w:rFonts w:ascii="Palatino Linotype" w:hAnsi="Palatino Linotype"/>
          <w:i/>
          <w:w w:val="110"/>
          <w:sz w:val="18"/>
        </w:rPr>
        <w:t>Appl.</w:t>
      </w:r>
      <w:r>
        <w:rPr>
          <w:rFonts w:ascii="Palatino Linotype" w:hAnsi="Palatino Linotype"/>
          <w:i/>
          <w:spacing w:val="-2"/>
          <w:w w:val="110"/>
          <w:sz w:val="18"/>
        </w:rPr>
        <w:t> </w:t>
      </w:r>
      <w:r>
        <w:rPr>
          <w:rFonts w:ascii="Palatino Linotype" w:hAnsi="Palatino Linotype"/>
          <w:b/>
          <w:w w:val="110"/>
          <w:sz w:val="18"/>
        </w:rPr>
        <w:t>2020</w:t>
      </w:r>
      <w:r>
        <w:rPr>
          <w:w w:val="110"/>
          <w:sz w:val="18"/>
        </w:rPr>
        <w:t>,</w:t>
      </w:r>
      <w:r>
        <w:rPr>
          <w:spacing w:val="-5"/>
          <w:w w:val="110"/>
          <w:sz w:val="18"/>
        </w:rPr>
        <w:t> </w:t>
      </w:r>
      <w:r>
        <w:rPr>
          <w:w w:val="110"/>
          <w:sz w:val="18"/>
        </w:rPr>
        <w:t>1.</w:t>
      </w:r>
      <w:r>
        <w:rPr>
          <w:spacing w:val="3"/>
          <w:w w:val="110"/>
          <w:sz w:val="18"/>
        </w:rPr>
        <w:t> </w:t>
      </w:r>
      <w:r>
        <w:rPr>
          <w:w w:val="110"/>
          <w:sz w:val="18"/>
        </w:rPr>
        <w:t>[</w:t>
      </w:r>
      <w:hyperlink r:id="rId67">
        <w:r>
          <w:rPr>
            <w:color w:val="0774B7"/>
            <w:w w:val="110"/>
            <w:sz w:val="18"/>
          </w:rPr>
          <w:t>CrossRef</w:t>
        </w:r>
      </w:hyperlink>
      <w:r>
        <w:rPr>
          <w:w w:val="110"/>
          <w:sz w:val="18"/>
        </w:rPr>
        <w:t>]</w:t>
      </w:r>
    </w:p>
    <w:p>
      <w:pPr>
        <w:pStyle w:val="ListParagraph"/>
        <w:numPr>
          <w:ilvl w:val="0"/>
          <w:numId w:val="5"/>
        </w:numPr>
        <w:tabs>
          <w:tab w:pos="550" w:val="left" w:leader="none"/>
          <w:tab w:pos="551" w:val="left" w:leader="none"/>
        </w:tabs>
        <w:spacing w:line="240" w:lineRule="auto" w:before="6" w:after="0"/>
        <w:ind w:left="550" w:right="132" w:hanging="431"/>
        <w:jc w:val="left"/>
        <w:rPr>
          <w:sz w:val="18"/>
        </w:rPr>
      </w:pPr>
      <w:r>
        <w:rPr>
          <w:w w:val="105"/>
          <w:sz w:val="18"/>
        </w:rPr>
        <w:t>Zhu,</w:t>
      </w:r>
      <w:r>
        <w:rPr>
          <w:spacing w:val="-2"/>
          <w:w w:val="105"/>
          <w:sz w:val="18"/>
        </w:rPr>
        <w:t> </w:t>
      </w:r>
      <w:r>
        <w:rPr>
          <w:w w:val="105"/>
          <w:sz w:val="18"/>
        </w:rPr>
        <w:t>K.;</w:t>
      </w:r>
      <w:r>
        <w:rPr>
          <w:spacing w:val="-1"/>
          <w:w w:val="105"/>
          <w:sz w:val="18"/>
        </w:rPr>
        <w:t> </w:t>
      </w:r>
      <w:r>
        <w:rPr>
          <w:w w:val="105"/>
          <w:sz w:val="18"/>
        </w:rPr>
        <w:t>Chen,</w:t>
      </w:r>
      <w:r>
        <w:rPr>
          <w:spacing w:val="-2"/>
          <w:w w:val="105"/>
          <w:sz w:val="18"/>
        </w:rPr>
        <w:t> </w:t>
      </w:r>
      <w:r>
        <w:rPr>
          <w:w w:val="105"/>
          <w:sz w:val="18"/>
        </w:rPr>
        <w:t>Z.;</w:t>
      </w:r>
      <w:r>
        <w:rPr>
          <w:spacing w:val="-1"/>
          <w:w w:val="105"/>
          <w:sz w:val="18"/>
        </w:rPr>
        <w:t> </w:t>
      </w:r>
      <w:r>
        <w:rPr>
          <w:w w:val="105"/>
          <w:sz w:val="18"/>
        </w:rPr>
        <w:t>Peng,</w:t>
      </w:r>
      <w:r>
        <w:rPr>
          <w:spacing w:val="-2"/>
          <w:w w:val="105"/>
          <w:sz w:val="18"/>
        </w:rPr>
        <w:t> </w:t>
      </w:r>
      <w:r>
        <w:rPr>
          <w:w w:val="105"/>
          <w:sz w:val="18"/>
        </w:rPr>
        <w:t>Y.;</w:t>
      </w:r>
      <w:r>
        <w:rPr>
          <w:spacing w:val="-1"/>
          <w:w w:val="105"/>
          <w:sz w:val="18"/>
        </w:rPr>
        <w:t> </w:t>
      </w:r>
      <w:r>
        <w:rPr>
          <w:w w:val="105"/>
          <w:sz w:val="18"/>
        </w:rPr>
        <w:t>Zhang,</w:t>
      </w:r>
      <w:r>
        <w:rPr>
          <w:spacing w:val="-2"/>
          <w:w w:val="105"/>
          <w:sz w:val="18"/>
        </w:rPr>
        <w:t> </w:t>
      </w:r>
      <w:r>
        <w:rPr>
          <w:w w:val="105"/>
          <w:sz w:val="18"/>
        </w:rPr>
        <w:t>L.</w:t>
      </w:r>
      <w:r>
        <w:rPr>
          <w:spacing w:val="-1"/>
          <w:w w:val="105"/>
          <w:sz w:val="18"/>
        </w:rPr>
        <w:t> </w:t>
      </w:r>
      <w:r>
        <w:rPr>
          <w:w w:val="105"/>
          <w:sz w:val="18"/>
        </w:rPr>
        <w:t>Mobile</w:t>
      </w:r>
      <w:r>
        <w:rPr>
          <w:spacing w:val="-2"/>
          <w:w w:val="105"/>
          <w:sz w:val="18"/>
        </w:rPr>
        <w:t> </w:t>
      </w:r>
      <w:r>
        <w:rPr>
          <w:w w:val="105"/>
          <w:sz w:val="18"/>
        </w:rPr>
        <w:t>Edge</w:t>
      </w:r>
      <w:r>
        <w:rPr>
          <w:spacing w:val="-1"/>
          <w:w w:val="105"/>
          <w:sz w:val="18"/>
        </w:rPr>
        <w:t> </w:t>
      </w:r>
      <w:r>
        <w:rPr>
          <w:w w:val="105"/>
          <w:sz w:val="18"/>
        </w:rPr>
        <w:t>Assisted</w:t>
      </w:r>
      <w:r>
        <w:rPr>
          <w:spacing w:val="-1"/>
          <w:w w:val="105"/>
          <w:sz w:val="18"/>
        </w:rPr>
        <w:t> </w:t>
      </w:r>
      <w:r>
        <w:rPr>
          <w:w w:val="105"/>
          <w:sz w:val="18"/>
        </w:rPr>
        <w:t>Literal</w:t>
      </w:r>
      <w:r>
        <w:rPr>
          <w:spacing w:val="-2"/>
          <w:w w:val="105"/>
          <w:sz w:val="18"/>
        </w:rPr>
        <w:t> </w:t>
      </w:r>
      <w:r>
        <w:rPr>
          <w:w w:val="105"/>
          <w:sz w:val="18"/>
        </w:rPr>
        <w:t>Multi-Dimensional</w:t>
      </w:r>
      <w:r>
        <w:rPr>
          <w:spacing w:val="-1"/>
          <w:w w:val="105"/>
          <w:sz w:val="18"/>
        </w:rPr>
        <w:t> </w:t>
      </w:r>
      <w:r>
        <w:rPr>
          <w:w w:val="105"/>
          <w:sz w:val="18"/>
        </w:rPr>
        <w:t>Anomaly</w:t>
      </w:r>
      <w:r>
        <w:rPr>
          <w:spacing w:val="-2"/>
          <w:w w:val="105"/>
          <w:sz w:val="18"/>
        </w:rPr>
        <w:t> </w:t>
      </w:r>
      <w:r>
        <w:rPr>
          <w:w w:val="105"/>
          <w:sz w:val="18"/>
        </w:rPr>
        <w:t>Detection</w:t>
      </w:r>
      <w:r>
        <w:rPr>
          <w:spacing w:val="-1"/>
          <w:w w:val="105"/>
          <w:sz w:val="18"/>
        </w:rPr>
        <w:t> </w:t>
      </w:r>
      <w:r>
        <w:rPr>
          <w:w w:val="105"/>
          <w:sz w:val="18"/>
        </w:rPr>
        <w:t>of</w:t>
      </w:r>
      <w:r>
        <w:rPr>
          <w:spacing w:val="-2"/>
          <w:w w:val="105"/>
          <w:sz w:val="18"/>
        </w:rPr>
        <w:t> </w:t>
      </w:r>
      <w:r>
        <w:rPr>
          <w:w w:val="105"/>
          <w:sz w:val="18"/>
        </w:rPr>
        <w:t>In-Vehicle</w:t>
      </w:r>
      <w:r>
        <w:rPr>
          <w:spacing w:val="-1"/>
          <w:w w:val="105"/>
          <w:sz w:val="18"/>
        </w:rPr>
        <w:t> </w:t>
      </w:r>
      <w:r>
        <w:rPr>
          <w:w w:val="105"/>
          <w:sz w:val="18"/>
        </w:rPr>
        <w:t>Network</w:t>
      </w:r>
      <w:r>
        <w:rPr>
          <w:spacing w:val="-39"/>
          <w:w w:val="105"/>
          <w:sz w:val="18"/>
        </w:rPr>
        <w:t> </w:t>
      </w:r>
      <w:bookmarkStart w:name="_bookmark88" w:id="141"/>
      <w:bookmarkEnd w:id="141"/>
      <w:r>
        <w:rPr>
          <w:w w:val="105"/>
          <w:sz w:val="18"/>
        </w:rPr>
        <w:t>Using</w:t>
      </w:r>
      <w:r>
        <w:rPr>
          <w:w w:val="105"/>
          <w:sz w:val="18"/>
        </w:rPr>
        <w:t> LSTM.</w:t>
      </w:r>
      <w:r>
        <w:rPr>
          <w:spacing w:val="1"/>
          <w:w w:val="105"/>
          <w:sz w:val="18"/>
        </w:rPr>
        <w:t> </w:t>
      </w:r>
      <w:r>
        <w:rPr>
          <w:rFonts w:ascii="Palatino Linotype" w:hAnsi="Palatino Linotype"/>
          <w:i/>
          <w:w w:val="105"/>
          <w:sz w:val="18"/>
        </w:rPr>
        <w:t>IEEE</w:t>
      </w:r>
      <w:r>
        <w:rPr>
          <w:rFonts w:ascii="Palatino Linotype" w:hAnsi="Palatino Linotype"/>
          <w:i/>
          <w:spacing w:val="-5"/>
          <w:w w:val="105"/>
          <w:sz w:val="18"/>
        </w:rPr>
        <w:t> </w:t>
      </w:r>
      <w:r>
        <w:rPr>
          <w:rFonts w:ascii="Palatino Linotype" w:hAnsi="Palatino Linotype"/>
          <w:i/>
          <w:w w:val="105"/>
          <w:sz w:val="18"/>
        </w:rPr>
        <w:t>Trans.</w:t>
      </w:r>
      <w:r>
        <w:rPr>
          <w:rFonts w:ascii="Palatino Linotype" w:hAnsi="Palatino Linotype"/>
          <w:i/>
          <w:spacing w:val="5"/>
          <w:w w:val="105"/>
          <w:sz w:val="18"/>
        </w:rPr>
        <w:t> </w:t>
      </w:r>
      <w:r>
        <w:rPr>
          <w:rFonts w:ascii="Palatino Linotype" w:hAnsi="Palatino Linotype"/>
          <w:i/>
          <w:w w:val="105"/>
          <w:sz w:val="18"/>
        </w:rPr>
        <w:t>Veh.</w:t>
      </w:r>
      <w:r>
        <w:rPr>
          <w:rFonts w:ascii="Palatino Linotype" w:hAnsi="Palatino Linotype"/>
          <w:i/>
          <w:spacing w:val="5"/>
          <w:w w:val="105"/>
          <w:sz w:val="18"/>
        </w:rPr>
        <w:t> </w:t>
      </w:r>
      <w:r>
        <w:rPr>
          <w:rFonts w:ascii="Palatino Linotype" w:hAnsi="Palatino Linotype"/>
          <w:i/>
          <w:w w:val="105"/>
          <w:sz w:val="18"/>
        </w:rPr>
        <w:t>Technol.</w:t>
      </w:r>
      <w:r>
        <w:rPr>
          <w:rFonts w:ascii="Palatino Linotype" w:hAnsi="Palatino Linotype"/>
          <w:i/>
          <w:spacing w:val="5"/>
          <w:w w:val="105"/>
          <w:sz w:val="18"/>
        </w:rPr>
        <w:t> </w:t>
      </w:r>
      <w:r>
        <w:rPr>
          <w:rFonts w:ascii="Palatino Linotype" w:hAnsi="Palatino Linotype"/>
          <w:b/>
          <w:w w:val="105"/>
          <w:sz w:val="18"/>
        </w:rPr>
        <w:t>2019</w:t>
      </w:r>
      <w:r>
        <w:rPr>
          <w:w w:val="105"/>
          <w:sz w:val="18"/>
        </w:rPr>
        <w:t>, </w:t>
      </w:r>
      <w:r>
        <w:rPr>
          <w:rFonts w:ascii="Palatino Linotype" w:hAnsi="Palatino Linotype"/>
          <w:i/>
          <w:w w:val="105"/>
          <w:sz w:val="18"/>
        </w:rPr>
        <w:t>68</w:t>
      </w:r>
      <w:r>
        <w:rPr>
          <w:w w:val="105"/>
          <w:sz w:val="18"/>
        </w:rPr>
        <w:t>,</w:t>
      </w:r>
      <w:r>
        <w:rPr>
          <w:spacing w:val="1"/>
          <w:w w:val="105"/>
          <w:sz w:val="18"/>
        </w:rPr>
        <w:t> </w:t>
      </w:r>
      <w:r>
        <w:rPr>
          <w:w w:val="105"/>
          <w:sz w:val="18"/>
        </w:rPr>
        <w:t>4275–4284.</w:t>
      </w:r>
      <w:r>
        <w:rPr>
          <w:spacing w:val="10"/>
          <w:w w:val="105"/>
          <w:sz w:val="18"/>
        </w:rPr>
        <w:t> </w:t>
      </w:r>
      <w:r>
        <w:rPr>
          <w:w w:val="105"/>
          <w:sz w:val="18"/>
        </w:rPr>
        <w:t>[</w:t>
      </w:r>
      <w:hyperlink r:id="rId68">
        <w:r>
          <w:rPr>
            <w:color w:val="0774B7"/>
            <w:w w:val="105"/>
            <w:sz w:val="18"/>
          </w:rPr>
          <w:t>CrossRef</w:t>
        </w:r>
      </w:hyperlink>
      <w:r>
        <w:rPr>
          <w:w w:val="105"/>
          <w:sz w:val="18"/>
        </w:rPr>
        <w:t>]</w:t>
      </w:r>
    </w:p>
    <w:p>
      <w:pPr>
        <w:pStyle w:val="ListParagraph"/>
        <w:numPr>
          <w:ilvl w:val="0"/>
          <w:numId w:val="5"/>
        </w:numPr>
        <w:tabs>
          <w:tab w:pos="550" w:val="left" w:leader="none"/>
          <w:tab w:pos="551" w:val="left" w:leader="none"/>
        </w:tabs>
        <w:spacing w:line="240" w:lineRule="auto" w:before="7" w:after="0"/>
        <w:ind w:left="550" w:right="137" w:hanging="431"/>
        <w:jc w:val="left"/>
        <w:rPr>
          <w:sz w:val="18"/>
        </w:rPr>
      </w:pPr>
      <w:r>
        <w:rPr>
          <w:w w:val="105"/>
          <w:sz w:val="18"/>
        </w:rPr>
        <w:t>Fenzl,</w:t>
      </w:r>
      <w:r>
        <w:rPr>
          <w:spacing w:val="21"/>
          <w:w w:val="105"/>
          <w:sz w:val="18"/>
        </w:rPr>
        <w:t> </w:t>
      </w:r>
      <w:r>
        <w:rPr>
          <w:w w:val="105"/>
          <w:sz w:val="18"/>
        </w:rPr>
        <w:t>F.;</w:t>
      </w:r>
      <w:r>
        <w:rPr>
          <w:spacing w:val="22"/>
          <w:w w:val="105"/>
          <w:sz w:val="18"/>
        </w:rPr>
        <w:t> </w:t>
      </w:r>
      <w:r>
        <w:rPr>
          <w:w w:val="105"/>
          <w:sz w:val="18"/>
        </w:rPr>
        <w:t>Rieke,</w:t>
      </w:r>
      <w:r>
        <w:rPr>
          <w:spacing w:val="21"/>
          <w:w w:val="105"/>
          <w:sz w:val="18"/>
        </w:rPr>
        <w:t> </w:t>
      </w:r>
      <w:r>
        <w:rPr>
          <w:w w:val="105"/>
          <w:sz w:val="18"/>
        </w:rPr>
        <w:t>R.;</w:t>
      </w:r>
      <w:r>
        <w:rPr>
          <w:spacing w:val="22"/>
          <w:w w:val="105"/>
          <w:sz w:val="18"/>
        </w:rPr>
        <w:t> </w:t>
      </w:r>
      <w:r>
        <w:rPr>
          <w:w w:val="105"/>
          <w:sz w:val="18"/>
        </w:rPr>
        <w:t>Chevalier,</w:t>
      </w:r>
      <w:r>
        <w:rPr>
          <w:spacing w:val="21"/>
          <w:w w:val="105"/>
          <w:sz w:val="18"/>
        </w:rPr>
        <w:t> </w:t>
      </w:r>
      <w:r>
        <w:rPr>
          <w:w w:val="105"/>
          <w:sz w:val="18"/>
        </w:rPr>
        <w:t>Y.;</w:t>
      </w:r>
      <w:r>
        <w:rPr>
          <w:spacing w:val="23"/>
          <w:w w:val="105"/>
          <w:sz w:val="18"/>
        </w:rPr>
        <w:t> </w:t>
      </w:r>
      <w:r>
        <w:rPr>
          <w:w w:val="105"/>
          <w:sz w:val="18"/>
        </w:rPr>
        <w:t>Dominik,</w:t>
      </w:r>
      <w:r>
        <w:rPr>
          <w:spacing w:val="21"/>
          <w:w w:val="105"/>
          <w:sz w:val="18"/>
        </w:rPr>
        <w:t> </w:t>
      </w:r>
      <w:r>
        <w:rPr>
          <w:w w:val="105"/>
          <w:sz w:val="18"/>
        </w:rPr>
        <w:t>A.;</w:t>
      </w:r>
      <w:r>
        <w:rPr>
          <w:spacing w:val="22"/>
          <w:w w:val="105"/>
          <w:sz w:val="18"/>
        </w:rPr>
        <w:t> </w:t>
      </w:r>
      <w:r>
        <w:rPr>
          <w:w w:val="105"/>
          <w:sz w:val="18"/>
        </w:rPr>
        <w:t>Kotenko,</w:t>
      </w:r>
      <w:r>
        <w:rPr>
          <w:spacing w:val="21"/>
          <w:w w:val="105"/>
          <w:sz w:val="18"/>
        </w:rPr>
        <w:t> </w:t>
      </w:r>
      <w:r>
        <w:rPr>
          <w:w w:val="105"/>
          <w:sz w:val="18"/>
        </w:rPr>
        <w:t>I.</w:t>
      </w:r>
      <w:r>
        <w:rPr>
          <w:spacing w:val="19"/>
          <w:w w:val="105"/>
          <w:sz w:val="18"/>
        </w:rPr>
        <w:t> </w:t>
      </w:r>
      <w:r>
        <w:rPr>
          <w:w w:val="105"/>
          <w:sz w:val="18"/>
        </w:rPr>
        <w:t>Continuous</w:t>
      </w:r>
      <w:r>
        <w:rPr>
          <w:spacing w:val="19"/>
          <w:w w:val="105"/>
          <w:sz w:val="18"/>
        </w:rPr>
        <w:t> </w:t>
      </w:r>
      <w:r>
        <w:rPr>
          <w:w w:val="105"/>
          <w:sz w:val="18"/>
        </w:rPr>
        <w:t>fields:</w:t>
      </w:r>
      <w:r>
        <w:rPr>
          <w:spacing w:val="39"/>
          <w:w w:val="105"/>
          <w:sz w:val="18"/>
        </w:rPr>
        <w:t> </w:t>
      </w:r>
      <w:r>
        <w:rPr>
          <w:w w:val="105"/>
          <w:sz w:val="18"/>
        </w:rPr>
        <w:t>Enhanced</w:t>
      </w:r>
      <w:r>
        <w:rPr>
          <w:spacing w:val="19"/>
          <w:w w:val="105"/>
          <w:sz w:val="18"/>
        </w:rPr>
        <w:t> </w:t>
      </w:r>
      <w:r>
        <w:rPr>
          <w:w w:val="105"/>
          <w:sz w:val="18"/>
        </w:rPr>
        <w:t>in-vehicle</w:t>
      </w:r>
      <w:r>
        <w:rPr>
          <w:spacing w:val="19"/>
          <w:w w:val="105"/>
          <w:sz w:val="18"/>
        </w:rPr>
        <w:t> </w:t>
      </w:r>
      <w:r>
        <w:rPr>
          <w:w w:val="105"/>
          <w:sz w:val="18"/>
        </w:rPr>
        <w:t>anomaly</w:t>
      </w:r>
      <w:r>
        <w:rPr>
          <w:spacing w:val="18"/>
          <w:w w:val="105"/>
          <w:sz w:val="18"/>
        </w:rPr>
        <w:t> </w:t>
      </w:r>
      <w:r>
        <w:rPr>
          <w:w w:val="105"/>
          <w:sz w:val="18"/>
        </w:rPr>
        <w:t>detection</w:t>
      </w:r>
      <w:r>
        <w:rPr>
          <w:spacing w:val="19"/>
          <w:w w:val="105"/>
          <w:sz w:val="18"/>
        </w:rPr>
        <w:t> </w:t>
      </w:r>
      <w:r>
        <w:rPr>
          <w:w w:val="105"/>
          <w:sz w:val="18"/>
        </w:rPr>
        <w:t>using</w:t>
      </w:r>
      <w:r>
        <w:rPr>
          <w:spacing w:val="-38"/>
          <w:w w:val="105"/>
          <w:sz w:val="18"/>
        </w:rPr>
        <w:t> </w:t>
      </w:r>
      <w:bookmarkStart w:name="_bookmark89" w:id="142"/>
      <w:bookmarkEnd w:id="142"/>
      <w:r>
        <w:rPr>
          <w:w w:val="105"/>
          <w:sz w:val="18"/>
        </w:rPr>
        <w:t>machine</w:t>
      </w:r>
      <w:r>
        <w:rPr>
          <w:w w:val="105"/>
          <w:sz w:val="18"/>
        </w:rPr>
        <w:t> learning models.</w:t>
      </w:r>
      <w:r>
        <w:rPr>
          <w:spacing w:val="10"/>
          <w:w w:val="105"/>
          <w:sz w:val="18"/>
        </w:rPr>
        <w:t> </w:t>
      </w:r>
      <w:r>
        <w:rPr>
          <w:rFonts w:ascii="Palatino Linotype"/>
          <w:i/>
          <w:w w:val="105"/>
          <w:sz w:val="18"/>
        </w:rPr>
        <w:t>Simul.</w:t>
      </w:r>
      <w:r>
        <w:rPr>
          <w:rFonts w:ascii="Palatino Linotype"/>
          <w:i/>
          <w:spacing w:val="4"/>
          <w:w w:val="105"/>
          <w:sz w:val="18"/>
        </w:rPr>
        <w:t> </w:t>
      </w:r>
      <w:r>
        <w:rPr>
          <w:rFonts w:ascii="Palatino Linotype"/>
          <w:i/>
          <w:w w:val="105"/>
          <w:sz w:val="18"/>
        </w:rPr>
        <w:t>Model.</w:t>
      </w:r>
      <w:r>
        <w:rPr>
          <w:rFonts w:ascii="Palatino Linotype"/>
          <w:i/>
          <w:spacing w:val="5"/>
          <w:w w:val="105"/>
          <w:sz w:val="18"/>
        </w:rPr>
        <w:t> </w:t>
      </w:r>
      <w:r>
        <w:rPr>
          <w:rFonts w:ascii="Palatino Linotype"/>
          <w:i/>
          <w:w w:val="105"/>
          <w:sz w:val="18"/>
        </w:rPr>
        <w:t>Pr.</w:t>
      </w:r>
      <w:r>
        <w:rPr>
          <w:rFonts w:ascii="Palatino Linotype"/>
          <w:i/>
          <w:spacing w:val="4"/>
          <w:w w:val="105"/>
          <w:sz w:val="18"/>
        </w:rPr>
        <w:t> </w:t>
      </w:r>
      <w:r>
        <w:rPr>
          <w:rFonts w:ascii="Palatino Linotype"/>
          <w:i/>
          <w:w w:val="105"/>
          <w:sz w:val="18"/>
        </w:rPr>
        <w:t>Theory</w:t>
      </w:r>
      <w:r>
        <w:rPr>
          <w:rFonts w:ascii="Palatino Linotype"/>
          <w:i/>
          <w:spacing w:val="-6"/>
          <w:w w:val="105"/>
          <w:sz w:val="18"/>
        </w:rPr>
        <w:t> </w:t>
      </w:r>
      <w:r>
        <w:rPr>
          <w:rFonts w:ascii="Palatino Linotype"/>
          <w:b/>
          <w:w w:val="105"/>
          <w:sz w:val="18"/>
        </w:rPr>
        <w:t>2020</w:t>
      </w:r>
      <w:r>
        <w:rPr>
          <w:w w:val="105"/>
          <w:sz w:val="18"/>
        </w:rPr>
        <w:t>,</w:t>
      </w:r>
      <w:r>
        <w:rPr>
          <w:spacing w:val="1"/>
          <w:w w:val="105"/>
          <w:sz w:val="18"/>
        </w:rPr>
        <w:t> </w:t>
      </w:r>
      <w:r>
        <w:rPr>
          <w:rFonts w:ascii="Palatino Linotype"/>
          <w:i/>
          <w:w w:val="105"/>
          <w:sz w:val="18"/>
        </w:rPr>
        <w:t>105</w:t>
      </w:r>
      <w:r>
        <w:rPr>
          <w:w w:val="105"/>
          <w:sz w:val="18"/>
        </w:rPr>
        <w:t>, 102143.</w:t>
      </w:r>
      <w:r>
        <w:rPr>
          <w:spacing w:val="10"/>
          <w:w w:val="105"/>
          <w:sz w:val="18"/>
        </w:rPr>
        <w:t> </w:t>
      </w:r>
      <w:r>
        <w:rPr>
          <w:w w:val="105"/>
          <w:sz w:val="18"/>
        </w:rPr>
        <w:t>[</w:t>
      </w:r>
      <w:hyperlink r:id="rId69">
        <w:r>
          <w:rPr>
            <w:color w:val="0774B7"/>
            <w:w w:val="105"/>
            <w:sz w:val="18"/>
          </w:rPr>
          <w:t>CrossRef</w:t>
        </w:r>
      </w:hyperlink>
      <w:r>
        <w:rPr>
          <w:w w:val="105"/>
          <w:sz w:val="18"/>
        </w:rPr>
        <w:t>]</w:t>
      </w:r>
    </w:p>
    <w:p>
      <w:pPr>
        <w:pStyle w:val="ListParagraph"/>
        <w:numPr>
          <w:ilvl w:val="0"/>
          <w:numId w:val="5"/>
        </w:numPr>
        <w:tabs>
          <w:tab w:pos="550" w:val="left" w:leader="none"/>
          <w:tab w:pos="551" w:val="left" w:leader="none"/>
        </w:tabs>
        <w:spacing w:line="225" w:lineRule="exact" w:before="0" w:after="0"/>
        <w:ind w:left="550" w:right="0" w:hanging="431"/>
        <w:jc w:val="left"/>
        <w:rPr>
          <w:sz w:val="18"/>
        </w:rPr>
      </w:pPr>
      <w:r>
        <w:rPr>
          <w:w w:val="105"/>
          <w:sz w:val="18"/>
        </w:rPr>
        <w:t>Tariq,</w:t>
      </w:r>
      <w:r>
        <w:rPr>
          <w:spacing w:val="-2"/>
          <w:w w:val="105"/>
          <w:sz w:val="18"/>
        </w:rPr>
        <w:t> </w:t>
      </w:r>
      <w:r>
        <w:rPr>
          <w:w w:val="105"/>
          <w:sz w:val="18"/>
        </w:rPr>
        <w:t>S.;</w:t>
      </w:r>
      <w:r>
        <w:rPr>
          <w:spacing w:val="-2"/>
          <w:w w:val="105"/>
          <w:sz w:val="18"/>
        </w:rPr>
        <w:t> </w:t>
      </w:r>
      <w:r>
        <w:rPr>
          <w:w w:val="105"/>
          <w:sz w:val="18"/>
        </w:rPr>
        <w:t>Lee,</w:t>
      </w:r>
      <w:r>
        <w:rPr>
          <w:spacing w:val="-2"/>
          <w:w w:val="105"/>
          <w:sz w:val="18"/>
        </w:rPr>
        <w:t> </w:t>
      </w:r>
      <w:r>
        <w:rPr>
          <w:w w:val="105"/>
          <w:sz w:val="18"/>
        </w:rPr>
        <w:t>S.;</w:t>
      </w:r>
      <w:r>
        <w:rPr>
          <w:spacing w:val="-2"/>
          <w:w w:val="105"/>
          <w:sz w:val="18"/>
        </w:rPr>
        <w:t> </w:t>
      </w:r>
      <w:r>
        <w:rPr>
          <w:w w:val="105"/>
          <w:sz w:val="18"/>
        </w:rPr>
        <w:t>Kim,</w:t>
      </w:r>
      <w:r>
        <w:rPr>
          <w:spacing w:val="-2"/>
          <w:w w:val="105"/>
          <w:sz w:val="18"/>
        </w:rPr>
        <w:t> </w:t>
      </w:r>
      <w:r>
        <w:rPr>
          <w:w w:val="105"/>
          <w:sz w:val="18"/>
        </w:rPr>
        <w:t>H.K.;</w:t>
      </w:r>
      <w:r>
        <w:rPr>
          <w:spacing w:val="-2"/>
          <w:w w:val="105"/>
          <w:sz w:val="18"/>
        </w:rPr>
        <w:t> </w:t>
      </w:r>
      <w:r>
        <w:rPr>
          <w:w w:val="105"/>
          <w:sz w:val="18"/>
        </w:rPr>
        <w:t>Woo,</w:t>
      </w:r>
      <w:r>
        <w:rPr>
          <w:spacing w:val="-2"/>
          <w:w w:val="105"/>
          <w:sz w:val="18"/>
        </w:rPr>
        <w:t> </w:t>
      </w:r>
      <w:r>
        <w:rPr>
          <w:w w:val="105"/>
          <w:sz w:val="18"/>
        </w:rPr>
        <w:t>S.S.</w:t>
      </w:r>
      <w:r>
        <w:rPr>
          <w:spacing w:val="-2"/>
          <w:w w:val="105"/>
          <w:sz w:val="18"/>
        </w:rPr>
        <w:t> </w:t>
      </w:r>
      <w:r>
        <w:rPr>
          <w:w w:val="105"/>
          <w:sz w:val="18"/>
        </w:rPr>
        <w:t>CAN-ADF:</w:t>
      </w:r>
      <w:r>
        <w:rPr>
          <w:spacing w:val="-2"/>
          <w:w w:val="105"/>
          <w:sz w:val="18"/>
        </w:rPr>
        <w:t> </w:t>
      </w:r>
      <w:r>
        <w:rPr>
          <w:w w:val="105"/>
          <w:sz w:val="18"/>
        </w:rPr>
        <w:t>The</w:t>
      </w:r>
      <w:r>
        <w:rPr>
          <w:spacing w:val="-2"/>
          <w:w w:val="105"/>
          <w:sz w:val="18"/>
        </w:rPr>
        <w:t> </w:t>
      </w:r>
      <w:r>
        <w:rPr>
          <w:w w:val="105"/>
          <w:sz w:val="18"/>
        </w:rPr>
        <w:t>controller</w:t>
      </w:r>
      <w:r>
        <w:rPr>
          <w:spacing w:val="-2"/>
          <w:w w:val="105"/>
          <w:sz w:val="18"/>
        </w:rPr>
        <w:t> </w:t>
      </w:r>
      <w:r>
        <w:rPr>
          <w:w w:val="105"/>
          <w:sz w:val="18"/>
        </w:rPr>
        <w:t>area</w:t>
      </w:r>
      <w:r>
        <w:rPr>
          <w:spacing w:val="-2"/>
          <w:w w:val="105"/>
          <w:sz w:val="18"/>
        </w:rPr>
        <w:t> </w:t>
      </w:r>
      <w:r>
        <w:rPr>
          <w:w w:val="105"/>
          <w:sz w:val="18"/>
        </w:rPr>
        <w:t>network</w:t>
      </w:r>
      <w:r>
        <w:rPr>
          <w:spacing w:val="-2"/>
          <w:w w:val="105"/>
          <w:sz w:val="18"/>
        </w:rPr>
        <w:t> </w:t>
      </w:r>
      <w:r>
        <w:rPr>
          <w:w w:val="105"/>
          <w:sz w:val="18"/>
        </w:rPr>
        <w:t>attack</w:t>
      </w:r>
      <w:r>
        <w:rPr>
          <w:spacing w:val="-2"/>
          <w:w w:val="105"/>
          <w:sz w:val="18"/>
        </w:rPr>
        <w:t> </w:t>
      </w:r>
      <w:r>
        <w:rPr>
          <w:w w:val="105"/>
          <w:sz w:val="18"/>
        </w:rPr>
        <w:t>detection</w:t>
      </w:r>
      <w:r>
        <w:rPr>
          <w:spacing w:val="-2"/>
          <w:w w:val="105"/>
          <w:sz w:val="18"/>
        </w:rPr>
        <w:t> </w:t>
      </w:r>
      <w:r>
        <w:rPr>
          <w:w w:val="105"/>
          <w:sz w:val="18"/>
        </w:rPr>
        <w:t>framework.</w:t>
      </w:r>
      <w:r>
        <w:rPr>
          <w:spacing w:val="8"/>
          <w:w w:val="105"/>
          <w:sz w:val="18"/>
        </w:rPr>
        <w:t> </w:t>
      </w:r>
      <w:r>
        <w:rPr>
          <w:rFonts w:ascii="Palatino Linotype"/>
          <w:i/>
          <w:w w:val="105"/>
          <w:sz w:val="18"/>
        </w:rPr>
        <w:t>Comput.</w:t>
      </w:r>
      <w:r>
        <w:rPr>
          <w:rFonts w:ascii="Palatino Linotype"/>
          <w:i/>
          <w:spacing w:val="2"/>
          <w:w w:val="105"/>
          <w:sz w:val="18"/>
        </w:rPr>
        <w:t> </w:t>
      </w:r>
      <w:r>
        <w:rPr>
          <w:rFonts w:ascii="Palatino Linotype"/>
          <w:i/>
          <w:w w:val="105"/>
          <w:sz w:val="18"/>
        </w:rPr>
        <w:t>Secur.</w:t>
      </w:r>
      <w:r>
        <w:rPr>
          <w:rFonts w:ascii="Palatino Linotype"/>
          <w:i/>
          <w:spacing w:val="3"/>
          <w:w w:val="105"/>
          <w:sz w:val="18"/>
        </w:rPr>
        <w:t> </w:t>
      </w:r>
      <w:r>
        <w:rPr>
          <w:rFonts w:ascii="Palatino Linotype"/>
          <w:b/>
          <w:w w:val="105"/>
          <w:sz w:val="18"/>
        </w:rPr>
        <w:t>2020</w:t>
      </w:r>
      <w:r>
        <w:rPr>
          <w:w w:val="105"/>
          <w:sz w:val="18"/>
        </w:rPr>
        <w:t>,</w:t>
      </w:r>
    </w:p>
    <w:p>
      <w:pPr>
        <w:spacing w:line="236" w:lineRule="exact" w:before="0"/>
        <w:ind w:left="550" w:right="0" w:firstLine="0"/>
        <w:jc w:val="left"/>
        <w:rPr>
          <w:sz w:val="18"/>
        </w:rPr>
      </w:pPr>
      <w:bookmarkStart w:name="_bookmark90" w:id="143"/>
      <w:bookmarkEnd w:id="143"/>
      <w:r>
        <w:rPr/>
      </w:r>
      <w:r>
        <w:rPr>
          <w:rFonts w:ascii="Palatino Linotype"/>
          <w:i/>
          <w:sz w:val="18"/>
        </w:rPr>
        <w:t>94</w:t>
      </w:r>
      <w:r>
        <w:rPr>
          <w:sz w:val="18"/>
        </w:rPr>
        <w:t>,</w:t>
      </w:r>
      <w:r>
        <w:rPr>
          <w:spacing w:val="-5"/>
          <w:sz w:val="18"/>
        </w:rPr>
        <w:t> </w:t>
      </w:r>
      <w:r>
        <w:rPr>
          <w:sz w:val="18"/>
        </w:rPr>
        <w:t>101857.</w:t>
      </w:r>
      <w:r>
        <w:rPr>
          <w:spacing w:val="2"/>
          <w:sz w:val="18"/>
        </w:rPr>
        <w:t> </w:t>
      </w:r>
      <w:r>
        <w:rPr>
          <w:sz w:val="18"/>
        </w:rPr>
        <w:t>[</w:t>
      </w:r>
      <w:hyperlink r:id="rId70">
        <w:r>
          <w:rPr>
            <w:color w:val="0774B7"/>
            <w:sz w:val="18"/>
          </w:rPr>
          <w:t>CrossRef</w:t>
        </w:r>
      </w:hyperlink>
      <w:r>
        <w:rPr>
          <w:sz w:val="18"/>
        </w:rPr>
        <w:t>]</w:t>
      </w:r>
    </w:p>
    <w:p>
      <w:pPr>
        <w:pStyle w:val="ListParagraph"/>
        <w:numPr>
          <w:ilvl w:val="0"/>
          <w:numId w:val="5"/>
        </w:numPr>
        <w:tabs>
          <w:tab w:pos="550" w:val="left" w:leader="none"/>
          <w:tab w:pos="551" w:val="left" w:leader="none"/>
        </w:tabs>
        <w:spacing w:line="240" w:lineRule="auto" w:before="5" w:after="0"/>
        <w:ind w:left="550" w:right="108" w:hanging="431"/>
        <w:jc w:val="left"/>
        <w:rPr>
          <w:sz w:val="18"/>
        </w:rPr>
      </w:pPr>
      <w:r>
        <w:rPr>
          <w:w w:val="105"/>
          <w:sz w:val="18"/>
        </w:rPr>
        <w:t>Al-Saud,</w:t>
      </w:r>
      <w:r>
        <w:rPr>
          <w:spacing w:val="9"/>
          <w:w w:val="105"/>
          <w:sz w:val="18"/>
        </w:rPr>
        <w:t> </w:t>
      </w:r>
      <w:r>
        <w:rPr>
          <w:w w:val="105"/>
          <w:sz w:val="18"/>
        </w:rPr>
        <w:t>M.;</w:t>
      </w:r>
      <w:r>
        <w:rPr>
          <w:spacing w:val="9"/>
          <w:w w:val="105"/>
          <w:sz w:val="18"/>
        </w:rPr>
        <w:t> </w:t>
      </w:r>
      <w:r>
        <w:rPr>
          <w:w w:val="105"/>
          <w:sz w:val="18"/>
        </w:rPr>
        <w:t>Eltamaly,</w:t>
      </w:r>
      <w:r>
        <w:rPr>
          <w:spacing w:val="10"/>
          <w:w w:val="105"/>
          <w:sz w:val="18"/>
        </w:rPr>
        <w:t> </w:t>
      </w:r>
      <w:r>
        <w:rPr>
          <w:w w:val="105"/>
          <w:sz w:val="18"/>
        </w:rPr>
        <w:t>A.M.;</w:t>
      </w:r>
      <w:r>
        <w:rPr>
          <w:spacing w:val="9"/>
          <w:w w:val="105"/>
          <w:sz w:val="18"/>
        </w:rPr>
        <w:t> </w:t>
      </w:r>
      <w:r>
        <w:rPr>
          <w:w w:val="105"/>
          <w:sz w:val="18"/>
        </w:rPr>
        <w:t>Mohamed,</w:t>
      </w:r>
      <w:r>
        <w:rPr>
          <w:spacing w:val="10"/>
          <w:w w:val="105"/>
          <w:sz w:val="18"/>
        </w:rPr>
        <w:t> </w:t>
      </w:r>
      <w:r>
        <w:rPr>
          <w:w w:val="105"/>
          <w:sz w:val="18"/>
        </w:rPr>
        <w:t>M.A.;</w:t>
      </w:r>
      <w:r>
        <w:rPr>
          <w:spacing w:val="9"/>
          <w:w w:val="105"/>
          <w:sz w:val="18"/>
        </w:rPr>
        <w:t> </w:t>
      </w:r>
      <w:r>
        <w:rPr>
          <w:w w:val="105"/>
          <w:sz w:val="18"/>
        </w:rPr>
        <w:t>Fard,</w:t>
      </w:r>
      <w:r>
        <w:rPr>
          <w:spacing w:val="10"/>
          <w:w w:val="105"/>
          <w:sz w:val="18"/>
        </w:rPr>
        <w:t> </w:t>
      </w:r>
      <w:r>
        <w:rPr>
          <w:w w:val="105"/>
          <w:sz w:val="18"/>
        </w:rPr>
        <w:t>A.K.</w:t>
      </w:r>
      <w:r>
        <w:rPr>
          <w:spacing w:val="9"/>
          <w:w w:val="105"/>
          <w:sz w:val="18"/>
        </w:rPr>
        <w:t> </w:t>
      </w:r>
      <w:r>
        <w:rPr>
          <w:w w:val="105"/>
          <w:sz w:val="18"/>
        </w:rPr>
        <w:t>An</w:t>
      </w:r>
      <w:r>
        <w:rPr>
          <w:spacing w:val="9"/>
          <w:w w:val="105"/>
          <w:sz w:val="18"/>
        </w:rPr>
        <w:t> </w:t>
      </w:r>
      <w:r>
        <w:rPr>
          <w:w w:val="105"/>
          <w:sz w:val="18"/>
        </w:rPr>
        <w:t>Intelligent</w:t>
      </w:r>
      <w:r>
        <w:rPr>
          <w:spacing w:val="10"/>
          <w:w w:val="105"/>
          <w:sz w:val="18"/>
        </w:rPr>
        <w:t> </w:t>
      </w:r>
      <w:r>
        <w:rPr>
          <w:w w:val="105"/>
          <w:sz w:val="18"/>
        </w:rPr>
        <w:t>Data-Driven</w:t>
      </w:r>
      <w:r>
        <w:rPr>
          <w:spacing w:val="9"/>
          <w:w w:val="105"/>
          <w:sz w:val="18"/>
        </w:rPr>
        <w:t> </w:t>
      </w:r>
      <w:r>
        <w:rPr>
          <w:w w:val="105"/>
          <w:sz w:val="18"/>
        </w:rPr>
        <w:t>Model</w:t>
      </w:r>
      <w:r>
        <w:rPr>
          <w:spacing w:val="10"/>
          <w:w w:val="105"/>
          <w:sz w:val="18"/>
        </w:rPr>
        <w:t> </w:t>
      </w:r>
      <w:r>
        <w:rPr>
          <w:w w:val="105"/>
          <w:sz w:val="18"/>
        </w:rPr>
        <w:t>to</w:t>
      </w:r>
      <w:r>
        <w:rPr>
          <w:spacing w:val="9"/>
          <w:w w:val="105"/>
          <w:sz w:val="18"/>
        </w:rPr>
        <w:t> </w:t>
      </w:r>
      <w:r>
        <w:rPr>
          <w:w w:val="105"/>
          <w:sz w:val="18"/>
        </w:rPr>
        <w:t>Secure</w:t>
      </w:r>
      <w:r>
        <w:rPr>
          <w:spacing w:val="10"/>
          <w:w w:val="105"/>
          <w:sz w:val="18"/>
        </w:rPr>
        <w:t> </w:t>
      </w:r>
      <w:r>
        <w:rPr>
          <w:w w:val="105"/>
          <w:sz w:val="18"/>
        </w:rPr>
        <w:t>Intravehicle</w:t>
      </w:r>
      <w:r>
        <w:rPr>
          <w:spacing w:val="9"/>
          <w:w w:val="105"/>
          <w:sz w:val="18"/>
        </w:rPr>
        <w:t> </w:t>
      </w:r>
      <w:r>
        <w:rPr>
          <w:w w:val="105"/>
          <w:sz w:val="18"/>
        </w:rPr>
        <w:t>Communica-</w:t>
      </w:r>
      <w:r>
        <w:rPr>
          <w:spacing w:val="-39"/>
          <w:w w:val="105"/>
          <w:sz w:val="18"/>
        </w:rPr>
        <w:t> </w:t>
      </w:r>
      <w:bookmarkStart w:name="_bookmark91" w:id="144"/>
      <w:bookmarkEnd w:id="144"/>
      <w:r>
        <w:rPr>
          <w:w w:val="105"/>
          <w:sz w:val="18"/>
        </w:rPr>
        <w:t>tions</w:t>
      </w:r>
      <w:r>
        <w:rPr>
          <w:spacing w:val="-1"/>
          <w:w w:val="105"/>
          <w:sz w:val="18"/>
        </w:rPr>
        <w:t> </w:t>
      </w:r>
      <w:r>
        <w:rPr>
          <w:w w:val="105"/>
          <w:sz w:val="18"/>
        </w:rPr>
        <w:t>Based</w:t>
      </w:r>
      <w:r>
        <w:rPr>
          <w:spacing w:val="-1"/>
          <w:w w:val="105"/>
          <w:sz w:val="18"/>
        </w:rPr>
        <w:t> </w:t>
      </w:r>
      <w:r>
        <w:rPr>
          <w:w w:val="105"/>
          <w:sz w:val="18"/>
        </w:rPr>
        <w:t>on</w:t>
      </w:r>
      <w:r>
        <w:rPr>
          <w:spacing w:val="-1"/>
          <w:w w:val="105"/>
          <w:sz w:val="18"/>
        </w:rPr>
        <w:t> </w:t>
      </w:r>
      <w:r>
        <w:rPr>
          <w:w w:val="105"/>
          <w:sz w:val="18"/>
        </w:rPr>
        <w:t>Machine</w:t>
      </w:r>
      <w:r>
        <w:rPr>
          <w:spacing w:val="-1"/>
          <w:w w:val="105"/>
          <w:sz w:val="18"/>
        </w:rPr>
        <w:t> </w:t>
      </w:r>
      <w:r>
        <w:rPr>
          <w:w w:val="105"/>
          <w:sz w:val="18"/>
        </w:rPr>
        <w:t>Learning.</w:t>
      </w:r>
      <w:r>
        <w:rPr>
          <w:spacing w:val="8"/>
          <w:w w:val="105"/>
          <w:sz w:val="18"/>
        </w:rPr>
        <w:t> </w:t>
      </w:r>
      <w:r>
        <w:rPr>
          <w:rFonts w:ascii="Palatino Linotype" w:hAnsi="Palatino Linotype"/>
          <w:i/>
          <w:w w:val="105"/>
          <w:sz w:val="18"/>
        </w:rPr>
        <w:t>IEEE</w:t>
      </w:r>
      <w:r>
        <w:rPr>
          <w:rFonts w:ascii="Palatino Linotype" w:hAnsi="Palatino Linotype"/>
          <w:i/>
          <w:spacing w:val="-7"/>
          <w:w w:val="105"/>
          <w:sz w:val="18"/>
        </w:rPr>
        <w:t> </w:t>
      </w:r>
      <w:r>
        <w:rPr>
          <w:rFonts w:ascii="Palatino Linotype" w:hAnsi="Palatino Linotype"/>
          <w:i/>
          <w:w w:val="105"/>
          <w:sz w:val="18"/>
        </w:rPr>
        <w:t>Trans.</w:t>
      </w:r>
      <w:r>
        <w:rPr>
          <w:rFonts w:ascii="Palatino Linotype" w:hAnsi="Palatino Linotype"/>
          <w:i/>
          <w:spacing w:val="3"/>
          <w:w w:val="105"/>
          <w:sz w:val="18"/>
        </w:rPr>
        <w:t> </w:t>
      </w:r>
      <w:r>
        <w:rPr>
          <w:rFonts w:ascii="Palatino Linotype" w:hAnsi="Palatino Linotype"/>
          <w:i/>
          <w:w w:val="105"/>
          <w:sz w:val="18"/>
        </w:rPr>
        <w:t>Ind.</w:t>
      </w:r>
      <w:r>
        <w:rPr>
          <w:rFonts w:ascii="Palatino Linotype" w:hAnsi="Palatino Linotype"/>
          <w:i/>
          <w:spacing w:val="3"/>
          <w:w w:val="105"/>
          <w:sz w:val="18"/>
        </w:rPr>
        <w:t> </w:t>
      </w:r>
      <w:r>
        <w:rPr>
          <w:rFonts w:ascii="Palatino Linotype" w:hAnsi="Palatino Linotype"/>
          <w:i/>
          <w:w w:val="105"/>
          <w:sz w:val="18"/>
        </w:rPr>
        <w:t>Electron.</w:t>
      </w:r>
      <w:r>
        <w:rPr>
          <w:rFonts w:ascii="Palatino Linotype" w:hAnsi="Palatino Linotype"/>
          <w:i/>
          <w:spacing w:val="3"/>
          <w:w w:val="105"/>
          <w:sz w:val="18"/>
        </w:rPr>
        <w:t> </w:t>
      </w:r>
      <w:r>
        <w:rPr>
          <w:rFonts w:ascii="Palatino Linotype" w:hAnsi="Palatino Linotype"/>
          <w:b/>
          <w:w w:val="105"/>
          <w:sz w:val="18"/>
        </w:rPr>
        <w:t>2019</w:t>
      </w:r>
      <w:r>
        <w:rPr>
          <w:w w:val="105"/>
          <w:sz w:val="18"/>
        </w:rPr>
        <w:t>,</w:t>
      </w:r>
      <w:r>
        <w:rPr>
          <w:spacing w:val="-1"/>
          <w:w w:val="105"/>
          <w:sz w:val="18"/>
        </w:rPr>
        <w:t> </w:t>
      </w:r>
      <w:r>
        <w:rPr>
          <w:rFonts w:ascii="Palatino Linotype" w:hAnsi="Palatino Linotype"/>
          <w:i/>
          <w:w w:val="105"/>
          <w:sz w:val="18"/>
        </w:rPr>
        <w:t>67</w:t>
      </w:r>
      <w:r>
        <w:rPr>
          <w:w w:val="105"/>
          <w:sz w:val="18"/>
        </w:rPr>
        <w:t>,</w:t>
      </w:r>
      <w:r>
        <w:rPr>
          <w:spacing w:val="-1"/>
          <w:w w:val="105"/>
          <w:sz w:val="18"/>
        </w:rPr>
        <w:t> </w:t>
      </w:r>
      <w:r>
        <w:rPr>
          <w:w w:val="105"/>
          <w:sz w:val="18"/>
        </w:rPr>
        <w:t>5112–5119.</w:t>
      </w:r>
      <w:r>
        <w:rPr>
          <w:spacing w:val="8"/>
          <w:w w:val="105"/>
          <w:sz w:val="18"/>
        </w:rPr>
        <w:t> </w:t>
      </w:r>
      <w:r>
        <w:rPr>
          <w:w w:val="105"/>
          <w:sz w:val="18"/>
        </w:rPr>
        <w:t>[</w:t>
      </w:r>
      <w:hyperlink r:id="rId71">
        <w:r>
          <w:rPr>
            <w:color w:val="0774B7"/>
            <w:w w:val="105"/>
            <w:sz w:val="18"/>
          </w:rPr>
          <w:t>CrossRef</w:t>
        </w:r>
      </w:hyperlink>
      <w:r>
        <w:rPr>
          <w:w w:val="105"/>
          <w:sz w:val="18"/>
        </w:rPr>
        <w:t>]</w:t>
      </w:r>
    </w:p>
    <w:p>
      <w:pPr>
        <w:pStyle w:val="ListParagraph"/>
        <w:numPr>
          <w:ilvl w:val="0"/>
          <w:numId w:val="5"/>
        </w:numPr>
        <w:tabs>
          <w:tab w:pos="550" w:val="left" w:leader="none"/>
          <w:tab w:pos="551" w:val="left" w:leader="none"/>
        </w:tabs>
        <w:spacing w:line="240" w:lineRule="auto" w:before="6" w:after="0"/>
        <w:ind w:left="550" w:right="138" w:hanging="431"/>
        <w:jc w:val="left"/>
        <w:rPr>
          <w:sz w:val="18"/>
        </w:rPr>
      </w:pPr>
      <w:r>
        <w:rPr>
          <w:w w:val="105"/>
          <w:sz w:val="18"/>
        </w:rPr>
        <w:t>Hanselmann,</w:t>
      </w:r>
      <w:r>
        <w:rPr>
          <w:spacing w:val="-9"/>
          <w:w w:val="105"/>
          <w:sz w:val="18"/>
        </w:rPr>
        <w:t> </w:t>
      </w:r>
      <w:r>
        <w:rPr>
          <w:w w:val="105"/>
          <w:sz w:val="18"/>
        </w:rPr>
        <w:t>M.;</w:t>
      </w:r>
      <w:r>
        <w:rPr>
          <w:spacing w:val="-7"/>
          <w:w w:val="105"/>
          <w:sz w:val="18"/>
        </w:rPr>
        <w:t> </w:t>
      </w:r>
      <w:r>
        <w:rPr>
          <w:w w:val="105"/>
          <w:sz w:val="18"/>
        </w:rPr>
        <w:t>Strauss,</w:t>
      </w:r>
      <w:r>
        <w:rPr>
          <w:spacing w:val="-9"/>
          <w:w w:val="105"/>
          <w:sz w:val="18"/>
        </w:rPr>
        <w:t> </w:t>
      </w:r>
      <w:r>
        <w:rPr>
          <w:w w:val="105"/>
          <w:sz w:val="18"/>
        </w:rPr>
        <w:t>T.;</w:t>
      </w:r>
      <w:r>
        <w:rPr>
          <w:spacing w:val="-7"/>
          <w:w w:val="105"/>
          <w:sz w:val="18"/>
        </w:rPr>
        <w:t> </w:t>
      </w:r>
      <w:r>
        <w:rPr>
          <w:w w:val="105"/>
          <w:sz w:val="18"/>
        </w:rPr>
        <w:t>Dormann,</w:t>
      </w:r>
      <w:r>
        <w:rPr>
          <w:spacing w:val="-9"/>
          <w:w w:val="105"/>
          <w:sz w:val="18"/>
        </w:rPr>
        <w:t> </w:t>
      </w:r>
      <w:r>
        <w:rPr>
          <w:w w:val="105"/>
          <w:sz w:val="18"/>
        </w:rPr>
        <w:t>K.;</w:t>
      </w:r>
      <w:r>
        <w:rPr>
          <w:spacing w:val="-7"/>
          <w:w w:val="105"/>
          <w:sz w:val="18"/>
        </w:rPr>
        <w:t> </w:t>
      </w:r>
      <w:r>
        <w:rPr>
          <w:w w:val="105"/>
          <w:sz w:val="18"/>
        </w:rPr>
        <w:t>Ulmer,</w:t>
      </w:r>
      <w:r>
        <w:rPr>
          <w:spacing w:val="-9"/>
          <w:w w:val="105"/>
          <w:sz w:val="18"/>
        </w:rPr>
        <w:t> </w:t>
      </w:r>
      <w:r>
        <w:rPr>
          <w:w w:val="105"/>
          <w:sz w:val="18"/>
        </w:rPr>
        <w:t>H.</w:t>
      </w:r>
      <w:r>
        <w:rPr>
          <w:spacing w:val="-9"/>
          <w:w w:val="105"/>
          <w:sz w:val="18"/>
        </w:rPr>
        <w:t> </w:t>
      </w:r>
      <w:r>
        <w:rPr>
          <w:w w:val="105"/>
          <w:sz w:val="18"/>
        </w:rPr>
        <w:t>CANet:</w:t>
      </w:r>
      <w:r>
        <w:rPr>
          <w:spacing w:val="1"/>
          <w:w w:val="105"/>
          <w:sz w:val="18"/>
        </w:rPr>
        <w:t> </w:t>
      </w:r>
      <w:r>
        <w:rPr>
          <w:w w:val="105"/>
          <w:sz w:val="18"/>
        </w:rPr>
        <w:t>An</w:t>
      </w:r>
      <w:r>
        <w:rPr>
          <w:spacing w:val="-9"/>
          <w:w w:val="105"/>
          <w:sz w:val="18"/>
        </w:rPr>
        <w:t> </w:t>
      </w:r>
      <w:r>
        <w:rPr>
          <w:w w:val="105"/>
          <w:sz w:val="18"/>
        </w:rPr>
        <w:t>Unsupervised</w:t>
      </w:r>
      <w:r>
        <w:rPr>
          <w:spacing w:val="-9"/>
          <w:w w:val="105"/>
          <w:sz w:val="18"/>
        </w:rPr>
        <w:t> </w:t>
      </w:r>
      <w:r>
        <w:rPr>
          <w:w w:val="105"/>
          <w:sz w:val="18"/>
        </w:rPr>
        <w:t>Intrusion</w:t>
      </w:r>
      <w:r>
        <w:rPr>
          <w:spacing w:val="-9"/>
          <w:w w:val="105"/>
          <w:sz w:val="18"/>
        </w:rPr>
        <w:t> </w:t>
      </w:r>
      <w:r>
        <w:rPr>
          <w:w w:val="105"/>
          <w:sz w:val="18"/>
        </w:rPr>
        <w:t>Detection</w:t>
      </w:r>
      <w:r>
        <w:rPr>
          <w:spacing w:val="-10"/>
          <w:w w:val="105"/>
          <w:sz w:val="18"/>
        </w:rPr>
        <w:t> </w:t>
      </w:r>
      <w:r>
        <w:rPr>
          <w:w w:val="105"/>
          <w:sz w:val="18"/>
        </w:rPr>
        <w:t>System</w:t>
      </w:r>
      <w:r>
        <w:rPr>
          <w:spacing w:val="-9"/>
          <w:w w:val="105"/>
          <w:sz w:val="18"/>
        </w:rPr>
        <w:t> </w:t>
      </w:r>
      <w:r>
        <w:rPr>
          <w:w w:val="105"/>
          <w:sz w:val="18"/>
        </w:rPr>
        <w:t>for</w:t>
      </w:r>
      <w:r>
        <w:rPr>
          <w:spacing w:val="-9"/>
          <w:w w:val="105"/>
          <w:sz w:val="18"/>
        </w:rPr>
        <w:t> </w:t>
      </w:r>
      <w:r>
        <w:rPr>
          <w:w w:val="105"/>
          <w:sz w:val="18"/>
        </w:rPr>
        <w:t>High</w:t>
      </w:r>
      <w:r>
        <w:rPr>
          <w:spacing w:val="-9"/>
          <w:w w:val="105"/>
          <w:sz w:val="18"/>
        </w:rPr>
        <w:t> </w:t>
      </w:r>
      <w:r>
        <w:rPr>
          <w:w w:val="105"/>
          <w:sz w:val="18"/>
        </w:rPr>
        <w:t>Dimensional</w:t>
      </w:r>
      <w:r>
        <w:rPr>
          <w:spacing w:val="-39"/>
          <w:w w:val="105"/>
          <w:sz w:val="18"/>
        </w:rPr>
        <w:t> </w:t>
      </w:r>
      <w:bookmarkStart w:name="_bookmark92" w:id="145"/>
      <w:bookmarkEnd w:id="145"/>
      <w:r>
        <w:rPr>
          <w:w w:val="105"/>
          <w:sz w:val="18"/>
        </w:rPr>
        <w:t>CAN</w:t>
      </w:r>
      <w:r>
        <w:rPr>
          <w:spacing w:val="1"/>
          <w:w w:val="105"/>
          <w:sz w:val="18"/>
        </w:rPr>
        <w:t> </w:t>
      </w:r>
      <w:r>
        <w:rPr>
          <w:w w:val="105"/>
          <w:sz w:val="18"/>
        </w:rPr>
        <w:t>Bus</w:t>
      </w:r>
      <w:r>
        <w:rPr>
          <w:spacing w:val="2"/>
          <w:w w:val="105"/>
          <w:sz w:val="18"/>
        </w:rPr>
        <w:t> </w:t>
      </w:r>
      <w:r>
        <w:rPr>
          <w:w w:val="105"/>
          <w:sz w:val="18"/>
        </w:rPr>
        <w:t>Data.</w:t>
      </w:r>
      <w:r>
        <w:rPr>
          <w:spacing w:val="11"/>
          <w:w w:val="105"/>
          <w:sz w:val="18"/>
        </w:rPr>
        <w:t> </w:t>
      </w:r>
      <w:r>
        <w:rPr>
          <w:rFonts w:ascii="Palatino Linotype" w:hAnsi="Palatino Linotype"/>
          <w:i/>
          <w:w w:val="105"/>
          <w:sz w:val="18"/>
        </w:rPr>
        <w:t>IEEE</w:t>
      </w:r>
      <w:r>
        <w:rPr>
          <w:rFonts w:ascii="Palatino Linotype" w:hAnsi="Palatino Linotype"/>
          <w:i/>
          <w:spacing w:val="-4"/>
          <w:w w:val="105"/>
          <w:sz w:val="18"/>
        </w:rPr>
        <w:t> </w:t>
      </w:r>
      <w:r>
        <w:rPr>
          <w:rFonts w:ascii="Palatino Linotype" w:hAnsi="Palatino Linotype"/>
          <w:i/>
          <w:w w:val="105"/>
          <w:sz w:val="18"/>
        </w:rPr>
        <w:t>Access</w:t>
      </w:r>
      <w:r>
        <w:rPr>
          <w:rFonts w:ascii="Palatino Linotype" w:hAnsi="Palatino Linotype"/>
          <w:i/>
          <w:spacing w:val="-5"/>
          <w:w w:val="105"/>
          <w:sz w:val="18"/>
        </w:rPr>
        <w:t> </w:t>
      </w:r>
      <w:r>
        <w:rPr>
          <w:rFonts w:ascii="Palatino Linotype" w:hAnsi="Palatino Linotype"/>
          <w:b/>
          <w:w w:val="105"/>
          <w:sz w:val="18"/>
        </w:rPr>
        <w:t>2020</w:t>
      </w:r>
      <w:r>
        <w:rPr>
          <w:w w:val="105"/>
          <w:sz w:val="18"/>
        </w:rPr>
        <w:t>,</w:t>
      </w:r>
      <w:r>
        <w:rPr>
          <w:spacing w:val="2"/>
          <w:w w:val="105"/>
          <w:sz w:val="18"/>
        </w:rPr>
        <w:t> </w:t>
      </w:r>
      <w:r>
        <w:rPr>
          <w:rFonts w:ascii="Palatino Linotype" w:hAnsi="Palatino Linotype"/>
          <w:i/>
          <w:w w:val="105"/>
          <w:sz w:val="18"/>
        </w:rPr>
        <w:t>8</w:t>
      </w:r>
      <w:r>
        <w:rPr>
          <w:w w:val="105"/>
          <w:sz w:val="18"/>
        </w:rPr>
        <w:t>,</w:t>
      </w:r>
      <w:r>
        <w:rPr>
          <w:spacing w:val="2"/>
          <w:w w:val="105"/>
          <w:sz w:val="18"/>
        </w:rPr>
        <w:t> </w:t>
      </w:r>
      <w:r>
        <w:rPr>
          <w:w w:val="105"/>
          <w:sz w:val="18"/>
        </w:rPr>
        <w:t>58194–58205.</w:t>
      </w:r>
      <w:r>
        <w:rPr>
          <w:spacing w:val="11"/>
          <w:w w:val="105"/>
          <w:sz w:val="18"/>
        </w:rPr>
        <w:t> </w:t>
      </w:r>
      <w:r>
        <w:rPr>
          <w:w w:val="105"/>
          <w:sz w:val="18"/>
        </w:rPr>
        <w:t>[</w:t>
      </w:r>
      <w:hyperlink r:id="rId72">
        <w:r>
          <w:rPr>
            <w:color w:val="0774B7"/>
            <w:w w:val="105"/>
            <w:sz w:val="18"/>
          </w:rPr>
          <w:t>CrossRef</w:t>
        </w:r>
      </w:hyperlink>
      <w:r>
        <w:rPr>
          <w:w w:val="105"/>
          <w:sz w:val="18"/>
        </w:rPr>
        <w:t>]</w:t>
      </w:r>
    </w:p>
    <w:p>
      <w:pPr>
        <w:pStyle w:val="ListParagraph"/>
        <w:numPr>
          <w:ilvl w:val="0"/>
          <w:numId w:val="5"/>
        </w:numPr>
        <w:tabs>
          <w:tab w:pos="550" w:val="left" w:leader="none"/>
          <w:tab w:pos="551" w:val="left" w:leader="none"/>
        </w:tabs>
        <w:spacing w:line="240" w:lineRule="auto" w:before="7" w:after="0"/>
        <w:ind w:left="550" w:right="138" w:hanging="431"/>
        <w:jc w:val="left"/>
        <w:rPr>
          <w:sz w:val="18"/>
        </w:rPr>
      </w:pPr>
      <w:r>
        <w:rPr>
          <w:w w:val="105"/>
          <w:sz w:val="18"/>
        </w:rPr>
        <w:t>Lokman, S.F.; Othman, A.T.; Musa, S.; Abu Bakar, M.H. Deep Contractive Autoencoder-Based Anomaly Detection for In-Vehicle</w:t>
      </w:r>
      <w:r>
        <w:rPr>
          <w:spacing w:val="-39"/>
          <w:w w:val="105"/>
          <w:sz w:val="18"/>
        </w:rPr>
        <w:t> </w:t>
      </w:r>
      <w:bookmarkStart w:name="_bookmark93" w:id="146"/>
      <w:bookmarkEnd w:id="146"/>
      <w:r>
        <w:rPr>
          <w:w w:val="105"/>
          <w:sz w:val="18"/>
        </w:rPr>
        <w:t>Cont</w:t>
      </w:r>
      <w:r>
        <w:rPr>
          <w:w w:val="105"/>
          <w:sz w:val="18"/>
        </w:rPr>
        <w:t>roller Area Network (CAN).</w:t>
      </w:r>
      <w:r>
        <w:rPr>
          <w:spacing w:val="1"/>
          <w:w w:val="105"/>
          <w:sz w:val="18"/>
        </w:rPr>
        <w:t> </w:t>
      </w:r>
      <w:r>
        <w:rPr>
          <w:rFonts w:ascii="Palatino Linotype" w:hAnsi="Palatino Linotype"/>
          <w:i/>
          <w:w w:val="105"/>
          <w:sz w:val="18"/>
        </w:rPr>
        <w:t>Prop.</w:t>
      </w:r>
      <w:r>
        <w:rPr>
          <w:rFonts w:ascii="Palatino Linotype" w:hAnsi="Palatino Linotype"/>
          <w:i/>
          <w:spacing w:val="4"/>
          <w:w w:val="105"/>
          <w:sz w:val="18"/>
        </w:rPr>
        <w:t> </w:t>
      </w:r>
      <w:r>
        <w:rPr>
          <w:rFonts w:ascii="Palatino Linotype" w:hAnsi="Palatino Linotype"/>
          <w:i/>
          <w:w w:val="105"/>
          <w:sz w:val="18"/>
        </w:rPr>
        <w:t>Charact.</w:t>
      </w:r>
      <w:r>
        <w:rPr>
          <w:rFonts w:ascii="Palatino Linotype" w:hAnsi="Palatino Linotype"/>
          <w:i/>
          <w:spacing w:val="4"/>
          <w:w w:val="105"/>
          <w:sz w:val="18"/>
        </w:rPr>
        <w:t> </w:t>
      </w:r>
      <w:r>
        <w:rPr>
          <w:rFonts w:ascii="Palatino Linotype" w:hAnsi="Palatino Linotype"/>
          <w:i/>
          <w:w w:val="105"/>
          <w:sz w:val="18"/>
        </w:rPr>
        <w:t>Mod.</w:t>
      </w:r>
      <w:r>
        <w:rPr>
          <w:rFonts w:ascii="Palatino Linotype" w:hAnsi="Palatino Linotype"/>
          <w:i/>
          <w:spacing w:val="5"/>
          <w:w w:val="105"/>
          <w:sz w:val="18"/>
        </w:rPr>
        <w:t> </w:t>
      </w:r>
      <w:r>
        <w:rPr>
          <w:rFonts w:ascii="Palatino Linotype" w:hAnsi="Palatino Linotype"/>
          <w:i/>
          <w:w w:val="105"/>
          <w:sz w:val="18"/>
        </w:rPr>
        <w:t>Mater.</w:t>
      </w:r>
      <w:r>
        <w:rPr>
          <w:rFonts w:ascii="Palatino Linotype" w:hAnsi="Palatino Linotype"/>
          <w:i/>
          <w:spacing w:val="4"/>
          <w:w w:val="105"/>
          <w:sz w:val="18"/>
        </w:rPr>
        <w:t> </w:t>
      </w:r>
      <w:r>
        <w:rPr>
          <w:rFonts w:ascii="Palatino Linotype" w:hAnsi="Palatino Linotype"/>
          <w:b/>
          <w:w w:val="105"/>
          <w:sz w:val="18"/>
        </w:rPr>
        <w:t>2019</w:t>
      </w:r>
      <w:r>
        <w:rPr>
          <w:w w:val="105"/>
          <w:sz w:val="18"/>
        </w:rPr>
        <w:t>, </w:t>
      </w:r>
      <w:r>
        <w:rPr>
          <w:rFonts w:ascii="Palatino Linotype" w:hAnsi="Palatino Linotype"/>
          <w:i/>
          <w:w w:val="105"/>
          <w:sz w:val="18"/>
        </w:rPr>
        <w:t>119</w:t>
      </w:r>
      <w:r>
        <w:rPr>
          <w:w w:val="105"/>
          <w:sz w:val="18"/>
        </w:rPr>
        <w:t>,</w:t>
      </w:r>
      <w:r>
        <w:rPr>
          <w:spacing w:val="1"/>
          <w:w w:val="105"/>
          <w:sz w:val="18"/>
        </w:rPr>
        <w:t> </w:t>
      </w:r>
      <w:r>
        <w:rPr>
          <w:w w:val="105"/>
          <w:sz w:val="18"/>
        </w:rPr>
        <w:t>195–205.</w:t>
      </w:r>
      <w:r>
        <w:rPr>
          <w:spacing w:val="9"/>
          <w:w w:val="105"/>
          <w:sz w:val="18"/>
        </w:rPr>
        <w:t> </w:t>
      </w:r>
      <w:r>
        <w:rPr>
          <w:w w:val="105"/>
          <w:sz w:val="18"/>
        </w:rPr>
        <w:t>[</w:t>
      </w:r>
      <w:hyperlink r:id="rId73">
        <w:r>
          <w:rPr>
            <w:color w:val="0774B7"/>
            <w:w w:val="105"/>
            <w:sz w:val="18"/>
          </w:rPr>
          <w:t>CrossRef</w:t>
        </w:r>
      </w:hyperlink>
      <w:r>
        <w:rPr>
          <w:w w:val="105"/>
          <w:sz w:val="18"/>
        </w:rPr>
        <w:t>]</w:t>
      </w:r>
    </w:p>
    <w:p>
      <w:pPr>
        <w:pStyle w:val="ListParagraph"/>
        <w:numPr>
          <w:ilvl w:val="0"/>
          <w:numId w:val="5"/>
        </w:numPr>
        <w:tabs>
          <w:tab w:pos="550" w:val="left" w:leader="none"/>
          <w:tab w:pos="551" w:val="left" w:leader="none"/>
        </w:tabs>
        <w:spacing w:line="240" w:lineRule="auto" w:before="6" w:after="0"/>
        <w:ind w:left="550" w:right="137" w:hanging="431"/>
        <w:jc w:val="left"/>
        <w:rPr>
          <w:sz w:val="18"/>
        </w:rPr>
      </w:pPr>
      <w:r>
        <w:rPr>
          <w:spacing w:val="-1"/>
          <w:w w:val="110"/>
          <w:sz w:val="18"/>
        </w:rPr>
        <w:t>Baldini,</w:t>
      </w:r>
      <w:r>
        <w:rPr>
          <w:spacing w:val="-10"/>
          <w:w w:val="110"/>
          <w:sz w:val="18"/>
        </w:rPr>
        <w:t> </w:t>
      </w:r>
      <w:r>
        <w:rPr>
          <w:w w:val="110"/>
          <w:sz w:val="18"/>
        </w:rPr>
        <w:t>G.</w:t>
      </w:r>
      <w:r>
        <w:rPr>
          <w:spacing w:val="-10"/>
          <w:w w:val="110"/>
          <w:sz w:val="18"/>
        </w:rPr>
        <w:t> </w:t>
      </w:r>
      <w:r>
        <w:rPr>
          <w:w w:val="110"/>
          <w:sz w:val="18"/>
        </w:rPr>
        <w:t>On</w:t>
      </w:r>
      <w:r>
        <w:rPr>
          <w:spacing w:val="-11"/>
          <w:w w:val="110"/>
          <w:sz w:val="18"/>
        </w:rPr>
        <w:t> </w:t>
      </w:r>
      <w:r>
        <w:rPr>
          <w:w w:val="110"/>
          <w:sz w:val="18"/>
        </w:rPr>
        <w:t>the</w:t>
      </w:r>
      <w:r>
        <w:rPr>
          <w:spacing w:val="-10"/>
          <w:w w:val="110"/>
          <w:sz w:val="18"/>
        </w:rPr>
        <w:t> </w:t>
      </w:r>
      <w:r>
        <w:rPr>
          <w:w w:val="110"/>
          <w:sz w:val="18"/>
        </w:rPr>
        <w:t>Application</w:t>
      </w:r>
      <w:r>
        <w:rPr>
          <w:spacing w:val="-10"/>
          <w:w w:val="110"/>
          <w:sz w:val="18"/>
        </w:rPr>
        <w:t> </w:t>
      </w:r>
      <w:r>
        <w:rPr>
          <w:w w:val="110"/>
          <w:sz w:val="18"/>
        </w:rPr>
        <w:t>of</w:t>
      </w:r>
      <w:r>
        <w:rPr>
          <w:spacing w:val="-10"/>
          <w:w w:val="110"/>
          <w:sz w:val="18"/>
        </w:rPr>
        <w:t> </w:t>
      </w:r>
      <w:r>
        <w:rPr>
          <w:w w:val="110"/>
          <w:sz w:val="18"/>
        </w:rPr>
        <w:t>Entropy</w:t>
      </w:r>
      <w:r>
        <w:rPr>
          <w:spacing w:val="-11"/>
          <w:w w:val="110"/>
          <w:sz w:val="18"/>
        </w:rPr>
        <w:t> </w:t>
      </w:r>
      <w:r>
        <w:rPr>
          <w:w w:val="110"/>
          <w:sz w:val="18"/>
        </w:rPr>
        <w:t>Measures</w:t>
      </w:r>
      <w:r>
        <w:rPr>
          <w:spacing w:val="-10"/>
          <w:w w:val="110"/>
          <w:sz w:val="18"/>
        </w:rPr>
        <w:t> </w:t>
      </w:r>
      <w:r>
        <w:rPr>
          <w:w w:val="110"/>
          <w:sz w:val="18"/>
        </w:rPr>
        <w:t>with</w:t>
      </w:r>
      <w:r>
        <w:rPr>
          <w:spacing w:val="-10"/>
          <w:w w:val="110"/>
          <w:sz w:val="18"/>
        </w:rPr>
        <w:t> </w:t>
      </w:r>
      <w:r>
        <w:rPr>
          <w:w w:val="110"/>
          <w:sz w:val="18"/>
        </w:rPr>
        <w:t>Sliding</w:t>
      </w:r>
      <w:r>
        <w:rPr>
          <w:spacing w:val="-11"/>
          <w:w w:val="110"/>
          <w:sz w:val="18"/>
        </w:rPr>
        <w:t> </w:t>
      </w:r>
      <w:r>
        <w:rPr>
          <w:w w:val="110"/>
          <w:sz w:val="18"/>
        </w:rPr>
        <w:t>Window</w:t>
      </w:r>
      <w:r>
        <w:rPr>
          <w:spacing w:val="-10"/>
          <w:w w:val="110"/>
          <w:sz w:val="18"/>
        </w:rPr>
        <w:t> </w:t>
      </w:r>
      <w:r>
        <w:rPr>
          <w:w w:val="110"/>
          <w:sz w:val="18"/>
        </w:rPr>
        <w:t>for</w:t>
      </w:r>
      <w:r>
        <w:rPr>
          <w:spacing w:val="-10"/>
          <w:w w:val="110"/>
          <w:sz w:val="18"/>
        </w:rPr>
        <w:t> </w:t>
      </w:r>
      <w:r>
        <w:rPr>
          <w:w w:val="110"/>
          <w:sz w:val="18"/>
        </w:rPr>
        <w:t>Intrusion</w:t>
      </w:r>
      <w:r>
        <w:rPr>
          <w:spacing w:val="-10"/>
          <w:w w:val="110"/>
          <w:sz w:val="18"/>
        </w:rPr>
        <w:t> </w:t>
      </w:r>
      <w:r>
        <w:rPr>
          <w:w w:val="110"/>
          <w:sz w:val="18"/>
        </w:rPr>
        <w:t>Detection</w:t>
      </w:r>
      <w:r>
        <w:rPr>
          <w:spacing w:val="-11"/>
          <w:w w:val="110"/>
          <w:sz w:val="18"/>
        </w:rPr>
        <w:t> </w:t>
      </w:r>
      <w:r>
        <w:rPr>
          <w:w w:val="110"/>
          <w:sz w:val="18"/>
        </w:rPr>
        <w:t>in</w:t>
      </w:r>
      <w:r>
        <w:rPr>
          <w:spacing w:val="-10"/>
          <w:w w:val="110"/>
          <w:sz w:val="18"/>
        </w:rPr>
        <w:t> </w:t>
      </w:r>
      <w:r>
        <w:rPr>
          <w:w w:val="110"/>
          <w:sz w:val="18"/>
        </w:rPr>
        <w:t>Automotive</w:t>
      </w:r>
      <w:r>
        <w:rPr>
          <w:spacing w:val="-10"/>
          <w:w w:val="110"/>
          <w:sz w:val="18"/>
        </w:rPr>
        <w:t> </w:t>
      </w:r>
      <w:r>
        <w:rPr>
          <w:w w:val="110"/>
          <w:sz w:val="18"/>
        </w:rPr>
        <w:t>In-Vehicle</w:t>
      </w:r>
      <w:r>
        <w:rPr>
          <w:spacing w:val="-41"/>
          <w:w w:val="110"/>
          <w:sz w:val="18"/>
        </w:rPr>
        <w:t> </w:t>
      </w:r>
      <w:bookmarkStart w:name="_bookmark94" w:id="147"/>
      <w:bookmarkEnd w:id="147"/>
      <w:r>
        <w:rPr>
          <w:w w:val="110"/>
          <w:sz w:val="18"/>
        </w:rPr>
        <w:t>Networks.</w:t>
      </w:r>
      <w:r>
        <w:rPr>
          <w:spacing w:val="8"/>
          <w:w w:val="110"/>
          <w:sz w:val="18"/>
        </w:rPr>
        <w:t> </w:t>
      </w:r>
      <w:r>
        <w:rPr>
          <w:rFonts w:ascii="Palatino Linotype"/>
          <w:i/>
          <w:w w:val="110"/>
          <w:sz w:val="18"/>
        </w:rPr>
        <w:t>Entropy</w:t>
      </w:r>
      <w:r>
        <w:rPr>
          <w:rFonts w:ascii="Palatino Linotype"/>
          <w:i/>
          <w:spacing w:val="-8"/>
          <w:w w:val="110"/>
          <w:sz w:val="18"/>
        </w:rPr>
        <w:t> </w:t>
      </w:r>
      <w:r>
        <w:rPr>
          <w:rFonts w:ascii="Palatino Linotype"/>
          <w:b/>
          <w:w w:val="110"/>
          <w:sz w:val="18"/>
        </w:rPr>
        <w:t>2020</w:t>
      </w:r>
      <w:r>
        <w:rPr>
          <w:w w:val="110"/>
          <w:sz w:val="18"/>
        </w:rPr>
        <w:t>,</w:t>
      </w:r>
      <w:r>
        <w:rPr>
          <w:spacing w:val="-2"/>
          <w:w w:val="110"/>
          <w:sz w:val="18"/>
        </w:rPr>
        <w:t> </w:t>
      </w:r>
      <w:r>
        <w:rPr>
          <w:rFonts w:ascii="Palatino Linotype"/>
          <w:i/>
          <w:w w:val="110"/>
          <w:sz w:val="18"/>
        </w:rPr>
        <w:t>22</w:t>
      </w:r>
      <w:r>
        <w:rPr>
          <w:w w:val="110"/>
          <w:sz w:val="18"/>
        </w:rPr>
        <w:t>,</w:t>
      </w:r>
      <w:r>
        <w:rPr>
          <w:spacing w:val="-1"/>
          <w:w w:val="110"/>
          <w:sz w:val="18"/>
        </w:rPr>
        <w:t> </w:t>
      </w:r>
      <w:r>
        <w:rPr>
          <w:w w:val="110"/>
          <w:sz w:val="18"/>
        </w:rPr>
        <w:t>1044.</w:t>
      </w:r>
      <w:r>
        <w:rPr>
          <w:spacing w:val="8"/>
          <w:w w:val="110"/>
          <w:sz w:val="18"/>
        </w:rPr>
        <w:t> </w:t>
      </w:r>
      <w:r>
        <w:rPr>
          <w:w w:val="110"/>
          <w:sz w:val="18"/>
        </w:rPr>
        <w:t>[</w:t>
      </w:r>
      <w:hyperlink r:id="rId74">
        <w:r>
          <w:rPr>
            <w:color w:val="0774B7"/>
            <w:w w:val="110"/>
            <w:sz w:val="18"/>
          </w:rPr>
          <w:t>CrossRef</w:t>
        </w:r>
      </w:hyperlink>
      <w:r>
        <w:rPr>
          <w:w w:val="110"/>
          <w:sz w:val="18"/>
        </w:rPr>
        <w:t>]</w:t>
      </w:r>
      <w:r>
        <w:rPr>
          <w:spacing w:val="-1"/>
          <w:w w:val="110"/>
          <w:sz w:val="18"/>
        </w:rPr>
        <w:t> </w:t>
      </w:r>
      <w:r>
        <w:rPr>
          <w:w w:val="110"/>
          <w:sz w:val="18"/>
        </w:rPr>
        <w:t>[</w:t>
      </w:r>
      <w:hyperlink r:id="rId75">
        <w:r>
          <w:rPr>
            <w:color w:val="0774B7"/>
            <w:w w:val="110"/>
            <w:sz w:val="18"/>
          </w:rPr>
          <w:t>PubMed</w:t>
        </w:r>
      </w:hyperlink>
      <w:r>
        <w:rPr>
          <w:w w:val="110"/>
          <w:sz w:val="18"/>
        </w:rPr>
        <w:t>]</w:t>
      </w:r>
    </w:p>
    <w:p>
      <w:pPr>
        <w:pStyle w:val="ListParagraph"/>
        <w:numPr>
          <w:ilvl w:val="0"/>
          <w:numId w:val="5"/>
        </w:numPr>
        <w:tabs>
          <w:tab w:pos="550" w:val="left" w:leader="none"/>
          <w:tab w:pos="551" w:val="left" w:leader="none"/>
        </w:tabs>
        <w:spacing w:line="240" w:lineRule="auto" w:before="7" w:after="0"/>
        <w:ind w:left="550" w:right="138" w:hanging="431"/>
        <w:jc w:val="left"/>
        <w:rPr>
          <w:sz w:val="18"/>
        </w:rPr>
      </w:pPr>
      <w:r>
        <w:rPr>
          <w:w w:val="105"/>
          <w:sz w:val="18"/>
        </w:rPr>
        <w:t>Wu,</w:t>
      </w:r>
      <w:r>
        <w:rPr>
          <w:spacing w:val="4"/>
          <w:w w:val="105"/>
          <w:sz w:val="18"/>
        </w:rPr>
        <w:t> </w:t>
      </w:r>
      <w:r>
        <w:rPr>
          <w:w w:val="105"/>
          <w:sz w:val="18"/>
        </w:rPr>
        <w:t>W.;</w:t>
      </w:r>
      <w:r>
        <w:rPr>
          <w:spacing w:val="5"/>
          <w:w w:val="105"/>
          <w:sz w:val="18"/>
        </w:rPr>
        <w:t> </w:t>
      </w:r>
      <w:r>
        <w:rPr>
          <w:w w:val="105"/>
          <w:sz w:val="18"/>
        </w:rPr>
        <w:t>Huang,</w:t>
      </w:r>
      <w:r>
        <w:rPr>
          <w:spacing w:val="4"/>
          <w:w w:val="105"/>
          <w:sz w:val="18"/>
        </w:rPr>
        <w:t> </w:t>
      </w:r>
      <w:r>
        <w:rPr>
          <w:w w:val="105"/>
          <w:sz w:val="18"/>
        </w:rPr>
        <w:t>Y.;</w:t>
      </w:r>
      <w:r>
        <w:rPr>
          <w:spacing w:val="5"/>
          <w:w w:val="105"/>
          <w:sz w:val="18"/>
        </w:rPr>
        <w:t> </w:t>
      </w:r>
      <w:r>
        <w:rPr>
          <w:w w:val="105"/>
          <w:sz w:val="18"/>
        </w:rPr>
        <w:t>Kurachi,</w:t>
      </w:r>
      <w:r>
        <w:rPr>
          <w:spacing w:val="4"/>
          <w:w w:val="105"/>
          <w:sz w:val="18"/>
        </w:rPr>
        <w:t> </w:t>
      </w:r>
      <w:r>
        <w:rPr>
          <w:w w:val="105"/>
          <w:sz w:val="18"/>
        </w:rPr>
        <w:t>R.;</w:t>
      </w:r>
      <w:r>
        <w:rPr>
          <w:spacing w:val="5"/>
          <w:w w:val="105"/>
          <w:sz w:val="18"/>
        </w:rPr>
        <w:t> </w:t>
      </w:r>
      <w:r>
        <w:rPr>
          <w:w w:val="105"/>
          <w:sz w:val="18"/>
        </w:rPr>
        <w:t>Zeng,</w:t>
      </w:r>
      <w:r>
        <w:rPr>
          <w:spacing w:val="5"/>
          <w:w w:val="105"/>
          <w:sz w:val="18"/>
        </w:rPr>
        <w:t> </w:t>
      </w:r>
      <w:r>
        <w:rPr>
          <w:w w:val="105"/>
          <w:sz w:val="18"/>
        </w:rPr>
        <w:t>G.;</w:t>
      </w:r>
      <w:r>
        <w:rPr>
          <w:spacing w:val="4"/>
          <w:w w:val="105"/>
          <w:sz w:val="18"/>
        </w:rPr>
        <w:t> </w:t>
      </w:r>
      <w:r>
        <w:rPr>
          <w:w w:val="105"/>
          <w:sz w:val="18"/>
        </w:rPr>
        <w:t>Xie,</w:t>
      </w:r>
      <w:r>
        <w:rPr>
          <w:spacing w:val="5"/>
          <w:w w:val="105"/>
          <w:sz w:val="18"/>
        </w:rPr>
        <w:t> </w:t>
      </w:r>
      <w:r>
        <w:rPr>
          <w:w w:val="105"/>
          <w:sz w:val="18"/>
        </w:rPr>
        <w:t>G.;</w:t>
      </w:r>
      <w:r>
        <w:rPr>
          <w:spacing w:val="4"/>
          <w:w w:val="105"/>
          <w:sz w:val="18"/>
        </w:rPr>
        <w:t> </w:t>
      </w:r>
      <w:r>
        <w:rPr>
          <w:w w:val="105"/>
          <w:sz w:val="18"/>
        </w:rPr>
        <w:t>Li,</w:t>
      </w:r>
      <w:r>
        <w:rPr>
          <w:spacing w:val="5"/>
          <w:w w:val="105"/>
          <w:sz w:val="18"/>
        </w:rPr>
        <w:t> </w:t>
      </w:r>
      <w:r>
        <w:rPr>
          <w:w w:val="105"/>
          <w:sz w:val="18"/>
        </w:rPr>
        <w:t>R.;</w:t>
      </w:r>
      <w:r>
        <w:rPr>
          <w:spacing w:val="4"/>
          <w:w w:val="105"/>
          <w:sz w:val="18"/>
        </w:rPr>
        <w:t> </w:t>
      </w:r>
      <w:r>
        <w:rPr>
          <w:w w:val="105"/>
          <w:sz w:val="18"/>
        </w:rPr>
        <w:t>Li,</w:t>
      </w:r>
      <w:r>
        <w:rPr>
          <w:spacing w:val="5"/>
          <w:w w:val="105"/>
          <w:sz w:val="18"/>
        </w:rPr>
        <w:t> </w:t>
      </w:r>
      <w:r>
        <w:rPr>
          <w:w w:val="105"/>
          <w:sz w:val="18"/>
        </w:rPr>
        <w:t>K.</w:t>
      </w:r>
      <w:r>
        <w:rPr>
          <w:spacing w:val="5"/>
          <w:w w:val="105"/>
          <w:sz w:val="18"/>
        </w:rPr>
        <w:t> </w:t>
      </w:r>
      <w:r>
        <w:rPr>
          <w:w w:val="105"/>
          <w:sz w:val="18"/>
        </w:rPr>
        <w:t>Sliding</w:t>
      </w:r>
      <w:r>
        <w:rPr>
          <w:spacing w:val="4"/>
          <w:w w:val="105"/>
          <w:sz w:val="18"/>
        </w:rPr>
        <w:t> </w:t>
      </w:r>
      <w:r>
        <w:rPr>
          <w:w w:val="105"/>
          <w:sz w:val="18"/>
        </w:rPr>
        <w:t>Window</w:t>
      </w:r>
      <w:r>
        <w:rPr>
          <w:spacing w:val="5"/>
          <w:w w:val="105"/>
          <w:sz w:val="18"/>
        </w:rPr>
        <w:t> </w:t>
      </w:r>
      <w:r>
        <w:rPr>
          <w:w w:val="105"/>
          <w:sz w:val="18"/>
        </w:rPr>
        <w:t>Optimized</w:t>
      </w:r>
      <w:r>
        <w:rPr>
          <w:spacing w:val="4"/>
          <w:w w:val="105"/>
          <w:sz w:val="18"/>
        </w:rPr>
        <w:t> </w:t>
      </w:r>
      <w:r>
        <w:rPr>
          <w:w w:val="105"/>
          <w:sz w:val="18"/>
        </w:rPr>
        <w:t>Information</w:t>
      </w:r>
      <w:r>
        <w:rPr>
          <w:spacing w:val="5"/>
          <w:w w:val="105"/>
          <w:sz w:val="18"/>
        </w:rPr>
        <w:t> </w:t>
      </w:r>
      <w:r>
        <w:rPr>
          <w:w w:val="105"/>
          <w:sz w:val="18"/>
        </w:rPr>
        <w:t>Entropy</w:t>
      </w:r>
      <w:r>
        <w:rPr>
          <w:spacing w:val="5"/>
          <w:w w:val="105"/>
          <w:sz w:val="18"/>
        </w:rPr>
        <w:t> </w:t>
      </w:r>
      <w:r>
        <w:rPr>
          <w:w w:val="105"/>
          <w:sz w:val="18"/>
        </w:rPr>
        <w:t>Analysis</w:t>
      </w:r>
      <w:r>
        <w:rPr>
          <w:spacing w:val="4"/>
          <w:w w:val="105"/>
          <w:sz w:val="18"/>
        </w:rPr>
        <w:t> </w:t>
      </w:r>
      <w:r>
        <w:rPr>
          <w:w w:val="105"/>
          <w:sz w:val="18"/>
        </w:rPr>
        <w:t>Method</w:t>
      </w:r>
      <w:r>
        <w:rPr>
          <w:spacing w:val="-39"/>
          <w:w w:val="105"/>
          <w:sz w:val="18"/>
        </w:rPr>
        <w:t> </w:t>
      </w:r>
      <w:bookmarkStart w:name="_bookmark95" w:id="148"/>
      <w:bookmarkEnd w:id="148"/>
      <w:r>
        <w:rPr>
          <w:w w:val="105"/>
          <w:sz w:val="18"/>
        </w:rPr>
        <w:t>for</w:t>
      </w:r>
      <w:r>
        <w:rPr>
          <w:spacing w:val="-2"/>
          <w:w w:val="105"/>
          <w:sz w:val="18"/>
        </w:rPr>
        <w:t> </w:t>
      </w:r>
      <w:r>
        <w:rPr>
          <w:w w:val="105"/>
          <w:sz w:val="18"/>
        </w:rPr>
        <w:t>Intrusion</w:t>
      </w:r>
      <w:r>
        <w:rPr>
          <w:spacing w:val="-1"/>
          <w:w w:val="105"/>
          <w:sz w:val="18"/>
        </w:rPr>
        <w:t> </w:t>
      </w:r>
      <w:r>
        <w:rPr>
          <w:w w:val="105"/>
          <w:sz w:val="18"/>
        </w:rPr>
        <w:t>Detection</w:t>
      </w:r>
      <w:r>
        <w:rPr>
          <w:spacing w:val="-1"/>
          <w:w w:val="105"/>
          <w:sz w:val="18"/>
        </w:rPr>
        <w:t> </w:t>
      </w:r>
      <w:r>
        <w:rPr>
          <w:w w:val="105"/>
          <w:sz w:val="18"/>
        </w:rPr>
        <w:t>on</w:t>
      </w:r>
      <w:r>
        <w:rPr>
          <w:spacing w:val="-1"/>
          <w:w w:val="105"/>
          <w:sz w:val="18"/>
        </w:rPr>
        <w:t> </w:t>
      </w:r>
      <w:r>
        <w:rPr>
          <w:w w:val="105"/>
          <w:sz w:val="18"/>
        </w:rPr>
        <w:t>In-Vehicle</w:t>
      </w:r>
      <w:r>
        <w:rPr>
          <w:spacing w:val="-1"/>
          <w:w w:val="105"/>
          <w:sz w:val="18"/>
        </w:rPr>
        <w:t> </w:t>
      </w:r>
      <w:r>
        <w:rPr>
          <w:w w:val="105"/>
          <w:sz w:val="18"/>
        </w:rPr>
        <w:t>Networks.</w:t>
      </w:r>
      <w:r>
        <w:rPr>
          <w:spacing w:val="8"/>
          <w:w w:val="105"/>
          <w:sz w:val="18"/>
        </w:rPr>
        <w:t> </w:t>
      </w:r>
      <w:r>
        <w:rPr>
          <w:rFonts w:ascii="Palatino Linotype" w:hAnsi="Palatino Linotype"/>
          <w:i/>
          <w:w w:val="105"/>
          <w:sz w:val="18"/>
        </w:rPr>
        <w:t>IEEE</w:t>
      </w:r>
      <w:r>
        <w:rPr>
          <w:rFonts w:ascii="Palatino Linotype" w:hAnsi="Palatino Linotype"/>
          <w:i/>
          <w:spacing w:val="-7"/>
          <w:w w:val="105"/>
          <w:sz w:val="18"/>
        </w:rPr>
        <w:t> </w:t>
      </w:r>
      <w:r>
        <w:rPr>
          <w:rFonts w:ascii="Palatino Linotype" w:hAnsi="Palatino Linotype"/>
          <w:i/>
          <w:w w:val="105"/>
          <w:sz w:val="18"/>
        </w:rPr>
        <w:t>Access</w:t>
      </w:r>
      <w:r>
        <w:rPr>
          <w:rFonts w:ascii="Palatino Linotype" w:hAnsi="Palatino Linotype"/>
          <w:i/>
          <w:spacing w:val="-8"/>
          <w:w w:val="105"/>
          <w:sz w:val="18"/>
        </w:rPr>
        <w:t> </w:t>
      </w:r>
      <w:r>
        <w:rPr>
          <w:rFonts w:ascii="Palatino Linotype" w:hAnsi="Palatino Linotype"/>
          <w:b/>
          <w:w w:val="105"/>
          <w:sz w:val="18"/>
        </w:rPr>
        <w:t>2018</w:t>
      </w:r>
      <w:r>
        <w:rPr>
          <w:w w:val="105"/>
          <w:sz w:val="18"/>
        </w:rPr>
        <w:t>,</w:t>
      </w:r>
      <w:r>
        <w:rPr>
          <w:spacing w:val="-1"/>
          <w:w w:val="105"/>
          <w:sz w:val="18"/>
        </w:rPr>
        <w:t> </w:t>
      </w:r>
      <w:r>
        <w:rPr>
          <w:rFonts w:ascii="Palatino Linotype" w:hAnsi="Palatino Linotype"/>
          <w:i/>
          <w:w w:val="105"/>
          <w:sz w:val="18"/>
        </w:rPr>
        <w:t>6</w:t>
      </w:r>
      <w:r>
        <w:rPr>
          <w:w w:val="105"/>
          <w:sz w:val="18"/>
        </w:rPr>
        <w:t>,</w:t>
      </w:r>
      <w:r>
        <w:rPr>
          <w:spacing w:val="-1"/>
          <w:w w:val="105"/>
          <w:sz w:val="18"/>
        </w:rPr>
        <w:t> </w:t>
      </w:r>
      <w:r>
        <w:rPr>
          <w:w w:val="105"/>
          <w:sz w:val="18"/>
        </w:rPr>
        <w:t>45233–45245.</w:t>
      </w:r>
      <w:r>
        <w:rPr>
          <w:spacing w:val="8"/>
          <w:w w:val="105"/>
          <w:sz w:val="18"/>
        </w:rPr>
        <w:t> </w:t>
      </w:r>
      <w:r>
        <w:rPr>
          <w:w w:val="105"/>
          <w:sz w:val="18"/>
        </w:rPr>
        <w:t>[</w:t>
      </w:r>
      <w:hyperlink r:id="rId76">
        <w:r>
          <w:rPr>
            <w:color w:val="0774B7"/>
            <w:w w:val="105"/>
            <w:sz w:val="18"/>
          </w:rPr>
          <w:t>CrossRef</w:t>
        </w:r>
      </w:hyperlink>
      <w:r>
        <w:rPr>
          <w:w w:val="105"/>
          <w:sz w:val="18"/>
        </w:rPr>
        <w:t>]</w:t>
      </w:r>
    </w:p>
    <w:p>
      <w:pPr>
        <w:pStyle w:val="ListParagraph"/>
        <w:numPr>
          <w:ilvl w:val="0"/>
          <w:numId w:val="5"/>
        </w:numPr>
        <w:tabs>
          <w:tab w:pos="550" w:val="left" w:leader="none"/>
          <w:tab w:pos="551" w:val="left" w:leader="none"/>
        </w:tabs>
        <w:spacing w:line="240" w:lineRule="auto" w:before="6" w:after="0"/>
        <w:ind w:left="544" w:right="108" w:hanging="425"/>
        <w:jc w:val="left"/>
        <w:rPr>
          <w:sz w:val="18"/>
        </w:rPr>
      </w:pPr>
      <w:r>
        <w:rPr>
          <w:w w:val="105"/>
          <w:sz w:val="18"/>
        </w:rPr>
        <w:t>Barletta,</w:t>
      </w:r>
      <w:r>
        <w:rPr>
          <w:spacing w:val="-7"/>
          <w:w w:val="105"/>
          <w:sz w:val="18"/>
        </w:rPr>
        <w:t> </w:t>
      </w:r>
      <w:r>
        <w:rPr>
          <w:w w:val="105"/>
          <w:sz w:val="18"/>
        </w:rPr>
        <w:t>V.S.;</w:t>
      </w:r>
      <w:r>
        <w:rPr>
          <w:spacing w:val="-6"/>
          <w:w w:val="105"/>
          <w:sz w:val="18"/>
        </w:rPr>
        <w:t> </w:t>
      </w:r>
      <w:r>
        <w:rPr>
          <w:w w:val="105"/>
          <w:sz w:val="18"/>
        </w:rPr>
        <w:t>Caivano,</w:t>
      </w:r>
      <w:r>
        <w:rPr>
          <w:spacing w:val="-7"/>
          <w:w w:val="105"/>
          <w:sz w:val="18"/>
        </w:rPr>
        <w:t> </w:t>
      </w:r>
      <w:r>
        <w:rPr>
          <w:w w:val="105"/>
          <w:sz w:val="18"/>
        </w:rPr>
        <w:t>D.;</w:t>
      </w:r>
      <w:r>
        <w:rPr>
          <w:spacing w:val="-6"/>
          <w:w w:val="105"/>
          <w:sz w:val="18"/>
        </w:rPr>
        <w:t> </w:t>
      </w:r>
      <w:r>
        <w:rPr>
          <w:w w:val="105"/>
          <w:sz w:val="18"/>
        </w:rPr>
        <w:t>Nannavecchia,</w:t>
      </w:r>
      <w:r>
        <w:rPr>
          <w:spacing w:val="-6"/>
          <w:w w:val="105"/>
          <w:sz w:val="18"/>
        </w:rPr>
        <w:t> </w:t>
      </w:r>
      <w:r>
        <w:rPr>
          <w:w w:val="105"/>
          <w:sz w:val="18"/>
        </w:rPr>
        <w:t>A.;</w:t>
      </w:r>
      <w:r>
        <w:rPr>
          <w:spacing w:val="-7"/>
          <w:w w:val="105"/>
          <w:sz w:val="18"/>
        </w:rPr>
        <w:t> </w:t>
      </w:r>
      <w:r>
        <w:rPr>
          <w:w w:val="105"/>
          <w:sz w:val="18"/>
        </w:rPr>
        <w:t>Scalera,</w:t>
      </w:r>
      <w:r>
        <w:rPr>
          <w:spacing w:val="-6"/>
          <w:w w:val="105"/>
          <w:sz w:val="18"/>
        </w:rPr>
        <w:t> </w:t>
      </w:r>
      <w:r>
        <w:rPr>
          <w:w w:val="105"/>
          <w:sz w:val="18"/>
        </w:rPr>
        <w:t>M.</w:t>
      </w:r>
      <w:r>
        <w:rPr>
          <w:spacing w:val="-7"/>
          <w:w w:val="105"/>
          <w:sz w:val="18"/>
        </w:rPr>
        <w:t> </w:t>
      </w:r>
      <w:r>
        <w:rPr>
          <w:w w:val="105"/>
          <w:sz w:val="18"/>
        </w:rPr>
        <w:t>Intrusion</w:t>
      </w:r>
      <w:r>
        <w:rPr>
          <w:spacing w:val="-6"/>
          <w:w w:val="105"/>
          <w:sz w:val="18"/>
        </w:rPr>
        <w:t> </w:t>
      </w:r>
      <w:r>
        <w:rPr>
          <w:w w:val="105"/>
          <w:sz w:val="18"/>
        </w:rPr>
        <w:t>Detection</w:t>
      </w:r>
      <w:r>
        <w:rPr>
          <w:spacing w:val="-6"/>
          <w:w w:val="105"/>
          <w:sz w:val="18"/>
        </w:rPr>
        <w:t> </w:t>
      </w:r>
      <w:r>
        <w:rPr>
          <w:w w:val="105"/>
          <w:sz w:val="18"/>
        </w:rPr>
        <w:t>for</w:t>
      </w:r>
      <w:r>
        <w:rPr>
          <w:spacing w:val="-7"/>
          <w:w w:val="105"/>
          <w:sz w:val="18"/>
        </w:rPr>
        <w:t> </w:t>
      </w:r>
      <w:r>
        <w:rPr>
          <w:w w:val="105"/>
          <w:sz w:val="18"/>
        </w:rPr>
        <w:t>In-Vehicle</w:t>
      </w:r>
      <w:r>
        <w:rPr>
          <w:spacing w:val="-6"/>
          <w:w w:val="105"/>
          <w:sz w:val="18"/>
        </w:rPr>
        <w:t> </w:t>
      </w:r>
      <w:r>
        <w:rPr>
          <w:w w:val="105"/>
          <w:sz w:val="18"/>
        </w:rPr>
        <w:t>Communication</w:t>
      </w:r>
      <w:r>
        <w:rPr>
          <w:spacing w:val="-6"/>
          <w:w w:val="105"/>
          <w:sz w:val="18"/>
        </w:rPr>
        <w:t> </w:t>
      </w:r>
      <w:r>
        <w:rPr>
          <w:w w:val="105"/>
          <w:sz w:val="18"/>
        </w:rPr>
        <w:t>Networks:</w:t>
      </w:r>
      <w:r>
        <w:rPr>
          <w:spacing w:val="2"/>
          <w:w w:val="105"/>
          <w:sz w:val="18"/>
        </w:rPr>
        <w:t> </w:t>
      </w:r>
      <w:r>
        <w:rPr>
          <w:w w:val="105"/>
          <w:sz w:val="18"/>
        </w:rPr>
        <w:t>An</w:t>
      </w:r>
      <w:r>
        <w:rPr>
          <w:spacing w:val="-7"/>
          <w:w w:val="105"/>
          <w:sz w:val="18"/>
        </w:rPr>
        <w:t> </w:t>
      </w:r>
      <w:r>
        <w:rPr>
          <w:w w:val="105"/>
          <w:sz w:val="18"/>
        </w:rPr>
        <w:t>Unsu-</w:t>
      </w:r>
      <w:r>
        <w:rPr>
          <w:spacing w:val="-38"/>
          <w:w w:val="105"/>
          <w:sz w:val="18"/>
        </w:rPr>
        <w:t> </w:t>
      </w:r>
      <w:r>
        <w:rPr>
          <w:w w:val="105"/>
          <w:sz w:val="18"/>
        </w:rPr>
        <w:t>pervised</w:t>
      </w:r>
      <w:r>
        <w:rPr>
          <w:spacing w:val="1"/>
          <w:w w:val="105"/>
          <w:sz w:val="18"/>
        </w:rPr>
        <w:t> </w:t>
      </w:r>
      <w:r>
        <w:rPr>
          <w:w w:val="105"/>
          <w:sz w:val="18"/>
        </w:rPr>
        <w:t>Kohonen</w:t>
      </w:r>
      <w:r>
        <w:rPr>
          <w:spacing w:val="2"/>
          <w:w w:val="105"/>
          <w:sz w:val="18"/>
        </w:rPr>
        <w:t> </w:t>
      </w:r>
      <w:r>
        <w:rPr>
          <w:w w:val="105"/>
          <w:sz w:val="18"/>
        </w:rPr>
        <w:t>SOM</w:t>
      </w:r>
      <w:r>
        <w:rPr>
          <w:spacing w:val="2"/>
          <w:w w:val="105"/>
          <w:sz w:val="18"/>
        </w:rPr>
        <w:t> </w:t>
      </w:r>
      <w:r>
        <w:rPr>
          <w:w w:val="105"/>
          <w:sz w:val="18"/>
        </w:rPr>
        <w:t>Approach.</w:t>
      </w:r>
      <w:r>
        <w:rPr>
          <w:spacing w:val="12"/>
          <w:w w:val="105"/>
          <w:sz w:val="18"/>
        </w:rPr>
        <w:t> </w:t>
      </w:r>
      <w:r>
        <w:rPr>
          <w:rFonts w:ascii="Palatino Linotype"/>
          <w:i/>
          <w:w w:val="105"/>
          <w:sz w:val="18"/>
        </w:rPr>
        <w:t>Futur.</w:t>
      </w:r>
      <w:r>
        <w:rPr>
          <w:rFonts w:ascii="Palatino Linotype"/>
          <w:i/>
          <w:spacing w:val="6"/>
          <w:w w:val="105"/>
          <w:sz w:val="18"/>
        </w:rPr>
        <w:t> </w:t>
      </w:r>
      <w:r>
        <w:rPr>
          <w:rFonts w:ascii="Palatino Linotype"/>
          <w:i/>
          <w:w w:val="105"/>
          <w:sz w:val="18"/>
        </w:rPr>
        <w:t>Internet</w:t>
      </w:r>
      <w:r>
        <w:rPr>
          <w:rFonts w:ascii="Palatino Linotype"/>
          <w:i/>
          <w:spacing w:val="-4"/>
          <w:w w:val="105"/>
          <w:sz w:val="18"/>
        </w:rPr>
        <w:t> </w:t>
      </w:r>
      <w:r>
        <w:rPr>
          <w:rFonts w:ascii="Palatino Linotype"/>
          <w:b/>
          <w:w w:val="105"/>
          <w:sz w:val="18"/>
        </w:rPr>
        <w:t>2020</w:t>
      </w:r>
      <w:r>
        <w:rPr>
          <w:w w:val="105"/>
          <w:sz w:val="18"/>
        </w:rPr>
        <w:t>,</w:t>
      </w:r>
      <w:r>
        <w:rPr>
          <w:spacing w:val="2"/>
          <w:w w:val="105"/>
          <w:sz w:val="18"/>
        </w:rPr>
        <w:t> </w:t>
      </w:r>
      <w:r>
        <w:rPr>
          <w:rFonts w:ascii="Palatino Linotype"/>
          <w:i/>
          <w:w w:val="105"/>
          <w:sz w:val="18"/>
        </w:rPr>
        <w:t>12</w:t>
      </w:r>
      <w:r>
        <w:rPr>
          <w:w w:val="105"/>
          <w:sz w:val="18"/>
        </w:rPr>
        <w:t>,</w:t>
      </w:r>
      <w:r>
        <w:rPr>
          <w:spacing w:val="2"/>
          <w:w w:val="105"/>
          <w:sz w:val="18"/>
        </w:rPr>
        <w:t> </w:t>
      </w:r>
      <w:r>
        <w:rPr>
          <w:w w:val="105"/>
          <w:sz w:val="18"/>
        </w:rPr>
        <w:t>119.</w:t>
      </w:r>
      <w:r>
        <w:rPr>
          <w:spacing w:val="12"/>
          <w:w w:val="105"/>
          <w:sz w:val="18"/>
        </w:rPr>
        <w:t> </w:t>
      </w:r>
      <w:r>
        <w:rPr>
          <w:w w:val="105"/>
          <w:sz w:val="18"/>
        </w:rPr>
        <w:t>[</w:t>
      </w:r>
      <w:hyperlink r:id="rId77">
        <w:r>
          <w:rPr>
            <w:color w:val="0774B7"/>
            <w:w w:val="105"/>
            <w:sz w:val="18"/>
          </w:rPr>
          <w:t>CrossRef</w:t>
        </w:r>
      </w:hyperlink>
      <w:r>
        <w:rPr>
          <w:w w:val="105"/>
          <w:sz w:val="18"/>
        </w:rPr>
        <w:t>]</w:t>
      </w:r>
    </w:p>
    <w:p>
      <w:pPr>
        <w:spacing w:after="0" w:line="240" w:lineRule="auto"/>
        <w:jc w:val="left"/>
        <w:rPr>
          <w:sz w:val="18"/>
        </w:rPr>
        <w:sectPr>
          <w:pgSz w:w="11910" w:h="16840"/>
          <w:pgMar w:header="1042" w:footer="0" w:top="1340" w:bottom="280" w:left="600" w:right="580"/>
        </w:sectPr>
      </w:pPr>
    </w:p>
    <w:p>
      <w:pPr>
        <w:pStyle w:val="BodyText"/>
      </w:pPr>
    </w:p>
    <w:p>
      <w:pPr>
        <w:pStyle w:val="BodyText"/>
        <w:spacing w:before="7"/>
        <w:rPr>
          <w:sz w:val="21"/>
        </w:rPr>
      </w:pPr>
    </w:p>
    <w:p>
      <w:pPr>
        <w:pStyle w:val="ListParagraph"/>
        <w:numPr>
          <w:ilvl w:val="0"/>
          <w:numId w:val="5"/>
        </w:numPr>
        <w:tabs>
          <w:tab w:pos="551" w:val="left" w:leader="none"/>
        </w:tabs>
        <w:spacing w:line="240" w:lineRule="auto" w:before="98" w:after="0"/>
        <w:ind w:left="550" w:right="137" w:hanging="431"/>
        <w:jc w:val="both"/>
        <w:rPr>
          <w:sz w:val="18"/>
        </w:rPr>
      </w:pPr>
      <w:bookmarkStart w:name="_bookmark96" w:id="149"/>
      <w:bookmarkEnd w:id="149"/>
      <w:r>
        <w:rPr/>
      </w:r>
      <w:bookmarkStart w:name="_bookmark96" w:id="150"/>
      <w:bookmarkEnd w:id="150"/>
      <w:r>
        <w:rPr>
          <w:w w:val="105"/>
          <w:sz w:val="18"/>
        </w:rPr>
        <w:t>Olufowobi,</w:t>
      </w:r>
      <w:r>
        <w:rPr>
          <w:w w:val="105"/>
          <w:sz w:val="18"/>
        </w:rPr>
        <w:t> H.; Young, C.; Zambreno, J.; Bloom, G. SAIDuCANT: Specification-Based Automotive Intrusion Detection Using</w:t>
      </w:r>
      <w:r>
        <w:rPr>
          <w:spacing w:val="1"/>
          <w:w w:val="105"/>
          <w:sz w:val="18"/>
        </w:rPr>
        <w:t> </w:t>
      </w:r>
      <w:bookmarkStart w:name="_bookmark97" w:id="151"/>
      <w:bookmarkEnd w:id="151"/>
      <w:r>
        <w:rPr>
          <w:w w:val="105"/>
          <w:sz w:val="18"/>
        </w:rPr>
        <w:t>Cont</w:t>
      </w:r>
      <w:r>
        <w:rPr>
          <w:w w:val="105"/>
          <w:sz w:val="18"/>
        </w:rPr>
        <w:t>roller</w:t>
      </w:r>
      <w:r>
        <w:rPr>
          <w:spacing w:val="-2"/>
          <w:w w:val="105"/>
          <w:sz w:val="18"/>
        </w:rPr>
        <w:t> </w:t>
      </w:r>
      <w:r>
        <w:rPr>
          <w:w w:val="105"/>
          <w:sz w:val="18"/>
        </w:rPr>
        <w:t>Area</w:t>
      </w:r>
      <w:r>
        <w:rPr>
          <w:spacing w:val="-1"/>
          <w:w w:val="105"/>
          <w:sz w:val="18"/>
        </w:rPr>
        <w:t> </w:t>
      </w:r>
      <w:r>
        <w:rPr>
          <w:w w:val="105"/>
          <w:sz w:val="18"/>
        </w:rPr>
        <w:t>Network</w:t>
      </w:r>
      <w:r>
        <w:rPr>
          <w:spacing w:val="-1"/>
          <w:w w:val="105"/>
          <w:sz w:val="18"/>
        </w:rPr>
        <w:t> </w:t>
      </w:r>
      <w:r>
        <w:rPr>
          <w:w w:val="105"/>
          <w:sz w:val="18"/>
        </w:rPr>
        <w:t>(CAN)</w:t>
      </w:r>
      <w:r>
        <w:rPr>
          <w:spacing w:val="-1"/>
          <w:w w:val="105"/>
          <w:sz w:val="18"/>
        </w:rPr>
        <w:t> </w:t>
      </w:r>
      <w:r>
        <w:rPr>
          <w:w w:val="105"/>
          <w:sz w:val="18"/>
        </w:rPr>
        <w:t>Timing.</w:t>
      </w:r>
      <w:r>
        <w:rPr>
          <w:spacing w:val="8"/>
          <w:w w:val="105"/>
          <w:sz w:val="18"/>
        </w:rPr>
        <w:t> </w:t>
      </w:r>
      <w:r>
        <w:rPr>
          <w:rFonts w:ascii="Palatino Linotype" w:hAnsi="Palatino Linotype"/>
          <w:i/>
          <w:w w:val="105"/>
          <w:sz w:val="18"/>
        </w:rPr>
        <w:t>IEEE</w:t>
      </w:r>
      <w:r>
        <w:rPr>
          <w:rFonts w:ascii="Palatino Linotype" w:hAnsi="Palatino Linotype"/>
          <w:i/>
          <w:spacing w:val="-7"/>
          <w:w w:val="105"/>
          <w:sz w:val="18"/>
        </w:rPr>
        <w:t> </w:t>
      </w:r>
      <w:r>
        <w:rPr>
          <w:rFonts w:ascii="Palatino Linotype" w:hAnsi="Palatino Linotype"/>
          <w:i/>
          <w:w w:val="105"/>
          <w:sz w:val="18"/>
        </w:rPr>
        <w:t>Trans.</w:t>
      </w:r>
      <w:r>
        <w:rPr>
          <w:rFonts w:ascii="Palatino Linotype" w:hAnsi="Palatino Linotype"/>
          <w:i/>
          <w:spacing w:val="3"/>
          <w:w w:val="105"/>
          <w:sz w:val="18"/>
        </w:rPr>
        <w:t> </w:t>
      </w:r>
      <w:r>
        <w:rPr>
          <w:rFonts w:ascii="Palatino Linotype" w:hAnsi="Palatino Linotype"/>
          <w:i/>
          <w:w w:val="105"/>
          <w:sz w:val="18"/>
        </w:rPr>
        <w:t>Veh.</w:t>
      </w:r>
      <w:r>
        <w:rPr>
          <w:rFonts w:ascii="Palatino Linotype" w:hAnsi="Palatino Linotype"/>
          <w:i/>
          <w:spacing w:val="2"/>
          <w:w w:val="105"/>
          <w:sz w:val="18"/>
        </w:rPr>
        <w:t> </w:t>
      </w:r>
      <w:r>
        <w:rPr>
          <w:rFonts w:ascii="Palatino Linotype" w:hAnsi="Palatino Linotype"/>
          <w:i/>
          <w:w w:val="105"/>
          <w:sz w:val="18"/>
        </w:rPr>
        <w:t>Technol.</w:t>
      </w:r>
      <w:r>
        <w:rPr>
          <w:rFonts w:ascii="Palatino Linotype" w:hAnsi="Palatino Linotype"/>
          <w:i/>
          <w:spacing w:val="3"/>
          <w:w w:val="105"/>
          <w:sz w:val="18"/>
        </w:rPr>
        <w:t> </w:t>
      </w:r>
      <w:r>
        <w:rPr>
          <w:rFonts w:ascii="Palatino Linotype" w:hAnsi="Palatino Linotype"/>
          <w:b/>
          <w:w w:val="105"/>
          <w:sz w:val="18"/>
        </w:rPr>
        <w:t>2019</w:t>
      </w:r>
      <w:r>
        <w:rPr>
          <w:w w:val="105"/>
          <w:sz w:val="18"/>
        </w:rPr>
        <w:t>,</w:t>
      </w:r>
      <w:r>
        <w:rPr>
          <w:spacing w:val="-1"/>
          <w:w w:val="105"/>
          <w:sz w:val="18"/>
        </w:rPr>
        <w:t> </w:t>
      </w:r>
      <w:r>
        <w:rPr>
          <w:rFonts w:ascii="Palatino Linotype" w:hAnsi="Palatino Linotype"/>
          <w:i/>
          <w:w w:val="105"/>
          <w:sz w:val="18"/>
        </w:rPr>
        <w:t>69</w:t>
      </w:r>
      <w:r>
        <w:rPr>
          <w:w w:val="105"/>
          <w:sz w:val="18"/>
        </w:rPr>
        <w:t>,</w:t>
      </w:r>
      <w:r>
        <w:rPr>
          <w:spacing w:val="-1"/>
          <w:w w:val="105"/>
          <w:sz w:val="18"/>
        </w:rPr>
        <w:t> </w:t>
      </w:r>
      <w:r>
        <w:rPr>
          <w:w w:val="105"/>
          <w:sz w:val="18"/>
        </w:rPr>
        <w:t>1484–1494.</w:t>
      </w:r>
      <w:r>
        <w:rPr>
          <w:spacing w:val="8"/>
          <w:w w:val="105"/>
          <w:sz w:val="18"/>
        </w:rPr>
        <w:t> </w:t>
      </w:r>
      <w:r>
        <w:rPr>
          <w:w w:val="105"/>
          <w:sz w:val="18"/>
        </w:rPr>
        <w:t>[</w:t>
      </w:r>
      <w:hyperlink r:id="rId78">
        <w:r>
          <w:rPr>
            <w:color w:val="0774B7"/>
            <w:w w:val="105"/>
            <w:sz w:val="18"/>
          </w:rPr>
          <w:t>CrossRef</w:t>
        </w:r>
      </w:hyperlink>
      <w:r>
        <w:rPr>
          <w:w w:val="105"/>
          <w:sz w:val="18"/>
        </w:rPr>
        <w:t>]</w:t>
      </w:r>
    </w:p>
    <w:p>
      <w:pPr>
        <w:pStyle w:val="ListParagraph"/>
        <w:numPr>
          <w:ilvl w:val="0"/>
          <w:numId w:val="5"/>
        </w:numPr>
        <w:tabs>
          <w:tab w:pos="551" w:val="left" w:leader="none"/>
        </w:tabs>
        <w:spacing w:line="261" w:lineRule="auto" w:before="7" w:after="0"/>
        <w:ind w:left="543" w:right="137" w:hanging="424"/>
        <w:jc w:val="both"/>
        <w:rPr>
          <w:sz w:val="18"/>
        </w:rPr>
      </w:pPr>
      <w:r>
        <w:rPr>
          <w:w w:val="105"/>
          <w:sz w:val="18"/>
        </w:rPr>
        <w:t>Olufowobi, H.; Ezeobi, U.; Muhati, E.; Robinson, G.; Young, C.; Zambreno, J.; Bloom, G. Anomaly Detection Approach Using</w:t>
      </w:r>
      <w:r>
        <w:rPr>
          <w:spacing w:val="1"/>
          <w:w w:val="105"/>
          <w:sz w:val="18"/>
        </w:rPr>
        <w:t> </w:t>
      </w:r>
      <w:r>
        <w:rPr>
          <w:w w:val="105"/>
          <w:sz w:val="18"/>
        </w:rPr>
        <w:t>Adaptive Cumulative Sum Algorithm for Controller Area Network.</w:t>
      </w:r>
      <w:r>
        <w:rPr>
          <w:spacing w:val="1"/>
          <w:w w:val="105"/>
          <w:sz w:val="18"/>
        </w:rPr>
        <w:t> </w:t>
      </w:r>
      <w:r>
        <w:rPr>
          <w:w w:val="105"/>
          <w:sz w:val="18"/>
        </w:rPr>
        <w:t>In Proceedings of the ACM Workshop on Automotive</w:t>
      </w:r>
      <w:r>
        <w:rPr>
          <w:spacing w:val="1"/>
          <w:w w:val="105"/>
          <w:sz w:val="18"/>
        </w:rPr>
        <w:t> </w:t>
      </w:r>
      <w:bookmarkStart w:name="_bookmark98" w:id="152"/>
      <w:bookmarkEnd w:id="152"/>
      <w:r>
        <w:rPr>
          <w:w w:val="105"/>
          <w:sz w:val="18"/>
        </w:rPr>
        <w:t>Cybersecurit</w:t>
      </w:r>
      <w:r>
        <w:rPr>
          <w:w w:val="105"/>
          <w:sz w:val="18"/>
        </w:rPr>
        <w:t>y,</w:t>
      </w:r>
      <w:r>
        <w:rPr>
          <w:spacing w:val="2"/>
          <w:w w:val="105"/>
          <w:sz w:val="18"/>
        </w:rPr>
        <w:t> </w:t>
      </w:r>
      <w:r>
        <w:rPr>
          <w:w w:val="105"/>
          <w:sz w:val="18"/>
        </w:rPr>
        <w:t>Richardson,</w:t>
      </w:r>
      <w:r>
        <w:rPr>
          <w:spacing w:val="2"/>
          <w:w w:val="105"/>
          <w:sz w:val="18"/>
        </w:rPr>
        <w:t> </w:t>
      </w:r>
      <w:r>
        <w:rPr>
          <w:w w:val="105"/>
          <w:sz w:val="18"/>
        </w:rPr>
        <w:t>TX,</w:t>
      </w:r>
      <w:r>
        <w:rPr>
          <w:spacing w:val="2"/>
          <w:w w:val="105"/>
          <w:sz w:val="18"/>
        </w:rPr>
        <w:t> </w:t>
      </w:r>
      <w:r>
        <w:rPr>
          <w:w w:val="105"/>
          <w:sz w:val="18"/>
        </w:rPr>
        <w:t>USA,</w:t>
      </w:r>
      <w:r>
        <w:rPr>
          <w:spacing w:val="2"/>
          <w:w w:val="105"/>
          <w:sz w:val="18"/>
        </w:rPr>
        <w:t> </w:t>
      </w:r>
      <w:r>
        <w:rPr>
          <w:w w:val="105"/>
          <w:sz w:val="18"/>
        </w:rPr>
        <w:t>27</w:t>
      </w:r>
      <w:r>
        <w:rPr>
          <w:spacing w:val="2"/>
          <w:w w:val="105"/>
          <w:sz w:val="18"/>
        </w:rPr>
        <w:t> </w:t>
      </w:r>
      <w:r>
        <w:rPr>
          <w:w w:val="105"/>
          <w:sz w:val="18"/>
        </w:rPr>
        <w:t>March</w:t>
      </w:r>
      <w:r>
        <w:rPr>
          <w:spacing w:val="2"/>
          <w:w w:val="105"/>
          <w:sz w:val="18"/>
        </w:rPr>
        <w:t> </w:t>
      </w:r>
      <w:r>
        <w:rPr>
          <w:w w:val="105"/>
          <w:sz w:val="18"/>
        </w:rPr>
        <w:t>2019;</w:t>
      </w:r>
      <w:r>
        <w:rPr>
          <w:spacing w:val="2"/>
          <w:w w:val="105"/>
          <w:sz w:val="18"/>
        </w:rPr>
        <w:t> </w:t>
      </w:r>
      <w:r>
        <w:rPr>
          <w:w w:val="105"/>
          <w:sz w:val="18"/>
        </w:rPr>
        <w:t>pp.</w:t>
      </w:r>
      <w:r>
        <w:rPr>
          <w:spacing w:val="11"/>
          <w:w w:val="105"/>
          <w:sz w:val="18"/>
        </w:rPr>
        <w:t> </w:t>
      </w:r>
      <w:r>
        <w:rPr>
          <w:w w:val="105"/>
          <w:sz w:val="18"/>
        </w:rPr>
        <w:t>25–30.</w:t>
      </w:r>
    </w:p>
    <w:p>
      <w:pPr>
        <w:pStyle w:val="ListParagraph"/>
        <w:numPr>
          <w:ilvl w:val="0"/>
          <w:numId w:val="5"/>
        </w:numPr>
        <w:tabs>
          <w:tab w:pos="551" w:val="left" w:leader="none"/>
        </w:tabs>
        <w:spacing w:line="240" w:lineRule="auto" w:before="0" w:after="0"/>
        <w:ind w:left="550" w:right="0" w:hanging="431"/>
        <w:jc w:val="both"/>
        <w:rPr>
          <w:sz w:val="18"/>
        </w:rPr>
      </w:pPr>
      <w:r>
        <w:rPr>
          <w:w w:val="110"/>
          <w:sz w:val="18"/>
        </w:rPr>
        <w:t>Islam,</w:t>
      </w:r>
      <w:r>
        <w:rPr>
          <w:spacing w:val="15"/>
          <w:w w:val="110"/>
          <w:sz w:val="18"/>
        </w:rPr>
        <w:t> </w:t>
      </w:r>
      <w:r>
        <w:rPr>
          <w:w w:val="110"/>
          <w:sz w:val="18"/>
        </w:rPr>
        <w:t>R.;</w:t>
      </w:r>
      <w:r>
        <w:rPr>
          <w:spacing w:val="20"/>
          <w:w w:val="110"/>
          <w:sz w:val="18"/>
        </w:rPr>
        <w:t> </w:t>
      </w:r>
      <w:r>
        <w:rPr>
          <w:w w:val="110"/>
          <w:sz w:val="18"/>
        </w:rPr>
        <w:t>Refat,</w:t>
      </w:r>
      <w:r>
        <w:rPr>
          <w:spacing w:val="15"/>
          <w:w w:val="110"/>
          <w:sz w:val="18"/>
        </w:rPr>
        <w:t> </w:t>
      </w:r>
      <w:r>
        <w:rPr>
          <w:w w:val="110"/>
          <w:sz w:val="18"/>
        </w:rPr>
        <w:t>R.U.D.;</w:t>
      </w:r>
      <w:r>
        <w:rPr>
          <w:spacing w:val="20"/>
          <w:w w:val="110"/>
          <w:sz w:val="18"/>
        </w:rPr>
        <w:t> </w:t>
      </w:r>
      <w:r>
        <w:rPr>
          <w:w w:val="110"/>
          <w:sz w:val="18"/>
        </w:rPr>
        <w:t>Yerram,</w:t>
      </w:r>
      <w:r>
        <w:rPr>
          <w:spacing w:val="16"/>
          <w:w w:val="110"/>
          <w:sz w:val="18"/>
        </w:rPr>
        <w:t> </w:t>
      </w:r>
      <w:r>
        <w:rPr>
          <w:w w:val="110"/>
          <w:sz w:val="18"/>
        </w:rPr>
        <w:t>S.M.;</w:t>
      </w:r>
      <w:r>
        <w:rPr>
          <w:spacing w:val="20"/>
          <w:w w:val="110"/>
          <w:sz w:val="18"/>
        </w:rPr>
        <w:t> </w:t>
      </w:r>
      <w:r>
        <w:rPr>
          <w:w w:val="110"/>
          <w:sz w:val="18"/>
        </w:rPr>
        <w:t>Malik,</w:t>
      </w:r>
      <w:r>
        <w:rPr>
          <w:spacing w:val="15"/>
          <w:w w:val="110"/>
          <w:sz w:val="18"/>
        </w:rPr>
        <w:t> </w:t>
      </w:r>
      <w:r>
        <w:rPr>
          <w:w w:val="110"/>
          <w:sz w:val="18"/>
        </w:rPr>
        <w:t>H.</w:t>
      </w:r>
      <w:r>
        <w:rPr>
          <w:spacing w:val="11"/>
          <w:w w:val="110"/>
          <w:sz w:val="18"/>
        </w:rPr>
        <w:t> </w:t>
      </w:r>
      <w:r>
        <w:rPr>
          <w:w w:val="110"/>
          <w:sz w:val="18"/>
        </w:rPr>
        <w:t>Graph-Based</w:t>
      </w:r>
      <w:r>
        <w:rPr>
          <w:spacing w:val="10"/>
          <w:w w:val="110"/>
          <w:sz w:val="18"/>
        </w:rPr>
        <w:t> </w:t>
      </w:r>
      <w:r>
        <w:rPr>
          <w:w w:val="110"/>
          <w:sz w:val="18"/>
        </w:rPr>
        <w:t>Intrusion</w:t>
      </w:r>
      <w:r>
        <w:rPr>
          <w:spacing w:val="11"/>
          <w:w w:val="110"/>
          <w:sz w:val="18"/>
        </w:rPr>
        <w:t> </w:t>
      </w:r>
      <w:r>
        <w:rPr>
          <w:w w:val="110"/>
          <w:sz w:val="18"/>
        </w:rPr>
        <w:t>Detection</w:t>
      </w:r>
      <w:r>
        <w:rPr>
          <w:spacing w:val="10"/>
          <w:w w:val="110"/>
          <w:sz w:val="18"/>
        </w:rPr>
        <w:t> </w:t>
      </w:r>
      <w:r>
        <w:rPr>
          <w:w w:val="110"/>
          <w:sz w:val="18"/>
        </w:rPr>
        <w:t>System</w:t>
      </w:r>
      <w:r>
        <w:rPr>
          <w:spacing w:val="11"/>
          <w:w w:val="110"/>
          <w:sz w:val="18"/>
        </w:rPr>
        <w:t> </w:t>
      </w:r>
      <w:r>
        <w:rPr>
          <w:w w:val="110"/>
          <w:sz w:val="18"/>
        </w:rPr>
        <w:t>for</w:t>
      </w:r>
      <w:r>
        <w:rPr>
          <w:spacing w:val="10"/>
          <w:w w:val="110"/>
          <w:sz w:val="18"/>
        </w:rPr>
        <w:t> </w:t>
      </w:r>
      <w:r>
        <w:rPr>
          <w:w w:val="110"/>
          <w:sz w:val="18"/>
        </w:rPr>
        <w:t>Controller</w:t>
      </w:r>
      <w:r>
        <w:rPr>
          <w:spacing w:val="11"/>
          <w:w w:val="110"/>
          <w:sz w:val="18"/>
        </w:rPr>
        <w:t> </w:t>
      </w:r>
      <w:r>
        <w:rPr>
          <w:w w:val="110"/>
          <w:sz w:val="18"/>
        </w:rPr>
        <w:t>Area</w:t>
      </w:r>
      <w:r>
        <w:rPr>
          <w:spacing w:val="10"/>
          <w:w w:val="110"/>
          <w:sz w:val="18"/>
        </w:rPr>
        <w:t> </w:t>
      </w:r>
      <w:r>
        <w:rPr>
          <w:w w:val="110"/>
          <w:sz w:val="18"/>
        </w:rPr>
        <w:t>Networks.</w:t>
      </w:r>
    </w:p>
    <w:p>
      <w:pPr>
        <w:spacing w:before="1"/>
        <w:ind w:left="550" w:right="0" w:firstLine="0"/>
        <w:jc w:val="left"/>
        <w:rPr>
          <w:sz w:val="18"/>
        </w:rPr>
      </w:pPr>
      <w:bookmarkStart w:name="_bookmark99" w:id="153"/>
      <w:bookmarkEnd w:id="153"/>
      <w:r>
        <w:rPr/>
      </w:r>
      <w:r>
        <w:rPr>
          <w:rFonts w:ascii="Palatino Linotype" w:hAnsi="Palatino Linotype"/>
          <w:i/>
          <w:sz w:val="18"/>
        </w:rPr>
        <w:t>IEEE</w:t>
      </w:r>
      <w:r>
        <w:rPr>
          <w:rFonts w:ascii="Palatino Linotype" w:hAnsi="Palatino Linotype"/>
          <w:i/>
          <w:spacing w:val="-7"/>
          <w:sz w:val="18"/>
        </w:rPr>
        <w:t> </w:t>
      </w:r>
      <w:r>
        <w:rPr>
          <w:rFonts w:ascii="Palatino Linotype" w:hAnsi="Palatino Linotype"/>
          <w:i/>
          <w:sz w:val="18"/>
        </w:rPr>
        <w:t>Trans.</w:t>
      </w:r>
      <w:r>
        <w:rPr>
          <w:rFonts w:ascii="Palatino Linotype" w:hAnsi="Palatino Linotype"/>
          <w:i/>
          <w:spacing w:val="4"/>
          <w:sz w:val="18"/>
        </w:rPr>
        <w:t> </w:t>
      </w:r>
      <w:r>
        <w:rPr>
          <w:rFonts w:ascii="Palatino Linotype" w:hAnsi="Palatino Linotype"/>
          <w:i/>
          <w:sz w:val="18"/>
        </w:rPr>
        <w:t>Intell.</w:t>
      </w:r>
      <w:r>
        <w:rPr>
          <w:rFonts w:ascii="Palatino Linotype" w:hAnsi="Palatino Linotype"/>
          <w:i/>
          <w:spacing w:val="3"/>
          <w:sz w:val="18"/>
        </w:rPr>
        <w:t> </w:t>
      </w:r>
      <w:r>
        <w:rPr>
          <w:rFonts w:ascii="Palatino Linotype" w:hAnsi="Palatino Linotype"/>
          <w:i/>
          <w:sz w:val="18"/>
        </w:rPr>
        <w:t>Transp.</w:t>
      </w:r>
      <w:r>
        <w:rPr>
          <w:rFonts w:ascii="Palatino Linotype" w:hAnsi="Palatino Linotype"/>
          <w:i/>
          <w:spacing w:val="4"/>
          <w:sz w:val="18"/>
        </w:rPr>
        <w:t> </w:t>
      </w:r>
      <w:r>
        <w:rPr>
          <w:rFonts w:ascii="Palatino Linotype" w:hAnsi="Palatino Linotype"/>
          <w:i/>
          <w:sz w:val="18"/>
        </w:rPr>
        <w:t>Syst.</w:t>
      </w:r>
      <w:r>
        <w:rPr>
          <w:rFonts w:ascii="Palatino Linotype" w:hAnsi="Palatino Linotype"/>
          <w:i/>
          <w:spacing w:val="4"/>
          <w:sz w:val="18"/>
        </w:rPr>
        <w:t> </w:t>
      </w:r>
      <w:r>
        <w:rPr>
          <w:rFonts w:ascii="Palatino Linotype" w:hAnsi="Palatino Linotype"/>
          <w:b/>
          <w:sz w:val="18"/>
        </w:rPr>
        <w:t>2020</w:t>
      </w:r>
      <w:r>
        <w:rPr>
          <w:sz w:val="18"/>
        </w:rPr>
        <w:t>,</w:t>
      </w:r>
      <w:r>
        <w:rPr>
          <w:spacing w:val="-1"/>
          <w:sz w:val="18"/>
        </w:rPr>
        <w:t> </w:t>
      </w:r>
      <w:r>
        <w:rPr>
          <w:sz w:val="18"/>
        </w:rPr>
        <w:t>1–10.</w:t>
      </w:r>
      <w:r>
        <w:rPr>
          <w:spacing w:val="9"/>
          <w:sz w:val="18"/>
        </w:rPr>
        <w:t> </w:t>
      </w:r>
      <w:r>
        <w:rPr>
          <w:sz w:val="18"/>
        </w:rPr>
        <w:t>[</w:t>
      </w:r>
      <w:hyperlink r:id="rId79">
        <w:r>
          <w:rPr>
            <w:color w:val="0774B7"/>
            <w:sz w:val="18"/>
          </w:rPr>
          <w:t>CrossRef</w:t>
        </w:r>
      </w:hyperlink>
      <w:r>
        <w:rPr>
          <w:sz w:val="18"/>
        </w:rPr>
        <w:t>]</w:t>
      </w:r>
    </w:p>
    <w:p>
      <w:pPr>
        <w:pStyle w:val="ListParagraph"/>
        <w:numPr>
          <w:ilvl w:val="0"/>
          <w:numId w:val="5"/>
        </w:numPr>
        <w:tabs>
          <w:tab w:pos="550" w:val="left" w:leader="none"/>
          <w:tab w:pos="551" w:val="left" w:leader="none"/>
        </w:tabs>
        <w:spacing w:line="240" w:lineRule="auto" w:before="5" w:after="0"/>
        <w:ind w:left="550" w:right="0" w:hanging="431"/>
        <w:jc w:val="left"/>
        <w:rPr>
          <w:sz w:val="18"/>
        </w:rPr>
      </w:pPr>
      <w:r>
        <w:rPr>
          <w:w w:val="105"/>
          <w:sz w:val="18"/>
        </w:rPr>
        <w:t>Han,</w:t>
      </w:r>
      <w:r>
        <w:rPr>
          <w:spacing w:val="34"/>
          <w:w w:val="105"/>
          <w:sz w:val="18"/>
        </w:rPr>
        <w:t> </w:t>
      </w:r>
      <w:r>
        <w:rPr>
          <w:w w:val="105"/>
          <w:sz w:val="18"/>
        </w:rPr>
        <w:t>M.L.;</w:t>
      </w:r>
      <w:r>
        <w:rPr>
          <w:spacing w:val="40"/>
          <w:w w:val="105"/>
          <w:sz w:val="18"/>
        </w:rPr>
        <w:t> </w:t>
      </w:r>
      <w:r>
        <w:rPr>
          <w:w w:val="105"/>
          <w:sz w:val="18"/>
        </w:rPr>
        <w:t>Kwak,</w:t>
      </w:r>
      <w:r>
        <w:rPr>
          <w:spacing w:val="35"/>
          <w:w w:val="105"/>
          <w:sz w:val="18"/>
        </w:rPr>
        <w:t> </w:t>
      </w:r>
      <w:r>
        <w:rPr>
          <w:w w:val="105"/>
          <w:sz w:val="18"/>
        </w:rPr>
        <w:t>B.I.;</w:t>
      </w:r>
      <w:r>
        <w:rPr>
          <w:spacing w:val="39"/>
          <w:w w:val="105"/>
          <w:sz w:val="18"/>
        </w:rPr>
        <w:t> </w:t>
      </w:r>
      <w:r>
        <w:rPr>
          <w:w w:val="105"/>
          <w:sz w:val="18"/>
        </w:rPr>
        <w:t>Kim,</w:t>
      </w:r>
      <w:r>
        <w:rPr>
          <w:spacing w:val="35"/>
          <w:w w:val="105"/>
          <w:sz w:val="18"/>
        </w:rPr>
        <w:t> </w:t>
      </w:r>
      <w:r>
        <w:rPr>
          <w:w w:val="105"/>
          <w:sz w:val="18"/>
        </w:rPr>
        <w:t>H.K.</w:t>
      </w:r>
      <w:r>
        <w:rPr>
          <w:spacing w:val="30"/>
          <w:w w:val="105"/>
          <w:sz w:val="18"/>
        </w:rPr>
        <w:t> </w:t>
      </w:r>
      <w:r>
        <w:rPr>
          <w:w w:val="105"/>
          <w:sz w:val="18"/>
        </w:rPr>
        <w:t>Anomaly</w:t>
      </w:r>
      <w:r>
        <w:rPr>
          <w:spacing w:val="30"/>
          <w:w w:val="105"/>
          <w:sz w:val="18"/>
        </w:rPr>
        <w:t> </w:t>
      </w:r>
      <w:r>
        <w:rPr>
          <w:w w:val="105"/>
          <w:sz w:val="18"/>
        </w:rPr>
        <w:t>intrusion</w:t>
      </w:r>
      <w:r>
        <w:rPr>
          <w:spacing w:val="29"/>
          <w:w w:val="105"/>
          <w:sz w:val="18"/>
        </w:rPr>
        <w:t> </w:t>
      </w:r>
      <w:r>
        <w:rPr>
          <w:w w:val="105"/>
          <w:sz w:val="18"/>
        </w:rPr>
        <w:t>detection</w:t>
      </w:r>
      <w:r>
        <w:rPr>
          <w:spacing w:val="30"/>
          <w:w w:val="105"/>
          <w:sz w:val="18"/>
        </w:rPr>
        <w:t> </w:t>
      </w:r>
      <w:r>
        <w:rPr>
          <w:w w:val="105"/>
          <w:sz w:val="18"/>
        </w:rPr>
        <w:t>method</w:t>
      </w:r>
      <w:r>
        <w:rPr>
          <w:spacing w:val="30"/>
          <w:w w:val="105"/>
          <w:sz w:val="18"/>
        </w:rPr>
        <w:t> </w:t>
      </w:r>
      <w:r>
        <w:rPr>
          <w:w w:val="105"/>
          <w:sz w:val="18"/>
        </w:rPr>
        <w:t>for</w:t>
      </w:r>
      <w:r>
        <w:rPr>
          <w:spacing w:val="30"/>
          <w:w w:val="105"/>
          <w:sz w:val="18"/>
        </w:rPr>
        <w:t> </w:t>
      </w:r>
      <w:r>
        <w:rPr>
          <w:w w:val="105"/>
          <w:sz w:val="18"/>
        </w:rPr>
        <w:t>vehicular</w:t>
      </w:r>
      <w:r>
        <w:rPr>
          <w:spacing w:val="30"/>
          <w:w w:val="105"/>
          <w:sz w:val="18"/>
        </w:rPr>
        <w:t> </w:t>
      </w:r>
      <w:r>
        <w:rPr>
          <w:w w:val="105"/>
          <w:sz w:val="18"/>
        </w:rPr>
        <w:t>networks</w:t>
      </w:r>
      <w:r>
        <w:rPr>
          <w:spacing w:val="30"/>
          <w:w w:val="105"/>
          <w:sz w:val="18"/>
        </w:rPr>
        <w:t> </w:t>
      </w:r>
      <w:r>
        <w:rPr>
          <w:w w:val="105"/>
          <w:sz w:val="18"/>
        </w:rPr>
        <w:t>based</w:t>
      </w:r>
      <w:r>
        <w:rPr>
          <w:spacing w:val="30"/>
          <w:w w:val="105"/>
          <w:sz w:val="18"/>
        </w:rPr>
        <w:t> </w:t>
      </w:r>
      <w:r>
        <w:rPr>
          <w:w w:val="105"/>
          <w:sz w:val="18"/>
        </w:rPr>
        <w:t>on</w:t>
      </w:r>
      <w:r>
        <w:rPr>
          <w:spacing w:val="30"/>
          <w:w w:val="105"/>
          <w:sz w:val="18"/>
        </w:rPr>
        <w:t> </w:t>
      </w:r>
      <w:r>
        <w:rPr>
          <w:w w:val="105"/>
          <w:sz w:val="18"/>
        </w:rPr>
        <w:t>survival</w:t>
      </w:r>
      <w:r>
        <w:rPr>
          <w:spacing w:val="30"/>
          <w:w w:val="105"/>
          <w:sz w:val="18"/>
        </w:rPr>
        <w:t> </w:t>
      </w:r>
      <w:r>
        <w:rPr>
          <w:w w:val="105"/>
          <w:sz w:val="18"/>
        </w:rPr>
        <w:t>analysis.</w:t>
      </w:r>
    </w:p>
    <w:p>
      <w:pPr>
        <w:spacing w:before="2"/>
        <w:ind w:left="537" w:right="0" w:firstLine="0"/>
        <w:jc w:val="left"/>
        <w:rPr>
          <w:sz w:val="18"/>
        </w:rPr>
      </w:pPr>
      <w:bookmarkStart w:name="_bookmark100" w:id="154"/>
      <w:bookmarkEnd w:id="154"/>
      <w:r>
        <w:rPr/>
      </w:r>
      <w:r>
        <w:rPr>
          <w:rFonts w:ascii="Palatino Linotype" w:hAnsi="Palatino Linotype"/>
          <w:i/>
          <w:sz w:val="18"/>
        </w:rPr>
        <w:t>Veh.</w:t>
      </w:r>
      <w:r>
        <w:rPr>
          <w:rFonts w:ascii="Palatino Linotype" w:hAnsi="Palatino Linotype"/>
          <w:i/>
          <w:spacing w:val="8"/>
          <w:sz w:val="18"/>
        </w:rPr>
        <w:t> </w:t>
      </w:r>
      <w:r>
        <w:rPr>
          <w:rFonts w:ascii="Palatino Linotype" w:hAnsi="Palatino Linotype"/>
          <w:i/>
          <w:sz w:val="18"/>
        </w:rPr>
        <w:t>Commun.</w:t>
      </w:r>
      <w:r>
        <w:rPr>
          <w:rFonts w:ascii="Palatino Linotype" w:hAnsi="Palatino Linotype"/>
          <w:i/>
          <w:spacing w:val="-2"/>
          <w:sz w:val="18"/>
        </w:rPr>
        <w:t> </w:t>
      </w:r>
      <w:r>
        <w:rPr>
          <w:rFonts w:ascii="Palatino Linotype" w:hAnsi="Palatino Linotype"/>
          <w:b/>
          <w:sz w:val="18"/>
        </w:rPr>
        <w:t>2018</w:t>
      </w:r>
      <w:r>
        <w:rPr>
          <w:sz w:val="18"/>
        </w:rPr>
        <w:t>,</w:t>
      </w:r>
      <w:r>
        <w:rPr>
          <w:spacing w:val="4"/>
          <w:sz w:val="18"/>
        </w:rPr>
        <w:t> </w:t>
      </w:r>
      <w:r>
        <w:rPr>
          <w:rFonts w:ascii="Palatino Linotype" w:hAnsi="Palatino Linotype"/>
          <w:i/>
          <w:sz w:val="18"/>
        </w:rPr>
        <w:t>14</w:t>
      </w:r>
      <w:r>
        <w:rPr>
          <w:sz w:val="18"/>
        </w:rPr>
        <w:t>,</w:t>
      </w:r>
      <w:r>
        <w:rPr>
          <w:spacing w:val="4"/>
          <w:sz w:val="18"/>
        </w:rPr>
        <w:t> </w:t>
      </w:r>
      <w:r>
        <w:rPr>
          <w:sz w:val="18"/>
        </w:rPr>
        <w:t>52–63.</w:t>
      </w:r>
      <w:r>
        <w:rPr>
          <w:spacing w:val="14"/>
          <w:sz w:val="18"/>
        </w:rPr>
        <w:t> </w:t>
      </w:r>
      <w:r>
        <w:rPr>
          <w:sz w:val="18"/>
        </w:rPr>
        <w:t>[</w:t>
      </w:r>
      <w:hyperlink r:id="rId80">
        <w:r>
          <w:rPr>
            <w:color w:val="0774B7"/>
            <w:sz w:val="18"/>
          </w:rPr>
          <w:t>CrossRef</w:t>
        </w:r>
      </w:hyperlink>
      <w:r>
        <w:rPr>
          <w:sz w:val="18"/>
        </w:rPr>
        <w:t>]</w:t>
      </w:r>
    </w:p>
    <w:p>
      <w:pPr>
        <w:pStyle w:val="ListParagraph"/>
        <w:numPr>
          <w:ilvl w:val="0"/>
          <w:numId w:val="5"/>
        </w:numPr>
        <w:tabs>
          <w:tab w:pos="550" w:val="left" w:leader="none"/>
          <w:tab w:pos="551" w:val="left" w:leader="none"/>
        </w:tabs>
        <w:spacing w:line="261" w:lineRule="auto" w:before="5" w:after="0"/>
        <w:ind w:left="543" w:right="137" w:hanging="424"/>
        <w:jc w:val="left"/>
        <w:rPr>
          <w:sz w:val="18"/>
        </w:rPr>
      </w:pPr>
      <w:r>
        <w:rPr>
          <w:w w:val="105"/>
          <w:sz w:val="18"/>
        </w:rPr>
        <w:t>Zhang,</w:t>
      </w:r>
      <w:r>
        <w:rPr>
          <w:spacing w:val="-6"/>
          <w:w w:val="105"/>
          <w:sz w:val="18"/>
        </w:rPr>
        <w:t> </w:t>
      </w:r>
      <w:r>
        <w:rPr>
          <w:w w:val="105"/>
          <w:sz w:val="18"/>
        </w:rPr>
        <w:t>L.;</w:t>
      </w:r>
      <w:r>
        <w:rPr>
          <w:spacing w:val="-5"/>
          <w:w w:val="105"/>
          <w:sz w:val="18"/>
        </w:rPr>
        <w:t> </w:t>
      </w:r>
      <w:r>
        <w:rPr>
          <w:w w:val="105"/>
          <w:sz w:val="18"/>
        </w:rPr>
        <w:t>Shi,</w:t>
      </w:r>
      <w:r>
        <w:rPr>
          <w:spacing w:val="-5"/>
          <w:w w:val="105"/>
          <w:sz w:val="18"/>
        </w:rPr>
        <w:t> </w:t>
      </w:r>
      <w:r>
        <w:rPr>
          <w:w w:val="105"/>
          <w:sz w:val="18"/>
        </w:rPr>
        <w:t>L.;</w:t>
      </w:r>
      <w:r>
        <w:rPr>
          <w:spacing w:val="-5"/>
          <w:w w:val="105"/>
          <w:sz w:val="18"/>
        </w:rPr>
        <w:t> </w:t>
      </w:r>
      <w:r>
        <w:rPr>
          <w:w w:val="105"/>
          <w:sz w:val="18"/>
        </w:rPr>
        <w:t>Kaja,</w:t>
      </w:r>
      <w:r>
        <w:rPr>
          <w:spacing w:val="-5"/>
          <w:w w:val="105"/>
          <w:sz w:val="18"/>
        </w:rPr>
        <w:t> </w:t>
      </w:r>
      <w:r>
        <w:rPr>
          <w:w w:val="105"/>
          <w:sz w:val="18"/>
        </w:rPr>
        <w:t>N.;</w:t>
      </w:r>
      <w:r>
        <w:rPr>
          <w:spacing w:val="-5"/>
          <w:w w:val="105"/>
          <w:sz w:val="18"/>
        </w:rPr>
        <w:t> </w:t>
      </w:r>
      <w:r>
        <w:rPr>
          <w:w w:val="105"/>
          <w:sz w:val="18"/>
        </w:rPr>
        <w:t>Ma,</w:t>
      </w:r>
      <w:r>
        <w:rPr>
          <w:spacing w:val="-5"/>
          <w:w w:val="105"/>
          <w:sz w:val="18"/>
        </w:rPr>
        <w:t> </w:t>
      </w:r>
      <w:r>
        <w:rPr>
          <w:w w:val="105"/>
          <w:sz w:val="18"/>
        </w:rPr>
        <w:t>D.</w:t>
      </w:r>
      <w:r>
        <w:rPr>
          <w:spacing w:val="-5"/>
          <w:w w:val="105"/>
          <w:sz w:val="18"/>
        </w:rPr>
        <w:t> </w:t>
      </w:r>
      <w:r>
        <w:rPr>
          <w:w w:val="105"/>
          <w:sz w:val="18"/>
        </w:rPr>
        <w:t>A</w:t>
      </w:r>
      <w:r>
        <w:rPr>
          <w:spacing w:val="-5"/>
          <w:w w:val="105"/>
          <w:sz w:val="18"/>
        </w:rPr>
        <w:t> </w:t>
      </w:r>
      <w:r>
        <w:rPr>
          <w:w w:val="105"/>
          <w:sz w:val="18"/>
        </w:rPr>
        <w:t>two-stage</w:t>
      </w:r>
      <w:r>
        <w:rPr>
          <w:spacing w:val="-5"/>
          <w:w w:val="105"/>
          <w:sz w:val="18"/>
        </w:rPr>
        <w:t> </w:t>
      </w:r>
      <w:r>
        <w:rPr>
          <w:w w:val="105"/>
          <w:sz w:val="18"/>
        </w:rPr>
        <w:t>deep</w:t>
      </w:r>
      <w:r>
        <w:rPr>
          <w:spacing w:val="-5"/>
          <w:w w:val="105"/>
          <w:sz w:val="18"/>
        </w:rPr>
        <w:t> </w:t>
      </w:r>
      <w:r>
        <w:rPr>
          <w:w w:val="105"/>
          <w:sz w:val="18"/>
        </w:rPr>
        <w:t>learning</w:t>
      </w:r>
      <w:r>
        <w:rPr>
          <w:spacing w:val="-5"/>
          <w:w w:val="105"/>
          <w:sz w:val="18"/>
        </w:rPr>
        <w:t> </w:t>
      </w:r>
      <w:r>
        <w:rPr>
          <w:w w:val="105"/>
          <w:sz w:val="18"/>
        </w:rPr>
        <w:t>approach</w:t>
      </w:r>
      <w:r>
        <w:rPr>
          <w:spacing w:val="-5"/>
          <w:w w:val="105"/>
          <w:sz w:val="18"/>
        </w:rPr>
        <w:t> </w:t>
      </w:r>
      <w:r>
        <w:rPr>
          <w:w w:val="105"/>
          <w:sz w:val="18"/>
        </w:rPr>
        <w:t>for</w:t>
      </w:r>
      <w:r>
        <w:rPr>
          <w:spacing w:val="-5"/>
          <w:w w:val="105"/>
          <w:sz w:val="18"/>
        </w:rPr>
        <w:t> </w:t>
      </w:r>
      <w:r>
        <w:rPr>
          <w:w w:val="105"/>
          <w:sz w:val="18"/>
        </w:rPr>
        <w:t>can</w:t>
      </w:r>
      <w:r>
        <w:rPr>
          <w:spacing w:val="-5"/>
          <w:w w:val="105"/>
          <w:sz w:val="18"/>
        </w:rPr>
        <w:t> </w:t>
      </w:r>
      <w:r>
        <w:rPr>
          <w:w w:val="105"/>
          <w:sz w:val="18"/>
        </w:rPr>
        <w:t>intrusion</w:t>
      </w:r>
      <w:r>
        <w:rPr>
          <w:spacing w:val="-5"/>
          <w:w w:val="105"/>
          <w:sz w:val="18"/>
        </w:rPr>
        <w:t> </w:t>
      </w:r>
      <w:r>
        <w:rPr>
          <w:w w:val="105"/>
          <w:sz w:val="18"/>
        </w:rPr>
        <w:t>detection.</w:t>
      </w:r>
      <w:r>
        <w:rPr>
          <w:spacing w:val="3"/>
          <w:w w:val="105"/>
          <w:sz w:val="18"/>
        </w:rPr>
        <w:t> </w:t>
      </w:r>
      <w:r>
        <w:rPr>
          <w:w w:val="105"/>
          <w:sz w:val="18"/>
        </w:rPr>
        <w:t>In</w:t>
      </w:r>
      <w:r>
        <w:rPr>
          <w:spacing w:val="-5"/>
          <w:w w:val="105"/>
          <w:sz w:val="18"/>
        </w:rPr>
        <w:t> </w:t>
      </w:r>
      <w:r>
        <w:rPr>
          <w:w w:val="105"/>
          <w:sz w:val="18"/>
        </w:rPr>
        <w:t>Proceedings</w:t>
      </w:r>
      <w:r>
        <w:rPr>
          <w:spacing w:val="-5"/>
          <w:w w:val="105"/>
          <w:sz w:val="18"/>
        </w:rPr>
        <w:t> </w:t>
      </w:r>
      <w:r>
        <w:rPr>
          <w:w w:val="105"/>
          <w:sz w:val="18"/>
        </w:rPr>
        <w:t>of</w:t>
      </w:r>
      <w:r>
        <w:rPr>
          <w:spacing w:val="-5"/>
          <w:w w:val="105"/>
          <w:sz w:val="18"/>
        </w:rPr>
        <w:t> </w:t>
      </w:r>
      <w:r>
        <w:rPr>
          <w:w w:val="105"/>
          <w:sz w:val="18"/>
        </w:rPr>
        <w:t>the</w:t>
      </w:r>
      <w:r>
        <w:rPr>
          <w:spacing w:val="-5"/>
          <w:w w:val="105"/>
          <w:sz w:val="18"/>
        </w:rPr>
        <w:t> </w:t>
      </w:r>
      <w:r>
        <w:rPr>
          <w:w w:val="105"/>
          <w:sz w:val="18"/>
        </w:rPr>
        <w:t>Ground</w:t>
      </w:r>
      <w:r>
        <w:rPr>
          <w:spacing w:val="-39"/>
          <w:w w:val="105"/>
          <w:sz w:val="18"/>
        </w:rPr>
        <w:t> </w:t>
      </w:r>
      <w:bookmarkStart w:name="_bookmark101" w:id="155"/>
      <w:bookmarkEnd w:id="155"/>
      <w:r>
        <w:rPr>
          <w:w w:val="105"/>
          <w:sz w:val="18"/>
        </w:rPr>
        <w:t>V</w:t>
      </w:r>
      <w:r>
        <w:rPr>
          <w:w w:val="105"/>
          <w:sz w:val="18"/>
        </w:rPr>
        <w:t>ehicle</w:t>
      </w:r>
      <w:r>
        <w:rPr>
          <w:spacing w:val="2"/>
          <w:w w:val="105"/>
          <w:sz w:val="18"/>
        </w:rPr>
        <w:t> </w:t>
      </w:r>
      <w:r>
        <w:rPr>
          <w:w w:val="105"/>
          <w:sz w:val="18"/>
        </w:rPr>
        <w:t>Systems</w:t>
      </w:r>
      <w:r>
        <w:rPr>
          <w:spacing w:val="2"/>
          <w:w w:val="105"/>
          <w:sz w:val="18"/>
        </w:rPr>
        <w:t> </w:t>
      </w:r>
      <w:r>
        <w:rPr>
          <w:w w:val="105"/>
          <w:sz w:val="18"/>
        </w:rPr>
        <w:t>Engineering</w:t>
      </w:r>
      <w:r>
        <w:rPr>
          <w:spacing w:val="2"/>
          <w:w w:val="105"/>
          <w:sz w:val="18"/>
        </w:rPr>
        <w:t> </w:t>
      </w:r>
      <w:r>
        <w:rPr>
          <w:w w:val="105"/>
          <w:sz w:val="18"/>
        </w:rPr>
        <w:t>and</w:t>
      </w:r>
      <w:r>
        <w:rPr>
          <w:spacing w:val="2"/>
          <w:w w:val="105"/>
          <w:sz w:val="18"/>
        </w:rPr>
        <w:t> </w:t>
      </w:r>
      <w:r>
        <w:rPr>
          <w:w w:val="105"/>
          <w:sz w:val="18"/>
        </w:rPr>
        <w:t>Technology</w:t>
      </w:r>
      <w:r>
        <w:rPr>
          <w:spacing w:val="2"/>
          <w:w w:val="105"/>
          <w:sz w:val="18"/>
        </w:rPr>
        <w:t> </w:t>
      </w:r>
      <w:r>
        <w:rPr>
          <w:w w:val="105"/>
          <w:sz w:val="18"/>
        </w:rPr>
        <w:t>Symposium,</w:t>
      </w:r>
      <w:r>
        <w:rPr>
          <w:spacing w:val="2"/>
          <w:w w:val="105"/>
          <w:sz w:val="18"/>
        </w:rPr>
        <w:t> </w:t>
      </w:r>
      <w:r>
        <w:rPr>
          <w:w w:val="105"/>
          <w:sz w:val="18"/>
        </w:rPr>
        <w:t>Novi,</w:t>
      </w:r>
      <w:r>
        <w:rPr>
          <w:spacing w:val="2"/>
          <w:w w:val="105"/>
          <w:sz w:val="18"/>
        </w:rPr>
        <w:t> </w:t>
      </w:r>
      <w:r>
        <w:rPr>
          <w:w w:val="105"/>
          <w:sz w:val="18"/>
        </w:rPr>
        <w:t>Michigan,</w:t>
      </w:r>
      <w:r>
        <w:rPr>
          <w:spacing w:val="2"/>
          <w:w w:val="105"/>
          <w:sz w:val="18"/>
        </w:rPr>
        <w:t> </w:t>
      </w:r>
      <w:r>
        <w:rPr>
          <w:w w:val="105"/>
          <w:sz w:val="18"/>
        </w:rPr>
        <w:t>7–9</w:t>
      </w:r>
      <w:r>
        <w:rPr>
          <w:spacing w:val="2"/>
          <w:w w:val="105"/>
          <w:sz w:val="18"/>
        </w:rPr>
        <w:t> </w:t>
      </w:r>
      <w:r>
        <w:rPr>
          <w:w w:val="105"/>
          <w:sz w:val="18"/>
        </w:rPr>
        <w:t>August</w:t>
      </w:r>
      <w:r>
        <w:rPr>
          <w:spacing w:val="2"/>
          <w:w w:val="105"/>
          <w:sz w:val="18"/>
        </w:rPr>
        <w:t> </w:t>
      </w:r>
      <w:r>
        <w:rPr>
          <w:w w:val="105"/>
          <w:sz w:val="18"/>
        </w:rPr>
        <w:t>2018.</w:t>
      </w:r>
    </w:p>
    <w:p>
      <w:pPr>
        <w:pStyle w:val="ListParagraph"/>
        <w:numPr>
          <w:ilvl w:val="0"/>
          <w:numId w:val="5"/>
        </w:numPr>
        <w:tabs>
          <w:tab w:pos="550" w:val="left" w:leader="none"/>
          <w:tab w:pos="551" w:val="left" w:leader="none"/>
        </w:tabs>
        <w:spacing w:line="240" w:lineRule="auto" w:before="0" w:after="0"/>
        <w:ind w:left="550" w:right="137" w:hanging="431"/>
        <w:jc w:val="left"/>
        <w:rPr>
          <w:sz w:val="18"/>
        </w:rPr>
      </w:pPr>
      <w:r>
        <w:rPr>
          <w:spacing w:val="-1"/>
          <w:w w:val="110"/>
          <w:sz w:val="18"/>
        </w:rPr>
        <w:t>Katragadda,</w:t>
      </w:r>
      <w:r>
        <w:rPr>
          <w:spacing w:val="-4"/>
          <w:w w:val="110"/>
          <w:sz w:val="18"/>
        </w:rPr>
        <w:t> </w:t>
      </w:r>
      <w:r>
        <w:rPr>
          <w:w w:val="110"/>
          <w:sz w:val="18"/>
        </w:rPr>
        <w:t>S.; Darby,</w:t>
      </w:r>
      <w:r>
        <w:rPr>
          <w:spacing w:val="-4"/>
          <w:w w:val="110"/>
          <w:sz w:val="18"/>
        </w:rPr>
        <w:t> </w:t>
      </w:r>
      <w:r>
        <w:rPr>
          <w:w w:val="110"/>
          <w:sz w:val="18"/>
        </w:rPr>
        <w:t>P.J.; Roche,</w:t>
      </w:r>
      <w:r>
        <w:rPr>
          <w:spacing w:val="-4"/>
          <w:w w:val="110"/>
          <w:sz w:val="18"/>
        </w:rPr>
        <w:t> </w:t>
      </w:r>
      <w:r>
        <w:rPr>
          <w:w w:val="110"/>
          <w:sz w:val="18"/>
        </w:rPr>
        <w:t>A.; Gottumukkala,</w:t>
      </w:r>
      <w:r>
        <w:rPr>
          <w:spacing w:val="-4"/>
          <w:w w:val="110"/>
          <w:sz w:val="18"/>
        </w:rPr>
        <w:t> </w:t>
      </w:r>
      <w:r>
        <w:rPr>
          <w:w w:val="110"/>
          <w:sz w:val="18"/>
        </w:rPr>
        <w:t>R.</w:t>
      </w:r>
      <w:r>
        <w:rPr>
          <w:spacing w:val="-5"/>
          <w:w w:val="110"/>
          <w:sz w:val="18"/>
        </w:rPr>
        <w:t> </w:t>
      </w:r>
      <w:r>
        <w:rPr>
          <w:w w:val="110"/>
          <w:sz w:val="18"/>
        </w:rPr>
        <w:t>Detecting</w:t>
      </w:r>
      <w:r>
        <w:rPr>
          <w:spacing w:val="-5"/>
          <w:w w:val="110"/>
          <w:sz w:val="18"/>
        </w:rPr>
        <w:t> </w:t>
      </w:r>
      <w:r>
        <w:rPr>
          <w:w w:val="110"/>
          <w:sz w:val="18"/>
        </w:rPr>
        <w:t>Low-Rate</w:t>
      </w:r>
      <w:r>
        <w:rPr>
          <w:spacing w:val="-6"/>
          <w:w w:val="110"/>
          <w:sz w:val="18"/>
        </w:rPr>
        <w:t> </w:t>
      </w:r>
      <w:r>
        <w:rPr>
          <w:w w:val="110"/>
          <w:sz w:val="18"/>
        </w:rPr>
        <w:t>Replay-Based</w:t>
      </w:r>
      <w:r>
        <w:rPr>
          <w:spacing w:val="-5"/>
          <w:w w:val="110"/>
          <w:sz w:val="18"/>
        </w:rPr>
        <w:t> </w:t>
      </w:r>
      <w:r>
        <w:rPr>
          <w:w w:val="110"/>
          <w:sz w:val="18"/>
        </w:rPr>
        <w:t>Injection</w:t>
      </w:r>
      <w:r>
        <w:rPr>
          <w:spacing w:val="-5"/>
          <w:w w:val="110"/>
          <w:sz w:val="18"/>
        </w:rPr>
        <w:t> </w:t>
      </w:r>
      <w:r>
        <w:rPr>
          <w:w w:val="110"/>
          <w:sz w:val="18"/>
        </w:rPr>
        <w:t>Attacks</w:t>
      </w:r>
      <w:r>
        <w:rPr>
          <w:spacing w:val="-6"/>
          <w:w w:val="110"/>
          <w:sz w:val="18"/>
        </w:rPr>
        <w:t> </w:t>
      </w:r>
      <w:r>
        <w:rPr>
          <w:w w:val="110"/>
          <w:sz w:val="18"/>
        </w:rPr>
        <w:t>on</w:t>
      </w:r>
      <w:r>
        <w:rPr>
          <w:spacing w:val="-5"/>
          <w:w w:val="110"/>
          <w:sz w:val="18"/>
        </w:rPr>
        <w:t> </w:t>
      </w:r>
      <w:r>
        <w:rPr>
          <w:w w:val="110"/>
          <w:sz w:val="18"/>
        </w:rPr>
        <w:t>In-Vehicle</w:t>
      </w:r>
      <w:r>
        <w:rPr>
          <w:spacing w:val="-40"/>
          <w:w w:val="110"/>
          <w:sz w:val="18"/>
        </w:rPr>
        <w:t> </w:t>
      </w:r>
      <w:bookmarkStart w:name="_bookmark102" w:id="156"/>
      <w:bookmarkEnd w:id="156"/>
      <w:r>
        <w:rPr>
          <w:w w:val="110"/>
          <w:sz w:val="18"/>
        </w:rPr>
        <w:t>Networks.</w:t>
      </w:r>
      <w:r>
        <w:rPr>
          <w:spacing w:val="7"/>
          <w:w w:val="110"/>
          <w:sz w:val="18"/>
        </w:rPr>
        <w:t> </w:t>
      </w:r>
      <w:r>
        <w:rPr>
          <w:rFonts w:ascii="Palatino Linotype" w:hAnsi="Palatino Linotype"/>
          <w:i/>
          <w:w w:val="110"/>
          <w:sz w:val="18"/>
        </w:rPr>
        <w:t>IEEE</w:t>
      </w:r>
      <w:r>
        <w:rPr>
          <w:rFonts w:ascii="Palatino Linotype" w:hAnsi="Palatino Linotype"/>
          <w:i/>
          <w:spacing w:val="-9"/>
          <w:w w:val="110"/>
          <w:sz w:val="18"/>
        </w:rPr>
        <w:t> </w:t>
      </w:r>
      <w:r>
        <w:rPr>
          <w:rFonts w:ascii="Palatino Linotype" w:hAnsi="Palatino Linotype"/>
          <w:i/>
          <w:w w:val="110"/>
          <w:sz w:val="18"/>
        </w:rPr>
        <w:t>Access</w:t>
      </w:r>
      <w:r>
        <w:rPr>
          <w:rFonts w:ascii="Palatino Linotype" w:hAnsi="Palatino Linotype"/>
          <w:i/>
          <w:spacing w:val="-9"/>
          <w:w w:val="110"/>
          <w:sz w:val="18"/>
        </w:rPr>
        <w:t> </w:t>
      </w:r>
      <w:r>
        <w:rPr>
          <w:rFonts w:ascii="Palatino Linotype" w:hAnsi="Palatino Linotype"/>
          <w:b/>
          <w:w w:val="110"/>
          <w:sz w:val="18"/>
        </w:rPr>
        <w:t>2020</w:t>
      </w:r>
      <w:r>
        <w:rPr>
          <w:w w:val="110"/>
          <w:sz w:val="18"/>
        </w:rPr>
        <w:t>,</w:t>
      </w:r>
      <w:r>
        <w:rPr>
          <w:spacing w:val="-2"/>
          <w:w w:val="110"/>
          <w:sz w:val="18"/>
        </w:rPr>
        <w:t> </w:t>
      </w:r>
      <w:r>
        <w:rPr>
          <w:rFonts w:ascii="Palatino Linotype" w:hAnsi="Palatino Linotype"/>
          <w:i/>
          <w:w w:val="110"/>
          <w:sz w:val="18"/>
        </w:rPr>
        <w:t>8</w:t>
      </w:r>
      <w:r>
        <w:rPr>
          <w:w w:val="110"/>
          <w:sz w:val="18"/>
        </w:rPr>
        <w:t>,</w:t>
      </w:r>
      <w:r>
        <w:rPr>
          <w:spacing w:val="-2"/>
          <w:w w:val="110"/>
          <w:sz w:val="18"/>
        </w:rPr>
        <w:t> </w:t>
      </w:r>
      <w:r>
        <w:rPr>
          <w:w w:val="110"/>
          <w:sz w:val="18"/>
        </w:rPr>
        <w:t>54979–54993.</w:t>
      </w:r>
      <w:r>
        <w:rPr>
          <w:spacing w:val="7"/>
          <w:w w:val="110"/>
          <w:sz w:val="18"/>
        </w:rPr>
        <w:t> </w:t>
      </w:r>
      <w:r>
        <w:rPr>
          <w:w w:val="110"/>
          <w:sz w:val="18"/>
        </w:rPr>
        <w:t>[</w:t>
      </w:r>
      <w:hyperlink r:id="rId81">
        <w:r>
          <w:rPr>
            <w:color w:val="0774B7"/>
            <w:w w:val="110"/>
            <w:sz w:val="18"/>
          </w:rPr>
          <w:t>CrossRef</w:t>
        </w:r>
      </w:hyperlink>
      <w:r>
        <w:rPr>
          <w:w w:val="110"/>
          <w:sz w:val="18"/>
        </w:rPr>
        <w:t>]</w:t>
      </w:r>
    </w:p>
    <w:p>
      <w:pPr>
        <w:pStyle w:val="ListParagraph"/>
        <w:numPr>
          <w:ilvl w:val="0"/>
          <w:numId w:val="5"/>
        </w:numPr>
        <w:tabs>
          <w:tab w:pos="550" w:val="left" w:leader="none"/>
          <w:tab w:pos="551" w:val="left" w:leader="none"/>
        </w:tabs>
        <w:spacing w:line="240" w:lineRule="auto" w:before="6" w:after="0"/>
        <w:ind w:left="550" w:right="132" w:hanging="431"/>
        <w:jc w:val="left"/>
        <w:rPr>
          <w:sz w:val="18"/>
        </w:rPr>
      </w:pPr>
      <w:r>
        <w:rPr>
          <w:w w:val="105"/>
          <w:sz w:val="18"/>
        </w:rPr>
        <w:t>Zhang,</w:t>
      </w:r>
      <w:r>
        <w:rPr>
          <w:spacing w:val="5"/>
          <w:w w:val="105"/>
          <w:sz w:val="18"/>
        </w:rPr>
        <w:t> </w:t>
      </w:r>
      <w:r>
        <w:rPr>
          <w:w w:val="105"/>
          <w:sz w:val="18"/>
        </w:rPr>
        <w:t>J.;</w:t>
      </w:r>
      <w:r>
        <w:rPr>
          <w:spacing w:val="6"/>
          <w:w w:val="105"/>
          <w:sz w:val="18"/>
        </w:rPr>
        <w:t> </w:t>
      </w:r>
      <w:r>
        <w:rPr>
          <w:w w:val="105"/>
          <w:sz w:val="18"/>
        </w:rPr>
        <w:t>Li,</w:t>
      </w:r>
      <w:r>
        <w:rPr>
          <w:spacing w:val="5"/>
          <w:w w:val="105"/>
          <w:sz w:val="18"/>
        </w:rPr>
        <w:t> </w:t>
      </w:r>
      <w:r>
        <w:rPr>
          <w:w w:val="105"/>
          <w:sz w:val="18"/>
        </w:rPr>
        <w:t>F.;</w:t>
      </w:r>
      <w:r>
        <w:rPr>
          <w:spacing w:val="6"/>
          <w:w w:val="105"/>
          <w:sz w:val="18"/>
        </w:rPr>
        <w:t> </w:t>
      </w:r>
      <w:r>
        <w:rPr>
          <w:w w:val="105"/>
          <w:sz w:val="18"/>
        </w:rPr>
        <w:t>Zhang,</w:t>
      </w:r>
      <w:r>
        <w:rPr>
          <w:spacing w:val="5"/>
          <w:w w:val="105"/>
          <w:sz w:val="18"/>
        </w:rPr>
        <w:t> </w:t>
      </w:r>
      <w:r>
        <w:rPr>
          <w:w w:val="105"/>
          <w:sz w:val="18"/>
        </w:rPr>
        <w:t>H.;</w:t>
      </w:r>
      <w:r>
        <w:rPr>
          <w:spacing w:val="6"/>
          <w:w w:val="105"/>
          <w:sz w:val="18"/>
        </w:rPr>
        <w:t> </w:t>
      </w:r>
      <w:r>
        <w:rPr>
          <w:w w:val="105"/>
          <w:sz w:val="18"/>
        </w:rPr>
        <w:t>Li,</w:t>
      </w:r>
      <w:r>
        <w:rPr>
          <w:spacing w:val="6"/>
          <w:w w:val="105"/>
          <w:sz w:val="18"/>
        </w:rPr>
        <w:t> </w:t>
      </w:r>
      <w:r>
        <w:rPr>
          <w:w w:val="105"/>
          <w:sz w:val="18"/>
        </w:rPr>
        <w:t>R.;</w:t>
      </w:r>
      <w:r>
        <w:rPr>
          <w:spacing w:val="5"/>
          <w:w w:val="105"/>
          <w:sz w:val="18"/>
        </w:rPr>
        <w:t> </w:t>
      </w:r>
      <w:r>
        <w:rPr>
          <w:w w:val="105"/>
          <w:sz w:val="18"/>
        </w:rPr>
        <w:t>Li,</w:t>
      </w:r>
      <w:r>
        <w:rPr>
          <w:spacing w:val="6"/>
          <w:w w:val="105"/>
          <w:sz w:val="18"/>
        </w:rPr>
        <w:t> </w:t>
      </w:r>
      <w:r>
        <w:rPr>
          <w:w w:val="105"/>
          <w:sz w:val="18"/>
        </w:rPr>
        <w:t>Y.;</w:t>
      </w:r>
      <w:r>
        <w:rPr>
          <w:spacing w:val="5"/>
          <w:w w:val="105"/>
          <w:sz w:val="18"/>
        </w:rPr>
        <w:t> </w:t>
      </w:r>
      <w:r>
        <w:rPr>
          <w:w w:val="105"/>
          <w:sz w:val="18"/>
        </w:rPr>
        <w:t>Jiayan,</w:t>
      </w:r>
      <w:r>
        <w:rPr>
          <w:spacing w:val="6"/>
          <w:w w:val="105"/>
          <w:sz w:val="18"/>
        </w:rPr>
        <w:t> </w:t>
      </w:r>
      <w:r>
        <w:rPr>
          <w:w w:val="105"/>
          <w:sz w:val="18"/>
        </w:rPr>
        <w:t>Z.;</w:t>
      </w:r>
      <w:r>
        <w:rPr>
          <w:spacing w:val="5"/>
          <w:w w:val="105"/>
          <w:sz w:val="18"/>
        </w:rPr>
        <w:t> </w:t>
      </w:r>
      <w:r>
        <w:rPr>
          <w:w w:val="105"/>
          <w:sz w:val="18"/>
        </w:rPr>
        <w:t>Fei,</w:t>
      </w:r>
      <w:r>
        <w:rPr>
          <w:spacing w:val="6"/>
          <w:w w:val="105"/>
          <w:sz w:val="18"/>
        </w:rPr>
        <w:t> </w:t>
      </w:r>
      <w:r>
        <w:rPr>
          <w:w w:val="105"/>
          <w:sz w:val="18"/>
        </w:rPr>
        <w:t>L.;</w:t>
      </w:r>
      <w:r>
        <w:rPr>
          <w:spacing w:val="6"/>
          <w:w w:val="105"/>
          <w:sz w:val="18"/>
        </w:rPr>
        <w:t> </w:t>
      </w:r>
      <w:r>
        <w:rPr>
          <w:w w:val="105"/>
          <w:sz w:val="18"/>
        </w:rPr>
        <w:t>Haoxi,</w:t>
      </w:r>
      <w:r>
        <w:rPr>
          <w:spacing w:val="5"/>
          <w:w w:val="105"/>
          <w:sz w:val="18"/>
        </w:rPr>
        <w:t> </w:t>
      </w:r>
      <w:r>
        <w:rPr>
          <w:w w:val="105"/>
          <w:sz w:val="18"/>
        </w:rPr>
        <w:t>Z.;</w:t>
      </w:r>
      <w:r>
        <w:rPr>
          <w:spacing w:val="6"/>
          <w:w w:val="105"/>
          <w:sz w:val="18"/>
        </w:rPr>
        <w:t> </w:t>
      </w:r>
      <w:r>
        <w:rPr>
          <w:w w:val="105"/>
          <w:sz w:val="18"/>
        </w:rPr>
        <w:t>Ruxiang,</w:t>
      </w:r>
      <w:r>
        <w:rPr>
          <w:spacing w:val="5"/>
          <w:w w:val="105"/>
          <w:sz w:val="18"/>
        </w:rPr>
        <w:t> </w:t>
      </w:r>
      <w:r>
        <w:rPr>
          <w:w w:val="105"/>
          <w:sz w:val="18"/>
        </w:rPr>
        <w:t>L.;</w:t>
      </w:r>
      <w:r>
        <w:rPr>
          <w:spacing w:val="6"/>
          <w:w w:val="105"/>
          <w:sz w:val="18"/>
        </w:rPr>
        <w:t> </w:t>
      </w:r>
      <w:r>
        <w:rPr>
          <w:w w:val="105"/>
          <w:sz w:val="18"/>
        </w:rPr>
        <w:t>Yalin,</w:t>
      </w:r>
      <w:r>
        <w:rPr>
          <w:spacing w:val="5"/>
          <w:w w:val="105"/>
          <w:sz w:val="18"/>
        </w:rPr>
        <w:t> </w:t>
      </w:r>
      <w:r>
        <w:rPr>
          <w:w w:val="105"/>
          <w:sz w:val="18"/>
        </w:rPr>
        <w:t>L.</w:t>
      </w:r>
      <w:r>
        <w:rPr>
          <w:spacing w:val="6"/>
          <w:w w:val="105"/>
          <w:sz w:val="18"/>
        </w:rPr>
        <w:t> </w:t>
      </w:r>
      <w:r>
        <w:rPr>
          <w:w w:val="105"/>
          <w:sz w:val="18"/>
        </w:rPr>
        <w:t>Intrusion</w:t>
      </w:r>
      <w:r>
        <w:rPr>
          <w:spacing w:val="5"/>
          <w:w w:val="105"/>
          <w:sz w:val="18"/>
        </w:rPr>
        <w:t> </w:t>
      </w:r>
      <w:r>
        <w:rPr>
          <w:w w:val="105"/>
          <w:sz w:val="18"/>
        </w:rPr>
        <w:t>detection</w:t>
      </w:r>
      <w:r>
        <w:rPr>
          <w:spacing w:val="6"/>
          <w:w w:val="105"/>
          <w:sz w:val="18"/>
        </w:rPr>
        <w:t> </w:t>
      </w:r>
      <w:r>
        <w:rPr>
          <w:w w:val="105"/>
          <w:sz w:val="18"/>
        </w:rPr>
        <w:t>system</w:t>
      </w:r>
      <w:r>
        <w:rPr>
          <w:spacing w:val="6"/>
          <w:w w:val="105"/>
          <w:sz w:val="18"/>
        </w:rPr>
        <w:t> </w:t>
      </w:r>
      <w:r>
        <w:rPr>
          <w:w w:val="105"/>
          <w:sz w:val="18"/>
        </w:rPr>
        <w:t>using</w:t>
      </w:r>
      <w:r>
        <w:rPr>
          <w:spacing w:val="5"/>
          <w:w w:val="105"/>
          <w:sz w:val="18"/>
        </w:rPr>
        <w:t> </w:t>
      </w:r>
      <w:r>
        <w:rPr>
          <w:w w:val="105"/>
          <w:sz w:val="18"/>
        </w:rPr>
        <w:t>deep</w:t>
      </w:r>
      <w:r>
        <w:rPr>
          <w:spacing w:val="-38"/>
          <w:w w:val="105"/>
          <w:sz w:val="18"/>
        </w:rPr>
        <w:t> </w:t>
      </w:r>
      <w:bookmarkStart w:name="_bookmark103" w:id="157"/>
      <w:bookmarkEnd w:id="157"/>
      <w:r>
        <w:rPr>
          <w:w w:val="105"/>
          <w:sz w:val="18"/>
        </w:rPr>
        <w:t>learning</w:t>
      </w:r>
      <w:r>
        <w:rPr>
          <w:w w:val="105"/>
          <w:sz w:val="18"/>
        </w:rPr>
        <w:t> for</w:t>
      </w:r>
      <w:r>
        <w:rPr>
          <w:spacing w:val="1"/>
          <w:w w:val="105"/>
          <w:sz w:val="18"/>
        </w:rPr>
        <w:t> </w:t>
      </w:r>
      <w:r>
        <w:rPr>
          <w:w w:val="105"/>
          <w:sz w:val="18"/>
        </w:rPr>
        <w:t>in-vehicle</w:t>
      </w:r>
      <w:r>
        <w:rPr>
          <w:spacing w:val="1"/>
          <w:w w:val="105"/>
          <w:sz w:val="18"/>
        </w:rPr>
        <w:t> </w:t>
      </w:r>
      <w:r>
        <w:rPr>
          <w:w w:val="105"/>
          <w:sz w:val="18"/>
        </w:rPr>
        <w:t>security.</w:t>
      </w:r>
      <w:r>
        <w:rPr>
          <w:spacing w:val="10"/>
          <w:w w:val="105"/>
          <w:sz w:val="18"/>
        </w:rPr>
        <w:t> </w:t>
      </w:r>
      <w:r>
        <w:rPr>
          <w:rFonts w:ascii="Palatino Linotype"/>
          <w:i/>
          <w:w w:val="105"/>
          <w:sz w:val="18"/>
        </w:rPr>
        <w:t>Ad</w:t>
      </w:r>
      <w:r>
        <w:rPr>
          <w:rFonts w:ascii="Palatino Linotype"/>
          <w:i/>
          <w:spacing w:val="-6"/>
          <w:w w:val="105"/>
          <w:sz w:val="18"/>
        </w:rPr>
        <w:t> </w:t>
      </w:r>
      <w:r>
        <w:rPr>
          <w:rFonts w:ascii="Palatino Linotype"/>
          <w:i/>
          <w:w w:val="105"/>
          <w:sz w:val="18"/>
        </w:rPr>
        <w:t>Hoc</w:t>
      </w:r>
      <w:r>
        <w:rPr>
          <w:rFonts w:ascii="Palatino Linotype"/>
          <w:i/>
          <w:spacing w:val="-5"/>
          <w:w w:val="105"/>
          <w:sz w:val="18"/>
        </w:rPr>
        <w:t> </w:t>
      </w:r>
      <w:r>
        <w:rPr>
          <w:rFonts w:ascii="Palatino Linotype"/>
          <w:i/>
          <w:w w:val="105"/>
          <w:sz w:val="18"/>
        </w:rPr>
        <w:t>Netw.</w:t>
      </w:r>
      <w:r>
        <w:rPr>
          <w:rFonts w:ascii="Palatino Linotype"/>
          <w:i/>
          <w:spacing w:val="5"/>
          <w:w w:val="105"/>
          <w:sz w:val="18"/>
        </w:rPr>
        <w:t> </w:t>
      </w:r>
      <w:r>
        <w:rPr>
          <w:rFonts w:ascii="Palatino Linotype"/>
          <w:b/>
          <w:w w:val="105"/>
          <w:sz w:val="18"/>
        </w:rPr>
        <w:t>2019</w:t>
      </w:r>
      <w:r>
        <w:rPr>
          <w:w w:val="105"/>
          <w:sz w:val="18"/>
        </w:rPr>
        <w:t>, </w:t>
      </w:r>
      <w:r>
        <w:rPr>
          <w:rFonts w:ascii="Palatino Linotype"/>
          <w:i/>
          <w:w w:val="105"/>
          <w:sz w:val="18"/>
        </w:rPr>
        <w:t>95</w:t>
      </w:r>
      <w:r>
        <w:rPr>
          <w:w w:val="105"/>
          <w:sz w:val="18"/>
        </w:rPr>
        <w:t>,</w:t>
      </w:r>
      <w:r>
        <w:rPr>
          <w:spacing w:val="1"/>
          <w:w w:val="105"/>
          <w:sz w:val="18"/>
        </w:rPr>
        <w:t> </w:t>
      </w:r>
      <w:r>
        <w:rPr>
          <w:w w:val="105"/>
          <w:sz w:val="18"/>
        </w:rPr>
        <w:t>101974.</w:t>
      </w:r>
      <w:r>
        <w:rPr>
          <w:spacing w:val="10"/>
          <w:w w:val="105"/>
          <w:sz w:val="18"/>
        </w:rPr>
        <w:t> </w:t>
      </w:r>
      <w:r>
        <w:rPr>
          <w:w w:val="105"/>
          <w:sz w:val="18"/>
        </w:rPr>
        <w:t>[</w:t>
      </w:r>
      <w:hyperlink r:id="rId82">
        <w:r>
          <w:rPr>
            <w:color w:val="0774B7"/>
            <w:w w:val="105"/>
            <w:sz w:val="18"/>
          </w:rPr>
          <w:t>CrossRef</w:t>
        </w:r>
      </w:hyperlink>
      <w:r>
        <w:rPr>
          <w:w w:val="105"/>
          <w:sz w:val="18"/>
        </w:rPr>
        <w:t>]</w:t>
      </w:r>
    </w:p>
    <w:p>
      <w:pPr>
        <w:pStyle w:val="ListParagraph"/>
        <w:numPr>
          <w:ilvl w:val="0"/>
          <w:numId w:val="5"/>
        </w:numPr>
        <w:tabs>
          <w:tab w:pos="550" w:val="left" w:leader="none"/>
          <w:tab w:pos="551" w:val="left" w:leader="none"/>
        </w:tabs>
        <w:spacing w:line="261" w:lineRule="auto" w:before="7" w:after="0"/>
        <w:ind w:left="550" w:right="138" w:hanging="431"/>
        <w:jc w:val="left"/>
        <w:rPr>
          <w:sz w:val="18"/>
        </w:rPr>
      </w:pPr>
      <w:r>
        <w:rPr>
          <w:w w:val="105"/>
          <w:sz w:val="18"/>
        </w:rPr>
        <w:t>Jichici,</w:t>
      </w:r>
      <w:r>
        <w:rPr>
          <w:spacing w:val="6"/>
          <w:w w:val="105"/>
          <w:sz w:val="18"/>
        </w:rPr>
        <w:t> </w:t>
      </w:r>
      <w:r>
        <w:rPr>
          <w:w w:val="105"/>
          <w:sz w:val="18"/>
        </w:rPr>
        <w:t>C.;</w:t>
      </w:r>
      <w:r>
        <w:rPr>
          <w:spacing w:val="8"/>
          <w:w w:val="105"/>
          <w:sz w:val="18"/>
        </w:rPr>
        <w:t> </w:t>
      </w:r>
      <w:r>
        <w:rPr>
          <w:w w:val="105"/>
          <w:sz w:val="18"/>
        </w:rPr>
        <w:t>Groza,</w:t>
      </w:r>
      <w:r>
        <w:rPr>
          <w:spacing w:val="8"/>
          <w:w w:val="105"/>
          <w:sz w:val="18"/>
        </w:rPr>
        <w:t> </w:t>
      </w:r>
      <w:r>
        <w:rPr>
          <w:w w:val="105"/>
          <w:sz w:val="18"/>
        </w:rPr>
        <w:t>B.;</w:t>
      </w:r>
      <w:r>
        <w:rPr>
          <w:spacing w:val="7"/>
          <w:w w:val="105"/>
          <w:sz w:val="18"/>
        </w:rPr>
        <w:t> </w:t>
      </w:r>
      <w:r>
        <w:rPr>
          <w:w w:val="105"/>
          <w:sz w:val="18"/>
        </w:rPr>
        <w:t>Murvay,</w:t>
      </w:r>
      <w:r>
        <w:rPr>
          <w:spacing w:val="6"/>
          <w:w w:val="105"/>
          <w:sz w:val="18"/>
        </w:rPr>
        <w:t> </w:t>
      </w:r>
      <w:r>
        <w:rPr>
          <w:w w:val="105"/>
          <w:sz w:val="18"/>
        </w:rPr>
        <w:t>P.-S.</w:t>
      </w:r>
      <w:r>
        <w:rPr>
          <w:spacing w:val="7"/>
          <w:w w:val="105"/>
          <w:sz w:val="18"/>
        </w:rPr>
        <w:t> </w:t>
      </w:r>
      <w:r>
        <w:rPr>
          <w:w w:val="105"/>
          <w:sz w:val="18"/>
        </w:rPr>
        <w:t>Integrating</w:t>
      </w:r>
      <w:r>
        <w:rPr>
          <w:spacing w:val="8"/>
          <w:w w:val="105"/>
          <w:sz w:val="18"/>
        </w:rPr>
        <w:t> </w:t>
      </w:r>
      <w:r>
        <w:rPr>
          <w:w w:val="105"/>
          <w:sz w:val="18"/>
        </w:rPr>
        <w:t>Adversary</w:t>
      </w:r>
      <w:r>
        <w:rPr>
          <w:spacing w:val="8"/>
          <w:w w:val="105"/>
          <w:sz w:val="18"/>
        </w:rPr>
        <w:t> </w:t>
      </w:r>
      <w:r>
        <w:rPr>
          <w:w w:val="105"/>
          <w:sz w:val="18"/>
        </w:rPr>
        <w:t>Models</w:t>
      </w:r>
      <w:r>
        <w:rPr>
          <w:spacing w:val="7"/>
          <w:w w:val="105"/>
          <w:sz w:val="18"/>
        </w:rPr>
        <w:t> </w:t>
      </w:r>
      <w:r>
        <w:rPr>
          <w:w w:val="105"/>
          <w:sz w:val="18"/>
        </w:rPr>
        <w:t>and</w:t>
      </w:r>
      <w:r>
        <w:rPr>
          <w:spacing w:val="6"/>
          <w:w w:val="105"/>
          <w:sz w:val="18"/>
        </w:rPr>
        <w:t> </w:t>
      </w:r>
      <w:r>
        <w:rPr>
          <w:w w:val="105"/>
          <w:sz w:val="18"/>
        </w:rPr>
        <w:t>Intrusion</w:t>
      </w:r>
      <w:r>
        <w:rPr>
          <w:spacing w:val="7"/>
          <w:w w:val="105"/>
          <w:sz w:val="18"/>
        </w:rPr>
        <w:t> </w:t>
      </w:r>
      <w:r>
        <w:rPr>
          <w:w w:val="105"/>
          <w:sz w:val="18"/>
        </w:rPr>
        <w:t>Detection</w:t>
      </w:r>
      <w:r>
        <w:rPr>
          <w:spacing w:val="7"/>
          <w:w w:val="105"/>
          <w:sz w:val="18"/>
        </w:rPr>
        <w:t> </w:t>
      </w:r>
      <w:r>
        <w:rPr>
          <w:w w:val="105"/>
          <w:sz w:val="18"/>
        </w:rPr>
        <w:t>Systems</w:t>
      </w:r>
      <w:r>
        <w:rPr>
          <w:spacing w:val="8"/>
          <w:w w:val="105"/>
          <w:sz w:val="18"/>
        </w:rPr>
        <w:t> </w:t>
      </w:r>
      <w:r>
        <w:rPr>
          <w:w w:val="105"/>
          <w:sz w:val="18"/>
        </w:rPr>
        <w:t>for</w:t>
      </w:r>
      <w:r>
        <w:rPr>
          <w:spacing w:val="6"/>
          <w:w w:val="105"/>
          <w:sz w:val="18"/>
        </w:rPr>
        <w:t> </w:t>
      </w:r>
      <w:r>
        <w:rPr>
          <w:w w:val="105"/>
          <w:sz w:val="18"/>
        </w:rPr>
        <w:t>In-vehicle</w:t>
      </w:r>
      <w:r>
        <w:rPr>
          <w:spacing w:val="7"/>
          <w:w w:val="105"/>
          <w:sz w:val="18"/>
        </w:rPr>
        <w:t> </w:t>
      </w:r>
      <w:r>
        <w:rPr>
          <w:w w:val="105"/>
          <w:sz w:val="18"/>
        </w:rPr>
        <w:t>Networks</w:t>
      </w:r>
      <w:r>
        <w:rPr>
          <w:spacing w:val="7"/>
          <w:w w:val="105"/>
          <w:sz w:val="18"/>
        </w:rPr>
        <w:t> </w:t>
      </w:r>
      <w:r>
        <w:rPr>
          <w:w w:val="105"/>
          <w:sz w:val="18"/>
        </w:rPr>
        <w:t>in</w:t>
      </w:r>
      <w:r>
        <w:rPr>
          <w:spacing w:val="-39"/>
          <w:w w:val="105"/>
          <w:sz w:val="18"/>
        </w:rPr>
        <w:t> </w:t>
      </w:r>
      <w:bookmarkStart w:name="_bookmark104" w:id="158"/>
      <w:bookmarkEnd w:id="158"/>
      <w:r>
        <w:rPr>
          <w:w w:val="105"/>
          <w:sz w:val="18"/>
        </w:rPr>
        <w:t>CANoe.</w:t>
      </w:r>
      <w:r>
        <w:rPr>
          <w:spacing w:val="6"/>
          <w:w w:val="105"/>
          <w:sz w:val="18"/>
        </w:rPr>
        <w:t> </w:t>
      </w:r>
      <w:r>
        <w:rPr>
          <w:w w:val="105"/>
          <w:sz w:val="18"/>
        </w:rPr>
        <w:t>In</w:t>
      </w:r>
      <w:r>
        <w:rPr>
          <w:spacing w:val="-3"/>
          <w:w w:val="105"/>
          <w:sz w:val="18"/>
        </w:rPr>
        <w:t> </w:t>
      </w:r>
      <w:r>
        <w:rPr>
          <w:w w:val="105"/>
          <w:sz w:val="18"/>
        </w:rPr>
        <w:t>Proceedings</w:t>
      </w:r>
      <w:r>
        <w:rPr>
          <w:spacing w:val="-3"/>
          <w:w w:val="105"/>
          <w:sz w:val="18"/>
        </w:rPr>
        <w:t> </w:t>
      </w:r>
      <w:r>
        <w:rPr>
          <w:w w:val="105"/>
          <w:sz w:val="18"/>
        </w:rPr>
        <w:t>of</w:t>
      </w:r>
      <w:r>
        <w:rPr>
          <w:spacing w:val="-3"/>
          <w:w w:val="105"/>
          <w:sz w:val="18"/>
        </w:rPr>
        <w:t> </w:t>
      </w:r>
      <w:r>
        <w:rPr>
          <w:w w:val="105"/>
          <w:sz w:val="18"/>
        </w:rPr>
        <w:t>the</w:t>
      </w:r>
      <w:r>
        <w:rPr>
          <w:spacing w:val="-2"/>
          <w:w w:val="105"/>
          <w:sz w:val="18"/>
        </w:rPr>
        <w:t> </w:t>
      </w:r>
      <w:r>
        <w:rPr>
          <w:w w:val="105"/>
          <w:sz w:val="18"/>
        </w:rPr>
        <w:t>Lecture</w:t>
      </w:r>
      <w:r>
        <w:rPr>
          <w:spacing w:val="-3"/>
          <w:w w:val="105"/>
          <w:sz w:val="18"/>
        </w:rPr>
        <w:t> </w:t>
      </w:r>
      <w:r>
        <w:rPr>
          <w:w w:val="105"/>
          <w:sz w:val="18"/>
        </w:rPr>
        <w:t>Notes</w:t>
      </w:r>
      <w:r>
        <w:rPr>
          <w:spacing w:val="-3"/>
          <w:w w:val="105"/>
          <w:sz w:val="18"/>
        </w:rPr>
        <w:t> </w:t>
      </w:r>
      <w:r>
        <w:rPr>
          <w:w w:val="105"/>
          <w:sz w:val="18"/>
        </w:rPr>
        <w:t>in</w:t>
      </w:r>
      <w:r>
        <w:rPr>
          <w:spacing w:val="-2"/>
          <w:w w:val="105"/>
          <w:sz w:val="18"/>
        </w:rPr>
        <w:t> </w:t>
      </w:r>
      <w:r>
        <w:rPr>
          <w:w w:val="105"/>
          <w:sz w:val="18"/>
        </w:rPr>
        <w:t>Computer</w:t>
      </w:r>
      <w:r>
        <w:rPr>
          <w:spacing w:val="-3"/>
          <w:w w:val="105"/>
          <w:sz w:val="18"/>
        </w:rPr>
        <w:t> </w:t>
      </w:r>
      <w:r>
        <w:rPr>
          <w:w w:val="105"/>
          <w:sz w:val="18"/>
        </w:rPr>
        <w:t>Science;</w:t>
      </w:r>
      <w:r>
        <w:rPr>
          <w:spacing w:val="-3"/>
          <w:w w:val="105"/>
          <w:sz w:val="18"/>
        </w:rPr>
        <w:t> </w:t>
      </w:r>
      <w:r>
        <w:rPr>
          <w:w w:val="105"/>
          <w:sz w:val="18"/>
        </w:rPr>
        <w:t>J.B.</w:t>
      </w:r>
      <w:r>
        <w:rPr>
          <w:spacing w:val="-2"/>
          <w:w w:val="105"/>
          <w:sz w:val="18"/>
        </w:rPr>
        <w:t> </w:t>
      </w:r>
      <w:r>
        <w:rPr>
          <w:w w:val="105"/>
          <w:sz w:val="18"/>
        </w:rPr>
        <w:t>Metzler:</w:t>
      </w:r>
      <w:r>
        <w:rPr>
          <w:spacing w:val="6"/>
          <w:w w:val="105"/>
          <w:sz w:val="18"/>
        </w:rPr>
        <w:t> </w:t>
      </w:r>
      <w:r>
        <w:rPr>
          <w:w w:val="105"/>
          <w:sz w:val="18"/>
        </w:rPr>
        <w:t>Stuttgart,</w:t>
      </w:r>
      <w:r>
        <w:rPr>
          <w:spacing w:val="-3"/>
          <w:w w:val="105"/>
          <w:sz w:val="18"/>
        </w:rPr>
        <w:t> </w:t>
      </w:r>
      <w:r>
        <w:rPr>
          <w:w w:val="105"/>
          <w:sz w:val="18"/>
        </w:rPr>
        <w:t>Germany,</w:t>
      </w:r>
      <w:r>
        <w:rPr>
          <w:spacing w:val="-3"/>
          <w:w w:val="105"/>
          <w:sz w:val="18"/>
        </w:rPr>
        <w:t> </w:t>
      </w:r>
      <w:r>
        <w:rPr>
          <w:w w:val="105"/>
          <w:sz w:val="18"/>
        </w:rPr>
        <w:t>2020;</w:t>
      </w:r>
      <w:r>
        <w:rPr>
          <w:spacing w:val="-2"/>
          <w:w w:val="105"/>
          <w:sz w:val="18"/>
        </w:rPr>
        <w:t> </w:t>
      </w:r>
      <w:r>
        <w:rPr>
          <w:w w:val="105"/>
          <w:sz w:val="18"/>
        </w:rPr>
        <w:t>pp.</w:t>
      </w:r>
      <w:r>
        <w:rPr>
          <w:spacing w:val="6"/>
          <w:w w:val="105"/>
          <w:sz w:val="18"/>
        </w:rPr>
        <w:t> </w:t>
      </w:r>
      <w:r>
        <w:rPr>
          <w:w w:val="105"/>
          <w:sz w:val="18"/>
        </w:rPr>
        <w:t>241–256.</w:t>
      </w:r>
    </w:p>
    <w:p>
      <w:pPr>
        <w:pStyle w:val="ListParagraph"/>
        <w:numPr>
          <w:ilvl w:val="0"/>
          <w:numId w:val="5"/>
        </w:numPr>
        <w:tabs>
          <w:tab w:pos="550" w:val="left" w:leader="none"/>
          <w:tab w:pos="551" w:val="left" w:leader="none"/>
        </w:tabs>
        <w:spacing w:line="261" w:lineRule="auto" w:before="0" w:after="0"/>
        <w:ind w:left="550" w:right="106" w:hanging="431"/>
        <w:jc w:val="left"/>
        <w:rPr>
          <w:sz w:val="18"/>
        </w:rPr>
      </w:pPr>
      <w:r>
        <w:rPr>
          <w:w w:val="105"/>
          <w:sz w:val="18"/>
        </w:rPr>
        <w:t>Jichici, C.; Groza, B.; Murvay, P.-S. Examining the Use of Neural Networks for Intrusion Detection in Controller Area Networks.</w:t>
      </w:r>
      <w:r>
        <w:rPr>
          <w:spacing w:val="-39"/>
          <w:w w:val="105"/>
          <w:sz w:val="18"/>
        </w:rPr>
        <w:t> </w:t>
      </w:r>
      <w:bookmarkStart w:name="_bookmark105" w:id="159"/>
      <w:bookmarkEnd w:id="159"/>
      <w:r>
        <w:rPr>
          <w:w w:val="105"/>
          <w:sz w:val="18"/>
        </w:rPr>
        <w:t>In</w:t>
      </w:r>
      <w:r>
        <w:rPr>
          <w:spacing w:val="-3"/>
          <w:w w:val="105"/>
          <w:sz w:val="18"/>
        </w:rPr>
        <w:t> </w:t>
      </w:r>
      <w:r>
        <w:rPr>
          <w:w w:val="105"/>
          <w:sz w:val="18"/>
        </w:rPr>
        <w:t>Proceedings</w:t>
      </w:r>
      <w:r>
        <w:rPr>
          <w:spacing w:val="-2"/>
          <w:w w:val="105"/>
          <w:sz w:val="18"/>
        </w:rPr>
        <w:t> </w:t>
      </w:r>
      <w:r>
        <w:rPr>
          <w:w w:val="105"/>
          <w:sz w:val="18"/>
        </w:rPr>
        <w:t>of</w:t>
      </w:r>
      <w:r>
        <w:rPr>
          <w:spacing w:val="-2"/>
          <w:w w:val="105"/>
          <w:sz w:val="18"/>
        </w:rPr>
        <w:t> </w:t>
      </w:r>
      <w:r>
        <w:rPr>
          <w:w w:val="105"/>
          <w:sz w:val="18"/>
        </w:rPr>
        <w:t>the</w:t>
      </w:r>
      <w:r>
        <w:rPr>
          <w:spacing w:val="-2"/>
          <w:w w:val="105"/>
          <w:sz w:val="18"/>
        </w:rPr>
        <w:t> </w:t>
      </w:r>
      <w:r>
        <w:rPr>
          <w:w w:val="105"/>
          <w:sz w:val="18"/>
        </w:rPr>
        <w:t>Lecture</w:t>
      </w:r>
      <w:r>
        <w:rPr>
          <w:spacing w:val="-2"/>
          <w:w w:val="105"/>
          <w:sz w:val="18"/>
        </w:rPr>
        <w:t> </w:t>
      </w:r>
      <w:r>
        <w:rPr>
          <w:w w:val="105"/>
          <w:sz w:val="18"/>
        </w:rPr>
        <w:t>Notes</w:t>
      </w:r>
      <w:r>
        <w:rPr>
          <w:spacing w:val="-2"/>
          <w:w w:val="105"/>
          <w:sz w:val="18"/>
        </w:rPr>
        <w:t> </w:t>
      </w:r>
      <w:r>
        <w:rPr>
          <w:w w:val="105"/>
          <w:sz w:val="18"/>
        </w:rPr>
        <w:t>in</w:t>
      </w:r>
      <w:r>
        <w:rPr>
          <w:spacing w:val="-2"/>
          <w:w w:val="105"/>
          <w:sz w:val="18"/>
        </w:rPr>
        <w:t> </w:t>
      </w:r>
      <w:r>
        <w:rPr>
          <w:w w:val="105"/>
          <w:sz w:val="18"/>
        </w:rPr>
        <w:t>Computer</w:t>
      </w:r>
      <w:r>
        <w:rPr>
          <w:spacing w:val="-2"/>
          <w:w w:val="105"/>
          <w:sz w:val="18"/>
        </w:rPr>
        <w:t> </w:t>
      </w:r>
      <w:r>
        <w:rPr>
          <w:w w:val="105"/>
          <w:sz w:val="18"/>
        </w:rPr>
        <w:t>Science;</w:t>
      </w:r>
      <w:r>
        <w:rPr>
          <w:spacing w:val="-3"/>
          <w:w w:val="105"/>
          <w:sz w:val="18"/>
        </w:rPr>
        <w:t> </w:t>
      </w:r>
      <w:r>
        <w:rPr>
          <w:w w:val="105"/>
          <w:sz w:val="18"/>
        </w:rPr>
        <w:t>J.B.</w:t>
      </w:r>
      <w:r>
        <w:rPr>
          <w:spacing w:val="-2"/>
          <w:w w:val="105"/>
          <w:sz w:val="18"/>
        </w:rPr>
        <w:t> </w:t>
      </w:r>
      <w:r>
        <w:rPr>
          <w:w w:val="105"/>
          <w:sz w:val="18"/>
        </w:rPr>
        <w:t>Metzler:</w:t>
      </w:r>
      <w:r>
        <w:rPr>
          <w:spacing w:val="7"/>
          <w:w w:val="105"/>
          <w:sz w:val="18"/>
        </w:rPr>
        <w:t> </w:t>
      </w:r>
      <w:r>
        <w:rPr>
          <w:w w:val="105"/>
          <w:sz w:val="18"/>
        </w:rPr>
        <w:t>Stuttgart,</w:t>
      </w:r>
      <w:r>
        <w:rPr>
          <w:spacing w:val="-2"/>
          <w:w w:val="105"/>
          <w:sz w:val="18"/>
        </w:rPr>
        <w:t> </w:t>
      </w:r>
      <w:r>
        <w:rPr>
          <w:w w:val="105"/>
          <w:sz w:val="18"/>
        </w:rPr>
        <w:t>Germany,</w:t>
      </w:r>
      <w:r>
        <w:rPr>
          <w:spacing w:val="-2"/>
          <w:w w:val="105"/>
          <w:sz w:val="18"/>
        </w:rPr>
        <w:t> </w:t>
      </w:r>
      <w:r>
        <w:rPr>
          <w:w w:val="105"/>
          <w:sz w:val="18"/>
        </w:rPr>
        <w:t>2019;</w:t>
      </w:r>
      <w:r>
        <w:rPr>
          <w:spacing w:val="-2"/>
          <w:w w:val="105"/>
          <w:sz w:val="18"/>
        </w:rPr>
        <w:t> </w:t>
      </w:r>
      <w:r>
        <w:rPr>
          <w:w w:val="105"/>
          <w:sz w:val="18"/>
        </w:rPr>
        <w:t>pp.</w:t>
      </w:r>
      <w:r>
        <w:rPr>
          <w:spacing w:val="6"/>
          <w:w w:val="105"/>
          <w:sz w:val="18"/>
        </w:rPr>
        <w:t> </w:t>
      </w:r>
      <w:r>
        <w:rPr>
          <w:w w:val="105"/>
          <w:sz w:val="18"/>
        </w:rPr>
        <w:t>109–125.</w:t>
      </w:r>
    </w:p>
    <w:p>
      <w:pPr>
        <w:pStyle w:val="ListParagraph"/>
        <w:numPr>
          <w:ilvl w:val="0"/>
          <w:numId w:val="5"/>
        </w:numPr>
        <w:tabs>
          <w:tab w:pos="550" w:val="left" w:leader="none"/>
          <w:tab w:pos="551" w:val="left" w:leader="none"/>
        </w:tabs>
        <w:spacing w:line="240" w:lineRule="auto" w:before="0" w:after="0"/>
        <w:ind w:left="550" w:right="138" w:hanging="431"/>
        <w:jc w:val="left"/>
        <w:rPr>
          <w:sz w:val="18"/>
        </w:rPr>
      </w:pPr>
      <w:r>
        <w:rPr>
          <w:w w:val="105"/>
          <w:sz w:val="18"/>
        </w:rPr>
        <w:t>Yang,</w:t>
      </w:r>
      <w:r>
        <w:rPr>
          <w:spacing w:val="-2"/>
          <w:w w:val="105"/>
          <w:sz w:val="18"/>
        </w:rPr>
        <w:t> </w:t>
      </w:r>
      <w:r>
        <w:rPr>
          <w:w w:val="105"/>
          <w:sz w:val="18"/>
        </w:rPr>
        <w:t>Y.;</w:t>
      </w:r>
      <w:r>
        <w:rPr>
          <w:spacing w:val="-2"/>
          <w:w w:val="105"/>
          <w:sz w:val="18"/>
        </w:rPr>
        <w:t> </w:t>
      </w:r>
      <w:r>
        <w:rPr>
          <w:w w:val="105"/>
          <w:sz w:val="18"/>
        </w:rPr>
        <w:t>Duan,</w:t>
      </w:r>
      <w:r>
        <w:rPr>
          <w:spacing w:val="-1"/>
          <w:w w:val="105"/>
          <w:sz w:val="18"/>
        </w:rPr>
        <w:t> </w:t>
      </w:r>
      <w:r>
        <w:rPr>
          <w:w w:val="105"/>
          <w:sz w:val="18"/>
        </w:rPr>
        <w:t>Z.;</w:t>
      </w:r>
      <w:r>
        <w:rPr>
          <w:spacing w:val="-2"/>
          <w:w w:val="105"/>
          <w:sz w:val="18"/>
        </w:rPr>
        <w:t> </w:t>
      </w:r>
      <w:r>
        <w:rPr>
          <w:w w:val="105"/>
          <w:sz w:val="18"/>
        </w:rPr>
        <w:t>Tehranipoor,</w:t>
      </w:r>
      <w:r>
        <w:rPr>
          <w:spacing w:val="-1"/>
          <w:w w:val="105"/>
          <w:sz w:val="18"/>
        </w:rPr>
        <w:t> </w:t>
      </w:r>
      <w:r>
        <w:rPr>
          <w:w w:val="105"/>
          <w:sz w:val="18"/>
        </w:rPr>
        <w:t>M.</w:t>
      </w:r>
      <w:r>
        <w:rPr>
          <w:spacing w:val="-2"/>
          <w:w w:val="105"/>
          <w:sz w:val="18"/>
        </w:rPr>
        <w:t> </w:t>
      </w:r>
      <w:r>
        <w:rPr>
          <w:w w:val="105"/>
          <w:sz w:val="18"/>
        </w:rPr>
        <w:t>Identify</w:t>
      </w:r>
      <w:r>
        <w:rPr>
          <w:spacing w:val="-1"/>
          <w:w w:val="105"/>
          <w:sz w:val="18"/>
        </w:rPr>
        <w:t> </w:t>
      </w:r>
      <w:r>
        <w:rPr>
          <w:w w:val="105"/>
          <w:sz w:val="18"/>
        </w:rPr>
        <w:t>a</w:t>
      </w:r>
      <w:r>
        <w:rPr>
          <w:spacing w:val="-2"/>
          <w:w w:val="105"/>
          <w:sz w:val="18"/>
        </w:rPr>
        <w:t> </w:t>
      </w:r>
      <w:r>
        <w:rPr>
          <w:w w:val="105"/>
          <w:sz w:val="18"/>
        </w:rPr>
        <w:t>Spoofing</w:t>
      </w:r>
      <w:r>
        <w:rPr>
          <w:spacing w:val="-1"/>
          <w:w w:val="105"/>
          <w:sz w:val="18"/>
        </w:rPr>
        <w:t> </w:t>
      </w:r>
      <w:r>
        <w:rPr>
          <w:w w:val="105"/>
          <w:sz w:val="18"/>
        </w:rPr>
        <w:t>Attack</w:t>
      </w:r>
      <w:r>
        <w:rPr>
          <w:spacing w:val="-2"/>
          <w:w w:val="105"/>
          <w:sz w:val="18"/>
        </w:rPr>
        <w:t> </w:t>
      </w:r>
      <w:r>
        <w:rPr>
          <w:w w:val="105"/>
          <w:sz w:val="18"/>
        </w:rPr>
        <w:t>on</w:t>
      </w:r>
      <w:r>
        <w:rPr>
          <w:spacing w:val="-2"/>
          <w:w w:val="105"/>
          <w:sz w:val="18"/>
        </w:rPr>
        <w:t> </w:t>
      </w:r>
      <w:r>
        <w:rPr>
          <w:w w:val="105"/>
          <w:sz w:val="18"/>
        </w:rPr>
        <w:t>an</w:t>
      </w:r>
      <w:r>
        <w:rPr>
          <w:spacing w:val="-1"/>
          <w:w w:val="105"/>
          <w:sz w:val="18"/>
        </w:rPr>
        <w:t> </w:t>
      </w:r>
      <w:r>
        <w:rPr>
          <w:w w:val="105"/>
          <w:sz w:val="18"/>
        </w:rPr>
        <w:t>In-Vehicle</w:t>
      </w:r>
      <w:r>
        <w:rPr>
          <w:spacing w:val="-2"/>
          <w:w w:val="105"/>
          <w:sz w:val="18"/>
        </w:rPr>
        <w:t> </w:t>
      </w:r>
      <w:r>
        <w:rPr>
          <w:w w:val="105"/>
          <w:sz w:val="18"/>
        </w:rPr>
        <w:t>CAN</w:t>
      </w:r>
      <w:r>
        <w:rPr>
          <w:spacing w:val="-1"/>
          <w:w w:val="105"/>
          <w:sz w:val="18"/>
        </w:rPr>
        <w:t> </w:t>
      </w:r>
      <w:r>
        <w:rPr>
          <w:w w:val="105"/>
          <w:sz w:val="18"/>
        </w:rPr>
        <w:t>Bus</w:t>
      </w:r>
      <w:r>
        <w:rPr>
          <w:spacing w:val="-2"/>
          <w:w w:val="105"/>
          <w:sz w:val="18"/>
        </w:rPr>
        <w:t> </w:t>
      </w:r>
      <w:r>
        <w:rPr>
          <w:w w:val="105"/>
          <w:sz w:val="18"/>
        </w:rPr>
        <w:t>Based</w:t>
      </w:r>
      <w:r>
        <w:rPr>
          <w:spacing w:val="-1"/>
          <w:w w:val="105"/>
          <w:sz w:val="18"/>
        </w:rPr>
        <w:t> </w:t>
      </w:r>
      <w:r>
        <w:rPr>
          <w:w w:val="105"/>
          <w:sz w:val="18"/>
        </w:rPr>
        <w:t>on</w:t>
      </w:r>
      <w:r>
        <w:rPr>
          <w:spacing w:val="-2"/>
          <w:w w:val="105"/>
          <w:sz w:val="18"/>
        </w:rPr>
        <w:t> </w:t>
      </w:r>
      <w:r>
        <w:rPr>
          <w:w w:val="105"/>
          <w:sz w:val="18"/>
        </w:rPr>
        <w:t>the</w:t>
      </w:r>
      <w:r>
        <w:rPr>
          <w:spacing w:val="-1"/>
          <w:w w:val="105"/>
          <w:sz w:val="18"/>
        </w:rPr>
        <w:t> </w:t>
      </w:r>
      <w:r>
        <w:rPr>
          <w:w w:val="105"/>
          <w:sz w:val="18"/>
        </w:rPr>
        <w:t>Deep</w:t>
      </w:r>
      <w:r>
        <w:rPr>
          <w:spacing w:val="-2"/>
          <w:w w:val="105"/>
          <w:sz w:val="18"/>
        </w:rPr>
        <w:t> </w:t>
      </w:r>
      <w:r>
        <w:rPr>
          <w:w w:val="105"/>
          <w:sz w:val="18"/>
        </w:rPr>
        <w:t>Features</w:t>
      </w:r>
      <w:r>
        <w:rPr>
          <w:spacing w:val="-1"/>
          <w:w w:val="105"/>
          <w:sz w:val="18"/>
        </w:rPr>
        <w:t> </w:t>
      </w:r>
      <w:r>
        <w:rPr>
          <w:w w:val="105"/>
          <w:sz w:val="18"/>
        </w:rPr>
        <w:t>of</w:t>
      </w:r>
      <w:r>
        <w:rPr>
          <w:spacing w:val="-2"/>
          <w:w w:val="105"/>
          <w:sz w:val="18"/>
        </w:rPr>
        <w:t> </w:t>
      </w:r>
      <w:r>
        <w:rPr>
          <w:w w:val="105"/>
          <w:sz w:val="18"/>
        </w:rPr>
        <w:t>an</w:t>
      </w:r>
      <w:r>
        <w:rPr>
          <w:spacing w:val="-2"/>
          <w:w w:val="105"/>
          <w:sz w:val="18"/>
        </w:rPr>
        <w:t> </w:t>
      </w:r>
      <w:r>
        <w:rPr>
          <w:w w:val="105"/>
          <w:sz w:val="18"/>
        </w:rPr>
        <w:t>ECU</w:t>
      </w:r>
      <w:r>
        <w:rPr>
          <w:spacing w:val="-38"/>
          <w:w w:val="105"/>
          <w:sz w:val="18"/>
        </w:rPr>
        <w:t> </w:t>
      </w:r>
      <w:bookmarkStart w:name="_bookmark106" w:id="160"/>
      <w:bookmarkEnd w:id="160"/>
      <w:r>
        <w:rPr>
          <w:w w:val="105"/>
          <w:sz w:val="18"/>
        </w:rPr>
        <w:t>Fingerprint</w:t>
      </w:r>
      <w:r>
        <w:rPr>
          <w:spacing w:val="2"/>
          <w:w w:val="105"/>
          <w:sz w:val="18"/>
        </w:rPr>
        <w:t> </w:t>
      </w:r>
      <w:r>
        <w:rPr>
          <w:w w:val="105"/>
          <w:sz w:val="18"/>
        </w:rPr>
        <w:t>Signal.</w:t>
      </w:r>
      <w:r>
        <w:rPr>
          <w:spacing w:val="12"/>
          <w:w w:val="105"/>
          <w:sz w:val="18"/>
        </w:rPr>
        <w:t> </w:t>
      </w:r>
      <w:r>
        <w:rPr>
          <w:rFonts w:ascii="Palatino Linotype"/>
          <w:i/>
          <w:w w:val="105"/>
          <w:sz w:val="18"/>
        </w:rPr>
        <w:t>Smart</w:t>
      </w:r>
      <w:r>
        <w:rPr>
          <w:rFonts w:ascii="Palatino Linotype"/>
          <w:i/>
          <w:spacing w:val="-4"/>
          <w:w w:val="105"/>
          <w:sz w:val="18"/>
        </w:rPr>
        <w:t> </w:t>
      </w:r>
      <w:r>
        <w:rPr>
          <w:rFonts w:ascii="Palatino Linotype"/>
          <w:i/>
          <w:w w:val="105"/>
          <w:sz w:val="18"/>
        </w:rPr>
        <w:t>Cities</w:t>
      </w:r>
      <w:r>
        <w:rPr>
          <w:rFonts w:ascii="Palatino Linotype"/>
          <w:i/>
          <w:spacing w:val="-4"/>
          <w:w w:val="105"/>
          <w:sz w:val="18"/>
        </w:rPr>
        <w:t> </w:t>
      </w:r>
      <w:r>
        <w:rPr>
          <w:rFonts w:ascii="Palatino Linotype"/>
          <w:b/>
          <w:w w:val="105"/>
          <w:sz w:val="18"/>
        </w:rPr>
        <w:t>2020</w:t>
      </w:r>
      <w:r>
        <w:rPr>
          <w:w w:val="105"/>
          <w:sz w:val="18"/>
        </w:rPr>
        <w:t>,</w:t>
      </w:r>
      <w:r>
        <w:rPr>
          <w:spacing w:val="2"/>
          <w:w w:val="105"/>
          <w:sz w:val="18"/>
        </w:rPr>
        <w:t> </w:t>
      </w:r>
      <w:r>
        <w:rPr>
          <w:rFonts w:ascii="Palatino Linotype"/>
          <w:i/>
          <w:w w:val="105"/>
          <w:sz w:val="18"/>
        </w:rPr>
        <w:t>3</w:t>
      </w:r>
      <w:r>
        <w:rPr>
          <w:w w:val="105"/>
          <w:sz w:val="18"/>
        </w:rPr>
        <w:t>,</w:t>
      </w:r>
      <w:r>
        <w:rPr>
          <w:spacing w:val="3"/>
          <w:w w:val="105"/>
          <w:sz w:val="18"/>
        </w:rPr>
        <w:t> </w:t>
      </w:r>
      <w:r>
        <w:rPr>
          <w:w w:val="105"/>
          <w:sz w:val="18"/>
        </w:rPr>
        <w:t>2.</w:t>
      </w:r>
      <w:r>
        <w:rPr>
          <w:spacing w:val="12"/>
          <w:w w:val="105"/>
          <w:sz w:val="18"/>
        </w:rPr>
        <w:t> </w:t>
      </w:r>
      <w:r>
        <w:rPr>
          <w:w w:val="105"/>
          <w:sz w:val="18"/>
        </w:rPr>
        <w:t>[</w:t>
      </w:r>
      <w:hyperlink r:id="rId83">
        <w:r>
          <w:rPr>
            <w:color w:val="0774B7"/>
            <w:w w:val="105"/>
            <w:sz w:val="18"/>
          </w:rPr>
          <w:t>CrossRef</w:t>
        </w:r>
      </w:hyperlink>
      <w:r>
        <w:rPr>
          <w:w w:val="105"/>
          <w:sz w:val="18"/>
        </w:rPr>
        <w:t>]</w:t>
      </w:r>
    </w:p>
    <w:p>
      <w:pPr>
        <w:pStyle w:val="ListParagraph"/>
        <w:numPr>
          <w:ilvl w:val="0"/>
          <w:numId w:val="5"/>
        </w:numPr>
        <w:tabs>
          <w:tab w:pos="550" w:val="left" w:leader="none"/>
          <w:tab w:pos="551" w:val="left" w:leader="none"/>
        </w:tabs>
        <w:spacing w:line="261" w:lineRule="auto" w:before="7" w:after="0"/>
        <w:ind w:left="550" w:right="105" w:hanging="431"/>
        <w:jc w:val="left"/>
        <w:rPr>
          <w:sz w:val="18"/>
        </w:rPr>
      </w:pPr>
      <w:r>
        <w:rPr>
          <w:spacing w:val="-1"/>
          <w:w w:val="105"/>
          <w:sz w:val="18"/>
        </w:rPr>
        <w:t>Gupta,</w:t>
      </w:r>
      <w:r>
        <w:rPr>
          <w:spacing w:val="-10"/>
          <w:w w:val="105"/>
          <w:sz w:val="18"/>
        </w:rPr>
        <w:t> </w:t>
      </w:r>
      <w:r>
        <w:rPr>
          <w:spacing w:val="-1"/>
          <w:w w:val="105"/>
          <w:sz w:val="18"/>
        </w:rPr>
        <w:t>A.</w:t>
      </w:r>
      <w:r>
        <w:rPr>
          <w:spacing w:val="-9"/>
          <w:w w:val="105"/>
          <w:sz w:val="18"/>
        </w:rPr>
        <w:t> </w:t>
      </w:r>
      <w:r>
        <w:rPr>
          <w:spacing w:val="-1"/>
          <w:w w:val="105"/>
          <w:sz w:val="18"/>
        </w:rPr>
        <w:t>Security</w:t>
      </w:r>
      <w:r>
        <w:rPr>
          <w:spacing w:val="-10"/>
          <w:w w:val="105"/>
          <w:sz w:val="18"/>
        </w:rPr>
        <w:t> </w:t>
      </w:r>
      <w:r>
        <w:rPr>
          <w:spacing w:val="-1"/>
          <w:w w:val="105"/>
          <w:sz w:val="18"/>
        </w:rPr>
        <w:t>Risk</w:t>
      </w:r>
      <w:r>
        <w:rPr>
          <w:spacing w:val="-9"/>
          <w:w w:val="105"/>
          <w:sz w:val="18"/>
        </w:rPr>
        <w:t> </w:t>
      </w:r>
      <w:r>
        <w:rPr>
          <w:spacing w:val="-1"/>
          <w:w w:val="105"/>
          <w:sz w:val="18"/>
        </w:rPr>
        <w:t>Analysis</w:t>
      </w:r>
      <w:r>
        <w:rPr>
          <w:spacing w:val="-9"/>
          <w:w w:val="105"/>
          <w:sz w:val="18"/>
        </w:rPr>
        <w:t> </w:t>
      </w:r>
      <w:r>
        <w:rPr>
          <w:w w:val="105"/>
          <w:sz w:val="18"/>
        </w:rPr>
        <w:t>of</w:t>
      </w:r>
      <w:r>
        <w:rPr>
          <w:spacing w:val="-10"/>
          <w:w w:val="105"/>
          <w:sz w:val="18"/>
        </w:rPr>
        <w:t> </w:t>
      </w:r>
      <w:r>
        <w:rPr>
          <w:w w:val="105"/>
          <w:sz w:val="18"/>
        </w:rPr>
        <w:t>Automotive</w:t>
      </w:r>
      <w:r>
        <w:rPr>
          <w:spacing w:val="-9"/>
          <w:w w:val="105"/>
          <w:sz w:val="18"/>
        </w:rPr>
        <w:t> </w:t>
      </w:r>
      <w:r>
        <w:rPr>
          <w:w w:val="105"/>
          <w:sz w:val="18"/>
        </w:rPr>
        <w:t>Ethernet</w:t>
      </w:r>
      <w:r>
        <w:rPr>
          <w:spacing w:val="-9"/>
          <w:w w:val="105"/>
          <w:sz w:val="18"/>
        </w:rPr>
        <w:t> </w:t>
      </w:r>
      <w:r>
        <w:rPr>
          <w:w w:val="105"/>
          <w:sz w:val="18"/>
        </w:rPr>
        <w:t>Networks.</w:t>
      </w:r>
      <w:r>
        <w:rPr>
          <w:spacing w:val="-1"/>
          <w:w w:val="105"/>
          <w:sz w:val="18"/>
        </w:rPr>
        <w:t> </w:t>
      </w:r>
      <w:r>
        <w:rPr>
          <w:w w:val="105"/>
          <w:sz w:val="18"/>
        </w:rPr>
        <w:t>2017.</w:t>
      </w:r>
      <w:r>
        <w:rPr>
          <w:spacing w:val="-2"/>
          <w:w w:val="105"/>
          <w:sz w:val="18"/>
        </w:rPr>
        <w:t> </w:t>
      </w:r>
      <w:r>
        <w:rPr>
          <w:w w:val="105"/>
          <w:sz w:val="18"/>
        </w:rPr>
        <w:t>Available</w:t>
      </w:r>
      <w:r>
        <w:rPr>
          <w:spacing w:val="-9"/>
          <w:w w:val="105"/>
          <w:sz w:val="18"/>
        </w:rPr>
        <w:t> </w:t>
      </w:r>
      <w:r>
        <w:rPr>
          <w:w w:val="105"/>
          <w:sz w:val="18"/>
        </w:rPr>
        <w:t>online:</w:t>
      </w:r>
      <w:r>
        <w:rPr>
          <w:spacing w:val="-1"/>
          <w:w w:val="105"/>
          <w:sz w:val="18"/>
        </w:rPr>
        <w:t> </w:t>
      </w:r>
      <w:hyperlink r:id="rId84">
        <w:r>
          <w:rPr>
            <w:color w:val="0774B7"/>
            <w:w w:val="105"/>
            <w:sz w:val="18"/>
          </w:rPr>
          <w:t>https://essay.utwente.nl/73894/1/</w:t>
        </w:r>
      </w:hyperlink>
      <w:r>
        <w:rPr>
          <w:color w:val="0774B7"/>
          <w:spacing w:val="-39"/>
          <w:w w:val="105"/>
          <w:sz w:val="18"/>
        </w:rPr>
        <w:t> </w:t>
      </w:r>
      <w:hyperlink r:id="rId84">
        <w:bookmarkStart w:name="_bookmark107" w:id="161"/>
        <w:bookmarkEnd w:id="161"/>
        <w:r>
          <w:rPr>
            <w:color w:val="0774B7"/>
            <w:w w:val="105"/>
            <w:sz w:val="18"/>
          </w:rPr>
          <w:t>Gupta_MS_EEMCS.pdf</w:t>
        </w:r>
        <w:r>
          <w:rPr>
            <w:color w:val="0774B7"/>
            <w:spacing w:val="2"/>
            <w:w w:val="105"/>
            <w:sz w:val="18"/>
          </w:rPr>
          <w:t> </w:t>
        </w:r>
      </w:hyperlink>
      <w:r>
        <w:rPr>
          <w:w w:val="105"/>
          <w:sz w:val="18"/>
        </w:rPr>
        <w:t>(accessed</w:t>
      </w:r>
      <w:r>
        <w:rPr>
          <w:spacing w:val="3"/>
          <w:w w:val="105"/>
          <w:sz w:val="18"/>
        </w:rPr>
        <w:t> </w:t>
      </w:r>
      <w:r>
        <w:rPr>
          <w:w w:val="105"/>
          <w:sz w:val="18"/>
        </w:rPr>
        <w:t>on</w:t>
      </w:r>
      <w:r>
        <w:rPr>
          <w:spacing w:val="3"/>
          <w:w w:val="105"/>
          <w:sz w:val="18"/>
        </w:rPr>
        <w:t> </w:t>
      </w:r>
      <w:r>
        <w:rPr>
          <w:w w:val="105"/>
          <w:sz w:val="18"/>
        </w:rPr>
        <w:t>10</w:t>
      </w:r>
      <w:r>
        <w:rPr>
          <w:spacing w:val="3"/>
          <w:w w:val="105"/>
          <w:sz w:val="18"/>
        </w:rPr>
        <w:t> </w:t>
      </w:r>
      <w:r>
        <w:rPr>
          <w:w w:val="105"/>
          <w:sz w:val="18"/>
        </w:rPr>
        <w:t>February</w:t>
      </w:r>
      <w:r>
        <w:rPr>
          <w:spacing w:val="2"/>
          <w:w w:val="105"/>
          <w:sz w:val="18"/>
        </w:rPr>
        <w:t> </w:t>
      </w:r>
      <w:r>
        <w:rPr>
          <w:w w:val="105"/>
          <w:sz w:val="18"/>
        </w:rPr>
        <w:t>2021).</w:t>
      </w:r>
    </w:p>
    <w:p>
      <w:pPr>
        <w:pStyle w:val="ListParagraph"/>
        <w:numPr>
          <w:ilvl w:val="0"/>
          <w:numId w:val="5"/>
        </w:numPr>
        <w:tabs>
          <w:tab w:pos="550" w:val="left" w:leader="none"/>
          <w:tab w:pos="551" w:val="left" w:leader="none"/>
        </w:tabs>
        <w:spacing w:line="219" w:lineRule="exact" w:before="0" w:after="0"/>
        <w:ind w:left="550" w:right="0" w:hanging="431"/>
        <w:jc w:val="left"/>
        <w:rPr>
          <w:rFonts w:ascii="Palatino Linotype"/>
          <w:i/>
          <w:sz w:val="18"/>
        </w:rPr>
      </w:pPr>
      <w:r>
        <w:rPr>
          <w:sz w:val="18"/>
        </w:rPr>
        <w:t>Lee,</w:t>
      </w:r>
      <w:r>
        <w:rPr>
          <w:spacing w:val="17"/>
          <w:sz w:val="18"/>
        </w:rPr>
        <w:t> </w:t>
      </w:r>
      <w:r>
        <w:rPr>
          <w:sz w:val="18"/>
        </w:rPr>
        <w:t>T.-Y.;</w:t>
      </w:r>
      <w:r>
        <w:rPr>
          <w:spacing w:val="17"/>
          <w:sz w:val="18"/>
        </w:rPr>
        <w:t> </w:t>
      </w:r>
      <w:r>
        <w:rPr>
          <w:sz w:val="18"/>
        </w:rPr>
        <w:t>Lin,</w:t>
      </w:r>
      <w:r>
        <w:rPr>
          <w:spacing w:val="17"/>
          <w:sz w:val="18"/>
        </w:rPr>
        <w:t> </w:t>
      </w:r>
      <w:r>
        <w:rPr>
          <w:sz w:val="18"/>
        </w:rPr>
        <w:t>I.-A.;</w:t>
      </w:r>
      <w:r>
        <w:rPr>
          <w:spacing w:val="17"/>
          <w:sz w:val="18"/>
        </w:rPr>
        <w:t> </w:t>
      </w:r>
      <w:r>
        <w:rPr>
          <w:sz w:val="18"/>
        </w:rPr>
        <w:t>Liao,</w:t>
      </w:r>
      <w:r>
        <w:rPr>
          <w:spacing w:val="17"/>
          <w:sz w:val="18"/>
        </w:rPr>
        <w:t> </w:t>
      </w:r>
      <w:r>
        <w:rPr>
          <w:sz w:val="18"/>
        </w:rPr>
        <w:t>R.-H.</w:t>
      </w:r>
      <w:r>
        <w:rPr>
          <w:spacing w:val="17"/>
          <w:sz w:val="18"/>
        </w:rPr>
        <w:t> </w:t>
      </w:r>
      <w:r>
        <w:rPr>
          <w:sz w:val="18"/>
        </w:rPr>
        <w:t>Design</w:t>
      </w:r>
      <w:r>
        <w:rPr>
          <w:spacing w:val="17"/>
          <w:sz w:val="18"/>
        </w:rPr>
        <w:t> </w:t>
      </w:r>
      <w:r>
        <w:rPr>
          <w:sz w:val="18"/>
        </w:rPr>
        <w:t>of</w:t>
      </w:r>
      <w:r>
        <w:rPr>
          <w:spacing w:val="18"/>
          <w:sz w:val="18"/>
        </w:rPr>
        <w:t> </w:t>
      </w:r>
      <w:r>
        <w:rPr>
          <w:sz w:val="18"/>
        </w:rPr>
        <w:t>a</w:t>
      </w:r>
      <w:r>
        <w:rPr>
          <w:spacing w:val="17"/>
          <w:sz w:val="18"/>
        </w:rPr>
        <w:t> </w:t>
      </w:r>
      <w:r>
        <w:rPr>
          <w:sz w:val="18"/>
        </w:rPr>
        <w:t>FlexRay/Ethernet</w:t>
      </w:r>
      <w:r>
        <w:rPr>
          <w:spacing w:val="17"/>
          <w:sz w:val="18"/>
        </w:rPr>
        <w:t> </w:t>
      </w:r>
      <w:r>
        <w:rPr>
          <w:sz w:val="18"/>
        </w:rPr>
        <w:t>Gateway</w:t>
      </w:r>
      <w:r>
        <w:rPr>
          <w:spacing w:val="17"/>
          <w:sz w:val="18"/>
        </w:rPr>
        <w:t> </w:t>
      </w:r>
      <w:r>
        <w:rPr>
          <w:sz w:val="18"/>
        </w:rPr>
        <w:t>and</w:t>
      </w:r>
      <w:r>
        <w:rPr>
          <w:spacing w:val="17"/>
          <w:sz w:val="18"/>
        </w:rPr>
        <w:t> </w:t>
      </w:r>
      <w:r>
        <w:rPr>
          <w:sz w:val="18"/>
        </w:rPr>
        <w:t>Security</w:t>
      </w:r>
      <w:r>
        <w:rPr>
          <w:spacing w:val="17"/>
          <w:sz w:val="18"/>
        </w:rPr>
        <w:t> </w:t>
      </w:r>
      <w:r>
        <w:rPr>
          <w:sz w:val="18"/>
        </w:rPr>
        <w:t>Mechanism</w:t>
      </w:r>
      <w:r>
        <w:rPr>
          <w:spacing w:val="17"/>
          <w:sz w:val="18"/>
        </w:rPr>
        <w:t> </w:t>
      </w:r>
      <w:r>
        <w:rPr>
          <w:sz w:val="18"/>
        </w:rPr>
        <w:t>for</w:t>
      </w:r>
      <w:r>
        <w:rPr>
          <w:spacing w:val="18"/>
          <w:sz w:val="18"/>
        </w:rPr>
        <w:t> </w:t>
      </w:r>
      <w:r>
        <w:rPr>
          <w:sz w:val="18"/>
        </w:rPr>
        <w:t>In-Vehicle</w:t>
      </w:r>
      <w:r>
        <w:rPr>
          <w:spacing w:val="17"/>
          <w:sz w:val="18"/>
        </w:rPr>
        <w:t> </w:t>
      </w:r>
      <w:r>
        <w:rPr>
          <w:sz w:val="18"/>
        </w:rPr>
        <w:t>Networks.</w:t>
      </w:r>
      <w:r>
        <w:rPr>
          <w:spacing w:val="31"/>
          <w:sz w:val="18"/>
        </w:rPr>
        <w:t> </w:t>
      </w:r>
      <w:r>
        <w:rPr>
          <w:rFonts w:ascii="Palatino Linotype"/>
          <w:i/>
          <w:sz w:val="18"/>
        </w:rPr>
        <w:t>Sensors</w:t>
      </w:r>
    </w:p>
    <w:p>
      <w:pPr>
        <w:spacing w:line="236" w:lineRule="exact" w:before="0"/>
        <w:ind w:left="550" w:right="0" w:firstLine="0"/>
        <w:jc w:val="left"/>
        <w:rPr>
          <w:sz w:val="18"/>
        </w:rPr>
      </w:pPr>
      <w:bookmarkStart w:name="_bookmark108" w:id="162"/>
      <w:bookmarkEnd w:id="162"/>
      <w:r>
        <w:rPr/>
      </w:r>
      <w:r>
        <w:rPr>
          <w:rFonts w:ascii="Palatino Linotype"/>
          <w:b/>
          <w:sz w:val="18"/>
        </w:rPr>
        <w:t>2020</w:t>
      </w:r>
      <w:r>
        <w:rPr>
          <w:sz w:val="18"/>
        </w:rPr>
        <w:t>,</w:t>
      </w:r>
      <w:r>
        <w:rPr>
          <w:spacing w:val="9"/>
          <w:sz w:val="18"/>
        </w:rPr>
        <w:t> </w:t>
      </w:r>
      <w:r>
        <w:rPr>
          <w:rFonts w:ascii="Palatino Linotype"/>
          <w:i/>
          <w:sz w:val="18"/>
        </w:rPr>
        <w:t>20</w:t>
      </w:r>
      <w:r>
        <w:rPr>
          <w:sz w:val="18"/>
        </w:rPr>
        <w:t>,</w:t>
      </w:r>
      <w:r>
        <w:rPr>
          <w:spacing w:val="9"/>
          <w:sz w:val="18"/>
        </w:rPr>
        <w:t> </w:t>
      </w:r>
      <w:r>
        <w:rPr>
          <w:sz w:val="18"/>
        </w:rPr>
        <w:t>641.</w:t>
      </w:r>
      <w:r>
        <w:rPr>
          <w:spacing w:val="21"/>
          <w:sz w:val="18"/>
        </w:rPr>
        <w:t> </w:t>
      </w:r>
      <w:r>
        <w:rPr>
          <w:sz w:val="18"/>
        </w:rPr>
        <w:t>[</w:t>
      </w:r>
      <w:hyperlink r:id="rId85">
        <w:r>
          <w:rPr>
            <w:color w:val="0774B7"/>
            <w:sz w:val="18"/>
          </w:rPr>
          <w:t>CrossRef</w:t>
        </w:r>
      </w:hyperlink>
      <w:r>
        <w:rPr>
          <w:sz w:val="18"/>
        </w:rPr>
        <w:t>]</w:t>
      </w:r>
    </w:p>
    <w:p>
      <w:pPr>
        <w:pStyle w:val="ListParagraph"/>
        <w:numPr>
          <w:ilvl w:val="0"/>
          <w:numId w:val="5"/>
        </w:numPr>
        <w:tabs>
          <w:tab w:pos="551" w:val="left" w:leader="none"/>
        </w:tabs>
        <w:spacing w:line="261" w:lineRule="auto" w:before="5" w:after="0"/>
        <w:ind w:left="550" w:right="115" w:hanging="431"/>
        <w:jc w:val="both"/>
        <w:rPr>
          <w:sz w:val="18"/>
        </w:rPr>
      </w:pPr>
      <w:r>
        <w:rPr>
          <w:w w:val="105"/>
          <w:sz w:val="18"/>
        </w:rPr>
        <w:t>Grimm,</w:t>
      </w:r>
      <w:r>
        <w:rPr>
          <w:spacing w:val="1"/>
          <w:w w:val="105"/>
          <w:sz w:val="18"/>
        </w:rPr>
        <w:t> </w:t>
      </w:r>
      <w:r>
        <w:rPr>
          <w:w w:val="105"/>
          <w:sz w:val="18"/>
        </w:rPr>
        <w:t>D.;</w:t>
      </w:r>
      <w:r>
        <w:rPr>
          <w:spacing w:val="1"/>
          <w:w w:val="105"/>
          <w:sz w:val="18"/>
        </w:rPr>
        <w:t> </w:t>
      </w:r>
      <w:r>
        <w:rPr>
          <w:w w:val="105"/>
          <w:sz w:val="18"/>
        </w:rPr>
        <w:t>Weber,</w:t>
      </w:r>
      <w:r>
        <w:rPr>
          <w:spacing w:val="1"/>
          <w:w w:val="105"/>
          <w:sz w:val="18"/>
        </w:rPr>
        <w:t> </w:t>
      </w:r>
      <w:r>
        <w:rPr>
          <w:w w:val="105"/>
          <w:sz w:val="18"/>
        </w:rPr>
        <w:t>M.;</w:t>
      </w:r>
      <w:r>
        <w:rPr>
          <w:spacing w:val="1"/>
          <w:w w:val="105"/>
          <w:sz w:val="18"/>
        </w:rPr>
        <w:t> </w:t>
      </w:r>
      <w:r>
        <w:rPr>
          <w:w w:val="105"/>
          <w:sz w:val="18"/>
        </w:rPr>
        <w:t>Sax,</w:t>
      </w:r>
      <w:r>
        <w:rPr>
          <w:spacing w:val="1"/>
          <w:w w:val="105"/>
          <w:sz w:val="18"/>
        </w:rPr>
        <w:t> </w:t>
      </w:r>
      <w:r>
        <w:rPr>
          <w:w w:val="105"/>
          <w:sz w:val="18"/>
        </w:rPr>
        <w:t>E. An Extended Hybrid Anomaly Detection System for Automotive Electronic Control Units</w:t>
      </w:r>
      <w:r>
        <w:rPr>
          <w:spacing w:val="1"/>
          <w:w w:val="105"/>
          <w:sz w:val="18"/>
        </w:rPr>
        <w:t> </w:t>
      </w:r>
      <w:r>
        <w:rPr>
          <w:spacing w:val="-1"/>
          <w:w w:val="105"/>
          <w:sz w:val="18"/>
        </w:rPr>
        <w:t>Communicating</w:t>
      </w:r>
      <w:r>
        <w:rPr>
          <w:spacing w:val="-9"/>
          <w:w w:val="105"/>
          <w:sz w:val="18"/>
        </w:rPr>
        <w:t> </w:t>
      </w:r>
      <w:r>
        <w:rPr>
          <w:spacing w:val="-1"/>
          <w:w w:val="105"/>
          <w:sz w:val="18"/>
        </w:rPr>
        <w:t>via</w:t>
      </w:r>
      <w:r>
        <w:rPr>
          <w:spacing w:val="-8"/>
          <w:w w:val="105"/>
          <w:sz w:val="18"/>
        </w:rPr>
        <w:t> </w:t>
      </w:r>
      <w:r>
        <w:rPr>
          <w:spacing w:val="-1"/>
          <w:w w:val="105"/>
          <w:sz w:val="18"/>
        </w:rPr>
        <w:t>Ethernet—Efficient</w:t>
      </w:r>
      <w:r>
        <w:rPr>
          <w:spacing w:val="-8"/>
          <w:w w:val="105"/>
          <w:sz w:val="18"/>
        </w:rPr>
        <w:t> </w:t>
      </w:r>
      <w:r>
        <w:rPr>
          <w:w w:val="105"/>
          <w:sz w:val="18"/>
        </w:rPr>
        <w:t>and</w:t>
      </w:r>
      <w:r>
        <w:rPr>
          <w:spacing w:val="-8"/>
          <w:w w:val="105"/>
          <w:sz w:val="18"/>
        </w:rPr>
        <w:t> </w:t>
      </w:r>
      <w:r>
        <w:rPr>
          <w:w w:val="105"/>
          <w:sz w:val="18"/>
        </w:rPr>
        <w:t>Effective</w:t>
      </w:r>
      <w:r>
        <w:rPr>
          <w:spacing w:val="-9"/>
          <w:w w:val="105"/>
          <w:sz w:val="18"/>
        </w:rPr>
        <w:t> </w:t>
      </w:r>
      <w:r>
        <w:rPr>
          <w:w w:val="105"/>
          <w:sz w:val="18"/>
        </w:rPr>
        <w:t>Analysis</w:t>
      </w:r>
      <w:r>
        <w:rPr>
          <w:spacing w:val="-8"/>
          <w:w w:val="105"/>
          <w:sz w:val="18"/>
        </w:rPr>
        <w:t> </w:t>
      </w:r>
      <w:r>
        <w:rPr>
          <w:w w:val="105"/>
          <w:sz w:val="18"/>
        </w:rPr>
        <w:t>using</w:t>
      </w:r>
      <w:r>
        <w:rPr>
          <w:spacing w:val="-8"/>
          <w:w w:val="105"/>
          <w:sz w:val="18"/>
        </w:rPr>
        <w:t> </w:t>
      </w:r>
      <w:r>
        <w:rPr>
          <w:w w:val="105"/>
          <w:sz w:val="18"/>
        </w:rPr>
        <w:t>a</w:t>
      </w:r>
      <w:r>
        <w:rPr>
          <w:spacing w:val="-8"/>
          <w:w w:val="105"/>
          <w:sz w:val="18"/>
        </w:rPr>
        <w:t> </w:t>
      </w:r>
      <w:r>
        <w:rPr>
          <w:w w:val="105"/>
          <w:sz w:val="18"/>
        </w:rPr>
        <w:t>Specification-</w:t>
      </w:r>
      <w:r>
        <w:rPr>
          <w:spacing w:val="-8"/>
          <w:w w:val="105"/>
          <w:sz w:val="18"/>
        </w:rPr>
        <w:t> </w:t>
      </w:r>
      <w:r>
        <w:rPr>
          <w:w w:val="105"/>
          <w:sz w:val="18"/>
        </w:rPr>
        <w:t>and</w:t>
      </w:r>
      <w:r>
        <w:rPr>
          <w:spacing w:val="-9"/>
          <w:w w:val="105"/>
          <w:sz w:val="18"/>
        </w:rPr>
        <w:t> </w:t>
      </w:r>
      <w:r>
        <w:rPr>
          <w:w w:val="105"/>
          <w:sz w:val="18"/>
        </w:rPr>
        <w:t>Machine</w:t>
      </w:r>
      <w:r>
        <w:rPr>
          <w:spacing w:val="-8"/>
          <w:w w:val="105"/>
          <w:sz w:val="18"/>
        </w:rPr>
        <w:t> </w:t>
      </w:r>
      <w:r>
        <w:rPr>
          <w:w w:val="105"/>
          <w:sz w:val="18"/>
        </w:rPr>
        <w:t>Learning-based</w:t>
      </w:r>
      <w:r>
        <w:rPr>
          <w:spacing w:val="-8"/>
          <w:w w:val="105"/>
          <w:sz w:val="18"/>
        </w:rPr>
        <w:t> </w:t>
      </w:r>
      <w:r>
        <w:rPr>
          <w:w w:val="105"/>
          <w:sz w:val="18"/>
        </w:rPr>
        <w:t>Approach. In</w:t>
      </w:r>
      <w:r>
        <w:rPr>
          <w:spacing w:val="-39"/>
          <w:w w:val="105"/>
          <w:sz w:val="18"/>
        </w:rPr>
        <w:t> </w:t>
      </w:r>
      <w:r>
        <w:rPr>
          <w:w w:val="105"/>
          <w:sz w:val="18"/>
        </w:rPr>
        <w:t>Proceedings of the 4th International Conference on Vehicle Technology and Intelligent Transport Systems, Funchal, Madeira,</w:t>
      </w:r>
      <w:r>
        <w:rPr>
          <w:spacing w:val="1"/>
          <w:w w:val="105"/>
          <w:sz w:val="18"/>
        </w:rPr>
        <w:t> </w:t>
      </w:r>
      <w:bookmarkStart w:name="_bookmark109" w:id="163"/>
      <w:bookmarkEnd w:id="163"/>
      <w:r>
        <w:rPr>
          <w:w w:val="105"/>
          <w:sz w:val="18"/>
        </w:rPr>
        <w:t>Portugal,</w:t>
      </w:r>
      <w:r>
        <w:rPr>
          <w:spacing w:val="1"/>
          <w:w w:val="105"/>
          <w:sz w:val="18"/>
        </w:rPr>
        <w:t> </w:t>
      </w:r>
      <w:r>
        <w:rPr>
          <w:w w:val="105"/>
          <w:sz w:val="18"/>
        </w:rPr>
        <w:t>16–18</w:t>
      </w:r>
      <w:r>
        <w:rPr>
          <w:spacing w:val="2"/>
          <w:w w:val="105"/>
          <w:sz w:val="18"/>
        </w:rPr>
        <w:t> </w:t>
      </w:r>
      <w:r>
        <w:rPr>
          <w:w w:val="105"/>
          <w:sz w:val="18"/>
        </w:rPr>
        <w:t>March</w:t>
      </w:r>
      <w:r>
        <w:rPr>
          <w:spacing w:val="2"/>
          <w:w w:val="105"/>
          <w:sz w:val="18"/>
        </w:rPr>
        <w:t> </w:t>
      </w:r>
      <w:r>
        <w:rPr>
          <w:w w:val="105"/>
          <w:sz w:val="18"/>
        </w:rPr>
        <w:t>2018;</w:t>
      </w:r>
      <w:r>
        <w:rPr>
          <w:spacing w:val="1"/>
          <w:w w:val="105"/>
          <w:sz w:val="18"/>
        </w:rPr>
        <w:t> </w:t>
      </w:r>
      <w:r>
        <w:rPr>
          <w:w w:val="105"/>
          <w:sz w:val="18"/>
        </w:rPr>
        <w:t>pp.</w:t>
      </w:r>
      <w:r>
        <w:rPr>
          <w:spacing w:val="12"/>
          <w:w w:val="105"/>
          <w:sz w:val="18"/>
        </w:rPr>
        <w:t> </w:t>
      </w:r>
      <w:r>
        <w:rPr>
          <w:w w:val="105"/>
          <w:sz w:val="18"/>
        </w:rPr>
        <w:t>462–473.</w:t>
      </w:r>
    </w:p>
    <w:p>
      <w:pPr>
        <w:pStyle w:val="ListParagraph"/>
        <w:numPr>
          <w:ilvl w:val="0"/>
          <w:numId w:val="5"/>
        </w:numPr>
        <w:tabs>
          <w:tab w:pos="551" w:val="left" w:leader="none"/>
        </w:tabs>
        <w:spacing w:line="240" w:lineRule="auto" w:before="0" w:after="0"/>
        <w:ind w:left="543" w:right="137" w:hanging="424"/>
        <w:jc w:val="both"/>
        <w:rPr>
          <w:sz w:val="18"/>
        </w:rPr>
      </w:pPr>
      <w:r>
        <w:rPr>
          <w:w w:val="105"/>
          <w:sz w:val="18"/>
        </w:rPr>
        <w:t>Yang,</w:t>
      </w:r>
      <w:r>
        <w:rPr>
          <w:spacing w:val="1"/>
          <w:w w:val="105"/>
          <w:sz w:val="18"/>
        </w:rPr>
        <w:t> </w:t>
      </w:r>
      <w:r>
        <w:rPr>
          <w:w w:val="105"/>
          <w:sz w:val="18"/>
        </w:rPr>
        <w:t>H.;</w:t>
      </w:r>
      <w:r>
        <w:rPr>
          <w:spacing w:val="1"/>
          <w:w w:val="105"/>
          <w:sz w:val="18"/>
        </w:rPr>
        <w:t> </w:t>
      </w:r>
      <w:r>
        <w:rPr>
          <w:w w:val="105"/>
          <w:sz w:val="18"/>
        </w:rPr>
        <w:t>Liu,</w:t>
      </w:r>
      <w:r>
        <w:rPr>
          <w:spacing w:val="1"/>
          <w:w w:val="105"/>
          <w:sz w:val="18"/>
        </w:rPr>
        <w:t> </w:t>
      </w:r>
      <w:r>
        <w:rPr>
          <w:w w:val="105"/>
          <w:sz w:val="18"/>
        </w:rPr>
        <w:t>M.-Z.;</w:t>
      </w:r>
      <w:r>
        <w:rPr>
          <w:spacing w:val="1"/>
          <w:w w:val="105"/>
          <w:sz w:val="18"/>
        </w:rPr>
        <w:t> </w:t>
      </w:r>
      <w:r>
        <w:rPr>
          <w:w w:val="105"/>
          <w:sz w:val="18"/>
        </w:rPr>
        <w:t>Xu,</w:t>
      </w:r>
      <w:r>
        <w:rPr>
          <w:spacing w:val="1"/>
          <w:w w:val="105"/>
          <w:sz w:val="18"/>
        </w:rPr>
        <w:t> </w:t>
      </w:r>
      <w:r>
        <w:rPr>
          <w:w w:val="105"/>
          <w:sz w:val="18"/>
        </w:rPr>
        <w:t>Y.-H.;</w:t>
      </w:r>
      <w:r>
        <w:rPr>
          <w:spacing w:val="1"/>
          <w:w w:val="105"/>
          <w:sz w:val="18"/>
        </w:rPr>
        <w:t> </w:t>
      </w:r>
      <w:r>
        <w:rPr>
          <w:w w:val="105"/>
          <w:sz w:val="18"/>
        </w:rPr>
        <w:t>Wu,</w:t>
      </w:r>
      <w:r>
        <w:rPr>
          <w:spacing w:val="1"/>
          <w:w w:val="105"/>
          <w:sz w:val="18"/>
        </w:rPr>
        <w:t> </w:t>
      </w:r>
      <w:r>
        <w:rPr>
          <w:w w:val="105"/>
          <w:sz w:val="18"/>
        </w:rPr>
        <w:t>Y.-J.;</w:t>
      </w:r>
      <w:r>
        <w:rPr>
          <w:spacing w:val="1"/>
          <w:w w:val="105"/>
          <w:sz w:val="18"/>
        </w:rPr>
        <w:t> </w:t>
      </w:r>
      <w:r>
        <w:rPr>
          <w:w w:val="105"/>
          <w:sz w:val="18"/>
        </w:rPr>
        <w:t>Xu,</w:t>
      </w:r>
      <w:r>
        <w:rPr>
          <w:spacing w:val="1"/>
          <w:w w:val="105"/>
          <w:sz w:val="18"/>
        </w:rPr>
        <w:t> </w:t>
      </w:r>
      <w:r>
        <w:rPr>
          <w:w w:val="105"/>
          <w:sz w:val="18"/>
        </w:rPr>
        <w:t>Y.-N.</w:t>
      </w:r>
      <w:r>
        <w:rPr>
          <w:spacing w:val="1"/>
          <w:w w:val="105"/>
          <w:sz w:val="18"/>
        </w:rPr>
        <w:t> </w:t>
      </w:r>
      <w:r>
        <w:rPr>
          <w:w w:val="105"/>
          <w:sz w:val="18"/>
        </w:rPr>
        <w:t>Research</w:t>
      </w:r>
      <w:r>
        <w:rPr>
          <w:spacing w:val="1"/>
          <w:w w:val="105"/>
          <w:sz w:val="18"/>
        </w:rPr>
        <w:t> </w:t>
      </w:r>
      <w:r>
        <w:rPr>
          <w:w w:val="105"/>
          <w:sz w:val="18"/>
        </w:rPr>
        <w:t>of</w:t>
      </w:r>
      <w:r>
        <w:rPr>
          <w:spacing w:val="1"/>
          <w:w w:val="105"/>
          <w:sz w:val="18"/>
        </w:rPr>
        <w:t> </w:t>
      </w:r>
      <w:r>
        <w:rPr>
          <w:w w:val="105"/>
          <w:sz w:val="18"/>
        </w:rPr>
        <w:t>Automotive</w:t>
      </w:r>
      <w:r>
        <w:rPr>
          <w:spacing w:val="1"/>
          <w:w w:val="105"/>
          <w:sz w:val="18"/>
        </w:rPr>
        <w:t> </w:t>
      </w:r>
      <w:r>
        <w:rPr>
          <w:w w:val="105"/>
          <w:sz w:val="18"/>
        </w:rPr>
        <w:t>Ethernet</w:t>
      </w:r>
      <w:r>
        <w:rPr>
          <w:spacing w:val="1"/>
          <w:w w:val="105"/>
          <w:sz w:val="18"/>
        </w:rPr>
        <w:t> </w:t>
      </w:r>
      <w:r>
        <w:rPr>
          <w:w w:val="105"/>
          <w:sz w:val="18"/>
        </w:rPr>
        <w:t>Security Based</w:t>
      </w:r>
      <w:r>
        <w:rPr>
          <w:spacing w:val="1"/>
          <w:w w:val="105"/>
          <w:sz w:val="18"/>
        </w:rPr>
        <w:t> </w:t>
      </w:r>
      <w:r>
        <w:rPr>
          <w:w w:val="105"/>
          <w:sz w:val="18"/>
        </w:rPr>
        <w:t>on</w:t>
      </w:r>
      <w:r>
        <w:rPr>
          <w:spacing w:val="1"/>
          <w:w w:val="105"/>
          <w:sz w:val="18"/>
        </w:rPr>
        <w:t> </w:t>
      </w:r>
      <w:r>
        <w:rPr>
          <w:w w:val="105"/>
          <w:sz w:val="18"/>
        </w:rPr>
        <w:t>Encryption</w:t>
      </w:r>
      <w:r>
        <w:rPr>
          <w:spacing w:val="1"/>
          <w:w w:val="105"/>
          <w:sz w:val="18"/>
        </w:rPr>
        <w:t> </w:t>
      </w:r>
      <w:r>
        <w:rPr>
          <w:w w:val="105"/>
          <w:sz w:val="18"/>
        </w:rPr>
        <w:t>and</w:t>
      </w:r>
      <w:r>
        <w:rPr>
          <w:spacing w:val="1"/>
          <w:w w:val="105"/>
          <w:sz w:val="18"/>
        </w:rPr>
        <w:t> </w:t>
      </w:r>
      <w:bookmarkStart w:name="_bookmark110" w:id="164"/>
      <w:bookmarkEnd w:id="164"/>
      <w:r>
        <w:rPr>
          <w:w w:val="105"/>
          <w:sz w:val="18"/>
        </w:rPr>
        <w:t>Authentication</w:t>
      </w:r>
      <w:r>
        <w:rPr>
          <w:spacing w:val="1"/>
          <w:w w:val="105"/>
          <w:sz w:val="18"/>
        </w:rPr>
        <w:t> </w:t>
      </w:r>
      <w:r>
        <w:rPr>
          <w:w w:val="105"/>
          <w:sz w:val="18"/>
        </w:rPr>
        <w:t>Method.</w:t>
      </w:r>
      <w:r>
        <w:rPr>
          <w:spacing w:val="11"/>
          <w:w w:val="105"/>
          <w:sz w:val="18"/>
        </w:rPr>
        <w:t> </w:t>
      </w:r>
      <w:r>
        <w:rPr>
          <w:rFonts w:ascii="Palatino Linotype" w:hAnsi="Palatino Linotype"/>
          <w:i/>
          <w:w w:val="105"/>
          <w:sz w:val="18"/>
        </w:rPr>
        <w:t>Int.</w:t>
      </w:r>
      <w:r>
        <w:rPr>
          <w:rFonts w:ascii="Palatino Linotype" w:hAnsi="Palatino Linotype"/>
          <w:i/>
          <w:spacing w:val="6"/>
          <w:w w:val="105"/>
          <w:sz w:val="18"/>
        </w:rPr>
        <w:t> </w:t>
      </w:r>
      <w:r>
        <w:rPr>
          <w:rFonts w:ascii="Palatino Linotype" w:hAnsi="Palatino Linotype"/>
          <w:i/>
          <w:w w:val="105"/>
          <w:sz w:val="18"/>
        </w:rPr>
        <w:t>J.</w:t>
      </w:r>
      <w:r>
        <w:rPr>
          <w:rFonts w:ascii="Palatino Linotype" w:hAnsi="Palatino Linotype"/>
          <w:i/>
          <w:spacing w:val="-5"/>
          <w:w w:val="105"/>
          <w:sz w:val="18"/>
        </w:rPr>
        <w:t> </w:t>
      </w:r>
      <w:r>
        <w:rPr>
          <w:rFonts w:ascii="Palatino Linotype" w:hAnsi="Palatino Linotype"/>
          <w:i/>
          <w:w w:val="105"/>
          <w:sz w:val="18"/>
        </w:rPr>
        <w:t>Comput.</w:t>
      </w:r>
      <w:r>
        <w:rPr>
          <w:rFonts w:ascii="Palatino Linotype" w:hAnsi="Palatino Linotype"/>
          <w:i/>
          <w:spacing w:val="6"/>
          <w:w w:val="105"/>
          <w:sz w:val="18"/>
        </w:rPr>
        <w:t> </w:t>
      </w:r>
      <w:r>
        <w:rPr>
          <w:rFonts w:ascii="Palatino Linotype" w:hAnsi="Palatino Linotype"/>
          <w:i/>
          <w:w w:val="105"/>
          <w:sz w:val="18"/>
        </w:rPr>
        <w:t>Theory</w:t>
      </w:r>
      <w:r>
        <w:rPr>
          <w:rFonts w:ascii="Palatino Linotype" w:hAnsi="Palatino Linotype"/>
          <w:i/>
          <w:spacing w:val="-5"/>
          <w:w w:val="105"/>
          <w:sz w:val="18"/>
        </w:rPr>
        <w:t> </w:t>
      </w:r>
      <w:r>
        <w:rPr>
          <w:rFonts w:ascii="Palatino Linotype" w:hAnsi="Palatino Linotype"/>
          <w:i/>
          <w:w w:val="105"/>
          <w:sz w:val="18"/>
        </w:rPr>
        <w:t>Eng.</w:t>
      </w:r>
      <w:r>
        <w:rPr>
          <w:rFonts w:ascii="Palatino Linotype" w:hAnsi="Palatino Linotype"/>
          <w:i/>
          <w:spacing w:val="6"/>
          <w:w w:val="105"/>
          <w:sz w:val="18"/>
        </w:rPr>
        <w:t> </w:t>
      </w:r>
      <w:r>
        <w:rPr>
          <w:rFonts w:ascii="Palatino Linotype" w:hAnsi="Palatino Linotype"/>
          <w:b/>
          <w:w w:val="105"/>
          <w:sz w:val="18"/>
        </w:rPr>
        <w:t>2019</w:t>
      </w:r>
      <w:r>
        <w:rPr>
          <w:w w:val="105"/>
          <w:sz w:val="18"/>
        </w:rPr>
        <w:t>,</w:t>
      </w:r>
      <w:r>
        <w:rPr>
          <w:spacing w:val="1"/>
          <w:w w:val="105"/>
          <w:sz w:val="18"/>
        </w:rPr>
        <w:t> </w:t>
      </w:r>
      <w:r>
        <w:rPr>
          <w:rFonts w:ascii="Palatino Linotype" w:hAnsi="Palatino Linotype"/>
          <w:i/>
          <w:w w:val="105"/>
          <w:sz w:val="18"/>
        </w:rPr>
        <w:t>11</w:t>
      </w:r>
      <w:r>
        <w:rPr>
          <w:w w:val="105"/>
          <w:sz w:val="18"/>
        </w:rPr>
        <w:t>,</w:t>
      </w:r>
      <w:r>
        <w:rPr>
          <w:spacing w:val="2"/>
          <w:w w:val="105"/>
          <w:sz w:val="18"/>
        </w:rPr>
        <w:t> </w:t>
      </w:r>
      <w:r>
        <w:rPr>
          <w:w w:val="105"/>
          <w:sz w:val="18"/>
        </w:rPr>
        <w:t>1–5.</w:t>
      </w:r>
      <w:r>
        <w:rPr>
          <w:spacing w:val="11"/>
          <w:w w:val="105"/>
          <w:sz w:val="18"/>
        </w:rPr>
        <w:t> </w:t>
      </w:r>
      <w:r>
        <w:rPr>
          <w:w w:val="105"/>
          <w:sz w:val="18"/>
        </w:rPr>
        <w:t>[</w:t>
      </w:r>
      <w:hyperlink r:id="rId86">
        <w:r>
          <w:rPr>
            <w:color w:val="0774B7"/>
            <w:w w:val="105"/>
            <w:sz w:val="18"/>
          </w:rPr>
          <w:t>CrossRef</w:t>
        </w:r>
      </w:hyperlink>
      <w:r>
        <w:rPr>
          <w:w w:val="105"/>
          <w:sz w:val="18"/>
        </w:rPr>
        <w:t>]</w:t>
      </w:r>
    </w:p>
    <w:p>
      <w:pPr>
        <w:pStyle w:val="ListParagraph"/>
        <w:numPr>
          <w:ilvl w:val="0"/>
          <w:numId w:val="5"/>
        </w:numPr>
        <w:tabs>
          <w:tab w:pos="551" w:val="left" w:leader="none"/>
        </w:tabs>
        <w:spacing w:line="240" w:lineRule="auto" w:before="7" w:after="0"/>
        <w:ind w:left="550" w:right="108" w:hanging="431"/>
        <w:jc w:val="both"/>
        <w:rPr>
          <w:sz w:val="18"/>
        </w:rPr>
      </w:pPr>
      <w:r>
        <w:rPr>
          <w:w w:val="105"/>
          <w:sz w:val="18"/>
        </w:rPr>
        <w:t>Kishikawa, T.; Hirano, R.; Ujiie, Y.; Haga, T.; Matsushima, H.; Fujimura, K.; Anzai, J. Vulnerability of FlexRay and Countermea-</w:t>
      </w:r>
      <w:r>
        <w:rPr>
          <w:spacing w:val="1"/>
          <w:w w:val="105"/>
          <w:sz w:val="18"/>
        </w:rPr>
        <w:t> </w:t>
      </w:r>
      <w:bookmarkStart w:name="_bookmark111" w:id="165"/>
      <w:bookmarkEnd w:id="165"/>
      <w:r>
        <w:rPr>
          <w:w w:val="105"/>
          <w:sz w:val="18"/>
        </w:rPr>
        <w:t>su</w:t>
      </w:r>
      <w:r>
        <w:rPr>
          <w:w w:val="105"/>
          <w:sz w:val="18"/>
        </w:rPr>
        <w:t>res.</w:t>
      </w:r>
      <w:r>
        <w:rPr>
          <w:spacing w:val="10"/>
          <w:w w:val="105"/>
          <w:sz w:val="18"/>
        </w:rPr>
        <w:t> </w:t>
      </w:r>
      <w:r>
        <w:rPr>
          <w:rFonts w:ascii="Palatino Linotype" w:hAnsi="Palatino Linotype"/>
          <w:i/>
          <w:w w:val="105"/>
          <w:sz w:val="18"/>
        </w:rPr>
        <w:t>SAE</w:t>
      </w:r>
      <w:r>
        <w:rPr>
          <w:rFonts w:ascii="Palatino Linotype" w:hAnsi="Palatino Linotype"/>
          <w:i/>
          <w:spacing w:val="-6"/>
          <w:w w:val="105"/>
          <w:sz w:val="18"/>
        </w:rPr>
        <w:t> </w:t>
      </w:r>
      <w:r>
        <w:rPr>
          <w:rFonts w:ascii="Palatino Linotype" w:hAnsi="Palatino Linotype"/>
          <w:i/>
          <w:w w:val="105"/>
          <w:sz w:val="18"/>
        </w:rPr>
        <w:t>Int.</w:t>
      </w:r>
      <w:r>
        <w:rPr>
          <w:rFonts w:ascii="Palatino Linotype" w:hAnsi="Palatino Linotype"/>
          <w:i/>
          <w:spacing w:val="5"/>
          <w:w w:val="105"/>
          <w:sz w:val="18"/>
        </w:rPr>
        <w:t> </w:t>
      </w:r>
      <w:r>
        <w:rPr>
          <w:rFonts w:ascii="Palatino Linotype" w:hAnsi="Palatino Linotype"/>
          <w:i/>
          <w:w w:val="105"/>
          <w:sz w:val="18"/>
        </w:rPr>
        <w:t>J.</w:t>
      </w:r>
      <w:r>
        <w:rPr>
          <w:rFonts w:ascii="Palatino Linotype" w:hAnsi="Palatino Linotype"/>
          <w:i/>
          <w:spacing w:val="-6"/>
          <w:w w:val="105"/>
          <w:sz w:val="18"/>
        </w:rPr>
        <w:t> </w:t>
      </w:r>
      <w:r>
        <w:rPr>
          <w:rFonts w:ascii="Palatino Linotype" w:hAnsi="Palatino Linotype"/>
          <w:i/>
          <w:w w:val="105"/>
          <w:sz w:val="18"/>
        </w:rPr>
        <w:t>Transp.</w:t>
      </w:r>
      <w:r>
        <w:rPr>
          <w:rFonts w:ascii="Palatino Linotype" w:hAnsi="Palatino Linotype"/>
          <w:i/>
          <w:spacing w:val="5"/>
          <w:w w:val="105"/>
          <w:sz w:val="18"/>
        </w:rPr>
        <w:t> </w:t>
      </w:r>
      <w:r>
        <w:rPr>
          <w:rFonts w:ascii="Palatino Linotype" w:hAnsi="Palatino Linotype"/>
          <w:i/>
          <w:w w:val="105"/>
          <w:sz w:val="18"/>
        </w:rPr>
        <w:t>Cybersecur.</w:t>
      </w:r>
      <w:r>
        <w:rPr>
          <w:rFonts w:ascii="Palatino Linotype" w:hAnsi="Palatino Linotype"/>
          <w:i/>
          <w:spacing w:val="5"/>
          <w:w w:val="105"/>
          <w:sz w:val="18"/>
        </w:rPr>
        <w:t> </w:t>
      </w:r>
      <w:r>
        <w:rPr>
          <w:rFonts w:ascii="Palatino Linotype" w:hAnsi="Palatino Linotype"/>
          <w:i/>
          <w:w w:val="105"/>
          <w:sz w:val="18"/>
        </w:rPr>
        <w:t>Priv.</w:t>
      </w:r>
      <w:r>
        <w:rPr>
          <w:rFonts w:ascii="Palatino Linotype" w:hAnsi="Palatino Linotype"/>
          <w:i/>
          <w:spacing w:val="5"/>
          <w:w w:val="105"/>
          <w:sz w:val="18"/>
        </w:rPr>
        <w:t> </w:t>
      </w:r>
      <w:r>
        <w:rPr>
          <w:rFonts w:ascii="Palatino Linotype" w:hAnsi="Palatino Linotype"/>
          <w:b/>
          <w:w w:val="105"/>
          <w:sz w:val="18"/>
        </w:rPr>
        <w:t>2019</w:t>
      </w:r>
      <w:r>
        <w:rPr>
          <w:w w:val="105"/>
          <w:sz w:val="18"/>
        </w:rPr>
        <w:t>, </w:t>
      </w:r>
      <w:r>
        <w:rPr>
          <w:rFonts w:ascii="Palatino Linotype" w:hAnsi="Palatino Linotype"/>
          <w:i/>
          <w:w w:val="105"/>
          <w:sz w:val="18"/>
        </w:rPr>
        <w:t>2</w:t>
      </w:r>
      <w:r>
        <w:rPr>
          <w:w w:val="105"/>
          <w:sz w:val="18"/>
        </w:rPr>
        <w:t>,</w:t>
      </w:r>
      <w:r>
        <w:rPr>
          <w:spacing w:val="1"/>
          <w:w w:val="105"/>
          <w:sz w:val="18"/>
        </w:rPr>
        <w:t> </w:t>
      </w:r>
      <w:r>
        <w:rPr>
          <w:w w:val="105"/>
          <w:sz w:val="18"/>
        </w:rPr>
        <w:t>21–33.</w:t>
      </w:r>
      <w:r>
        <w:rPr>
          <w:spacing w:val="10"/>
          <w:w w:val="105"/>
          <w:sz w:val="18"/>
        </w:rPr>
        <w:t> </w:t>
      </w:r>
      <w:r>
        <w:rPr>
          <w:w w:val="105"/>
          <w:sz w:val="18"/>
        </w:rPr>
        <w:t>[</w:t>
      </w:r>
      <w:hyperlink r:id="rId87">
        <w:r>
          <w:rPr>
            <w:color w:val="0774B7"/>
            <w:w w:val="105"/>
            <w:sz w:val="18"/>
          </w:rPr>
          <w:t>CrossRef</w:t>
        </w:r>
      </w:hyperlink>
      <w:r>
        <w:rPr>
          <w:w w:val="105"/>
          <w:sz w:val="18"/>
        </w:rPr>
        <w:t>]</w:t>
      </w:r>
    </w:p>
    <w:p>
      <w:pPr>
        <w:pStyle w:val="ListParagraph"/>
        <w:numPr>
          <w:ilvl w:val="0"/>
          <w:numId w:val="5"/>
        </w:numPr>
        <w:tabs>
          <w:tab w:pos="551" w:val="left" w:leader="none"/>
        </w:tabs>
        <w:spacing w:line="261" w:lineRule="auto" w:before="6" w:after="0"/>
        <w:ind w:left="544" w:right="137" w:hanging="425"/>
        <w:jc w:val="both"/>
        <w:rPr>
          <w:sz w:val="18"/>
        </w:rPr>
      </w:pPr>
      <w:r>
        <w:rPr>
          <w:w w:val="105"/>
          <w:sz w:val="18"/>
        </w:rPr>
        <w:t>Kishikawa, T.; Hirano, R.; Ujiie, Y.; Haga, T.; Matsushima, H.; Fujimura, K.; Anzai, J. Intrusion detection and prevention system</w:t>
      </w:r>
      <w:r>
        <w:rPr>
          <w:spacing w:val="1"/>
          <w:w w:val="105"/>
          <w:sz w:val="18"/>
        </w:rPr>
        <w:t> </w:t>
      </w:r>
      <w:r>
        <w:rPr>
          <w:w w:val="105"/>
          <w:sz w:val="18"/>
        </w:rPr>
        <w:t>for flexray against spoofed frame injection. In Proceedings of the 17th Escar Europe: Embedded Security in Cars Conference</w:t>
      </w:r>
      <w:r>
        <w:rPr>
          <w:spacing w:val="1"/>
          <w:w w:val="105"/>
          <w:sz w:val="18"/>
        </w:rPr>
        <w:t> </w:t>
      </w:r>
      <w:bookmarkStart w:name="_bookmark112" w:id="166"/>
      <w:bookmarkEnd w:id="166"/>
      <w:r>
        <w:rPr>
          <w:w w:val="105"/>
          <w:sz w:val="18"/>
        </w:rPr>
        <w:t>(Konfe</w:t>
      </w:r>
      <w:r>
        <w:rPr>
          <w:w w:val="105"/>
          <w:sz w:val="18"/>
        </w:rPr>
        <w:t>renzveröffentlichung), Detroit, MI,</w:t>
      </w:r>
      <w:r>
        <w:rPr>
          <w:spacing w:val="1"/>
          <w:w w:val="105"/>
          <w:sz w:val="18"/>
        </w:rPr>
        <w:t> </w:t>
      </w:r>
      <w:r>
        <w:rPr>
          <w:w w:val="105"/>
          <w:sz w:val="18"/>
        </w:rPr>
        <w:t>USA, 19–20</w:t>
      </w:r>
      <w:r>
        <w:rPr>
          <w:spacing w:val="1"/>
          <w:w w:val="105"/>
          <w:sz w:val="18"/>
        </w:rPr>
        <w:t> </w:t>
      </w:r>
      <w:r>
        <w:rPr>
          <w:w w:val="105"/>
          <w:sz w:val="18"/>
        </w:rPr>
        <w:t>November 2019; pp.</w:t>
      </w:r>
      <w:r>
        <w:rPr>
          <w:spacing w:val="10"/>
          <w:w w:val="105"/>
          <w:sz w:val="18"/>
        </w:rPr>
        <w:t> </w:t>
      </w:r>
      <w:r>
        <w:rPr>
          <w:w w:val="105"/>
          <w:sz w:val="18"/>
        </w:rPr>
        <w:t>59–73.</w:t>
      </w:r>
      <w:r>
        <w:rPr>
          <w:spacing w:val="10"/>
          <w:w w:val="105"/>
          <w:sz w:val="18"/>
        </w:rPr>
        <w:t> </w:t>
      </w:r>
      <w:r>
        <w:rPr>
          <w:w w:val="105"/>
          <w:sz w:val="18"/>
        </w:rPr>
        <w:t>[</w:t>
      </w:r>
      <w:hyperlink r:id="rId88">
        <w:r>
          <w:rPr>
            <w:color w:val="0774B7"/>
            <w:w w:val="105"/>
            <w:sz w:val="18"/>
          </w:rPr>
          <w:t>CrossRef</w:t>
        </w:r>
      </w:hyperlink>
      <w:r>
        <w:rPr>
          <w:w w:val="105"/>
          <w:sz w:val="18"/>
        </w:rPr>
        <w:t>]</w:t>
      </w:r>
    </w:p>
    <w:p>
      <w:pPr>
        <w:pStyle w:val="ListParagraph"/>
        <w:numPr>
          <w:ilvl w:val="0"/>
          <w:numId w:val="5"/>
        </w:numPr>
        <w:tabs>
          <w:tab w:pos="551" w:val="left" w:leader="none"/>
        </w:tabs>
        <w:spacing w:line="261" w:lineRule="auto" w:before="1" w:after="0"/>
        <w:ind w:left="550" w:right="110" w:hanging="431"/>
        <w:jc w:val="both"/>
        <w:rPr>
          <w:sz w:val="18"/>
        </w:rPr>
      </w:pPr>
      <w:r>
        <w:rPr>
          <w:sz w:val="18"/>
        </w:rPr>
        <w:t>Mousa,</w:t>
      </w:r>
      <w:r>
        <w:rPr>
          <w:spacing w:val="22"/>
          <w:sz w:val="18"/>
        </w:rPr>
        <w:t> </w:t>
      </w:r>
      <w:r>
        <w:rPr>
          <w:sz w:val="18"/>
        </w:rPr>
        <w:t>A.R.;</w:t>
      </w:r>
      <w:r>
        <w:rPr>
          <w:spacing w:val="22"/>
          <w:sz w:val="18"/>
        </w:rPr>
        <w:t> </w:t>
      </w:r>
      <w:r>
        <w:rPr>
          <w:sz w:val="18"/>
        </w:rPr>
        <w:t>Noureldeen,</w:t>
      </w:r>
      <w:r>
        <w:rPr>
          <w:spacing w:val="22"/>
          <w:sz w:val="18"/>
        </w:rPr>
        <w:t> </w:t>
      </w:r>
      <w:r>
        <w:rPr>
          <w:sz w:val="18"/>
        </w:rPr>
        <w:t>P.;</w:t>
      </w:r>
      <w:r>
        <w:rPr>
          <w:spacing w:val="22"/>
          <w:sz w:val="18"/>
        </w:rPr>
        <w:t> </w:t>
      </w:r>
      <w:r>
        <w:rPr>
          <w:sz w:val="18"/>
        </w:rPr>
        <w:t>Azer,</w:t>
      </w:r>
      <w:r>
        <w:rPr>
          <w:spacing w:val="22"/>
          <w:sz w:val="18"/>
        </w:rPr>
        <w:t> </w:t>
      </w:r>
      <w:r>
        <w:rPr>
          <w:sz w:val="18"/>
        </w:rPr>
        <w:t>M.;</w:t>
      </w:r>
      <w:r>
        <w:rPr>
          <w:spacing w:val="22"/>
          <w:sz w:val="18"/>
        </w:rPr>
        <w:t> </w:t>
      </w:r>
      <w:r>
        <w:rPr>
          <w:sz w:val="18"/>
        </w:rPr>
        <w:t>Allam,</w:t>
      </w:r>
      <w:r>
        <w:rPr>
          <w:spacing w:val="22"/>
          <w:sz w:val="18"/>
        </w:rPr>
        <w:t> </w:t>
      </w:r>
      <w:r>
        <w:rPr>
          <w:sz w:val="18"/>
        </w:rPr>
        <w:t>M.</w:t>
      </w:r>
      <w:r>
        <w:rPr>
          <w:spacing w:val="23"/>
          <w:sz w:val="18"/>
        </w:rPr>
        <w:t> </w:t>
      </w:r>
      <w:r>
        <w:rPr>
          <w:sz w:val="18"/>
        </w:rPr>
        <w:t>Lightweight</w:t>
      </w:r>
      <w:r>
        <w:rPr>
          <w:spacing w:val="22"/>
          <w:sz w:val="18"/>
        </w:rPr>
        <w:t> </w:t>
      </w:r>
      <w:r>
        <w:rPr>
          <w:sz w:val="18"/>
        </w:rPr>
        <w:t>Authentication</w:t>
      </w:r>
      <w:r>
        <w:rPr>
          <w:spacing w:val="22"/>
          <w:sz w:val="18"/>
        </w:rPr>
        <w:t> </w:t>
      </w:r>
      <w:r>
        <w:rPr>
          <w:sz w:val="18"/>
        </w:rPr>
        <w:t>Protocol</w:t>
      </w:r>
      <w:r>
        <w:rPr>
          <w:spacing w:val="22"/>
          <w:sz w:val="18"/>
        </w:rPr>
        <w:t> </w:t>
      </w:r>
      <w:r>
        <w:rPr>
          <w:sz w:val="18"/>
        </w:rPr>
        <w:t>Deployment</w:t>
      </w:r>
      <w:r>
        <w:rPr>
          <w:spacing w:val="22"/>
          <w:sz w:val="18"/>
        </w:rPr>
        <w:t> </w:t>
      </w:r>
      <w:r>
        <w:rPr>
          <w:sz w:val="18"/>
        </w:rPr>
        <w:t>over</w:t>
      </w:r>
      <w:r>
        <w:rPr>
          <w:spacing w:val="22"/>
          <w:sz w:val="18"/>
        </w:rPr>
        <w:t> </w:t>
      </w:r>
      <w:r>
        <w:rPr>
          <w:sz w:val="18"/>
        </w:rPr>
        <w:t>FlexRay.</w:t>
      </w:r>
      <w:r>
        <w:rPr>
          <w:spacing w:val="36"/>
          <w:sz w:val="18"/>
        </w:rPr>
        <w:t> </w:t>
      </w:r>
      <w:r>
        <w:rPr>
          <w:sz w:val="18"/>
        </w:rPr>
        <w:t>In</w:t>
      </w:r>
      <w:r>
        <w:rPr>
          <w:spacing w:val="22"/>
          <w:sz w:val="18"/>
        </w:rPr>
        <w:t> </w:t>
      </w:r>
      <w:r>
        <w:rPr>
          <w:sz w:val="18"/>
        </w:rPr>
        <w:t>Proceedings</w:t>
      </w:r>
      <w:r>
        <w:rPr>
          <w:spacing w:val="1"/>
          <w:sz w:val="18"/>
        </w:rPr>
        <w:t> </w:t>
      </w:r>
      <w:bookmarkStart w:name="_bookmark113" w:id="167"/>
      <w:bookmarkEnd w:id="167"/>
      <w:r>
        <w:rPr>
          <w:sz w:val="18"/>
        </w:rPr>
        <w:t>of</w:t>
      </w:r>
      <w:r>
        <w:rPr>
          <w:spacing w:val="5"/>
          <w:sz w:val="18"/>
        </w:rPr>
        <w:t> </w:t>
      </w:r>
      <w:r>
        <w:rPr>
          <w:sz w:val="18"/>
        </w:rPr>
        <w:t>the</w:t>
      </w:r>
      <w:r>
        <w:rPr>
          <w:spacing w:val="5"/>
          <w:sz w:val="18"/>
        </w:rPr>
        <w:t> </w:t>
      </w:r>
      <w:r>
        <w:rPr>
          <w:sz w:val="18"/>
        </w:rPr>
        <w:t>10th</w:t>
      </w:r>
      <w:r>
        <w:rPr>
          <w:spacing w:val="5"/>
          <w:sz w:val="18"/>
        </w:rPr>
        <w:t> </w:t>
      </w:r>
      <w:r>
        <w:rPr>
          <w:sz w:val="18"/>
        </w:rPr>
        <w:t>International</w:t>
      </w:r>
      <w:r>
        <w:rPr>
          <w:spacing w:val="5"/>
          <w:sz w:val="18"/>
        </w:rPr>
        <w:t> </w:t>
      </w:r>
      <w:r>
        <w:rPr>
          <w:sz w:val="18"/>
        </w:rPr>
        <w:t>Conference</w:t>
      </w:r>
      <w:r>
        <w:rPr>
          <w:spacing w:val="6"/>
          <w:sz w:val="18"/>
        </w:rPr>
        <w:t> </w:t>
      </w:r>
      <w:r>
        <w:rPr>
          <w:sz w:val="18"/>
        </w:rPr>
        <w:t>on</w:t>
      </w:r>
      <w:r>
        <w:rPr>
          <w:spacing w:val="5"/>
          <w:sz w:val="18"/>
        </w:rPr>
        <w:t> </w:t>
      </w:r>
      <w:r>
        <w:rPr>
          <w:sz w:val="18"/>
        </w:rPr>
        <w:t>Predictive</w:t>
      </w:r>
      <w:r>
        <w:rPr>
          <w:spacing w:val="5"/>
          <w:sz w:val="18"/>
        </w:rPr>
        <w:t> </w:t>
      </w:r>
      <w:r>
        <w:rPr>
          <w:sz w:val="18"/>
        </w:rPr>
        <w:t>Models</w:t>
      </w:r>
      <w:r>
        <w:rPr>
          <w:spacing w:val="5"/>
          <w:sz w:val="18"/>
        </w:rPr>
        <w:t> </w:t>
      </w:r>
      <w:r>
        <w:rPr>
          <w:sz w:val="18"/>
        </w:rPr>
        <w:t>in</w:t>
      </w:r>
      <w:r>
        <w:rPr>
          <w:spacing w:val="6"/>
          <w:sz w:val="18"/>
        </w:rPr>
        <w:t> </w:t>
      </w:r>
      <w:r>
        <w:rPr>
          <w:sz w:val="18"/>
        </w:rPr>
        <w:t>Software</w:t>
      </w:r>
      <w:r>
        <w:rPr>
          <w:spacing w:val="5"/>
          <w:sz w:val="18"/>
        </w:rPr>
        <w:t> </w:t>
      </w:r>
      <w:r>
        <w:rPr>
          <w:sz w:val="18"/>
        </w:rPr>
        <w:t>Engineering,</w:t>
      </w:r>
      <w:r>
        <w:rPr>
          <w:spacing w:val="5"/>
          <w:sz w:val="18"/>
        </w:rPr>
        <w:t> </w:t>
      </w:r>
      <w:r>
        <w:rPr>
          <w:sz w:val="18"/>
        </w:rPr>
        <w:t>Turin,</w:t>
      </w:r>
      <w:r>
        <w:rPr>
          <w:spacing w:val="5"/>
          <w:sz w:val="18"/>
        </w:rPr>
        <w:t> </w:t>
      </w:r>
      <w:r>
        <w:rPr>
          <w:sz w:val="18"/>
        </w:rPr>
        <w:t>Italy,</w:t>
      </w:r>
      <w:r>
        <w:rPr>
          <w:spacing w:val="5"/>
          <w:sz w:val="18"/>
        </w:rPr>
        <w:t> </w:t>
      </w:r>
      <w:r>
        <w:rPr>
          <w:sz w:val="18"/>
        </w:rPr>
        <w:t>17</w:t>
      </w:r>
      <w:r>
        <w:rPr>
          <w:spacing w:val="6"/>
          <w:sz w:val="18"/>
        </w:rPr>
        <w:t> </w:t>
      </w:r>
      <w:r>
        <w:rPr>
          <w:sz w:val="18"/>
        </w:rPr>
        <w:t>September</w:t>
      </w:r>
      <w:r>
        <w:rPr>
          <w:spacing w:val="5"/>
          <w:sz w:val="18"/>
        </w:rPr>
        <w:t> </w:t>
      </w:r>
      <w:r>
        <w:rPr>
          <w:sz w:val="18"/>
        </w:rPr>
        <w:t>2014;</w:t>
      </w:r>
      <w:r>
        <w:rPr>
          <w:spacing w:val="5"/>
          <w:sz w:val="18"/>
        </w:rPr>
        <w:t> </w:t>
      </w:r>
      <w:r>
        <w:rPr>
          <w:sz w:val="18"/>
        </w:rPr>
        <w:t>pp.</w:t>
      </w:r>
      <w:r>
        <w:rPr>
          <w:spacing w:val="15"/>
          <w:sz w:val="18"/>
        </w:rPr>
        <w:t> </w:t>
      </w:r>
      <w:r>
        <w:rPr>
          <w:sz w:val="18"/>
        </w:rPr>
        <w:t>233–239.</w:t>
      </w:r>
    </w:p>
    <w:p>
      <w:pPr>
        <w:pStyle w:val="ListParagraph"/>
        <w:numPr>
          <w:ilvl w:val="0"/>
          <w:numId w:val="5"/>
        </w:numPr>
        <w:tabs>
          <w:tab w:pos="551" w:val="left" w:leader="none"/>
        </w:tabs>
        <w:spacing w:line="261" w:lineRule="auto" w:before="0" w:after="0"/>
        <w:ind w:left="543" w:right="138" w:hanging="424"/>
        <w:jc w:val="both"/>
        <w:rPr>
          <w:sz w:val="18"/>
        </w:rPr>
      </w:pPr>
      <w:r>
        <w:rPr>
          <w:sz w:val="18"/>
        </w:rPr>
        <w:t>Han,</w:t>
      </w:r>
      <w:r>
        <w:rPr>
          <w:spacing w:val="14"/>
          <w:sz w:val="18"/>
        </w:rPr>
        <w:t> </w:t>
      </w:r>
      <w:r>
        <w:rPr>
          <w:sz w:val="18"/>
        </w:rPr>
        <w:t>G.;</w:t>
      </w:r>
      <w:r>
        <w:rPr>
          <w:spacing w:val="15"/>
          <w:sz w:val="18"/>
        </w:rPr>
        <w:t> </w:t>
      </w:r>
      <w:r>
        <w:rPr>
          <w:sz w:val="18"/>
        </w:rPr>
        <w:t>Zeng,</w:t>
      </w:r>
      <w:r>
        <w:rPr>
          <w:spacing w:val="14"/>
          <w:sz w:val="18"/>
        </w:rPr>
        <w:t> </w:t>
      </w:r>
      <w:r>
        <w:rPr>
          <w:sz w:val="18"/>
        </w:rPr>
        <w:t>H.;</w:t>
      </w:r>
      <w:r>
        <w:rPr>
          <w:spacing w:val="16"/>
          <w:sz w:val="18"/>
        </w:rPr>
        <w:t> </w:t>
      </w:r>
      <w:r>
        <w:rPr>
          <w:sz w:val="18"/>
        </w:rPr>
        <w:t>Li,</w:t>
      </w:r>
      <w:r>
        <w:rPr>
          <w:spacing w:val="14"/>
          <w:sz w:val="18"/>
        </w:rPr>
        <w:t> </w:t>
      </w:r>
      <w:r>
        <w:rPr>
          <w:sz w:val="18"/>
        </w:rPr>
        <w:t>Y.;</w:t>
      </w:r>
      <w:r>
        <w:rPr>
          <w:spacing w:val="15"/>
          <w:sz w:val="18"/>
        </w:rPr>
        <w:t> </w:t>
      </w:r>
      <w:r>
        <w:rPr>
          <w:sz w:val="18"/>
        </w:rPr>
        <w:t>Dou,</w:t>
      </w:r>
      <w:r>
        <w:rPr>
          <w:spacing w:val="14"/>
          <w:sz w:val="18"/>
        </w:rPr>
        <w:t> </w:t>
      </w:r>
      <w:r>
        <w:rPr>
          <w:sz w:val="18"/>
        </w:rPr>
        <w:t>W.</w:t>
      </w:r>
      <w:r>
        <w:rPr>
          <w:spacing w:val="13"/>
          <w:sz w:val="18"/>
        </w:rPr>
        <w:t> </w:t>
      </w:r>
      <w:r>
        <w:rPr>
          <w:sz w:val="18"/>
        </w:rPr>
        <w:t>SAFE:</w:t>
      </w:r>
      <w:r>
        <w:rPr>
          <w:spacing w:val="13"/>
          <w:sz w:val="18"/>
        </w:rPr>
        <w:t> </w:t>
      </w:r>
      <w:r>
        <w:rPr>
          <w:sz w:val="18"/>
        </w:rPr>
        <w:t>Security-aware</w:t>
      </w:r>
      <w:r>
        <w:rPr>
          <w:spacing w:val="13"/>
          <w:sz w:val="18"/>
        </w:rPr>
        <w:t> </w:t>
      </w:r>
      <w:r>
        <w:rPr>
          <w:sz w:val="18"/>
        </w:rPr>
        <w:t>flexray</w:t>
      </w:r>
      <w:r>
        <w:rPr>
          <w:spacing w:val="12"/>
          <w:sz w:val="18"/>
        </w:rPr>
        <w:t> </w:t>
      </w:r>
      <w:r>
        <w:rPr>
          <w:sz w:val="18"/>
        </w:rPr>
        <w:t>scheduling</w:t>
      </w:r>
      <w:r>
        <w:rPr>
          <w:spacing w:val="13"/>
          <w:sz w:val="18"/>
        </w:rPr>
        <w:t> </w:t>
      </w:r>
      <w:r>
        <w:rPr>
          <w:sz w:val="18"/>
        </w:rPr>
        <w:t>engine.</w:t>
      </w:r>
      <w:r>
        <w:rPr>
          <w:spacing w:val="31"/>
          <w:sz w:val="18"/>
        </w:rPr>
        <w:t> </w:t>
      </w:r>
      <w:r>
        <w:rPr>
          <w:sz w:val="18"/>
        </w:rPr>
        <w:t>In</w:t>
      </w:r>
      <w:r>
        <w:rPr>
          <w:spacing w:val="13"/>
          <w:sz w:val="18"/>
        </w:rPr>
        <w:t> </w:t>
      </w:r>
      <w:r>
        <w:rPr>
          <w:sz w:val="18"/>
        </w:rPr>
        <w:t>Proceedings</w:t>
      </w:r>
      <w:r>
        <w:rPr>
          <w:spacing w:val="13"/>
          <w:sz w:val="18"/>
        </w:rPr>
        <w:t> </w:t>
      </w:r>
      <w:r>
        <w:rPr>
          <w:sz w:val="18"/>
        </w:rPr>
        <w:t>of</w:t>
      </w:r>
      <w:r>
        <w:rPr>
          <w:spacing w:val="13"/>
          <w:sz w:val="18"/>
        </w:rPr>
        <w:t> </w:t>
      </w:r>
      <w:r>
        <w:rPr>
          <w:sz w:val="18"/>
        </w:rPr>
        <w:t>the</w:t>
      </w:r>
      <w:r>
        <w:rPr>
          <w:spacing w:val="13"/>
          <w:sz w:val="18"/>
        </w:rPr>
        <w:t> </w:t>
      </w:r>
      <w:r>
        <w:rPr>
          <w:sz w:val="18"/>
        </w:rPr>
        <w:t>2014</w:t>
      </w:r>
      <w:r>
        <w:rPr>
          <w:spacing w:val="12"/>
          <w:sz w:val="18"/>
        </w:rPr>
        <w:t> </w:t>
      </w:r>
      <w:r>
        <w:rPr>
          <w:sz w:val="18"/>
        </w:rPr>
        <w:t>Design,</w:t>
      </w:r>
      <w:r>
        <w:rPr>
          <w:spacing w:val="14"/>
          <w:sz w:val="18"/>
        </w:rPr>
        <w:t> </w:t>
      </w:r>
      <w:r>
        <w:rPr>
          <w:sz w:val="18"/>
        </w:rPr>
        <w:t>Automation</w:t>
      </w:r>
      <w:r>
        <w:rPr>
          <w:spacing w:val="-37"/>
          <w:sz w:val="18"/>
        </w:rPr>
        <w:t> </w:t>
      </w:r>
      <w:bookmarkStart w:name="_bookmark114" w:id="168"/>
      <w:bookmarkEnd w:id="168"/>
      <w:r>
        <w:rPr>
          <w:sz w:val="18"/>
        </w:rPr>
        <w:t>&amp;</w:t>
      </w:r>
      <w:r>
        <w:rPr>
          <w:spacing w:val="6"/>
          <w:sz w:val="18"/>
        </w:rPr>
        <w:t> </w:t>
      </w:r>
      <w:r>
        <w:rPr>
          <w:sz w:val="18"/>
        </w:rPr>
        <w:t>Test</w:t>
      </w:r>
      <w:r>
        <w:rPr>
          <w:spacing w:val="7"/>
          <w:sz w:val="18"/>
        </w:rPr>
        <w:t> </w:t>
      </w:r>
      <w:r>
        <w:rPr>
          <w:sz w:val="18"/>
        </w:rPr>
        <w:t>in</w:t>
      </w:r>
      <w:r>
        <w:rPr>
          <w:spacing w:val="7"/>
          <w:sz w:val="18"/>
        </w:rPr>
        <w:t> </w:t>
      </w:r>
      <w:r>
        <w:rPr>
          <w:sz w:val="18"/>
        </w:rPr>
        <w:t>Europe</w:t>
      </w:r>
      <w:r>
        <w:rPr>
          <w:spacing w:val="6"/>
          <w:sz w:val="18"/>
        </w:rPr>
        <w:t> </w:t>
      </w:r>
      <w:r>
        <w:rPr>
          <w:sz w:val="18"/>
        </w:rPr>
        <w:t>Conference</w:t>
      </w:r>
      <w:r>
        <w:rPr>
          <w:spacing w:val="7"/>
          <w:sz w:val="18"/>
        </w:rPr>
        <w:t> </w:t>
      </w:r>
      <w:r>
        <w:rPr>
          <w:sz w:val="18"/>
        </w:rPr>
        <w:t>&amp;</w:t>
      </w:r>
      <w:r>
        <w:rPr>
          <w:spacing w:val="7"/>
          <w:sz w:val="18"/>
        </w:rPr>
        <w:t> </w:t>
      </w:r>
      <w:r>
        <w:rPr>
          <w:sz w:val="18"/>
        </w:rPr>
        <w:t>Exhibition</w:t>
      </w:r>
      <w:r>
        <w:rPr>
          <w:spacing w:val="6"/>
          <w:sz w:val="18"/>
        </w:rPr>
        <w:t> </w:t>
      </w:r>
      <w:r>
        <w:rPr>
          <w:sz w:val="18"/>
        </w:rPr>
        <w:t>(DATE),</w:t>
      </w:r>
      <w:r>
        <w:rPr>
          <w:spacing w:val="7"/>
          <w:sz w:val="18"/>
        </w:rPr>
        <w:t> </w:t>
      </w:r>
      <w:r>
        <w:rPr>
          <w:sz w:val="18"/>
        </w:rPr>
        <w:t>Dresden,</w:t>
      </w:r>
      <w:r>
        <w:rPr>
          <w:spacing w:val="7"/>
          <w:sz w:val="18"/>
        </w:rPr>
        <w:t> </w:t>
      </w:r>
      <w:r>
        <w:rPr>
          <w:sz w:val="18"/>
        </w:rPr>
        <w:t>Germany,</w:t>
      </w:r>
      <w:r>
        <w:rPr>
          <w:spacing w:val="6"/>
          <w:sz w:val="18"/>
        </w:rPr>
        <w:t> </w:t>
      </w:r>
      <w:r>
        <w:rPr>
          <w:sz w:val="18"/>
        </w:rPr>
        <w:t>24–28</w:t>
      </w:r>
      <w:r>
        <w:rPr>
          <w:spacing w:val="7"/>
          <w:sz w:val="18"/>
        </w:rPr>
        <w:t> </w:t>
      </w:r>
      <w:r>
        <w:rPr>
          <w:sz w:val="18"/>
        </w:rPr>
        <w:t>March</w:t>
      </w:r>
      <w:r>
        <w:rPr>
          <w:spacing w:val="7"/>
          <w:sz w:val="18"/>
        </w:rPr>
        <w:t> </w:t>
      </w:r>
      <w:r>
        <w:rPr>
          <w:sz w:val="18"/>
        </w:rPr>
        <w:t>2014.</w:t>
      </w:r>
    </w:p>
    <w:p>
      <w:pPr>
        <w:pStyle w:val="ListParagraph"/>
        <w:numPr>
          <w:ilvl w:val="0"/>
          <w:numId w:val="5"/>
        </w:numPr>
        <w:tabs>
          <w:tab w:pos="551" w:val="left" w:leader="none"/>
        </w:tabs>
        <w:spacing w:line="219" w:lineRule="exact" w:before="0" w:after="0"/>
        <w:ind w:left="550" w:right="0" w:hanging="431"/>
        <w:jc w:val="both"/>
        <w:rPr>
          <w:sz w:val="18"/>
        </w:rPr>
      </w:pPr>
      <w:r>
        <w:rPr>
          <w:w w:val="105"/>
          <w:sz w:val="18"/>
        </w:rPr>
        <w:t>Zheng,</w:t>
      </w:r>
      <w:r>
        <w:rPr>
          <w:spacing w:val="-1"/>
          <w:w w:val="105"/>
          <w:sz w:val="18"/>
        </w:rPr>
        <w:t> </w:t>
      </w:r>
      <w:r>
        <w:rPr>
          <w:w w:val="105"/>
          <w:sz w:val="18"/>
        </w:rPr>
        <w:t>Z.;</w:t>
      </w:r>
      <w:r>
        <w:rPr>
          <w:spacing w:val="-1"/>
          <w:w w:val="105"/>
          <w:sz w:val="18"/>
        </w:rPr>
        <w:t> </w:t>
      </w:r>
      <w:r>
        <w:rPr>
          <w:w w:val="105"/>
          <w:sz w:val="18"/>
        </w:rPr>
        <w:t>Xie,</w:t>
      </w:r>
      <w:r>
        <w:rPr>
          <w:spacing w:val="-1"/>
          <w:w w:val="105"/>
          <w:sz w:val="18"/>
        </w:rPr>
        <w:t> </w:t>
      </w:r>
      <w:r>
        <w:rPr>
          <w:w w:val="105"/>
          <w:sz w:val="18"/>
        </w:rPr>
        <w:t>S.;</w:t>
      </w:r>
      <w:r>
        <w:rPr>
          <w:spacing w:val="-1"/>
          <w:w w:val="105"/>
          <w:sz w:val="18"/>
        </w:rPr>
        <w:t> </w:t>
      </w:r>
      <w:r>
        <w:rPr>
          <w:w w:val="105"/>
          <w:sz w:val="18"/>
        </w:rPr>
        <w:t>Dai, H.-N.;</w:t>
      </w:r>
      <w:r>
        <w:rPr>
          <w:spacing w:val="-1"/>
          <w:w w:val="105"/>
          <w:sz w:val="18"/>
        </w:rPr>
        <w:t> </w:t>
      </w:r>
      <w:r>
        <w:rPr>
          <w:w w:val="105"/>
          <w:sz w:val="18"/>
        </w:rPr>
        <w:t>Chen, X.;</w:t>
      </w:r>
      <w:r>
        <w:rPr>
          <w:spacing w:val="-1"/>
          <w:w w:val="105"/>
          <w:sz w:val="18"/>
        </w:rPr>
        <w:t> </w:t>
      </w:r>
      <w:r>
        <w:rPr>
          <w:w w:val="105"/>
          <w:sz w:val="18"/>
        </w:rPr>
        <w:t>Wang, H.</w:t>
      </w:r>
      <w:r>
        <w:rPr>
          <w:spacing w:val="-2"/>
          <w:w w:val="105"/>
          <w:sz w:val="18"/>
        </w:rPr>
        <w:t> </w:t>
      </w:r>
      <w:r>
        <w:rPr>
          <w:w w:val="105"/>
          <w:sz w:val="18"/>
        </w:rPr>
        <w:t>Blockchain challenges</w:t>
      </w:r>
      <w:r>
        <w:rPr>
          <w:spacing w:val="-1"/>
          <w:w w:val="105"/>
          <w:sz w:val="18"/>
        </w:rPr>
        <w:t> </w:t>
      </w:r>
      <w:r>
        <w:rPr>
          <w:w w:val="105"/>
          <w:sz w:val="18"/>
        </w:rPr>
        <w:t>and</w:t>
      </w:r>
      <w:r>
        <w:rPr>
          <w:spacing w:val="-1"/>
          <w:w w:val="105"/>
          <w:sz w:val="18"/>
        </w:rPr>
        <w:t> </w:t>
      </w:r>
      <w:r>
        <w:rPr>
          <w:w w:val="105"/>
          <w:sz w:val="18"/>
        </w:rPr>
        <w:t>opportunitiees:</w:t>
      </w:r>
      <w:r>
        <w:rPr>
          <w:spacing w:val="9"/>
          <w:w w:val="105"/>
          <w:sz w:val="18"/>
        </w:rPr>
        <w:t> </w:t>
      </w:r>
      <w:r>
        <w:rPr>
          <w:w w:val="105"/>
          <w:sz w:val="18"/>
        </w:rPr>
        <w:t>A</w:t>
      </w:r>
      <w:r>
        <w:rPr>
          <w:spacing w:val="-2"/>
          <w:w w:val="105"/>
          <w:sz w:val="18"/>
        </w:rPr>
        <w:t> </w:t>
      </w:r>
      <w:r>
        <w:rPr>
          <w:w w:val="105"/>
          <w:sz w:val="18"/>
        </w:rPr>
        <w:t>survey.</w:t>
      </w:r>
      <w:r>
        <w:rPr>
          <w:spacing w:val="9"/>
          <w:w w:val="105"/>
          <w:sz w:val="18"/>
        </w:rPr>
        <w:t> </w:t>
      </w:r>
      <w:r>
        <w:rPr>
          <w:rFonts w:ascii="Palatino Linotype"/>
          <w:i/>
          <w:w w:val="105"/>
          <w:sz w:val="18"/>
        </w:rPr>
        <w:t>Int.</w:t>
      </w:r>
      <w:r>
        <w:rPr>
          <w:rFonts w:ascii="Palatino Linotype"/>
          <w:i/>
          <w:spacing w:val="3"/>
          <w:w w:val="105"/>
          <w:sz w:val="18"/>
        </w:rPr>
        <w:t> </w:t>
      </w:r>
      <w:r>
        <w:rPr>
          <w:rFonts w:ascii="Palatino Linotype"/>
          <w:i/>
          <w:w w:val="105"/>
          <w:sz w:val="18"/>
        </w:rPr>
        <w:t>J.</w:t>
      </w:r>
      <w:r>
        <w:rPr>
          <w:rFonts w:ascii="Palatino Linotype"/>
          <w:i/>
          <w:spacing w:val="-7"/>
          <w:w w:val="105"/>
          <w:sz w:val="18"/>
        </w:rPr>
        <w:t> </w:t>
      </w:r>
      <w:r>
        <w:rPr>
          <w:rFonts w:ascii="Palatino Linotype"/>
          <w:i/>
          <w:w w:val="105"/>
          <w:sz w:val="18"/>
        </w:rPr>
        <w:t>Web</w:t>
      </w:r>
      <w:r>
        <w:rPr>
          <w:rFonts w:ascii="Palatino Linotype"/>
          <w:i/>
          <w:spacing w:val="-6"/>
          <w:w w:val="105"/>
          <w:sz w:val="18"/>
        </w:rPr>
        <w:t> </w:t>
      </w:r>
      <w:r>
        <w:rPr>
          <w:rFonts w:ascii="Palatino Linotype"/>
          <w:i/>
          <w:w w:val="105"/>
          <w:sz w:val="18"/>
        </w:rPr>
        <w:t>Grid</w:t>
      </w:r>
      <w:r>
        <w:rPr>
          <w:rFonts w:ascii="Palatino Linotype"/>
          <w:i/>
          <w:spacing w:val="-7"/>
          <w:w w:val="105"/>
          <w:sz w:val="18"/>
        </w:rPr>
        <w:t> </w:t>
      </w:r>
      <w:r>
        <w:rPr>
          <w:rFonts w:ascii="Palatino Linotype"/>
          <w:i/>
          <w:w w:val="105"/>
          <w:sz w:val="18"/>
        </w:rPr>
        <w:t>Serv.</w:t>
      </w:r>
      <w:r>
        <w:rPr>
          <w:rFonts w:ascii="Palatino Linotype"/>
          <w:i/>
          <w:spacing w:val="3"/>
          <w:w w:val="105"/>
          <w:sz w:val="18"/>
        </w:rPr>
        <w:t> </w:t>
      </w:r>
      <w:r>
        <w:rPr>
          <w:rFonts w:ascii="Palatino Linotype"/>
          <w:b/>
          <w:w w:val="105"/>
          <w:sz w:val="18"/>
        </w:rPr>
        <w:t>2018</w:t>
      </w:r>
      <w:r>
        <w:rPr>
          <w:w w:val="105"/>
          <w:sz w:val="18"/>
        </w:rPr>
        <w:t>,</w:t>
      </w:r>
    </w:p>
    <w:p>
      <w:pPr>
        <w:spacing w:line="236" w:lineRule="exact" w:before="0"/>
        <w:ind w:left="541" w:right="0" w:firstLine="0"/>
        <w:jc w:val="both"/>
        <w:rPr>
          <w:sz w:val="18"/>
        </w:rPr>
      </w:pPr>
      <w:bookmarkStart w:name="_bookmark115" w:id="169"/>
      <w:bookmarkEnd w:id="169"/>
      <w:r>
        <w:rPr/>
      </w:r>
      <w:r>
        <w:rPr>
          <w:rFonts w:ascii="Palatino Linotype" w:hAnsi="Palatino Linotype"/>
          <w:i/>
          <w:sz w:val="18"/>
        </w:rPr>
        <w:t>14</w:t>
      </w:r>
      <w:r>
        <w:rPr>
          <w:sz w:val="18"/>
        </w:rPr>
        <w:t>,</w:t>
      </w:r>
      <w:r>
        <w:rPr>
          <w:spacing w:val="-6"/>
          <w:sz w:val="18"/>
        </w:rPr>
        <w:t> </w:t>
      </w:r>
      <w:r>
        <w:rPr>
          <w:sz w:val="18"/>
        </w:rPr>
        <w:t>352–375.</w:t>
      </w:r>
      <w:r>
        <w:rPr>
          <w:spacing w:val="3"/>
          <w:sz w:val="18"/>
        </w:rPr>
        <w:t> </w:t>
      </w:r>
      <w:r>
        <w:rPr>
          <w:sz w:val="18"/>
        </w:rPr>
        <w:t>[</w:t>
      </w:r>
      <w:hyperlink r:id="rId89">
        <w:r>
          <w:rPr>
            <w:color w:val="0774B7"/>
            <w:sz w:val="18"/>
          </w:rPr>
          <w:t>CrossRef</w:t>
        </w:r>
      </w:hyperlink>
      <w:r>
        <w:rPr>
          <w:sz w:val="18"/>
        </w:rPr>
        <w:t>]</w:t>
      </w:r>
    </w:p>
    <w:p>
      <w:pPr>
        <w:pStyle w:val="ListParagraph"/>
        <w:numPr>
          <w:ilvl w:val="0"/>
          <w:numId w:val="5"/>
        </w:numPr>
        <w:tabs>
          <w:tab w:pos="551" w:val="left" w:leader="none"/>
        </w:tabs>
        <w:spacing w:line="240" w:lineRule="auto" w:before="5" w:after="0"/>
        <w:ind w:left="550" w:right="137" w:hanging="431"/>
        <w:jc w:val="both"/>
        <w:rPr>
          <w:sz w:val="18"/>
        </w:rPr>
      </w:pPr>
      <w:r>
        <w:rPr>
          <w:w w:val="105"/>
          <w:sz w:val="18"/>
        </w:rPr>
        <w:t>Qadri, Y.A.; Nauman, A.; Bin Zikria, Y.; Vasilakos, A.V.; Kim, S.W. The Future of Healthcare Internet of Things: A Survey of</w:t>
      </w:r>
      <w:r>
        <w:rPr>
          <w:spacing w:val="1"/>
          <w:w w:val="105"/>
          <w:sz w:val="18"/>
        </w:rPr>
        <w:t> </w:t>
      </w:r>
      <w:bookmarkStart w:name="_bookmark116" w:id="170"/>
      <w:bookmarkEnd w:id="170"/>
      <w:r>
        <w:rPr>
          <w:w w:val="105"/>
          <w:sz w:val="18"/>
        </w:rPr>
        <w:t>Eme</w:t>
      </w:r>
      <w:r>
        <w:rPr>
          <w:w w:val="105"/>
          <w:sz w:val="18"/>
        </w:rPr>
        <w:t>rging</w:t>
      </w:r>
      <w:r>
        <w:rPr>
          <w:spacing w:val="-1"/>
          <w:w w:val="105"/>
          <w:sz w:val="18"/>
        </w:rPr>
        <w:t> </w:t>
      </w:r>
      <w:r>
        <w:rPr>
          <w:w w:val="105"/>
          <w:sz w:val="18"/>
        </w:rPr>
        <w:t>Technologies.</w:t>
      </w:r>
      <w:r>
        <w:rPr>
          <w:spacing w:val="8"/>
          <w:w w:val="105"/>
          <w:sz w:val="18"/>
        </w:rPr>
        <w:t> </w:t>
      </w:r>
      <w:r>
        <w:rPr>
          <w:rFonts w:ascii="Palatino Linotype" w:hAnsi="Palatino Linotype"/>
          <w:i/>
          <w:w w:val="105"/>
          <w:sz w:val="18"/>
        </w:rPr>
        <w:t>IEEE</w:t>
      </w:r>
      <w:r>
        <w:rPr>
          <w:rFonts w:ascii="Palatino Linotype" w:hAnsi="Palatino Linotype"/>
          <w:i/>
          <w:spacing w:val="-7"/>
          <w:w w:val="105"/>
          <w:sz w:val="18"/>
        </w:rPr>
        <w:t> </w:t>
      </w:r>
      <w:r>
        <w:rPr>
          <w:rFonts w:ascii="Palatino Linotype" w:hAnsi="Palatino Linotype"/>
          <w:i/>
          <w:w w:val="105"/>
          <w:sz w:val="18"/>
        </w:rPr>
        <w:t>Commun.</w:t>
      </w:r>
      <w:r>
        <w:rPr>
          <w:rFonts w:ascii="Palatino Linotype" w:hAnsi="Palatino Linotype"/>
          <w:i/>
          <w:spacing w:val="3"/>
          <w:w w:val="105"/>
          <w:sz w:val="18"/>
        </w:rPr>
        <w:t> </w:t>
      </w:r>
      <w:r>
        <w:rPr>
          <w:rFonts w:ascii="Palatino Linotype" w:hAnsi="Palatino Linotype"/>
          <w:i/>
          <w:w w:val="105"/>
          <w:sz w:val="18"/>
        </w:rPr>
        <w:t>Surv.</w:t>
      </w:r>
      <w:r>
        <w:rPr>
          <w:rFonts w:ascii="Palatino Linotype" w:hAnsi="Palatino Linotype"/>
          <w:i/>
          <w:spacing w:val="3"/>
          <w:w w:val="105"/>
          <w:sz w:val="18"/>
        </w:rPr>
        <w:t> </w:t>
      </w:r>
      <w:r>
        <w:rPr>
          <w:rFonts w:ascii="Palatino Linotype" w:hAnsi="Palatino Linotype"/>
          <w:i/>
          <w:w w:val="105"/>
          <w:sz w:val="18"/>
        </w:rPr>
        <w:t>Tutor.</w:t>
      </w:r>
      <w:r>
        <w:rPr>
          <w:rFonts w:ascii="Palatino Linotype" w:hAnsi="Palatino Linotype"/>
          <w:i/>
          <w:spacing w:val="3"/>
          <w:w w:val="105"/>
          <w:sz w:val="18"/>
        </w:rPr>
        <w:t> </w:t>
      </w:r>
      <w:r>
        <w:rPr>
          <w:rFonts w:ascii="Palatino Linotype" w:hAnsi="Palatino Linotype"/>
          <w:b/>
          <w:w w:val="105"/>
          <w:sz w:val="18"/>
        </w:rPr>
        <w:t>2020</w:t>
      </w:r>
      <w:r>
        <w:rPr>
          <w:w w:val="105"/>
          <w:sz w:val="18"/>
        </w:rPr>
        <w:t>,</w:t>
      </w:r>
      <w:r>
        <w:rPr>
          <w:spacing w:val="-1"/>
          <w:w w:val="105"/>
          <w:sz w:val="18"/>
        </w:rPr>
        <w:t> </w:t>
      </w:r>
      <w:r>
        <w:rPr>
          <w:rFonts w:ascii="Palatino Linotype" w:hAnsi="Palatino Linotype"/>
          <w:i/>
          <w:w w:val="105"/>
          <w:sz w:val="18"/>
        </w:rPr>
        <w:t>22</w:t>
      </w:r>
      <w:r>
        <w:rPr>
          <w:w w:val="105"/>
          <w:sz w:val="18"/>
        </w:rPr>
        <w:t>,</w:t>
      </w:r>
      <w:r>
        <w:rPr>
          <w:spacing w:val="-1"/>
          <w:w w:val="105"/>
          <w:sz w:val="18"/>
        </w:rPr>
        <w:t> </w:t>
      </w:r>
      <w:r>
        <w:rPr>
          <w:w w:val="105"/>
          <w:sz w:val="18"/>
        </w:rPr>
        <w:t>1121–1167.</w:t>
      </w:r>
      <w:r>
        <w:rPr>
          <w:spacing w:val="8"/>
          <w:w w:val="105"/>
          <w:sz w:val="18"/>
        </w:rPr>
        <w:t> </w:t>
      </w:r>
      <w:r>
        <w:rPr>
          <w:w w:val="105"/>
          <w:sz w:val="18"/>
        </w:rPr>
        <w:t>[</w:t>
      </w:r>
      <w:hyperlink r:id="rId90">
        <w:r>
          <w:rPr>
            <w:color w:val="0774B7"/>
            <w:w w:val="105"/>
            <w:sz w:val="18"/>
          </w:rPr>
          <w:t>CrossRef</w:t>
        </w:r>
      </w:hyperlink>
      <w:r>
        <w:rPr>
          <w:w w:val="105"/>
          <w:sz w:val="18"/>
        </w:rPr>
        <w:t>]</w:t>
      </w:r>
    </w:p>
    <w:p>
      <w:pPr>
        <w:pStyle w:val="ListParagraph"/>
        <w:numPr>
          <w:ilvl w:val="0"/>
          <w:numId w:val="5"/>
        </w:numPr>
        <w:tabs>
          <w:tab w:pos="551" w:val="left" w:leader="none"/>
        </w:tabs>
        <w:spacing w:line="240" w:lineRule="auto" w:before="6" w:after="0"/>
        <w:ind w:left="550" w:right="0" w:hanging="431"/>
        <w:jc w:val="both"/>
        <w:rPr>
          <w:sz w:val="18"/>
        </w:rPr>
      </w:pPr>
      <w:r>
        <w:rPr>
          <w:sz w:val="18"/>
        </w:rPr>
        <w:t>Jiang,</w:t>
      </w:r>
      <w:r>
        <w:rPr>
          <w:spacing w:val="16"/>
          <w:sz w:val="18"/>
        </w:rPr>
        <w:t> </w:t>
      </w:r>
      <w:r>
        <w:rPr>
          <w:sz w:val="18"/>
        </w:rPr>
        <w:t>T.;</w:t>
      </w:r>
      <w:r>
        <w:rPr>
          <w:spacing w:val="16"/>
          <w:sz w:val="18"/>
        </w:rPr>
        <w:t> </w:t>
      </w:r>
      <w:r>
        <w:rPr>
          <w:sz w:val="18"/>
        </w:rPr>
        <w:t>Fang,</w:t>
      </w:r>
      <w:r>
        <w:rPr>
          <w:spacing w:val="17"/>
          <w:sz w:val="18"/>
        </w:rPr>
        <w:t> </w:t>
      </w:r>
      <w:r>
        <w:rPr>
          <w:sz w:val="18"/>
        </w:rPr>
        <w:t>H.;</w:t>
      </w:r>
      <w:r>
        <w:rPr>
          <w:spacing w:val="16"/>
          <w:sz w:val="18"/>
        </w:rPr>
        <w:t> </w:t>
      </w:r>
      <w:r>
        <w:rPr>
          <w:sz w:val="18"/>
        </w:rPr>
        <w:t>Wang,</w:t>
      </w:r>
      <w:r>
        <w:rPr>
          <w:spacing w:val="17"/>
          <w:sz w:val="18"/>
        </w:rPr>
        <w:t> </w:t>
      </w:r>
      <w:r>
        <w:rPr>
          <w:sz w:val="18"/>
        </w:rPr>
        <w:t>H.</w:t>
      </w:r>
      <w:r>
        <w:rPr>
          <w:spacing w:val="16"/>
          <w:sz w:val="18"/>
        </w:rPr>
        <w:t> </w:t>
      </w:r>
      <w:r>
        <w:rPr>
          <w:sz w:val="18"/>
        </w:rPr>
        <w:t>Blockchain-Based</w:t>
      </w:r>
      <w:r>
        <w:rPr>
          <w:spacing w:val="16"/>
          <w:sz w:val="18"/>
        </w:rPr>
        <w:t> </w:t>
      </w:r>
      <w:r>
        <w:rPr>
          <w:sz w:val="18"/>
        </w:rPr>
        <w:t>Internet</w:t>
      </w:r>
      <w:r>
        <w:rPr>
          <w:spacing w:val="17"/>
          <w:sz w:val="18"/>
        </w:rPr>
        <w:t> </w:t>
      </w:r>
      <w:r>
        <w:rPr>
          <w:sz w:val="18"/>
        </w:rPr>
        <w:t>of</w:t>
      </w:r>
      <w:r>
        <w:rPr>
          <w:spacing w:val="16"/>
          <w:sz w:val="18"/>
        </w:rPr>
        <w:t> </w:t>
      </w:r>
      <w:r>
        <w:rPr>
          <w:sz w:val="18"/>
        </w:rPr>
        <w:t>Vehicles:</w:t>
      </w:r>
      <w:r>
        <w:rPr>
          <w:spacing w:val="30"/>
          <w:sz w:val="18"/>
        </w:rPr>
        <w:t> </w:t>
      </w:r>
      <w:r>
        <w:rPr>
          <w:sz w:val="18"/>
        </w:rPr>
        <w:t>Distributed</w:t>
      </w:r>
      <w:r>
        <w:rPr>
          <w:spacing w:val="17"/>
          <w:sz w:val="18"/>
        </w:rPr>
        <w:t> </w:t>
      </w:r>
      <w:r>
        <w:rPr>
          <w:sz w:val="18"/>
        </w:rPr>
        <w:t>Network</w:t>
      </w:r>
      <w:r>
        <w:rPr>
          <w:spacing w:val="16"/>
          <w:sz w:val="18"/>
        </w:rPr>
        <w:t> </w:t>
      </w:r>
      <w:r>
        <w:rPr>
          <w:sz w:val="18"/>
        </w:rPr>
        <w:t>Architecture</w:t>
      </w:r>
      <w:r>
        <w:rPr>
          <w:spacing w:val="17"/>
          <w:sz w:val="18"/>
        </w:rPr>
        <w:t> </w:t>
      </w:r>
      <w:r>
        <w:rPr>
          <w:sz w:val="18"/>
        </w:rPr>
        <w:t>and</w:t>
      </w:r>
      <w:r>
        <w:rPr>
          <w:spacing w:val="16"/>
          <w:sz w:val="18"/>
        </w:rPr>
        <w:t> </w:t>
      </w:r>
      <w:r>
        <w:rPr>
          <w:sz w:val="18"/>
        </w:rPr>
        <w:t>Performance</w:t>
      </w:r>
      <w:r>
        <w:rPr>
          <w:spacing w:val="16"/>
          <w:sz w:val="18"/>
        </w:rPr>
        <w:t> </w:t>
      </w:r>
      <w:r>
        <w:rPr>
          <w:sz w:val="18"/>
        </w:rPr>
        <w:t>Analysis.</w:t>
      </w:r>
    </w:p>
    <w:p>
      <w:pPr>
        <w:spacing w:line="236" w:lineRule="exact" w:before="2"/>
        <w:ind w:left="550" w:right="0" w:firstLine="0"/>
        <w:jc w:val="left"/>
        <w:rPr>
          <w:sz w:val="18"/>
        </w:rPr>
      </w:pPr>
      <w:bookmarkStart w:name="_bookmark117" w:id="171"/>
      <w:bookmarkEnd w:id="171"/>
      <w:r>
        <w:rPr/>
      </w:r>
      <w:r>
        <w:rPr>
          <w:rFonts w:ascii="Palatino Linotype" w:hAnsi="Palatino Linotype"/>
          <w:i/>
          <w:sz w:val="18"/>
        </w:rPr>
        <w:t>IEEE</w:t>
      </w:r>
      <w:r>
        <w:rPr>
          <w:rFonts w:ascii="Palatino Linotype" w:hAnsi="Palatino Linotype"/>
          <w:i/>
          <w:spacing w:val="-7"/>
          <w:sz w:val="18"/>
        </w:rPr>
        <w:t> </w:t>
      </w:r>
      <w:r>
        <w:rPr>
          <w:rFonts w:ascii="Palatino Linotype" w:hAnsi="Palatino Linotype"/>
          <w:i/>
          <w:sz w:val="18"/>
        </w:rPr>
        <w:t>Internet</w:t>
      </w:r>
      <w:r>
        <w:rPr>
          <w:rFonts w:ascii="Palatino Linotype" w:hAnsi="Palatino Linotype"/>
          <w:i/>
          <w:spacing w:val="-7"/>
          <w:sz w:val="18"/>
        </w:rPr>
        <w:t> </w:t>
      </w:r>
      <w:r>
        <w:rPr>
          <w:rFonts w:ascii="Palatino Linotype" w:hAnsi="Palatino Linotype"/>
          <w:i/>
          <w:sz w:val="18"/>
        </w:rPr>
        <w:t>Things</w:t>
      </w:r>
      <w:r>
        <w:rPr>
          <w:rFonts w:ascii="Palatino Linotype" w:hAnsi="Palatino Linotype"/>
          <w:i/>
          <w:spacing w:val="-7"/>
          <w:sz w:val="18"/>
        </w:rPr>
        <w:t> </w:t>
      </w:r>
      <w:r>
        <w:rPr>
          <w:rFonts w:ascii="Palatino Linotype" w:hAnsi="Palatino Linotype"/>
          <w:i/>
          <w:sz w:val="18"/>
        </w:rPr>
        <w:t>J.</w:t>
      </w:r>
      <w:r>
        <w:rPr>
          <w:rFonts w:ascii="Palatino Linotype" w:hAnsi="Palatino Linotype"/>
          <w:i/>
          <w:spacing w:val="-6"/>
          <w:sz w:val="18"/>
        </w:rPr>
        <w:t> </w:t>
      </w:r>
      <w:r>
        <w:rPr>
          <w:rFonts w:ascii="Palatino Linotype" w:hAnsi="Palatino Linotype"/>
          <w:b/>
          <w:sz w:val="18"/>
        </w:rPr>
        <w:t>2019</w:t>
      </w:r>
      <w:r>
        <w:rPr>
          <w:sz w:val="18"/>
        </w:rPr>
        <w:t>,</w:t>
      </w:r>
      <w:r>
        <w:rPr>
          <w:spacing w:val="-1"/>
          <w:sz w:val="18"/>
        </w:rPr>
        <w:t> </w:t>
      </w:r>
      <w:r>
        <w:rPr>
          <w:rFonts w:ascii="Palatino Linotype" w:hAnsi="Palatino Linotype"/>
          <w:i/>
          <w:sz w:val="18"/>
        </w:rPr>
        <w:t>6</w:t>
      </w:r>
      <w:r>
        <w:rPr>
          <w:sz w:val="18"/>
        </w:rPr>
        <w:t>,</w:t>
      </w:r>
      <w:r>
        <w:rPr>
          <w:spacing w:val="-1"/>
          <w:sz w:val="18"/>
        </w:rPr>
        <w:t> </w:t>
      </w:r>
      <w:r>
        <w:rPr>
          <w:sz w:val="18"/>
        </w:rPr>
        <w:t>4640–4649.</w:t>
      </w:r>
      <w:r>
        <w:rPr>
          <w:spacing w:val="8"/>
          <w:sz w:val="18"/>
        </w:rPr>
        <w:t> </w:t>
      </w:r>
      <w:r>
        <w:rPr>
          <w:sz w:val="18"/>
        </w:rPr>
        <w:t>[</w:t>
      </w:r>
      <w:hyperlink r:id="rId91">
        <w:r>
          <w:rPr>
            <w:color w:val="0774B7"/>
            <w:sz w:val="18"/>
          </w:rPr>
          <w:t>CrossRef</w:t>
        </w:r>
      </w:hyperlink>
      <w:r>
        <w:rPr>
          <w:sz w:val="18"/>
        </w:rPr>
        <w:t>]</w:t>
      </w:r>
    </w:p>
    <w:p>
      <w:pPr>
        <w:pStyle w:val="ListParagraph"/>
        <w:numPr>
          <w:ilvl w:val="0"/>
          <w:numId w:val="5"/>
        </w:numPr>
        <w:tabs>
          <w:tab w:pos="551" w:val="left" w:leader="none"/>
        </w:tabs>
        <w:spacing w:line="244" w:lineRule="auto" w:before="0" w:after="0"/>
        <w:ind w:left="550" w:right="115" w:hanging="431"/>
        <w:jc w:val="both"/>
        <w:rPr>
          <w:sz w:val="18"/>
        </w:rPr>
      </w:pPr>
      <w:r>
        <w:rPr>
          <w:sz w:val="18"/>
        </w:rPr>
        <w:t>Kim, S.; Shrestha, R. Internet of Vehicles, Vehicular Social Networks, and Cybersecurity. In </w:t>
      </w:r>
      <w:r>
        <w:rPr>
          <w:rFonts w:ascii="Palatino Linotype" w:hAnsi="Palatino Linotype"/>
          <w:i/>
          <w:sz w:val="18"/>
        </w:rPr>
        <w:t>Automotive Cyber Security</w:t>
      </w:r>
      <w:r>
        <w:rPr>
          <w:sz w:val="18"/>
        </w:rPr>
        <w:t>; J.B. Metzler:</w:t>
      </w:r>
      <w:r>
        <w:rPr>
          <w:spacing w:val="1"/>
          <w:sz w:val="18"/>
        </w:rPr>
        <w:t> </w:t>
      </w:r>
      <w:bookmarkStart w:name="_bookmark118" w:id="172"/>
      <w:bookmarkEnd w:id="172"/>
      <w:r>
        <w:rPr>
          <w:w w:val="105"/>
          <w:sz w:val="18"/>
        </w:rPr>
        <w:t>Stuttgart,</w:t>
      </w:r>
      <w:r>
        <w:rPr>
          <w:spacing w:val="2"/>
          <w:w w:val="105"/>
          <w:sz w:val="18"/>
        </w:rPr>
        <w:t> </w:t>
      </w:r>
      <w:r>
        <w:rPr>
          <w:w w:val="105"/>
          <w:sz w:val="18"/>
        </w:rPr>
        <w:t>Germany,</w:t>
      </w:r>
      <w:r>
        <w:rPr>
          <w:spacing w:val="2"/>
          <w:w w:val="105"/>
          <w:sz w:val="18"/>
        </w:rPr>
        <w:t> </w:t>
      </w:r>
      <w:r>
        <w:rPr>
          <w:w w:val="105"/>
          <w:sz w:val="18"/>
        </w:rPr>
        <w:t>2020;</w:t>
      </w:r>
      <w:r>
        <w:rPr>
          <w:spacing w:val="2"/>
          <w:w w:val="105"/>
          <w:sz w:val="18"/>
        </w:rPr>
        <w:t> </w:t>
      </w:r>
      <w:r>
        <w:rPr>
          <w:w w:val="105"/>
          <w:sz w:val="18"/>
        </w:rPr>
        <w:t>pp.</w:t>
      </w:r>
      <w:r>
        <w:rPr>
          <w:spacing w:val="11"/>
          <w:w w:val="105"/>
          <w:sz w:val="18"/>
        </w:rPr>
        <w:t> </w:t>
      </w:r>
      <w:r>
        <w:rPr>
          <w:w w:val="105"/>
          <w:sz w:val="18"/>
        </w:rPr>
        <w:t>149–181.</w:t>
      </w:r>
    </w:p>
    <w:p>
      <w:pPr>
        <w:pStyle w:val="ListParagraph"/>
        <w:numPr>
          <w:ilvl w:val="0"/>
          <w:numId w:val="5"/>
        </w:numPr>
        <w:tabs>
          <w:tab w:pos="551" w:val="left" w:leader="none"/>
        </w:tabs>
        <w:spacing w:line="240" w:lineRule="auto" w:before="9" w:after="0"/>
        <w:ind w:left="550" w:right="134" w:hanging="431"/>
        <w:jc w:val="both"/>
        <w:rPr>
          <w:sz w:val="18"/>
        </w:rPr>
      </w:pPr>
      <w:r>
        <w:rPr>
          <w:w w:val="105"/>
          <w:sz w:val="18"/>
        </w:rPr>
        <w:t>Cebe, M.; Erdin, E.; Akkaya, K.; Aksu, H.; Uluagac, S. Block4Forensic: An Integrated Lightweight Blockchain Framework for</w:t>
      </w:r>
      <w:r>
        <w:rPr>
          <w:spacing w:val="1"/>
          <w:w w:val="105"/>
          <w:sz w:val="18"/>
        </w:rPr>
        <w:t> </w:t>
      </w:r>
      <w:bookmarkStart w:name="_bookmark119" w:id="173"/>
      <w:bookmarkEnd w:id="173"/>
      <w:r>
        <w:rPr>
          <w:w w:val="105"/>
          <w:sz w:val="18"/>
        </w:rPr>
        <w:t>Fo</w:t>
      </w:r>
      <w:r>
        <w:rPr>
          <w:w w:val="105"/>
          <w:sz w:val="18"/>
        </w:rPr>
        <w:t>rensics</w:t>
      </w:r>
      <w:r>
        <w:rPr>
          <w:spacing w:val="-1"/>
          <w:w w:val="105"/>
          <w:sz w:val="18"/>
        </w:rPr>
        <w:t> </w:t>
      </w:r>
      <w:r>
        <w:rPr>
          <w:w w:val="105"/>
          <w:sz w:val="18"/>
        </w:rPr>
        <w:t>Applications of Connected Vehicles.</w:t>
      </w:r>
      <w:r>
        <w:rPr>
          <w:spacing w:val="9"/>
          <w:w w:val="105"/>
          <w:sz w:val="18"/>
        </w:rPr>
        <w:t> </w:t>
      </w:r>
      <w:r>
        <w:rPr>
          <w:rFonts w:ascii="Palatino Linotype" w:hAnsi="Palatino Linotype"/>
          <w:i/>
          <w:w w:val="105"/>
          <w:sz w:val="18"/>
        </w:rPr>
        <w:t>IEEE</w:t>
      </w:r>
      <w:r>
        <w:rPr>
          <w:rFonts w:ascii="Palatino Linotype" w:hAnsi="Palatino Linotype"/>
          <w:i/>
          <w:spacing w:val="-6"/>
          <w:w w:val="105"/>
          <w:sz w:val="18"/>
        </w:rPr>
        <w:t> </w:t>
      </w:r>
      <w:r>
        <w:rPr>
          <w:rFonts w:ascii="Palatino Linotype" w:hAnsi="Palatino Linotype"/>
          <w:i/>
          <w:w w:val="105"/>
          <w:sz w:val="18"/>
        </w:rPr>
        <w:t>Commun.</w:t>
      </w:r>
      <w:r>
        <w:rPr>
          <w:rFonts w:ascii="Palatino Linotype" w:hAnsi="Palatino Linotype"/>
          <w:i/>
          <w:spacing w:val="3"/>
          <w:w w:val="105"/>
          <w:sz w:val="18"/>
        </w:rPr>
        <w:t> </w:t>
      </w:r>
      <w:r>
        <w:rPr>
          <w:rFonts w:ascii="Palatino Linotype" w:hAnsi="Palatino Linotype"/>
          <w:i/>
          <w:w w:val="105"/>
          <w:sz w:val="18"/>
        </w:rPr>
        <w:t>Mag.</w:t>
      </w:r>
      <w:r>
        <w:rPr>
          <w:rFonts w:ascii="Palatino Linotype" w:hAnsi="Palatino Linotype"/>
          <w:i/>
          <w:spacing w:val="4"/>
          <w:w w:val="105"/>
          <w:sz w:val="18"/>
        </w:rPr>
        <w:t> </w:t>
      </w:r>
      <w:r>
        <w:rPr>
          <w:rFonts w:ascii="Palatino Linotype" w:hAnsi="Palatino Linotype"/>
          <w:b/>
          <w:w w:val="105"/>
          <w:sz w:val="18"/>
        </w:rPr>
        <w:t>2018</w:t>
      </w:r>
      <w:r>
        <w:rPr>
          <w:w w:val="105"/>
          <w:sz w:val="18"/>
        </w:rPr>
        <w:t>, </w:t>
      </w:r>
      <w:r>
        <w:rPr>
          <w:rFonts w:ascii="Palatino Linotype" w:hAnsi="Palatino Linotype"/>
          <w:i/>
          <w:w w:val="105"/>
          <w:sz w:val="18"/>
        </w:rPr>
        <w:t>56</w:t>
      </w:r>
      <w:r>
        <w:rPr>
          <w:w w:val="105"/>
          <w:sz w:val="18"/>
        </w:rPr>
        <w:t>, 50–57.</w:t>
      </w:r>
      <w:r>
        <w:rPr>
          <w:spacing w:val="9"/>
          <w:w w:val="105"/>
          <w:sz w:val="18"/>
        </w:rPr>
        <w:t> </w:t>
      </w:r>
      <w:r>
        <w:rPr>
          <w:w w:val="105"/>
          <w:sz w:val="18"/>
        </w:rPr>
        <w:t>[</w:t>
      </w:r>
      <w:hyperlink r:id="rId92">
        <w:r>
          <w:rPr>
            <w:color w:val="0774B7"/>
            <w:w w:val="105"/>
            <w:sz w:val="18"/>
          </w:rPr>
          <w:t>CrossRef</w:t>
        </w:r>
      </w:hyperlink>
      <w:r>
        <w:rPr>
          <w:w w:val="105"/>
          <w:sz w:val="18"/>
        </w:rPr>
        <w:t>]</w:t>
      </w:r>
    </w:p>
    <w:p>
      <w:pPr>
        <w:pStyle w:val="ListParagraph"/>
        <w:numPr>
          <w:ilvl w:val="0"/>
          <w:numId w:val="5"/>
        </w:numPr>
        <w:tabs>
          <w:tab w:pos="551" w:val="left" w:leader="none"/>
        </w:tabs>
        <w:spacing w:line="261" w:lineRule="auto" w:before="6" w:after="0"/>
        <w:ind w:left="543" w:right="137" w:hanging="424"/>
        <w:jc w:val="both"/>
        <w:rPr>
          <w:sz w:val="18"/>
        </w:rPr>
      </w:pPr>
      <w:r>
        <w:rPr>
          <w:w w:val="105"/>
          <w:sz w:val="18"/>
        </w:rPr>
        <w:t>Liu, X.; Zhao, G.; Wang, X.; Lin, Y.; Zhou, Z.; Tang, H.; Chen, B. MDP-Based Quantitative Analysis Framework for Proof of</w:t>
      </w:r>
      <w:r>
        <w:rPr>
          <w:spacing w:val="1"/>
          <w:w w:val="105"/>
          <w:sz w:val="18"/>
        </w:rPr>
        <w:t> </w:t>
      </w:r>
      <w:r>
        <w:rPr>
          <w:w w:val="105"/>
          <w:sz w:val="18"/>
        </w:rPr>
        <w:t>Authority.</w:t>
      </w:r>
      <w:r>
        <w:rPr>
          <w:spacing w:val="1"/>
          <w:w w:val="105"/>
          <w:sz w:val="18"/>
        </w:rPr>
        <w:t> </w:t>
      </w:r>
      <w:r>
        <w:rPr>
          <w:w w:val="105"/>
          <w:sz w:val="18"/>
        </w:rPr>
        <w:t>In Proceedings of the 2019 International Conference on Cyber-Enabled Distributed Computing and Knowledge</w:t>
      </w:r>
      <w:r>
        <w:rPr>
          <w:spacing w:val="1"/>
          <w:w w:val="105"/>
          <w:sz w:val="18"/>
        </w:rPr>
        <w:t> </w:t>
      </w:r>
      <w:bookmarkStart w:name="_bookmark120" w:id="174"/>
      <w:bookmarkEnd w:id="174"/>
      <w:r>
        <w:rPr>
          <w:w w:val="105"/>
          <w:sz w:val="18"/>
        </w:rPr>
        <w:t>Discovery</w:t>
      </w:r>
      <w:r>
        <w:rPr>
          <w:spacing w:val="2"/>
          <w:w w:val="105"/>
          <w:sz w:val="18"/>
        </w:rPr>
        <w:t> </w:t>
      </w:r>
      <w:r>
        <w:rPr>
          <w:w w:val="105"/>
          <w:sz w:val="18"/>
        </w:rPr>
        <w:t>(CyberC),</w:t>
      </w:r>
      <w:r>
        <w:rPr>
          <w:spacing w:val="3"/>
          <w:w w:val="105"/>
          <w:sz w:val="18"/>
        </w:rPr>
        <w:t> </w:t>
      </w:r>
      <w:r>
        <w:rPr>
          <w:w w:val="105"/>
          <w:sz w:val="18"/>
        </w:rPr>
        <w:t>Guilin,</w:t>
      </w:r>
      <w:r>
        <w:rPr>
          <w:spacing w:val="2"/>
          <w:w w:val="105"/>
          <w:sz w:val="18"/>
        </w:rPr>
        <w:t> </w:t>
      </w:r>
      <w:r>
        <w:rPr>
          <w:w w:val="105"/>
          <w:sz w:val="18"/>
        </w:rPr>
        <w:t>China,</w:t>
      </w:r>
      <w:r>
        <w:rPr>
          <w:spacing w:val="2"/>
          <w:w w:val="105"/>
          <w:sz w:val="18"/>
        </w:rPr>
        <w:t> </w:t>
      </w:r>
      <w:r>
        <w:rPr>
          <w:w w:val="105"/>
          <w:sz w:val="18"/>
        </w:rPr>
        <w:t>17–19</w:t>
      </w:r>
      <w:r>
        <w:rPr>
          <w:spacing w:val="3"/>
          <w:w w:val="105"/>
          <w:sz w:val="18"/>
        </w:rPr>
        <w:t> </w:t>
      </w:r>
      <w:r>
        <w:rPr>
          <w:w w:val="105"/>
          <w:sz w:val="18"/>
        </w:rPr>
        <w:t>October</w:t>
      </w:r>
      <w:r>
        <w:rPr>
          <w:spacing w:val="2"/>
          <w:w w:val="105"/>
          <w:sz w:val="18"/>
        </w:rPr>
        <w:t> </w:t>
      </w:r>
      <w:r>
        <w:rPr>
          <w:w w:val="105"/>
          <w:sz w:val="18"/>
        </w:rPr>
        <w:t>2019.</w:t>
      </w:r>
    </w:p>
    <w:p>
      <w:pPr>
        <w:pStyle w:val="ListParagraph"/>
        <w:numPr>
          <w:ilvl w:val="0"/>
          <w:numId w:val="5"/>
        </w:numPr>
        <w:tabs>
          <w:tab w:pos="551" w:val="left" w:leader="none"/>
        </w:tabs>
        <w:spacing w:line="261" w:lineRule="auto" w:before="0" w:after="0"/>
        <w:ind w:left="544" w:right="139" w:hanging="425"/>
        <w:jc w:val="both"/>
        <w:rPr>
          <w:sz w:val="18"/>
        </w:rPr>
      </w:pPr>
      <w:r>
        <w:rPr>
          <w:sz w:val="18"/>
        </w:rPr>
        <w:t>Salem, M.; Mohammed, M.; Ali, R. Security Approach for In-Vehicle Networking Using Blockchain Technology BT—Advances in</w:t>
      </w:r>
      <w:r>
        <w:rPr>
          <w:spacing w:val="1"/>
          <w:sz w:val="18"/>
        </w:rPr>
        <w:t> </w:t>
      </w:r>
      <w:r>
        <w:rPr>
          <w:sz w:val="18"/>
        </w:rPr>
        <w:t>Internet, Data and Web Technologies. In Proceedings of the International Conference on Emerging Internetworking Data &amp; Web</w:t>
      </w:r>
      <w:r>
        <w:rPr>
          <w:spacing w:val="1"/>
          <w:sz w:val="18"/>
        </w:rPr>
        <w:t> </w:t>
      </w:r>
      <w:bookmarkStart w:name="_bookmark121" w:id="175"/>
      <w:bookmarkEnd w:id="175"/>
      <w:r>
        <w:rPr>
          <w:sz w:val="18"/>
        </w:rPr>
        <w:t>T</w:t>
      </w:r>
      <w:r>
        <w:rPr>
          <w:sz w:val="18"/>
        </w:rPr>
        <w:t>echnologies,</w:t>
      </w:r>
      <w:r>
        <w:rPr>
          <w:spacing w:val="5"/>
          <w:sz w:val="18"/>
        </w:rPr>
        <w:t> </w:t>
      </w:r>
      <w:r>
        <w:rPr>
          <w:sz w:val="18"/>
        </w:rPr>
        <w:t>United</w:t>
      </w:r>
      <w:r>
        <w:rPr>
          <w:spacing w:val="5"/>
          <w:sz w:val="18"/>
        </w:rPr>
        <w:t> </w:t>
      </w:r>
      <w:r>
        <w:rPr>
          <w:sz w:val="18"/>
        </w:rPr>
        <w:t>Arab</w:t>
      </w:r>
      <w:r>
        <w:rPr>
          <w:spacing w:val="5"/>
          <w:sz w:val="18"/>
        </w:rPr>
        <w:t> </w:t>
      </w:r>
      <w:r>
        <w:rPr>
          <w:sz w:val="18"/>
        </w:rPr>
        <w:t>Emirates,</w:t>
      </w:r>
      <w:r>
        <w:rPr>
          <w:spacing w:val="6"/>
          <w:sz w:val="18"/>
        </w:rPr>
        <w:t> </w:t>
      </w:r>
      <w:r>
        <w:rPr>
          <w:sz w:val="18"/>
        </w:rPr>
        <w:t>26–28</w:t>
      </w:r>
      <w:r>
        <w:rPr>
          <w:spacing w:val="5"/>
          <w:sz w:val="18"/>
        </w:rPr>
        <w:t> </w:t>
      </w:r>
      <w:r>
        <w:rPr>
          <w:sz w:val="18"/>
        </w:rPr>
        <w:t>February</w:t>
      </w:r>
      <w:r>
        <w:rPr>
          <w:spacing w:val="5"/>
          <w:sz w:val="18"/>
        </w:rPr>
        <w:t> </w:t>
      </w:r>
      <w:r>
        <w:rPr>
          <w:sz w:val="18"/>
        </w:rPr>
        <w:t>2019.</w:t>
      </w:r>
    </w:p>
    <w:p>
      <w:pPr>
        <w:pStyle w:val="ListParagraph"/>
        <w:numPr>
          <w:ilvl w:val="0"/>
          <w:numId w:val="5"/>
        </w:numPr>
        <w:tabs>
          <w:tab w:pos="551" w:val="left" w:leader="none"/>
        </w:tabs>
        <w:spacing w:line="240" w:lineRule="auto" w:before="1" w:after="0"/>
        <w:ind w:left="550" w:right="0" w:hanging="431"/>
        <w:jc w:val="both"/>
        <w:rPr>
          <w:sz w:val="18"/>
        </w:rPr>
      </w:pPr>
      <w:r>
        <w:rPr>
          <w:w w:val="110"/>
          <w:sz w:val="18"/>
        </w:rPr>
        <w:t>Shrestha,</w:t>
      </w:r>
      <w:r>
        <w:rPr>
          <w:spacing w:val="4"/>
          <w:w w:val="110"/>
          <w:sz w:val="18"/>
        </w:rPr>
        <w:t> </w:t>
      </w:r>
      <w:r>
        <w:rPr>
          <w:w w:val="110"/>
          <w:sz w:val="18"/>
        </w:rPr>
        <w:t>R.;</w:t>
      </w:r>
      <w:r>
        <w:rPr>
          <w:spacing w:val="7"/>
          <w:w w:val="110"/>
          <w:sz w:val="18"/>
        </w:rPr>
        <w:t> </w:t>
      </w:r>
      <w:r>
        <w:rPr>
          <w:w w:val="110"/>
          <w:sz w:val="18"/>
        </w:rPr>
        <w:t>Bajracharya,</w:t>
      </w:r>
      <w:r>
        <w:rPr>
          <w:spacing w:val="4"/>
          <w:w w:val="110"/>
          <w:sz w:val="18"/>
        </w:rPr>
        <w:t> </w:t>
      </w:r>
      <w:r>
        <w:rPr>
          <w:w w:val="110"/>
          <w:sz w:val="18"/>
        </w:rPr>
        <w:t>R.;</w:t>
      </w:r>
      <w:r>
        <w:rPr>
          <w:spacing w:val="8"/>
          <w:w w:val="110"/>
          <w:sz w:val="18"/>
        </w:rPr>
        <w:t> </w:t>
      </w:r>
      <w:r>
        <w:rPr>
          <w:w w:val="110"/>
          <w:sz w:val="18"/>
        </w:rPr>
        <w:t>Shrestha,</w:t>
      </w:r>
      <w:r>
        <w:rPr>
          <w:spacing w:val="4"/>
          <w:w w:val="110"/>
          <w:sz w:val="18"/>
        </w:rPr>
        <w:t> </w:t>
      </w:r>
      <w:r>
        <w:rPr>
          <w:w w:val="110"/>
          <w:sz w:val="18"/>
        </w:rPr>
        <w:t>A.P.;</w:t>
      </w:r>
      <w:r>
        <w:rPr>
          <w:spacing w:val="8"/>
          <w:w w:val="110"/>
          <w:sz w:val="18"/>
        </w:rPr>
        <w:t> </w:t>
      </w:r>
      <w:r>
        <w:rPr>
          <w:w w:val="110"/>
          <w:sz w:val="18"/>
        </w:rPr>
        <w:t>Nam,</w:t>
      </w:r>
      <w:r>
        <w:rPr>
          <w:spacing w:val="4"/>
          <w:w w:val="110"/>
          <w:sz w:val="18"/>
        </w:rPr>
        <w:t> </w:t>
      </w:r>
      <w:r>
        <w:rPr>
          <w:w w:val="110"/>
          <w:sz w:val="18"/>
        </w:rPr>
        <w:t>S.Y.</w:t>
      </w:r>
      <w:r>
        <w:rPr>
          <w:spacing w:val="1"/>
          <w:w w:val="110"/>
          <w:sz w:val="18"/>
        </w:rPr>
        <w:t> </w:t>
      </w:r>
      <w:r>
        <w:rPr>
          <w:w w:val="110"/>
          <w:sz w:val="18"/>
        </w:rPr>
        <w:t>A</w:t>
      </w:r>
      <w:r>
        <w:rPr>
          <w:spacing w:val="1"/>
          <w:w w:val="110"/>
          <w:sz w:val="18"/>
        </w:rPr>
        <w:t> </w:t>
      </w:r>
      <w:r>
        <w:rPr>
          <w:w w:val="110"/>
          <w:sz w:val="18"/>
        </w:rPr>
        <w:t>new</w:t>
      </w:r>
      <w:r>
        <w:rPr>
          <w:spacing w:val="1"/>
          <w:w w:val="110"/>
          <w:sz w:val="18"/>
        </w:rPr>
        <w:t> </w:t>
      </w:r>
      <w:r>
        <w:rPr>
          <w:w w:val="110"/>
          <w:sz w:val="18"/>
        </w:rPr>
        <w:t>type</w:t>
      </w:r>
      <w:r>
        <w:rPr>
          <w:spacing w:val="1"/>
          <w:w w:val="110"/>
          <w:sz w:val="18"/>
        </w:rPr>
        <w:t> </w:t>
      </w:r>
      <w:r>
        <w:rPr>
          <w:w w:val="110"/>
          <w:sz w:val="18"/>
        </w:rPr>
        <w:t>of</w:t>
      </w:r>
      <w:r>
        <w:rPr>
          <w:spacing w:val="1"/>
          <w:w w:val="110"/>
          <w:sz w:val="18"/>
        </w:rPr>
        <w:t> </w:t>
      </w:r>
      <w:r>
        <w:rPr>
          <w:w w:val="110"/>
          <w:sz w:val="18"/>
        </w:rPr>
        <w:t>blockchain</w:t>
      </w:r>
      <w:r>
        <w:rPr>
          <w:spacing w:val="1"/>
          <w:w w:val="110"/>
          <w:sz w:val="18"/>
        </w:rPr>
        <w:t> </w:t>
      </w:r>
      <w:r>
        <w:rPr>
          <w:w w:val="110"/>
          <w:sz w:val="18"/>
        </w:rPr>
        <w:t>for</w:t>
      </w:r>
      <w:r>
        <w:rPr>
          <w:spacing w:val="2"/>
          <w:w w:val="110"/>
          <w:sz w:val="18"/>
        </w:rPr>
        <w:t> </w:t>
      </w:r>
      <w:r>
        <w:rPr>
          <w:w w:val="110"/>
          <w:sz w:val="18"/>
        </w:rPr>
        <w:t>secure</w:t>
      </w:r>
      <w:r>
        <w:rPr>
          <w:spacing w:val="1"/>
          <w:w w:val="110"/>
          <w:sz w:val="18"/>
        </w:rPr>
        <w:t> </w:t>
      </w:r>
      <w:r>
        <w:rPr>
          <w:w w:val="110"/>
          <w:sz w:val="18"/>
        </w:rPr>
        <w:t>message</w:t>
      </w:r>
      <w:r>
        <w:rPr>
          <w:spacing w:val="1"/>
          <w:w w:val="110"/>
          <w:sz w:val="18"/>
        </w:rPr>
        <w:t> </w:t>
      </w:r>
      <w:r>
        <w:rPr>
          <w:w w:val="110"/>
          <w:sz w:val="18"/>
        </w:rPr>
        <w:t>exchange</w:t>
      </w:r>
      <w:r>
        <w:rPr>
          <w:spacing w:val="1"/>
          <w:w w:val="110"/>
          <w:sz w:val="18"/>
        </w:rPr>
        <w:t> </w:t>
      </w:r>
      <w:r>
        <w:rPr>
          <w:w w:val="110"/>
          <w:sz w:val="18"/>
        </w:rPr>
        <w:t>in</w:t>
      </w:r>
      <w:r>
        <w:rPr>
          <w:spacing w:val="1"/>
          <w:w w:val="110"/>
          <w:sz w:val="18"/>
        </w:rPr>
        <w:t> </w:t>
      </w:r>
      <w:r>
        <w:rPr>
          <w:w w:val="110"/>
          <w:sz w:val="18"/>
        </w:rPr>
        <w:t>VANET.</w:t>
      </w:r>
    </w:p>
    <w:p>
      <w:pPr>
        <w:spacing w:before="1"/>
        <w:ind w:left="543" w:right="0" w:firstLine="0"/>
        <w:jc w:val="left"/>
        <w:rPr>
          <w:sz w:val="18"/>
        </w:rPr>
      </w:pPr>
      <w:r>
        <w:rPr>
          <w:rFonts w:ascii="Palatino Linotype" w:hAnsi="Palatino Linotype"/>
          <w:i/>
          <w:sz w:val="18"/>
        </w:rPr>
        <w:t>Digit.</w:t>
      </w:r>
      <w:r>
        <w:rPr>
          <w:rFonts w:ascii="Palatino Linotype" w:hAnsi="Palatino Linotype"/>
          <w:i/>
          <w:spacing w:val="5"/>
          <w:sz w:val="18"/>
        </w:rPr>
        <w:t> </w:t>
      </w:r>
      <w:r>
        <w:rPr>
          <w:rFonts w:ascii="Palatino Linotype" w:hAnsi="Palatino Linotype"/>
          <w:i/>
          <w:sz w:val="18"/>
        </w:rPr>
        <w:t>Commun.</w:t>
      </w:r>
      <w:r>
        <w:rPr>
          <w:rFonts w:ascii="Palatino Linotype" w:hAnsi="Palatino Linotype"/>
          <w:i/>
          <w:spacing w:val="5"/>
          <w:sz w:val="18"/>
        </w:rPr>
        <w:t> </w:t>
      </w:r>
      <w:r>
        <w:rPr>
          <w:rFonts w:ascii="Palatino Linotype" w:hAnsi="Palatino Linotype"/>
          <w:i/>
          <w:sz w:val="18"/>
        </w:rPr>
        <w:t>Netw.</w:t>
      </w:r>
      <w:r>
        <w:rPr>
          <w:rFonts w:ascii="Palatino Linotype" w:hAnsi="Palatino Linotype"/>
          <w:i/>
          <w:spacing w:val="-5"/>
          <w:sz w:val="18"/>
        </w:rPr>
        <w:t> </w:t>
      </w:r>
      <w:r>
        <w:rPr>
          <w:rFonts w:ascii="Palatino Linotype" w:hAnsi="Palatino Linotype"/>
          <w:b/>
          <w:sz w:val="18"/>
        </w:rPr>
        <w:t>2020</w:t>
      </w:r>
      <w:r>
        <w:rPr>
          <w:sz w:val="18"/>
        </w:rPr>
        <w:t>,</w:t>
      </w:r>
      <w:r>
        <w:rPr>
          <w:spacing w:val="1"/>
          <w:sz w:val="18"/>
        </w:rPr>
        <w:t> </w:t>
      </w:r>
      <w:r>
        <w:rPr>
          <w:rFonts w:ascii="Palatino Linotype" w:hAnsi="Palatino Linotype"/>
          <w:i/>
          <w:sz w:val="18"/>
        </w:rPr>
        <w:t>6</w:t>
      </w:r>
      <w:r>
        <w:rPr>
          <w:sz w:val="18"/>
        </w:rPr>
        <w:t>,</w:t>
      </w:r>
      <w:r>
        <w:rPr>
          <w:spacing w:val="1"/>
          <w:sz w:val="18"/>
        </w:rPr>
        <w:t> </w:t>
      </w:r>
      <w:r>
        <w:rPr>
          <w:sz w:val="18"/>
        </w:rPr>
        <w:t>177–186.</w:t>
      </w:r>
      <w:r>
        <w:rPr>
          <w:spacing w:val="10"/>
          <w:sz w:val="18"/>
        </w:rPr>
        <w:t> </w:t>
      </w:r>
      <w:r>
        <w:rPr>
          <w:sz w:val="18"/>
        </w:rPr>
        <w:t>[</w:t>
      </w:r>
      <w:hyperlink r:id="rId93">
        <w:r>
          <w:rPr>
            <w:color w:val="0774B7"/>
            <w:sz w:val="18"/>
          </w:rPr>
          <w:t>CrossRef</w:t>
        </w:r>
      </w:hyperlink>
      <w:r>
        <w:rPr>
          <w:sz w:val="18"/>
        </w:rPr>
        <w:t>]</w:t>
      </w:r>
    </w:p>
    <w:p>
      <w:pPr>
        <w:spacing w:after="0"/>
        <w:jc w:val="left"/>
        <w:rPr>
          <w:sz w:val="18"/>
        </w:rPr>
        <w:sectPr>
          <w:pgSz w:w="11910" w:h="16840"/>
          <w:pgMar w:header="1042" w:footer="0" w:top="1340" w:bottom="280" w:left="600" w:right="580"/>
        </w:sectPr>
      </w:pPr>
    </w:p>
    <w:p>
      <w:pPr>
        <w:pStyle w:val="BodyText"/>
      </w:pPr>
    </w:p>
    <w:p>
      <w:pPr>
        <w:pStyle w:val="BodyText"/>
        <w:spacing w:before="7"/>
        <w:rPr>
          <w:sz w:val="21"/>
        </w:rPr>
      </w:pPr>
    </w:p>
    <w:p>
      <w:pPr>
        <w:pStyle w:val="ListParagraph"/>
        <w:numPr>
          <w:ilvl w:val="0"/>
          <w:numId w:val="5"/>
        </w:numPr>
        <w:tabs>
          <w:tab w:pos="551" w:val="left" w:leader="none"/>
        </w:tabs>
        <w:spacing w:line="261" w:lineRule="auto" w:before="98" w:after="0"/>
        <w:ind w:left="544" w:right="115" w:hanging="425"/>
        <w:jc w:val="both"/>
        <w:rPr>
          <w:sz w:val="18"/>
        </w:rPr>
      </w:pPr>
      <w:bookmarkStart w:name="_bookmark122" w:id="176"/>
      <w:bookmarkEnd w:id="176"/>
      <w:r>
        <w:rPr/>
      </w:r>
      <w:bookmarkStart w:name="_bookmark122" w:id="177"/>
      <w:bookmarkEnd w:id="177"/>
      <w:r>
        <w:rPr>
          <w:w w:val="105"/>
          <w:sz w:val="18"/>
        </w:rPr>
        <w:t>Sh</w:t>
      </w:r>
      <w:r>
        <w:rPr>
          <w:w w:val="105"/>
          <w:sz w:val="18"/>
        </w:rPr>
        <w:t>restha, R.; Bajracharya, R.; Nam, S.Y. Blockchain-based Message Dissemination in VANET. In Proceedings of the 2018 IEEE</w:t>
      </w:r>
      <w:r>
        <w:rPr>
          <w:spacing w:val="1"/>
          <w:w w:val="105"/>
          <w:sz w:val="18"/>
        </w:rPr>
        <w:t> </w:t>
      </w:r>
      <w:r>
        <w:rPr>
          <w:w w:val="105"/>
          <w:sz w:val="18"/>
        </w:rPr>
        <w:t>3rd International Conference on Computing, Communication and Security (ICCCS), Kathmandu, Nepal, 25–27 October 2018;</w:t>
      </w:r>
      <w:r>
        <w:rPr>
          <w:spacing w:val="1"/>
          <w:w w:val="105"/>
          <w:sz w:val="18"/>
        </w:rPr>
        <w:t> </w:t>
      </w:r>
      <w:bookmarkStart w:name="_bookmark123" w:id="178"/>
      <w:bookmarkEnd w:id="178"/>
      <w:r>
        <w:rPr>
          <w:w w:val="105"/>
          <w:sz w:val="18"/>
        </w:rPr>
        <w:t>pp.</w:t>
      </w:r>
      <w:r>
        <w:rPr>
          <w:spacing w:val="12"/>
          <w:w w:val="105"/>
          <w:sz w:val="18"/>
        </w:rPr>
        <w:t> </w:t>
      </w:r>
      <w:r>
        <w:rPr>
          <w:w w:val="105"/>
          <w:sz w:val="18"/>
        </w:rPr>
        <w:t>161–166.</w:t>
      </w:r>
    </w:p>
    <w:p>
      <w:pPr>
        <w:pStyle w:val="ListParagraph"/>
        <w:numPr>
          <w:ilvl w:val="0"/>
          <w:numId w:val="5"/>
        </w:numPr>
        <w:tabs>
          <w:tab w:pos="551" w:val="left" w:leader="none"/>
        </w:tabs>
        <w:spacing w:line="228" w:lineRule="auto" w:before="0" w:after="0"/>
        <w:ind w:left="545" w:right="115" w:hanging="426"/>
        <w:jc w:val="both"/>
        <w:rPr>
          <w:sz w:val="18"/>
        </w:rPr>
      </w:pPr>
      <w:r>
        <w:rPr>
          <w:w w:val="105"/>
          <w:sz w:val="18"/>
        </w:rPr>
        <w:t>Xiao, Y.; Zhang, N.; Lou, W.; Hou, Y.T. A Survey of Distributed Consensus Protocols for Blockchain Networks. </w:t>
      </w:r>
      <w:r>
        <w:rPr>
          <w:rFonts w:ascii="Palatino Linotype" w:hAnsi="Palatino Linotype"/>
          <w:i/>
          <w:w w:val="105"/>
          <w:sz w:val="18"/>
        </w:rPr>
        <w:t>IEEE Commun.</w:t>
      </w:r>
      <w:r>
        <w:rPr>
          <w:rFonts w:ascii="Palatino Linotype" w:hAnsi="Palatino Linotype"/>
          <w:i/>
          <w:spacing w:val="1"/>
          <w:w w:val="105"/>
          <w:sz w:val="18"/>
        </w:rPr>
        <w:t> </w:t>
      </w:r>
      <w:bookmarkStart w:name="_bookmark124" w:id="179"/>
      <w:bookmarkEnd w:id="179"/>
      <w:r>
        <w:rPr>
          <w:rFonts w:ascii="Palatino Linotype" w:hAnsi="Palatino Linotype"/>
          <w:i/>
          <w:w w:val="105"/>
          <w:sz w:val="18"/>
        </w:rPr>
        <w:t>Sur</w:t>
      </w:r>
      <w:r>
        <w:rPr>
          <w:rFonts w:ascii="Palatino Linotype" w:hAnsi="Palatino Linotype"/>
          <w:i/>
          <w:w w:val="105"/>
          <w:sz w:val="18"/>
        </w:rPr>
        <w:t>v.</w:t>
      </w:r>
      <w:r>
        <w:rPr>
          <w:rFonts w:ascii="Palatino Linotype" w:hAnsi="Palatino Linotype"/>
          <w:i/>
          <w:spacing w:val="5"/>
          <w:w w:val="105"/>
          <w:sz w:val="18"/>
        </w:rPr>
        <w:t> </w:t>
      </w:r>
      <w:r>
        <w:rPr>
          <w:rFonts w:ascii="Palatino Linotype" w:hAnsi="Palatino Linotype"/>
          <w:i/>
          <w:w w:val="105"/>
          <w:sz w:val="18"/>
        </w:rPr>
        <w:t>Tutorials</w:t>
      </w:r>
      <w:r>
        <w:rPr>
          <w:rFonts w:ascii="Palatino Linotype" w:hAnsi="Palatino Linotype"/>
          <w:i/>
          <w:spacing w:val="-5"/>
          <w:w w:val="105"/>
          <w:sz w:val="18"/>
        </w:rPr>
        <w:t> </w:t>
      </w:r>
      <w:r>
        <w:rPr>
          <w:rFonts w:ascii="Palatino Linotype" w:hAnsi="Palatino Linotype"/>
          <w:b/>
          <w:w w:val="105"/>
          <w:sz w:val="18"/>
        </w:rPr>
        <w:t>2020</w:t>
      </w:r>
      <w:r>
        <w:rPr>
          <w:w w:val="105"/>
          <w:sz w:val="18"/>
        </w:rPr>
        <w:t>,</w:t>
      </w:r>
      <w:r>
        <w:rPr>
          <w:spacing w:val="2"/>
          <w:w w:val="105"/>
          <w:sz w:val="18"/>
        </w:rPr>
        <w:t> </w:t>
      </w:r>
      <w:r>
        <w:rPr>
          <w:rFonts w:ascii="Palatino Linotype" w:hAnsi="Palatino Linotype"/>
          <w:i/>
          <w:w w:val="105"/>
          <w:sz w:val="18"/>
        </w:rPr>
        <w:t>22</w:t>
      </w:r>
      <w:r>
        <w:rPr>
          <w:w w:val="105"/>
          <w:sz w:val="18"/>
        </w:rPr>
        <w:t>,</w:t>
      </w:r>
      <w:r>
        <w:rPr>
          <w:spacing w:val="1"/>
          <w:w w:val="105"/>
          <w:sz w:val="18"/>
        </w:rPr>
        <w:t> </w:t>
      </w:r>
      <w:r>
        <w:rPr>
          <w:w w:val="105"/>
          <w:sz w:val="18"/>
        </w:rPr>
        <w:t>1432–1465.</w:t>
      </w:r>
      <w:r>
        <w:rPr>
          <w:spacing w:val="11"/>
          <w:w w:val="105"/>
          <w:sz w:val="18"/>
        </w:rPr>
        <w:t> </w:t>
      </w:r>
      <w:r>
        <w:rPr>
          <w:w w:val="105"/>
          <w:sz w:val="18"/>
        </w:rPr>
        <w:t>[</w:t>
      </w:r>
      <w:hyperlink r:id="rId94">
        <w:r>
          <w:rPr>
            <w:color w:val="0774B7"/>
            <w:w w:val="105"/>
            <w:sz w:val="18"/>
          </w:rPr>
          <w:t>CrossRef</w:t>
        </w:r>
      </w:hyperlink>
      <w:r>
        <w:rPr>
          <w:w w:val="105"/>
          <w:sz w:val="18"/>
        </w:rPr>
        <w:t>]</w:t>
      </w:r>
    </w:p>
    <w:p>
      <w:pPr>
        <w:pStyle w:val="ListParagraph"/>
        <w:numPr>
          <w:ilvl w:val="0"/>
          <w:numId w:val="5"/>
        </w:numPr>
        <w:tabs>
          <w:tab w:pos="551" w:val="left" w:leader="none"/>
        </w:tabs>
        <w:spacing w:line="240" w:lineRule="auto" w:before="0" w:after="0"/>
        <w:ind w:left="550" w:right="137" w:hanging="431"/>
        <w:jc w:val="both"/>
        <w:rPr>
          <w:sz w:val="18"/>
        </w:rPr>
      </w:pPr>
      <w:r>
        <w:rPr>
          <w:w w:val="105"/>
          <w:sz w:val="18"/>
        </w:rPr>
        <w:t>Steger, M.; Dorri, A.; Kanhere, S.S.; Römer, K.; Jurdak, R.; Karner, M. Secure Wireless Automotive Software Updates Using</w:t>
      </w:r>
      <w:r>
        <w:rPr>
          <w:spacing w:val="1"/>
          <w:w w:val="105"/>
          <w:sz w:val="18"/>
        </w:rPr>
        <w:t> </w:t>
      </w:r>
      <w:bookmarkStart w:name="_bookmark125" w:id="180"/>
      <w:bookmarkEnd w:id="180"/>
      <w:r>
        <w:rPr>
          <w:sz w:val="18"/>
        </w:rPr>
        <w:t>Blockchains:</w:t>
      </w:r>
      <w:r>
        <w:rPr>
          <w:spacing w:val="18"/>
          <w:sz w:val="18"/>
        </w:rPr>
        <w:t> </w:t>
      </w:r>
      <w:r>
        <w:rPr>
          <w:sz w:val="18"/>
        </w:rPr>
        <w:t>A</w:t>
      </w:r>
      <w:r>
        <w:rPr>
          <w:spacing w:val="8"/>
          <w:sz w:val="18"/>
        </w:rPr>
        <w:t> </w:t>
      </w:r>
      <w:r>
        <w:rPr>
          <w:sz w:val="18"/>
        </w:rPr>
        <w:t>Proof</w:t>
      </w:r>
      <w:r>
        <w:rPr>
          <w:spacing w:val="8"/>
          <w:sz w:val="18"/>
        </w:rPr>
        <w:t> </w:t>
      </w:r>
      <w:r>
        <w:rPr>
          <w:sz w:val="18"/>
        </w:rPr>
        <w:t>of</w:t>
      </w:r>
      <w:r>
        <w:rPr>
          <w:spacing w:val="8"/>
          <w:sz w:val="18"/>
        </w:rPr>
        <w:t> </w:t>
      </w:r>
      <w:r>
        <w:rPr>
          <w:sz w:val="18"/>
        </w:rPr>
        <w:t>Concept.</w:t>
      </w:r>
      <w:r>
        <w:rPr>
          <w:spacing w:val="19"/>
          <w:sz w:val="18"/>
        </w:rPr>
        <w:t> </w:t>
      </w:r>
      <w:r>
        <w:rPr>
          <w:sz w:val="18"/>
        </w:rPr>
        <w:t>In</w:t>
      </w:r>
      <w:r>
        <w:rPr>
          <w:spacing w:val="8"/>
          <w:sz w:val="18"/>
        </w:rPr>
        <w:t> </w:t>
      </w:r>
      <w:r>
        <w:rPr>
          <w:rFonts w:ascii="Palatino Linotype" w:hAnsi="Palatino Linotype"/>
          <w:i/>
          <w:sz w:val="18"/>
        </w:rPr>
        <w:t>Road</w:t>
      </w:r>
      <w:r>
        <w:rPr>
          <w:rFonts w:ascii="Palatino Linotype" w:hAnsi="Palatino Linotype"/>
          <w:i/>
          <w:spacing w:val="2"/>
          <w:sz w:val="18"/>
        </w:rPr>
        <w:t> </w:t>
      </w:r>
      <w:r>
        <w:rPr>
          <w:rFonts w:ascii="Palatino Linotype" w:hAnsi="Palatino Linotype"/>
          <w:i/>
          <w:sz w:val="18"/>
        </w:rPr>
        <w:t>Vehicle</w:t>
      </w:r>
      <w:r>
        <w:rPr>
          <w:rFonts w:ascii="Palatino Linotype" w:hAnsi="Palatino Linotype"/>
          <w:i/>
          <w:spacing w:val="2"/>
          <w:sz w:val="18"/>
        </w:rPr>
        <w:t> </w:t>
      </w:r>
      <w:r>
        <w:rPr>
          <w:rFonts w:ascii="Palatino Linotype" w:hAnsi="Palatino Linotype"/>
          <w:i/>
          <w:sz w:val="18"/>
        </w:rPr>
        <w:t>Automation</w:t>
      </w:r>
      <w:r>
        <w:rPr>
          <w:rFonts w:ascii="Palatino Linotype" w:hAnsi="Palatino Linotype"/>
          <w:i/>
          <w:spacing w:val="2"/>
          <w:sz w:val="18"/>
        </w:rPr>
        <w:t> </w:t>
      </w:r>
      <w:r>
        <w:rPr>
          <w:rFonts w:ascii="Palatino Linotype" w:hAnsi="Palatino Linotype"/>
          <w:i/>
          <w:sz w:val="18"/>
        </w:rPr>
        <w:t>3</w:t>
      </w:r>
      <w:r>
        <w:rPr>
          <w:sz w:val="18"/>
        </w:rPr>
        <w:t>;</w:t>
      </w:r>
      <w:r>
        <w:rPr>
          <w:spacing w:val="8"/>
          <w:sz w:val="18"/>
        </w:rPr>
        <w:t> </w:t>
      </w:r>
      <w:r>
        <w:rPr>
          <w:sz w:val="18"/>
        </w:rPr>
        <w:t>J.B.</w:t>
      </w:r>
      <w:r>
        <w:rPr>
          <w:spacing w:val="8"/>
          <w:sz w:val="18"/>
        </w:rPr>
        <w:t> </w:t>
      </w:r>
      <w:r>
        <w:rPr>
          <w:sz w:val="18"/>
        </w:rPr>
        <w:t>Metzler:</w:t>
      </w:r>
      <w:r>
        <w:rPr>
          <w:spacing w:val="18"/>
          <w:sz w:val="18"/>
        </w:rPr>
        <w:t> </w:t>
      </w:r>
      <w:r>
        <w:rPr>
          <w:sz w:val="18"/>
        </w:rPr>
        <w:t>Stuttgart,</w:t>
      </w:r>
      <w:r>
        <w:rPr>
          <w:spacing w:val="8"/>
          <w:sz w:val="18"/>
        </w:rPr>
        <w:t> </w:t>
      </w:r>
      <w:r>
        <w:rPr>
          <w:sz w:val="18"/>
        </w:rPr>
        <w:t>Germany,</w:t>
      </w:r>
      <w:r>
        <w:rPr>
          <w:spacing w:val="8"/>
          <w:sz w:val="18"/>
        </w:rPr>
        <w:t> </w:t>
      </w:r>
      <w:r>
        <w:rPr>
          <w:sz w:val="18"/>
        </w:rPr>
        <w:t>2017;</w:t>
      </w:r>
      <w:r>
        <w:rPr>
          <w:spacing w:val="8"/>
          <w:sz w:val="18"/>
        </w:rPr>
        <w:t> </w:t>
      </w:r>
      <w:r>
        <w:rPr>
          <w:sz w:val="18"/>
        </w:rPr>
        <w:t>pp.</w:t>
      </w:r>
      <w:r>
        <w:rPr>
          <w:spacing w:val="19"/>
          <w:sz w:val="18"/>
        </w:rPr>
        <w:t> </w:t>
      </w:r>
      <w:r>
        <w:rPr>
          <w:sz w:val="18"/>
        </w:rPr>
        <w:t>137–149.</w:t>
      </w:r>
    </w:p>
    <w:p>
      <w:pPr>
        <w:pStyle w:val="ListParagraph"/>
        <w:numPr>
          <w:ilvl w:val="0"/>
          <w:numId w:val="5"/>
        </w:numPr>
        <w:tabs>
          <w:tab w:pos="551" w:val="left" w:leader="none"/>
        </w:tabs>
        <w:spacing w:line="261" w:lineRule="auto" w:before="6" w:after="0"/>
        <w:ind w:left="550" w:right="115" w:hanging="431"/>
        <w:jc w:val="both"/>
        <w:rPr>
          <w:sz w:val="18"/>
        </w:rPr>
      </w:pPr>
      <w:r>
        <w:rPr>
          <w:w w:val="105"/>
          <w:sz w:val="18"/>
        </w:rPr>
        <w:t>Hasan,</w:t>
      </w:r>
      <w:r>
        <w:rPr>
          <w:spacing w:val="1"/>
          <w:w w:val="105"/>
          <w:sz w:val="18"/>
        </w:rPr>
        <w:t> </w:t>
      </w:r>
      <w:r>
        <w:rPr>
          <w:w w:val="105"/>
          <w:sz w:val="18"/>
        </w:rPr>
        <w:t>S.S.;</w:t>
      </w:r>
      <w:r>
        <w:rPr>
          <w:spacing w:val="1"/>
          <w:w w:val="105"/>
          <w:sz w:val="18"/>
        </w:rPr>
        <w:t> </w:t>
      </w:r>
      <w:r>
        <w:rPr>
          <w:w w:val="105"/>
          <w:sz w:val="18"/>
        </w:rPr>
        <w:t>Sultan,</w:t>
      </w:r>
      <w:r>
        <w:rPr>
          <w:spacing w:val="1"/>
          <w:w w:val="105"/>
          <w:sz w:val="18"/>
        </w:rPr>
        <w:t> </w:t>
      </w:r>
      <w:r>
        <w:rPr>
          <w:w w:val="105"/>
          <w:sz w:val="18"/>
        </w:rPr>
        <w:t>N.H.;  Barbhuiya,  F.A. Cloud Data Provenance using IPFS and Blockchain Technology.  In Proceedings of</w:t>
      </w:r>
      <w:r>
        <w:rPr>
          <w:spacing w:val="1"/>
          <w:w w:val="105"/>
          <w:sz w:val="18"/>
        </w:rPr>
        <w:t> </w:t>
      </w:r>
      <w:r>
        <w:rPr>
          <w:w w:val="105"/>
          <w:sz w:val="18"/>
        </w:rPr>
        <w:t>the SCC ’19: Proceedings of the Seventh International Workshop on Security in Cloud Computing, Auckland, New Zealand,</w:t>
      </w:r>
      <w:r>
        <w:rPr>
          <w:spacing w:val="1"/>
          <w:w w:val="105"/>
          <w:sz w:val="18"/>
        </w:rPr>
        <w:t> </w:t>
      </w:r>
      <w:bookmarkStart w:name="_bookmark126" w:id="181"/>
      <w:bookmarkEnd w:id="181"/>
      <w:r>
        <w:rPr>
          <w:w w:val="105"/>
          <w:sz w:val="18"/>
        </w:rPr>
        <w:t>7–12</w:t>
      </w:r>
      <w:r>
        <w:rPr>
          <w:spacing w:val="2"/>
          <w:w w:val="105"/>
          <w:sz w:val="18"/>
        </w:rPr>
        <w:t> </w:t>
      </w:r>
      <w:r>
        <w:rPr>
          <w:w w:val="105"/>
          <w:sz w:val="18"/>
        </w:rPr>
        <w:t>July</w:t>
      </w:r>
      <w:r>
        <w:rPr>
          <w:spacing w:val="3"/>
          <w:w w:val="105"/>
          <w:sz w:val="18"/>
        </w:rPr>
        <w:t> </w:t>
      </w:r>
      <w:r>
        <w:rPr>
          <w:w w:val="105"/>
          <w:sz w:val="18"/>
        </w:rPr>
        <w:t>2019.</w:t>
      </w:r>
    </w:p>
    <w:p>
      <w:pPr>
        <w:pStyle w:val="ListParagraph"/>
        <w:numPr>
          <w:ilvl w:val="0"/>
          <w:numId w:val="5"/>
        </w:numPr>
        <w:tabs>
          <w:tab w:pos="551" w:val="left" w:leader="none"/>
        </w:tabs>
        <w:spacing w:line="261" w:lineRule="auto" w:before="0" w:after="0"/>
        <w:ind w:left="541" w:right="115" w:hanging="422"/>
        <w:jc w:val="both"/>
        <w:rPr>
          <w:sz w:val="18"/>
        </w:rPr>
      </w:pPr>
      <w:r>
        <w:rPr>
          <w:w w:val="105"/>
          <w:sz w:val="18"/>
        </w:rPr>
        <w:t>Rouf,</w:t>
      </w:r>
      <w:r>
        <w:rPr>
          <w:spacing w:val="-4"/>
          <w:w w:val="105"/>
          <w:sz w:val="18"/>
        </w:rPr>
        <w:t> </w:t>
      </w:r>
      <w:r>
        <w:rPr>
          <w:w w:val="105"/>
          <w:sz w:val="18"/>
        </w:rPr>
        <w:t>I.;</w:t>
      </w:r>
      <w:r>
        <w:rPr>
          <w:spacing w:val="-3"/>
          <w:w w:val="105"/>
          <w:sz w:val="18"/>
        </w:rPr>
        <w:t> </w:t>
      </w:r>
      <w:r>
        <w:rPr>
          <w:w w:val="105"/>
          <w:sz w:val="18"/>
        </w:rPr>
        <w:t>Miller,</w:t>
      </w:r>
      <w:r>
        <w:rPr>
          <w:spacing w:val="-3"/>
          <w:w w:val="105"/>
          <w:sz w:val="18"/>
        </w:rPr>
        <w:t> </w:t>
      </w:r>
      <w:r>
        <w:rPr>
          <w:w w:val="105"/>
          <w:sz w:val="18"/>
        </w:rPr>
        <w:t>R.;</w:t>
      </w:r>
      <w:r>
        <w:rPr>
          <w:spacing w:val="-3"/>
          <w:w w:val="105"/>
          <w:sz w:val="18"/>
        </w:rPr>
        <w:t> </w:t>
      </w:r>
      <w:r>
        <w:rPr>
          <w:w w:val="105"/>
          <w:sz w:val="18"/>
        </w:rPr>
        <w:t>Mustafa,</w:t>
      </w:r>
      <w:r>
        <w:rPr>
          <w:spacing w:val="-3"/>
          <w:w w:val="105"/>
          <w:sz w:val="18"/>
        </w:rPr>
        <w:t> </w:t>
      </w:r>
      <w:r>
        <w:rPr>
          <w:w w:val="105"/>
          <w:sz w:val="18"/>
        </w:rPr>
        <w:t>H.;</w:t>
      </w:r>
      <w:r>
        <w:rPr>
          <w:spacing w:val="-3"/>
          <w:w w:val="105"/>
          <w:sz w:val="18"/>
        </w:rPr>
        <w:t> </w:t>
      </w:r>
      <w:r>
        <w:rPr>
          <w:w w:val="105"/>
          <w:sz w:val="18"/>
        </w:rPr>
        <w:t>Taylor,</w:t>
      </w:r>
      <w:r>
        <w:rPr>
          <w:spacing w:val="-2"/>
          <w:w w:val="105"/>
          <w:sz w:val="18"/>
        </w:rPr>
        <w:t> </w:t>
      </w:r>
      <w:r>
        <w:rPr>
          <w:w w:val="105"/>
          <w:sz w:val="18"/>
        </w:rPr>
        <w:t>T.;</w:t>
      </w:r>
      <w:r>
        <w:rPr>
          <w:spacing w:val="-3"/>
          <w:w w:val="105"/>
          <w:sz w:val="18"/>
        </w:rPr>
        <w:t> </w:t>
      </w:r>
      <w:r>
        <w:rPr>
          <w:w w:val="105"/>
          <w:sz w:val="18"/>
        </w:rPr>
        <w:t>Oh,</w:t>
      </w:r>
      <w:r>
        <w:rPr>
          <w:spacing w:val="-3"/>
          <w:w w:val="105"/>
          <w:sz w:val="18"/>
        </w:rPr>
        <w:t> </w:t>
      </w:r>
      <w:r>
        <w:rPr>
          <w:w w:val="105"/>
          <w:sz w:val="18"/>
        </w:rPr>
        <w:t>S.;</w:t>
      </w:r>
      <w:r>
        <w:rPr>
          <w:spacing w:val="-3"/>
          <w:w w:val="105"/>
          <w:sz w:val="18"/>
        </w:rPr>
        <w:t> </w:t>
      </w:r>
      <w:r>
        <w:rPr>
          <w:w w:val="105"/>
          <w:sz w:val="18"/>
        </w:rPr>
        <w:t>Xu,</w:t>
      </w:r>
      <w:r>
        <w:rPr>
          <w:spacing w:val="-3"/>
          <w:w w:val="105"/>
          <w:sz w:val="18"/>
        </w:rPr>
        <w:t> </w:t>
      </w:r>
      <w:r>
        <w:rPr>
          <w:w w:val="105"/>
          <w:sz w:val="18"/>
        </w:rPr>
        <w:t>W.;</w:t>
      </w:r>
      <w:r>
        <w:rPr>
          <w:spacing w:val="-4"/>
          <w:w w:val="105"/>
          <w:sz w:val="18"/>
        </w:rPr>
        <w:t> </w:t>
      </w:r>
      <w:r>
        <w:rPr>
          <w:w w:val="105"/>
          <w:sz w:val="18"/>
        </w:rPr>
        <w:t>Gruteser,</w:t>
      </w:r>
      <w:r>
        <w:rPr>
          <w:spacing w:val="-2"/>
          <w:w w:val="105"/>
          <w:sz w:val="18"/>
        </w:rPr>
        <w:t> </w:t>
      </w:r>
      <w:r>
        <w:rPr>
          <w:w w:val="105"/>
          <w:sz w:val="18"/>
        </w:rPr>
        <w:t>M.;</w:t>
      </w:r>
      <w:r>
        <w:rPr>
          <w:spacing w:val="-4"/>
          <w:w w:val="105"/>
          <w:sz w:val="18"/>
        </w:rPr>
        <w:t> </w:t>
      </w:r>
      <w:r>
        <w:rPr>
          <w:w w:val="105"/>
          <w:sz w:val="18"/>
        </w:rPr>
        <w:t>Trappe,</w:t>
      </w:r>
      <w:r>
        <w:rPr>
          <w:spacing w:val="-3"/>
          <w:w w:val="105"/>
          <w:sz w:val="18"/>
        </w:rPr>
        <w:t> </w:t>
      </w:r>
      <w:r>
        <w:rPr>
          <w:w w:val="105"/>
          <w:sz w:val="18"/>
        </w:rPr>
        <w:t>W.;</w:t>
      </w:r>
      <w:r>
        <w:rPr>
          <w:spacing w:val="-3"/>
          <w:w w:val="105"/>
          <w:sz w:val="18"/>
        </w:rPr>
        <w:t> </w:t>
      </w:r>
      <w:r>
        <w:rPr>
          <w:w w:val="105"/>
          <w:sz w:val="18"/>
        </w:rPr>
        <w:t>Seskar,</w:t>
      </w:r>
      <w:r>
        <w:rPr>
          <w:spacing w:val="-4"/>
          <w:w w:val="105"/>
          <w:sz w:val="18"/>
        </w:rPr>
        <w:t> </w:t>
      </w:r>
      <w:r>
        <w:rPr>
          <w:w w:val="105"/>
          <w:sz w:val="18"/>
        </w:rPr>
        <w:t>I.</w:t>
      </w:r>
      <w:r>
        <w:rPr>
          <w:spacing w:val="-2"/>
          <w:w w:val="105"/>
          <w:sz w:val="18"/>
        </w:rPr>
        <w:t> </w:t>
      </w:r>
      <w:r>
        <w:rPr>
          <w:w w:val="105"/>
          <w:sz w:val="18"/>
        </w:rPr>
        <w:t>Security</w:t>
      </w:r>
      <w:r>
        <w:rPr>
          <w:spacing w:val="-4"/>
          <w:w w:val="105"/>
          <w:sz w:val="18"/>
        </w:rPr>
        <w:t> </w:t>
      </w:r>
      <w:r>
        <w:rPr>
          <w:w w:val="105"/>
          <w:sz w:val="18"/>
        </w:rPr>
        <w:t>and</w:t>
      </w:r>
      <w:r>
        <w:rPr>
          <w:spacing w:val="-3"/>
          <w:w w:val="105"/>
          <w:sz w:val="18"/>
        </w:rPr>
        <w:t> </w:t>
      </w:r>
      <w:r>
        <w:rPr>
          <w:w w:val="105"/>
          <w:sz w:val="18"/>
        </w:rPr>
        <w:t>privacy</w:t>
      </w:r>
      <w:r>
        <w:rPr>
          <w:spacing w:val="-4"/>
          <w:w w:val="105"/>
          <w:sz w:val="18"/>
        </w:rPr>
        <w:t> </w:t>
      </w:r>
      <w:r>
        <w:rPr>
          <w:w w:val="105"/>
          <w:sz w:val="18"/>
        </w:rPr>
        <w:t>vulnerabilities</w:t>
      </w:r>
      <w:r>
        <w:rPr>
          <w:spacing w:val="1"/>
          <w:w w:val="105"/>
          <w:sz w:val="18"/>
        </w:rPr>
        <w:t> </w:t>
      </w:r>
      <w:r>
        <w:rPr>
          <w:w w:val="105"/>
          <w:sz w:val="18"/>
        </w:rPr>
        <w:t>of</w:t>
      </w:r>
      <w:r>
        <w:rPr>
          <w:spacing w:val="-6"/>
          <w:w w:val="105"/>
          <w:sz w:val="18"/>
        </w:rPr>
        <w:t> </w:t>
      </w:r>
      <w:r>
        <w:rPr>
          <w:w w:val="105"/>
          <w:sz w:val="18"/>
        </w:rPr>
        <w:t>in-car</w:t>
      </w:r>
      <w:r>
        <w:rPr>
          <w:spacing w:val="-4"/>
          <w:w w:val="105"/>
          <w:sz w:val="18"/>
        </w:rPr>
        <w:t> </w:t>
      </w:r>
      <w:r>
        <w:rPr>
          <w:w w:val="105"/>
          <w:sz w:val="18"/>
        </w:rPr>
        <w:t>wireless</w:t>
      </w:r>
      <w:r>
        <w:rPr>
          <w:spacing w:val="-5"/>
          <w:w w:val="105"/>
          <w:sz w:val="18"/>
        </w:rPr>
        <w:t> </w:t>
      </w:r>
      <w:r>
        <w:rPr>
          <w:w w:val="105"/>
          <w:sz w:val="18"/>
        </w:rPr>
        <w:t>networks:</w:t>
      </w:r>
      <w:r>
        <w:rPr>
          <w:spacing w:val="4"/>
          <w:w w:val="105"/>
          <w:sz w:val="18"/>
        </w:rPr>
        <w:t> </w:t>
      </w:r>
      <w:r>
        <w:rPr>
          <w:w w:val="105"/>
          <w:sz w:val="18"/>
        </w:rPr>
        <w:t>A</w:t>
      </w:r>
      <w:r>
        <w:rPr>
          <w:spacing w:val="-5"/>
          <w:w w:val="105"/>
          <w:sz w:val="18"/>
        </w:rPr>
        <w:t> </w:t>
      </w:r>
      <w:r>
        <w:rPr>
          <w:w w:val="105"/>
          <w:sz w:val="18"/>
        </w:rPr>
        <w:t>tire</w:t>
      </w:r>
      <w:r>
        <w:rPr>
          <w:spacing w:val="-5"/>
          <w:w w:val="105"/>
          <w:sz w:val="18"/>
        </w:rPr>
        <w:t> </w:t>
      </w:r>
      <w:r>
        <w:rPr>
          <w:w w:val="105"/>
          <w:sz w:val="18"/>
        </w:rPr>
        <w:t>pressure</w:t>
      </w:r>
      <w:r>
        <w:rPr>
          <w:spacing w:val="-4"/>
          <w:w w:val="105"/>
          <w:sz w:val="18"/>
        </w:rPr>
        <w:t> </w:t>
      </w:r>
      <w:r>
        <w:rPr>
          <w:w w:val="105"/>
          <w:sz w:val="18"/>
        </w:rPr>
        <w:t>monitoring</w:t>
      </w:r>
      <w:r>
        <w:rPr>
          <w:spacing w:val="-5"/>
          <w:w w:val="105"/>
          <w:sz w:val="18"/>
        </w:rPr>
        <w:t> </w:t>
      </w:r>
      <w:r>
        <w:rPr>
          <w:w w:val="105"/>
          <w:sz w:val="18"/>
        </w:rPr>
        <w:t>system</w:t>
      </w:r>
      <w:r>
        <w:rPr>
          <w:spacing w:val="-6"/>
          <w:w w:val="105"/>
          <w:sz w:val="18"/>
        </w:rPr>
        <w:t> </w:t>
      </w:r>
      <w:r>
        <w:rPr>
          <w:w w:val="105"/>
          <w:sz w:val="18"/>
        </w:rPr>
        <w:t>case</w:t>
      </w:r>
      <w:r>
        <w:rPr>
          <w:spacing w:val="-4"/>
          <w:w w:val="105"/>
          <w:sz w:val="18"/>
        </w:rPr>
        <w:t> </w:t>
      </w:r>
      <w:r>
        <w:rPr>
          <w:w w:val="105"/>
          <w:sz w:val="18"/>
        </w:rPr>
        <w:t>study.</w:t>
      </w:r>
      <w:r>
        <w:rPr>
          <w:spacing w:val="4"/>
          <w:w w:val="105"/>
          <w:sz w:val="18"/>
        </w:rPr>
        <w:t> </w:t>
      </w:r>
      <w:r>
        <w:rPr>
          <w:w w:val="105"/>
          <w:sz w:val="18"/>
        </w:rPr>
        <w:t>In</w:t>
      </w:r>
      <w:r>
        <w:rPr>
          <w:spacing w:val="-4"/>
          <w:w w:val="105"/>
          <w:sz w:val="18"/>
        </w:rPr>
        <w:t> </w:t>
      </w:r>
      <w:r>
        <w:rPr>
          <w:w w:val="105"/>
          <w:sz w:val="18"/>
        </w:rPr>
        <w:t>Proceedings</w:t>
      </w:r>
      <w:r>
        <w:rPr>
          <w:spacing w:val="-5"/>
          <w:w w:val="105"/>
          <w:sz w:val="18"/>
        </w:rPr>
        <w:t> </w:t>
      </w:r>
      <w:r>
        <w:rPr>
          <w:w w:val="105"/>
          <w:sz w:val="18"/>
        </w:rPr>
        <w:t>of</w:t>
      </w:r>
      <w:r>
        <w:rPr>
          <w:spacing w:val="-5"/>
          <w:w w:val="105"/>
          <w:sz w:val="18"/>
        </w:rPr>
        <w:t> </w:t>
      </w:r>
      <w:r>
        <w:rPr>
          <w:w w:val="105"/>
          <w:sz w:val="18"/>
        </w:rPr>
        <w:t>the</w:t>
      </w:r>
      <w:r>
        <w:rPr>
          <w:spacing w:val="-5"/>
          <w:w w:val="105"/>
          <w:sz w:val="18"/>
        </w:rPr>
        <w:t> </w:t>
      </w:r>
      <w:r>
        <w:rPr>
          <w:w w:val="105"/>
          <w:sz w:val="18"/>
        </w:rPr>
        <w:t>USENIX</w:t>
      </w:r>
      <w:r>
        <w:rPr>
          <w:spacing w:val="-5"/>
          <w:w w:val="105"/>
          <w:sz w:val="18"/>
        </w:rPr>
        <w:t> </w:t>
      </w:r>
      <w:r>
        <w:rPr>
          <w:w w:val="105"/>
          <w:sz w:val="18"/>
        </w:rPr>
        <w:t>Security</w:t>
      </w:r>
      <w:r>
        <w:rPr>
          <w:spacing w:val="-5"/>
          <w:w w:val="105"/>
          <w:sz w:val="18"/>
        </w:rPr>
        <w:t> </w:t>
      </w:r>
      <w:r>
        <w:rPr>
          <w:w w:val="105"/>
          <w:sz w:val="18"/>
        </w:rPr>
        <w:t>Symposium,</w:t>
      </w:r>
      <w:r>
        <w:rPr>
          <w:spacing w:val="-39"/>
          <w:w w:val="105"/>
          <w:sz w:val="18"/>
        </w:rPr>
        <w:t> </w:t>
      </w:r>
      <w:r>
        <w:rPr>
          <w:w w:val="105"/>
          <w:sz w:val="18"/>
        </w:rPr>
        <w:t>Washington,</w:t>
      </w:r>
      <w:r>
        <w:rPr>
          <w:spacing w:val="2"/>
          <w:w w:val="105"/>
          <w:sz w:val="18"/>
        </w:rPr>
        <w:t> </w:t>
      </w:r>
      <w:r>
        <w:rPr>
          <w:w w:val="105"/>
          <w:sz w:val="18"/>
        </w:rPr>
        <w:t>DC,</w:t>
      </w:r>
      <w:r>
        <w:rPr>
          <w:spacing w:val="3"/>
          <w:w w:val="105"/>
          <w:sz w:val="18"/>
        </w:rPr>
        <w:t> </w:t>
      </w:r>
      <w:r>
        <w:rPr>
          <w:w w:val="105"/>
          <w:sz w:val="18"/>
        </w:rPr>
        <w:t>USA,</w:t>
      </w:r>
      <w:r>
        <w:rPr>
          <w:spacing w:val="3"/>
          <w:w w:val="105"/>
          <w:sz w:val="18"/>
        </w:rPr>
        <w:t> </w:t>
      </w:r>
      <w:r>
        <w:rPr>
          <w:w w:val="105"/>
          <w:sz w:val="18"/>
        </w:rPr>
        <w:t>11–13</w:t>
      </w:r>
      <w:r>
        <w:rPr>
          <w:spacing w:val="3"/>
          <w:w w:val="105"/>
          <w:sz w:val="18"/>
        </w:rPr>
        <w:t> </w:t>
      </w:r>
      <w:r>
        <w:rPr>
          <w:w w:val="105"/>
          <w:sz w:val="18"/>
        </w:rPr>
        <w:t>August</w:t>
      </w:r>
      <w:r>
        <w:rPr>
          <w:spacing w:val="3"/>
          <w:w w:val="105"/>
          <w:sz w:val="18"/>
        </w:rPr>
        <w:t> </w:t>
      </w:r>
      <w:r>
        <w:rPr>
          <w:w w:val="105"/>
          <w:sz w:val="18"/>
        </w:rPr>
        <w:t>2010.</w:t>
      </w:r>
    </w:p>
    <w:sectPr>
      <w:pgSz w:w="11910" w:h="16840"/>
      <w:pgMar w:header="1042" w:footer="0" w:top="1340" w:bottom="280" w:left="600" w:right="5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Palatino Linotype">
    <w:altName w:val="Palatino Linotype"/>
    <w:charset w:val="1"/>
    <w:family w:val="roman"/>
    <w:pitch w:val="variable"/>
  </w:font>
  <w:font w:name="Trebuchet MS">
    <w:altName w:val="Trebuchet MS"/>
    <w:charset w:val="1"/>
    <w:family w:val="swiss"/>
    <w:pitch w:val="variable"/>
  </w:font>
  <w:font w:name="Cambria">
    <w:altName w:val="Cambria"/>
    <w:charset w:val="1"/>
    <w:family w:val="roman"/>
    <w:pitch w:val="variable"/>
  </w:font>
  <w:font w:name="Yu Gothic">
    <w:altName w:val="Yu Gothic"/>
    <w:charset w:val="1"/>
    <w:family w:val="swiss"/>
    <w:pitch w:val="variable"/>
  </w:font>
  <w:font w:name="Arial">
    <w:altName w:val="Arial"/>
    <w:charset w:val="1"/>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pt;margin-top:67.395012pt;width:523.3pt;height:.1pt;mso-position-horizontal-relative:page;mso-position-vertical-relative:page;z-index:-16576512" coordorigin="720,1348" coordsize="10466,0" path="m720,1348l11186,1348m720,1348l11186,1348e" filled="false" stroked="true" strokeweight=".398pt" strokecolor="#000000">
          <v:path arrowok="t"/>
          <v:stroke dashstyle="solid"/>
          <w10:wrap type="none"/>
        </v:shape>
      </w:pict>
    </w:r>
    <w:r>
      <w:rPr/>
      <w:pict>
        <v:shapetype id="_x0000_t202" o:spt="202" coordsize="21600,21600" path="m,l,21600r21600,l21600,xe">
          <v:stroke joinstyle="miter"/>
          <v:path gradientshapeok="t" o:connecttype="rect"/>
        </v:shapetype>
        <v:shape style="position:absolute;margin-left:34.752998pt;margin-top:51.109211pt;width:83.4pt;height:11.95pt;mso-position-horizontal-relative:page;mso-position-vertical-relative:page;z-index:-16576000" type="#_x0000_t202" filled="false" stroked="false">
          <v:textbox inset="0,0,0,0">
            <w:txbxContent>
              <w:p>
                <w:pPr>
                  <w:spacing w:before="2"/>
                  <w:ind w:left="20" w:right="0" w:firstLine="0"/>
                  <w:jc w:val="left"/>
                  <w:rPr>
                    <w:sz w:val="16"/>
                  </w:rPr>
                </w:pPr>
                <w:r>
                  <w:rPr>
                    <w:rFonts w:ascii="Palatino Linotype"/>
                    <w:i/>
                    <w:sz w:val="16"/>
                  </w:rPr>
                  <w:t>Electronics</w:t>
                </w:r>
                <w:r>
                  <w:rPr>
                    <w:rFonts w:ascii="Palatino Linotype"/>
                    <w:i/>
                    <w:spacing w:val="-7"/>
                    <w:sz w:val="16"/>
                  </w:rPr>
                  <w:t> </w:t>
                </w:r>
                <w:r>
                  <w:rPr>
                    <w:rFonts w:ascii="Palatino Linotype"/>
                    <w:b/>
                    <w:sz w:val="16"/>
                  </w:rPr>
                  <w:t>2021</w:t>
                </w:r>
                <w:r>
                  <w:rPr>
                    <w:sz w:val="16"/>
                  </w:rPr>
                  <w:t>,</w:t>
                </w:r>
                <w:r>
                  <w:rPr>
                    <w:spacing w:val="-2"/>
                    <w:sz w:val="16"/>
                  </w:rPr>
                  <w:t> </w:t>
                </w:r>
                <w:r>
                  <w:rPr>
                    <w:rFonts w:ascii="Palatino Linotype"/>
                    <w:i/>
                    <w:sz w:val="16"/>
                  </w:rPr>
                  <w:t>10</w:t>
                </w:r>
                <w:r>
                  <w:rPr>
                    <w:sz w:val="16"/>
                  </w:rPr>
                  <w:t>,</w:t>
                </w:r>
                <w:r>
                  <w:rPr>
                    <w:spacing w:val="-1"/>
                    <w:sz w:val="16"/>
                  </w:rPr>
                  <w:t> </w:t>
                </w:r>
                <w:r>
                  <w:rPr>
                    <w:sz w:val="16"/>
                  </w:rPr>
                  <w:t>893</w:t>
                </w:r>
              </w:p>
            </w:txbxContent>
          </v:textbox>
          <w10:wrap type="none"/>
        </v:shape>
      </w:pict>
    </w:r>
    <w:r>
      <w:rPr/>
      <w:pict>
        <v:shape style="position:absolute;margin-left:529.344971pt;margin-top:51.109211pt;width:33.950pt;height:11.8pt;mso-position-horizontal-relative:page;mso-position-vertical-relative:page;z-index:-16575488" type="#_x0000_t202" filled="false" stroked="false">
          <v:textbox inset="0,0,0,0">
            <w:txbxContent>
              <w:p>
                <w:pPr>
                  <w:spacing w:before="18"/>
                  <w:ind w:left="60" w:right="0" w:firstLine="0"/>
                  <w:jc w:val="left"/>
                  <w:rPr>
                    <w:sz w:val="16"/>
                  </w:rPr>
                </w:pPr>
                <w:r>
                  <w:rPr/>
                  <w:fldChar w:fldCharType="begin"/>
                </w:r>
                <w:r>
                  <w:rPr>
                    <w:sz w:val="16"/>
                  </w:rPr>
                  <w:instrText> PAGE </w:instrText>
                </w:r>
                <w:r>
                  <w:rPr/>
                  <w:fldChar w:fldCharType="separate"/>
                </w:r>
                <w:r>
                  <w:rPr/>
                  <w:t>10</w:t>
                </w:r>
                <w:r>
                  <w:rPr/>
                  <w:fldChar w:fldCharType="end"/>
                </w:r>
                <w:r>
                  <w:rPr>
                    <w:spacing w:val="-5"/>
                    <w:sz w:val="16"/>
                  </w:rPr>
                  <w:t> </w:t>
                </w:r>
                <w:r>
                  <w:rPr>
                    <w:sz w:val="16"/>
                  </w:rPr>
                  <w:t>of</w:t>
                </w:r>
                <w:r>
                  <w:rPr>
                    <w:spacing w:val="-5"/>
                    <w:sz w:val="16"/>
                  </w:rPr>
                  <w:t> </w:t>
                </w:r>
                <w:r>
                  <w:rPr>
                    <w:sz w:val="16"/>
                  </w:rPr>
                  <w:t>33</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550" w:hanging="431"/>
        <w:jc w:val="left"/>
      </w:pPr>
      <w:rPr>
        <w:rFonts w:hint="default" w:ascii="Cambria" w:hAnsi="Cambria" w:eastAsia="Cambria" w:cs="Cambria"/>
        <w:w w:val="98"/>
        <w:sz w:val="18"/>
        <w:szCs w:val="18"/>
        <w:lang w:val="en-US" w:eastAsia="en-US" w:bidi="ar-SA"/>
      </w:rPr>
    </w:lvl>
    <w:lvl w:ilvl="1">
      <w:start w:val="0"/>
      <w:numFmt w:val="bullet"/>
      <w:lvlText w:val="•"/>
      <w:lvlJc w:val="left"/>
      <w:pPr>
        <w:ind w:left="1576" w:hanging="431"/>
      </w:pPr>
      <w:rPr>
        <w:rFonts w:hint="default"/>
        <w:lang w:val="en-US" w:eastAsia="en-US" w:bidi="ar-SA"/>
      </w:rPr>
    </w:lvl>
    <w:lvl w:ilvl="2">
      <w:start w:val="0"/>
      <w:numFmt w:val="bullet"/>
      <w:lvlText w:val="•"/>
      <w:lvlJc w:val="left"/>
      <w:pPr>
        <w:ind w:left="2593" w:hanging="431"/>
      </w:pPr>
      <w:rPr>
        <w:rFonts w:hint="default"/>
        <w:lang w:val="en-US" w:eastAsia="en-US" w:bidi="ar-SA"/>
      </w:rPr>
    </w:lvl>
    <w:lvl w:ilvl="3">
      <w:start w:val="0"/>
      <w:numFmt w:val="bullet"/>
      <w:lvlText w:val="•"/>
      <w:lvlJc w:val="left"/>
      <w:pPr>
        <w:ind w:left="3609" w:hanging="431"/>
      </w:pPr>
      <w:rPr>
        <w:rFonts w:hint="default"/>
        <w:lang w:val="en-US" w:eastAsia="en-US" w:bidi="ar-SA"/>
      </w:rPr>
    </w:lvl>
    <w:lvl w:ilvl="4">
      <w:start w:val="0"/>
      <w:numFmt w:val="bullet"/>
      <w:lvlText w:val="•"/>
      <w:lvlJc w:val="left"/>
      <w:pPr>
        <w:ind w:left="4626" w:hanging="431"/>
      </w:pPr>
      <w:rPr>
        <w:rFonts w:hint="default"/>
        <w:lang w:val="en-US" w:eastAsia="en-US" w:bidi="ar-SA"/>
      </w:rPr>
    </w:lvl>
    <w:lvl w:ilvl="5">
      <w:start w:val="0"/>
      <w:numFmt w:val="bullet"/>
      <w:lvlText w:val="•"/>
      <w:lvlJc w:val="left"/>
      <w:pPr>
        <w:ind w:left="5642" w:hanging="431"/>
      </w:pPr>
      <w:rPr>
        <w:rFonts w:hint="default"/>
        <w:lang w:val="en-US" w:eastAsia="en-US" w:bidi="ar-SA"/>
      </w:rPr>
    </w:lvl>
    <w:lvl w:ilvl="6">
      <w:start w:val="0"/>
      <w:numFmt w:val="bullet"/>
      <w:lvlText w:val="•"/>
      <w:lvlJc w:val="left"/>
      <w:pPr>
        <w:ind w:left="6659" w:hanging="431"/>
      </w:pPr>
      <w:rPr>
        <w:rFonts w:hint="default"/>
        <w:lang w:val="en-US" w:eastAsia="en-US" w:bidi="ar-SA"/>
      </w:rPr>
    </w:lvl>
    <w:lvl w:ilvl="7">
      <w:start w:val="0"/>
      <w:numFmt w:val="bullet"/>
      <w:lvlText w:val="•"/>
      <w:lvlJc w:val="left"/>
      <w:pPr>
        <w:ind w:left="7675" w:hanging="431"/>
      </w:pPr>
      <w:rPr>
        <w:rFonts w:hint="default"/>
        <w:lang w:val="en-US" w:eastAsia="en-US" w:bidi="ar-SA"/>
      </w:rPr>
    </w:lvl>
    <w:lvl w:ilvl="8">
      <w:start w:val="0"/>
      <w:numFmt w:val="bullet"/>
      <w:lvlText w:val="•"/>
      <w:lvlJc w:val="left"/>
      <w:pPr>
        <w:ind w:left="8692" w:hanging="431"/>
      </w:pPr>
      <w:rPr>
        <w:rFonts w:hint="default"/>
        <w:lang w:val="en-US" w:eastAsia="en-US" w:bidi="ar-SA"/>
      </w:rPr>
    </w:lvl>
  </w:abstractNum>
  <w:abstractNum w:abstractNumId="3">
    <w:multiLevelType w:val="hybridMultilevel"/>
    <w:lvl w:ilvl="0">
      <w:start w:val="6"/>
      <w:numFmt w:val="decimal"/>
      <w:lvlText w:val="%1."/>
      <w:lvlJc w:val="left"/>
      <w:pPr>
        <w:ind w:left="2956" w:hanging="212"/>
        <w:jc w:val="left"/>
      </w:pPr>
      <w:rPr>
        <w:rFonts w:hint="default" w:ascii="Palatino Linotype" w:hAnsi="Palatino Linotype" w:eastAsia="Palatino Linotype" w:cs="Palatino Linotype"/>
        <w:b/>
        <w:bCs/>
        <w:w w:val="99"/>
        <w:sz w:val="20"/>
        <w:szCs w:val="20"/>
        <w:lang w:val="en-US" w:eastAsia="en-US" w:bidi="ar-SA"/>
      </w:rPr>
    </w:lvl>
    <w:lvl w:ilvl="1">
      <w:start w:val="0"/>
      <w:numFmt w:val="bullet"/>
      <w:lvlText w:val="•"/>
      <w:lvlJc w:val="left"/>
      <w:pPr>
        <w:ind w:left="3736" w:hanging="212"/>
      </w:pPr>
      <w:rPr>
        <w:rFonts w:hint="default"/>
        <w:lang w:val="en-US" w:eastAsia="en-US" w:bidi="ar-SA"/>
      </w:rPr>
    </w:lvl>
    <w:lvl w:ilvl="2">
      <w:start w:val="0"/>
      <w:numFmt w:val="bullet"/>
      <w:lvlText w:val="•"/>
      <w:lvlJc w:val="left"/>
      <w:pPr>
        <w:ind w:left="4513" w:hanging="212"/>
      </w:pPr>
      <w:rPr>
        <w:rFonts w:hint="default"/>
        <w:lang w:val="en-US" w:eastAsia="en-US" w:bidi="ar-SA"/>
      </w:rPr>
    </w:lvl>
    <w:lvl w:ilvl="3">
      <w:start w:val="0"/>
      <w:numFmt w:val="bullet"/>
      <w:lvlText w:val="•"/>
      <w:lvlJc w:val="left"/>
      <w:pPr>
        <w:ind w:left="5289" w:hanging="212"/>
      </w:pPr>
      <w:rPr>
        <w:rFonts w:hint="default"/>
        <w:lang w:val="en-US" w:eastAsia="en-US" w:bidi="ar-SA"/>
      </w:rPr>
    </w:lvl>
    <w:lvl w:ilvl="4">
      <w:start w:val="0"/>
      <w:numFmt w:val="bullet"/>
      <w:lvlText w:val="•"/>
      <w:lvlJc w:val="left"/>
      <w:pPr>
        <w:ind w:left="6066" w:hanging="212"/>
      </w:pPr>
      <w:rPr>
        <w:rFonts w:hint="default"/>
        <w:lang w:val="en-US" w:eastAsia="en-US" w:bidi="ar-SA"/>
      </w:rPr>
    </w:lvl>
    <w:lvl w:ilvl="5">
      <w:start w:val="0"/>
      <w:numFmt w:val="bullet"/>
      <w:lvlText w:val="•"/>
      <w:lvlJc w:val="left"/>
      <w:pPr>
        <w:ind w:left="6842" w:hanging="212"/>
      </w:pPr>
      <w:rPr>
        <w:rFonts w:hint="default"/>
        <w:lang w:val="en-US" w:eastAsia="en-US" w:bidi="ar-SA"/>
      </w:rPr>
    </w:lvl>
    <w:lvl w:ilvl="6">
      <w:start w:val="0"/>
      <w:numFmt w:val="bullet"/>
      <w:lvlText w:val="•"/>
      <w:lvlJc w:val="left"/>
      <w:pPr>
        <w:ind w:left="7619" w:hanging="212"/>
      </w:pPr>
      <w:rPr>
        <w:rFonts w:hint="default"/>
        <w:lang w:val="en-US" w:eastAsia="en-US" w:bidi="ar-SA"/>
      </w:rPr>
    </w:lvl>
    <w:lvl w:ilvl="7">
      <w:start w:val="0"/>
      <w:numFmt w:val="bullet"/>
      <w:lvlText w:val="•"/>
      <w:lvlJc w:val="left"/>
      <w:pPr>
        <w:ind w:left="8395" w:hanging="212"/>
      </w:pPr>
      <w:rPr>
        <w:rFonts w:hint="default"/>
        <w:lang w:val="en-US" w:eastAsia="en-US" w:bidi="ar-SA"/>
      </w:rPr>
    </w:lvl>
    <w:lvl w:ilvl="8">
      <w:start w:val="0"/>
      <w:numFmt w:val="bullet"/>
      <w:lvlText w:val="•"/>
      <w:lvlJc w:val="left"/>
      <w:pPr>
        <w:ind w:left="9172" w:hanging="212"/>
      </w:pPr>
      <w:rPr>
        <w:rFonts w:hint="default"/>
        <w:lang w:val="en-US" w:eastAsia="en-US" w:bidi="ar-SA"/>
      </w:rPr>
    </w:lvl>
  </w:abstractNum>
  <w:abstractNum w:abstractNumId="2">
    <w:multiLevelType w:val="hybridMultilevel"/>
    <w:lvl w:ilvl="0">
      <w:start w:val="1"/>
      <w:numFmt w:val="decimal"/>
      <w:lvlText w:val="%1."/>
      <w:lvlJc w:val="left"/>
      <w:pPr>
        <w:ind w:left="3206" w:hanging="472"/>
        <w:jc w:val="left"/>
      </w:pPr>
      <w:rPr>
        <w:rFonts w:hint="default" w:ascii="Cambria" w:hAnsi="Cambria" w:eastAsia="Cambria" w:cs="Cambria"/>
        <w:w w:val="98"/>
        <w:sz w:val="20"/>
        <w:szCs w:val="20"/>
        <w:lang w:val="en-US" w:eastAsia="en-US" w:bidi="ar-SA"/>
      </w:rPr>
    </w:lvl>
    <w:lvl w:ilvl="1">
      <w:start w:val="0"/>
      <w:numFmt w:val="bullet"/>
      <w:lvlText w:val="•"/>
      <w:lvlJc w:val="left"/>
      <w:pPr>
        <w:ind w:left="3952" w:hanging="472"/>
      </w:pPr>
      <w:rPr>
        <w:rFonts w:hint="default"/>
        <w:lang w:val="en-US" w:eastAsia="en-US" w:bidi="ar-SA"/>
      </w:rPr>
    </w:lvl>
    <w:lvl w:ilvl="2">
      <w:start w:val="0"/>
      <w:numFmt w:val="bullet"/>
      <w:lvlText w:val="•"/>
      <w:lvlJc w:val="left"/>
      <w:pPr>
        <w:ind w:left="4705" w:hanging="472"/>
      </w:pPr>
      <w:rPr>
        <w:rFonts w:hint="default"/>
        <w:lang w:val="en-US" w:eastAsia="en-US" w:bidi="ar-SA"/>
      </w:rPr>
    </w:lvl>
    <w:lvl w:ilvl="3">
      <w:start w:val="0"/>
      <w:numFmt w:val="bullet"/>
      <w:lvlText w:val="•"/>
      <w:lvlJc w:val="left"/>
      <w:pPr>
        <w:ind w:left="5457" w:hanging="472"/>
      </w:pPr>
      <w:rPr>
        <w:rFonts w:hint="default"/>
        <w:lang w:val="en-US" w:eastAsia="en-US" w:bidi="ar-SA"/>
      </w:rPr>
    </w:lvl>
    <w:lvl w:ilvl="4">
      <w:start w:val="0"/>
      <w:numFmt w:val="bullet"/>
      <w:lvlText w:val="•"/>
      <w:lvlJc w:val="left"/>
      <w:pPr>
        <w:ind w:left="6210" w:hanging="472"/>
      </w:pPr>
      <w:rPr>
        <w:rFonts w:hint="default"/>
        <w:lang w:val="en-US" w:eastAsia="en-US" w:bidi="ar-SA"/>
      </w:rPr>
    </w:lvl>
    <w:lvl w:ilvl="5">
      <w:start w:val="0"/>
      <w:numFmt w:val="bullet"/>
      <w:lvlText w:val="•"/>
      <w:lvlJc w:val="left"/>
      <w:pPr>
        <w:ind w:left="6962" w:hanging="472"/>
      </w:pPr>
      <w:rPr>
        <w:rFonts w:hint="default"/>
        <w:lang w:val="en-US" w:eastAsia="en-US" w:bidi="ar-SA"/>
      </w:rPr>
    </w:lvl>
    <w:lvl w:ilvl="6">
      <w:start w:val="0"/>
      <w:numFmt w:val="bullet"/>
      <w:lvlText w:val="•"/>
      <w:lvlJc w:val="left"/>
      <w:pPr>
        <w:ind w:left="7715" w:hanging="472"/>
      </w:pPr>
      <w:rPr>
        <w:rFonts w:hint="default"/>
        <w:lang w:val="en-US" w:eastAsia="en-US" w:bidi="ar-SA"/>
      </w:rPr>
    </w:lvl>
    <w:lvl w:ilvl="7">
      <w:start w:val="0"/>
      <w:numFmt w:val="bullet"/>
      <w:lvlText w:val="•"/>
      <w:lvlJc w:val="left"/>
      <w:pPr>
        <w:ind w:left="8467" w:hanging="472"/>
      </w:pPr>
      <w:rPr>
        <w:rFonts w:hint="default"/>
        <w:lang w:val="en-US" w:eastAsia="en-US" w:bidi="ar-SA"/>
      </w:rPr>
    </w:lvl>
    <w:lvl w:ilvl="8">
      <w:start w:val="0"/>
      <w:numFmt w:val="bullet"/>
      <w:lvlText w:val="•"/>
      <w:lvlJc w:val="left"/>
      <w:pPr>
        <w:ind w:left="9220" w:hanging="472"/>
      </w:pPr>
      <w:rPr>
        <w:rFonts w:hint="default"/>
        <w:lang w:val="en-US" w:eastAsia="en-US" w:bidi="ar-SA"/>
      </w:rPr>
    </w:lvl>
  </w:abstractNum>
  <w:abstractNum w:abstractNumId="1">
    <w:multiLevelType w:val="hybridMultilevel"/>
    <w:lvl w:ilvl="0">
      <w:start w:val="58"/>
      <w:numFmt w:val="decimal"/>
      <w:lvlText w:val="[%1]"/>
      <w:lvlJc w:val="left"/>
      <w:pPr>
        <w:ind w:left="1840" w:hanging="1216"/>
        <w:jc w:val="left"/>
      </w:pPr>
      <w:rPr>
        <w:rFonts w:hint="default" w:ascii="Cambria" w:hAnsi="Cambria" w:eastAsia="Cambria" w:cs="Cambria"/>
        <w:w w:val="89"/>
        <w:position w:val="-10"/>
        <w:sz w:val="18"/>
        <w:szCs w:val="18"/>
        <w:lang w:val="en-US" w:eastAsia="en-US" w:bidi="ar-SA"/>
      </w:rPr>
    </w:lvl>
    <w:lvl w:ilvl="1">
      <w:start w:val="0"/>
      <w:numFmt w:val="bullet"/>
      <w:lvlText w:val="•"/>
      <w:lvlJc w:val="left"/>
      <w:pPr>
        <w:ind w:left="3165" w:hanging="419"/>
      </w:pPr>
      <w:rPr>
        <w:rFonts w:hint="default" w:ascii="Arial" w:hAnsi="Arial" w:eastAsia="Arial" w:cs="Arial"/>
        <w:i/>
        <w:iCs/>
        <w:w w:val="148"/>
        <w:sz w:val="20"/>
        <w:szCs w:val="20"/>
        <w:lang w:val="en-US" w:eastAsia="en-US" w:bidi="ar-SA"/>
      </w:rPr>
    </w:lvl>
    <w:lvl w:ilvl="2">
      <w:start w:val="0"/>
      <w:numFmt w:val="bullet"/>
      <w:lvlText w:val="•"/>
      <w:lvlJc w:val="left"/>
      <w:pPr>
        <w:ind w:left="3797" w:hanging="419"/>
      </w:pPr>
      <w:rPr>
        <w:rFonts w:hint="default"/>
        <w:lang w:val="en-US" w:eastAsia="en-US" w:bidi="ar-SA"/>
      </w:rPr>
    </w:lvl>
    <w:lvl w:ilvl="3">
      <w:start w:val="0"/>
      <w:numFmt w:val="bullet"/>
      <w:lvlText w:val="•"/>
      <w:lvlJc w:val="left"/>
      <w:pPr>
        <w:ind w:left="4435" w:hanging="419"/>
      </w:pPr>
      <w:rPr>
        <w:rFonts w:hint="default"/>
        <w:lang w:val="en-US" w:eastAsia="en-US" w:bidi="ar-SA"/>
      </w:rPr>
    </w:lvl>
    <w:lvl w:ilvl="4">
      <w:start w:val="0"/>
      <w:numFmt w:val="bullet"/>
      <w:lvlText w:val="•"/>
      <w:lvlJc w:val="left"/>
      <w:pPr>
        <w:ind w:left="5073" w:hanging="419"/>
      </w:pPr>
      <w:rPr>
        <w:rFonts w:hint="default"/>
        <w:lang w:val="en-US" w:eastAsia="en-US" w:bidi="ar-SA"/>
      </w:rPr>
    </w:lvl>
    <w:lvl w:ilvl="5">
      <w:start w:val="0"/>
      <w:numFmt w:val="bullet"/>
      <w:lvlText w:val="•"/>
      <w:lvlJc w:val="left"/>
      <w:pPr>
        <w:ind w:left="5711" w:hanging="419"/>
      </w:pPr>
      <w:rPr>
        <w:rFonts w:hint="default"/>
        <w:lang w:val="en-US" w:eastAsia="en-US" w:bidi="ar-SA"/>
      </w:rPr>
    </w:lvl>
    <w:lvl w:ilvl="6">
      <w:start w:val="0"/>
      <w:numFmt w:val="bullet"/>
      <w:lvlText w:val="•"/>
      <w:lvlJc w:val="left"/>
      <w:pPr>
        <w:ind w:left="6349" w:hanging="419"/>
      </w:pPr>
      <w:rPr>
        <w:rFonts w:hint="default"/>
        <w:lang w:val="en-US" w:eastAsia="en-US" w:bidi="ar-SA"/>
      </w:rPr>
    </w:lvl>
    <w:lvl w:ilvl="7">
      <w:start w:val="0"/>
      <w:numFmt w:val="bullet"/>
      <w:lvlText w:val="•"/>
      <w:lvlJc w:val="left"/>
      <w:pPr>
        <w:ind w:left="6986" w:hanging="419"/>
      </w:pPr>
      <w:rPr>
        <w:rFonts w:hint="default"/>
        <w:lang w:val="en-US" w:eastAsia="en-US" w:bidi="ar-SA"/>
      </w:rPr>
    </w:lvl>
    <w:lvl w:ilvl="8">
      <w:start w:val="0"/>
      <w:numFmt w:val="bullet"/>
      <w:lvlText w:val="•"/>
      <w:lvlJc w:val="left"/>
      <w:pPr>
        <w:ind w:left="7624" w:hanging="419"/>
      </w:pPr>
      <w:rPr>
        <w:rFonts w:hint="default"/>
        <w:lang w:val="en-US" w:eastAsia="en-US" w:bidi="ar-SA"/>
      </w:rPr>
    </w:lvl>
  </w:abstractNum>
  <w:abstractNum w:abstractNumId="0">
    <w:multiLevelType w:val="hybridMultilevel"/>
    <w:lvl w:ilvl="0">
      <w:start w:val="1"/>
      <w:numFmt w:val="decimal"/>
      <w:lvlText w:val="%1."/>
      <w:lvlJc w:val="left"/>
      <w:pPr>
        <w:ind w:left="333" w:hanging="212"/>
        <w:jc w:val="right"/>
      </w:pPr>
      <w:rPr>
        <w:rFonts w:hint="default" w:ascii="Palatino Linotype" w:hAnsi="Palatino Linotype" w:eastAsia="Palatino Linotype" w:cs="Palatino Linotype"/>
        <w:b/>
        <w:bCs/>
        <w:w w:val="99"/>
        <w:sz w:val="20"/>
        <w:szCs w:val="20"/>
        <w:lang w:val="en-US" w:eastAsia="en-US" w:bidi="ar-SA"/>
      </w:rPr>
    </w:lvl>
    <w:lvl w:ilvl="1">
      <w:start w:val="1"/>
      <w:numFmt w:val="decimal"/>
      <w:lvlText w:val="%1.%2."/>
      <w:lvlJc w:val="left"/>
      <w:pPr>
        <w:ind w:left="3105" w:hanging="361"/>
        <w:jc w:val="left"/>
      </w:pPr>
      <w:rPr>
        <w:rFonts w:hint="default" w:ascii="Palatino Linotype" w:hAnsi="Palatino Linotype" w:eastAsia="Palatino Linotype" w:cs="Palatino Linotype"/>
        <w:i/>
        <w:iCs/>
        <w:w w:val="99"/>
        <w:sz w:val="20"/>
        <w:szCs w:val="20"/>
        <w:lang w:val="en-US" w:eastAsia="en-US" w:bidi="ar-SA"/>
      </w:rPr>
    </w:lvl>
    <w:lvl w:ilvl="2">
      <w:start w:val="1"/>
      <w:numFmt w:val="decimal"/>
      <w:lvlText w:val="%1.%2.%3."/>
      <w:lvlJc w:val="left"/>
      <w:pPr>
        <w:ind w:left="3255" w:hanging="511"/>
        <w:jc w:val="left"/>
      </w:pPr>
      <w:rPr>
        <w:rFonts w:hint="default" w:ascii="Cambria" w:hAnsi="Cambria" w:eastAsia="Cambria" w:cs="Cambria"/>
        <w:w w:val="98"/>
        <w:sz w:val="20"/>
        <w:szCs w:val="20"/>
        <w:lang w:val="en-US" w:eastAsia="en-US" w:bidi="ar-SA"/>
      </w:rPr>
    </w:lvl>
    <w:lvl w:ilvl="3">
      <w:start w:val="0"/>
      <w:numFmt w:val="bullet"/>
      <w:lvlText w:val="•"/>
      <w:lvlJc w:val="left"/>
      <w:pPr>
        <w:ind w:left="3865" w:hanging="511"/>
      </w:pPr>
      <w:rPr>
        <w:rFonts w:hint="default"/>
        <w:lang w:val="en-US" w:eastAsia="en-US" w:bidi="ar-SA"/>
      </w:rPr>
    </w:lvl>
    <w:lvl w:ilvl="4">
      <w:start w:val="0"/>
      <w:numFmt w:val="bullet"/>
      <w:lvlText w:val="•"/>
      <w:lvlJc w:val="left"/>
      <w:pPr>
        <w:ind w:left="4470" w:hanging="511"/>
      </w:pPr>
      <w:rPr>
        <w:rFonts w:hint="default"/>
        <w:lang w:val="en-US" w:eastAsia="en-US" w:bidi="ar-SA"/>
      </w:rPr>
    </w:lvl>
    <w:lvl w:ilvl="5">
      <w:start w:val="0"/>
      <w:numFmt w:val="bullet"/>
      <w:lvlText w:val="•"/>
      <w:lvlJc w:val="left"/>
      <w:pPr>
        <w:ind w:left="5076" w:hanging="511"/>
      </w:pPr>
      <w:rPr>
        <w:rFonts w:hint="default"/>
        <w:lang w:val="en-US" w:eastAsia="en-US" w:bidi="ar-SA"/>
      </w:rPr>
    </w:lvl>
    <w:lvl w:ilvl="6">
      <w:start w:val="0"/>
      <w:numFmt w:val="bullet"/>
      <w:lvlText w:val="•"/>
      <w:lvlJc w:val="left"/>
      <w:pPr>
        <w:ind w:left="5681" w:hanging="511"/>
      </w:pPr>
      <w:rPr>
        <w:rFonts w:hint="default"/>
        <w:lang w:val="en-US" w:eastAsia="en-US" w:bidi="ar-SA"/>
      </w:rPr>
    </w:lvl>
    <w:lvl w:ilvl="7">
      <w:start w:val="0"/>
      <w:numFmt w:val="bullet"/>
      <w:lvlText w:val="•"/>
      <w:lvlJc w:val="left"/>
      <w:pPr>
        <w:ind w:left="6286" w:hanging="511"/>
      </w:pPr>
      <w:rPr>
        <w:rFonts w:hint="default"/>
        <w:lang w:val="en-US" w:eastAsia="en-US" w:bidi="ar-SA"/>
      </w:rPr>
    </w:lvl>
    <w:lvl w:ilvl="8">
      <w:start w:val="0"/>
      <w:numFmt w:val="bullet"/>
      <w:lvlText w:val="•"/>
      <w:lvlJc w:val="left"/>
      <w:pPr>
        <w:ind w:left="6892" w:hanging="511"/>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mbria" w:hAnsi="Cambria" w:eastAsia="Cambria" w:cs="Cambria"/>
      <w:lang w:val="en-US" w:eastAsia="en-US" w:bidi="ar-SA"/>
    </w:rPr>
  </w:style>
  <w:style w:styleId="BodyText" w:type="paragraph">
    <w:name w:val="Body Text"/>
    <w:basedOn w:val="Normal"/>
    <w:uiPriority w:val="1"/>
    <w:qFormat/>
    <w:pPr/>
    <w:rPr>
      <w:rFonts w:ascii="Cambria" w:hAnsi="Cambria" w:eastAsia="Cambria" w:cs="Cambria"/>
      <w:sz w:val="20"/>
      <w:szCs w:val="20"/>
      <w:lang w:val="en-US" w:eastAsia="en-US" w:bidi="ar-SA"/>
    </w:rPr>
  </w:style>
  <w:style w:styleId="Heading1" w:type="paragraph">
    <w:name w:val="Heading 1"/>
    <w:basedOn w:val="Normal"/>
    <w:uiPriority w:val="1"/>
    <w:qFormat/>
    <w:pPr>
      <w:ind w:left="2956" w:hanging="212"/>
      <w:outlineLvl w:val="1"/>
    </w:pPr>
    <w:rPr>
      <w:rFonts w:ascii="Palatino Linotype" w:hAnsi="Palatino Linotype" w:eastAsia="Palatino Linotype" w:cs="Palatino Linotype"/>
      <w:b/>
      <w:bCs/>
      <w:sz w:val="20"/>
      <w:szCs w:val="20"/>
      <w:lang w:val="en-US" w:eastAsia="en-US" w:bidi="ar-SA"/>
    </w:rPr>
  </w:style>
  <w:style w:styleId="Title" w:type="paragraph">
    <w:name w:val="Title"/>
    <w:basedOn w:val="Normal"/>
    <w:uiPriority w:val="1"/>
    <w:qFormat/>
    <w:pPr>
      <w:spacing w:before="110"/>
      <w:ind w:left="891"/>
    </w:pPr>
    <w:rPr>
      <w:rFonts w:ascii="Times New Roman" w:hAnsi="Times New Roman" w:eastAsia="Times New Roman" w:cs="Times New Roman"/>
      <w:b/>
      <w:bCs/>
      <w:i/>
      <w:iCs/>
      <w:sz w:val="42"/>
      <w:szCs w:val="42"/>
      <w:lang w:val="en-US" w:eastAsia="en-US" w:bidi="ar-SA"/>
    </w:rPr>
  </w:style>
  <w:style w:styleId="ListParagraph" w:type="paragraph">
    <w:name w:val="List Paragraph"/>
    <w:basedOn w:val="Normal"/>
    <w:uiPriority w:val="1"/>
    <w:qFormat/>
    <w:pPr>
      <w:ind w:left="550" w:hanging="431"/>
      <w:jc w:val="both"/>
    </w:pPr>
    <w:rPr>
      <w:rFonts w:ascii="Cambria" w:hAnsi="Cambria" w:eastAsia="Cambria" w:cs="Cambria"/>
      <w:lang w:val="en-US" w:eastAsia="en-US" w:bidi="ar-SA"/>
    </w:rPr>
  </w:style>
  <w:style w:styleId="TableParagraph" w:type="paragraph">
    <w:name w:val="Table Paragraph"/>
    <w:basedOn w:val="Normal"/>
    <w:uiPriority w:val="1"/>
    <w:qFormat/>
    <w:pPr>
      <w:jc w:val="center"/>
    </w:pPr>
    <w:rPr>
      <w:rFonts w:ascii="Cambria" w:hAnsi="Cambria" w:eastAsia="Cambria" w:cs="Cambr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hyperlink" Target="https://www.mdpi.com/journal/electronics" TargetMode="External"/><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yperlink" Target="mailto:narayankhatrig@ynu.ac.kr" TargetMode="External"/><Relationship Id="rId15" Type="http://schemas.openxmlformats.org/officeDocument/2006/relationships/hyperlink" Target="mailto:rakez_shre@yonsei.ac.kr" TargetMode="External"/><Relationship Id="rId16" Type="http://schemas.openxmlformats.org/officeDocument/2006/relationships/hyperlink" Target="mailto:e@yonsei.ac.kr" TargetMode="External"/><Relationship Id="rId17" Type="http://schemas.openxmlformats.org/officeDocument/2006/relationships/hyperlink" Target="mailto:synam@ynu.ac.kr" TargetMode="External"/><Relationship Id="rId18" Type="http://schemas.openxmlformats.org/officeDocument/2006/relationships/image" Target="media/image9.png"/><Relationship Id="rId19" Type="http://schemas.openxmlformats.org/officeDocument/2006/relationships/hyperlink" Target="https://www.mdpi.com/2079-9292/10/8/893?type=check_update&amp;version=1" TargetMode="External"/><Relationship Id="rId20" Type="http://schemas.openxmlformats.org/officeDocument/2006/relationships/hyperlink" Target="https://doi.org/10.3390/electronics10080893" TargetMode="External"/><Relationship Id="rId21" Type="http://schemas.openxmlformats.org/officeDocument/2006/relationships/image" Target="media/image10.png"/><Relationship Id="rId22" Type="http://schemas.openxmlformats.org/officeDocument/2006/relationships/hyperlink" Target="https://creativecommons.org/licenses/by/4.0/" TargetMode="External"/><Relationship Id="rId23" Type="http://schemas.openxmlformats.org/officeDocument/2006/relationships/header" Target="header1.xml"/><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image" Target="media/image13.jpeg"/><Relationship Id="rId27" Type="http://schemas.openxmlformats.org/officeDocument/2006/relationships/image" Target="media/image14.png"/><Relationship Id="rId28" Type="http://schemas.openxmlformats.org/officeDocument/2006/relationships/image" Target="media/image15.jpeg"/><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image" Target="media/image20.jpeg"/><Relationship Id="rId34" Type="http://schemas.openxmlformats.org/officeDocument/2006/relationships/image" Target="media/image21.jpeg"/><Relationship Id="rId35" Type="http://schemas.openxmlformats.org/officeDocument/2006/relationships/image" Target="media/image22.jpeg"/><Relationship Id="rId36" Type="http://schemas.openxmlformats.org/officeDocument/2006/relationships/image" Target="media/image23.jpeg"/><Relationship Id="rId37" Type="http://schemas.openxmlformats.org/officeDocument/2006/relationships/image" Target="media/image24.jpeg"/><Relationship Id="rId38" Type="http://schemas.openxmlformats.org/officeDocument/2006/relationships/image" Target="media/image25.jpeg"/><Relationship Id="rId39" Type="http://schemas.openxmlformats.org/officeDocument/2006/relationships/image" Target="media/image26.jpeg"/><Relationship Id="rId40" Type="http://schemas.openxmlformats.org/officeDocument/2006/relationships/image" Target="media/image27.jpeg"/><Relationship Id="rId41" Type="http://schemas.openxmlformats.org/officeDocument/2006/relationships/image" Target="media/image28.png"/><Relationship Id="rId42" Type="http://schemas.openxmlformats.org/officeDocument/2006/relationships/hyperlink" Target="http://doi.org/10.1109/COMST.2016.2521642" TargetMode="External"/><Relationship Id="rId43" Type="http://schemas.openxmlformats.org/officeDocument/2006/relationships/hyperlink" Target="http://doi.org/10.3390/s19143165" TargetMode="External"/><Relationship Id="rId44" Type="http://schemas.openxmlformats.org/officeDocument/2006/relationships/hyperlink" Target="http://doi.org/10.1109/ACCESS.2019.2928753" TargetMode="External"/><Relationship Id="rId45" Type="http://schemas.openxmlformats.org/officeDocument/2006/relationships/hyperlink" Target="https://www.wired.com/2015/07/hackers-remotely-kill-jeep-highway/" TargetMode="External"/><Relationship Id="rId46" Type="http://schemas.openxmlformats.org/officeDocument/2006/relationships/hyperlink" Target="http://doi.org/10.1186/s13638-019-1484-3" TargetMode="External"/><Relationship Id="rId47" Type="http://schemas.openxmlformats.org/officeDocument/2006/relationships/hyperlink" Target="http://doi.org/10.3390/electronics9091338" TargetMode="External"/><Relationship Id="rId48" Type="http://schemas.openxmlformats.org/officeDocument/2006/relationships/hyperlink" Target="https://www.kvaser.com/software/7330130980914/V1/can2spec.pdf" TargetMode="External"/><Relationship Id="rId49" Type="http://schemas.openxmlformats.org/officeDocument/2006/relationships/hyperlink" Target="http://doi.org/10.1145/3431233" TargetMode="External"/><Relationship Id="rId50" Type="http://schemas.openxmlformats.org/officeDocument/2006/relationships/hyperlink" Target="https://people.kth.se/~%7B%7Dmaguire/DEGREE-PROJECT-REPORTS/171006-Ammar_Talic_with_cover.pdf" TargetMode="External"/><Relationship Id="rId51" Type="http://schemas.openxmlformats.org/officeDocument/2006/relationships/hyperlink" Target="https://dl.gi.de/bitstream/handle/20.500.12116/880/45.pdf?sequence=1" TargetMode="External"/><Relationship Id="rId52" Type="http://schemas.openxmlformats.org/officeDocument/2006/relationships/hyperlink" Target="http://doi.org/10.7236/JIIBC.2016.16.5.39" TargetMode="External"/><Relationship Id="rId53" Type="http://schemas.openxmlformats.org/officeDocument/2006/relationships/hyperlink" Target="http://doi.org/10.1016/j.comcom.2018.09.010" TargetMode="External"/><Relationship Id="rId54" Type="http://schemas.openxmlformats.org/officeDocument/2006/relationships/hyperlink" Target="http://doi.org/10.3390/s20082364" TargetMode="External"/><Relationship Id="rId55" Type="http://schemas.openxmlformats.org/officeDocument/2006/relationships/hyperlink" Target="http://doi.org/10.1109/TITS.2019.2908074" TargetMode="External"/><Relationship Id="rId56" Type="http://schemas.openxmlformats.org/officeDocument/2006/relationships/hyperlink" Target="http://doi.org/10.1109/MNET.2017.1600257" TargetMode="External"/><Relationship Id="rId57" Type="http://schemas.openxmlformats.org/officeDocument/2006/relationships/hyperlink" Target="http://doi.org/10.1016/j.ress.2010.06.026" TargetMode="External"/><Relationship Id="rId58" Type="http://schemas.openxmlformats.org/officeDocument/2006/relationships/hyperlink" Target="http://doi.org/10.1109/TITS.2014.2351612" TargetMode="External"/><Relationship Id="rId59" Type="http://schemas.openxmlformats.org/officeDocument/2006/relationships/hyperlink" Target="http://doi.org/10.1109/ACCESS.2019.2937576" TargetMode="External"/><Relationship Id="rId60" Type="http://schemas.openxmlformats.org/officeDocument/2006/relationships/hyperlink" Target="https://en.wikipedia.org/wiki/CAN_bus" TargetMode="External"/><Relationship Id="rId61" Type="http://schemas.openxmlformats.org/officeDocument/2006/relationships/hyperlink" Target="http://doi.org/10.1016/j.vehcom.2019.100198" TargetMode="External"/><Relationship Id="rId62" Type="http://schemas.openxmlformats.org/officeDocument/2006/relationships/hyperlink" Target="http://doi.org/10.1109/TITS.2018.2791484" TargetMode="External"/><Relationship Id="rId63" Type="http://schemas.openxmlformats.org/officeDocument/2006/relationships/hyperlink" Target="http://doi.org/10.3390/sym11111388" TargetMode="External"/><Relationship Id="rId64" Type="http://schemas.openxmlformats.org/officeDocument/2006/relationships/hyperlink" Target="http://doi.org/10.4236/wet.2018.94007" TargetMode="External"/><Relationship Id="rId65" Type="http://schemas.openxmlformats.org/officeDocument/2006/relationships/hyperlink" Target="http://doi.org/10.1371/journal.pone.0155781" TargetMode="External"/><Relationship Id="rId66" Type="http://schemas.openxmlformats.org/officeDocument/2006/relationships/hyperlink" Target="http://doi.org/10.1109/ACCESS.2020.3029307" TargetMode="External"/><Relationship Id="rId67" Type="http://schemas.openxmlformats.org/officeDocument/2006/relationships/hyperlink" Target="http://doi.org/10.1109/tia.2020.3009906" TargetMode="External"/><Relationship Id="rId68" Type="http://schemas.openxmlformats.org/officeDocument/2006/relationships/hyperlink" Target="http://doi.org/10.1109/TVT.2019.2907269" TargetMode="External"/><Relationship Id="rId69" Type="http://schemas.openxmlformats.org/officeDocument/2006/relationships/hyperlink" Target="http://doi.org/10.1016/j.simpat.2020.102143" TargetMode="External"/><Relationship Id="rId70" Type="http://schemas.openxmlformats.org/officeDocument/2006/relationships/hyperlink" Target="http://doi.org/10.1016/j.cose.2020.101857" TargetMode="External"/><Relationship Id="rId71" Type="http://schemas.openxmlformats.org/officeDocument/2006/relationships/hyperlink" Target="http://doi.org/10.1109/TIE.2019.2924870" TargetMode="External"/><Relationship Id="rId72" Type="http://schemas.openxmlformats.org/officeDocument/2006/relationships/hyperlink" Target="http://doi.org/10.1109/ACCESS.2020.2982544" TargetMode="External"/><Relationship Id="rId73" Type="http://schemas.openxmlformats.org/officeDocument/2006/relationships/hyperlink" Target="http://doi.org/10.1007/978-3-030-28505-0_16" TargetMode="External"/><Relationship Id="rId74" Type="http://schemas.openxmlformats.org/officeDocument/2006/relationships/hyperlink" Target="http://doi.org/10.3390/e22091044" TargetMode="External"/><Relationship Id="rId75" Type="http://schemas.openxmlformats.org/officeDocument/2006/relationships/hyperlink" Target="http://www.ncbi.nlm.nih.gov/pubmed/33286812" TargetMode="External"/><Relationship Id="rId76" Type="http://schemas.openxmlformats.org/officeDocument/2006/relationships/hyperlink" Target="http://doi.org/10.1109/ACCESS.2018.2865169" TargetMode="External"/><Relationship Id="rId77" Type="http://schemas.openxmlformats.org/officeDocument/2006/relationships/hyperlink" Target="http://doi.org/10.3390/fi12070119" TargetMode="External"/><Relationship Id="rId78" Type="http://schemas.openxmlformats.org/officeDocument/2006/relationships/hyperlink" Target="http://doi.org/10.1109/TVT.2019.2961344" TargetMode="External"/><Relationship Id="rId79" Type="http://schemas.openxmlformats.org/officeDocument/2006/relationships/hyperlink" Target="http://doi.org/10.1109/TITS.2020.3025685" TargetMode="External"/><Relationship Id="rId80" Type="http://schemas.openxmlformats.org/officeDocument/2006/relationships/hyperlink" Target="http://doi.org/10.1016/j.vehcom.2018.09.004" TargetMode="External"/><Relationship Id="rId81" Type="http://schemas.openxmlformats.org/officeDocument/2006/relationships/hyperlink" Target="http://doi.org/10.1109/ACCESS.2020.2980523" TargetMode="External"/><Relationship Id="rId82" Type="http://schemas.openxmlformats.org/officeDocument/2006/relationships/hyperlink" Target="http://doi.org/10.1016/j.adhoc.2019.101974" TargetMode="External"/><Relationship Id="rId83" Type="http://schemas.openxmlformats.org/officeDocument/2006/relationships/hyperlink" Target="http://doi.org/10.3390/smartcities3010002" TargetMode="External"/><Relationship Id="rId84" Type="http://schemas.openxmlformats.org/officeDocument/2006/relationships/hyperlink" Target="https://essay.utwente.nl/73894/1/Gupta_MS_EEMCS.pdf" TargetMode="External"/><Relationship Id="rId85" Type="http://schemas.openxmlformats.org/officeDocument/2006/relationships/hyperlink" Target="http://doi.org/10.3390/s20030641" TargetMode="External"/><Relationship Id="rId86" Type="http://schemas.openxmlformats.org/officeDocument/2006/relationships/hyperlink" Target="http://doi.org/10.7763/IJCTE.2019.V11.1230" TargetMode="External"/><Relationship Id="rId87" Type="http://schemas.openxmlformats.org/officeDocument/2006/relationships/hyperlink" Target="http://doi.org/10.4271/11-02-01-0002" TargetMode="External"/><Relationship Id="rId88" Type="http://schemas.openxmlformats.org/officeDocument/2006/relationships/hyperlink" Target="http://doi.org/10.13154/294-6656" TargetMode="External"/><Relationship Id="rId89" Type="http://schemas.openxmlformats.org/officeDocument/2006/relationships/hyperlink" Target="http://doi.org/10.1504/IJWGS.2018.095647" TargetMode="External"/><Relationship Id="rId90" Type="http://schemas.openxmlformats.org/officeDocument/2006/relationships/hyperlink" Target="http://doi.org/10.1109/COMST.2020.2973314" TargetMode="External"/><Relationship Id="rId91" Type="http://schemas.openxmlformats.org/officeDocument/2006/relationships/hyperlink" Target="http://doi.org/10.1109/JIOT.2018.2874398" TargetMode="External"/><Relationship Id="rId92" Type="http://schemas.openxmlformats.org/officeDocument/2006/relationships/hyperlink" Target="http://doi.org/10.1109/MCOM.2018.1800137" TargetMode="External"/><Relationship Id="rId93" Type="http://schemas.openxmlformats.org/officeDocument/2006/relationships/hyperlink" Target="http://doi.org/10.1016/j.dcan.2019.04.003" TargetMode="External"/><Relationship Id="rId94" Type="http://schemas.openxmlformats.org/officeDocument/2006/relationships/hyperlink" Target="http://doi.org/10.1109/COMST.2020.2969706" TargetMode="External"/><Relationship Id="rId9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Narayan Khatri, Rakesh Shrestha and Seung Yeob Nam</dc:creator>
  <cp:keywords>in-vehicle networks; Controller Area Network (CAN); automotive Ethernet; FlexRay; security; vehicle; blockchain; machine learning; intrusion detection system (IDS)</cp:keywords>
  <dc:subject>Modern vehicles are no longer simply mechanical devices. Connectivity between the vehicular network and the outside world has widened the security holes that hackers can use to exploit a vehicular network. Controller Area Network (CAN), FlexRay, and automotive Ethernet are popular protocols for in-vehicle networks (IVNs) and will stay in the industry for many more years. However, these protocols were not designed with security in mind. They have several vulnerabilities, such as lack of message authentication, lack of message encryption, and an ID-based arbitration mechanism for contention resolution. Adversaries can use these vulnerabilities to launch sophisticated attacks that may lead to loss of life and damage to property. Thus, the security of the vehicles should be handled carefully. In this paper, we investigate the security vulnerabilities with in-vehicle network protocols such as CAN, automotive Ethernet, and FlexRay. A comprehensive survey on security attacks launched against in-vehicle networks is presented along with countermeasures adopted by various researchers. Various algorithms have been proposed in the past for intrusion detection in IVNs. However, those approaches have several limitations that need special attention from the research community. Blockchain is a good approach to solving the existing security issues in IVNs, and we suggest a way to improve IVN security based on a hybrid blockchain.</dc:subject>
  <dc:title>Security Issues with In-Vehicle Networks, and Enhanced Countermeasures Based on Blockchain</dc:title>
  <dcterms:created xsi:type="dcterms:W3CDTF">2024-03-20T22:51:46Z</dcterms:created>
  <dcterms:modified xsi:type="dcterms:W3CDTF">2024-03-20T22:51:46Z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2021-04-08T00:00:00Z</vt:filetime>
  </property>
  <property fmtid="{D5CDD505-2E9C-101B-9397-08002B2CF9AE}" pid="3" name="Creator">
    <vt:lpwstr>LaTeX with hyperref</vt:lpwstr>
  </property>
  <property fmtid="{D5CDD505-2E9C-101B-9397-08002B2CF9AE}" pid="4" name="LastSaved">
    <vt:filetime>2024-03-20T00:00:00Z</vt:filetime>
  </property>
</Properties>
</file>