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/>
          <w:sz w:val="36"/>
          <w:szCs w:val="36"/>
        </w:rPr>
        <w:t>String input=</w:t>
      </w:r>
      <w:proofErr w:type="spellStart"/>
      <w:proofErr w:type="gramStart"/>
      <w:r w:rsidRPr="00BC11F7">
        <w:rPr>
          <w:rFonts w:ascii="等线" w:eastAsia="等线" w:hAnsi="等线"/>
          <w:sz w:val="36"/>
          <w:szCs w:val="36"/>
        </w:rPr>
        <w:t>in.next</w:t>
      </w:r>
      <w:proofErr w:type="spellEnd"/>
      <w:r w:rsidRPr="00BC11F7">
        <w:rPr>
          <w:rFonts w:ascii="等线" w:eastAsia="等线" w:hAnsi="等线"/>
          <w:sz w:val="36"/>
          <w:szCs w:val="36"/>
        </w:rPr>
        <w:t>(</w:t>
      </w:r>
      <w:proofErr w:type="gramEnd"/>
      <w:r w:rsidRPr="00BC11F7">
        <w:rPr>
          <w:rFonts w:ascii="等线" w:eastAsia="等线" w:hAnsi="等线"/>
          <w:sz w:val="36"/>
          <w:szCs w:val="36"/>
        </w:rPr>
        <w:t>);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 w:hint="eastAsia"/>
          <w:sz w:val="36"/>
          <w:szCs w:val="36"/>
        </w:rPr>
        <w:t>if(input == "bye"){</w:t>
      </w:r>
      <w:r w:rsidRPr="00BC11F7">
        <w:rPr>
          <w:rFonts w:ascii="等线" w:eastAsia="等线" w:hAnsi="等线" w:hint="eastAsia"/>
          <w:sz w:val="36"/>
          <w:szCs w:val="36"/>
        </w:rPr>
        <w:tab/>
        <w:t>//==比较的是同一个东西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/>
          <w:sz w:val="36"/>
          <w:szCs w:val="36"/>
        </w:rPr>
        <w:t>...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/>
          <w:sz w:val="36"/>
          <w:szCs w:val="36"/>
        </w:rPr>
        <w:t>}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/>
          <w:sz w:val="36"/>
          <w:szCs w:val="36"/>
        </w:rPr>
        <w:t>String input=</w:t>
      </w:r>
      <w:proofErr w:type="spellStart"/>
      <w:proofErr w:type="gramStart"/>
      <w:r w:rsidRPr="00BC11F7">
        <w:rPr>
          <w:rFonts w:ascii="等线" w:eastAsia="等线" w:hAnsi="等线"/>
          <w:sz w:val="36"/>
          <w:szCs w:val="36"/>
        </w:rPr>
        <w:t>in.next</w:t>
      </w:r>
      <w:proofErr w:type="spellEnd"/>
      <w:r w:rsidRPr="00BC11F7">
        <w:rPr>
          <w:rFonts w:ascii="等线" w:eastAsia="等线" w:hAnsi="等线"/>
          <w:sz w:val="36"/>
          <w:szCs w:val="36"/>
        </w:rPr>
        <w:t>(</w:t>
      </w:r>
      <w:proofErr w:type="gramEnd"/>
      <w:r w:rsidRPr="00BC11F7">
        <w:rPr>
          <w:rFonts w:ascii="等线" w:eastAsia="等线" w:hAnsi="等线"/>
          <w:sz w:val="36"/>
          <w:szCs w:val="36"/>
        </w:rPr>
        <w:t>);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 w:hint="eastAsia"/>
          <w:sz w:val="36"/>
          <w:szCs w:val="36"/>
        </w:rPr>
        <w:t>if(</w:t>
      </w:r>
      <w:proofErr w:type="spellStart"/>
      <w:r w:rsidRPr="00BC11F7">
        <w:rPr>
          <w:rFonts w:ascii="等线" w:eastAsia="等线" w:hAnsi="等线" w:hint="eastAsia"/>
          <w:sz w:val="36"/>
          <w:szCs w:val="36"/>
        </w:rPr>
        <w:t>input.equals</w:t>
      </w:r>
      <w:proofErr w:type="spellEnd"/>
      <w:r w:rsidRPr="00BC11F7">
        <w:rPr>
          <w:rFonts w:ascii="等线" w:eastAsia="等线" w:hAnsi="等线" w:hint="eastAsia"/>
          <w:sz w:val="36"/>
          <w:szCs w:val="36"/>
        </w:rPr>
        <w:t>("bye")){</w:t>
      </w:r>
      <w:r w:rsidRPr="00BC11F7">
        <w:rPr>
          <w:rFonts w:ascii="等线" w:eastAsia="等线" w:hAnsi="等线" w:hint="eastAsia"/>
          <w:sz w:val="36"/>
          <w:szCs w:val="36"/>
        </w:rPr>
        <w:tab/>
        <w:t>//equals比较的是否是相同的内容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/>
          <w:sz w:val="36"/>
          <w:szCs w:val="36"/>
        </w:rPr>
        <w:t>...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/>
          <w:sz w:val="36"/>
          <w:szCs w:val="36"/>
        </w:rPr>
        <w:t>}</w:t>
      </w:r>
    </w:p>
    <w:p w:rsidR="0060464F" w:rsidRPr="00BC11F7" w:rsidRDefault="0060464F" w:rsidP="0060464F">
      <w:pPr>
        <w:rPr>
          <w:rFonts w:ascii="等线" w:eastAsia="等线" w:hAnsi="等线"/>
          <w:sz w:val="36"/>
          <w:szCs w:val="36"/>
        </w:rPr>
      </w:pPr>
    </w:p>
    <w:p w:rsidR="00897CAE" w:rsidRPr="00BC11F7" w:rsidRDefault="0060464F" w:rsidP="0060464F">
      <w:pPr>
        <w:rPr>
          <w:rFonts w:ascii="等线" w:eastAsia="等线" w:hAnsi="等线"/>
          <w:sz w:val="28"/>
          <w:szCs w:val="28"/>
        </w:rPr>
      </w:pPr>
      <w:r w:rsidRPr="00BC11F7">
        <w:rPr>
          <w:rFonts w:ascii="等线" w:eastAsia="等线" w:hAnsi="等线" w:hint="eastAsia"/>
          <w:sz w:val="36"/>
          <w:szCs w:val="36"/>
        </w:rPr>
        <w:t>字符串本身是不可改变的，</w:t>
      </w:r>
    </w:p>
    <w:p w:rsidR="00506F69" w:rsidRPr="00BC11F7" w:rsidRDefault="0060464F">
      <w:pPr>
        <w:rPr>
          <w:rFonts w:ascii="等线" w:eastAsia="等线" w:hAnsi="等线"/>
        </w:rPr>
      </w:pPr>
      <w:r w:rsidRPr="00BC11F7">
        <w:rPr>
          <w:rFonts w:ascii="等线" w:eastAsia="等线" w:hAnsi="等线"/>
          <w:noProof/>
        </w:rPr>
        <w:drawing>
          <wp:anchor distT="0" distB="0" distL="114300" distR="114300" simplePos="0" relativeHeight="251658240" behindDoc="0" locked="0" layoutInCell="1" allowOverlap="1" wp14:anchorId="30EBB97F" wp14:editId="5E38127B">
            <wp:simplePos x="0" y="0"/>
            <wp:positionH relativeFrom="margin">
              <wp:posOffset>28575</wp:posOffset>
            </wp:positionH>
            <wp:positionV relativeFrom="page">
              <wp:posOffset>6212840</wp:posOffset>
            </wp:positionV>
            <wp:extent cx="5274310" cy="2965450"/>
            <wp:effectExtent l="0" t="0" r="254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6F69" w:rsidRPr="00BC11F7" w:rsidRDefault="00506F69">
      <w:pPr>
        <w:rPr>
          <w:rFonts w:ascii="等线" w:eastAsia="等线" w:hAnsi="等线"/>
        </w:rPr>
      </w:pPr>
      <w:r w:rsidRPr="00BC11F7">
        <w:rPr>
          <w:rFonts w:ascii="等线" w:eastAsia="等线" w:hAnsi="等线"/>
          <w:noProof/>
        </w:rPr>
        <w:lastRenderedPageBreak/>
        <w:drawing>
          <wp:inline distT="0" distB="0" distL="0" distR="0" wp14:anchorId="1043DAD3" wp14:editId="6015C597">
            <wp:extent cx="5274310" cy="36175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69" w:rsidRPr="00BC11F7" w:rsidRDefault="00506F69">
      <w:pPr>
        <w:rPr>
          <w:rFonts w:ascii="等线" w:eastAsia="等线" w:hAnsi="等线"/>
        </w:rPr>
      </w:pPr>
    </w:p>
    <w:p w:rsidR="00506F69" w:rsidRPr="00BC11F7" w:rsidRDefault="00506F69">
      <w:pPr>
        <w:rPr>
          <w:rFonts w:ascii="等线" w:eastAsia="等线" w:hAnsi="等线"/>
        </w:rPr>
      </w:pPr>
      <w:r w:rsidRPr="00BC11F7">
        <w:rPr>
          <w:rFonts w:ascii="等线" w:eastAsia="等线" w:hAnsi="等线"/>
          <w:noProof/>
        </w:rPr>
        <w:drawing>
          <wp:inline distT="0" distB="0" distL="0" distR="0" wp14:anchorId="622E4E54" wp14:editId="4DD82DB8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69" w:rsidRPr="00BC11F7" w:rsidRDefault="00506F69">
      <w:pPr>
        <w:rPr>
          <w:rFonts w:ascii="等线" w:eastAsia="等线" w:hAnsi="等线"/>
        </w:rPr>
      </w:pPr>
    </w:p>
    <w:p w:rsidR="00506F69" w:rsidRPr="00BC11F7" w:rsidRDefault="00506F69">
      <w:pPr>
        <w:rPr>
          <w:rFonts w:ascii="等线" w:eastAsia="等线" w:hAnsi="等线"/>
        </w:rPr>
      </w:pPr>
      <w:r w:rsidRPr="00BC11F7">
        <w:rPr>
          <w:rFonts w:ascii="等线" w:eastAsia="等线" w:hAnsi="等线"/>
          <w:noProof/>
        </w:rPr>
        <w:lastRenderedPageBreak/>
        <w:drawing>
          <wp:inline distT="0" distB="0" distL="0" distR="0" wp14:anchorId="0FD59B0B" wp14:editId="3AF6663E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53" w:rsidRPr="00BC11F7" w:rsidRDefault="00D91C53">
      <w:pPr>
        <w:rPr>
          <w:rFonts w:ascii="等线" w:eastAsia="等线" w:hAnsi="等线"/>
          <w:sz w:val="36"/>
          <w:szCs w:val="36"/>
        </w:rPr>
      </w:pPr>
      <w:r w:rsidRPr="00BC11F7">
        <w:rPr>
          <w:rFonts w:ascii="等线" w:eastAsia="等线" w:hAnsi="等线"/>
          <w:sz w:val="36"/>
          <w:szCs w:val="36"/>
        </w:rPr>
        <w:t>Private</w:t>
      </w:r>
    </w:p>
    <w:p w:rsidR="00D91C53" w:rsidRDefault="00BC11F7">
      <w:pPr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私有是针对</w:t>
      </w:r>
      <w:r>
        <w:rPr>
          <w:rFonts w:ascii="等线" w:eastAsia="等线" w:hAnsi="等线" w:hint="eastAsia"/>
          <w:sz w:val="36"/>
          <w:szCs w:val="36"/>
        </w:rPr>
        <w:t>“类”</w:t>
      </w:r>
      <w:r w:rsidR="00D91C53" w:rsidRPr="00BC11F7">
        <w:rPr>
          <w:rFonts w:ascii="等线" w:eastAsia="等线" w:hAnsi="等线" w:hint="eastAsia"/>
          <w:sz w:val="36"/>
          <w:szCs w:val="36"/>
        </w:rPr>
        <w:t>，</w:t>
      </w:r>
      <w:r w:rsidR="00D91C53" w:rsidRPr="00BC11F7">
        <w:rPr>
          <w:rFonts w:ascii="等线" w:eastAsia="等线" w:hAnsi="等线"/>
          <w:sz w:val="36"/>
          <w:szCs w:val="36"/>
        </w:rPr>
        <w:t>而不是针对</w:t>
      </w:r>
      <w:r w:rsidR="00D91C53" w:rsidRPr="00BC11F7">
        <w:rPr>
          <w:rFonts w:ascii="等线" w:eastAsia="等线" w:hAnsi="等线" w:hint="eastAsia"/>
          <w:sz w:val="36"/>
          <w:szCs w:val="36"/>
        </w:rPr>
        <w:t>“</w:t>
      </w:r>
      <w:r w:rsidRPr="00BC11F7">
        <w:rPr>
          <w:rFonts w:ascii="等线" w:eastAsia="等线" w:hAnsi="等线" w:hint="eastAsia"/>
          <w:sz w:val="36"/>
          <w:szCs w:val="36"/>
        </w:rPr>
        <w:t>对象</w:t>
      </w:r>
      <w:r w:rsidR="00D91C53" w:rsidRPr="00BC11F7">
        <w:rPr>
          <w:rFonts w:ascii="等线" w:eastAsia="等线" w:hAnsi="等线" w:hint="eastAsia"/>
          <w:sz w:val="36"/>
          <w:szCs w:val="36"/>
        </w:rPr>
        <w:t>”</w:t>
      </w:r>
      <w:r w:rsidRPr="00BC11F7">
        <w:rPr>
          <w:rFonts w:ascii="等线" w:eastAsia="等线" w:hAnsi="等线" w:hint="eastAsia"/>
          <w:sz w:val="36"/>
          <w:szCs w:val="36"/>
        </w:rPr>
        <w:t>的</w:t>
      </w:r>
    </w:p>
    <w:p w:rsidR="002E326B" w:rsidRDefault="002E326B">
      <w:pPr>
        <w:rPr>
          <w:rFonts w:ascii="等线" w:eastAsia="等线" w:hAnsi="等线"/>
          <w:sz w:val="36"/>
          <w:szCs w:val="36"/>
        </w:rPr>
      </w:pPr>
    </w:p>
    <w:p w:rsidR="002E326B" w:rsidRDefault="002E326B">
      <w:pPr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Public</w:t>
      </w:r>
    </w:p>
    <w:p w:rsidR="003B763E" w:rsidRDefault="002E326B">
      <w:pPr>
        <w:rPr>
          <w:rFonts w:ascii="等线" w:eastAsia="等线" w:hAnsi="等线" w:hint="eastAsia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任何人都可以访问</w:t>
      </w:r>
      <w:r w:rsidR="001D1C0D">
        <w:rPr>
          <w:rFonts w:ascii="等线" w:eastAsia="等线" w:hAnsi="等线" w:hint="eastAsia"/>
          <w:sz w:val="36"/>
          <w:szCs w:val="36"/>
        </w:rPr>
        <w:t>.</w:t>
      </w:r>
    </w:p>
    <w:p w:rsidR="001D1C0D" w:rsidRDefault="001D1C0D">
      <w:pPr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Public类</w:t>
      </w:r>
      <w:r w:rsidR="002B102A">
        <w:rPr>
          <w:rFonts w:ascii="等线" w:eastAsia="等线" w:hAnsi="等线" w:hint="eastAsia"/>
          <w:sz w:val="36"/>
          <w:szCs w:val="36"/>
        </w:rPr>
        <w:t xml:space="preserve"> 类名</w:t>
      </w:r>
      <w:r w:rsidR="007669BF">
        <w:rPr>
          <w:rFonts w:ascii="等线" w:eastAsia="等线" w:hAnsi="等线"/>
          <w:sz w:val="36"/>
          <w:szCs w:val="36"/>
        </w:rPr>
        <w:t>,</w:t>
      </w:r>
      <w:r>
        <w:rPr>
          <w:rFonts w:ascii="等线" w:eastAsia="等线" w:hAnsi="等线"/>
          <w:sz w:val="36"/>
          <w:szCs w:val="36"/>
        </w:rPr>
        <w:t>必须和它自己的文件名相同</w:t>
      </w:r>
    </w:p>
    <w:p w:rsidR="002B102A" w:rsidRDefault="002B102A">
      <w:pPr>
        <w:rPr>
          <w:rFonts w:ascii="等线" w:eastAsia="等线" w:hAnsi="等线" w:hint="eastAsia"/>
          <w:sz w:val="36"/>
          <w:szCs w:val="36"/>
        </w:rPr>
      </w:pPr>
      <w:r>
        <w:rPr>
          <w:rFonts w:ascii="等线" w:eastAsia="等线" w:hAnsi="等线" w:hint="eastAsia"/>
          <w:sz w:val="36"/>
          <w:szCs w:val="36"/>
        </w:rPr>
        <w:t>a</w:t>
      </w:r>
      <w:r>
        <w:rPr>
          <w:rFonts w:ascii="等线" w:eastAsia="等线" w:hAnsi="等线"/>
          <w:sz w:val="36"/>
          <w:szCs w:val="36"/>
        </w:rPr>
        <w:t>.java</w:t>
      </w:r>
    </w:p>
    <w:p w:rsidR="002B102A" w:rsidRDefault="002B102A">
      <w:pPr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Public class a {</w:t>
      </w:r>
    </w:p>
    <w:p w:rsidR="002B102A" w:rsidRDefault="002B102A">
      <w:pPr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}</w:t>
      </w:r>
    </w:p>
    <w:p w:rsidR="003B763E" w:rsidRPr="00BC11F7" w:rsidRDefault="003B763E">
      <w:pPr>
        <w:rPr>
          <w:rFonts w:ascii="等线" w:eastAsia="等线" w:hAnsi="等线" w:hint="eastAsia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成员函数若不加public</w:t>
      </w:r>
      <w:r>
        <w:rPr>
          <w:rFonts w:ascii="等线" w:eastAsia="等线" w:hAnsi="等线" w:hint="eastAsia"/>
          <w:sz w:val="36"/>
          <w:szCs w:val="36"/>
        </w:rPr>
        <w:t>，</w:t>
      </w:r>
      <w:r>
        <w:rPr>
          <w:rFonts w:ascii="等线" w:eastAsia="等线" w:hAnsi="等线"/>
          <w:sz w:val="36"/>
          <w:szCs w:val="36"/>
        </w:rPr>
        <w:t>则不同包不能使用</w:t>
      </w:r>
      <w:bookmarkStart w:id="0" w:name="_GoBack"/>
      <w:bookmarkEnd w:id="0"/>
    </w:p>
    <w:sectPr w:rsidR="003B763E" w:rsidRPr="00BC1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69E"/>
    <w:rsid w:val="001D1C0D"/>
    <w:rsid w:val="002B102A"/>
    <w:rsid w:val="002E326B"/>
    <w:rsid w:val="003B763E"/>
    <w:rsid w:val="00506F69"/>
    <w:rsid w:val="005D769E"/>
    <w:rsid w:val="0060464F"/>
    <w:rsid w:val="00752542"/>
    <w:rsid w:val="007669BF"/>
    <w:rsid w:val="00897CAE"/>
    <w:rsid w:val="00BC11F7"/>
    <w:rsid w:val="00D9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8A54EA-FAF4-4180-AB86-3359EC69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chengli</dc:creator>
  <cp:keywords/>
  <dc:description/>
  <cp:lastModifiedBy>hu chengli</cp:lastModifiedBy>
  <cp:revision>10</cp:revision>
  <dcterms:created xsi:type="dcterms:W3CDTF">2019-03-27T01:59:00Z</dcterms:created>
  <dcterms:modified xsi:type="dcterms:W3CDTF">2019-04-03T03:17:00Z</dcterms:modified>
</cp:coreProperties>
</file>