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ECF673" wp14:paraId="37E35EFB" wp14:textId="027963CE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color w:val="A6A6A6" w:themeColor="background1" w:themeTint="FF" w:themeShade="A6"/>
          <w:sz w:val="48"/>
          <w:szCs w:val="48"/>
          <w:lang w:val="en-US"/>
        </w:rPr>
      </w:pPr>
      <w:r w:rsidRPr="4AECF673" w:rsidR="1C3662C6">
        <w:rPr>
          <w:rFonts w:ascii="Aptos Display" w:hAnsi="Aptos Display" w:eastAsia="Aptos Display" w:cs="Aptos Display"/>
          <w:b w:val="0"/>
          <w:bCs w:val="0"/>
          <w:i w:val="1"/>
          <w:iCs w:val="1"/>
          <w:noProof w:val="0"/>
          <w:color w:val="A6A6A6" w:themeColor="background1" w:themeTint="FF" w:themeShade="A6"/>
          <w:sz w:val="48"/>
          <w:szCs w:val="48"/>
          <w:lang w:val="en-US"/>
        </w:rPr>
        <w:t>[Template]</w:t>
      </w:r>
    </w:p>
    <w:p xmlns:wp14="http://schemas.microsoft.com/office/word/2010/wordml" w:rsidP="4AECF673" wp14:paraId="759E53F5" wp14:textId="1A4CA4E8">
      <w:pPr>
        <w:pStyle w:val="Heading1"/>
        <w:spacing w:before="322" w:beforeAutospacing="off" w:after="322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Project Design Document</w:t>
      </w:r>
    </w:p>
    <w:p xmlns:wp14="http://schemas.microsoft.com/office/word/2010/wordml" w:rsidP="4AECF673" wp14:paraId="35AA3E6F" wp14:textId="3AA79679">
      <w:pPr>
        <w:pStyle w:val="Heading3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1. Design Intent</w:t>
      </w:r>
    </w:p>
    <w:p xmlns:wp14="http://schemas.microsoft.com/office/word/2010/wordml" w:rsidP="4AECF673" wp14:paraId="3A136918" wp14:textId="143E8B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experience are you trying to create? </w:t>
      </w:r>
    </w:p>
    <w:p xmlns:wp14="http://schemas.microsoft.com/office/word/2010/wordml" w:rsidP="4AECF673" wp14:paraId="5780507D" wp14:textId="573CCC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Who is it for? </w:t>
      </w:r>
    </w:p>
    <w:p xmlns:wp14="http://schemas.microsoft.com/office/word/2010/wordml" w:rsidP="4AECF673" wp14:paraId="1D48A45D" wp14:textId="13395B4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If solving a problem, what problem does it solve? </w:t>
      </w:r>
    </w:p>
    <w:p xmlns:wp14="http://schemas.microsoft.com/office/word/2010/wordml" wp14:paraId="05200E5A" wp14:textId="25523F91"/>
    <w:p xmlns:wp14="http://schemas.microsoft.com/office/word/2010/wordml" w:rsidP="4AECF673" wp14:paraId="6CEDE321" wp14:textId="14C4B674">
      <w:pPr>
        <w:pStyle w:val="Heading3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2. Inspiration &amp; References</w:t>
      </w:r>
    </w:p>
    <w:p xmlns:wp14="http://schemas.microsoft.com/office/word/2010/wordml" w:rsidP="4AECF673" wp14:paraId="7FE726F9" wp14:textId="36EA6C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Existing products / ideas </w:t>
      </w:r>
    </w:p>
    <w:p xmlns:wp14="http://schemas.microsoft.com/office/word/2010/wordml" w:rsidP="4AECF673" wp14:paraId="495151B4" wp14:textId="6CE12D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Images / links </w:t>
      </w:r>
    </w:p>
    <w:p xmlns:wp14="http://schemas.microsoft.com/office/word/2010/wordml" w:rsidP="4AECF673" wp14:paraId="16728725" wp14:textId="610BCA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What did you learn from them</w:t>
      </w: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?</w:t>
      </w:r>
      <w:r w:rsidRPr="4AECF673" w:rsidR="199E06B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65623A3" wp14:textId="1D0A6BAF"/>
    <w:p xmlns:wp14="http://schemas.microsoft.com/office/word/2010/wordml" w:rsidP="4AECF673" wp14:paraId="45EE9659" wp14:textId="317FB2B7">
      <w:pPr>
        <w:pStyle w:val="Heading3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3. User Journey</w:t>
      </w:r>
    </w:p>
    <w:p xmlns:wp14="http://schemas.microsoft.com/office/word/2010/wordml" w:rsidP="4AECF673" wp14:paraId="072883C1" wp14:textId="696765A5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Step-by-step experience of the user:</w:t>
      </w:r>
    </w:p>
    <w:p xmlns:wp14="http://schemas.microsoft.com/office/word/2010/wordml" w:rsidP="4AECF673" wp14:paraId="4AAF0B53" wp14:textId="799DC9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User starts… </w:t>
      </w:r>
    </w:p>
    <w:p xmlns:wp14="http://schemas.microsoft.com/office/word/2010/wordml" w:rsidP="4AECF673" wp14:paraId="6613E2B7" wp14:textId="62F1FD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User interacts… </w:t>
      </w:r>
    </w:p>
    <w:p xmlns:wp14="http://schemas.microsoft.com/office/word/2010/wordml" w:rsidP="4AECF673" wp14:paraId="1B7D78B5" wp14:textId="137F29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System responds… </w:t>
      </w:r>
    </w:p>
    <w:p xmlns:wp14="http://schemas.microsoft.com/office/word/2010/wordml" w:rsidP="4AECF673" wp14:paraId="4CF31BD7" wp14:textId="07CAEDDE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👉 </w:t>
      </w: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Think like storytelling</w:t>
      </w:r>
    </w:p>
    <w:p xmlns:wp14="http://schemas.microsoft.com/office/word/2010/wordml" wp14:paraId="303D7395" wp14:textId="34C99829"/>
    <w:p xmlns:wp14="http://schemas.microsoft.com/office/word/2010/wordml" w:rsidP="4AECF673" wp14:paraId="59692E23" wp14:textId="6F7C00A0">
      <w:pPr>
        <w:pStyle w:val="Heading3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4. Success Criteria</w:t>
      </w:r>
    </w:p>
    <w:p xmlns:wp14="http://schemas.microsoft.com/office/word/2010/wordml" w:rsidP="4AECF673" wp14:paraId="13FFC0A6" wp14:textId="449C9648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Define measurable success:</w:t>
      </w:r>
    </w:p>
    <w:p xmlns:wp14="http://schemas.microsoft.com/office/word/2010/wordml" w:rsidP="4AECF673" wp14:paraId="437F4FBF" wp14:textId="3F74C8B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Functional (e.g., LED responds in &lt;1 sec) </w:t>
      </w:r>
    </w:p>
    <w:p xmlns:wp14="http://schemas.microsoft.com/office/word/2010/wordml" w:rsidP="4AECF673" wp14:paraId="2D5F5843" wp14:textId="7FB130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User experience (easy to use, intuitive) </w:t>
      </w:r>
    </w:p>
    <w:p xmlns:wp14="http://schemas.microsoft.com/office/word/2010/wordml" w:rsidP="4AECF673" wp14:paraId="194B7C7A" wp14:textId="7CA6BF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Reliability </w:t>
      </w:r>
    </w:p>
    <w:p xmlns:wp14="http://schemas.microsoft.com/office/word/2010/wordml" wp14:paraId="3B82F9F9" wp14:textId="3E076902"/>
    <w:p xmlns:wp14="http://schemas.microsoft.com/office/word/2010/wordml" w:rsidP="4AECF673" wp14:paraId="7503A8B5" wp14:textId="1278BDBC">
      <w:pPr>
        <w:pStyle w:val="Heading3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5. System Overview</w:t>
      </w:r>
    </w:p>
    <w:p xmlns:wp14="http://schemas.microsoft.com/office/word/2010/wordml" w:rsidP="4AECF673" wp14:paraId="5902532C" wp14:textId="6BC8FE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High-level explanation of system </w:t>
      </w:r>
    </w:p>
    <w:p xmlns:wp14="http://schemas.microsoft.com/office/word/2010/wordml" w:rsidP="4AECF673" wp14:paraId="7398B877" wp14:textId="2EA98F3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What are the main parts? </w:t>
      </w:r>
    </w:p>
    <w:p xmlns:wp14="http://schemas.microsoft.com/office/word/2010/wordml" wp14:paraId="4AF187C3" wp14:textId="46ED2CAB"/>
    <w:p xmlns:wp14="http://schemas.microsoft.com/office/word/2010/wordml" w:rsidP="4AECF673" wp14:paraId="09FFF243" wp14:textId="3F57CFF8">
      <w:pPr>
        <w:pStyle w:val="Heading3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6. High-Level Block Diagram</w:t>
      </w:r>
    </w:p>
    <w:p xmlns:wp14="http://schemas.microsoft.com/office/word/2010/wordml" w:rsidP="4AECF673" wp14:paraId="19F1B9D2" wp14:textId="5018E7DB">
      <w:pPr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noProof w:val="0"/>
          <w:color w:val="7F7F7F" w:themeColor="text1" w:themeTint="80" w:themeShade="FF"/>
          <w:sz w:val="24"/>
          <w:szCs w:val="24"/>
          <w:lang w:val="en-US"/>
        </w:rPr>
        <w:t xml:space="preserve">👉 </w:t>
      </w: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Visual diagram of system components and flow</w:t>
      </w:r>
    </w:p>
    <w:p xmlns:wp14="http://schemas.microsoft.com/office/word/2010/wordml" wp14:paraId="5F41B4B1" wp14:textId="2F311F40"/>
    <w:p xmlns:wp14="http://schemas.microsoft.com/office/word/2010/wordml" w:rsidP="4AECF673" wp14:paraId="6713D4CA" wp14:textId="033ECF06">
      <w:pPr>
        <w:pStyle w:val="Heading3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7. Input / Output Mapping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90"/>
        <w:gridCol w:w="2494"/>
        <w:gridCol w:w="2389"/>
      </w:tblGrid>
      <w:tr w:rsidR="4AECF673" w:rsidTr="4AECF673" w14:paraId="40BCE272">
        <w:trPr>
          <w:trHeight w:val="300"/>
        </w:trPr>
        <w:tc>
          <w:tcPr>
            <w:tcW w:w="2190" w:type="dxa"/>
            <w:tcMar/>
            <w:vAlign w:val="center"/>
          </w:tcPr>
          <w:p w:rsidR="4AECF673" w:rsidP="4AECF673" w:rsidRDefault="4AECF673" w14:paraId="4E28A220" w14:textId="45A380EB">
            <w:pPr>
              <w:spacing w:before="0" w:beforeAutospacing="off" w:after="0" w:afterAutospacing="off"/>
              <w:jc w:val="center"/>
            </w:pPr>
            <w:r w:rsidRPr="4AECF673" w:rsidR="4AECF673">
              <w:rPr>
                <w:b w:val="1"/>
                <w:bCs w:val="1"/>
              </w:rPr>
              <w:t>Input</w:t>
            </w:r>
          </w:p>
        </w:tc>
        <w:tc>
          <w:tcPr>
            <w:tcW w:w="2494" w:type="dxa"/>
            <w:tcMar/>
            <w:vAlign w:val="center"/>
          </w:tcPr>
          <w:p w:rsidR="4AECF673" w:rsidP="4AECF673" w:rsidRDefault="4AECF673" w14:paraId="5074919C" w14:textId="09B835EA">
            <w:pPr>
              <w:spacing w:before="0" w:beforeAutospacing="off" w:after="0" w:afterAutospacing="off"/>
              <w:jc w:val="center"/>
            </w:pPr>
            <w:r w:rsidRPr="4AECF673" w:rsidR="4AECF673">
              <w:rPr>
                <w:b w:val="1"/>
                <w:bCs w:val="1"/>
              </w:rPr>
              <w:t>Process</w:t>
            </w:r>
          </w:p>
        </w:tc>
        <w:tc>
          <w:tcPr>
            <w:tcW w:w="2389" w:type="dxa"/>
            <w:tcMar/>
            <w:vAlign w:val="center"/>
          </w:tcPr>
          <w:p w:rsidR="4AECF673" w:rsidP="4AECF673" w:rsidRDefault="4AECF673" w14:paraId="699DBED7" w14:textId="0142396A">
            <w:pPr>
              <w:spacing w:before="0" w:beforeAutospacing="off" w:after="0" w:afterAutospacing="off"/>
              <w:jc w:val="center"/>
            </w:pPr>
            <w:r w:rsidRPr="4AECF673" w:rsidR="4AECF673">
              <w:rPr>
                <w:b w:val="1"/>
                <w:bCs w:val="1"/>
              </w:rPr>
              <w:t>Output</w:t>
            </w:r>
          </w:p>
        </w:tc>
      </w:tr>
      <w:tr w:rsidR="4AECF673" w:rsidTr="4AECF673" w14:paraId="04AD75C7">
        <w:trPr>
          <w:trHeight w:val="300"/>
        </w:trPr>
        <w:tc>
          <w:tcPr>
            <w:tcW w:w="2190" w:type="dxa"/>
            <w:tcMar/>
            <w:vAlign w:val="center"/>
          </w:tcPr>
          <w:p w:rsidR="4AECF673" w:rsidP="4AECF673" w:rsidRDefault="4AECF673" w14:paraId="0BE9124D" w14:textId="7A941BE6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2494" w:type="dxa"/>
            <w:tcMar/>
            <w:vAlign w:val="center"/>
          </w:tcPr>
          <w:p w:rsidR="4AECF673" w:rsidP="4AECF673" w:rsidRDefault="4AECF673" w14:paraId="62B6F29B" w14:textId="34DBF02E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2389" w:type="dxa"/>
            <w:tcMar/>
            <w:vAlign w:val="center"/>
          </w:tcPr>
          <w:p w:rsidR="4AECF673" w:rsidP="4AECF673" w:rsidRDefault="4AECF673" w14:paraId="7FB9F807" w14:textId="78C7BC4F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</w:tr>
    </w:tbl>
    <w:p xmlns:wp14="http://schemas.microsoft.com/office/word/2010/wordml" wp14:paraId="4F935C09" wp14:textId="122E1178"/>
    <w:p xmlns:wp14="http://schemas.microsoft.com/office/word/2010/wordml" w:rsidP="4AECF673" wp14:paraId="2B483EC7" wp14:textId="3031E497">
      <w:pPr>
        <w:pStyle w:val="Heading3"/>
        <w:bidi w:val="0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8. Sketches &amp; Concepts</w:t>
      </w:r>
    </w:p>
    <w:p xmlns:wp14="http://schemas.microsoft.com/office/word/2010/wordml" w:rsidP="4AECF673" wp14:paraId="31091DC8" wp14:textId="3A5F714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Hand sketches / early ideas </w:t>
      </w:r>
    </w:p>
    <w:p xmlns:wp14="http://schemas.microsoft.com/office/word/2010/wordml" w:rsidP="4AECF673" wp14:paraId="5B88165C" wp14:textId="683EF64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Iterations </w:t>
      </w:r>
    </w:p>
    <w:p xmlns:wp14="http://schemas.microsoft.com/office/word/2010/wordml" wp14:paraId="44F1585E" wp14:textId="01AD7960"/>
    <w:p xmlns:wp14="http://schemas.microsoft.com/office/word/2010/wordml" w:rsidP="4AECF673" wp14:paraId="3772F322" wp14:textId="47E43300">
      <w:pPr>
        <w:pStyle w:val="Heading3"/>
        <w:bidi w:val="0"/>
        <w:spacing w:before="281" w:beforeAutospacing="off" w:after="281" w:afterAutospacing="off"/>
      </w:pPr>
      <w:r w:rsidRPr="4AECF673" w:rsidR="199E06B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9. Final System Architecture (Labelled)</w:t>
      </w:r>
    </w:p>
    <w:p xmlns:wp14="http://schemas.microsoft.com/office/word/2010/wordml" w:rsidP="4AECF673" wp14:paraId="41B8CCDB" wp14:textId="29CCDC29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</w:pP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 xml:space="preserve">👉 </w:t>
      </w:r>
      <w:r w:rsidRPr="4AECF673" w:rsidR="199E06BD">
        <w:rPr>
          <w:rFonts w:ascii="Aptos Display" w:hAnsi="Aptos Display" w:eastAsia="Aptos Display" w:cs="Aptos Display"/>
          <w:i w:val="1"/>
          <w:iCs w:val="1"/>
          <w:noProof w:val="0"/>
          <w:color w:val="7F7F7F" w:themeColor="text1" w:themeTint="80" w:themeShade="FF"/>
          <w:sz w:val="24"/>
          <w:szCs w:val="24"/>
          <w:lang w:val="en-US"/>
        </w:rPr>
        <w:t>Clear diagram showing all components and connections</w:t>
      </w:r>
    </w:p>
    <w:p xmlns:wp14="http://schemas.microsoft.com/office/word/2010/wordml" wp14:paraId="2C078E63" wp14:textId="341CB7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d065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f79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8c6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106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f654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51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51650"/>
    <w:rsid w:val="08851650"/>
    <w:rsid w:val="199E06BD"/>
    <w:rsid w:val="1C3662C6"/>
    <w:rsid w:val="4AECF673"/>
    <w:rsid w:val="580DA98C"/>
    <w:rsid w:val="5E592541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ECF6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ECF6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ECF6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ECF67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35dd6f84f14c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2026-03-30T06:21:27.1530647Z</dcterms:created>
  <dcterms:modified xsi:type="dcterms:W3CDTF">2026-03-30T06:28:39.3712614Z</dcterms:modified>
  <dc:creator>Nayan Prakash (Visiting Faculty)</dc:creator>
  <lastModifiedBy>Nayan Prakash (Visiting Faculty)</lastModifiedBy>
</coreProperties>
</file>