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3B3BC5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1. Введение</w:t>
      </w:r>
    </w:p>
    <w:p w14:paraId="0970DB12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 xml:space="preserve">Данный документ описывает архитектуру, функциональные возможности и правила эксплуатации 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-приложения «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Shoe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». Система предназначена для автоматизации работы магазина обуви: управления каталогом товаров, заказами, пользователями, а также для разграничения прав доступа между администраторами, менеджерами и авторизованными клиентами.</w:t>
      </w:r>
    </w:p>
    <w:p w14:paraId="49910799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Основные задачи системы:</w:t>
      </w:r>
    </w:p>
    <w:p w14:paraId="5BDD4C0D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предоставление публичного каталога товаров с возможностью фильтрации и поиска;</w:t>
      </w:r>
    </w:p>
    <w:p w14:paraId="53BB75E6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администрирование базы данных (CRUD-операции) через защищённую панель;</w:t>
      </w:r>
    </w:p>
    <w:p w14:paraId="59A6D6F7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экспорт/импорт данных в форматах JSON/CSV;</w:t>
      </w:r>
    </w:p>
    <w:p w14:paraId="70919679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валидация пользовательских данных через внешний симулятор;</w:t>
      </w:r>
    </w:p>
    <w:p w14:paraId="1C468A82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ведение журнала неудачных попыток входа и капчи, автоматическая блокировка пользователей;</w:t>
      </w:r>
    </w:p>
    <w:p w14:paraId="7BA5C767" w14:textId="4615D2F2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возможность резервного копирования всей базы данных в формате SQL.</w:t>
      </w:r>
    </w:p>
    <w:p w14:paraId="4E4A64C1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</w:p>
    <w:p w14:paraId="21DFAD96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2. Архитектура и технологии</w:t>
      </w:r>
    </w:p>
    <w:p w14:paraId="1D130E03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412A2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 xml:space="preserve">: PHP 8.2 (объектно-ориентированный стиль с использованием 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MySQLi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)</w:t>
      </w:r>
    </w:p>
    <w:p w14:paraId="7F0D5D9B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412A2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 xml:space="preserve">: HTML5, CSS3 (адаптивная вёрстка), 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Drag&amp;Drop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пазл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-капча)</w:t>
      </w:r>
    </w:p>
    <w:p w14:paraId="3ECCFF51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 xml:space="preserve">СУБД: 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MariaDB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 xml:space="preserve"> 10.4)</w:t>
      </w:r>
    </w:p>
    <w:p w14:paraId="596B9194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 xml:space="preserve">Веб-сервер: 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 xml:space="preserve"> / любой совместимый (например, 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OpenServer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)</w:t>
      </w:r>
    </w:p>
    <w:p w14:paraId="0EBCBBBA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 xml:space="preserve">Дополнительное ПО: 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TransferSimulator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 xml:space="preserve"> (симулятор генерации тестовых данных на порту 4444)</w:t>
      </w:r>
    </w:p>
    <w:p w14:paraId="797A83B1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Все скрипты используют единое соединение через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db.php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. Файл style.css отвечает за глобальные стили. Сессии применяются для авторизации и хранения CSRF-токенов.</w:t>
      </w:r>
    </w:p>
    <w:p w14:paraId="6C1B152F" w14:textId="17082DF6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</w:p>
    <w:p w14:paraId="66089DE3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3. Структура базы данных</w:t>
      </w:r>
    </w:p>
    <w:p w14:paraId="739E0A5E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Основные таблицы (из дампа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shoe_store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 xml:space="preserve"> (5).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):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3"/>
        <w:gridCol w:w="5503"/>
      </w:tblGrid>
      <w:tr w:rsidR="00C412A2" w:rsidRPr="00C412A2" w14:paraId="49CA0EC2" w14:textId="77777777" w:rsidTr="00C412A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0B07D" w14:textId="77777777" w:rsidR="00C412A2" w:rsidRPr="00C412A2" w:rsidRDefault="00C412A2" w:rsidP="00C412A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Таблица</w:t>
            </w:r>
          </w:p>
        </w:tc>
        <w:tc>
          <w:tcPr>
            <w:tcW w:w="55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F5418" w14:textId="77777777" w:rsidR="00C412A2" w:rsidRPr="00C412A2" w:rsidRDefault="00C412A2" w:rsidP="00C412A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C412A2" w:rsidRPr="00C412A2" w14:paraId="24E4F5E3" w14:textId="77777777" w:rsidTr="00C412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513D9" w14:textId="77777777" w:rsidR="00C412A2" w:rsidRPr="00C412A2" w:rsidRDefault="00C412A2" w:rsidP="00C412A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5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750D6" w14:textId="77777777" w:rsidR="00C412A2" w:rsidRPr="00C412A2" w:rsidRDefault="00C412A2" w:rsidP="00C412A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  <w:r w:rsidRPr="00C41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(id, </w:t>
            </w:r>
            <w:proofErr w:type="spellStart"/>
            <w:r w:rsidRPr="00C41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role_id</w:t>
            </w:r>
            <w:proofErr w:type="spellEnd"/>
            <w:r w:rsidRPr="00C41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C41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full_name</w:t>
            </w:r>
            <w:proofErr w:type="spellEnd"/>
            <w:r w:rsidRPr="00C41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login, </w:t>
            </w:r>
            <w:proofErr w:type="spellStart"/>
            <w:r w:rsidRPr="00C41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password_hash</w:t>
            </w:r>
            <w:proofErr w:type="spellEnd"/>
            <w:r w:rsidRPr="00C41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C412A2" w:rsidRPr="00C412A2" w14:paraId="5059BE2D" w14:textId="77777777" w:rsidTr="00C412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9DEA0" w14:textId="77777777" w:rsidR="00C412A2" w:rsidRPr="00C412A2" w:rsidRDefault="00C412A2" w:rsidP="00C412A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roles</w:t>
            </w:r>
            <w:proofErr w:type="spellEnd"/>
          </w:p>
        </w:tc>
        <w:tc>
          <w:tcPr>
            <w:tcW w:w="5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EA62C" w14:textId="77777777" w:rsidR="00C412A2" w:rsidRPr="00C412A2" w:rsidRDefault="00C412A2" w:rsidP="00C412A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Справочник ролей (Администратор, Менеджер, Клиент)</w:t>
            </w:r>
          </w:p>
        </w:tc>
      </w:tr>
      <w:tr w:rsidR="00C412A2" w:rsidRPr="00C412A2" w14:paraId="3C24EE43" w14:textId="77777777" w:rsidTr="00C412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1962C" w14:textId="77777777" w:rsidR="00C412A2" w:rsidRPr="00C412A2" w:rsidRDefault="00C412A2" w:rsidP="00C412A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products</w:t>
            </w:r>
            <w:proofErr w:type="spellEnd"/>
          </w:p>
        </w:tc>
        <w:tc>
          <w:tcPr>
            <w:tcW w:w="5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AD6F2" w14:textId="77777777" w:rsidR="00C412A2" w:rsidRPr="00C412A2" w:rsidRDefault="00C412A2" w:rsidP="00C412A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Товары (артикул, цена, остаток, описание, фото)</w:t>
            </w:r>
          </w:p>
        </w:tc>
      </w:tr>
      <w:tr w:rsidR="00C412A2" w:rsidRPr="00C412A2" w14:paraId="05D58463" w14:textId="77777777" w:rsidTr="00C412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54CFD" w14:textId="77777777" w:rsidR="00C412A2" w:rsidRPr="00C412A2" w:rsidRDefault="00C412A2" w:rsidP="00C412A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categories</w:t>
            </w:r>
            <w:proofErr w:type="spellEnd"/>
          </w:p>
        </w:tc>
        <w:tc>
          <w:tcPr>
            <w:tcW w:w="5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77F24" w14:textId="77777777" w:rsidR="00C412A2" w:rsidRPr="00C412A2" w:rsidRDefault="00C412A2" w:rsidP="00C412A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Категории обуви</w:t>
            </w:r>
          </w:p>
        </w:tc>
      </w:tr>
      <w:tr w:rsidR="00C412A2" w:rsidRPr="00C412A2" w14:paraId="4DA8DA89" w14:textId="77777777" w:rsidTr="00C412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48A8D" w14:textId="77777777" w:rsidR="00C412A2" w:rsidRPr="00C412A2" w:rsidRDefault="00C412A2" w:rsidP="00C412A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manufacturers</w:t>
            </w:r>
            <w:proofErr w:type="spellEnd"/>
          </w:p>
        </w:tc>
        <w:tc>
          <w:tcPr>
            <w:tcW w:w="5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43317" w14:textId="77777777" w:rsidR="00C412A2" w:rsidRPr="00C412A2" w:rsidRDefault="00C412A2" w:rsidP="00C412A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Производители</w:t>
            </w:r>
          </w:p>
        </w:tc>
      </w:tr>
      <w:tr w:rsidR="00C412A2" w:rsidRPr="00C412A2" w14:paraId="6CE51F72" w14:textId="77777777" w:rsidTr="00C412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4AA29" w14:textId="77777777" w:rsidR="00C412A2" w:rsidRPr="00C412A2" w:rsidRDefault="00C412A2" w:rsidP="00C412A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suppliers</w:t>
            </w:r>
            <w:proofErr w:type="spellEnd"/>
          </w:p>
        </w:tc>
        <w:tc>
          <w:tcPr>
            <w:tcW w:w="5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0D26B" w14:textId="77777777" w:rsidR="00C412A2" w:rsidRPr="00C412A2" w:rsidRDefault="00C412A2" w:rsidP="00C412A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Поставщики</w:t>
            </w:r>
          </w:p>
        </w:tc>
      </w:tr>
      <w:tr w:rsidR="00C412A2" w:rsidRPr="00C412A2" w14:paraId="1BD6B723" w14:textId="77777777" w:rsidTr="00C412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44AAE" w14:textId="77777777" w:rsidR="00C412A2" w:rsidRPr="00C412A2" w:rsidRDefault="00C412A2" w:rsidP="00C412A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orders</w:t>
            </w:r>
            <w:proofErr w:type="spellEnd"/>
          </w:p>
        </w:tc>
        <w:tc>
          <w:tcPr>
            <w:tcW w:w="5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1CF33" w14:textId="77777777" w:rsidR="00C412A2" w:rsidRPr="00C412A2" w:rsidRDefault="00C412A2" w:rsidP="00C412A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Заказы (дата, статус, код получения)</w:t>
            </w:r>
          </w:p>
        </w:tc>
      </w:tr>
      <w:tr w:rsidR="00C412A2" w:rsidRPr="00C412A2" w14:paraId="325E420D" w14:textId="77777777" w:rsidTr="00C412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C8ADD" w14:textId="77777777" w:rsidR="00C412A2" w:rsidRPr="00C412A2" w:rsidRDefault="00C412A2" w:rsidP="00C412A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order_items</w:t>
            </w:r>
            <w:proofErr w:type="spellEnd"/>
          </w:p>
        </w:tc>
        <w:tc>
          <w:tcPr>
            <w:tcW w:w="5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80F43" w14:textId="77777777" w:rsidR="00C412A2" w:rsidRPr="00C412A2" w:rsidRDefault="00C412A2" w:rsidP="00C412A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Состав заказа (товар, количество)</w:t>
            </w:r>
          </w:p>
        </w:tc>
      </w:tr>
      <w:tr w:rsidR="00C412A2" w:rsidRPr="00C412A2" w14:paraId="66FA8651" w14:textId="77777777" w:rsidTr="00C412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8B5DA" w14:textId="77777777" w:rsidR="00C412A2" w:rsidRPr="00C412A2" w:rsidRDefault="00C412A2" w:rsidP="00C412A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pickup_points</w:t>
            </w:r>
            <w:proofErr w:type="spellEnd"/>
          </w:p>
        </w:tc>
        <w:tc>
          <w:tcPr>
            <w:tcW w:w="5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550D4" w14:textId="77777777" w:rsidR="00C412A2" w:rsidRPr="00C412A2" w:rsidRDefault="00C412A2" w:rsidP="00C412A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Пункты выдачи</w:t>
            </w:r>
          </w:p>
        </w:tc>
      </w:tr>
      <w:tr w:rsidR="00C412A2" w:rsidRPr="00C412A2" w14:paraId="1DFD0842" w14:textId="77777777" w:rsidTr="00C412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FBF33" w14:textId="77777777" w:rsidR="00C412A2" w:rsidRPr="00C412A2" w:rsidRDefault="00C412A2" w:rsidP="00C412A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banned_users</w:t>
            </w:r>
            <w:proofErr w:type="spellEnd"/>
          </w:p>
        </w:tc>
        <w:tc>
          <w:tcPr>
            <w:tcW w:w="5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6CCD5" w14:textId="77777777" w:rsidR="00C412A2" w:rsidRPr="00C412A2" w:rsidRDefault="00C412A2" w:rsidP="00C412A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Заблокированные пользователи (бессрочно)</w:t>
            </w:r>
          </w:p>
        </w:tc>
      </w:tr>
      <w:tr w:rsidR="00C412A2" w:rsidRPr="00C412A2" w14:paraId="73889B55" w14:textId="77777777" w:rsidTr="00C412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28FA4" w14:textId="77777777" w:rsidR="00C412A2" w:rsidRPr="00C412A2" w:rsidRDefault="00C412A2" w:rsidP="00C412A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failed_logins</w:t>
            </w:r>
            <w:proofErr w:type="spellEnd"/>
          </w:p>
        </w:tc>
        <w:tc>
          <w:tcPr>
            <w:tcW w:w="5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D3AE1" w14:textId="77777777" w:rsidR="00C412A2" w:rsidRPr="00C412A2" w:rsidRDefault="00C412A2" w:rsidP="00C412A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Неудачные попытки входа (за последний час)</w:t>
            </w:r>
          </w:p>
        </w:tc>
      </w:tr>
      <w:tr w:rsidR="00C412A2" w:rsidRPr="00C412A2" w14:paraId="2FD59730" w14:textId="77777777" w:rsidTr="00C412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C04A9" w14:textId="77777777" w:rsidR="00C412A2" w:rsidRPr="00C412A2" w:rsidRDefault="00C412A2" w:rsidP="00C412A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failed_captcha_attempts</w:t>
            </w:r>
            <w:proofErr w:type="spellEnd"/>
          </w:p>
        </w:tc>
        <w:tc>
          <w:tcPr>
            <w:tcW w:w="5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BC01A" w14:textId="77777777" w:rsidR="00C412A2" w:rsidRPr="00C412A2" w:rsidRDefault="00C412A2" w:rsidP="00C412A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Неудачные попытки капчи</w:t>
            </w:r>
          </w:p>
        </w:tc>
      </w:tr>
      <w:tr w:rsidR="00C412A2" w:rsidRPr="00C412A2" w14:paraId="5E99847D" w14:textId="77777777" w:rsidTr="00C412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5DC16" w14:textId="77777777" w:rsidR="00C412A2" w:rsidRPr="00C412A2" w:rsidRDefault="00C412A2" w:rsidP="00C412A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test_results</w:t>
            </w:r>
            <w:proofErr w:type="spellEnd"/>
          </w:p>
        </w:tc>
        <w:tc>
          <w:tcPr>
            <w:tcW w:w="5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9150D" w14:textId="77777777" w:rsidR="00C412A2" w:rsidRPr="00C412A2" w:rsidRDefault="00C412A2" w:rsidP="00C412A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Результаты валидации (сохраняются из эмулятора)</w:t>
            </w:r>
          </w:p>
        </w:tc>
      </w:tr>
    </w:tbl>
    <w:p w14:paraId="427C9769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Все внешние ключи и индексы настроены в соответствии с дампом.</w:t>
      </w:r>
    </w:p>
    <w:p w14:paraId="40C9757B" w14:textId="3D6AF3EA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</w:p>
    <w:p w14:paraId="0BACBD76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4. Роли пользователей и права доступа (файл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permissions.php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)</w:t>
      </w:r>
    </w:p>
    <w:p w14:paraId="7CED202B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В системе определены три роли:</w:t>
      </w:r>
    </w:p>
    <w:tbl>
      <w:tblPr>
        <w:tblW w:w="92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2512"/>
        <w:gridCol w:w="5899"/>
      </w:tblGrid>
      <w:tr w:rsidR="00C412A2" w:rsidRPr="00C412A2" w14:paraId="0714DA20" w14:textId="77777777" w:rsidTr="00C412A2">
        <w:trPr>
          <w:tblHeader/>
          <w:jc w:val="center"/>
        </w:trPr>
        <w:tc>
          <w:tcPr>
            <w:tcW w:w="8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81CB0" w14:textId="77777777" w:rsidR="00C412A2" w:rsidRPr="00C412A2" w:rsidRDefault="00C412A2" w:rsidP="00C412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Роль (</w:t>
            </w:r>
            <w:proofErr w:type="spellStart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16A92" w14:textId="77777777" w:rsidR="00C412A2" w:rsidRPr="00C412A2" w:rsidRDefault="00C412A2" w:rsidP="00C412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5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24CB1" w14:textId="77777777" w:rsidR="00C412A2" w:rsidRPr="00C412A2" w:rsidRDefault="00C412A2" w:rsidP="00C412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Права</w:t>
            </w:r>
          </w:p>
        </w:tc>
      </w:tr>
      <w:tr w:rsidR="00C412A2" w:rsidRPr="00C412A2" w14:paraId="0F2AB291" w14:textId="77777777" w:rsidTr="00C412A2">
        <w:trPr>
          <w:jc w:val="center"/>
        </w:trPr>
        <w:tc>
          <w:tcPr>
            <w:tcW w:w="8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0BD77" w14:textId="77777777" w:rsidR="00C412A2" w:rsidRPr="00C412A2" w:rsidRDefault="00C412A2" w:rsidP="00C412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14EC8" w14:textId="77777777" w:rsidR="00C412A2" w:rsidRPr="00C412A2" w:rsidRDefault="00C412A2" w:rsidP="00C412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58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80C40" w14:textId="77777777" w:rsidR="00C412A2" w:rsidRPr="00C412A2" w:rsidRDefault="00C412A2" w:rsidP="00C412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Полный доступ ко всем таблицам, все действия (</w:t>
            </w:r>
            <w:proofErr w:type="spellStart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view</w:t>
            </w:r>
            <w:proofErr w:type="spellEnd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add</w:t>
            </w:r>
            <w:proofErr w:type="spellEnd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edit</w:t>
            </w:r>
            <w:proofErr w:type="spellEnd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  <w:proofErr w:type="spellEnd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export</w:t>
            </w:r>
            <w:proofErr w:type="spellEnd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), все функции (</w:t>
            </w:r>
            <w:proofErr w:type="spellStart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admin_panel</w:t>
            </w:r>
            <w:proofErr w:type="spellEnd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bans</w:t>
            </w:r>
            <w:proofErr w:type="spellEnd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backup</w:t>
            </w:r>
            <w:proofErr w:type="spellEnd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validator</w:t>
            </w:r>
            <w:proofErr w:type="spellEnd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catalog</w:t>
            </w:r>
            <w:proofErr w:type="spellEnd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412A2" w:rsidRPr="00C412A2" w14:paraId="66C30EB8" w14:textId="77777777" w:rsidTr="00C412A2">
        <w:trPr>
          <w:jc w:val="center"/>
        </w:trPr>
        <w:tc>
          <w:tcPr>
            <w:tcW w:w="8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12ACE" w14:textId="77777777" w:rsidR="00C412A2" w:rsidRPr="00C412A2" w:rsidRDefault="00C412A2" w:rsidP="00C412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421A3" w14:textId="77777777" w:rsidR="00C412A2" w:rsidRPr="00C412A2" w:rsidRDefault="00C412A2" w:rsidP="00C412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58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B4D59" w14:textId="77777777" w:rsidR="00C412A2" w:rsidRPr="00C412A2" w:rsidRDefault="00C412A2" w:rsidP="00C412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Доступ</w:t>
            </w:r>
            <w:r w:rsidRPr="00C41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только</w:t>
            </w:r>
            <w:r w:rsidRPr="00C41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C41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таблицам</w:t>
            </w:r>
            <w:r w:rsidRPr="00C41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products, categories, manufacturers, orders, </w:t>
            </w:r>
            <w:proofErr w:type="spellStart"/>
            <w:r w:rsidRPr="00C41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order_items</w:t>
            </w:r>
            <w:proofErr w:type="spellEnd"/>
            <w:r w:rsidRPr="00C41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r w:rsidRPr="00C412A2">
              <w:rPr>
                <w:rFonts w:ascii="Times New Roman" w:hAnsi="Times New Roman" w:cs="Times New Roman"/>
                <w:sz w:val="28"/>
                <w:szCs w:val="28"/>
              </w:rPr>
              <w:t xml:space="preserve">Действия: просмотр, добавление, редактирование, экспорт (без </w:t>
            </w:r>
            <w:r w:rsidRPr="00C412A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удаления). Функции: </w:t>
            </w:r>
            <w:proofErr w:type="spellStart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admin_panel</w:t>
            </w:r>
            <w:proofErr w:type="spellEnd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validator</w:t>
            </w:r>
            <w:proofErr w:type="spellEnd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catalog</w:t>
            </w:r>
            <w:proofErr w:type="spellEnd"/>
          </w:p>
        </w:tc>
      </w:tr>
      <w:tr w:rsidR="00C412A2" w:rsidRPr="00C412A2" w14:paraId="42F0A65D" w14:textId="77777777" w:rsidTr="00C412A2">
        <w:trPr>
          <w:jc w:val="center"/>
        </w:trPr>
        <w:tc>
          <w:tcPr>
            <w:tcW w:w="8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89C4E" w14:textId="77777777" w:rsidR="00C412A2" w:rsidRPr="00C412A2" w:rsidRDefault="00C412A2" w:rsidP="00C412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2A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2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15905" w14:textId="77777777" w:rsidR="00C412A2" w:rsidRPr="00C412A2" w:rsidRDefault="00C412A2" w:rsidP="00C412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Авторизованный клиент</w:t>
            </w:r>
          </w:p>
        </w:tc>
        <w:tc>
          <w:tcPr>
            <w:tcW w:w="58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0D1E2" w14:textId="77777777" w:rsidR="00C412A2" w:rsidRPr="00C412A2" w:rsidRDefault="00C412A2" w:rsidP="00C412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Нет доступа к таблицам, действия отсутствуют. Единственная функция – </w:t>
            </w:r>
            <w:proofErr w:type="spellStart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catalog</w:t>
            </w:r>
            <w:proofErr w:type="spellEnd"/>
            <w:r w:rsidRPr="00C412A2">
              <w:rPr>
                <w:rFonts w:ascii="Times New Roman" w:hAnsi="Times New Roman" w:cs="Times New Roman"/>
                <w:sz w:val="28"/>
                <w:szCs w:val="28"/>
              </w:rPr>
              <w:t> (просмотр каталога и возможность оформления заказа)</w:t>
            </w:r>
          </w:p>
        </w:tc>
      </w:tr>
    </w:tbl>
    <w:bookmarkEnd w:id="0"/>
    <w:p w14:paraId="252B20C4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Примечание</w:t>
      </w:r>
      <w:proofErr w:type="gramStart"/>
      <w:r w:rsidRPr="00C412A2">
        <w:rPr>
          <w:rFonts w:ascii="Times New Roman" w:hAnsi="Times New Roman" w:cs="Times New Roman"/>
          <w:sz w:val="28"/>
          <w:szCs w:val="28"/>
        </w:rPr>
        <w:t>: Для</w:t>
      </w:r>
      <w:proofErr w:type="gramEnd"/>
      <w:r w:rsidRPr="00C412A2">
        <w:rPr>
          <w:rFonts w:ascii="Times New Roman" w:hAnsi="Times New Roman" w:cs="Times New Roman"/>
          <w:sz w:val="28"/>
          <w:szCs w:val="28"/>
        </w:rPr>
        <w:t xml:space="preserve"> авторизованного клиента также доступна кнопка «В корзину» (пока что имитация). Менеджер и администратор при входе в каталог автоматически перенаправляются в панель управления таблицами.</w:t>
      </w:r>
    </w:p>
    <w:p w14:paraId="2309B029" w14:textId="486D4FF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12A2">
        <w:rPr>
          <w:rFonts w:ascii="Times New Roman" w:hAnsi="Times New Roman" w:cs="Times New Roman"/>
          <w:sz w:val="28"/>
          <w:szCs w:val="28"/>
        </w:rPr>
        <w:t>Функция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canAccessTable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) проверяет доступ к конкретной таблице.</w:t>
      </w:r>
      <w:r w:rsidRPr="00C412A2">
        <w:rPr>
          <w:rFonts w:ascii="Times New Roman" w:hAnsi="Times New Roman" w:cs="Times New Roman"/>
          <w:sz w:val="28"/>
          <w:szCs w:val="28"/>
        </w:rPr>
        <w:br/>
        <w:t>Функция</w:t>
      </w:r>
      <w:r w:rsidRPr="00C412A2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C412A2">
        <w:rPr>
          <w:rFonts w:ascii="Times New Roman" w:hAnsi="Times New Roman" w:cs="Times New Roman"/>
          <w:sz w:val="28"/>
          <w:szCs w:val="28"/>
          <w:lang w:val="en-US"/>
        </w:rPr>
        <w:t>canDo</w:t>
      </w:r>
      <w:proofErr w:type="spellEnd"/>
      <w:r w:rsidRPr="00C412A2">
        <w:rPr>
          <w:rFonts w:ascii="Times New Roman" w:hAnsi="Times New Roman" w:cs="Times New Roman"/>
          <w:sz w:val="28"/>
          <w:szCs w:val="28"/>
          <w:lang w:val="en-US"/>
        </w:rPr>
        <w:t>($action) </w:t>
      </w:r>
      <w:r w:rsidRPr="00C412A2">
        <w:rPr>
          <w:rFonts w:ascii="Times New Roman" w:hAnsi="Times New Roman" w:cs="Times New Roman"/>
          <w:sz w:val="28"/>
          <w:szCs w:val="28"/>
        </w:rPr>
        <w:t>проверяет</w:t>
      </w:r>
      <w:r w:rsidRPr="00C412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12A2">
        <w:rPr>
          <w:rFonts w:ascii="Times New Roman" w:hAnsi="Times New Roman" w:cs="Times New Roman"/>
          <w:sz w:val="28"/>
          <w:szCs w:val="28"/>
        </w:rPr>
        <w:t>действие</w:t>
      </w:r>
      <w:r w:rsidRPr="00C412A2">
        <w:rPr>
          <w:rFonts w:ascii="Times New Roman" w:hAnsi="Times New Roman" w:cs="Times New Roman"/>
          <w:sz w:val="28"/>
          <w:szCs w:val="28"/>
          <w:lang w:val="en-US"/>
        </w:rPr>
        <w:t xml:space="preserve"> (view, add, edit, delete, export).</w:t>
      </w:r>
      <w:r w:rsidRPr="00C412A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412A2">
        <w:rPr>
          <w:rFonts w:ascii="Times New Roman" w:hAnsi="Times New Roman" w:cs="Times New Roman"/>
          <w:sz w:val="28"/>
          <w:szCs w:val="28"/>
        </w:rPr>
        <w:t>Функция</w:t>
      </w:r>
      <w:r w:rsidRPr="00C412A2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C412A2">
        <w:rPr>
          <w:rFonts w:ascii="Times New Roman" w:hAnsi="Times New Roman" w:cs="Times New Roman"/>
          <w:sz w:val="28"/>
          <w:szCs w:val="28"/>
          <w:lang w:val="en-US"/>
        </w:rPr>
        <w:t>canUseFeature</w:t>
      </w:r>
      <w:proofErr w:type="spellEnd"/>
      <w:r w:rsidRPr="00C412A2">
        <w:rPr>
          <w:rFonts w:ascii="Times New Roman" w:hAnsi="Times New Roman" w:cs="Times New Roman"/>
          <w:sz w:val="28"/>
          <w:szCs w:val="28"/>
          <w:lang w:val="en-US"/>
        </w:rPr>
        <w:t>($feature) </w:t>
      </w:r>
      <w:r w:rsidRPr="00C412A2">
        <w:rPr>
          <w:rFonts w:ascii="Times New Roman" w:hAnsi="Times New Roman" w:cs="Times New Roman"/>
          <w:sz w:val="28"/>
          <w:szCs w:val="28"/>
        </w:rPr>
        <w:t>проверяет</w:t>
      </w:r>
      <w:r w:rsidRPr="00C412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12A2">
        <w:rPr>
          <w:rFonts w:ascii="Times New Roman" w:hAnsi="Times New Roman" w:cs="Times New Roman"/>
          <w:sz w:val="28"/>
          <w:szCs w:val="28"/>
        </w:rPr>
        <w:t>наличие</w:t>
      </w:r>
      <w:r w:rsidRPr="00C412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12A2">
        <w:rPr>
          <w:rFonts w:ascii="Times New Roman" w:hAnsi="Times New Roman" w:cs="Times New Roman"/>
          <w:sz w:val="28"/>
          <w:szCs w:val="28"/>
        </w:rPr>
        <w:t>модуля</w:t>
      </w:r>
      <w:r w:rsidRPr="00C412A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412A2">
        <w:rPr>
          <w:rFonts w:ascii="Times New Roman" w:hAnsi="Times New Roman" w:cs="Times New Roman"/>
          <w:sz w:val="28"/>
          <w:szCs w:val="28"/>
          <w:lang w:val="en-US"/>
        </w:rPr>
        <w:t>admin_panel</w:t>
      </w:r>
      <w:proofErr w:type="spellEnd"/>
      <w:r w:rsidRPr="00C412A2">
        <w:rPr>
          <w:rFonts w:ascii="Times New Roman" w:hAnsi="Times New Roman" w:cs="Times New Roman"/>
          <w:sz w:val="28"/>
          <w:szCs w:val="28"/>
          <w:lang w:val="en-US"/>
        </w:rPr>
        <w:t>, bans, backup, import, validator, catalog).</w:t>
      </w:r>
    </w:p>
    <w:p w14:paraId="45B7EA77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5. Описание основных модулей</w:t>
      </w:r>
    </w:p>
    <w:p w14:paraId="3BAAB258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5.1 Авторизация (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index.php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 – форма входа)</w:t>
      </w:r>
    </w:p>
    <w:p w14:paraId="1E88AF04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Механизм входа: логин (электронная почта) + пароль, хранящийся в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password_hash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 xml:space="preserve"> (хэш 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password_hash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).</w:t>
      </w:r>
    </w:p>
    <w:p w14:paraId="7CAEE625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 xml:space="preserve">Дополнительная защита – 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пазл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-капча:</w:t>
      </w:r>
    </w:p>
    <w:p w14:paraId="5CC01466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Пользователь должен перетащить 4 фрагмента в порядке 1→2→3→4 (изначально перемешаны).</w:t>
      </w:r>
    </w:p>
    <w:p w14:paraId="4FDB69BE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При неверном порядке увеличивается счётчик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failed_captcha_attempts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.</w:t>
      </w:r>
    </w:p>
    <w:p w14:paraId="2F746BF3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Блокировки:</w:t>
      </w:r>
    </w:p>
    <w:p w14:paraId="205E1F86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После 3 неудачных попыток ввода пароля за час – пользователь попадает в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banned_users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 (тип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).</w:t>
      </w:r>
    </w:p>
    <w:p w14:paraId="55EC0DC7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 xml:space="preserve">После 3 неудачных попыток сборки 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пазла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 xml:space="preserve"> – блокировка типа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captcha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.</w:t>
      </w:r>
    </w:p>
    <w:p w14:paraId="5BD96AAD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Очистка счётчиков при успешном входе.</w:t>
      </w:r>
    </w:p>
    <w:p w14:paraId="3EDE5174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Гостевой доступ: по ссылке «Продолжить как гость» открывается каталог без возможности покупки.</w:t>
      </w:r>
    </w:p>
    <w:p w14:paraId="71E7AA7A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5.2 Панель управления (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index.php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 после входа)</w:t>
      </w:r>
    </w:p>
    <w:p w14:paraId="5F83F444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Отображается только для ролей 1 и 2 (администратор/менеджер). Включает:</w:t>
      </w:r>
    </w:p>
    <w:p w14:paraId="643ECEE9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Список доступных таблиц (с учётом прав доступа) в боковом меню.</w:t>
      </w:r>
    </w:p>
    <w:p w14:paraId="5894A44C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lastRenderedPageBreak/>
        <w:t>Блоки:</w:t>
      </w:r>
    </w:p>
    <w:p w14:paraId="596FE7C7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Экспорт таблицы в JSON (выпадающий список).</w:t>
      </w:r>
    </w:p>
    <w:p w14:paraId="351B93E9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Импорт JSON (выбор файла и таблицы).</w:t>
      </w:r>
    </w:p>
    <w:p w14:paraId="7E062A95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Резервное копирование – кнопка, ведущая на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create_backup.php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.</w:t>
      </w:r>
    </w:p>
    <w:p w14:paraId="4D9C8745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5.3 Просмотр и управление таблицей (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table_view.php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)</w:t>
      </w:r>
    </w:p>
    <w:p w14:paraId="08FE46B3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Вывод данных с постраничной навигацией (10/25/50/100 записей на страницу).</w:t>
      </w:r>
    </w:p>
    <w:p w14:paraId="1DEAF255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Сортировка по любому столбцу (ASC/DESC).</w:t>
      </w:r>
    </w:p>
    <w:p w14:paraId="595F6E49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Поиск по текстовым полям (или по конкретной колонке).</w:t>
      </w:r>
    </w:p>
    <w:p w14:paraId="3D16C455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Экспорт текущей таблицы в JSON и CSV (если есть право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export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).</w:t>
      </w:r>
    </w:p>
    <w:p w14:paraId="2D76B43E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Добавление новой записи (форма внизу, доступна при праве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).</w:t>
      </w:r>
    </w:p>
    <w:p w14:paraId="3DED6D50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Редактирование записи – форма открывается при переходе по ссылке «Изм.» (право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). Для таблицы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 xml:space="preserve"> пароль автоматически 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хэшируется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 xml:space="preserve"> при обновлении.</w:t>
      </w:r>
    </w:p>
    <w:p w14:paraId="58877824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Удаление записи – ссылка с подтверждением (право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), вызов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delete_record.php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 с CSRF-защитой.</w:t>
      </w:r>
    </w:p>
    <w:p w14:paraId="6018F45D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5.4 Добавление записи (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add_record.php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)</w:t>
      </w:r>
    </w:p>
    <w:p w14:paraId="38637438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Получает имя таблицы и массив POST-данных.</w:t>
      </w:r>
    </w:p>
    <w:p w14:paraId="5A6E596A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Пропускает автоинкрементные поля.</w:t>
      </w:r>
    </w:p>
    <w:p w14:paraId="566925E0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Для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 xml:space="preserve"> – 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хэширует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 xml:space="preserve"> пароль.</w:t>
      </w:r>
    </w:p>
    <w:p w14:paraId="1ADEF192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Выполняет INSERT и перенаправляет обратно в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table_view.php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.</w:t>
      </w:r>
    </w:p>
    <w:p w14:paraId="75E636CB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5.5 Удаление записи (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delete_record.php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)</w:t>
      </w:r>
    </w:p>
    <w:p w14:paraId="1BD0F1E6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Проверяет CSRF-токен, право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 и доступ к таблице.</w:t>
      </w:r>
    </w:p>
    <w:p w14:paraId="39DCCA9D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Определяет первичный ключ таблицы и динамически формирует DELETE.</w:t>
      </w:r>
    </w:p>
    <w:p w14:paraId="6655BC81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Перенаправляет на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table_view.php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.</w:t>
      </w:r>
    </w:p>
    <w:p w14:paraId="022D880B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5.6 Экспорт/импорт JSON/CSV</w:t>
      </w:r>
    </w:p>
    <w:p w14:paraId="27C8C60B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Экспорт (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export_json.php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, а также встроенный в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table_view.php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index.php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): генерирует JSON-файл с данными таблицы.</w:t>
      </w:r>
    </w:p>
    <w:p w14:paraId="5C6268BE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Импорт (только JSON, в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index.php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): загружает файл, проверяет структуру, выполняет INSERT IGNORE. Ошибки валидации выводятся пользователю.</w:t>
      </w:r>
    </w:p>
    <w:p w14:paraId="46591C36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5.7 Резервное копирование (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create_backup.php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)</w:t>
      </w:r>
    </w:p>
    <w:p w14:paraId="639C1FA1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Генерирует полный SQL-дамп: структура всех таблиц + данные.</w:t>
      </w:r>
    </w:p>
    <w:p w14:paraId="77763F6C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Включает DROP TABLE IF EXISTS, отключает внешние ключи на время восстановления.</w:t>
      </w:r>
    </w:p>
    <w:p w14:paraId="0E6C0D92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lastRenderedPageBreak/>
        <w:t>Скачивается как файл с именем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backup_ГГГГ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-ММ-ДД_ЧЧ-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ММ.sql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.</w:t>
      </w:r>
    </w:p>
    <w:p w14:paraId="62514CEA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12A2">
        <w:rPr>
          <w:rFonts w:ascii="Times New Roman" w:hAnsi="Times New Roman" w:cs="Times New Roman"/>
          <w:sz w:val="28"/>
          <w:szCs w:val="28"/>
          <w:lang w:val="en-US"/>
        </w:rPr>
        <w:t xml:space="preserve">5.8 </w:t>
      </w:r>
      <w:r w:rsidRPr="00C412A2">
        <w:rPr>
          <w:rFonts w:ascii="Times New Roman" w:hAnsi="Times New Roman" w:cs="Times New Roman"/>
          <w:sz w:val="28"/>
          <w:szCs w:val="28"/>
        </w:rPr>
        <w:t>Валидатор</w:t>
      </w:r>
      <w:r w:rsidRPr="00C412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12A2">
        <w:rPr>
          <w:rFonts w:ascii="Times New Roman" w:hAnsi="Times New Roman" w:cs="Times New Roman"/>
          <w:sz w:val="28"/>
          <w:szCs w:val="28"/>
        </w:rPr>
        <w:t>данных</w:t>
      </w:r>
      <w:r w:rsidRPr="00C412A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412A2">
        <w:rPr>
          <w:rFonts w:ascii="Times New Roman" w:hAnsi="Times New Roman" w:cs="Times New Roman"/>
          <w:sz w:val="28"/>
          <w:szCs w:val="28"/>
          <w:lang w:val="en-US"/>
        </w:rPr>
        <w:t>emulator_results.php</w:t>
      </w:r>
      <w:proofErr w:type="spellEnd"/>
      <w:r w:rsidRPr="00C412A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40093A8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Интегрирован с внешним симулятором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TransferSimulator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, запущенным на localhost:4444.</w:t>
      </w:r>
    </w:p>
    <w:p w14:paraId="052D8E65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 xml:space="preserve">Типы проверок: ФИО, СНИЛС, ИНН, телефон, паспорт, 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.</w:t>
      </w:r>
    </w:p>
    <w:p w14:paraId="3FBC5D8E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При выборе типа система отправляет запрос к симулятору, получает сгенерированное значение.</w:t>
      </w:r>
    </w:p>
    <w:p w14:paraId="385DF883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Выполняется валидация (регулярные выражения, стандартные фильтры).</w:t>
      </w:r>
    </w:p>
    <w:p w14:paraId="081390F6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 xml:space="preserve">Результат отображается с ярким предупреждением (красная рамка, анимация, пульсирующий блок) для 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невалидных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 xml:space="preserve"> данных.</w:t>
      </w:r>
    </w:p>
    <w:p w14:paraId="71ACD8E6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Возможность сохранить результат в таблицу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test_results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 xml:space="preserve"> (при этом для 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невалидных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 xml:space="preserve"> данных появляется дополнительный 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confirm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).</w:t>
      </w:r>
    </w:p>
    <w:p w14:paraId="0F09DDDA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Экспорт отчёта в .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doc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 (только для последней проверки).</w:t>
      </w:r>
    </w:p>
    <w:p w14:paraId="0890B610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Отображение истории последних 20 проверок из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test_results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.</w:t>
      </w:r>
    </w:p>
    <w:p w14:paraId="32A52A54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5.9 Управление блокировками (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admin_bans.php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)</w:t>
      </w:r>
    </w:p>
    <w:p w14:paraId="055599EF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Доступ только для роли с функцией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bans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 (администратор).</w:t>
      </w:r>
    </w:p>
    <w:p w14:paraId="3FFF08E4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Показывает список бессрочно заблокированных пользователей (тип блокировки, причина, дата).</w:t>
      </w:r>
    </w:p>
    <w:p w14:paraId="3604ECF8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12A2">
        <w:rPr>
          <w:rFonts w:ascii="Times New Roman" w:hAnsi="Times New Roman" w:cs="Times New Roman"/>
          <w:sz w:val="28"/>
          <w:szCs w:val="28"/>
        </w:rPr>
        <w:t>Кнопка</w:t>
      </w:r>
      <w:r w:rsidRPr="00C412A2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C412A2">
        <w:rPr>
          <w:rFonts w:ascii="Times New Roman" w:hAnsi="Times New Roman" w:cs="Times New Roman"/>
          <w:sz w:val="28"/>
          <w:szCs w:val="28"/>
        </w:rPr>
        <w:t>Разблокировать</w:t>
      </w:r>
      <w:r w:rsidRPr="00C412A2">
        <w:rPr>
          <w:rFonts w:ascii="Times New Roman" w:hAnsi="Times New Roman" w:cs="Times New Roman"/>
          <w:sz w:val="28"/>
          <w:szCs w:val="28"/>
          <w:lang w:val="en-US"/>
        </w:rPr>
        <w:t xml:space="preserve">» – </w:t>
      </w:r>
      <w:r w:rsidRPr="00C412A2">
        <w:rPr>
          <w:rFonts w:ascii="Times New Roman" w:hAnsi="Times New Roman" w:cs="Times New Roman"/>
          <w:sz w:val="28"/>
          <w:szCs w:val="28"/>
        </w:rPr>
        <w:t>удаляет</w:t>
      </w:r>
      <w:r w:rsidRPr="00C412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12A2">
        <w:rPr>
          <w:rFonts w:ascii="Times New Roman" w:hAnsi="Times New Roman" w:cs="Times New Roman"/>
          <w:sz w:val="28"/>
          <w:szCs w:val="28"/>
        </w:rPr>
        <w:t>записи</w:t>
      </w:r>
      <w:r w:rsidRPr="00C412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12A2">
        <w:rPr>
          <w:rFonts w:ascii="Times New Roman" w:hAnsi="Times New Roman" w:cs="Times New Roman"/>
          <w:sz w:val="28"/>
          <w:szCs w:val="28"/>
        </w:rPr>
        <w:t>из</w:t>
      </w:r>
      <w:r w:rsidRPr="00C412A2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C412A2">
        <w:rPr>
          <w:rFonts w:ascii="Times New Roman" w:hAnsi="Times New Roman" w:cs="Times New Roman"/>
          <w:sz w:val="28"/>
          <w:szCs w:val="28"/>
          <w:lang w:val="en-US"/>
        </w:rPr>
        <w:t>banned_users</w:t>
      </w:r>
      <w:proofErr w:type="spellEnd"/>
      <w:r w:rsidRPr="00C412A2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C412A2">
        <w:rPr>
          <w:rFonts w:ascii="Times New Roman" w:hAnsi="Times New Roman" w:cs="Times New Roman"/>
          <w:sz w:val="28"/>
          <w:szCs w:val="28"/>
          <w:lang w:val="en-US"/>
        </w:rPr>
        <w:t>failed_logins</w:t>
      </w:r>
      <w:proofErr w:type="spellEnd"/>
      <w:r w:rsidRPr="00C412A2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C412A2">
        <w:rPr>
          <w:rFonts w:ascii="Times New Roman" w:hAnsi="Times New Roman" w:cs="Times New Roman"/>
          <w:sz w:val="28"/>
          <w:szCs w:val="28"/>
          <w:lang w:val="en-US"/>
        </w:rPr>
        <w:t>failed_captcha_attempts</w:t>
      </w:r>
      <w:proofErr w:type="spellEnd"/>
      <w:r w:rsidRPr="00C412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03AD46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Дополнительно отображается статистика неудачных попыток входа и капчи за последний час (без привязки к блокировке, информативно).</w:t>
      </w:r>
    </w:p>
    <w:p w14:paraId="061B45B4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5.10 Каталог товаров (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catalog.php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)</w:t>
      </w:r>
    </w:p>
    <w:p w14:paraId="5F4DB3D3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Доступен для всех (включая гостей). Авторизованные клиенты видят кнопку «В корзину» (имитация), гостям кнопка недоступна.</w:t>
      </w:r>
    </w:p>
    <w:p w14:paraId="42F890A6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Реализована фильтрация по категориям и полнотекстовый поиск по названию/артикулу.</w:t>
      </w:r>
    </w:p>
    <w:p w14:paraId="54D218D4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Товары отображаются в виде карточек (изображение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photo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, название, категория, бренд, цена).</w:t>
      </w:r>
    </w:p>
    <w:p w14:paraId="1B0F65C5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По кнопке «Подробнее» открывается модальное окно с детальной информацией.</w:t>
      </w:r>
    </w:p>
    <w:p w14:paraId="38BFE77F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 xml:space="preserve">При входе администратора или менеджера в каталог происходит автоматический 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редирект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 xml:space="preserve"> в панель управления (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table_view.php?table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).</w:t>
      </w:r>
    </w:p>
    <w:p w14:paraId="44285E3A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6. Безопасность</w:t>
      </w:r>
    </w:p>
    <w:p w14:paraId="5BB3BEEB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Пароли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хэшируются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 xml:space="preserve"> через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password_</w:t>
      </w:r>
      <w:proofErr w:type="gramStart"/>
      <w:r w:rsidRPr="00C412A2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412A2">
        <w:rPr>
          <w:rFonts w:ascii="Times New Roman" w:hAnsi="Times New Roman" w:cs="Times New Roman"/>
          <w:sz w:val="28"/>
          <w:szCs w:val="28"/>
        </w:rPr>
        <w:t>).</w:t>
      </w:r>
    </w:p>
    <w:p w14:paraId="19B03423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lastRenderedPageBreak/>
        <w:t>CSRF-защита: для всех форм, изменяющих данные, передаётся токен, сохранённый в сессии.</w:t>
      </w:r>
    </w:p>
    <w:p w14:paraId="17CCD25F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SQL-инъекции предотвращаются использованием подготовленных запросов (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prepare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bind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) или экранированием (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real_escape_string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).</w:t>
      </w:r>
    </w:p>
    <w:p w14:paraId="27AF4E12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Доступ к таблицам проверяется через </w:t>
      </w:r>
      <w:proofErr w:type="spellStart"/>
      <w:proofErr w:type="gramStart"/>
      <w:r w:rsidRPr="00C412A2">
        <w:rPr>
          <w:rFonts w:ascii="Times New Roman" w:hAnsi="Times New Roman" w:cs="Times New Roman"/>
          <w:sz w:val="28"/>
          <w:szCs w:val="28"/>
        </w:rPr>
        <w:t>canAccessTable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412A2">
        <w:rPr>
          <w:rFonts w:ascii="Times New Roman" w:hAnsi="Times New Roman" w:cs="Times New Roman"/>
          <w:sz w:val="28"/>
          <w:szCs w:val="28"/>
        </w:rPr>
        <w:t>) – даже если пользователь подберёт имя таблицы в URL, система заблокирует доступ.</w:t>
      </w:r>
    </w:p>
    <w:p w14:paraId="0B52CDED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Ошибки не выводятся на экран (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display_errors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 xml:space="preserve"> = 0), 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логируются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 xml:space="preserve"> в файл php_errors.log.</w:t>
      </w:r>
    </w:p>
    <w:p w14:paraId="02B2B838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 xml:space="preserve">Блокировка после нескольких неудачных попыток входа/капчи – защита от 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брутфорса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.</w:t>
      </w:r>
    </w:p>
    <w:p w14:paraId="1D51FBE3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Сессии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перегенерируются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 xml:space="preserve"> при необходимости (в коде токен создаётся один раз, но при желании можно добавить регенерацию после логина).</w:t>
      </w:r>
    </w:p>
    <w:p w14:paraId="3B2E9228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7. Инструкция по развёртыванию</w:t>
      </w:r>
    </w:p>
    <w:p w14:paraId="04A9E3B9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 xml:space="preserve">Установка веб-сервера: 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 xml:space="preserve"> + PHP 8.2+ и 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 xml:space="preserve"> (например, 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OpenServer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, XAMPP).</w:t>
      </w:r>
    </w:p>
    <w:p w14:paraId="0491E5DC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Импорт базы данных:</w:t>
      </w:r>
    </w:p>
    <w:p w14:paraId="6C2BDE7E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Создать БД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shoe_store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.</w:t>
      </w:r>
    </w:p>
    <w:p w14:paraId="6A03831A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Импортировать дамп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shoe_store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 xml:space="preserve"> (5).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.</w:t>
      </w:r>
    </w:p>
    <w:p w14:paraId="23C97C0D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Конфигурация:</w:t>
      </w:r>
    </w:p>
    <w:p w14:paraId="03A8BF04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В файле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db.php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 проверить параметры подключения (пароль, порт).</w:t>
      </w:r>
    </w:p>
    <w:p w14:paraId="7BB4AA15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 xml:space="preserve">Запуск 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TransferSimulator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:</w:t>
      </w:r>
    </w:p>
    <w:p w14:paraId="5CEDD938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Скачать и запустить симулятор на порту 4444 (или изменить SIMULATOR_URL в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emulator_results.php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).</w:t>
      </w:r>
    </w:p>
    <w:p w14:paraId="2BB32145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Права на файлы:</w:t>
      </w:r>
    </w:p>
    <w:p w14:paraId="12102B70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Папка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/ должна содержать файл rib.jpg (лого) и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captcha-images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 xml:space="preserve">/ с изображениями 1.png…4.png (фрагменты 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пазла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).</w:t>
      </w:r>
    </w:p>
    <w:p w14:paraId="115F1339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Папка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uploads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 xml:space="preserve">/ (не используется в текущей версии, но может понадобиться для </w:t>
      </w:r>
      <w:proofErr w:type="gramStart"/>
      <w:r w:rsidRPr="00C412A2">
        <w:rPr>
          <w:rFonts w:ascii="Times New Roman" w:hAnsi="Times New Roman" w:cs="Times New Roman"/>
          <w:sz w:val="28"/>
          <w:szCs w:val="28"/>
        </w:rPr>
        <w:t>фото товаров</w:t>
      </w:r>
      <w:proofErr w:type="gramEnd"/>
      <w:r w:rsidRPr="00C412A2">
        <w:rPr>
          <w:rFonts w:ascii="Times New Roman" w:hAnsi="Times New Roman" w:cs="Times New Roman"/>
          <w:sz w:val="28"/>
          <w:szCs w:val="28"/>
        </w:rPr>
        <w:t>).</w:t>
      </w:r>
    </w:p>
    <w:p w14:paraId="077139A4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Доступ в систему:</w:t>
      </w:r>
    </w:p>
    <w:p w14:paraId="1DBD0A71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Администратор: логин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, пароль – задаётся в БД (в дампе: $2y$10$KYkWn4AlzTai.4pDvhRY9uJcWmmW5ZzXZ03ppOdHMvbxXu.5OE5BO → соответствует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).</w:t>
      </w:r>
    </w:p>
    <w:p w14:paraId="78465DED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Менеджер: логин 1diph5e@tutanota.com, пароль из дампа (лучше сменить через интерфейс).</w:t>
      </w:r>
    </w:p>
    <w:p w14:paraId="3E8E34E0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lastRenderedPageBreak/>
        <w:t>Клиент: логин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, пароль 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412A2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C412A2">
        <w:rPr>
          <w:rFonts w:ascii="Times New Roman" w:hAnsi="Times New Roman" w:cs="Times New Roman"/>
          <w:sz w:val="28"/>
          <w:szCs w:val="28"/>
        </w:rPr>
        <w:t xml:space="preserve"> в дампе: $2y$10$18BXJAseiFfklGSJrKGiq.vDz1pEQXNDMsaoAz7M1b5PsVmgtUlyi).</w:t>
      </w:r>
    </w:p>
    <w:p w14:paraId="708F3EE1" w14:textId="24A1900C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</w:p>
    <w:p w14:paraId="426C1ED8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8. Заключение</w:t>
      </w:r>
    </w:p>
    <w:p w14:paraId="48E82DE5" w14:textId="77777777" w:rsidR="00C412A2" w:rsidRPr="00C412A2" w:rsidRDefault="00C412A2" w:rsidP="00C412A2">
      <w:pPr>
        <w:rPr>
          <w:rFonts w:ascii="Times New Roman" w:hAnsi="Times New Roman" w:cs="Times New Roman"/>
          <w:sz w:val="28"/>
          <w:szCs w:val="28"/>
        </w:rPr>
      </w:pPr>
      <w:r w:rsidRPr="00C412A2">
        <w:rPr>
          <w:rFonts w:ascii="Times New Roman" w:hAnsi="Times New Roman" w:cs="Times New Roman"/>
          <w:sz w:val="28"/>
          <w:szCs w:val="28"/>
        </w:rPr>
        <w:t>Разработанная система полностью покрывает требования по управлению интернет-магазином обуви: разграничение ролей, администрирование данных, экспорт/импорт, резервное копирование, валидация данных с привлечением внешнего симулятора, а также защита от несанкционированного доступа (капча, блокировки). Код написан с учётом современных стандартов безопасности и может быть легко доработан под конкретные нужды (например, добавление полноценной корзины и оформления заказов).</w:t>
      </w:r>
    </w:p>
    <w:p w14:paraId="173F0474" w14:textId="77777777" w:rsidR="00B13D8F" w:rsidRPr="00C412A2" w:rsidRDefault="00B13D8F" w:rsidP="00C412A2"/>
    <w:sectPr w:rsidR="00B13D8F" w:rsidRPr="00C412A2" w:rsidSect="00C412A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D36AE"/>
    <w:multiLevelType w:val="multilevel"/>
    <w:tmpl w:val="D2D6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3398F"/>
    <w:multiLevelType w:val="multilevel"/>
    <w:tmpl w:val="A79A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C15DD"/>
    <w:multiLevelType w:val="multilevel"/>
    <w:tmpl w:val="FCBC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D397E"/>
    <w:multiLevelType w:val="multilevel"/>
    <w:tmpl w:val="BC08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71DCE"/>
    <w:multiLevelType w:val="multilevel"/>
    <w:tmpl w:val="63D0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11368"/>
    <w:multiLevelType w:val="multilevel"/>
    <w:tmpl w:val="6998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D597D"/>
    <w:multiLevelType w:val="multilevel"/>
    <w:tmpl w:val="C6A8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21831"/>
    <w:multiLevelType w:val="multilevel"/>
    <w:tmpl w:val="748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AD5450"/>
    <w:multiLevelType w:val="multilevel"/>
    <w:tmpl w:val="B560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D4997"/>
    <w:multiLevelType w:val="multilevel"/>
    <w:tmpl w:val="B7EC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331FC4"/>
    <w:multiLevelType w:val="multilevel"/>
    <w:tmpl w:val="94A4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E14BAB"/>
    <w:multiLevelType w:val="multilevel"/>
    <w:tmpl w:val="44001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C20AD3"/>
    <w:multiLevelType w:val="multilevel"/>
    <w:tmpl w:val="C040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0137D0"/>
    <w:multiLevelType w:val="multilevel"/>
    <w:tmpl w:val="CD98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7"/>
  </w:num>
  <w:num w:numId="4">
    <w:abstractNumId w:val="3"/>
  </w:num>
  <w:num w:numId="5">
    <w:abstractNumId w:val="10"/>
  </w:num>
  <w:num w:numId="6">
    <w:abstractNumId w:val="5"/>
  </w:num>
  <w:num w:numId="7">
    <w:abstractNumId w:val="6"/>
  </w:num>
  <w:num w:numId="8">
    <w:abstractNumId w:val="8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D70"/>
    <w:rsid w:val="00992D70"/>
    <w:rsid w:val="00B13D8F"/>
    <w:rsid w:val="00C4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5737A"/>
  <w15:chartTrackingRefBased/>
  <w15:docId w15:val="{C6FF67F8-DE00-46DF-8B64-E49F33882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412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412A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412A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412A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C41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412A2"/>
    <w:rPr>
      <w:b/>
      <w:bCs/>
    </w:rPr>
  </w:style>
  <w:style w:type="character" w:styleId="HTML">
    <w:name w:val="HTML Code"/>
    <w:basedOn w:val="a0"/>
    <w:uiPriority w:val="99"/>
    <w:semiHidden/>
    <w:unhideWhenUsed/>
    <w:rsid w:val="00C412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27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2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424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1423</Words>
  <Characters>8116</Characters>
  <Application>Microsoft Office Word</Application>
  <DocSecurity>0</DocSecurity>
  <Lines>67</Lines>
  <Paragraphs>19</Paragraphs>
  <ScaleCrop>false</ScaleCrop>
  <Company/>
  <LinksUpToDate>false</LinksUpToDate>
  <CharactersWithSpaces>9520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Котин Кирилл</dc:creator>
  <cp:keywords/>
  <dc:description/>
  <cp:lastModifiedBy>Котин Кирилл</cp:lastModifiedBy>
  <cp:revision>2</cp:revision>
  <dcterms:created xsi:type="dcterms:W3CDTF">2026-06-04T10:50:00Z</dcterms:created>
  <dcterms:modified xsi:type="dcterms:W3CDTF">2026-06-04T10:53:00Z</dcterms:modified>
</cp:coreProperties>
</file>