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FCF8" w14:textId="77777777" w:rsidR="007558A5" w:rsidRDefault="007558A5" w:rsidP="007558A5">
      <w:pPr>
        <w:spacing w:after="200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MUNICIPALIDAD METROPOLITANA DE LIMA</w:t>
      </w:r>
    </w:p>
    <w:p w14:paraId="1D16916F" w14:textId="77777777" w:rsidR="007558A5" w:rsidRDefault="007558A5" w:rsidP="007558A5">
      <w:pPr>
        <w:spacing w:after="600"/>
        <w:jc w:val="center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Arquitectura Empresarial – </w:t>
      </w:r>
      <w:proofErr w:type="spellStart"/>
      <w:r>
        <w:rPr>
          <w:rFonts w:ascii="Arial" w:eastAsia="Arial" w:hAnsi="Arial" w:cs="Arial"/>
          <w:color w:val="2E75B6"/>
          <w:sz w:val="24"/>
          <w:szCs w:val="24"/>
        </w:rPr>
        <w:t>TOGAF</w:t>
      </w:r>
      <w:proofErr w:type="spellEnd"/>
      <w:r>
        <w:rPr>
          <w:rFonts w:ascii="Arial" w:eastAsia="Arial" w:hAnsi="Arial" w:cs="Arial"/>
          <w:color w:val="2E75B6"/>
          <w:sz w:val="24"/>
          <w:szCs w:val="24"/>
        </w:rPr>
        <w:t xml:space="preserve"> ADM</w:t>
      </w:r>
    </w:p>
    <w:p w14:paraId="05D612EA" w14:textId="77777777" w:rsidR="007558A5" w:rsidRDefault="007558A5" w:rsidP="007558A5">
      <w:pPr>
        <w:spacing w:after="200"/>
        <w:jc w:val="center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Hoja de Ruta de Arquitectura</w:t>
      </w:r>
    </w:p>
    <w:p w14:paraId="00A04858" w14:textId="77777777" w:rsidR="007558A5" w:rsidRDefault="007558A5" w:rsidP="007558A5">
      <w:pPr>
        <w:spacing w:after="800"/>
        <w:jc w:val="center"/>
      </w:pPr>
      <w:r>
        <w:rPr>
          <w:rFonts w:ascii="Arial" w:eastAsia="Arial" w:hAnsi="Arial" w:cs="Arial"/>
          <w:b/>
          <w:bCs/>
          <w:color w:val="2E75B6"/>
          <w:sz w:val="32"/>
          <w:szCs w:val="32"/>
        </w:rPr>
        <w:t>Fase C – Arquitectura de Sistemas de Información</w:t>
      </w:r>
    </w:p>
    <w:p w14:paraId="20040753" w14:textId="77777777" w:rsidR="007558A5" w:rsidRDefault="007558A5" w:rsidP="007558A5">
      <w:pPr>
        <w:pBdr>
          <w:bottom w:val="single" w:sz="12" w:space="1" w:color="2E75B6"/>
        </w:pBdr>
        <w:spacing w:after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7558A5" w14:paraId="327C85C9" w14:textId="77777777" w:rsidTr="0003024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CD33" w14:textId="77777777" w:rsidR="007558A5" w:rsidRDefault="007558A5" w:rsidP="000302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FEE6" w14:textId="77777777" w:rsidR="007558A5" w:rsidRDefault="007558A5" w:rsidP="000302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7558A5" w14:paraId="26147913" w14:textId="77777777" w:rsidTr="0003024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4DC1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Nombre del Proyecto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C7DF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Arquitectura Empresarial – Municipalidad Metropolitana de Lima</w:t>
            </w:r>
          </w:p>
        </w:tc>
      </w:tr>
      <w:tr w:rsidR="007558A5" w14:paraId="03051D4C" w14:textId="77777777" w:rsidTr="0003024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972E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Preparado por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B248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Grupo 3 – Equipo de Arquitectura Empresarial</w:t>
            </w:r>
          </w:p>
        </w:tc>
      </w:tr>
      <w:tr w:rsidR="007558A5" w14:paraId="67A06CC9" w14:textId="77777777" w:rsidTr="0003024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955E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Versión del Documento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3029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0.1</w:t>
            </w:r>
          </w:p>
        </w:tc>
      </w:tr>
      <w:tr w:rsidR="007558A5" w14:paraId="72061FFF" w14:textId="77777777" w:rsidTr="0003024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756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8954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Hoja de Ruta de Arquitectura – Fase C</w:t>
            </w:r>
          </w:p>
        </w:tc>
      </w:tr>
      <w:tr w:rsidR="007558A5" w14:paraId="7C09F488" w14:textId="77777777" w:rsidTr="0003024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7A96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Fecha de la Versión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BD8F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26 de junio de 2026</w:t>
            </w:r>
          </w:p>
        </w:tc>
      </w:tr>
      <w:tr w:rsidR="007558A5" w14:paraId="19E269B0" w14:textId="77777777" w:rsidTr="0003024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0097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Revisado por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6C02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Docente: Mg. Tobías Enrique Aliaga Vilchez</w:t>
            </w:r>
          </w:p>
        </w:tc>
      </w:tr>
      <w:tr w:rsidR="007558A5" w14:paraId="776F33B1" w14:textId="77777777" w:rsidTr="0003024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D3A10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Fecha de Revisión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4956" w14:textId="77777777" w:rsidR="007558A5" w:rsidRDefault="007558A5" w:rsidP="0003024D">
            <w:r w:rsidRPr="002178DD">
              <w:rPr>
                <w:color w:val="1F3864"/>
                <w:sz w:val="20"/>
                <w:szCs w:val="20"/>
              </w:rPr>
              <w:t>15-05-2026</w:t>
            </w:r>
          </w:p>
        </w:tc>
      </w:tr>
      <w:tr w:rsidR="007558A5" w14:paraId="111286D3" w14:textId="77777777" w:rsidTr="0003024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0A23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Clasificación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8581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Sin Clasificar</w:t>
            </w:r>
          </w:p>
        </w:tc>
      </w:tr>
    </w:tbl>
    <w:p w14:paraId="0ECB102B" w14:textId="77777777" w:rsidR="007558A5" w:rsidRDefault="007558A5" w:rsidP="007558A5">
      <w:pPr>
        <w:spacing w:before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7558A5" w14:paraId="213C0FA4" w14:textId="77777777" w:rsidTr="0003024D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E7FD" w14:textId="77777777" w:rsidR="007558A5" w:rsidRDefault="007558A5" w:rsidP="000302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8863" w14:textId="77777777" w:rsidR="007558A5" w:rsidRDefault="007558A5" w:rsidP="000302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Código</w:t>
            </w:r>
          </w:p>
        </w:tc>
      </w:tr>
      <w:tr w:rsidR="007558A5" w14:paraId="4E3E7C86" w14:textId="77777777" w:rsidTr="0003024D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B99B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 xml:space="preserve">Chirinos Paredes, Fernando </w:t>
            </w:r>
            <w:proofErr w:type="spell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Angel</w:t>
            </w:r>
            <w:proofErr w:type="spellEnd"/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D3D89" w14:textId="77777777" w:rsidR="007558A5" w:rsidRDefault="007558A5" w:rsidP="0003024D">
            <w:proofErr w:type="spell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20221247C</w:t>
            </w:r>
            <w:proofErr w:type="spellEnd"/>
          </w:p>
        </w:tc>
      </w:tr>
      <w:tr w:rsidR="007558A5" w14:paraId="5C38EA87" w14:textId="77777777" w:rsidTr="0003024D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ECA8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Ruiz Luna, Dair Aldrin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C9E9" w14:textId="77777777" w:rsidR="007558A5" w:rsidRDefault="007558A5" w:rsidP="0003024D">
            <w:proofErr w:type="spell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20212141A</w:t>
            </w:r>
            <w:proofErr w:type="spellEnd"/>
          </w:p>
        </w:tc>
      </w:tr>
      <w:tr w:rsidR="007558A5" w14:paraId="105C3472" w14:textId="77777777" w:rsidTr="0003024D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12B0" w14:textId="77777777" w:rsidR="007558A5" w:rsidRDefault="007558A5" w:rsidP="0003024D">
            <w:proofErr w:type="spell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Garcia</w:t>
            </w:r>
            <w:proofErr w:type="spellEnd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 xml:space="preserve"> Retuerto, Jholvis Juan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B504" w14:textId="77777777" w:rsidR="007558A5" w:rsidRDefault="007558A5" w:rsidP="0003024D">
            <w:proofErr w:type="spell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20221013B</w:t>
            </w:r>
            <w:proofErr w:type="spellEnd"/>
          </w:p>
        </w:tc>
      </w:tr>
      <w:tr w:rsidR="007558A5" w14:paraId="553E7978" w14:textId="77777777" w:rsidTr="0003024D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B2A9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Jaramillo Blanco, Lenin Anderson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CE8B" w14:textId="77777777" w:rsidR="007558A5" w:rsidRDefault="007558A5" w:rsidP="0003024D">
            <w:proofErr w:type="spell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20212632E</w:t>
            </w:r>
            <w:proofErr w:type="spellEnd"/>
          </w:p>
        </w:tc>
      </w:tr>
      <w:tr w:rsidR="007558A5" w14:paraId="147193E2" w14:textId="77777777" w:rsidTr="0003024D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DBAA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 xml:space="preserve">Ramos </w:t>
            </w:r>
            <w:proofErr w:type="spell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Lopez</w:t>
            </w:r>
            <w:proofErr w:type="spellEnd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, Denilson David Giovanni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F840" w14:textId="77777777" w:rsidR="007558A5" w:rsidRDefault="007558A5" w:rsidP="0003024D">
            <w:proofErr w:type="spell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20191240F</w:t>
            </w:r>
            <w:proofErr w:type="spellEnd"/>
          </w:p>
        </w:tc>
      </w:tr>
      <w:tr w:rsidR="007558A5" w14:paraId="5C60FE3F" w14:textId="77777777" w:rsidTr="0003024D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F667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Vila Chahua, Jean Paul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BB2F" w14:textId="77777777" w:rsidR="007558A5" w:rsidRDefault="007558A5" w:rsidP="0003024D">
            <w:proofErr w:type="spell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20170035D</w:t>
            </w:r>
            <w:proofErr w:type="spellEnd"/>
          </w:p>
        </w:tc>
      </w:tr>
      <w:tr w:rsidR="007558A5" w14:paraId="32EB31BC" w14:textId="77777777" w:rsidTr="0003024D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A09D" w14:textId="77777777" w:rsidR="007558A5" w:rsidRDefault="007558A5" w:rsidP="0003024D"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 xml:space="preserve">Chauvet, </w:t>
            </w:r>
            <w:proofErr w:type="spell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Loriano</w:t>
            </w:r>
            <w:proofErr w:type="spellEnd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 xml:space="preserve"> Celso Gaby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65D3" w14:textId="77777777" w:rsidR="007558A5" w:rsidRDefault="007558A5" w:rsidP="0003024D">
            <w:proofErr w:type="spell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II2026102</w:t>
            </w:r>
            <w:proofErr w:type="spellEnd"/>
          </w:p>
        </w:tc>
      </w:tr>
    </w:tbl>
    <w:p w14:paraId="03DFCA39" w14:textId="77777777" w:rsidR="007558A5" w:rsidRDefault="007558A5" w:rsidP="007558A5">
      <w:pPr>
        <w:spacing w:before="800"/>
      </w:pPr>
    </w:p>
    <w:p w14:paraId="3B5DA6C7" w14:textId="77777777" w:rsidR="007558A5" w:rsidRDefault="007558A5" w:rsidP="007558A5">
      <w:pPr>
        <w:jc w:val="center"/>
      </w:pPr>
      <w:proofErr w:type="spellStart"/>
      <w:r>
        <w:rPr>
          <w:rFonts w:ascii="Arial" w:eastAsia="Arial" w:hAnsi="Arial" w:cs="Arial"/>
          <w:i/>
          <w:iCs/>
          <w:color w:val="2E75B6"/>
          <w:sz w:val="20"/>
          <w:szCs w:val="20"/>
        </w:rPr>
        <w:t>SI605U</w:t>
      </w:r>
      <w:proofErr w:type="spellEnd"/>
      <w:r>
        <w:rPr>
          <w:rFonts w:ascii="Arial" w:eastAsia="Arial" w:hAnsi="Arial" w:cs="Arial"/>
          <w:i/>
          <w:iCs/>
          <w:color w:val="2E75B6"/>
          <w:sz w:val="20"/>
          <w:szCs w:val="20"/>
        </w:rPr>
        <w:t>: Arquitectura Empresarial  ·  Lima – Perú  ·  2026</w:t>
      </w:r>
    </w:p>
    <w:p w14:paraId="2C119889" w14:textId="77777777" w:rsidR="005167CA" w:rsidRDefault="005167CA">
      <w:pPr>
        <w:pStyle w:val="Textoindependiente"/>
        <w:jc w:val="center"/>
        <w:sectPr w:rsidR="005167CA">
          <w:headerReference w:type="default" r:id="rId7"/>
          <w:footerReference w:type="default" r:id="rId8"/>
          <w:type w:val="continuous"/>
          <w:pgSz w:w="12240" w:h="15840"/>
          <w:pgMar w:top="1340" w:right="1080" w:bottom="900" w:left="1440" w:header="713" w:footer="704" w:gutter="0"/>
          <w:pgNumType w:start="1"/>
          <w:cols w:space="720"/>
        </w:sectPr>
      </w:pPr>
    </w:p>
    <w:p w14:paraId="169B3E47" w14:textId="77777777" w:rsidR="005167CA" w:rsidRDefault="00000000">
      <w:pPr>
        <w:pStyle w:val="Ttulo3"/>
      </w:pPr>
      <w:r>
        <w:rPr>
          <w:color w:val="1F4E79"/>
        </w:rPr>
        <w:lastRenderedPageBreak/>
        <w:t>Información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del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Documento</w:t>
      </w:r>
    </w:p>
    <w:p w14:paraId="5CB0F58B" w14:textId="77777777" w:rsidR="005167CA" w:rsidRDefault="005167CA">
      <w:pPr>
        <w:pStyle w:val="Textoindependiente"/>
        <w:spacing w:before="4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7558A5" w14:paraId="1AF3F7A6" w14:textId="77777777" w:rsidTr="007D5859">
        <w:trPr>
          <w:trHeight w:val="374"/>
        </w:trPr>
        <w:tc>
          <w:tcPr>
            <w:tcW w:w="2340" w:type="dxa"/>
            <w:shd w:val="clear" w:color="auto" w:fill="D4E8EF"/>
          </w:tcPr>
          <w:p w14:paraId="0BC8C7D7" w14:textId="77777777" w:rsidR="007558A5" w:rsidRDefault="007558A5" w:rsidP="007558A5">
            <w:pPr>
              <w:pStyle w:val="TableParagraph"/>
              <w:spacing w:before="71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Proyecto:</w:t>
            </w:r>
          </w:p>
        </w:tc>
        <w:tc>
          <w:tcPr>
            <w:tcW w:w="7023" w:type="dxa"/>
            <w:gridSpan w:val="3"/>
            <w:vAlign w:val="center"/>
          </w:tcPr>
          <w:p w14:paraId="30A73DA0" w14:textId="771A9FD7" w:rsidR="007558A5" w:rsidRDefault="007558A5" w:rsidP="007558A5">
            <w:pPr>
              <w:pStyle w:val="TableParagraph"/>
              <w:spacing w:before="60"/>
              <w:ind w:left="101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Arquitectura Empresarial – Municipalidad Metropolitana de Lima</w:t>
            </w:r>
          </w:p>
        </w:tc>
      </w:tr>
      <w:tr w:rsidR="005167CA" w14:paraId="1187FB52" w14:textId="77777777">
        <w:trPr>
          <w:trHeight w:val="577"/>
        </w:trPr>
        <w:tc>
          <w:tcPr>
            <w:tcW w:w="2340" w:type="dxa"/>
            <w:shd w:val="clear" w:color="auto" w:fill="D4E8EF"/>
          </w:tcPr>
          <w:p w14:paraId="1C704A96" w14:textId="77777777" w:rsidR="005167CA" w:rsidRDefault="00000000">
            <w:pPr>
              <w:pStyle w:val="TableParagraph"/>
              <w:spacing w:before="172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Preparado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por:</w:t>
            </w:r>
          </w:p>
        </w:tc>
        <w:tc>
          <w:tcPr>
            <w:tcW w:w="2341" w:type="dxa"/>
          </w:tcPr>
          <w:p w14:paraId="1AEA2793" w14:textId="77777777" w:rsidR="005167CA" w:rsidRDefault="00000000">
            <w:pPr>
              <w:pStyle w:val="TableParagraph"/>
              <w:spacing w:before="163"/>
              <w:ind w:left="101"/>
            </w:pPr>
            <w:r>
              <w:t>Grupo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2341" w:type="dxa"/>
            <w:shd w:val="clear" w:color="auto" w:fill="D4E8EF"/>
          </w:tcPr>
          <w:p w14:paraId="23FCE608" w14:textId="77777777" w:rsidR="005167CA" w:rsidRDefault="00000000">
            <w:pPr>
              <w:pStyle w:val="TableParagraph"/>
              <w:spacing w:before="59"/>
              <w:ind w:left="100" w:right="6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Versión del </w:t>
            </w:r>
            <w:r>
              <w:rPr>
                <w:rFonts w:ascii="Arial" w:hAnsi="Arial"/>
                <w:b/>
                <w:spacing w:val="-2"/>
                <w:sz w:val="20"/>
              </w:rPr>
              <w:t>Documento:</w:t>
            </w:r>
          </w:p>
        </w:tc>
        <w:tc>
          <w:tcPr>
            <w:tcW w:w="2341" w:type="dxa"/>
          </w:tcPr>
          <w:p w14:paraId="38117A27" w14:textId="77777777" w:rsidR="005167CA" w:rsidRDefault="00000000">
            <w:pPr>
              <w:pStyle w:val="TableParagraph"/>
              <w:spacing w:before="17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</w:tr>
      <w:tr w:rsidR="007558A5" w14:paraId="5090D922" w14:textId="77777777" w:rsidTr="00F91F8E">
        <w:trPr>
          <w:trHeight w:val="810"/>
        </w:trPr>
        <w:tc>
          <w:tcPr>
            <w:tcW w:w="2340" w:type="dxa"/>
            <w:shd w:val="clear" w:color="auto" w:fill="D4E8EF"/>
          </w:tcPr>
          <w:p w14:paraId="28C12167" w14:textId="77777777" w:rsidR="007558A5" w:rsidRDefault="007558A5" w:rsidP="007558A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142B3121" w14:textId="77777777" w:rsidR="007558A5" w:rsidRDefault="007558A5" w:rsidP="007558A5">
            <w:pPr>
              <w:pStyle w:val="TableParagraph"/>
              <w:spacing w:before="1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Título:</w:t>
            </w:r>
          </w:p>
        </w:tc>
        <w:tc>
          <w:tcPr>
            <w:tcW w:w="2341" w:type="dxa"/>
          </w:tcPr>
          <w:p w14:paraId="5808881E" w14:textId="77777777" w:rsidR="007558A5" w:rsidRDefault="007558A5" w:rsidP="007558A5">
            <w:pPr>
              <w:pStyle w:val="TableParagraph"/>
              <w:spacing w:before="59"/>
              <w:ind w:left="101"/>
              <w:rPr>
                <w:sz w:val="20"/>
              </w:rPr>
            </w:pPr>
            <w:r>
              <w:rPr>
                <w:sz w:val="20"/>
              </w:rPr>
              <w:t>Especificación de Requisitos de Arquitectura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</w:p>
        </w:tc>
        <w:tc>
          <w:tcPr>
            <w:tcW w:w="2341" w:type="dxa"/>
            <w:shd w:val="clear" w:color="auto" w:fill="D4E8EF"/>
          </w:tcPr>
          <w:p w14:paraId="5A5ACB87" w14:textId="77777777" w:rsidR="007558A5" w:rsidRDefault="007558A5" w:rsidP="007558A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683ED1B5" w14:textId="77777777" w:rsidR="007558A5" w:rsidRDefault="007558A5" w:rsidP="007558A5">
            <w:pPr>
              <w:pStyle w:val="TableParagraph"/>
              <w:spacing w:before="1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Versión:</w:t>
            </w:r>
          </w:p>
        </w:tc>
        <w:tc>
          <w:tcPr>
            <w:tcW w:w="2341" w:type="dxa"/>
            <w:vAlign w:val="center"/>
          </w:tcPr>
          <w:p w14:paraId="133AC47E" w14:textId="0B0918DA" w:rsidR="007558A5" w:rsidRDefault="007558A5" w:rsidP="007558A5">
            <w:pPr>
              <w:pStyle w:val="TableParagraph"/>
              <w:ind w:left="99"/>
            </w:pPr>
            <w:r w:rsidRPr="00FC634A">
              <w:t>1</w:t>
            </w:r>
            <w:r>
              <w:t>6</w:t>
            </w:r>
            <w:r w:rsidRPr="00FC634A">
              <w:t xml:space="preserve"> de mayo de 2026</w:t>
            </w:r>
          </w:p>
        </w:tc>
      </w:tr>
      <w:tr w:rsidR="007558A5" w14:paraId="4560AD6C" w14:textId="77777777" w:rsidTr="00022B29">
        <w:trPr>
          <w:trHeight w:val="373"/>
        </w:trPr>
        <w:tc>
          <w:tcPr>
            <w:tcW w:w="2340" w:type="dxa"/>
            <w:shd w:val="clear" w:color="auto" w:fill="D4E8EF"/>
          </w:tcPr>
          <w:p w14:paraId="5FE6D281" w14:textId="77777777" w:rsidR="007558A5" w:rsidRDefault="007558A5" w:rsidP="007558A5">
            <w:pPr>
              <w:pStyle w:val="TableParagraph"/>
              <w:spacing w:before="71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Revisado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por:</w:t>
            </w:r>
          </w:p>
        </w:tc>
        <w:tc>
          <w:tcPr>
            <w:tcW w:w="2341" w:type="dxa"/>
            <w:vAlign w:val="center"/>
          </w:tcPr>
          <w:p w14:paraId="352680F2" w14:textId="0FC752D8" w:rsidR="007558A5" w:rsidRDefault="007558A5" w:rsidP="007558A5">
            <w:pPr>
              <w:pStyle w:val="TableParagraph"/>
              <w:spacing w:before="60"/>
              <w:ind w:left="101"/>
            </w:pPr>
            <w:r w:rsidRPr="00930C98">
              <w:t>Mg. Tobías Enrique Aliaga Vilchez</w:t>
            </w:r>
          </w:p>
        </w:tc>
        <w:tc>
          <w:tcPr>
            <w:tcW w:w="2341" w:type="dxa"/>
            <w:shd w:val="clear" w:color="auto" w:fill="D4E8EF"/>
          </w:tcPr>
          <w:p w14:paraId="212D94D7" w14:textId="77777777" w:rsidR="007558A5" w:rsidRDefault="007558A5" w:rsidP="007558A5">
            <w:pPr>
              <w:pStyle w:val="TableParagraph"/>
              <w:spacing w:before="71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Revisión:</w:t>
            </w:r>
          </w:p>
        </w:tc>
        <w:tc>
          <w:tcPr>
            <w:tcW w:w="2341" w:type="dxa"/>
          </w:tcPr>
          <w:p w14:paraId="6CB3B62C" w14:textId="64E86402" w:rsidR="007558A5" w:rsidRDefault="007558A5" w:rsidP="007558A5">
            <w:pPr>
              <w:pStyle w:val="TableParagraph"/>
              <w:spacing w:before="60"/>
              <w:ind w:left="99"/>
            </w:pPr>
            <w:r w:rsidRPr="00FC634A">
              <w:t>1</w:t>
            </w:r>
            <w:r>
              <w:t>6</w:t>
            </w:r>
            <w:r w:rsidRPr="00FC634A">
              <w:t xml:space="preserve"> de mayo de 2026</w:t>
            </w:r>
          </w:p>
        </w:tc>
      </w:tr>
    </w:tbl>
    <w:p w14:paraId="28E9D064" w14:textId="77777777" w:rsidR="005167CA" w:rsidRDefault="00000000">
      <w:pPr>
        <w:pStyle w:val="Ttulo3"/>
        <w:spacing w:before="255"/>
      </w:pPr>
      <w:r>
        <w:rPr>
          <w:color w:val="1F4E79"/>
        </w:rPr>
        <w:t>Lista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Distribución</w:t>
      </w:r>
    </w:p>
    <w:p w14:paraId="2CEC6319" w14:textId="77777777" w:rsidR="005167CA" w:rsidRDefault="005167CA">
      <w:pPr>
        <w:pStyle w:val="Textoindependiente"/>
        <w:spacing w:before="4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5167CA" w14:paraId="3D8C86AD" w14:textId="77777777">
        <w:trPr>
          <w:trHeight w:val="350"/>
        </w:trPr>
        <w:tc>
          <w:tcPr>
            <w:tcW w:w="3121" w:type="dxa"/>
            <w:shd w:val="clear" w:color="auto" w:fill="1F4E79"/>
          </w:tcPr>
          <w:p w14:paraId="03A27699" w14:textId="77777777" w:rsidR="005167CA" w:rsidRDefault="00000000">
            <w:pPr>
              <w:pStyle w:val="TableParagraph"/>
              <w:spacing w:before="60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De</w:t>
            </w:r>
          </w:p>
        </w:tc>
        <w:tc>
          <w:tcPr>
            <w:tcW w:w="3121" w:type="dxa"/>
            <w:shd w:val="clear" w:color="auto" w:fill="1F4E79"/>
          </w:tcPr>
          <w:p w14:paraId="0AAC8E1F" w14:textId="77777777" w:rsidR="005167CA" w:rsidRDefault="00000000">
            <w:pPr>
              <w:pStyle w:val="TableParagraph"/>
              <w:spacing w:before="60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Fecha</w:t>
            </w:r>
          </w:p>
        </w:tc>
        <w:tc>
          <w:tcPr>
            <w:tcW w:w="3121" w:type="dxa"/>
            <w:shd w:val="clear" w:color="auto" w:fill="1F4E79"/>
          </w:tcPr>
          <w:p w14:paraId="18D4FA21" w14:textId="77777777" w:rsidR="005167CA" w:rsidRDefault="00000000">
            <w:pPr>
              <w:pStyle w:val="TableParagraph"/>
              <w:spacing w:before="60"/>
              <w:ind w:left="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Teléfono/Fax/Email</w:t>
            </w:r>
          </w:p>
        </w:tc>
      </w:tr>
      <w:tr w:rsidR="005167CA" w14:paraId="77FD7FC1" w14:textId="77777777">
        <w:trPr>
          <w:trHeight w:val="373"/>
        </w:trPr>
        <w:tc>
          <w:tcPr>
            <w:tcW w:w="3121" w:type="dxa"/>
          </w:tcPr>
          <w:p w14:paraId="531767A6" w14:textId="77777777" w:rsidR="005167CA" w:rsidRDefault="00000000">
            <w:pPr>
              <w:pStyle w:val="TableParagraph"/>
              <w:spacing w:before="60"/>
              <w:ind w:left="100"/>
            </w:pPr>
            <w:r>
              <w:t>Grupo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3121" w:type="dxa"/>
          </w:tcPr>
          <w:p w14:paraId="43F02C1D" w14:textId="77777777" w:rsidR="005167CA" w:rsidRDefault="00000000">
            <w:pPr>
              <w:pStyle w:val="TableParagraph"/>
              <w:spacing w:before="60"/>
              <w:ind w:left="100"/>
            </w:pPr>
            <w:r>
              <w:rPr>
                <w:spacing w:val="-2"/>
              </w:rPr>
              <w:t>26-06-</w:t>
            </w:r>
            <w:r>
              <w:rPr>
                <w:spacing w:val="-5"/>
              </w:rPr>
              <w:t>26</w:t>
            </w:r>
          </w:p>
        </w:tc>
        <w:tc>
          <w:tcPr>
            <w:tcW w:w="3121" w:type="dxa"/>
          </w:tcPr>
          <w:p w14:paraId="6FD92215" w14:textId="77777777" w:rsidR="005167CA" w:rsidRDefault="00000000">
            <w:pPr>
              <w:pStyle w:val="TableParagraph"/>
              <w:spacing w:before="60"/>
              <w:ind w:left="99"/>
            </w:pPr>
            <w:r>
              <w:rPr>
                <w:spacing w:val="-2"/>
              </w:rPr>
              <w:t>928314486</w:t>
            </w:r>
          </w:p>
        </w:tc>
      </w:tr>
    </w:tbl>
    <w:p w14:paraId="531B0054" w14:textId="77777777" w:rsidR="005167CA" w:rsidRDefault="005167CA">
      <w:pPr>
        <w:pStyle w:val="Textoindependiente"/>
        <w:spacing w:before="23"/>
        <w:rPr>
          <w:rFonts w:ascii="Arial"/>
          <w:b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5167CA" w14:paraId="1D7610F2" w14:textId="77777777">
        <w:trPr>
          <w:trHeight w:val="350"/>
        </w:trPr>
        <w:tc>
          <w:tcPr>
            <w:tcW w:w="2340" w:type="dxa"/>
            <w:shd w:val="clear" w:color="auto" w:fill="1F4E79"/>
          </w:tcPr>
          <w:p w14:paraId="4DE8820A" w14:textId="77777777" w:rsidR="005167CA" w:rsidRDefault="00000000">
            <w:pPr>
              <w:pStyle w:val="TableParagraph"/>
              <w:spacing w:before="59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Para</w:t>
            </w:r>
          </w:p>
        </w:tc>
        <w:tc>
          <w:tcPr>
            <w:tcW w:w="2341" w:type="dxa"/>
            <w:shd w:val="clear" w:color="auto" w:fill="1F4E79"/>
          </w:tcPr>
          <w:p w14:paraId="6BD18635" w14:textId="77777777" w:rsidR="005167CA" w:rsidRDefault="00000000">
            <w:pPr>
              <w:pStyle w:val="TableParagraph"/>
              <w:spacing w:before="59"/>
              <w:ind w:left="1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Acción*</w:t>
            </w:r>
          </w:p>
        </w:tc>
        <w:tc>
          <w:tcPr>
            <w:tcW w:w="2341" w:type="dxa"/>
            <w:shd w:val="clear" w:color="auto" w:fill="1F4E79"/>
          </w:tcPr>
          <w:p w14:paraId="60169185" w14:textId="77777777" w:rsidR="005167CA" w:rsidRDefault="00000000">
            <w:pPr>
              <w:pStyle w:val="TableParagraph"/>
              <w:spacing w:before="59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Fecha</w:t>
            </w:r>
            <w:r>
              <w:rPr>
                <w:rFonts w:ascii="Arial" w:hAns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Límite</w:t>
            </w:r>
          </w:p>
        </w:tc>
        <w:tc>
          <w:tcPr>
            <w:tcW w:w="2341" w:type="dxa"/>
            <w:shd w:val="clear" w:color="auto" w:fill="1F4E79"/>
          </w:tcPr>
          <w:p w14:paraId="5CD9754E" w14:textId="77777777" w:rsidR="005167CA" w:rsidRDefault="00000000">
            <w:pPr>
              <w:pStyle w:val="TableParagraph"/>
              <w:spacing w:before="59"/>
              <w:ind w:left="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Teléfono/Fax/Email</w:t>
            </w:r>
          </w:p>
        </w:tc>
      </w:tr>
      <w:tr w:rsidR="007558A5" w14:paraId="20318500" w14:textId="77777777">
        <w:trPr>
          <w:trHeight w:val="373"/>
        </w:trPr>
        <w:tc>
          <w:tcPr>
            <w:tcW w:w="2340" w:type="dxa"/>
          </w:tcPr>
          <w:p w14:paraId="5574E50F" w14:textId="16122D3F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7E4A79">
              <w:t>Docente (Revisor)</w:t>
            </w:r>
          </w:p>
        </w:tc>
        <w:tc>
          <w:tcPr>
            <w:tcW w:w="2341" w:type="dxa"/>
          </w:tcPr>
          <w:p w14:paraId="008465CB" w14:textId="525E9557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7E4A79">
              <w:t>Revisar</w:t>
            </w:r>
          </w:p>
        </w:tc>
        <w:tc>
          <w:tcPr>
            <w:tcW w:w="2341" w:type="dxa"/>
          </w:tcPr>
          <w:p w14:paraId="7241BB17" w14:textId="11940113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7E4A79">
              <w:t>26-06-2026</w:t>
            </w:r>
          </w:p>
        </w:tc>
        <w:tc>
          <w:tcPr>
            <w:tcW w:w="2341" w:type="dxa"/>
          </w:tcPr>
          <w:p w14:paraId="5EB350D9" w14:textId="75FA00E7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 w:rsidRPr="007E4A79">
              <w:t>taliaga@uni.edu.pe</w:t>
            </w:r>
            <w:proofErr w:type="spellEnd"/>
          </w:p>
        </w:tc>
      </w:tr>
      <w:tr w:rsidR="007558A5" w14:paraId="24579C5C" w14:textId="77777777">
        <w:trPr>
          <w:trHeight w:val="371"/>
        </w:trPr>
        <w:tc>
          <w:tcPr>
            <w:tcW w:w="2340" w:type="dxa"/>
          </w:tcPr>
          <w:p w14:paraId="26C8279E" w14:textId="1301974E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7E4A79">
              <w:t>Gerencia Municipal – MML</w:t>
            </w:r>
          </w:p>
        </w:tc>
        <w:tc>
          <w:tcPr>
            <w:tcW w:w="2341" w:type="dxa"/>
          </w:tcPr>
          <w:p w14:paraId="67A4B156" w14:textId="3F1648B4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7E4A79">
              <w:t>Informar</w:t>
            </w:r>
          </w:p>
        </w:tc>
        <w:tc>
          <w:tcPr>
            <w:tcW w:w="2341" w:type="dxa"/>
          </w:tcPr>
          <w:p w14:paraId="34342163" w14:textId="54EFF22A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7E4A79">
              <w:t>26-06-2026</w:t>
            </w:r>
          </w:p>
        </w:tc>
        <w:tc>
          <w:tcPr>
            <w:tcW w:w="2341" w:type="dxa"/>
          </w:tcPr>
          <w:p w14:paraId="4EF19114" w14:textId="142A07C2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 w:rsidRPr="007E4A79">
              <w:t>gerenciamunicipal@mml.gob.pe</w:t>
            </w:r>
            <w:proofErr w:type="spellEnd"/>
          </w:p>
        </w:tc>
      </w:tr>
      <w:tr w:rsidR="007558A5" w14:paraId="48DC9AB7" w14:textId="77777777">
        <w:trPr>
          <w:trHeight w:val="373"/>
        </w:trPr>
        <w:tc>
          <w:tcPr>
            <w:tcW w:w="2340" w:type="dxa"/>
          </w:tcPr>
          <w:p w14:paraId="50164512" w14:textId="2B78506E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7E4A79">
              <w:t>Comité de Arquitectura Empresarial</w:t>
            </w:r>
          </w:p>
        </w:tc>
        <w:tc>
          <w:tcPr>
            <w:tcW w:w="2341" w:type="dxa"/>
          </w:tcPr>
          <w:p w14:paraId="0164A09B" w14:textId="41B25338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7E4A79">
              <w:t>Aprobar</w:t>
            </w:r>
          </w:p>
        </w:tc>
        <w:tc>
          <w:tcPr>
            <w:tcW w:w="2341" w:type="dxa"/>
          </w:tcPr>
          <w:p w14:paraId="0C71FE5A" w14:textId="712F5B37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7E4A79">
              <w:t>26-06-2026</w:t>
            </w:r>
          </w:p>
        </w:tc>
        <w:tc>
          <w:tcPr>
            <w:tcW w:w="2341" w:type="dxa"/>
          </w:tcPr>
          <w:p w14:paraId="0C378456" w14:textId="40CB3EF2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 w:rsidRPr="007E4A79">
              <w:t>comite.ae@mml.gob.pe</w:t>
            </w:r>
            <w:proofErr w:type="spellEnd"/>
          </w:p>
        </w:tc>
      </w:tr>
    </w:tbl>
    <w:p w14:paraId="52283AE7" w14:textId="77777777" w:rsidR="005167CA" w:rsidRDefault="00000000">
      <w:pPr>
        <w:spacing w:before="83"/>
        <w:rPr>
          <w:rFonts w:ascii="Arial" w:hAnsi="Arial"/>
          <w:i/>
          <w:sz w:val="18"/>
        </w:rPr>
      </w:pPr>
      <w:r>
        <w:rPr>
          <w:rFonts w:ascii="Arial" w:hAnsi="Arial"/>
          <w:i/>
          <w:color w:val="808080"/>
          <w:sz w:val="18"/>
        </w:rPr>
        <w:t>*</w:t>
      </w:r>
      <w:r>
        <w:rPr>
          <w:rFonts w:ascii="Arial" w:hAnsi="Arial"/>
          <w:i/>
          <w:color w:val="808080"/>
          <w:spacing w:val="-6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Tipos</w:t>
      </w:r>
      <w:r>
        <w:rPr>
          <w:rFonts w:ascii="Arial" w:hAnsi="Arial"/>
          <w:i/>
          <w:color w:val="808080"/>
          <w:spacing w:val="-2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de</w:t>
      </w:r>
      <w:r>
        <w:rPr>
          <w:rFonts w:ascii="Arial" w:hAnsi="Arial"/>
          <w:i/>
          <w:color w:val="808080"/>
          <w:spacing w:val="-5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acción:</w:t>
      </w:r>
      <w:r>
        <w:rPr>
          <w:rFonts w:ascii="Arial" w:hAnsi="Arial"/>
          <w:i/>
          <w:color w:val="808080"/>
          <w:spacing w:val="-3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Aprobar,</w:t>
      </w:r>
      <w:r>
        <w:rPr>
          <w:rFonts w:ascii="Arial" w:hAnsi="Arial"/>
          <w:i/>
          <w:color w:val="808080"/>
          <w:spacing w:val="-4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Revisar,</w:t>
      </w:r>
      <w:r>
        <w:rPr>
          <w:rFonts w:ascii="Arial" w:hAnsi="Arial"/>
          <w:i/>
          <w:color w:val="808080"/>
          <w:spacing w:val="-3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Informar,</w:t>
      </w:r>
      <w:r>
        <w:rPr>
          <w:rFonts w:ascii="Arial" w:hAnsi="Arial"/>
          <w:i/>
          <w:color w:val="808080"/>
          <w:spacing w:val="-4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Archivar,</w:t>
      </w:r>
      <w:r>
        <w:rPr>
          <w:rFonts w:ascii="Arial" w:hAnsi="Arial"/>
          <w:i/>
          <w:color w:val="808080"/>
          <w:spacing w:val="-3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Acción</w:t>
      </w:r>
      <w:r>
        <w:rPr>
          <w:rFonts w:ascii="Arial" w:hAnsi="Arial"/>
          <w:i/>
          <w:color w:val="808080"/>
          <w:spacing w:val="-3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requerida,</w:t>
      </w:r>
      <w:r>
        <w:rPr>
          <w:rFonts w:ascii="Arial" w:hAnsi="Arial"/>
          <w:i/>
          <w:color w:val="808080"/>
          <w:spacing w:val="-4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Asistir</w:t>
      </w:r>
      <w:r>
        <w:rPr>
          <w:rFonts w:ascii="Arial" w:hAnsi="Arial"/>
          <w:i/>
          <w:color w:val="808080"/>
          <w:spacing w:val="-3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a</w:t>
      </w:r>
      <w:r>
        <w:rPr>
          <w:rFonts w:ascii="Arial" w:hAnsi="Arial"/>
          <w:i/>
          <w:color w:val="808080"/>
          <w:spacing w:val="-4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reunión,</w:t>
      </w:r>
      <w:r>
        <w:rPr>
          <w:rFonts w:ascii="Arial" w:hAnsi="Arial"/>
          <w:i/>
          <w:color w:val="808080"/>
          <w:spacing w:val="-5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Otro</w:t>
      </w:r>
      <w:r>
        <w:rPr>
          <w:rFonts w:ascii="Arial" w:hAnsi="Arial"/>
          <w:i/>
          <w:color w:val="808080"/>
          <w:spacing w:val="-3"/>
          <w:sz w:val="18"/>
        </w:rPr>
        <w:t xml:space="preserve"> </w:t>
      </w:r>
      <w:r>
        <w:rPr>
          <w:rFonts w:ascii="Arial" w:hAnsi="Arial"/>
          <w:i/>
          <w:color w:val="808080"/>
          <w:spacing w:val="-2"/>
          <w:sz w:val="18"/>
        </w:rPr>
        <w:t>(especificar).</w:t>
      </w:r>
    </w:p>
    <w:p w14:paraId="6C689EF6" w14:textId="77777777" w:rsidR="005167CA" w:rsidRDefault="00000000">
      <w:pPr>
        <w:pStyle w:val="Ttulo3"/>
        <w:spacing w:before="120"/>
      </w:pPr>
      <w:r>
        <w:rPr>
          <w:color w:val="1F4E79"/>
        </w:rPr>
        <w:t>Historial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Versiones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del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Documento</w:t>
      </w:r>
    </w:p>
    <w:p w14:paraId="04A7248E" w14:textId="77777777" w:rsidR="005167CA" w:rsidRDefault="005167CA">
      <w:pPr>
        <w:pStyle w:val="Textoindependiente"/>
        <w:spacing w:before="5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1501"/>
        <w:gridCol w:w="2160"/>
        <w:gridCol w:w="3001"/>
        <w:gridCol w:w="1500"/>
      </w:tblGrid>
      <w:tr w:rsidR="005167CA" w14:paraId="36C0C48A" w14:textId="77777777">
        <w:trPr>
          <w:trHeight w:val="350"/>
        </w:trPr>
        <w:tc>
          <w:tcPr>
            <w:tcW w:w="1200" w:type="dxa"/>
            <w:shd w:val="clear" w:color="auto" w:fill="1F4E79"/>
          </w:tcPr>
          <w:p w14:paraId="1B31FF54" w14:textId="77777777" w:rsidR="005167CA" w:rsidRDefault="00000000">
            <w:pPr>
              <w:pStyle w:val="TableParagraph"/>
              <w:spacing w:before="59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N.º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Ver.</w:t>
            </w:r>
          </w:p>
        </w:tc>
        <w:tc>
          <w:tcPr>
            <w:tcW w:w="1501" w:type="dxa"/>
            <w:shd w:val="clear" w:color="auto" w:fill="1F4E79"/>
          </w:tcPr>
          <w:p w14:paraId="681D05A4" w14:textId="77777777" w:rsidR="005167CA" w:rsidRDefault="00000000">
            <w:pPr>
              <w:pStyle w:val="TableParagraph"/>
              <w:spacing w:before="59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Fecha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Ver.</w:t>
            </w:r>
          </w:p>
        </w:tc>
        <w:tc>
          <w:tcPr>
            <w:tcW w:w="2160" w:type="dxa"/>
            <w:shd w:val="clear" w:color="auto" w:fill="1F4E79"/>
          </w:tcPr>
          <w:p w14:paraId="3C6E5366" w14:textId="77777777" w:rsidR="005167CA" w:rsidRDefault="00000000">
            <w:pPr>
              <w:pStyle w:val="TableParagraph"/>
              <w:spacing w:before="59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Revisado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por</w:t>
            </w:r>
          </w:p>
        </w:tc>
        <w:tc>
          <w:tcPr>
            <w:tcW w:w="3001" w:type="dxa"/>
            <w:shd w:val="clear" w:color="auto" w:fill="1F4E79"/>
          </w:tcPr>
          <w:p w14:paraId="6F823C54" w14:textId="77777777" w:rsidR="005167CA" w:rsidRDefault="00000000">
            <w:pPr>
              <w:pStyle w:val="TableParagraph"/>
              <w:spacing w:before="59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1500" w:type="dxa"/>
            <w:shd w:val="clear" w:color="auto" w:fill="1F4E79"/>
          </w:tcPr>
          <w:p w14:paraId="72515F45" w14:textId="77777777" w:rsidR="005167CA" w:rsidRDefault="00000000">
            <w:pPr>
              <w:pStyle w:val="TableParagraph"/>
              <w:spacing w:before="59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Archivo</w:t>
            </w:r>
          </w:p>
        </w:tc>
      </w:tr>
      <w:tr w:rsidR="007558A5" w14:paraId="610468FD" w14:textId="77777777">
        <w:trPr>
          <w:trHeight w:val="371"/>
        </w:trPr>
        <w:tc>
          <w:tcPr>
            <w:tcW w:w="1200" w:type="dxa"/>
          </w:tcPr>
          <w:p w14:paraId="1C40C052" w14:textId="0EF681CD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FC21B5">
              <w:t>0.1</w:t>
            </w:r>
          </w:p>
        </w:tc>
        <w:tc>
          <w:tcPr>
            <w:tcW w:w="1501" w:type="dxa"/>
          </w:tcPr>
          <w:p w14:paraId="7B1EC9A0" w14:textId="21DE413C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FC21B5">
              <w:t>26-06-2026</w:t>
            </w:r>
          </w:p>
        </w:tc>
        <w:tc>
          <w:tcPr>
            <w:tcW w:w="2160" w:type="dxa"/>
          </w:tcPr>
          <w:p w14:paraId="6729F609" w14:textId="66795145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FC21B5">
              <w:t>Grupo 3</w:t>
            </w:r>
          </w:p>
        </w:tc>
        <w:tc>
          <w:tcPr>
            <w:tcW w:w="3001" w:type="dxa"/>
          </w:tcPr>
          <w:p w14:paraId="4FD09B4C" w14:textId="572F9FED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r w:rsidRPr="00FC21B5">
              <w:t xml:space="preserve">Versión inicial – completado para entrega </w:t>
            </w:r>
            <w:proofErr w:type="spellStart"/>
            <w:r w:rsidRPr="00FC21B5">
              <w:t>PC3</w:t>
            </w:r>
            <w:proofErr w:type="spellEnd"/>
          </w:p>
        </w:tc>
        <w:tc>
          <w:tcPr>
            <w:tcW w:w="1500" w:type="dxa"/>
          </w:tcPr>
          <w:p w14:paraId="10E29F42" w14:textId="59173B76" w:rsidR="007558A5" w:rsidRDefault="007558A5" w:rsidP="007558A5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 w:rsidRPr="00FC21B5">
              <w:t>03_Hoja_de_Ruta_Arquitectura_FaseC.docx</w:t>
            </w:r>
            <w:proofErr w:type="spellEnd"/>
          </w:p>
        </w:tc>
      </w:tr>
      <w:tr w:rsidR="005167CA" w14:paraId="01F439C2" w14:textId="77777777">
        <w:trPr>
          <w:trHeight w:val="374"/>
        </w:trPr>
        <w:tc>
          <w:tcPr>
            <w:tcW w:w="1200" w:type="dxa"/>
          </w:tcPr>
          <w:p w14:paraId="013C8CBA" w14:textId="77777777" w:rsidR="005167CA" w:rsidRDefault="005167C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1" w:type="dxa"/>
          </w:tcPr>
          <w:p w14:paraId="0AEF74BF" w14:textId="77777777" w:rsidR="005167CA" w:rsidRDefault="005167C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F5E6735" w14:textId="77777777" w:rsidR="005167CA" w:rsidRDefault="005167C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1" w:type="dxa"/>
          </w:tcPr>
          <w:p w14:paraId="03AA147E" w14:textId="77777777" w:rsidR="005167CA" w:rsidRDefault="005167C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</w:tcPr>
          <w:p w14:paraId="2EE0D265" w14:textId="77777777" w:rsidR="005167CA" w:rsidRDefault="005167C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1588722" w14:textId="77777777" w:rsidR="005167CA" w:rsidRDefault="005167CA">
      <w:pPr>
        <w:pStyle w:val="TableParagraph"/>
        <w:rPr>
          <w:rFonts w:ascii="Times New Roman"/>
          <w:sz w:val="20"/>
        </w:rPr>
        <w:sectPr w:rsidR="005167CA">
          <w:pgSz w:w="12240" w:h="15840"/>
          <w:pgMar w:top="1340" w:right="1080" w:bottom="900" w:left="1440" w:header="713" w:footer="704" w:gutter="0"/>
          <w:cols w:space="720"/>
        </w:sectPr>
      </w:pPr>
    </w:p>
    <w:p w14:paraId="0C44CF4E" w14:textId="77777777" w:rsidR="005167CA" w:rsidRDefault="00000000">
      <w:pPr>
        <w:spacing w:before="85"/>
        <w:rPr>
          <w:rFonts w:ascii="Arial"/>
          <w:b/>
          <w:sz w:val="32"/>
        </w:rPr>
      </w:pPr>
      <w:r>
        <w:rPr>
          <w:rFonts w:ascii="Arial"/>
          <w:b/>
          <w:color w:val="1F4E79"/>
          <w:sz w:val="32"/>
        </w:rPr>
        <w:lastRenderedPageBreak/>
        <w:t>Tabla</w:t>
      </w:r>
      <w:r>
        <w:rPr>
          <w:rFonts w:ascii="Arial"/>
          <w:b/>
          <w:color w:val="1F4E79"/>
          <w:spacing w:val="-9"/>
          <w:sz w:val="32"/>
        </w:rPr>
        <w:t xml:space="preserve"> </w:t>
      </w:r>
      <w:r>
        <w:rPr>
          <w:rFonts w:ascii="Arial"/>
          <w:b/>
          <w:color w:val="1F4E79"/>
          <w:sz w:val="32"/>
        </w:rPr>
        <w:t>de</w:t>
      </w:r>
      <w:r>
        <w:rPr>
          <w:rFonts w:ascii="Arial"/>
          <w:b/>
          <w:color w:val="1F4E79"/>
          <w:spacing w:val="-9"/>
          <w:sz w:val="32"/>
        </w:rPr>
        <w:t xml:space="preserve"> </w:t>
      </w:r>
      <w:r>
        <w:rPr>
          <w:rFonts w:ascii="Arial"/>
          <w:b/>
          <w:color w:val="1F4E79"/>
          <w:spacing w:val="-2"/>
          <w:sz w:val="32"/>
        </w:rPr>
        <w:t>Contenido</w:t>
      </w:r>
    </w:p>
    <w:p w14:paraId="46D188B0" w14:textId="77777777" w:rsidR="005167CA" w:rsidRDefault="00000000">
      <w:pPr>
        <w:spacing w:before="78"/>
        <w:rPr>
          <w:rFonts w:ascii="Arial" w:hAnsi="Arial"/>
          <w:i/>
          <w:sz w:val="18"/>
        </w:rPr>
      </w:pPr>
      <w:r>
        <w:rPr>
          <w:rFonts w:ascii="Arial" w:hAnsi="Arial"/>
          <w:i/>
          <w:color w:val="808080"/>
          <w:sz w:val="18"/>
        </w:rPr>
        <w:t>(En</w:t>
      </w:r>
      <w:r>
        <w:rPr>
          <w:rFonts w:ascii="Arial" w:hAnsi="Arial"/>
          <w:i/>
          <w:color w:val="808080"/>
          <w:spacing w:val="-4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Word:</w:t>
      </w:r>
      <w:r>
        <w:rPr>
          <w:rFonts w:ascii="Arial" w:hAnsi="Arial"/>
          <w:i/>
          <w:color w:val="808080"/>
          <w:spacing w:val="-4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clic</w:t>
      </w:r>
      <w:r>
        <w:rPr>
          <w:rFonts w:ascii="Arial" w:hAnsi="Arial"/>
          <w:i/>
          <w:color w:val="808080"/>
          <w:spacing w:val="-3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derecho</w:t>
      </w:r>
      <w:r>
        <w:rPr>
          <w:rFonts w:ascii="Arial" w:hAnsi="Arial"/>
          <w:i/>
          <w:color w:val="808080"/>
          <w:spacing w:val="-2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sobre</w:t>
      </w:r>
      <w:r>
        <w:rPr>
          <w:rFonts w:ascii="Arial" w:hAnsi="Arial"/>
          <w:i/>
          <w:color w:val="808080"/>
          <w:spacing w:val="-2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la</w:t>
      </w:r>
      <w:r>
        <w:rPr>
          <w:rFonts w:ascii="Arial" w:hAnsi="Arial"/>
          <w:i/>
          <w:color w:val="808080"/>
          <w:spacing w:val="-2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tabla</w:t>
      </w:r>
      <w:r>
        <w:rPr>
          <w:rFonts w:ascii="Arial" w:hAnsi="Arial"/>
          <w:i/>
          <w:color w:val="808080"/>
          <w:spacing w:val="-2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→</w:t>
      </w:r>
      <w:r>
        <w:rPr>
          <w:rFonts w:ascii="Arial" w:hAnsi="Arial"/>
          <w:i/>
          <w:color w:val="808080"/>
          <w:spacing w:val="-2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«Actualizar</w:t>
      </w:r>
      <w:r>
        <w:rPr>
          <w:rFonts w:ascii="Arial" w:hAnsi="Arial"/>
          <w:i/>
          <w:color w:val="808080"/>
          <w:spacing w:val="-4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campos»</w:t>
      </w:r>
      <w:r>
        <w:rPr>
          <w:rFonts w:ascii="Arial" w:hAnsi="Arial"/>
          <w:i/>
          <w:color w:val="808080"/>
          <w:spacing w:val="-2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/</w:t>
      </w:r>
      <w:r>
        <w:rPr>
          <w:rFonts w:ascii="Arial" w:hAnsi="Arial"/>
          <w:i/>
          <w:color w:val="808080"/>
          <w:spacing w:val="-2"/>
          <w:sz w:val="18"/>
        </w:rPr>
        <w:t xml:space="preserve"> </w:t>
      </w:r>
      <w:proofErr w:type="spellStart"/>
      <w:r>
        <w:rPr>
          <w:rFonts w:ascii="Arial" w:hAnsi="Arial"/>
          <w:i/>
          <w:color w:val="808080"/>
          <w:sz w:val="18"/>
        </w:rPr>
        <w:t>F9</w:t>
      </w:r>
      <w:proofErr w:type="spellEnd"/>
      <w:r>
        <w:rPr>
          <w:rFonts w:ascii="Arial" w:hAnsi="Arial"/>
          <w:i/>
          <w:color w:val="808080"/>
          <w:spacing w:val="-4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para</w:t>
      </w:r>
      <w:r>
        <w:rPr>
          <w:rFonts w:ascii="Arial" w:hAnsi="Arial"/>
          <w:i/>
          <w:color w:val="808080"/>
          <w:spacing w:val="-4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generar</w:t>
      </w:r>
      <w:r>
        <w:rPr>
          <w:rFonts w:ascii="Arial" w:hAnsi="Arial"/>
          <w:i/>
          <w:color w:val="808080"/>
          <w:spacing w:val="-2"/>
          <w:sz w:val="18"/>
        </w:rPr>
        <w:t xml:space="preserve"> </w:t>
      </w:r>
      <w:r>
        <w:rPr>
          <w:rFonts w:ascii="Arial" w:hAnsi="Arial"/>
          <w:i/>
          <w:color w:val="808080"/>
          <w:sz w:val="18"/>
        </w:rPr>
        <w:t>el</w:t>
      </w:r>
      <w:r>
        <w:rPr>
          <w:rFonts w:ascii="Arial" w:hAnsi="Arial"/>
          <w:i/>
          <w:color w:val="808080"/>
          <w:spacing w:val="-1"/>
          <w:sz w:val="18"/>
        </w:rPr>
        <w:t xml:space="preserve"> </w:t>
      </w:r>
      <w:r>
        <w:rPr>
          <w:rFonts w:ascii="Arial" w:hAnsi="Arial"/>
          <w:i/>
          <w:color w:val="808080"/>
          <w:spacing w:val="-2"/>
          <w:sz w:val="18"/>
        </w:rPr>
        <w:t>índice.)</w:t>
      </w:r>
    </w:p>
    <w:sdt>
      <w:sdtPr>
        <w:id w:val="-1700541115"/>
        <w:docPartObj>
          <w:docPartGallery w:val="Table of Contents"/>
          <w:docPartUnique/>
        </w:docPartObj>
      </w:sdtPr>
      <w:sdtContent>
        <w:p w14:paraId="6F75A39C" w14:textId="77777777" w:rsidR="005167CA" w:rsidRDefault="005167CA">
          <w:pPr>
            <w:pStyle w:val="TDC1"/>
            <w:numPr>
              <w:ilvl w:val="0"/>
              <w:numId w:val="3"/>
            </w:numPr>
            <w:tabs>
              <w:tab w:val="left" w:pos="247"/>
              <w:tab w:val="right" w:leader="dot" w:pos="9352"/>
            </w:tabs>
            <w:spacing w:before="161"/>
            <w:ind w:hanging="247"/>
          </w:pPr>
          <w:hyperlink w:anchor="_bookmark0" w:history="1">
            <w:r>
              <w:t>Propósito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F128DC3" w14:textId="77777777" w:rsidR="005167CA" w:rsidRDefault="005167CA">
          <w:pPr>
            <w:pStyle w:val="TDC1"/>
            <w:numPr>
              <w:ilvl w:val="0"/>
              <w:numId w:val="3"/>
            </w:numPr>
            <w:tabs>
              <w:tab w:val="left" w:pos="247"/>
              <w:tab w:val="right" w:leader="dot" w:pos="9352"/>
            </w:tabs>
            <w:ind w:hanging="247"/>
          </w:pPr>
          <w:hyperlink w:anchor="_bookmark1" w:history="1">
            <w:r>
              <w:t>Requisitos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Arquitectura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5D52F81" w14:textId="77777777" w:rsidR="005167CA" w:rsidRDefault="005167CA">
          <w:pPr>
            <w:pStyle w:val="TDC2"/>
            <w:numPr>
              <w:ilvl w:val="1"/>
              <w:numId w:val="3"/>
            </w:numPr>
            <w:tabs>
              <w:tab w:val="left" w:pos="650"/>
              <w:tab w:val="right" w:leader="dot" w:pos="9352"/>
            </w:tabs>
            <w:ind w:hanging="429"/>
          </w:pPr>
          <w:hyperlink w:anchor="_bookmark2" w:history="1">
            <w:r>
              <w:t>Requisitos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Arquitectura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E8C5482" w14:textId="77777777" w:rsidR="005167CA" w:rsidRDefault="005167CA">
          <w:pPr>
            <w:pStyle w:val="TDC2"/>
            <w:numPr>
              <w:ilvl w:val="1"/>
              <w:numId w:val="3"/>
            </w:numPr>
            <w:tabs>
              <w:tab w:val="left" w:pos="650"/>
              <w:tab w:val="right" w:leader="dot" w:pos="9352"/>
            </w:tabs>
            <w:ind w:hanging="429"/>
          </w:pPr>
          <w:hyperlink w:anchor="_bookmark3" w:history="1">
            <w:r>
              <w:t>Requisitos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Interoperabilidad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892E79B" w14:textId="77777777" w:rsidR="005167CA" w:rsidRDefault="005167CA">
          <w:pPr>
            <w:pStyle w:val="TDC2"/>
            <w:numPr>
              <w:ilvl w:val="1"/>
              <w:numId w:val="3"/>
            </w:numPr>
            <w:tabs>
              <w:tab w:val="left" w:pos="650"/>
              <w:tab w:val="right" w:leader="dot" w:pos="9352"/>
            </w:tabs>
            <w:ind w:hanging="429"/>
          </w:pPr>
          <w:hyperlink w:anchor="_bookmark4" w:history="1">
            <w:r>
              <w:rPr>
                <w:spacing w:val="-2"/>
              </w:rPr>
              <w:t>Restricciones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6CBD9D5" w14:textId="77777777" w:rsidR="005167CA" w:rsidRDefault="005167CA">
          <w:pPr>
            <w:pStyle w:val="TDC2"/>
            <w:numPr>
              <w:ilvl w:val="1"/>
              <w:numId w:val="3"/>
            </w:numPr>
            <w:tabs>
              <w:tab w:val="left" w:pos="650"/>
              <w:tab w:val="right" w:leader="dot" w:pos="9352"/>
            </w:tabs>
            <w:spacing w:before="99"/>
            <w:ind w:hanging="429"/>
          </w:pPr>
          <w:hyperlink w:anchor="_bookmark5" w:history="1">
            <w:r>
              <w:rPr>
                <w:spacing w:val="-2"/>
              </w:rPr>
              <w:t>Supuestos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570A6E1" w14:textId="77777777" w:rsidR="005167CA" w:rsidRDefault="005167CA">
          <w:pPr>
            <w:pStyle w:val="TDC2"/>
            <w:numPr>
              <w:ilvl w:val="1"/>
              <w:numId w:val="3"/>
            </w:numPr>
            <w:tabs>
              <w:tab w:val="left" w:pos="650"/>
              <w:tab w:val="right" w:leader="dot" w:pos="9352"/>
            </w:tabs>
            <w:ind w:hanging="429"/>
          </w:pPr>
          <w:hyperlink w:anchor="_bookmark6" w:history="1">
            <w:r>
              <w:t>Medidas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Éxito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DBEF229" w14:textId="77777777" w:rsidR="005167CA" w:rsidRDefault="005167CA">
          <w:pPr>
            <w:pStyle w:val="TDC1"/>
            <w:numPr>
              <w:ilvl w:val="0"/>
              <w:numId w:val="3"/>
            </w:numPr>
            <w:tabs>
              <w:tab w:val="left" w:pos="247"/>
              <w:tab w:val="right" w:leader="dot" w:pos="9352"/>
            </w:tabs>
            <w:spacing w:before="101"/>
            <w:ind w:hanging="247"/>
          </w:pPr>
          <w:hyperlink w:anchor="_bookmark7" w:history="1">
            <w:r>
              <w:t>Contratos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Servicio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15CE25E" w14:textId="77777777" w:rsidR="005167CA" w:rsidRDefault="005167CA">
          <w:pPr>
            <w:pStyle w:val="TDC2"/>
            <w:numPr>
              <w:ilvl w:val="1"/>
              <w:numId w:val="3"/>
            </w:numPr>
            <w:tabs>
              <w:tab w:val="left" w:pos="650"/>
              <w:tab w:val="right" w:leader="dot" w:pos="9352"/>
            </w:tabs>
            <w:spacing w:before="99"/>
            <w:ind w:hanging="429"/>
          </w:pPr>
          <w:hyperlink w:anchor="_bookmark8" w:history="1">
            <w:r>
              <w:t>Contratos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Servicio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Datos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364F0F6" w14:textId="77777777" w:rsidR="005167CA" w:rsidRDefault="005167CA">
          <w:pPr>
            <w:pStyle w:val="TDC2"/>
            <w:numPr>
              <w:ilvl w:val="1"/>
              <w:numId w:val="3"/>
            </w:numPr>
            <w:tabs>
              <w:tab w:val="left" w:pos="650"/>
              <w:tab w:val="right" w:leader="dot" w:pos="9352"/>
            </w:tabs>
            <w:ind w:hanging="429"/>
          </w:pPr>
          <w:hyperlink w:anchor="_bookmark9" w:history="1">
            <w:r>
              <w:t>Contratos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Servicio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Aplicaciones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27CEBC7" w14:textId="77777777" w:rsidR="005167CA" w:rsidRDefault="005167CA">
          <w:pPr>
            <w:pStyle w:val="TDC1"/>
            <w:numPr>
              <w:ilvl w:val="0"/>
              <w:numId w:val="3"/>
            </w:numPr>
            <w:tabs>
              <w:tab w:val="left" w:pos="244"/>
              <w:tab w:val="right" w:leader="dot" w:pos="9352"/>
            </w:tabs>
            <w:ind w:left="244" w:hanging="244"/>
          </w:pPr>
          <w:hyperlink w:anchor="_bookmark10" w:history="1">
            <w:r>
              <w:rPr>
                <w:spacing w:val="-2"/>
              </w:rPr>
              <w:t>Implementación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D6E0609" w14:textId="77777777" w:rsidR="005167CA" w:rsidRDefault="005167CA">
          <w:pPr>
            <w:pStyle w:val="TDC2"/>
            <w:numPr>
              <w:ilvl w:val="1"/>
              <w:numId w:val="3"/>
            </w:numPr>
            <w:tabs>
              <w:tab w:val="left" w:pos="650"/>
              <w:tab w:val="right" w:leader="dot" w:pos="9352"/>
            </w:tabs>
            <w:ind w:hanging="429"/>
          </w:pPr>
          <w:hyperlink w:anchor="_bookmark11" w:history="1">
            <w:r>
              <w:t>Directrices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Implementación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0EA71D2" w14:textId="77777777" w:rsidR="005167CA" w:rsidRDefault="005167CA">
          <w:pPr>
            <w:pStyle w:val="TDC2"/>
            <w:numPr>
              <w:ilvl w:val="1"/>
              <w:numId w:val="3"/>
            </w:numPr>
            <w:tabs>
              <w:tab w:val="left" w:pos="650"/>
              <w:tab w:val="right" w:leader="dot" w:pos="9352"/>
            </w:tabs>
            <w:ind w:hanging="429"/>
          </w:pPr>
          <w:hyperlink w:anchor="_bookmark12" w:history="1">
            <w:r>
              <w:t>Especificaciones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Implementación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0D1D4402" w14:textId="77777777" w:rsidR="005167CA" w:rsidRDefault="005167CA">
          <w:pPr>
            <w:pStyle w:val="TDC2"/>
            <w:numPr>
              <w:ilvl w:val="1"/>
              <w:numId w:val="3"/>
            </w:numPr>
            <w:tabs>
              <w:tab w:val="left" w:pos="650"/>
              <w:tab w:val="right" w:leader="dot" w:pos="9352"/>
            </w:tabs>
            <w:spacing w:before="102"/>
            <w:ind w:hanging="429"/>
          </w:pPr>
          <w:hyperlink w:anchor="_bookmark13" w:history="1">
            <w:r>
              <w:t>Estándares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Implementación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</w:sdtContent>
    </w:sdt>
    <w:p w14:paraId="36C6B57A" w14:textId="77777777" w:rsidR="005167CA" w:rsidRDefault="005167CA">
      <w:pPr>
        <w:pStyle w:val="TDC2"/>
        <w:sectPr w:rsidR="005167CA">
          <w:pgSz w:w="12240" w:h="15840"/>
          <w:pgMar w:top="1340" w:right="1080" w:bottom="900" w:left="1440" w:header="713" w:footer="704" w:gutter="0"/>
          <w:cols w:space="720"/>
        </w:sectPr>
      </w:pPr>
    </w:p>
    <w:p w14:paraId="002CDE5E" w14:textId="77777777" w:rsidR="005167CA" w:rsidRDefault="00000000">
      <w:pPr>
        <w:pStyle w:val="Ttulo1"/>
        <w:numPr>
          <w:ilvl w:val="0"/>
          <w:numId w:val="2"/>
        </w:numPr>
        <w:tabs>
          <w:tab w:val="left" w:pos="334"/>
        </w:tabs>
        <w:spacing w:before="83"/>
        <w:ind w:left="334" w:hanging="334"/>
      </w:pPr>
      <w:bookmarkStart w:id="0" w:name="_bookmark0"/>
      <w:bookmarkEnd w:id="0"/>
      <w:r>
        <w:rPr>
          <w:color w:val="1F4E79"/>
        </w:rPr>
        <w:lastRenderedPageBreak/>
        <w:t>Propósito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del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Documento</w:t>
      </w:r>
    </w:p>
    <w:p w14:paraId="545B75D8" w14:textId="77777777" w:rsidR="005167CA" w:rsidRDefault="00000000">
      <w:pPr>
        <w:pStyle w:val="Textoindependiente"/>
        <w:spacing w:before="279"/>
        <w:ind w:right="345"/>
      </w:pPr>
      <w:r>
        <w:t>La presente Especificación de Requisitos de Arquitectura tiene como finalidad definir los requerimientos que deberá cumplir la Arquitectura de Sistemas de Información de la Municipalidad Metropolitana de Lima,</w:t>
      </w:r>
      <w:r>
        <w:rPr>
          <w:spacing w:val="-4"/>
        </w:rPr>
        <w:t xml:space="preserve"> </w:t>
      </w:r>
      <w:r>
        <w:t>considerando</w:t>
      </w:r>
      <w:r>
        <w:rPr>
          <w:spacing w:val="-3"/>
        </w:rPr>
        <w:t xml:space="preserve"> </w:t>
      </w:r>
      <w:r>
        <w:t>tanto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Aplicaciones.</w:t>
      </w:r>
      <w:r>
        <w:rPr>
          <w:spacing w:val="-4"/>
        </w:rPr>
        <w:t xml:space="preserve"> </w:t>
      </w:r>
      <w:r>
        <w:t>Estos</w:t>
      </w:r>
      <w:r>
        <w:rPr>
          <w:spacing w:val="-4"/>
        </w:rPr>
        <w:t xml:space="preserve"> </w:t>
      </w:r>
      <w:r>
        <w:t>requisitos servirán como base para el diseño e implementación de soluciones tecnológicas alineadas con los objetivos institucionales y con los procesos de negocio definidos en la Arquitectura de Negocio.</w:t>
      </w:r>
    </w:p>
    <w:p w14:paraId="53C4B410" w14:textId="77777777" w:rsidR="005167CA" w:rsidRDefault="005167CA">
      <w:pPr>
        <w:pStyle w:val="Textoindependiente"/>
        <w:spacing w:before="50"/>
      </w:pPr>
    </w:p>
    <w:p w14:paraId="3C3CB4D0" w14:textId="77777777" w:rsidR="005167CA" w:rsidRDefault="00000000">
      <w:pPr>
        <w:pStyle w:val="Textoindependiente"/>
        <w:ind w:right="345"/>
      </w:pPr>
      <w:r>
        <w:t>Asimismo,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documento</w:t>
      </w:r>
      <w:r>
        <w:rPr>
          <w:spacing w:val="-6"/>
        </w:rPr>
        <w:t xml:space="preserve"> </w:t>
      </w:r>
      <w:r>
        <w:t>busca</w:t>
      </w:r>
      <w:r>
        <w:rPr>
          <w:spacing w:val="-6"/>
        </w:rPr>
        <w:t xml:space="preserve"> </w:t>
      </w:r>
      <w:r>
        <w:t>asegurar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futuras</w:t>
      </w:r>
      <w:r>
        <w:rPr>
          <w:spacing w:val="-5"/>
        </w:rPr>
        <w:t xml:space="preserve"> </w:t>
      </w:r>
      <w:r>
        <w:t>soluciones</w:t>
      </w:r>
      <w:r>
        <w:rPr>
          <w:spacing w:val="-5"/>
        </w:rPr>
        <w:t xml:space="preserve"> </w:t>
      </w:r>
      <w:r>
        <w:t>tecnológicas</w:t>
      </w:r>
      <w:r>
        <w:rPr>
          <w:spacing w:val="-3"/>
        </w:rPr>
        <w:t xml:space="preserve"> </w:t>
      </w:r>
      <w:r>
        <w:t>permitan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adecuada integración de la información entre las diferentes gerencias municipales, mejoren la disponibilidad de los servicios digitales y contribuyan a optimizar la atención brindada a la ciudadanía</w:t>
      </w:r>
    </w:p>
    <w:p w14:paraId="7FF151B8" w14:textId="77777777" w:rsidR="005167CA" w:rsidRDefault="005167CA">
      <w:pPr>
        <w:pStyle w:val="Textoindependiente"/>
        <w:spacing w:before="50"/>
      </w:pPr>
    </w:p>
    <w:p w14:paraId="67D90EF4" w14:textId="77777777" w:rsidR="005167CA" w:rsidRDefault="00000000">
      <w:pPr>
        <w:pStyle w:val="Textoindependiente"/>
      </w:pPr>
      <w:r>
        <w:t>Es</w:t>
      </w:r>
      <w:r>
        <w:rPr>
          <w:spacing w:val="-8"/>
        </w:rPr>
        <w:t xml:space="preserve"> </w:t>
      </w:r>
      <w:r>
        <w:t>complementaria</w:t>
      </w:r>
      <w:r>
        <w:rPr>
          <w:spacing w:val="-7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Documento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Definición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Arquitectura:</w:t>
      </w:r>
    </w:p>
    <w:p w14:paraId="0D1FA473" w14:textId="77777777" w:rsidR="005167CA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121"/>
        <w:ind w:right="481"/>
        <w:rPr>
          <w:sz w:val="20"/>
        </w:rPr>
      </w:pP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Documento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Definición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Arquitectura</w:t>
      </w:r>
      <w:r>
        <w:rPr>
          <w:spacing w:val="-5"/>
          <w:sz w:val="20"/>
        </w:rPr>
        <w:t xml:space="preserve"> </w:t>
      </w:r>
      <w:r>
        <w:rPr>
          <w:sz w:val="20"/>
        </w:rPr>
        <w:t>ofrece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visión</w:t>
      </w:r>
      <w:r>
        <w:rPr>
          <w:spacing w:val="-5"/>
          <w:sz w:val="20"/>
        </w:rPr>
        <w:t xml:space="preserve"> </w:t>
      </w:r>
      <w:r>
        <w:rPr>
          <w:sz w:val="20"/>
        </w:rPr>
        <w:t>cualitativa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comunica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intención del arquitecto.</w:t>
      </w:r>
    </w:p>
    <w:p w14:paraId="11F48248" w14:textId="77777777" w:rsidR="005167CA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1"/>
        <w:ind w:right="944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Especificación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Requisitos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Arquitectura</w:t>
      </w:r>
      <w:r>
        <w:rPr>
          <w:spacing w:val="-5"/>
          <w:sz w:val="20"/>
        </w:rPr>
        <w:t xml:space="preserve"> </w:t>
      </w:r>
      <w:r>
        <w:rPr>
          <w:sz w:val="20"/>
        </w:rPr>
        <w:t>ofrece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visión</w:t>
      </w:r>
      <w:r>
        <w:rPr>
          <w:spacing w:val="-3"/>
          <w:sz w:val="20"/>
        </w:rPr>
        <w:t xml:space="preserve"> </w:t>
      </w:r>
      <w:r>
        <w:rPr>
          <w:sz w:val="20"/>
        </w:rPr>
        <w:t>cuantitativa,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criterios medibles que deben cumplirse durante la implementación.</w:t>
      </w:r>
    </w:p>
    <w:p w14:paraId="6C36C7F7" w14:textId="77777777" w:rsidR="005167CA" w:rsidRDefault="005167CA">
      <w:pPr>
        <w:pStyle w:val="Textoindependiente"/>
        <w:spacing w:before="49"/>
      </w:pPr>
    </w:p>
    <w:p w14:paraId="0CA23755" w14:textId="77777777" w:rsidR="005167CA" w:rsidRDefault="00000000">
      <w:pPr>
        <w:pStyle w:val="Ttulo1"/>
        <w:numPr>
          <w:ilvl w:val="0"/>
          <w:numId w:val="2"/>
        </w:numPr>
        <w:tabs>
          <w:tab w:val="left" w:pos="334"/>
        </w:tabs>
        <w:ind w:left="334" w:hanging="334"/>
      </w:pPr>
      <w:bookmarkStart w:id="1" w:name="_bookmark1"/>
      <w:bookmarkEnd w:id="1"/>
      <w:r>
        <w:rPr>
          <w:color w:val="1F4E79"/>
        </w:rPr>
        <w:t>Requisitos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Arquitectura</w:t>
      </w:r>
    </w:p>
    <w:p w14:paraId="4631813C" w14:textId="77777777" w:rsidR="005167CA" w:rsidRDefault="00000000">
      <w:pPr>
        <w:pStyle w:val="Ttulo2"/>
        <w:numPr>
          <w:ilvl w:val="1"/>
          <w:numId w:val="2"/>
        </w:numPr>
        <w:tabs>
          <w:tab w:val="left" w:pos="501"/>
        </w:tabs>
        <w:spacing w:before="223"/>
        <w:ind w:left="501" w:hanging="501"/>
      </w:pPr>
      <w:bookmarkStart w:id="2" w:name="_bookmark2"/>
      <w:bookmarkEnd w:id="2"/>
      <w:r>
        <w:rPr>
          <w:color w:val="1F4E79"/>
        </w:rPr>
        <w:t>Requisitos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Arquitectura</w:t>
      </w:r>
    </w:p>
    <w:p w14:paraId="7437ADF7" w14:textId="77777777" w:rsidR="005167CA" w:rsidRDefault="00000000">
      <w:pPr>
        <w:pStyle w:val="Textoindependiente"/>
        <w:spacing w:before="117"/>
        <w:ind w:right="345"/>
      </w:pP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establecen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capacidades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t>cumplir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 Información para garantizar una adecuada gestión de los datos y de las aplicaciones utilizadas por la Municipalidad Metropolitana de Lima.</w:t>
      </w:r>
    </w:p>
    <w:p w14:paraId="1719CE66" w14:textId="77777777" w:rsidR="005167CA" w:rsidRDefault="005167CA">
      <w:pPr>
        <w:pStyle w:val="Textoindependiente"/>
        <w:spacing w:before="7"/>
        <w:rPr>
          <w:sz w:val="1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868"/>
        <w:gridCol w:w="2177"/>
        <w:gridCol w:w="1781"/>
        <w:gridCol w:w="1812"/>
      </w:tblGrid>
      <w:tr w:rsidR="005167CA" w14:paraId="316B3CBE" w14:textId="77777777">
        <w:trPr>
          <w:trHeight w:val="578"/>
        </w:trPr>
        <w:tc>
          <w:tcPr>
            <w:tcW w:w="1723" w:type="dxa"/>
            <w:shd w:val="clear" w:color="auto" w:fill="1F4E79"/>
          </w:tcPr>
          <w:p w14:paraId="540FE7A9" w14:textId="77777777" w:rsidR="005167CA" w:rsidRDefault="00000000">
            <w:pPr>
              <w:pStyle w:val="TableParagraph"/>
              <w:spacing w:before="172"/>
              <w:ind w:left="10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Ref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68" w:type="dxa"/>
            <w:shd w:val="clear" w:color="auto" w:fill="1F4E79"/>
          </w:tcPr>
          <w:p w14:paraId="0137189D" w14:textId="77777777" w:rsidR="005167CA" w:rsidRDefault="00000000">
            <w:pPr>
              <w:pStyle w:val="TableParagraph"/>
              <w:spacing w:before="172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Requisito</w:t>
            </w:r>
          </w:p>
        </w:tc>
        <w:tc>
          <w:tcPr>
            <w:tcW w:w="2177" w:type="dxa"/>
            <w:shd w:val="clear" w:color="auto" w:fill="1F4E79"/>
          </w:tcPr>
          <w:p w14:paraId="39B7E6D3" w14:textId="77777777" w:rsidR="005167CA" w:rsidRDefault="00000000">
            <w:pPr>
              <w:pStyle w:val="TableParagraph"/>
              <w:spacing w:before="59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Dominio (Datos/Aplicaciones)</w:t>
            </w:r>
          </w:p>
        </w:tc>
        <w:tc>
          <w:tcPr>
            <w:tcW w:w="1781" w:type="dxa"/>
            <w:shd w:val="clear" w:color="auto" w:fill="1F4E79"/>
          </w:tcPr>
          <w:p w14:paraId="5F1EF170" w14:textId="77777777" w:rsidR="005167CA" w:rsidRDefault="00000000">
            <w:pPr>
              <w:pStyle w:val="TableParagraph"/>
              <w:spacing w:before="172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Prioridad</w:t>
            </w:r>
          </w:p>
        </w:tc>
        <w:tc>
          <w:tcPr>
            <w:tcW w:w="1812" w:type="dxa"/>
            <w:shd w:val="clear" w:color="auto" w:fill="1F4E79"/>
          </w:tcPr>
          <w:p w14:paraId="41213140" w14:textId="77777777" w:rsidR="005167CA" w:rsidRDefault="00000000">
            <w:pPr>
              <w:pStyle w:val="TableParagraph"/>
              <w:spacing w:before="59"/>
              <w:ind w:left="98" w:right="3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Origen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Trazabilidad</w:t>
            </w:r>
          </w:p>
        </w:tc>
      </w:tr>
      <w:tr w:rsidR="005167CA" w14:paraId="048A2A89" w14:textId="77777777">
        <w:trPr>
          <w:trHeight w:val="1730"/>
        </w:trPr>
        <w:tc>
          <w:tcPr>
            <w:tcW w:w="1723" w:type="dxa"/>
          </w:tcPr>
          <w:p w14:paraId="7A060C5A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5514D5E6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1B5EC67A" w14:textId="77777777" w:rsidR="005167CA" w:rsidRDefault="005167CA">
            <w:pPr>
              <w:pStyle w:val="TableParagraph"/>
              <w:spacing w:before="60"/>
              <w:rPr>
                <w:sz w:val="20"/>
              </w:rPr>
            </w:pPr>
          </w:p>
          <w:p w14:paraId="1DF0FBB5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RA-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868" w:type="dxa"/>
          </w:tcPr>
          <w:p w14:paraId="40F509DF" w14:textId="77777777" w:rsidR="005167CA" w:rsidRDefault="00000000">
            <w:pPr>
              <w:pStyle w:val="TableParagraph"/>
              <w:spacing w:before="59"/>
              <w:ind w:left="98"/>
              <w:rPr>
                <w:sz w:val="20"/>
              </w:rPr>
            </w:pPr>
            <w:r>
              <w:rPr>
                <w:sz w:val="20"/>
              </w:rPr>
              <w:t xml:space="preserve">Centralizar la información de </w:t>
            </w:r>
            <w:r>
              <w:rPr>
                <w:spacing w:val="-2"/>
                <w:sz w:val="20"/>
              </w:rPr>
              <w:t xml:space="preserve">ciudadanos, </w:t>
            </w:r>
            <w:r>
              <w:rPr>
                <w:sz w:val="20"/>
              </w:rPr>
              <w:t>expedientes y trámites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una base de datos </w:t>
            </w:r>
            <w:r>
              <w:rPr>
                <w:spacing w:val="-2"/>
                <w:sz w:val="20"/>
              </w:rPr>
              <w:t>institucional.</w:t>
            </w:r>
          </w:p>
        </w:tc>
        <w:tc>
          <w:tcPr>
            <w:tcW w:w="2177" w:type="dxa"/>
          </w:tcPr>
          <w:p w14:paraId="138895EB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79EC0D0B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6FBD536F" w14:textId="77777777" w:rsidR="005167CA" w:rsidRDefault="005167CA">
            <w:pPr>
              <w:pStyle w:val="TableParagraph"/>
              <w:spacing w:before="60"/>
              <w:rPr>
                <w:sz w:val="20"/>
              </w:rPr>
            </w:pPr>
          </w:p>
          <w:p w14:paraId="4D36ADA7" w14:textId="77777777" w:rsidR="005167CA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781" w:type="dxa"/>
          </w:tcPr>
          <w:p w14:paraId="45B0C1E6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290B736A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375781B3" w14:textId="77777777" w:rsidR="005167CA" w:rsidRDefault="005167CA">
            <w:pPr>
              <w:pStyle w:val="TableParagraph"/>
              <w:spacing w:before="60"/>
              <w:rPr>
                <w:sz w:val="20"/>
              </w:rPr>
            </w:pPr>
          </w:p>
          <w:p w14:paraId="331781DA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1812" w:type="dxa"/>
          </w:tcPr>
          <w:p w14:paraId="27DD4929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6F4C6FE0" w14:textId="77777777" w:rsidR="005167CA" w:rsidRDefault="005167CA">
            <w:pPr>
              <w:pStyle w:val="TableParagraph"/>
              <w:spacing w:before="175"/>
              <w:rPr>
                <w:sz w:val="20"/>
              </w:rPr>
            </w:pPr>
          </w:p>
          <w:p w14:paraId="626CD73D" w14:textId="77777777" w:rsidR="005167CA" w:rsidRDefault="00000000">
            <w:pPr>
              <w:pStyle w:val="TableParagraph"/>
              <w:ind w:left="98" w:right="708"/>
              <w:rPr>
                <w:sz w:val="20"/>
              </w:rPr>
            </w:pPr>
            <w:r>
              <w:rPr>
                <w:sz w:val="20"/>
              </w:rPr>
              <w:t>Atención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 </w:t>
            </w:r>
            <w:r>
              <w:rPr>
                <w:spacing w:val="-2"/>
                <w:sz w:val="20"/>
              </w:rPr>
              <w:t>Ciudadano</w:t>
            </w:r>
          </w:p>
        </w:tc>
      </w:tr>
      <w:tr w:rsidR="005167CA" w14:paraId="6F9843A1" w14:textId="77777777">
        <w:trPr>
          <w:trHeight w:val="2371"/>
        </w:trPr>
        <w:tc>
          <w:tcPr>
            <w:tcW w:w="1723" w:type="dxa"/>
          </w:tcPr>
          <w:p w14:paraId="438E8869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4E13F84A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6F29080C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1426940C" w14:textId="77777777" w:rsidR="005167CA" w:rsidRDefault="005167CA">
            <w:pPr>
              <w:pStyle w:val="TableParagraph"/>
              <w:spacing w:before="149"/>
              <w:rPr>
                <w:sz w:val="20"/>
              </w:rPr>
            </w:pPr>
          </w:p>
          <w:p w14:paraId="270A4230" w14:textId="77777777" w:rsidR="005167CA" w:rsidRDefault="00000000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RA-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868" w:type="dxa"/>
          </w:tcPr>
          <w:p w14:paraId="4F99FD42" w14:textId="77777777" w:rsidR="005167CA" w:rsidRDefault="00000000">
            <w:pPr>
              <w:pStyle w:val="TableParagraph"/>
              <w:spacing w:before="196"/>
              <w:ind w:left="143"/>
              <w:rPr>
                <w:sz w:val="20"/>
              </w:rPr>
            </w:pPr>
            <w:r>
              <w:rPr>
                <w:sz w:val="20"/>
              </w:rPr>
              <w:t xml:space="preserve">Integrar las aplicaciones de </w:t>
            </w:r>
            <w:r>
              <w:rPr>
                <w:spacing w:val="-2"/>
                <w:sz w:val="20"/>
              </w:rPr>
              <w:t xml:space="preserve">licencias, tributación, </w:t>
            </w:r>
            <w:r>
              <w:rPr>
                <w:sz w:val="20"/>
              </w:rPr>
              <w:t xml:space="preserve">expedientes y </w:t>
            </w:r>
            <w:r>
              <w:rPr>
                <w:spacing w:val="-2"/>
                <w:sz w:val="20"/>
              </w:rPr>
              <w:t xml:space="preserve">fiscalización mediante </w:t>
            </w:r>
            <w:r>
              <w:rPr>
                <w:sz w:val="20"/>
              </w:rPr>
              <w:t xml:space="preserve">mecanismos de </w:t>
            </w:r>
            <w:r>
              <w:rPr>
                <w:spacing w:val="-2"/>
                <w:sz w:val="20"/>
              </w:rPr>
              <w:t>interoperabilidad.</w:t>
            </w:r>
          </w:p>
        </w:tc>
        <w:tc>
          <w:tcPr>
            <w:tcW w:w="2177" w:type="dxa"/>
          </w:tcPr>
          <w:p w14:paraId="6195B44D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4732DA52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04EE484B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44582A2E" w14:textId="77777777" w:rsidR="005167CA" w:rsidRDefault="005167CA">
            <w:pPr>
              <w:pStyle w:val="TableParagraph"/>
              <w:spacing w:before="149"/>
              <w:rPr>
                <w:sz w:val="20"/>
              </w:rPr>
            </w:pPr>
          </w:p>
          <w:p w14:paraId="055704C0" w14:textId="77777777" w:rsidR="005167CA" w:rsidRDefault="00000000">
            <w:pPr>
              <w:pStyle w:val="TableParagraph"/>
              <w:spacing w:before="1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Aplicaciones</w:t>
            </w:r>
          </w:p>
        </w:tc>
        <w:tc>
          <w:tcPr>
            <w:tcW w:w="1781" w:type="dxa"/>
          </w:tcPr>
          <w:p w14:paraId="765DEBA6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0C263E76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3236F1C9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00E6795A" w14:textId="77777777" w:rsidR="005167CA" w:rsidRDefault="005167CA">
            <w:pPr>
              <w:pStyle w:val="TableParagraph"/>
              <w:spacing w:before="149"/>
              <w:rPr>
                <w:sz w:val="20"/>
              </w:rPr>
            </w:pPr>
          </w:p>
          <w:p w14:paraId="24CA1031" w14:textId="77777777" w:rsidR="005167CA" w:rsidRDefault="00000000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1812" w:type="dxa"/>
          </w:tcPr>
          <w:p w14:paraId="76DBFEDE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70CD7289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14AFD8F3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39229A66" w14:textId="77777777" w:rsidR="005167CA" w:rsidRDefault="005167CA">
            <w:pPr>
              <w:pStyle w:val="TableParagraph"/>
              <w:spacing w:before="34"/>
              <w:rPr>
                <w:sz w:val="20"/>
              </w:rPr>
            </w:pPr>
          </w:p>
          <w:p w14:paraId="7F8A16C3" w14:textId="77777777" w:rsidR="005167CA" w:rsidRDefault="00000000">
            <w:pPr>
              <w:pStyle w:val="TableParagraph"/>
              <w:ind w:left="98" w:right="341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Negocio</w:t>
            </w:r>
          </w:p>
        </w:tc>
      </w:tr>
      <w:tr w:rsidR="005167CA" w14:paraId="2F2C07E8" w14:textId="77777777">
        <w:trPr>
          <w:trHeight w:val="1729"/>
        </w:trPr>
        <w:tc>
          <w:tcPr>
            <w:tcW w:w="1723" w:type="dxa"/>
          </w:tcPr>
          <w:p w14:paraId="3F675D04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7B684116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6995D2A4" w14:textId="77777777" w:rsidR="005167CA" w:rsidRDefault="005167CA">
            <w:pPr>
              <w:pStyle w:val="TableParagraph"/>
              <w:spacing w:before="58"/>
              <w:rPr>
                <w:sz w:val="20"/>
              </w:rPr>
            </w:pPr>
          </w:p>
          <w:p w14:paraId="33BEBBEA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RA-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1868" w:type="dxa"/>
          </w:tcPr>
          <w:p w14:paraId="373BCDC9" w14:textId="77777777" w:rsidR="005167CA" w:rsidRDefault="00000000">
            <w:pPr>
              <w:pStyle w:val="TableParagraph"/>
              <w:spacing w:before="59"/>
              <w:ind w:left="98" w:right="153"/>
              <w:rPr>
                <w:sz w:val="20"/>
              </w:rPr>
            </w:pPr>
            <w:r>
              <w:rPr>
                <w:sz w:val="20"/>
              </w:rPr>
              <w:t xml:space="preserve">Garantizar que la </w:t>
            </w:r>
            <w:r>
              <w:rPr>
                <w:spacing w:val="-2"/>
                <w:sz w:val="20"/>
              </w:rPr>
              <w:t xml:space="preserve">información </w:t>
            </w:r>
            <w:r>
              <w:rPr>
                <w:sz w:val="20"/>
              </w:rPr>
              <w:t>registrada sea única,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consistente y actualizada en todos los </w:t>
            </w:r>
            <w:r>
              <w:rPr>
                <w:spacing w:val="-2"/>
                <w:sz w:val="20"/>
              </w:rPr>
              <w:t>sistemas.</w:t>
            </w:r>
          </w:p>
        </w:tc>
        <w:tc>
          <w:tcPr>
            <w:tcW w:w="2177" w:type="dxa"/>
          </w:tcPr>
          <w:p w14:paraId="0C526054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4F4634DB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53669431" w14:textId="77777777" w:rsidR="005167CA" w:rsidRDefault="005167CA">
            <w:pPr>
              <w:pStyle w:val="TableParagraph"/>
              <w:spacing w:before="58"/>
              <w:rPr>
                <w:sz w:val="20"/>
              </w:rPr>
            </w:pPr>
          </w:p>
          <w:p w14:paraId="21500574" w14:textId="77777777" w:rsidR="005167CA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781" w:type="dxa"/>
          </w:tcPr>
          <w:p w14:paraId="15EDEAF7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635BC591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52B74296" w14:textId="77777777" w:rsidR="005167CA" w:rsidRDefault="005167CA">
            <w:pPr>
              <w:pStyle w:val="TableParagraph"/>
              <w:spacing w:before="58"/>
              <w:rPr>
                <w:sz w:val="20"/>
              </w:rPr>
            </w:pPr>
          </w:p>
          <w:p w14:paraId="5B825872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1812" w:type="dxa"/>
          </w:tcPr>
          <w:p w14:paraId="3287F318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2485A5DB" w14:textId="77777777" w:rsidR="005167CA" w:rsidRDefault="005167CA">
            <w:pPr>
              <w:pStyle w:val="TableParagraph"/>
              <w:spacing w:before="173"/>
              <w:rPr>
                <w:sz w:val="20"/>
              </w:rPr>
            </w:pPr>
          </w:p>
          <w:p w14:paraId="363876A2" w14:textId="77777777" w:rsidR="005167CA" w:rsidRDefault="00000000">
            <w:pPr>
              <w:pStyle w:val="TableParagraph"/>
              <w:ind w:left="98" w:right="341"/>
              <w:rPr>
                <w:sz w:val="20"/>
              </w:rPr>
            </w:pPr>
            <w:r>
              <w:rPr>
                <w:spacing w:val="-2"/>
                <w:sz w:val="20"/>
              </w:rPr>
              <w:t>Gestión Institucional</w:t>
            </w:r>
          </w:p>
        </w:tc>
      </w:tr>
    </w:tbl>
    <w:p w14:paraId="47382E11" w14:textId="77777777" w:rsidR="005167CA" w:rsidRDefault="005167CA">
      <w:pPr>
        <w:pStyle w:val="TableParagraph"/>
        <w:rPr>
          <w:sz w:val="20"/>
        </w:rPr>
        <w:sectPr w:rsidR="005167CA">
          <w:pgSz w:w="12240" w:h="15840"/>
          <w:pgMar w:top="1340" w:right="1080" w:bottom="900" w:left="1440" w:header="713" w:footer="704" w:gutter="0"/>
          <w:cols w:space="720"/>
        </w:sectPr>
      </w:pPr>
    </w:p>
    <w:p w14:paraId="514C1366" w14:textId="77777777" w:rsidR="005167CA" w:rsidRDefault="00000000">
      <w:pPr>
        <w:pStyle w:val="Ttulo2"/>
        <w:numPr>
          <w:ilvl w:val="1"/>
          <w:numId w:val="2"/>
        </w:numPr>
        <w:tabs>
          <w:tab w:val="left" w:pos="501"/>
        </w:tabs>
        <w:spacing w:before="84"/>
        <w:ind w:left="501" w:hanging="501"/>
      </w:pPr>
      <w:bookmarkStart w:id="3" w:name="_bookmark6"/>
      <w:bookmarkStart w:id="4" w:name="_bookmark3"/>
      <w:bookmarkEnd w:id="3"/>
      <w:bookmarkEnd w:id="4"/>
      <w:r>
        <w:rPr>
          <w:color w:val="1F4E79"/>
        </w:rPr>
        <w:lastRenderedPageBreak/>
        <w:t>Requisitos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Interoperabilidad</w:t>
      </w:r>
    </w:p>
    <w:p w14:paraId="6E9105FF" w14:textId="77777777" w:rsidR="005167CA" w:rsidRDefault="00000000">
      <w:pPr>
        <w:pStyle w:val="Textoindependiente"/>
        <w:spacing w:before="117"/>
        <w:ind w:right="345"/>
      </w:pP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fin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evitar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duplicidad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mejorar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coordinación</w:t>
      </w:r>
      <w:r>
        <w:rPr>
          <w:spacing w:val="-5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diferentes dependencias municipales, la Arquitectura de Sistemas de Información deberá garantizar la interoperabilidad entre las aplicaciones institucionales.</w:t>
      </w:r>
    </w:p>
    <w:p w14:paraId="4C9FEE96" w14:textId="77777777" w:rsidR="005167CA" w:rsidRDefault="005167CA">
      <w:pPr>
        <w:pStyle w:val="Textoindependiente"/>
        <w:spacing w:before="7"/>
        <w:rPr>
          <w:sz w:val="1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5167CA" w14:paraId="7D0AB650" w14:textId="77777777">
        <w:trPr>
          <w:trHeight w:val="580"/>
        </w:trPr>
        <w:tc>
          <w:tcPr>
            <w:tcW w:w="2340" w:type="dxa"/>
            <w:shd w:val="clear" w:color="auto" w:fill="1F4E79"/>
          </w:tcPr>
          <w:p w14:paraId="2E90E083" w14:textId="77777777" w:rsidR="005167CA" w:rsidRDefault="00000000">
            <w:pPr>
              <w:pStyle w:val="TableParagraph"/>
              <w:spacing w:before="174"/>
              <w:ind w:left="10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Ref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341" w:type="dxa"/>
            <w:shd w:val="clear" w:color="auto" w:fill="1F4E79"/>
          </w:tcPr>
          <w:p w14:paraId="0701CA46" w14:textId="77777777" w:rsidR="005167CA" w:rsidRDefault="00000000">
            <w:pPr>
              <w:pStyle w:val="TableParagraph"/>
              <w:spacing w:before="59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Requisito de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Interoperabilidad</w:t>
            </w:r>
          </w:p>
        </w:tc>
        <w:tc>
          <w:tcPr>
            <w:tcW w:w="2341" w:type="dxa"/>
            <w:shd w:val="clear" w:color="auto" w:fill="1F4E79"/>
          </w:tcPr>
          <w:p w14:paraId="6AB99A3F" w14:textId="77777777" w:rsidR="005167CA" w:rsidRDefault="00000000">
            <w:pPr>
              <w:pStyle w:val="TableParagraph"/>
              <w:spacing w:before="59"/>
              <w:ind w:left="100" w:right="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Sistemas/Entidades implicadas</w:t>
            </w:r>
          </w:p>
        </w:tc>
        <w:tc>
          <w:tcPr>
            <w:tcW w:w="2341" w:type="dxa"/>
            <w:shd w:val="clear" w:color="auto" w:fill="1F4E79"/>
          </w:tcPr>
          <w:p w14:paraId="6D5F5347" w14:textId="77777777" w:rsidR="005167CA" w:rsidRDefault="00000000">
            <w:pPr>
              <w:pStyle w:val="TableParagraph"/>
              <w:spacing w:before="174"/>
              <w:ind w:left="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aceptación</w:t>
            </w:r>
          </w:p>
        </w:tc>
      </w:tr>
      <w:tr w:rsidR="005167CA" w14:paraId="6DF2FACA" w14:textId="77777777">
        <w:trPr>
          <w:trHeight w:val="810"/>
        </w:trPr>
        <w:tc>
          <w:tcPr>
            <w:tcW w:w="2340" w:type="dxa"/>
          </w:tcPr>
          <w:p w14:paraId="1F010E14" w14:textId="77777777" w:rsidR="005167CA" w:rsidRDefault="005167CA">
            <w:pPr>
              <w:pStyle w:val="TableParagraph"/>
              <w:spacing w:before="59"/>
              <w:rPr>
                <w:sz w:val="20"/>
              </w:rPr>
            </w:pPr>
          </w:p>
          <w:p w14:paraId="0685E837" w14:textId="77777777" w:rsidR="005167CA" w:rsidRDefault="00000000">
            <w:pPr>
              <w:pStyle w:val="TableParagraph"/>
              <w:spacing w:before="1"/>
              <w:ind w:left="10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RI</w:t>
            </w:r>
            <w:proofErr w:type="spellEnd"/>
            <w:r>
              <w:rPr>
                <w:spacing w:val="-2"/>
                <w:sz w:val="20"/>
              </w:rPr>
              <w:t>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341" w:type="dxa"/>
          </w:tcPr>
          <w:p w14:paraId="5A2A3C61" w14:textId="77777777" w:rsidR="005167CA" w:rsidRDefault="00000000">
            <w:pPr>
              <w:pStyle w:val="TableParagraph"/>
              <w:spacing w:before="59"/>
              <w:ind w:left="101" w:right="60"/>
              <w:rPr>
                <w:sz w:val="20"/>
              </w:rPr>
            </w:pPr>
            <w:r>
              <w:rPr>
                <w:sz w:val="20"/>
              </w:rPr>
              <w:t>Compartir información 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ciudadanos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las diferentes gerencias.</w:t>
            </w:r>
          </w:p>
        </w:tc>
        <w:tc>
          <w:tcPr>
            <w:tcW w:w="2341" w:type="dxa"/>
          </w:tcPr>
          <w:p w14:paraId="215B2A22" w14:textId="77777777" w:rsidR="005167CA" w:rsidRDefault="00000000">
            <w:pPr>
              <w:pStyle w:val="TableParagraph"/>
              <w:spacing w:before="174"/>
              <w:ind w:left="100" w:right="186"/>
              <w:rPr>
                <w:sz w:val="20"/>
              </w:rPr>
            </w:pPr>
            <w:r>
              <w:rPr>
                <w:sz w:val="20"/>
              </w:rPr>
              <w:t>Atención Ciudadana – Licencias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Tributación</w:t>
            </w:r>
          </w:p>
        </w:tc>
        <w:tc>
          <w:tcPr>
            <w:tcW w:w="2341" w:type="dxa"/>
          </w:tcPr>
          <w:p w14:paraId="416C2C79" w14:textId="77777777" w:rsidR="005167CA" w:rsidRDefault="00000000">
            <w:pPr>
              <w:pStyle w:val="TableParagraph"/>
              <w:spacing w:before="59"/>
              <w:ind w:left="99" w:right="9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Información </w:t>
            </w:r>
            <w:r>
              <w:rPr>
                <w:sz w:val="20"/>
              </w:rPr>
              <w:t>sincronizada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actualizada.</w:t>
            </w:r>
          </w:p>
        </w:tc>
      </w:tr>
      <w:tr w:rsidR="005167CA" w14:paraId="3C1DC026" w14:textId="77777777">
        <w:trPr>
          <w:trHeight w:val="1219"/>
        </w:trPr>
        <w:tc>
          <w:tcPr>
            <w:tcW w:w="2340" w:type="dxa"/>
          </w:tcPr>
          <w:p w14:paraId="1D8C199C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22BF43D3" w14:textId="77777777" w:rsidR="005167CA" w:rsidRDefault="005167CA">
            <w:pPr>
              <w:pStyle w:val="TableParagraph"/>
              <w:spacing w:before="33"/>
              <w:rPr>
                <w:sz w:val="20"/>
              </w:rPr>
            </w:pPr>
          </w:p>
          <w:p w14:paraId="1E99BA70" w14:textId="77777777" w:rsidR="005167CA" w:rsidRDefault="00000000">
            <w:pPr>
              <w:pStyle w:val="TableParagraph"/>
              <w:spacing w:before="1"/>
              <w:ind w:left="10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RI</w:t>
            </w:r>
            <w:proofErr w:type="spellEnd"/>
            <w:r>
              <w:rPr>
                <w:spacing w:val="-2"/>
                <w:sz w:val="20"/>
              </w:rPr>
              <w:t>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341" w:type="dxa"/>
          </w:tcPr>
          <w:p w14:paraId="0A922ACA" w14:textId="77777777" w:rsidR="005167CA" w:rsidRDefault="00000000">
            <w:pPr>
              <w:pStyle w:val="TableParagraph"/>
              <w:spacing w:before="194"/>
              <w:ind w:left="146"/>
              <w:rPr>
                <w:sz w:val="20"/>
              </w:rPr>
            </w:pPr>
            <w:r>
              <w:rPr>
                <w:sz w:val="20"/>
              </w:rPr>
              <w:t>Integrar el sistema de expedientes con la plataforma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atención </w:t>
            </w:r>
            <w:r>
              <w:rPr>
                <w:spacing w:val="-2"/>
                <w:sz w:val="20"/>
              </w:rPr>
              <w:t>ciudadana.</w:t>
            </w:r>
          </w:p>
        </w:tc>
        <w:tc>
          <w:tcPr>
            <w:tcW w:w="2341" w:type="dxa"/>
          </w:tcPr>
          <w:p w14:paraId="24804187" w14:textId="77777777" w:rsidR="005167CA" w:rsidRDefault="005167CA">
            <w:pPr>
              <w:pStyle w:val="TableParagraph"/>
              <w:spacing w:before="148"/>
              <w:rPr>
                <w:sz w:val="20"/>
              </w:rPr>
            </w:pPr>
          </w:p>
          <w:p w14:paraId="675EB015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Expedientes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Atención </w:t>
            </w:r>
            <w:r>
              <w:rPr>
                <w:spacing w:val="-2"/>
                <w:sz w:val="20"/>
              </w:rPr>
              <w:t>Ciudadana</w:t>
            </w:r>
          </w:p>
        </w:tc>
        <w:tc>
          <w:tcPr>
            <w:tcW w:w="2341" w:type="dxa"/>
          </w:tcPr>
          <w:p w14:paraId="3695FFE1" w14:textId="77777777" w:rsidR="005167CA" w:rsidRDefault="005167CA">
            <w:pPr>
              <w:pStyle w:val="TableParagraph"/>
              <w:spacing w:before="148"/>
              <w:rPr>
                <w:sz w:val="20"/>
              </w:rPr>
            </w:pPr>
          </w:p>
          <w:p w14:paraId="338623F2" w14:textId="77777777" w:rsidR="005167CA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Consulta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 trámite en tiempo real.</w:t>
            </w:r>
          </w:p>
        </w:tc>
      </w:tr>
    </w:tbl>
    <w:p w14:paraId="5C614559" w14:textId="77777777" w:rsidR="005167CA" w:rsidRDefault="00000000">
      <w:pPr>
        <w:pStyle w:val="Ttulo2"/>
        <w:numPr>
          <w:ilvl w:val="1"/>
          <w:numId w:val="2"/>
        </w:numPr>
        <w:tabs>
          <w:tab w:val="left" w:pos="503"/>
        </w:tabs>
        <w:spacing w:before="223"/>
        <w:ind w:left="503" w:hanging="503"/>
      </w:pPr>
      <w:bookmarkStart w:id="5" w:name="_bookmark4"/>
      <w:bookmarkEnd w:id="5"/>
      <w:r>
        <w:rPr>
          <w:color w:val="1F4E79"/>
          <w:spacing w:val="-2"/>
        </w:rPr>
        <w:t>Restricciones</w:t>
      </w:r>
    </w:p>
    <w:p w14:paraId="1AAE557B" w14:textId="77777777" w:rsidR="005167CA" w:rsidRDefault="00000000">
      <w:pPr>
        <w:pStyle w:val="Textoindependiente"/>
        <w:spacing w:before="117"/>
      </w:pPr>
      <w:r>
        <w:t>Las</w:t>
      </w:r>
      <w:r>
        <w:rPr>
          <w:spacing w:val="-9"/>
        </w:rPr>
        <w:t xml:space="preserve"> </w:t>
      </w:r>
      <w:r>
        <w:t>decisiones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diseño</w:t>
      </w:r>
      <w:r>
        <w:rPr>
          <w:spacing w:val="-9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implementación</w:t>
      </w:r>
      <w:r>
        <w:rPr>
          <w:spacing w:val="-9"/>
        </w:rPr>
        <w:t xml:space="preserve"> </w:t>
      </w:r>
      <w:r>
        <w:t>deberán</w:t>
      </w:r>
      <w:r>
        <w:rPr>
          <w:spacing w:val="-9"/>
        </w:rPr>
        <w:t xml:space="preserve"> </w:t>
      </w:r>
      <w:r>
        <w:t>considerar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siguientes</w:t>
      </w:r>
      <w:r>
        <w:rPr>
          <w:spacing w:val="-8"/>
        </w:rPr>
        <w:t xml:space="preserve"> </w:t>
      </w:r>
      <w:r>
        <w:rPr>
          <w:spacing w:val="-2"/>
        </w:rPr>
        <w:t>restricciones:</w:t>
      </w:r>
    </w:p>
    <w:p w14:paraId="2D12039C" w14:textId="77777777" w:rsidR="005167CA" w:rsidRDefault="005167CA">
      <w:pPr>
        <w:pStyle w:val="Textoindependiente"/>
      </w:pPr>
    </w:p>
    <w:p w14:paraId="27214CCB" w14:textId="77777777" w:rsidR="005167CA" w:rsidRDefault="005167CA">
      <w:pPr>
        <w:pStyle w:val="Textoindependiente"/>
        <w:spacing w:before="11"/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5167CA" w14:paraId="67F0282D" w14:textId="77777777">
        <w:trPr>
          <w:trHeight w:val="350"/>
        </w:trPr>
        <w:tc>
          <w:tcPr>
            <w:tcW w:w="2340" w:type="dxa"/>
            <w:shd w:val="clear" w:color="auto" w:fill="1F4E79"/>
          </w:tcPr>
          <w:p w14:paraId="438BC869" w14:textId="77777777" w:rsidR="005167CA" w:rsidRDefault="00000000">
            <w:pPr>
              <w:pStyle w:val="TableParagraph"/>
              <w:spacing w:before="59"/>
              <w:ind w:left="10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Ref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341" w:type="dxa"/>
            <w:shd w:val="clear" w:color="auto" w:fill="1F4E79"/>
          </w:tcPr>
          <w:p w14:paraId="6494349E" w14:textId="77777777" w:rsidR="005167CA" w:rsidRDefault="00000000">
            <w:pPr>
              <w:pStyle w:val="TableParagraph"/>
              <w:spacing w:before="59"/>
              <w:ind w:left="1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Restricción</w:t>
            </w:r>
          </w:p>
        </w:tc>
        <w:tc>
          <w:tcPr>
            <w:tcW w:w="2341" w:type="dxa"/>
            <w:shd w:val="clear" w:color="auto" w:fill="1F4E79"/>
          </w:tcPr>
          <w:p w14:paraId="24B36E63" w14:textId="77777777" w:rsidR="005167CA" w:rsidRDefault="00000000">
            <w:pPr>
              <w:pStyle w:val="TableParagraph"/>
              <w:spacing w:before="59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2341" w:type="dxa"/>
            <w:shd w:val="clear" w:color="auto" w:fill="1F4E79"/>
          </w:tcPr>
          <w:p w14:paraId="129E8F67" w14:textId="77777777" w:rsidR="005167CA" w:rsidRDefault="00000000">
            <w:pPr>
              <w:pStyle w:val="TableParagraph"/>
              <w:spacing w:before="59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Consecuencias</w:t>
            </w:r>
          </w:p>
        </w:tc>
      </w:tr>
      <w:tr w:rsidR="005167CA" w14:paraId="1658A3AE" w14:textId="77777777">
        <w:trPr>
          <w:trHeight w:val="1038"/>
        </w:trPr>
        <w:tc>
          <w:tcPr>
            <w:tcW w:w="2340" w:type="dxa"/>
          </w:tcPr>
          <w:p w14:paraId="03422450" w14:textId="77777777" w:rsidR="005167CA" w:rsidRDefault="005167CA">
            <w:pPr>
              <w:pStyle w:val="TableParagraph"/>
              <w:spacing w:before="175"/>
              <w:rPr>
                <w:sz w:val="20"/>
              </w:rPr>
            </w:pPr>
          </w:p>
          <w:p w14:paraId="1B77BC00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RES-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341" w:type="dxa"/>
          </w:tcPr>
          <w:p w14:paraId="5B74028C" w14:textId="77777777" w:rsidR="005167CA" w:rsidRDefault="00000000">
            <w:pPr>
              <w:pStyle w:val="TableParagraph"/>
              <w:spacing w:before="174"/>
              <w:ind w:left="101"/>
              <w:rPr>
                <w:sz w:val="20"/>
              </w:rPr>
            </w:pPr>
            <w:r>
              <w:rPr>
                <w:sz w:val="20"/>
              </w:rPr>
              <w:t>Cumplir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de Protección de Datos </w:t>
            </w:r>
            <w:r>
              <w:rPr>
                <w:spacing w:val="-2"/>
                <w:sz w:val="20"/>
              </w:rPr>
              <w:t>Personales.</w:t>
            </w:r>
          </w:p>
        </w:tc>
        <w:tc>
          <w:tcPr>
            <w:tcW w:w="2341" w:type="dxa"/>
          </w:tcPr>
          <w:p w14:paraId="0C92AEB2" w14:textId="77777777" w:rsidR="005167CA" w:rsidRDefault="005167CA">
            <w:pPr>
              <w:pStyle w:val="TableParagraph"/>
              <w:spacing w:before="175"/>
              <w:rPr>
                <w:sz w:val="20"/>
              </w:rPr>
            </w:pPr>
          </w:p>
          <w:p w14:paraId="7244A379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Legal</w:t>
            </w:r>
          </w:p>
        </w:tc>
        <w:tc>
          <w:tcPr>
            <w:tcW w:w="2341" w:type="dxa"/>
          </w:tcPr>
          <w:p w14:paraId="4E405DBB" w14:textId="77777777" w:rsidR="005167CA" w:rsidRDefault="00000000">
            <w:pPr>
              <w:pStyle w:val="TableParagraph"/>
              <w:spacing w:before="59"/>
              <w:ind w:left="99" w:right="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Implementar </w:t>
            </w:r>
            <w:r>
              <w:rPr>
                <w:sz w:val="20"/>
              </w:rPr>
              <w:t xml:space="preserve">mecanismos de seguridad y </w:t>
            </w:r>
            <w:r>
              <w:rPr>
                <w:spacing w:val="-2"/>
                <w:sz w:val="20"/>
              </w:rPr>
              <w:t>confidencialidad.</w:t>
            </w:r>
          </w:p>
        </w:tc>
      </w:tr>
      <w:tr w:rsidR="005167CA" w14:paraId="086D21E9" w14:textId="77777777">
        <w:trPr>
          <w:trHeight w:val="1272"/>
        </w:trPr>
        <w:tc>
          <w:tcPr>
            <w:tcW w:w="2340" w:type="dxa"/>
          </w:tcPr>
          <w:p w14:paraId="618C0E65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55111DC5" w14:textId="77777777" w:rsidR="005167CA" w:rsidRDefault="005167CA">
            <w:pPr>
              <w:pStyle w:val="TableParagraph"/>
              <w:spacing w:before="60"/>
              <w:rPr>
                <w:sz w:val="20"/>
              </w:rPr>
            </w:pPr>
          </w:p>
          <w:p w14:paraId="0CAFE9AF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RES-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341" w:type="dxa"/>
          </w:tcPr>
          <w:p w14:paraId="53A48D41" w14:textId="77777777" w:rsidR="005167CA" w:rsidRDefault="00000000">
            <w:pPr>
              <w:pStyle w:val="TableParagraph"/>
              <w:spacing w:before="60"/>
              <w:ind w:left="101" w:right="18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Mantener </w:t>
            </w:r>
            <w:r>
              <w:rPr>
                <w:sz w:val="20"/>
              </w:rPr>
              <w:t>compatibilidad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los sistemas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actualmente utilizados por la </w:t>
            </w:r>
            <w:r>
              <w:rPr>
                <w:spacing w:val="-2"/>
                <w:sz w:val="20"/>
              </w:rPr>
              <w:t>Municipalidad.</w:t>
            </w:r>
          </w:p>
        </w:tc>
        <w:tc>
          <w:tcPr>
            <w:tcW w:w="2341" w:type="dxa"/>
          </w:tcPr>
          <w:p w14:paraId="6ACBD6AB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28F75915" w14:textId="77777777" w:rsidR="005167CA" w:rsidRDefault="005167CA">
            <w:pPr>
              <w:pStyle w:val="TableParagraph"/>
              <w:spacing w:before="60"/>
              <w:rPr>
                <w:sz w:val="20"/>
              </w:rPr>
            </w:pPr>
          </w:p>
          <w:p w14:paraId="342130F4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Tecnológica</w:t>
            </w:r>
          </w:p>
        </w:tc>
        <w:tc>
          <w:tcPr>
            <w:tcW w:w="2341" w:type="dxa"/>
          </w:tcPr>
          <w:p w14:paraId="785FCE90" w14:textId="77777777" w:rsidR="005167CA" w:rsidRDefault="005167CA">
            <w:pPr>
              <w:pStyle w:val="TableParagraph"/>
              <w:spacing w:before="175"/>
              <w:rPr>
                <w:sz w:val="20"/>
              </w:rPr>
            </w:pPr>
          </w:p>
          <w:p w14:paraId="0E8466EC" w14:textId="77777777" w:rsidR="005167CA" w:rsidRDefault="00000000">
            <w:pPr>
              <w:pStyle w:val="TableParagraph"/>
              <w:ind w:left="99" w:right="247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progresiva de aplicaciones.</w:t>
            </w:r>
          </w:p>
        </w:tc>
      </w:tr>
    </w:tbl>
    <w:p w14:paraId="5DBAA7A2" w14:textId="77777777" w:rsidR="005167CA" w:rsidRDefault="00000000">
      <w:pPr>
        <w:pStyle w:val="Ttulo2"/>
        <w:numPr>
          <w:ilvl w:val="1"/>
          <w:numId w:val="2"/>
        </w:numPr>
        <w:tabs>
          <w:tab w:val="left" w:pos="501"/>
        </w:tabs>
        <w:ind w:left="501" w:hanging="501"/>
      </w:pPr>
      <w:bookmarkStart w:id="6" w:name="_bookmark5"/>
      <w:bookmarkEnd w:id="6"/>
      <w:r>
        <w:rPr>
          <w:color w:val="1F4E79"/>
          <w:spacing w:val="-2"/>
        </w:rPr>
        <w:t>Supuestos</w:t>
      </w:r>
    </w:p>
    <w:p w14:paraId="5CBDD056" w14:textId="77777777" w:rsidR="005167CA" w:rsidRDefault="00000000">
      <w:pPr>
        <w:pStyle w:val="Textoindependiente"/>
        <w:spacing w:before="276" w:line="242" w:lineRule="auto"/>
        <w:ind w:right="345"/>
      </w:pPr>
      <w:r>
        <w:t>Durante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consideran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 xml:space="preserve">siguientes </w:t>
      </w:r>
      <w:r>
        <w:rPr>
          <w:spacing w:val="-2"/>
        </w:rPr>
        <w:t>supuestos:</w:t>
      </w:r>
    </w:p>
    <w:p w14:paraId="78EE4EF4" w14:textId="77777777" w:rsidR="005167CA" w:rsidRDefault="005167CA">
      <w:pPr>
        <w:pStyle w:val="Textoindependiente"/>
        <w:spacing w:before="47"/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1873"/>
        <w:gridCol w:w="1873"/>
        <w:gridCol w:w="1873"/>
        <w:gridCol w:w="1874"/>
      </w:tblGrid>
      <w:tr w:rsidR="005167CA" w14:paraId="6D4A3A86" w14:textId="77777777">
        <w:trPr>
          <w:trHeight w:val="350"/>
        </w:trPr>
        <w:tc>
          <w:tcPr>
            <w:tcW w:w="1872" w:type="dxa"/>
            <w:shd w:val="clear" w:color="auto" w:fill="1F4E79"/>
          </w:tcPr>
          <w:p w14:paraId="6957CD11" w14:textId="77777777" w:rsidR="005167CA" w:rsidRDefault="00000000">
            <w:pPr>
              <w:pStyle w:val="TableParagraph"/>
              <w:spacing w:before="59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73" w:type="dxa"/>
            <w:shd w:val="clear" w:color="auto" w:fill="1F4E79"/>
          </w:tcPr>
          <w:p w14:paraId="6862EAB4" w14:textId="77777777" w:rsidR="005167CA" w:rsidRDefault="00000000">
            <w:pPr>
              <w:pStyle w:val="TableParagraph"/>
              <w:spacing w:before="59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Supuesto</w:t>
            </w:r>
          </w:p>
        </w:tc>
        <w:tc>
          <w:tcPr>
            <w:tcW w:w="1873" w:type="dxa"/>
            <w:shd w:val="clear" w:color="auto" w:fill="1F4E79"/>
          </w:tcPr>
          <w:p w14:paraId="35D2D9F3" w14:textId="77777777" w:rsidR="005167CA" w:rsidRDefault="00000000">
            <w:pPr>
              <w:pStyle w:val="TableParagraph"/>
              <w:spacing w:before="59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1873" w:type="dxa"/>
            <w:shd w:val="clear" w:color="auto" w:fill="1F4E79"/>
          </w:tcPr>
          <w:p w14:paraId="750021F4" w14:textId="77777777" w:rsidR="005167CA" w:rsidRDefault="00000000">
            <w:pPr>
              <w:pStyle w:val="TableParagraph"/>
              <w:spacing w:before="59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Origen</w:t>
            </w:r>
          </w:p>
        </w:tc>
        <w:tc>
          <w:tcPr>
            <w:tcW w:w="1874" w:type="dxa"/>
            <w:shd w:val="clear" w:color="auto" w:fill="1F4E79"/>
          </w:tcPr>
          <w:p w14:paraId="21239650" w14:textId="77777777" w:rsidR="005167CA" w:rsidRDefault="00000000">
            <w:pPr>
              <w:pStyle w:val="TableParagraph"/>
              <w:spacing w:before="59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Propietario</w:t>
            </w:r>
          </w:p>
        </w:tc>
      </w:tr>
      <w:tr w:rsidR="005167CA" w14:paraId="262C8DDD" w14:textId="77777777">
        <w:trPr>
          <w:trHeight w:val="1041"/>
        </w:trPr>
        <w:tc>
          <w:tcPr>
            <w:tcW w:w="1872" w:type="dxa"/>
          </w:tcPr>
          <w:p w14:paraId="53B4211D" w14:textId="77777777" w:rsidR="005167CA" w:rsidRDefault="005167CA">
            <w:pPr>
              <w:pStyle w:val="TableParagraph"/>
              <w:spacing w:before="175"/>
              <w:rPr>
                <w:sz w:val="20"/>
              </w:rPr>
            </w:pPr>
          </w:p>
          <w:p w14:paraId="406727E2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SUP-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873" w:type="dxa"/>
          </w:tcPr>
          <w:p w14:paraId="5071D47B" w14:textId="77777777" w:rsidR="005167CA" w:rsidRDefault="005167CA">
            <w:pPr>
              <w:pStyle w:val="TableParagraph"/>
              <w:spacing w:before="60"/>
              <w:rPr>
                <w:sz w:val="20"/>
              </w:rPr>
            </w:pPr>
          </w:p>
          <w:p w14:paraId="39F1422F" w14:textId="77777777" w:rsidR="005167CA" w:rsidRDefault="00000000">
            <w:pPr>
              <w:pStyle w:val="TableParagraph"/>
              <w:ind w:left="100" w:right="629"/>
              <w:rPr>
                <w:sz w:val="20"/>
              </w:rPr>
            </w:pPr>
            <w:r>
              <w:rPr>
                <w:spacing w:val="-2"/>
                <w:sz w:val="20"/>
              </w:rPr>
              <w:t>Compromiso institucional</w:t>
            </w:r>
          </w:p>
        </w:tc>
        <w:tc>
          <w:tcPr>
            <w:tcW w:w="1873" w:type="dxa"/>
          </w:tcPr>
          <w:p w14:paraId="7784D432" w14:textId="77777777" w:rsidR="005167CA" w:rsidRDefault="00000000">
            <w:pPr>
              <w:pStyle w:val="TableParagraph"/>
              <w:spacing w:before="59"/>
              <w:ind w:left="100" w:right="233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Dirección apoyará la </w:t>
            </w:r>
            <w:r>
              <w:rPr>
                <w:spacing w:val="-2"/>
                <w:sz w:val="20"/>
              </w:rPr>
              <w:t xml:space="preserve">implementación </w:t>
            </w:r>
            <w:r>
              <w:rPr>
                <w:sz w:val="20"/>
              </w:rPr>
              <w:t>del proyecto.</w:t>
            </w:r>
          </w:p>
        </w:tc>
        <w:tc>
          <w:tcPr>
            <w:tcW w:w="1873" w:type="dxa"/>
          </w:tcPr>
          <w:p w14:paraId="3DCD7B2C" w14:textId="77777777" w:rsidR="005167CA" w:rsidRDefault="005167CA">
            <w:pPr>
              <w:pStyle w:val="TableParagraph"/>
              <w:spacing w:before="60"/>
              <w:rPr>
                <w:sz w:val="20"/>
              </w:rPr>
            </w:pPr>
          </w:p>
          <w:p w14:paraId="0EFB2E50" w14:textId="77777777" w:rsidR="005167CA" w:rsidRDefault="00000000">
            <w:pPr>
              <w:pStyle w:val="TableParagraph"/>
              <w:ind w:left="99" w:right="917"/>
              <w:rPr>
                <w:sz w:val="20"/>
              </w:rPr>
            </w:pPr>
            <w:r>
              <w:rPr>
                <w:spacing w:val="-2"/>
                <w:sz w:val="20"/>
              </w:rPr>
              <w:t>Gerencia Municipal</w:t>
            </w:r>
          </w:p>
        </w:tc>
        <w:tc>
          <w:tcPr>
            <w:tcW w:w="1874" w:type="dxa"/>
          </w:tcPr>
          <w:p w14:paraId="552C790B" w14:textId="77777777" w:rsidR="005167CA" w:rsidRDefault="00000000">
            <w:pPr>
              <w:pStyle w:val="TableParagraph"/>
              <w:spacing w:before="175"/>
              <w:ind w:left="99" w:right="26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Municipalidad </w:t>
            </w:r>
            <w:r>
              <w:rPr>
                <w:sz w:val="20"/>
              </w:rPr>
              <w:t>Metropolitana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4"/>
                <w:sz w:val="20"/>
              </w:rPr>
              <w:t>Lima</w:t>
            </w:r>
          </w:p>
        </w:tc>
      </w:tr>
      <w:tr w:rsidR="005167CA" w14:paraId="2E3A9067" w14:textId="77777777">
        <w:trPr>
          <w:trHeight w:val="1269"/>
        </w:trPr>
        <w:tc>
          <w:tcPr>
            <w:tcW w:w="1872" w:type="dxa"/>
          </w:tcPr>
          <w:p w14:paraId="164B1C39" w14:textId="77777777" w:rsidR="005167CA" w:rsidRDefault="005167CA">
            <w:pPr>
              <w:pStyle w:val="TableParagraph"/>
              <w:rPr>
                <w:sz w:val="20"/>
              </w:rPr>
            </w:pPr>
          </w:p>
          <w:p w14:paraId="5A866E61" w14:textId="77777777" w:rsidR="005167CA" w:rsidRDefault="005167CA">
            <w:pPr>
              <w:pStyle w:val="TableParagraph"/>
              <w:spacing w:before="57"/>
              <w:rPr>
                <w:sz w:val="20"/>
              </w:rPr>
            </w:pPr>
          </w:p>
          <w:p w14:paraId="72455780" w14:textId="77777777" w:rsidR="005167CA" w:rsidRDefault="00000000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SUP-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873" w:type="dxa"/>
          </w:tcPr>
          <w:p w14:paraId="693AC8A7" w14:textId="77777777" w:rsidR="005167CA" w:rsidRDefault="005167CA">
            <w:pPr>
              <w:pStyle w:val="TableParagraph"/>
              <w:spacing w:before="172"/>
              <w:rPr>
                <w:sz w:val="20"/>
              </w:rPr>
            </w:pPr>
          </w:p>
          <w:p w14:paraId="0F3091F4" w14:textId="77777777" w:rsidR="005167CA" w:rsidRDefault="00000000">
            <w:pPr>
              <w:pStyle w:val="TableParagraph"/>
              <w:ind w:left="100" w:right="233"/>
              <w:rPr>
                <w:sz w:val="20"/>
              </w:rPr>
            </w:pPr>
            <w:r>
              <w:rPr>
                <w:sz w:val="20"/>
              </w:rPr>
              <w:t>Disponibilidad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información</w:t>
            </w:r>
          </w:p>
        </w:tc>
        <w:tc>
          <w:tcPr>
            <w:tcW w:w="1873" w:type="dxa"/>
          </w:tcPr>
          <w:p w14:paraId="555BE49A" w14:textId="77777777" w:rsidR="005167CA" w:rsidRDefault="00000000">
            <w:pPr>
              <w:pStyle w:val="TableParagraph"/>
              <w:spacing w:before="59"/>
              <w:ind w:left="100" w:right="200"/>
              <w:rPr>
                <w:sz w:val="20"/>
              </w:rPr>
            </w:pPr>
            <w:r>
              <w:rPr>
                <w:sz w:val="20"/>
              </w:rPr>
              <w:t>Las gerencias proporcionarán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 xml:space="preserve">información </w:t>
            </w:r>
            <w:r>
              <w:rPr>
                <w:sz w:val="20"/>
              </w:rPr>
              <w:t>requerida para el análisis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diseño.</w:t>
            </w:r>
          </w:p>
        </w:tc>
        <w:tc>
          <w:tcPr>
            <w:tcW w:w="1873" w:type="dxa"/>
          </w:tcPr>
          <w:p w14:paraId="415DD32B" w14:textId="77777777" w:rsidR="005167CA" w:rsidRDefault="005167CA">
            <w:pPr>
              <w:pStyle w:val="TableParagraph"/>
              <w:spacing w:before="172"/>
              <w:rPr>
                <w:sz w:val="20"/>
              </w:rPr>
            </w:pPr>
          </w:p>
          <w:p w14:paraId="477AEFB0" w14:textId="77777777" w:rsidR="005167CA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Gerencias Municipales</w:t>
            </w:r>
          </w:p>
        </w:tc>
        <w:tc>
          <w:tcPr>
            <w:tcW w:w="1874" w:type="dxa"/>
          </w:tcPr>
          <w:p w14:paraId="524A0F53" w14:textId="77777777" w:rsidR="005167CA" w:rsidRDefault="005167CA">
            <w:pPr>
              <w:pStyle w:val="TableParagraph"/>
              <w:spacing w:before="57"/>
              <w:rPr>
                <w:sz w:val="20"/>
              </w:rPr>
            </w:pPr>
          </w:p>
          <w:p w14:paraId="7E3ABB90" w14:textId="77777777" w:rsidR="005167CA" w:rsidRDefault="00000000">
            <w:pPr>
              <w:pStyle w:val="TableParagraph"/>
              <w:ind w:left="99" w:right="26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Municipalidad </w:t>
            </w:r>
            <w:r>
              <w:rPr>
                <w:sz w:val="20"/>
              </w:rPr>
              <w:t>Metropolitana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4"/>
                <w:sz w:val="20"/>
              </w:rPr>
              <w:t>Lima</w:t>
            </w:r>
          </w:p>
        </w:tc>
      </w:tr>
    </w:tbl>
    <w:p w14:paraId="17C29A75" w14:textId="77777777" w:rsidR="005167CA" w:rsidRDefault="005167CA">
      <w:pPr>
        <w:pStyle w:val="TableParagraph"/>
        <w:rPr>
          <w:sz w:val="20"/>
        </w:rPr>
        <w:sectPr w:rsidR="005167CA">
          <w:pgSz w:w="12240" w:h="15840"/>
          <w:pgMar w:top="1340" w:right="1080" w:bottom="900" w:left="1440" w:header="713" w:footer="704" w:gutter="0"/>
          <w:cols w:space="720"/>
        </w:sectPr>
      </w:pPr>
    </w:p>
    <w:p w14:paraId="1FAC4895" w14:textId="77777777" w:rsidR="005167CA" w:rsidRDefault="00000000">
      <w:pPr>
        <w:pStyle w:val="Ttulo2"/>
        <w:numPr>
          <w:ilvl w:val="1"/>
          <w:numId w:val="2"/>
        </w:numPr>
        <w:tabs>
          <w:tab w:val="left" w:pos="503"/>
        </w:tabs>
        <w:spacing w:before="84"/>
        <w:ind w:left="503" w:hanging="503"/>
      </w:pPr>
      <w:r>
        <w:rPr>
          <w:color w:val="1F4E79"/>
        </w:rPr>
        <w:lastRenderedPageBreak/>
        <w:t>Medidas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4"/>
        </w:rPr>
        <w:t>Éxito</w:t>
      </w:r>
    </w:p>
    <w:p w14:paraId="2F6939F2" w14:textId="77777777" w:rsidR="005167CA" w:rsidRDefault="00000000">
      <w:pPr>
        <w:pStyle w:val="Ttulo6"/>
      </w:pPr>
      <w:r>
        <w:t>Las</w:t>
      </w:r>
      <w:r>
        <w:rPr>
          <w:spacing w:val="-2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métricas</w:t>
      </w:r>
      <w:r>
        <w:rPr>
          <w:spacing w:val="-6"/>
        </w:rPr>
        <w:t xml:space="preserve"> </w:t>
      </w:r>
      <w:r>
        <w:t>permitirán</w:t>
      </w:r>
      <w:r>
        <w:rPr>
          <w:spacing w:val="-4"/>
        </w:rPr>
        <w:t xml:space="preserve"> </w:t>
      </w:r>
      <w:r>
        <w:t>evaluar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cumplimiento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2"/>
        </w:rPr>
        <w:t>Información.</w:t>
      </w:r>
    </w:p>
    <w:p w14:paraId="72E0CD21" w14:textId="77777777" w:rsidR="005167CA" w:rsidRDefault="005167CA">
      <w:pPr>
        <w:pStyle w:val="Textoindependiente"/>
        <w:spacing w:before="3"/>
        <w:rPr>
          <w:sz w:val="1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5167CA" w14:paraId="5FC983E7" w14:textId="77777777">
        <w:trPr>
          <w:trHeight w:val="350"/>
        </w:trPr>
        <w:tc>
          <w:tcPr>
            <w:tcW w:w="2340" w:type="dxa"/>
            <w:shd w:val="clear" w:color="auto" w:fill="1F4E79"/>
          </w:tcPr>
          <w:p w14:paraId="352A717C" w14:textId="77777777" w:rsidR="005167CA" w:rsidRDefault="00000000">
            <w:pPr>
              <w:pStyle w:val="TableParagraph"/>
              <w:spacing w:before="59"/>
              <w:ind w:left="10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Ref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341" w:type="dxa"/>
            <w:shd w:val="clear" w:color="auto" w:fill="1F4E79"/>
          </w:tcPr>
          <w:p w14:paraId="38507DAF" w14:textId="77777777" w:rsidR="005167CA" w:rsidRDefault="00000000">
            <w:pPr>
              <w:pStyle w:val="TableParagraph"/>
              <w:spacing w:before="59"/>
              <w:ind w:left="1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Medida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Éxito</w:t>
            </w:r>
          </w:p>
        </w:tc>
        <w:tc>
          <w:tcPr>
            <w:tcW w:w="2341" w:type="dxa"/>
            <w:shd w:val="clear" w:color="auto" w:fill="1F4E79"/>
          </w:tcPr>
          <w:p w14:paraId="02F28209" w14:textId="77777777" w:rsidR="005167CA" w:rsidRDefault="00000000">
            <w:pPr>
              <w:pStyle w:val="TableParagraph"/>
              <w:spacing w:before="59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Objetivo</w:t>
            </w:r>
          </w:p>
        </w:tc>
        <w:tc>
          <w:tcPr>
            <w:tcW w:w="2341" w:type="dxa"/>
            <w:shd w:val="clear" w:color="auto" w:fill="1F4E79"/>
          </w:tcPr>
          <w:p w14:paraId="2C73567B" w14:textId="77777777" w:rsidR="005167CA" w:rsidRDefault="00000000">
            <w:pPr>
              <w:pStyle w:val="TableParagraph"/>
              <w:spacing w:before="59"/>
              <w:ind w:left="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medición</w:t>
            </w:r>
          </w:p>
        </w:tc>
      </w:tr>
      <w:tr w:rsidR="005167CA" w14:paraId="75B95B81" w14:textId="77777777">
        <w:trPr>
          <w:trHeight w:val="810"/>
        </w:trPr>
        <w:tc>
          <w:tcPr>
            <w:tcW w:w="2340" w:type="dxa"/>
          </w:tcPr>
          <w:p w14:paraId="50D60FE1" w14:textId="77777777" w:rsidR="005167CA" w:rsidRDefault="005167CA">
            <w:pPr>
              <w:pStyle w:val="TableParagraph"/>
              <w:spacing w:before="59"/>
              <w:rPr>
                <w:sz w:val="20"/>
              </w:rPr>
            </w:pPr>
          </w:p>
          <w:p w14:paraId="3F2C1835" w14:textId="77777777" w:rsidR="005167CA" w:rsidRDefault="00000000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ME-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341" w:type="dxa"/>
          </w:tcPr>
          <w:p w14:paraId="19A9918F" w14:textId="77777777" w:rsidR="005167CA" w:rsidRDefault="00000000">
            <w:pPr>
              <w:pStyle w:val="TableParagraph"/>
              <w:spacing w:before="59"/>
              <w:ind w:left="101" w:right="186"/>
              <w:rPr>
                <w:sz w:val="20"/>
              </w:rPr>
            </w:pPr>
            <w:r>
              <w:rPr>
                <w:sz w:val="20"/>
              </w:rPr>
              <w:t>Reducción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tiempo de atención al </w:t>
            </w:r>
            <w:r>
              <w:rPr>
                <w:spacing w:val="-2"/>
                <w:sz w:val="20"/>
              </w:rPr>
              <w:t>ciudadano</w:t>
            </w:r>
          </w:p>
        </w:tc>
        <w:tc>
          <w:tcPr>
            <w:tcW w:w="2341" w:type="dxa"/>
          </w:tcPr>
          <w:p w14:paraId="1941C86F" w14:textId="77777777" w:rsidR="005167CA" w:rsidRDefault="005167CA">
            <w:pPr>
              <w:pStyle w:val="TableParagraph"/>
              <w:spacing w:before="59"/>
              <w:rPr>
                <w:sz w:val="20"/>
              </w:rPr>
            </w:pPr>
          </w:p>
          <w:p w14:paraId="0BB3079E" w14:textId="77777777" w:rsidR="005167CA" w:rsidRDefault="00000000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z w:val="20"/>
              </w:rPr>
              <w:t>Disminución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341" w:type="dxa"/>
          </w:tcPr>
          <w:p w14:paraId="6E380233" w14:textId="77777777" w:rsidR="005167CA" w:rsidRDefault="00000000">
            <w:pPr>
              <w:pStyle w:val="TableParagraph"/>
              <w:spacing w:before="174"/>
              <w:ind w:left="99"/>
              <w:rPr>
                <w:sz w:val="20"/>
              </w:rPr>
            </w:pPr>
            <w:r>
              <w:rPr>
                <w:sz w:val="20"/>
              </w:rPr>
              <w:t>Indicadores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atención </w:t>
            </w:r>
            <w:r>
              <w:rPr>
                <w:spacing w:val="-2"/>
                <w:sz w:val="20"/>
              </w:rPr>
              <w:t>municipal</w:t>
            </w:r>
          </w:p>
        </w:tc>
      </w:tr>
      <w:tr w:rsidR="005167CA" w14:paraId="33C8CF18" w14:textId="77777777">
        <w:trPr>
          <w:trHeight w:val="580"/>
        </w:trPr>
        <w:tc>
          <w:tcPr>
            <w:tcW w:w="2340" w:type="dxa"/>
          </w:tcPr>
          <w:p w14:paraId="62F8632A" w14:textId="77777777" w:rsidR="005167CA" w:rsidRDefault="00000000">
            <w:pPr>
              <w:pStyle w:val="TableParagraph"/>
              <w:spacing w:before="174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ME-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341" w:type="dxa"/>
          </w:tcPr>
          <w:p w14:paraId="6E013379" w14:textId="77777777" w:rsidR="005167CA" w:rsidRDefault="00000000">
            <w:pPr>
              <w:pStyle w:val="TableParagraph"/>
              <w:spacing w:before="59"/>
              <w:ind w:left="101"/>
              <w:rPr>
                <w:sz w:val="20"/>
              </w:rPr>
            </w:pPr>
            <w:r>
              <w:rPr>
                <w:sz w:val="20"/>
              </w:rPr>
              <w:t>Disponibilidad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sistemas</w:t>
            </w:r>
          </w:p>
        </w:tc>
        <w:tc>
          <w:tcPr>
            <w:tcW w:w="2341" w:type="dxa"/>
          </w:tcPr>
          <w:p w14:paraId="3F209468" w14:textId="77777777" w:rsidR="005167CA" w:rsidRDefault="00000000">
            <w:pPr>
              <w:pStyle w:val="TableParagraph"/>
              <w:spacing w:before="174"/>
              <w:ind w:left="100"/>
              <w:rPr>
                <w:sz w:val="20"/>
              </w:rPr>
            </w:pPr>
            <w:r>
              <w:rPr>
                <w:sz w:val="20"/>
              </w:rPr>
              <w:t>Mayor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igual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99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341" w:type="dxa"/>
          </w:tcPr>
          <w:p w14:paraId="5FEA1F8A" w14:textId="77777777" w:rsidR="005167CA" w:rsidRDefault="00000000">
            <w:pPr>
              <w:pStyle w:val="TableParagraph"/>
              <w:spacing w:before="59"/>
              <w:ind w:left="99"/>
              <w:rPr>
                <w:sz w:val="20"/>
              </w:rPr>
            </w:pPr>
            <w:r>
              <w:rPr>
                <w:sz w:val="20"/>
              </w:rPr>
              <w:t xml:space="preserve">Monitoreo de </w:t>
            </w:r>
            <w:r>
              <w:rPr>
                <w:spacing w:val="-2"/>
                <w:sz w:val="20"/>
              </w:rPr>
              <w:t>infraestructura</w:t>
            </w:r>
          </w:p>
        </w:tc>
      </w:tr>
    </w:tbl>
    <w:p w14:paraId="39BD9D04" w14:textId="77777777" w:rsidR="005167CA" w:rsidRDefault="005167CA">
      <w:pPr>
        <w:pStyle w:val="Textoindependiente"/>
        <w:spacing w:before="28"/>
        <w:rPr>
          <w:sz w:val="22"/>
        </w:rPr>
      </w:pPr>
    </w:p>
    <w:p w14:paraId="3A3D7F5D" w14:textId="77777777" w:rsidR="005167CA" w:rsidRDefault="00000000">
      <w:pPr>
        <w:pStyle w:val="Ttulo1"/>
        <w:numPr>
          <w:ilvl w:val="0"/>
          <w:numId w:val="2"/>
        </w:numPr>
        <w:tabs>
          <w:tab w:val="left" w:pos="334"/>
        </w:tabs>
        <w:ind w:left="334" w:hanging="334"/>
      </w:pPr>
      <w:bookmarkStart w:id="7" w:name="_bookmark7"/>
      <w:bookmarkEnd w:id="7"/>
      <w:r>
        <w:rPr>
          <w:color w:val="1F4E79"/>
        </w:rPr>
        <w:t>Contratos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Servicio</w:t>
      </w:r>
    </w:p>
    <w:p w14:paraId="644BF59D" w14:textId="77777777" w:rsidR="005167CA" w:rsidRDefault="00000000">
      <w:pPr>
        <w:pStyle w:val="Ttulo2"/>
        <w:numPr>
          <w:ilvl w:val="1"/>
          <w:numId w:val="2"/>
        </w:numPr>
        <w:tabs>
          <w:tab w:val="left" w:pos="501"/>
        </w:tabs>
        <w:spacing w:before="221"/>
        <w:ind w:left="501" w:hanging="501"/>
      </w:pPr>
      <w:bookmarkStart w:id="8" w:name="_bookmark8"/>
      <w:bookmarkEnd w:id="8"/>
      <w:r>
        <w:rPr>
          <w:color w:val="1F4E79"/>
        </w:rPr>
        <w:t>Contratos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Servicio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Datos</w:t>
      </w:r>
    </w:p>
    <w:p w14:paraId="511A7847" w14:textId="77777777" w:rsidR="005167CA" w:rsidRDefault="00000000">
      <w:pPr>
        <w:pStyle w:val="Textoindependiente"/>
        <w:spacing w:before="117"/>
        <w:ind w:right="345"/>
      </w:pPr>
      <w:r>
        <w:t>Los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deberán</w:t>
      </w:r>
      <w:r>
        <w:rPr>
          <w:spacing w:val="-5"/>
        </w:rPr>
        <w:t xml:space="preserve"> </w:t>
      </w:r>
      <w:r>
        <w:t>asegurar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compartida</w:t>
      </w:r>
      <w:r>
        <w:rPr>
          <w:spacing w:val="-4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distintas</w:t>
      </w:r>
      <w:r>
        <w:rPr>
          <w:spacing w:val="-4"/>
        </w:rPr>
        <w:t xml:space="preserve"> </w:t>
      </w:r>
      <w:r>
        <w:t>áreas municipales sea confiable, íntegra y esté disponible para los procesos autorizados.</w:t>
      </w:r>
    </w:p>
    <w:p w14:paraId="7F851960" w14:textId="77777777" w:rsidR="005167CA" w:rsidRDefault="005167CA">
      <w:pPr>
        <w:pStyle w:val="Textoindependiente"/>
      </w:pPr>
    </w:p>
    <w:p w14:paraId="302B730F" w14:textId="77777777" w:rsidR="005167CA" w:rsidRDefault="005167CA">
      <w:pPr>
        <w:pStyle w:val="Textoindependiente"/>
        <w:spacing w:before="12"/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1873"/>
        <w:gridCol w:w="1873"/>
        <w:gridCol w:w="1873"/>
        <w:gridCol w:w="1874"/>
      </w:tblGrid>
      <w:tr w:rsidR="005167CA" w14:paraId="36E23BA1" w14:textId="77777777">
        <w:trPr>
          <w:trHeight w:val="810"/>
        </w:trPr>
        <w:tc>
          <w:tcPr>
            <w:tcW w:w="1872" w:type="dxa"/>
            <w:shd w:val="clear" w:color="auto" w:fill="1F4E79"/>
          </w:tcPr>
          <w:p w14:paraId="0DE9D19B" w14:textId="77777777" w:rsidR="005167CA" w:rsidRDefault="005167CA">
            <w:pPr>
              <w:pStyle w:val="TableParagraph"/>
              <w:spacing w:before="59"/>
              <w:rPr>
                <w:sz w:val="20"/>
              </w:rPr>
            </w:pPr>
          </w:p>
          <w:p w14:paraId="5E1AE1E7" w14:textId="77777777" w:rsidR="005167CA" w:rsidRDefault="00000000">
            <w:pPr>
              <w:pStyle w:val="TableParagraph"/>
              <w:spacing w:before="1"/>
              <w:ind w:left="10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Ref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73" w:type="dxa"/>
            <w:shd w:val="clear" w:color="auto" w:fill="1F4E79"/>
          </w:tcPr>
          <w:p w14:paraId="48593668" w14:textId="77777777" w:rsidR="005167CA" w:rsidRDefault="00000000">
            <w:pPr>
              <w:pStyle w:val="TableParagraph"/>
              <w:spacing w:before="174"/>
              <w:ind w:left="100" w:right="6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Servicio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de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Datos</w:t>
            </w:r>
          </w:p>
        </w:tc>
        <w:tc>
          <w:tcPr>
            <w:tcW w:w="1873" w:type="dxa"/>
            <w:shd w:val="clear" w:color="auto" w:fill="1F4E79"/>
          </w:tcPr>
          <w:p w14:paraId="2189054E" w14:textId="77777777" w:rsidR="005167CA" w:rsidRDefault="005167CA">
            <w:pPr>
              <w:pStyle w:val="TableParagraph"/>
              <w:spacing w:before="59"/>
              <w:rPr>
                <w:sz w:val="20"/>
              </w:rPr>
            </w:pPr>
          </w:p>
          <w:p w14:paraId="209D4CCA" w14:textId="77777777" w:rsidR="005167CA" w:rsidRDefault="00000000">
            <w:pPr>
              <w:pStyle w:val="TableParagraph"/>
              <w:spacing w:before="1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Proveedor</w:t>
            </w:r>
          </w:p>
        </w:tc>
        <w:tc>
          <w:tcPr>
            <w:tcW w:w="1873" w:type="dxa"/>
            <w:shd w:val="clear" w:color="auto" w:fill="1F4E79"/>
          </w:tcPr>
          <w:p w14:paraId="4D97B7D9" w14:textId="77777777" w:rsidR="005167CA" w:rsidRDefault="005167CA">
            <w:pPr>
              <w:pStyle w:val="TableParagraph"/>
              <w:spacing w:before="59"/>
              <w:rPr>
                <w:sz w:val="20"/>
              </w:rPr>
            </w:pPr>
          </w:p>
          <w:p w14:paraId="5074F133" w14:textId="77777777" w:rsidR="005167CA" w:rsidRDefault="00000000">
            <w:pPr>
              <w:pStyle w:val="TableParagraph"/>
              <w:spacing w:before="1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Consumidor</w:t>
            </w:r>
          </w:p>
        </w:tc>
        <w:tc>
          <w:tcPr>
            <w:tcW w:w="1874" w:type="dxa"/>
            <w:shd w:val="clear" w:color="auto" w:fill="1F4E79"/>
          </w:tcPr>
          <w:p w14:paraId="3156048D" w14:textId="77777777" w:rsidR="005167CA" w:rsidRDefault="00000000">
            <w:pPr>
              <w:pStyle w:val="TableParagraph"/>
              <w:spacing w:before="59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Nivel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servicio</w:t>
            </w:r>
          </w:p>
          <w:p w14:paraId="4BF95297" w14:textId="77777777" w:rsidR="005167CA" w:rsidRDefault="00000000">
            <w:pPr>
              <w:pStyle w:val="TableParagraph"/>
              <w:spacing w:before="1"/>
              <w:ind w:left="99" w:right="2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Calidad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de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datos</w:t>
            </w:r>
          </w:p>
        </w:tc>
      </w:tr>
      <w:tr w:rsidR="005167CA" w14:paraId="368E0BBA" w14:textId="77777777">
        <w:trPr>
          <w:trHeight w:val="808"/>
        </w:trPr>
        <w:tc>
          <w:tcPr>
            <w:tcW w:w="1872" w:type="dxa"/>
          </w:tcPr>
          <w:p w14:paraId="201661FD" w14:textId="77777777" w:rsidR="005167CA" w:rsidRDefault="005167CA">
            <w:pPr>
              <w:pStyle w:val="TableParagraph"/>
              <w:spacing w:before="59"/>
              <w:rPr>
                <w:sz w:val="20"/>
              </w:rPr>
            </w:pPr>
          </w:p>
          <w:p w14:paraId="15B9D9DD" w14:textId="77777777" w:rsidR="005167CA" w:rsidRDefault="00000000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SD-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873" w:type="dxa"/>
          </w:tcPr>
          <w:p w14:paraId="15E7BA8B" w14:textId="77777777" w:rsidR="005167CA" w:rsidRDefault="00000000">
            <w:pPr>
              <w:pStyle w:val="TableParagraph"/>
              <w:spacing w:before="174"/>
              <w:ind w:left="100"/>
              <w:rPr>
                <w:sz w:val="20"/>
              </w:rPr>
            </w:pPr>
            <w:r>
              <w:rPr>
                <w:sz w:val="20"/>
              </w:rPr>
              <w:t xml:space="preserve">Datos de </w:t>
            </w:r>
            <w:r>
              <w:rPr>
                <w:spacing w:val="-2"/>
                <w:sz w:val="20"/>
              </w:rPr>
              <w:t>ciudadanos</w:t>
            </w:r>
          </w:p>
        </w:tc>
        <w:tc>
          <w:tcPr>
            <w:tcW w:w="1873" w:type="dxa"/>
          </w:tcPr>
          <w:p w14:paraId="75EC365E" w14:textId="77777777" w:rsidR="005167CA" w:rsidRDefault="005167CA">
            <w:pPr>
              <w:pStyle w:val="TableParagraph"/>
              <w:spacing w:before="59"/>
              <w:rPr>
                <w:sz w:val="20"/>
              </w:rPr>
            </w:pPr>
          </w:p>
          <w:p w14:paraId="01EEA61E" w14:textId="77777777" w:rsidR="005167CA" w:rsidRDefault="00000000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z w:val="20"/>
              </w:rPr>
              <w:t>Registro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Municipal</w:t>
            </w:r>
          </w:p>
        </w:tc>
        <w:tc>
          <w:tcPr>
            <w:tcW w:w="1873" w:type="dxa"/>
          </w:tcPr>
          <w:p w14:paraId="3B678B04" w14:textId="77777777" w:rsidR="005167CA" w:rsidRDefault="00000000">
            <w:pPr>
              <w:pStyle w:val="TableParagraph"/>
              <w:spacing w:before="174"/>
              <w:ind w:left="99" w:right="794"/>
              <w:rPr>
                <w:sz w:val="20"/>
              </w:rPr>
            </w:pPr>
            <w:r>
              <w:rPr>
                <w:spacing w:val="-2"/>
                <w:sz w:val="20"/>
              </w:rPr>
              <w:t>Atención Ciudadana</w:t>
            </w:r>
          </w:p>
        </w:tc>
        <w:tc>
          <w:tcPr>
            <w:tcW w:w="1874" w:type="dxa"/>
          </w:tcPr>
          <w:p w14:paraId="0E4CE230" w14:textId="77777777" w:rsidR="005167CA" w:rsidRDefault="00000000">
            <w:pPr>
              <w:pStyle w:val="TableParagraph"/>
              <w:spacing w:before="59"/>
              <w:ind w:left="99" w:right="72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Información actualizada diariamente</w:t>
            </w:r>
          </w:p>
        </w:tc>
      </w:tr>
      <w:tr w:rsidR="005167CA" w14:paraId="3AB74B4D" w14:textId="77777777">
        <w:trPr>
          <w:trHeight w:val="811"/>
        </w:trPr>
        <w:tc>
          <w:tcPr>
            <w:tcW w:w="1872" w:type="dxa"/>
          </w:tcPr>
          <w:p w14:paraId="0264B292" w14:textId="77777777" w:rsidR="005167CA" w:rsidRDefault="005167CA">
            <w:pPr>
              <w:pStyle w:val="TableParagraph"/>
              <w:spacing w:before="60"/>
              <w:rPr>
                <w:sz w:val="20"/>
              </w:rPr>
            </w:pPr>
          </w:p>
          <w:p w14:paraId="6C232FE7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SD-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873" w:type="dxa"/>
          </w:tcPr>
          <w:p w14:paraId="1CF198D9" w14:textId="77777777" w:rsidR="005167CA" w:rsidRDefault="00000000">
            <w:pPr>
              <w:pStyle w:val="TableParagraph"/>
              <w:spacing w:before="175"/>
              <w:ind w:left="100"/>
              <w:rPr>
                <w:sz w:val="20"/>
              </w:rPr>
            </w:pPr>
            <w:r>
              <w:rPr>
                <w:sz w:val="20"/>
              </w:rPr>
              <w:t xml:space="preserve">Datos de </w:t>
            </w:r>
            <w:r>
              <w:rPr>
                <w:spacing w:val="-2"/>
                <w:sz w:val="20"/>
              </w:rPr>
              <w:t>expedientes</w:t>
            </w:r>
          </w:p>
        </w:tc>
        <w:tc>
          <w:tcPr>
            <w:tcW w:w="1873" w:type="dxa"/>
          </w:tcPr>
          <w:p w14:paraId="7B8184D6" w14:textId="77777777" w:rsidR="005167CA" w:rsidRDefault="005167CA">
            <w:pPr>
              <w:pStyle w:val="TableParagraph"/>
              <w:spacing w:before="60"/>
              <w:rPr>
                <w:sz w:val="20"/>
              </w:rPr>
            </w:pPr>
          </w:p>
          <w:p w14:paraId="32D1F4F0" w14:textId="77777777" w:rsidR="005167C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Mesa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Partes</w:t>
            </w:r>
          </w:p>
        </w:tc>
        <w:tc>
          <w:tcPr>
            <w:tcW w:w="1873" w:type="dxa"/>
          </w:tcPr>
          <w:p w14:paraId="3BAE63F2" w14:textId="77777777" w:rsidR="005167CA" w:rsidRDefault="00000000">
            <w:pPr>
              <w:pStyle w:val="TableParagraph"/>
              <w:spacing w:before="175"/>
              <w:ind w:left="99"/>
              <w:rPr>
                <w:sz w:val="20"/>
              </w:rPr>
            </w:pPr>
            <w:r>
              <w:rPr>
                <w:sz w:val="20"/>
              </w:rPr>
              <w:t xml:space="preserve">Licencias y </w:t>
            </w:r>
            <w:r>
              <w:rPr>
                <w:spacing w:val="-2"/>
                <w:sz w:val="20"/>
              </w:rPr>
              <w:t>Fiscalización</w:t>
            </w:r>
          </w:p>
        </w:tc>
        <w:tc>
          <w:tcPr>
            <w:tcW w:w="1874" w:type="dxa"/>
          </w:tcPr>
          <w:p w14:paraId="2C3CFCB4" w14:textId="77777777" w:rsidR="005167CA" w:rsidRDefault="00000000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 xml:space="preserve">Integridad y </w:t>
            </w:r>
            <w:r>
              <w:rPr>
                <w:spacing w:val="-2"/>
                <w:sz w:val="20"/>
              </w:rPr>
              <w:t>disponibilidad permanente</w:t>
            </w:r>
          </w:p>
        </w:tc>
      </w:tr>
    </w:tbl>
    <w:p w14:paraId="24D08E82" w14:textId="77777777" w:rsidR="005167CA" w:rsidRDefault="00000000">
      <w:pPr>
        <w:pStyle w:val="Ttulo2"/>
        <w:numPr>
          <w:ilvl w:val="1"/>
          <w:numId w:val="2"/>
        </w:numPr>
        <w:tabs>
          <w:tab w:val="left" w:pos="501"/>
        </w:tabs>
        <w:ind w:left="501" w:hanging="501"/>
      </w:pPr>
      <w:bookmarkStart w:id="9" w:name="_bookmark9"/>
      <w:bookmarkEnd w:id="9"/>
      <w:r>
        <w:rPr>
          <w:color w:val="1F4E79"/>
        </w:rPr>
        <w:t>Contratos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Servicio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Aplicaciones</w:t>
      </w:r>
    </w:p>
    <w:p w14:paraId="6FF7DA47" w14:textId="77777777" w:rsidR="005167CA" w:rsidRDefault="00000000">
      <w:pPr>
        <w:pStyle w:val="Textoindependiente"/>
        <w:spacing w:before="118"/>
        <w:ind w:right="345"/>
      </w:pPr>
      <w:r>
        <w:t>Las</w:t>
      </w:r>
      <w:r>
        <w:rPr>
          <w:spacing w:val="-5"/>
        </w:rPr>
        <w:t xml:space="preserve"> </w:t>
      </w:r>
      <w:r>
        <w:t>aplicaciones</w:t>
      </w:r>
      <w:r>
        <w:rPr>
          <w:spacing w:val="-5"/>
        </w:rPr>
        <w:t xml:space="preserve"> </w:t>
      </w:r>
      <w:r>
        <w:t>institucionales</w:t>
      </w:r>
      <w:r>
        <w:rPr>
          <w:spacing w:val="-5"/>
        </w:rPr>
        <w:t xml:space="preserve"> </w:t>
      </w:r>
      <w:r>
        <w:t>deberán</w:t>
      </w:r>
      <w:r>
        <w:rPr>
          <w:spacing w:val="-6"/>
        </w:rPr>
        <w:t xml:space="preserve"> </w:t>
      </w:r>
      <w:r>
        <w:t>ofrecer</w:t>
      </w:r>
      <w:r>
        <w:rPr>
          <w:spacing w:val="-6"/>
        </w:rPr>
        <w:t xml:space="preserve"> </w:t>
      </w:r>
      <w:r>
        <w:t>servicios</w:t>
      </w:r>
      <w:r>
        <w:rPr>
          <w:spacing w:val="-5"/>
        </w:rPr>
        <w:t xml:space="preserve"> </w:t>
      </w:r>
      <w:r>
        <w:t>confiables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seguros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garantizar</w:t>
      </w:r>
      <w:r>
        <w:rPr>
          <w:spacing w:val="-3"/>
        </w:rPr>
        <w:t xml:space="preserve"> </w:t>
      </w:r>
      <w:r>
        <w:t>la continuidad de los procesos municipales.</w:t>
      </w:r>
    </w:p>
    <w:p w14:paraId="127DD9D2" w14:textId="77777777" w:rsidR="005167CA" w:rsidRDefault="005167CA">
      <w:pPr>
        <w:pStyle w:val="Textoindependiente"/>
        <w:spacing w:before="6"/>
        <w:rPr>
          <w:sz w:val="1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1873"/>
        <w:gridCol w:w="1873"/>
        <w:gridCol w:w="1873"/>
        <w:gridCol w:w="1874"/>
      </w:tblGrid>
      <w:tr w:rsidR="005167CA" w14:paraId="177B351D" w14:textId="77777777">
        <w:trPr>
          <w:trHeight w:val="580"/>
        </w:trPr>
        <w:tc>
          <w:tcPr>
            <w:tcW w:w="1872" w:type="dxa"/>
            <w:shd w:val="clear" w:color="auto" w:fill="1F4E79"/>
          </w:tcPr>
          <w:p w14:paraId="011A02DE" w14:textId="77777777" w:rsidR="005167CA" w:rsidRDefault="00000000">
            <w:pPr>
              <w:pStyle w:val="TableParagraph"/>
              <w:spacing w:before="174"/>
              <w:ind w:left="10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Ref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73" w:type="dxa"/>
            <w:shd w:val="clear" w:color="auto" w:fill="1F4E79"/>
          </w:tcPr>
          <w:p w14:paraId="5DECAD41" w14:textId="77777777" w:rsidR="005167CA" w:rsidRDefault="00000000">
            <w:pPr>
              <w:pStyle w:val="TableParagraph"/>
              <w:spacing w:before="59"/>
              <w:ind w:left="100" w:right="68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Servicio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de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Aplicación</w:t>
            </w:r>
          </w:p>
        </w:tc>
        <w:tc>
          <w:tcPr>
            <w:tcW w:w="1873" w:type="dxa"/>
            <w:shd w:val="clear" w:color="auto" w:fill="1F4E79"/>
          </w:tcPr>
          <w:p w14:paraId="5BBF6FB4" w14:textId="77777777" w:rsidR="005167CA" w:rsidRDefault="00000000">
            <w:pPr>
              <w:pStyle w:val="TableParagraph"/>
              <w:spacing w:before="174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Proveedor</w:t>
            </w:r>
          </w:p>
        </w:tc>
        <w:tc>
          <w:tcPr>
            <w:tcW w:w="1873" w:type="dxa"/>
            <w:shd w:val="clear" w:color="auto" w:fill="1F4E79"/>
          </w:tcPr>
          <w:p w14:paraId="5A2D3092" w14:textId="77777777" w:rsidR="005167CA" w:rsidRDefault="00000000">
            <w:pPr>
              <w:pStyle w:val="TableParagraph"/>
              <w:spacing w:before="174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Consumidor</w:t>
            </w:r>
          </w:p>
        </w:tc>
        <w:tc>
          <w:tcPr>
            <w:tcW w:w="1874" w:type="dxa"/>
            <w:shd w:val="clear" w:color="auto" w:fill="1F4E79"/>
          </w:tcPr>
          <w:p w14:paraId="12AD2543" w14:textId="77777777" w:rsidR="005167CA" w:rsidRDefault="00000000">
            <w:pPr>
              <w:pStyle w:val="TableParagraph"/>
              <w:spacing w:before="59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Nivel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servicio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SLA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)</w:t>
            </w:r>
          </w:p>
        </w:tc>
      </w:tr>
      <w:tr w:rsidR="005167CA" w14:paraId="5194C7D5" w14:textId="77777777">
        <w:trPr>
          <w:trHeight w:val="625"/>
        </w:trPr>
        <w:tc>
          <w:tcPr>
            <w:tcW w:w="1872" w:type="dxa"/>
          </w:tcPr>
          <w:p w14:paraId="6CB14EBB" w14:textId="77777777" w:rsidR="005167CA" w:rsidRDefault="00000000">
            <w:pPr>
              <w:pStyle w:val="TableParagraph"/>
              <w:spacing w:before="187"/>
              <w:ind w:left="100"/>
            </w:pPr>
            <w:r>
              <w:rPr>
                <w:spacing w:val="-2"/>
              </w:rPr>
              <w:t>SA-</w:t>
            </w:r>
            <w:r>
              <w:rPr>
                <w:spacing w:val="-5"/>
              </w:rPr>
              <w:t>01</w:t>
            </w:r>
          </w:p>
        </w:tc>
        <w:tc>
          <w:tcPr>
            <w:tcW w:w="1873" w:type="dxa"/>
          </w:tcPr>
          <w:p w14:paraId="69265AC9" w14:textId="77777777" w:rsidR="005167CA" w:rsidRDefault="00000000">
            <w:pPr>
              <w:pStyle w:val="TableParagraph"/>
              <w:spacing w:before="60"/>
              <w:ind w:left="100"/>
            </w:pPr>
            <w:r>
              <w:t xml:space="preserve">Consulta de </w:t>
            </w:r>
            <w:r>
              <w:rPr>
                <w:spacing w:val="-2"/>
              </w:rPr>
              <w:t>Expedientes</w:t>
            </w:r>
          </w:p>
        </w:tc>
        <w:tc>
          <w:tcPr>
            <w:tcW w:w="1873" w:type="dxa"/>
          </w:tcPr>
          <w:p w14:paraId="7F75BEC9" w14:textId="77777777" w:rsidR="005167CA" w:rsidRDefault="00000000">
            <w:pPr>
              <w:pStyle w:val="TableParagraph"/>
              <w:spacing w:before="60"/>
              <w:ind w:left="100"/>
            </w:pPr>
            <w:r>
              <w:t xml:space="preserve">Sistema de </w:t>
            </w:r>
            <w:r>
              <w:rPr>
                <w:spacing w:val="-2"/>
              </w:rPr>
              <w:t>Expedientes</w:t>
            </w:r>
          </w:p>
        </w:tc>
        <w:tc>
          <w:tcPr>
            <w:tcW w:w="1873" w:type="dxa"/>
          </w:tcPr>
          <w:p w14:paraId="63252931" w14:textId="77777777" w:rsidR="005167CA" w:rsidRDefault="00000000">
            <w:pPr>
              <w:pStyle w:val="TableParagraph"/>
              <w:spacing w:before="187"/>
              <w:ind w:left="99"/>
            </w:pPr>
            <w:r>
              <w:rPr>
                <w:spacing w:val="-2"/>
              </w:rPr>
              <w:t>Ciudadanos</w:t>
            </w:r>
          </w:p>
        </w:tc>
        <w:tc>
          <w:tcPr>
            <w:tcW w:w="1874" w:type="dxa"/>
          </w:tcPr>
          <w:p w14:paraId="23AA2687" w14:textId="77777777" w:rsidR="005167CA" w:rsidRDefault="00000000">
            <w:pPr>
              <w:pStyle w:val="TableParagraph"/>
              <w:spacing w:before="60"/>
              <w:ind w:left="99" w:right="269"/>
            </w:pPr>
            <w:r>
              <w:rPr>
                <w:spacing w:val="-2"/>
              </w:rPr>
              <w:t xml:space="preserve">Disponibilidad </w:t>
            </w:r>
            <w:r>
              <w:t>del 99 %</w:t>
            </w:r>
          </w:p>
        </w:tc>
      </w:tr>
      <w:tr w:rsidR="005167CA" w14:paraId="464EEEE9" w14:textId="77777777">
        <w:trPr>
          <w:trHeight w:val="852"/>
        </w:trPr>
        <w:tc>
          <w:tcPr>
            <w:tcW w:w="1872" w:type="dxa"/>
          </w:tcPr>
          <w:p w14:paraId="53C31876" w14:textId="77777777" w:rsidR="005167CA" w:rsidRDefault="005167CA">
            <w:pPr>
              <w:pStyle w:val="TableParagraph"/>
              <w:spacing w:before="47"/>
            </w:pPr>
          </w:p>
          <w:p w14:paraId="7E8E37C9" w14:textId="77777777" w:rsidR="005167CA" w:rsidRDefault="00000000">
            <w:pPr>
              <w:pStyle w:val="TableParagraph"/>
              <w:ind w:left="100"/>
            </w:pPr>
            <w:r>
              <w:rPr>
                <w:spacing w:val="-2"/>
              </w:rPr>
              <w:t>SA-</w:t>
            </w:r>
            <w:r>
              <w:rPr>
                <w:spacing w:val="-5"/>
              </w:rPr>
              <w:t>02</w:t>
            </w:r>
          </w:p>
        </w:tc>
        <w:tc>
          <w:tcPr>
            <w:tcW w:w="1873" w:type="dxa"/>
          </w:tcPr>
          <w:p w14:paraId="30FF20D1" w14:textId="77777777" w:rsidR="005167CA" w:rsidRDefault="00000000">
            <w:pPr>
              <w:pStyle w:val="TableParagraph"/>
              <w:spacing w:before="194"/>
              <w:ind w:left="146" w:right="67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Gestión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de </w:t>
            </w:r>
            <w:r>
              <w:rPr>
                <w:rFonts w:ascii="Times New Roman" w:hAnsi="Times New Roman"/>
                <w:spacing w:val="-2"/>
                <w:sz w:val="24"/>
              </w:rPr>
              <w:t>Licencias</w:t>
            </w:r>
          </w:p>
        </w:tc>
        <w:tc>
          <w:tcPr>
            <w:tcW w:w="1873" w:type="dxa"/>
          </w:tcPr>
          <w:p w14:paraId="469AC313" w14:textId="77777777" w:rsidR="005167CA" w:rsidRDefault="00000000">
            <w:pPr>
              <w:pStyle w:val="TableParagraph"/>
              <w:spacing w:before="173"/>
              <w:ind w:left="100"/>
            </w:pPr>
            <w:r>
              <w:t>Sistema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Licencias</w:t>
            </w:r>
          </w:p>
        </w:tc>
        <w:tc>
          <w:tcPr>
            <w:tcW w:w="1873" w:type="dxa"/>
          </w:tcPr>
          <w:p w14:paraId="3A3A7EE1" w14:textId="77777777" w:rsidR="005167CA" w:rsidRDefault="005167CA">
            <w:pPr>
              <w:pStyle w:val="TableParagraph"/>
              <w:spacing w:before="47"/>
            </w:pPr>
          </w:p>
          <w:p w14:paraId="71224272" w14:textId="77777777" w:rsidR="005167CA" w:rsidRDefault="00000000">
            <w:pPr>
              <w:pStyle w:val="TableParagraph"/>
              <w:ind w:left="99"/>
            </w:pPr>
            <w:r>
              <w:rPr>
                <w:spacing w:val="-2"/>
              </w:rPr>
              <w:t>Ciudadanos</w:t>
            </w:r>
          </w:p>
        </w:tc>
        <w:tc>
          <w:tcPr>
            <w:tcW w:w="1874" w:type="dxa"/>
          </w:tcPr>
          <w:p w14:paraId="4A5BFEE8" w14:textId="77777777" w:rsidR="005167CA" w:rsidRDefault="00000000">
            <w:pPr>
              <w:pStyle w:val="TableParagraph"/>
              <w:spacing w:before="173"/>
              <w:ind w:left="99" w:right="269"/>
            </w:pPr>
            <w:r>
              <w:rPr>
                <w:spacing w:val="-2"/>
              </w:rPr>
              <w:t xml:space="preserve">Disponibilidad </w:t>
            </w:r>
            <w:r>
              <w:t>del 99 %</w:t>
            </w:r>
          </w:p>
        </w:tc>
      </w:tr>
    </w:tbl>
    <w:p w14:paraId="5D30384F" w14:textId="77777777" w:rsidR="005167CA" w:rsidRDefault="005167CA">
      <w:pPr>
        <w:pStyle w:val="Textoindependiente"/>
        <w:spacing w:before="51"/>
      </w:pPr>
    </w:p>
    <w:p w14:paraId="1DED1C79" w14:textId="77777777" w:rsidR="005167CA" w:rsidRDefault="00000000">
      <w:pPr>
        <w:pStyle w:val="Ttulo1"/>
        <w:numPr>
          <w:ilvl w:val="0"/>
          <w:numId w:val="2"/>
        </w:numPr>
        <w:tabs>
          <w:tab w:val="left" w:pos="335"/>
        </w:tabs>
        <w:ind w:hanging="335"/>
      </w:pPr>
      <w:bookmarkStart w:id="10" w:name="_bookmark10"/>
      <w:bookmarkEnd w:id="10"/>
      <w:r>
        <w:rPr>
          <w:color w:val="1F4E79"/>
          <w:spacing w:val="-2"/>
        </w:rPr>
        <w:t>Implementación</w:t>
      </w:r>
    </w:p>
    <w:p w14:paraId="2C6A0568" w14:textId="77777777" w:rsidR="005167CA" w:rsidRDefault="00000000">
      <w:pPr>
        <w:pStyle w:val="Ttulo2"/>
        <w:numPr>
          <w:ilvl w:val="1"/>
          <w:numId w:val="2"/>
        </w:numPr>
        <w:tabs>
          <w:tab w:val="left" w:pos="501"/>
        </w:tabs>
        <w:spacing w:before="221"/>
        <w:ind w:left="501" w:hanging="501"/>
      </w:pPr>
      <w:bookmarkStart w:id="11" w:name="_bookmark11"/>
      <w:bookmarkEnd w:id="11"/>
      <w:r>
        <w:rPr>
          <w:color w:val="1F4E79"/>
        </w:rPr>
        <w:t>Directrices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Implementación</w:t>
      </w:r>
    </w:p>
    <w:p w14:paraId="78C40129" w14:textId="126D8A7E" w:rsidR="007558A5" w:rsidRDefault="007558A5" w:rsidP="007558A5">
      <w:r w:rsidRPr="007558A5">
        <w:t xml:space="preserve">La implementación deberá realizarse de manera gradual y estructurada, priorizando el despliegue del Repositorio Metropolitano de Seguridad (fijado bajo el paquete </w:t>
      </w:r>
      <w:proofErr w:type="spellStart"/>
      <w:r w:rsidRPr="007558A5">
        <w:t>WP</w:t>
      </w:r>
      <w:proofErr w:type="spellEnd"/>
      <w:r w:rsidRPr="007558A5">
        <w:t>-001) para la centralización primaria de datos delictivos. Se determina iniciar con la unificación del motor de base de datos (</w:t>
      </w:r>
      <w:proofErr w:type="spellStart"/>
      <w:r w:rsidRPr="007558A5">
        <w:t>SBB</w:t>
      </w:r>
      <w:proofErr w:type="spellEnd"/>
      <w:r w:rsidRPr="007558A5">
        <w:t>-01) y la habilitación de la capa segura de interconexión con la Policía Nacional del Perú y la PIDE a través del API Gateway (</w:t>
      </w:r>
      <w:proofErr w:type="spellStart"/>
      <w:r w:rsidRPr="007558A5">
        <w:t>SBB</w:t>
      </w:r>
      <w:proofErr w:type="spellEnd"/>
      <w:r w:rsidRPr="007558A5">
        <w:t>-03), garantizando la disponibilidad y la integridad de los datos antes de habilitar los módulos operativos de despacho en campo.</w:t>
      </w:r>
    </w:p>
    <w:p w14:paraId="3625799E" w14:textId="77777777" w:rsidR="005167CA" w:rsidRDefault="00000000">
      <w:pPr>
        <w:pStyle w:val="Ttulo2"/>
        <w:numPr>
          <w:ilvl w:val="1"/>
          <w:numId w:val="2"/>
        </w:numPr>
        <w:tabs>
          <w:tab w:val="left" w:pos="503"/>
        </w:tabs>
        <w:ind w:left="503" w:hanging="503"/>
      </w:pPr>
      <w:r>
        <w:rPr>
          <w:color w:val="1F4E79"/>
        </w:rPr>
        <w:lastRenderedPageBreak/>
        <w:t>Especificaciones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Implementación</w:t>
      </w:r>
    </w:p>
    <w:p w14:paraId="01B02BB8" w14:textId="3B801214" w:rsidR="00D47DFE" w:rsidRDefault="00D47DFE" w:rsidP="00D47DFE">
      <w:pPr>
        <w:pStyle w:val="Prrafodelista"/>
        <w:numPr>
          <w:ilvl w:val="0"/>
          <w:numId w:val="4"/>
        </w:numPr>
      </w:pPr>
      <w:r>
        <w:t xml:space="preserve">Implementar el Repositorio Metropolitano de Seguridad como una base de datos geoespacial centralizada PostgreSQL / </w:t>
      </w:r>
      <w:proofErr w:type="spellStart"/>
      <w:r>
        <w:t>PostGIS</w:t>
      </w:r>
      <w:proofErr w:type="spellEnd"/>
      <w:r>
        <w:t xml:space="preserve"> (</w:t>
      </w:r>
      <w:proofErr w:type="spellStart"/>
      <w:r>
        <w:t>SBB</w:t>
      </w:r>
      <w:proofErr w:type="spellEnd"/>
      <w:r>
        <w:t xml:space="preserve">-01) en cumplimiento con el proyecto </w:t>
      </w:r>
      <w:proofErr w:type="spellStart"/>
      <w:r>
        <w:t>WP</w:t>
      </w:r>
      <w:proofErr w:type="spellEnd"/>
      <w:r>
        <w:t>-001.</w:t>
      </w:r>
    </w:p>
    <w:p w14:paraId="0B6AC562" w14:textId="5E89E2C5" w:rsidR="005167CA" w:rsidRPr="00D47DFE" w:rsidRDefault="00D47DFE" w:rsidP="00D47DFE">
      <w:pPr>
        <w:pStyle w:val="Prrafodelista"/>
        <w:numPr>
          <w:ilvl w:val="0"/>
          <w:numId w:val="4"/>
        </w:numPr>
        <w:rPr>
          <w:rFonts w:ascii="Wingdings" w:hAnsi="Wingdings"/>
        </w:rPr>
      </w:pPr>
      <w:r>
        <w:t xml:space="preserve">Integrar los flujos de datos criminales mediante </w:t>
      </w:r>
      <w:proofErr w:type="spellStart"/>
      <w:r>
        <w:t>endpoints</w:t>
      </w:r>
      <w:proofErr w:type="spellEnd"/>
      <w:r>
        <w:t xml:space="preserve"> REST expuestos de forma segura a través del API Gateway institucional (</w:t>
      </w:r>
      <w:proofErr w:type="spellStart"/>
      <w:r>
        <w:t>SBB</w:t>
      </w:r>
      <w:proofErr w:type="spellEnd"/>
      <w:r>
        <w:t>-03).</w:t>
      </w:r>
      <w:r w:rsidR="00000000">
        <w:t>Establecer</w:t>
      </w:r>
      <w:r w:rsidR="00000000" w:rsidRPr="00D47DFE">
        <w:rPr>
          <w:spacing w:val="-4"/>
        </w:rPr>
        <w:t xml:space="preserve"> </w:t>
      </w:r>
      <w:r w:rsidR="00000000">
        <w:t>mecanismos</w:t>
      </w:r>
      <w:r w:rsidR="00000000" w:rsidRPr="00D47DFE">
        <w:rPr>
          <w:spacing w:val="-1"/>
        </w:rPr>
        <w:t xml:space="preserve"> </w:t>
      </w:r>
      <w:r w:rsidR="00000000">
        <w:t>de</w:t>
      </w:r>
      <w:r w:rsidR="00000000" w:rsidRPr="00D47DFE">
        <w:rPr>
          <w:spacing w:val="-2"/>
        </w:rPr>
        <w:t xml:space="preserve"> </w:t>
      </w:r>
      <w:r w:rsidR="00000000">
        <w:t>autenticación</w:t>
      </w:r>
      <w:r w:rsidR="00000000" w:rsidRPr="00D47DFE">
        <w:rPr>
          <w:spacing w:val="-1"/>
        </w:rPr>
        <w:t xml:space="preserve"> </w:t>
      </w:r>
      <w:r w:rsidR="00000000">
        <w:t>y</w:t>
      </w:r>
      <w:r w:rsidR="00000000" w:rsidRPr="00D47DFE">
        <w:rPr>
          <w:spacing w:val="-2"/>
        </w:rPr>
        <w:t xml:space="preserve"> </w:t>
      </w:r>
      <w:r w:rsidR="00000000">
        <w:t>autorización</w:t>
      </w:r>
      <w:r w:rsidR="00000000" w:rsidRPr="00D47DFE">
        <w:rPr>
          <w:spacing w:val="-1"/>
        </w:rPr>
        <w:t xml:space="preserve"> </w:t>
      </w:r>
      <w:r w:rsidR="00000000">
        <w:t>basados</w:t>
      </w:r>
      <w:r w:rsidR="00000000" w:rsidRPr="00D47DFE">
        <w:rPr>
          <w:spacing w:val="1"/>
        </w:rPr>
        <w:t xml:space="preserve"> </w:t>
      </w:r>
      <w:r w:rsidR="00000000">
        <w:t>en</w:t>
      </w:r>
      <w:r w:rsidR="00000000" w:rsidRPr="00D47DFE">
        <w:rPr>
          <w:spacing w:val="-1"/>
        </w:rPr>
        <w:t xml:space="preserve"> </w:t>
      </w:r>
      <w:r w:rsidR="00000000" w:rsidRPr="00D47DFE">
        <w:rPr>
          <w:spacing w:val="-2"/>
        </w:rPr>
        <w:t>roles.</w:t>
      </w:r>
    </w:p>
    <w:p w14:paraId="1A23058A" w14:textId="77777777" w:rsidR="005167CA" w:rsidRPr="00D47DFE" w:rsidRDefault="00000000" w:rsidP="00D47DFE">
      <w:pPr>
        <w:pStyle w:val="Prrafodelista"/>
        <w:numPr>
          <w:ilvl w:val="0"/>
          <w:numId w:val="4"/>
        </w:numPr>
        <w:rPr>
          <w:rFonts w:ascii="Wingdings" w:hAnsi="Wingdings"/>
        </w:rPr>
      </w:pPr>
      <w:r>
        <w:t>Registrar</w:t>
      </w:r>
      <w:r w:rsidRPr="00D47DFE">
        <w:rPr>
          <w:spacing w:val="-2"/>
        </w:rPr>
        <w:t xml:space="preserve"> </w:t>
      </w:r>
      <w:r>
        <w:t>auditorías</w:t>
      </w:r>
      <w:r w:rsidRPr="00D47DFE">
        <w:rPr>
          <w:spacing w:val="-1"/>
        </w:rPr>
        <w:t xml:space="preserve"> </w:t>
      </w:r>
      <w:r>
        <w:t>de</w:t>
      </w:r>
      <w:r w:rsidRPr="00D47DFE">
        <w:rPr>
          <w:spacing w:val="-2"/>
        </w:rPr>
        <w:t xml:space="preserve"> </w:t>
      </w:r>
      <w:r>
        <w:t>todas</w:t>
      </w:r>
      <w:r w:rsidRPr="00D47DFE">
        <w:rPr>
          <w:spacing w:val="-1"/>
        </w:rPr>
        <w:t xml:space="preserve"> </w:t>
      </w:r>
      <w:r>
        <w:t>las</w:t>
      </w:r>
      <w:r w:rsidRPr="00D47DFE">
        <w:rPr>
          <w:spacing w:val="-1"/>
        </w:rPr>
        <w:t xml:space="preserve"> </w:t>
      </w:r>
      <w:r>
        <w:t>operaciones</w:t>
      </w:r>
      <w:r w:rsidRPr="00D47DFE">
        <w:rPr>
          <w:spacing w:val="-1"/>
        </w:rPr>
        <w:t xml:space="preserve"> </w:t>
      </w:r>
      <w:r>
        <w:t>realizadas</w:t>
      </w:r>
      <w:r w:rsidRPr="00D47DFE">
        <w:rPr>
          <w:spacing w:val="-1"/>
        </w:rPr>
        <w:t xml:space="preserve"> </w:t>
      </w:r>
      <w:r>
        <w:t>por</w:t>
      </w:r>
      <w:r w:rsidRPr="00D47DFE">
        <w:rPr>
          <w:spacing w:val="-1"/>
        </w:rPr>
        <w:t xml:space="preserve"> </w:t>
      </w:r>
      <w:r>
        <w:t>los</w:t>
      </w:r>
      <w:r w:rsidRPr="00D47DFE">
        <w:rPr>
          <w:spacing w:val="-1"/>
        </w:rPr>
        <w:t xml:space="preserve"> </w:t>
      </w:r>
      <w:r w:rsidRPr="00D47DFE">
        <w:rPr>
          <w:spacing w:val="-2"/>
        </w:rPr>
        <w:t>usuarios.</w:t>
      </w:r>
    </w:p>
    <w:p w14:paraId="4C9836CE" w14:textId="77777777" w:rsidR="005167CA" w:rsidRPr="00D47DFE" w:rsidRDefault="00000000" w:rsidP="00D47DFE">
      <w:pPr>
        <w:pStyle w:val="Prrafodelista"/>
        <w:numPr>
          <w:ilvl w:val="0"/>
          <w:numId w:val="4"/>
        </w:numPr>
        <w:rPr>
          <w:rFonts w:ascii="Wingdings" w:hAnsi="Wingdings"/>
        </w:rPr>
      </w:pPr>
      <w:r>
        <w:t>Implementar</w:t>
      </w:r>
      <w:r w:rsidRPr="00D47DFE">
        <w:rPr>
          <w:spacing w:val="-2"/>
        </w:rPr>
        <w:t xml:space="preserve"> </w:t>
      </w:r>
      <w:r>
        <w:t>políticas</w:t>
      </w:r>
      <w:r w:rsidRPr="00D47DFE">
        <w:rPr>
          <w:spacing w:val="-1"/>
        </w:rPr>
        <w:t xml:space="preserve"> </w:t>
      </w:r>
      <w:r>
        <w:t>de</w:t>
      </w:r>
      <w:r w:rsidRPr="00D47DFE">
        <w:rPr>
          <w:spacing w:val="-1"/>
        </w:rPr>
        <w:t xml:space="preserve"> </w:t>
      </w:r>
      <w:r>
        <w:t>respaldo</w:t>
      </w:r>
      <w:r w:rsidRPr="00D47DFE">
        <w:rPr>
          <w:spacing w:val="-1"/>
        </w:rPr>
        <w:t xml:space="preserve"> </w:t>
      </w:r>
      <w:r>
        <w:t>y</w:t>
      </w:r>
      <w:r w:rsidRPr="00D47DFE">
        <w:rPr>
          <w:spacing w:val="-2"/>
        </w:rPr>
        <w:t xml:space="preserve"> </w:t>
      </w:r>
      <w:r>
        <w:t>recuperación de</w:t>
      </w:r>
      <w:r w:rsidRPr="00D47DFE">
        <w:rPr>
          <w:spacing w:val="-2"/>
        </w:rPr>
        <w:t xml:space="preserve"> </w:t>
      </w:r>
      <w:r>
        <w:t>la</w:t>
      </w:r>
      <w:r w:rsidRPr="00D47DFE">
        <w:rPr>
          <w:spacing w:val="-1"/>
        </w:rPr>
        <w:t xml:space="preserve"> </w:t>
      </w:r>
      <w:r w:rsidRPr="00D47DFE">
        <w:rPr>
          <w:spacing w:val="-2"/>
        </w:rPr>
        <w:t>información.</w:t>
      </w:r>
    </w:p>
    <w:p w14:paraId="067B551B" w14:textId="77777777" w:rsidR="005167CA" w:rsidRPr="00D47DFE" w:rsidRDefault="00000000" w:rsidP="00D47DFE">
      <w:pPr>
        <w:pStyle w:val="Prrafodelista"/>
        <w:numPr>
          <w:ilvl w:val="0"/>
          <w:numId w:val="4"/>
        </w:numPr>
        <w:rPr>
          <w:rFonts w:ascii="Wingdings" w:hAnsi="Wingdings"/>
        </w:rPr>
      </w:pPr>
      <w:r>
        <w:t>Validar</w:t>
      </w:r>
      <w:r w:rsidRPr="00D47DFE">
        <w:rPr>
          <w:spacing w:val="-3"/>
        </w:rPr>
        <w:t xml:space="preserve"> </w:t>
      </w:r>
      <w:r>
        <w:t>la</w:t>
      </w:r>
      <w:r w:rsidRPr="00D47DFE">
        <w:rPr>
          <w:spacing w:val="-3"/>
        </w:rPr>
        <w:t xml:space="preserve"> </w:t>
      </w:r>
      <w:r>
        <w:t>calidad de</w:t>
      </w:r>
      <w:r w:rsidRPr="00D47DFE">
        <w:rPr>
          <w:spacing w:val="-2"/>
        </w:rPr>
        <w:t xml:space="preserve"> </w:t>
      </w:r>
      <w:r>
        <w:t>los</w:t>
      </w:r>
      <w:r w:rsidRPr="00D47DFE">
        <w:rPr>
          <w:spacing w:val="1"/>
        </w:rPr>
        <w:t xml:space="preserve"> </w:t>
      </w:r>
      <w:r>
        <w:t>datos antes</w:t>
      </w:r>
      <w:r w:rsidRPr="00D47DFE">
        <w:rPr>
          <w:spacing w:val="-1"/>
        </w:rPr>
        <w:t xml:space="preserve"> </w:t>
      </w:r>
      <w:r>
        <w:t>de</w:t>
      </w:r>
      <w:r w:rsidRPr="00D47DFE">
        <w:rPr>
          <w:spacing w:val="-2"/>
        </w:rPr>
        <w:t xml:space="preserve"> </w:t>
      </w:r>
      <w:r>
        <w:t xml:space="preserve">la </w:t>
      </w:r>
      <w:r w:rsidRPr="00D47DFE">
        <w:rPr>
          <w:spacing w:val="-2"/>
        </w:rPr>
        <w:t>migración.</w:t>
      </w:r>
    </w:p>
    <w:p w14:paraId="447C9F3C" w14:textId="77777777" w:rsidR="005167CA" w:rsidRPr="00D47DFE" w:rsidRDefault="00000000" w:rsidP="00D47DFE">
      <w:pPr>
        <w:pStyle w:val="Prrafodelista"/>
        <w:numPr>
          <w:ilvl w:val="0"/>
          <w:numId w:val="4"/>
        </w:numPr>
        <w:rPr>
          <w:rFonts w:ascii="Wingdings" w:hAnsi="Wingdings"/>
        </w:rPr>
      </w:pPr>
      <w:r>
        <w:t>Ejecutar</w:t>
      </w:r>
      <w:r w:rsidRPr="00D47DFE">
        <w:rPr>
          <w:spacing w:val="-3"/>
        </w:rPr>
        <w:t xml:space="preserve"> </w:t>
      </w:r>
      <w:r>
        <w:t>pruebas</w:t>
      </w:r>
      <w:r w:rsidRPr="00D47DFE">
        <w:rPr>
          <w:spacing w:val="-1"/>
        </w:rPr>
        <w:t xml:space="preserve"> </w:t>
      </w:r>
      <w:r>
        <w:t>funcionales</w:t>
      </w:r>
      <w:r w:rsidRPr="00D47DFE">
        <w:rPr>
          <w:spacing w:val="-1"/>
        </w:rPr>
        <w:t xml:space="preserve"> </w:t>
      </w:r>
      <w:r>
        <w:t>e</w:t>
      </w:r>
      <w:r w:rsidRPr="00D47DFE">
        <w:rPr>
          <w:spacing w:val="-2"/>
        </w:rPr>
        <w:t xml:space="preserve"> </w:t>
      </w:r>
      <w:r>
        <w:t>integrales</w:t>
      </w:r>
      <w:r w:rsidRPr="00D47DFE">
        <w:rPr>
          <w:spacing w:val="-1"/>
        </w:rPr>
        <w:t xml:space="preserve"> </w:t>
      </w:r>
      <w:r>
        <w:t>antes</w:t>
      </w:r>
      <w:r w:rsidRPr="00D47DFE">
        <w:rPr>
          <w:spacing w:val="-1"/>
        </w:rPr>
        <w:t xml:space="preserve"> </w:t>
      </w:r>
      <w:r>
        <w:t>de la liberación</w:t>
      </w:r>
      <w:r w:rsidRPr="00D47DFE">
        <w:rPr>
          <w:spacing w:val="-1"/>
        </w:rPr>
        <w:t xml:space="preserve"> </w:t>
      </w:r>
      <w:r>
        <w:t>de cada</w:t>
      </w:r>
      <w:r w:rsidRPr="00D47DFE">
        <w:rPr>
          <w:spacing w:val="-1"/>
        </w:rPr>
        <w:t xml:space="preserve"> </w:t>
      </w:r>
      <w:r w:rsidRPr="00D47DFE">
        <w:rPr>
          <w:spacing w:val="-2"/>
        </w:rPr>
        <w:t>módulo.</w:t>
      </w:r>
    </w:p>
    <w:p w14:paraId="7BF5A400" w14:textId="77777777" w:rsidR="005167CA" w:rsidRDefault="00000000">
      <w:pPr>
        <w:pStyle w:val="Ttulo2"/>
        <w:numPr>
          <w:ilvl w:val="1"/>
          <w:numId w:val="2"/>
        </w:numPr>
        <w:tabs>
          <w:tab w:val="left" w:pos="501"/>
        </w:tabs>
        <w:spacing w:before="223"/>
        <w:ind w:left="501" w:hanging="501"/>
      </w:pPr>
      <w:bookmarkStart w:id="12" w:name="_bookmark13"/>
      <w:bookmarkEnd w:id="12"/>
      <w:r>
        <w:rPr>
          <w:color w:val="1F4E79"/>
        </w:rPr>
        <w:t>Estándares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Implementación</w:t>
      </w:r>
    </w:p>
    <w:p w14:paraId="19A180B9" w14:textId="77777777" w:rsidR="005167CA" w:rsidRDefault="005167CA">
      <w:pPr>
        <w:pStyle w:val="Textoindependiente"/>
        <w:rPr>
          <w:rFonts w:ascii="Arial"/>
          <w:b/>
        </w:rPr>
      </w:pPr>
    </w:p>
    <w:p w14:paraId="63D40243" w14:textId="77777777" w:rsidR="005167CA" w:rsidRDefault="005167CA">
      <w:pPr>
        <w:pStyle w:val="Textoindependiente"/>
        <w:spacing w:before="32"/>
        <w:rPr>
          <w:rFonts w:ascii="Arial"/>
          <w:b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5167CA" w14:paraId="2B5BDC13" w14:textId="77777777">
        <w:trPr>
          <w:trHeight w:val="350"/>
        </w:trPr>
        <w:tc>
          <w:tcPr>
            <w:tcW w:w="2340" w:type="dxa"/>
            <w:shd w:val="clear" w:color="auto" w:fill="1F4E79"/>
          </w:tcPr>
          <w:p w14:paraId="5767A200" w14:textId="77777777" w:rsidR="005167CA" w:rsidRDefault="00000000">
            <w:pPr>
              <w:pStyle w:val="TableParagraph"/>
              <w:spacing w:before="59"/>
              <w:ind w:left="10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Ref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341" w:type="dxa"/>
            <w:shd w:val="clear" w:color="auto" w:fill="1F4E79"/>
          </w:tcPr>
          <w:p w14:paraId="3DBEB5CA" w14:textId="77777777" w:rsidR="005167CA" w:rsidRDefault="00000000">
            <w:pPr>
              <w:pStyle w:val="TableParagraph"/>
              <w:spacing w:before="59"/>
              <w:ind w:left="1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Estándar</w:t>
            </w:r>
          </w:p>
        </w:tc>
        <w:tc>
          <w:tcPr>
            <w:tcW w:w="2341" w:type="dxa"/>
            <w:shd w:val="clear" w:color="auto" w:fill="1F4E79"/>
          </w:tcPr>
          <w:p w14:paraId="5850CD6A" w14:textId="77777777" w:rsidR="005167CA" w:rsidRDefault="00000000">
            <w:pPr>
              <w:pStyle w:val="TableParagraph"/>
              <w:spacing w:before="59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2341" w:type="dxa"/>
            <w:shd w:val="clear" w:color="auto" w:fill="1F4E79"/>
          </w:tcPr>
          <w:p w14:paraId="2EE53CD7" w14:textId="77777777" w:rsidR="005167CA" w:rsidRDefault="00000000">
            <w:pPr>
              <w:pStyle w:val="TableParagraph"/>
              <w:spacing w:before="59"/>
              <w:ind w:left="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Ámbito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aplicación</w:t>
            </w:r>
          </w:p>
        </w:tc>
      </w:tr>
      <w:tr w:rsidR="005167CA" w14:paraId="4C2518AC" w14:textId="77777777">
        <w:trPr>
          <w:trHeight w:val="1132"/>
        </w:trPr>
        <w:tc>
          <w:tcPr>
            <w:tcW w:w="2340" w:type="dxa"/>
          </w:tcPr>
          <w:p w14:paraId="7E1681D1" w14:textId="77777777" w:rsidR="005167CA" w:rsidRDefault="005167CA">
            <w:pPr>
              <w:pStyle w:val="TableParagraph"/>
              <w:spacing w:before="186"/>
              <w:rPr>
                <w:rFonts w:ascii="Arial"/>
                <w:b/>
              </w:rPr>
            </w:pPr>
          </w:p>
          <w:p w14:paraId="407F229E" w14:textId="77777777" w:rsidR="005167CA" w:rsidRDefault="00000000">
            <w:pPr>
              <w:pStyle w:val="TableParagraph"/>
              <w:ind w:left="100"/>
            </w:pPr>
            <w:proofErr w:type="spellStart"/>
            <w:r>
              <w:rPr>
                <w:spacing w:val="-2"/>
              </w:rPr>
              <w:t>ST</w:t>
            </w:r>
            <w:proofErr w:type="spellEnd"/>
            <w:r>
              <w:rPr>
                <w:spacing w:val="-2"/>
              </w:rPr>
              <w:t>-</w:t>
            </w:r>
            <w:r>
              <w:rPr>
                <w:spacing w:val="-5"/>
              </w:rPr>
              <w:t>01</w:t>
            </w:r>
          </w:p>
        </w:tc>
        <w:tc>
          <w:tcPr>
            <w:tcW w:w="2341" w:type="dxa"/>
          </w:tcPr>
          <w:p w14:paraId="685FCC41" w14:textId="77777777" w:rsidR="005167CA" w:rsidRDefault="005167CA">
            <w:pPr>
              <w:pStyle w:val="TableParagraph"/>
              <w:spacing w:before="186"/>
              <w:rPr>
                <w:rFonts w:ascii="Arial"/>
                <w:b/>
              </w:rPr>
            </w:pPr>
          </w:p>
          <w:p w14:paraId="3E2BD70B" w14:textId="0B045576" w:rsidR="005167CA" w:rsidRDefault="00D47DFE">
            <w:pPr>
              <w:pStyle w:val="TableParagraph"/>
              <w:ind w:left="101"/>
            </w:pPr>
            <w:r w:rsidRPr="00D47DFE">
              <w:t xml:space="preserve">REST API / </w:t>
            </w:r>
            <w:proofErr w:type="spellStart"/>
            <w:r w:rsidRPr="00D47DFE">
              <w:t>OpenAPI</w:t>
            </w:r>
            <w:proofErr w:type="spellEnd"/>
            <w:r w:rsidRPr="00D47DFE">
              <w:t xml:space="preserve"> 3.0</w:t>
            </w:r>
          </w:p>
        </w:tc>
        <w:tc>
          <w:tcPr>
            <w:tcW w:w="2341" w:type="dxa"/>
          </w:tcPr>
          <w:p w14:paraId="32E59D62" w14:textId="200C5BC1" w:rsidR="005167CA" w:rsidRDefault="00D47DFE">
            <w:pPr>
              <w:pStyle w:val="TableParagraph"/>
              <w:spacing w:before="60"/>
              <w:ind w:left="100" w:right="186"/>
            </w:pPr>
            <w:r w:rsidRPr="00D47DFE">
              <w:t>Protocolo de integración estándar para el intercambio seguro de datos entre el API Gateway municipal y la Plataforma de Interoperabilidad del Estado (PIDE).</w:t>
            </w:r>
          </w:p>
        </w:tc>
        <w:tc>
          <w:tcPr>
            <w:tcW w:w="2341" w:type="dxa"/>
          </w:tcPr>
          <w:p w14:paraId="286F2D2E" w14:textId="4AAC94F3" w:rsidR="005167CA" w:rsidRPr="00D47DFE" w:rsidRDefault="00D47DFE">
            <w:pPr>
              <w:pStyle w:val="TableParagraph"/>
              <w:spacing w:before="1"/>
              <w:ind w:left="99"/>
              <w:rPr>
                <w:bCs/>
              </w:rPr>
            </w:pPr>
            <w:r w:rsidRPr="00D47DFE">
              <w:rPr>
                <w:rFonts w:ascii="Arial"/>
                <w:bCs/>
              </w:rPr>
              <w:t>Arquitectura de Aplicaciones / Nodo de Interoperabilidad (</w:t>
            </w:r>
            <w:proofErr w:type="spellStart"/>
            <w:r w:rsidRPr="00D47DFE">
              <w:rPr>
                <w:rFonts w:ascii="Arial"/>
                <w:bCs/>
              </w:rPr>
              <w:t>WP</w:t>
            </w:r>
            <w:proofErr w:type="spellEnd"/>
            <w:r w:rsidRPr="00D47DFE">
              <w:rPr>
                <w:rFonts w:ascii="Arial"/>
                <w:bCs/>
              </w:rPr>
              <w:t>-002)</w:t>
            </w:r>
          </w:p>
        </w:tc>
      </w:tr>
      <w:tr w:rsidR="005167CA" w14:paraId="25D23A23" w14:textId="77777777">
        <w:trPr>
          <w:trHeight w:val="626"/>
        </w:trPr>
        <w:tc>
          <w:tcPr>
            <w:tcW w:w="2340" w:type="dxa"/>
          </w:tcPr>
          <w:p w14:paraId="46306BF4" w14:textId="77777777" w:rsidR="005167CA" w:rsidRDefault="00000000">
            <w:pPr>
              <w:pStyle w:val="TableParagraph"/>
              <w:spacing w:before="187"/>
              <w:ind w:left="100"/>
            </w:pPr>
            <w:proofErr w:type="spellStart"/>
            <w:r>
              <w:rPr>
                <w:spacing w:val="-2"/>
              </w:rPr>
              <w:t>ST</w:t>
            </w:r>
            <w:proofErr w:type="spellEnd"/>
            <w:r>
              <w:rPr>
                <w:spacing w:val="-2"/>
              </w:rPr>
              <w:t>-</w:t>
            </w:r>
            <w:r>
              <w:rPr>
                <w:spacing w:val="-5"/>
              </w:rPr>
              <w:t>02</w:t>
            </w:r>
          </w:p>
        </w:tc>
        <w:tc>
          <w:tcPr>
            <w:tcW w:w="2341" w:type="dxa"/>
          </w:tcPr>
          <w:p w14:paraId="4AAA57F1" w14:textId="77777777" w:rsidR="005167CA" w:rsidRDefault="00000000">
            <w:pPr>
              <w:pStyle w:val="TableParagraph"/>
              <w:spacing w:before="187"/>
              <w:ind w:left="101"/>
            </w:pPr>
            <w:r>
              <w:rPr>
                <w:spacing w:val="-2"/>
              </w:rPr>
              <w:t>HTTPS</w:t>
            </w:r>
          </w:p>
        </w:tc>
        <w:tc>
          <w:tcPr>
            <w:tcW w:w="2341" w:type="dxa"/>
          </w:tcPr>
          <w:p w14:paraId="03FC8C66" w14:textId="77777777" w:rsidR="005167CA" w:rsidRDefault="00000000">
            <w:pPr>
              <w:pStyle w:val="TableParagraph"/>
              <w:spacing w:before="60"/>
              <w:ind w:left="100"/>
            </w:pPr>
            <w:r>
              <w:t>Comunicación</w:t>
            </w:r>
            <w:r>
              <w:rPr>
                <w:spacing w:val="-16"/>
              </w:rPr>
              <w:t xml:space="preserve"> </w:t>
            </w:r>
            <w:r>
              <w:t>segura entre sistemas.</w:t>
            </w:r>
          </w:p>
        </w:tc>
        <w:tc>
          <w:tcPr>
            <w:tcW w:w="2341" w:type="dxa"/>
          </w:tcPr>
          <w:p w14:paraId="0AA2E25A" w14:textId="77777777" w:rsidR="005167CA" w:rsidRDefault="00000000">
            <w:pPr>
              <w:pStyle w:val="TableParagraph"/>
              <w:spacing w:before="60"/>
              <w:ind w:left="99" w:right="503"/>
            </w:pPr>
            <w:r>
              <w:t>Infraestructura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4"/>
              </w:rPr>
              <w:t>Red</w:t>
            </w:r>
          </w:p>
        </w:tc>
      </w:tr>
    </w:tbl>
    <w:p w14:paraId="0D0D2756" w14:textId="77777777" w:rsidR="00C9717B" w:rsidRDefault="00C9717B"/>
    <w:sectPr w:rsidR="00C9717B">
      <w:pgSz w:w="12240" w:h="15840"/>
      <w:pgMar w:top="1340" w:right="1080" w:bottom="900" w:left="1440" w:header="713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5777D" w14:textId="77777777" w:rsidR="00C82951" w:rsidRDefault="00C82951">
      <w:r>
        <w:separator/>
      </w:r>
    </w:p>
  </w:endnote>
  <w:endnote w:type="continuationSeparator" w:id="0">
    <w:p w14:paraId="03FAB055" w14:textId="77777777" w:rsidR="00C82951" w:rsidRDefault="00C82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9D21" w14:textId="77777777" w:rsidR="005167CA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89504" behindDoc="1" locked="0" layoutInCell="1" allowOverlap="1" wp14:anchorId="7312887F" wp14:editId="290B6540">
              <wp:simplePos x="0" y="0"/>
              <wp:positionH relativeFrom="page">
                <wp:posOffset>896416</wp:posOffset>
              </wp:positionH>
              <wp:positionV relativeFrom="page">
                <wp:posOffset>9433254</wp:posOffset>
              </wp:positionV>
              <wp:extent cx="598106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952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1065" y="9144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1F4E7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34F9C2" id="Graphic 4" o:spid="_x0000_s1026" style="position:absolute;margin-left:70.6pt;margin-top:742.8pt;width:470.95pt;height:.75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" path="m5981065,l,,,9144r5981065,l5981065,xe" fillcolor="#1f4e7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90016" behindDoc="1" locked="0" layoutInCell="1" allowOverlap="1" wp14:anchorId="35381E7E" wp14:editId="44F6A43C">
              <wp:simplePos x="0" y="0"/>
              <wp:positionH relativeFrom="page">
                <wp:posOffset>902004</wp:posOffset>
              </wp:positionH>
              <wp:positionV relativeFrom="page">
                <wp:posOffset>9483872</wp:posOffset>
              </wp:positionV>
              <wp:extent cx="569595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5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0C6AFA" w14:textId="77777777" w:rsidR="005167CA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Versión:</w:t>
                          </w:r>
                          <w:r>
                            <w:rPr>
                              <w:color w:val="80808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0.1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81E7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1pt;margin-top:746.75pt;width:44.85pt;height:11pt;z-index:-161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" filled="f" stroked="f">
              <v:textbox inset="0,0,0,0">
                <w:txbxContent>
                  <w:p w14:paraId="4E0C6AFA" w14:textId="77777777" w:rsidR="005167CA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Versión:</w:t>
                    </w:r>
                    <w:r>
                      <w:rPr>
                        <w:color w:val="80808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0.1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90528" behindDoc="1" locked="0" layoutInCell="1" allowOverlap="1" wp14:anchorId="4507712E" wp14:editId="498DD451">
              <wp:simplePos x="0" y="0"/>
              <wp:positionH relativeFrom="page">
                <wp:posOffset>3578478</wp:posOffset>
              </wp:positionH>
              <wp:positionV relativeFrom="page">
                <wp:posOffset>9483872</wp:posOffset>
              </wp:positionV>
              <wp:extent cx="620395" cy="1397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7CC404" w14:textId="77777777" w:rsidR="005167CA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Sin</w:t>
                          </w:r>
                          <w:r>
                            <w:rPr>
                              <w:color w:val="80808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Clasificar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07712E" id="Textbox 6" o:spid="_x0000_s1029" type="#_x0000_t202" style="position:absolute;margin-left:281.75pt;margin-top:746.75pt;width:48.85pt;height:11pt;z-index:-161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" filled="f" stroked="f">
              <v:textbox inset="0,0,0,0">
                <w:txbxContent>
                  <w:p w14:paraId="7A7CC404" w14:textId="77777777" w:rsidR="005167CA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Sin</w:t>
                    </w:r>
                    <w:r>
                      <w:rPr>
                        <w:color w:val="80808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Clasificar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91040" behindDoc="1" locked="0" layoutInCell="1" allowOverlap="1" wp14:anchorId="611702C3" wp14:editId="4AD1DCCA">
              <wp:simplePos x="0" y="0"/>
              <wp:positionH relativeFrom="page">
                <wp:posOffset>6220205</wp:posOffset>
              </wp:positionH>
              <wp:positionV relativeFrom="page">
                <wp:posOffset>9483872</wp:posOffset>
              </wp:positionV>
              <wp:extent cx="654050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5A020" w14:textId="77777777" w:rsidR="005167CA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80808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702C3" id="Textbox 7" o:spid="_x0000_s1030" type="#_x0000_t202" style="position:absolute;margin-left:489.8pt;margin-top:746.75pt;width:51.5pt;height:11pt;z-index:-161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" filled="f" stroked="f">
              <v:textbox inset="0,0,0,0">
                <w:txbxContent>
                  <w:p w14:paraId="74F5A020" w14:textId="77777777" w:rsidR="005167CA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Página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1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de</w:t>
                    </w:r>
                    <w:r>
                      <w:rPr>
                        <w:color w:val="80808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t>8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29E6A" w14:textId="77777777" w:rsidR="00C82951" w:rsidRDefault="00C82951">
      <w:r>
        <w:separator/>
      </w:r>
    </w:p>
  </w:footnote>
  <w:footnote w:type="continuationSeparator" w:id="0">
    <w:p w14:paraId="6E435143" w14:textId="77777777" w:rsidR="00C82951" w:rsidRDefault="00C82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57D73" w14:textId="77777777" w:rsidR="005167CA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87968" behindDoc="1" locked="0" layoutInCell="1" allowOverlap="1" wp14:anchorId="64AAC50E" wp14:editId="065698AF">
              <wp:simplePos x="0" y="0"/>
              <wp:positionH relativeFrom="page">
                <wp:posOffset>905560</wp:posOffset>
              </wp:positionH>
              <wp:positionV relativeFrom="page">
                <wp:posOffset>580643</wp:posOffset>
              </wp:positionV>
              <wp:extent cx="595376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5376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53760" h="9525">
                            <a:moveTo>
                              <a:pt x="5953709" y="0"/>
                            </a:moveTo>
                            <a:lnTo>
                              <a:pt x="2981274" y="0"/>
                            </a:lnTo>
                            <a:lnTo>
                              <a:pt x="297213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2972130" y="9144"/>
                            </a:lnTo>
                            <a:lnTo>
                              <a:pt x="2981198" y="9144"/>
                            </a:lnTo>
                            <a:lnTo>
                              <a:pt x="5953709" y="9144"/>
                            </a:lnTo>
                            <a:lnTo>
                              <a:pt x="5953709" y="0"/>
                            </a:lnTo>
                            <a:close/>
                          </a:path>
                        </a:pathLst>
                      </a:custGeom>
                      <a:solidFill>
                        <a:srgbClr val="1F4E7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A60DE9" id="Graphic 1" o:spid="_x0000_s1026" style="position:absolute;margin-left:71.3pt;margin-top:45.7pt;width:468.8pt;height:.75pt;z-index:-161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" path="m5953709,l2981274,r-9144,l,,,9144r2972130,l2981198,9144r2972511,l5953709,xe" fillcolor="#1f4e7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8480" behindDoc="1" locked="0" layoutInCell="1" allowOverlap="1" wp14:anchorId="432C28F2" wp14:editId="102BAEAC">
              <wp:simplePos x="0" y="0"/>
              <wp:positionH relativeFrom="page">
                <wp:posOffset>908100</wp:posOffset>
              </wp:positionH>
              <wp:positionV relativeFrom="page">
                <wp:posOffset>440087</wp:posOffset>
              </wp:positionV>
              <wp:extent cx="211074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07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00513" w14:textId="77777777" w:rsidR="005167CA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Especificación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Requisitos –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Fase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10"/>
                              <w:sz w:val="18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C28F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.5pt;margin-top:34.65pt;width:166.2pt;height:12.1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" filled="f" stroked="f">
              <v:textbox inset="0,0,0,0">
                <w:txbxContent>
                  <w:p w14:paraId="70100513" w14:textId="77777777" w:rsidR="005167CA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Especificación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Requisitos –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Fase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10"/>
                        <w:sz w:val="18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8992" behindDoc="1" locked="0" layoutInCell="1" allowOverlap="1" wp14:anchorId="76D8BF64" wp14:editId="74336765">
              <wp:simplePos x="0" y="0"/>
              <wp:positionH relativeFrom="page">
                <wp:posOffset>6128765</wp:posOffset>
              </wp:positionH>
              <wp:positionV relativeFrom="page">
                <wp:posOffset>440087</wp:posOffset>
              </wp:positionV>
              <wp:extent cx="73850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AF8698" w14:textId="77777777" w:rsidR="005167CA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08080"/>
                              <w:sz w:val="18"/>
                            </w:rPr>
                            <w:t>Proyecto</w:t>
                          </w:r>
                          <w:r>
                            <w:rPr>
                              <w:color w:val="80808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t>XXX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8BF64" id="Textbox 3" o:spid="_x0000_s1027" type="#_x0000_t202" style="position:absolute;margin-left:482.6pt;margin-top:34.65pt;width:58.15pt;height:12.1pt;z-index:-161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" filled="f" stroked="f">
              <v:textbox inset="0,0,0,0">
                <w:txbxContent>
                  <w:p w14:paraId="54AF8698" w14:textId="77777777" w:rsidR="005167CA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08080"/>
                        <w:sz w:val="18"/>
                      </w:rPr>
                      <w:t>Proyecto</w:t>
                    </w:r>
                    <w:r>
                      <w:rPr>
                        <w:color w:val="80808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t>XXX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8D6"/>
    <w:multiLevelType w:val="multilevel"/>
    <w:tmpl w:val="3364EAAE"/>
    <w:lvl w:ilvl="0">
      <w:start w:val="1"/>
      <w:numFmt w:val="decimal"/>
      <w:lvlText w:val="%1"/>
      <w:lvlJc w:val="left"/>
      <w:pPr>
        <w:ind w:left="335" w:hanging="336"/>
      </w:pPr>
      <w:rPr>
        <w:rFonts w:ascii="Arial" w:eastAsia="Arial" w:hAnsi="Arial" w:cs="Arial" w:hint="default"/>
        <w:b/>
        <w:bCs/>
        <w:i w:val="0"/>
        <w:iCs w:val="0"/>
        <w:color w:val="1F4E79"/>
        <w:spacing w:val="0"/>
        <w:w w:val="99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ascii="Arial" w:eastAsia="Arial" w:hAnsi="Arial" w:cs="Arial" w:hint="default"/>
        <w:b/>
        <w:bCs/>
        <w:i w:val="0"/>
        <w:iCs w:val="0"/>
        <w:color w:val="1F4E79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9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4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E5C416A"/>
    <w:multiLevelType w:val="multilevel"/>
    <w:tmpl w:val="B16AD9F2"/>
    <w:lvl w:ilvl="0">
      <w:start w:val="1"/>
      <w:numFmt w:val="decimal"/>
      <w:lvlText w:val="%1"/>
      <w:lvlJc w:val="left"/>
      <w:pPr>
        <w:ind w:left="247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50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66" w:hanging="4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73" w:hanging="4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80" w:hanging="4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6" w:hanging="4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93" w:hanging="4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0" w:hanging="4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6" w:hanging="430"/>
      </w:pPr>
      <w:rPr>
        <w:rFonts w:hint="default"/>
        <w:lang w:val="es-ES" w:eastAsia="en-US" w:bidi="ar-SA"/>
      </w:rPr>
    </w:lvl>
  </w:abstractNum>
  <w:abstractNum w:abstractNumId="2" w15:restartNumberingAfterBreak="0">
    <w:nsid w:val="35DB60C6"/>
    <w:multiLevelType w:val="hybridMultilevel"/>
    <w:tmpl w:val="9732BF7E"/>
    <w:lvl w:ilvl="0" w:tplc="E806B7C6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822C696"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2" w:tplc="DF986530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43B6F51A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 w:tplc="694C016C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 w:tplc="F6D611D8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 w:tplc="DDEEB852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plc="BABA000E">
      <w:numFmt w:val="bullet"/>
      <w:lvlText w:val="•"/>
      <w:lvlJc w:val="left"/>
      <w:pPr>
        <w:ind w:left="7020" w:hanging="360"/>
      </w:pPr>
      <w:rPr>
        <w:rFonts w:hint="default"/>
        <w:lang w:val="es-ES" w:eastAsia="en-US" w:bidi="ar-SA"/>
      </w:rPr>
    </w:lvl>
    <w:lvl w:ilvl="8" w:tplc="53A0A054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44618DC"/>
    <w:multiLevelType w:val="hybridMultilevel"/>
    <w:tmpl w:val="D8BAE05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141490">
    <w:abstractNumId w:val="2"/>
  </w:num>
  <w:num w:numId="2" w16cid:durableId="1927692287">
    <w:abstractNumId w:val="0"/>
  </w:num>
  <w:num w:numId="3" w16cid:durableId="237906140">
    <w:abstractNumId w:val="1"/>
  </w:num>
  <w:num w:numId="4" w16cid:durableId="1297373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67CA"/>
    <w:rsid w:val="00105AC8"/>
    <w:rsid w:val="005167CA"/>
    <w:rsid w:val="007558A5"/>
    <w:rsid w:val="00C82951"/>
    <w:rsid w:val="00C9717B"/>
    <w:rsid w:val="00D4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8B9311"/>
  <w15:docId w15:val="{10F9C841-AC8C-4003-B88C-54F38E1C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34" w:hanging="334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spacing w:before="222"/>
      <w:ind w:left="501" w:hanging="501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8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719" w:hanging="359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spacing w:before="119"/>
      <w:ind w:left="9" w:right="365"/>
      <w:jc w:val="center"/>
      <w:outlineLvl w:val="4"/>
    </w:pPr>
    <w:rPr>
      <w:rFonts w:ascii="Arial" w:eastAsia="Arial" w:hAnsi="Arial" w:cs="Arial"/>
      <w:b/>
      <w:bCs/>
    </w:rPr>
  </w:style>
  <w:style w:type="paragraph" w:styleId="Ttulo6">
    <w:name w:val="heading 6"/>
    <w:basedOn w:val="Normal"/>
    <w:uiPriority w:val="9"/>
    <w:unhideWhenUsed/>
    <w:qFormat/>
    <w:pPr>
      <w:spacing w:before="120"/>
      <w:ind w:right="345"/>
      <w:outlineLvl w:val="5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0"/>
      <w:ind w:left="247" w:hanging="247"/>
    </w:pPr>
  </w:style>
  <w:style w:type="paragraph" w:styleId="TDC2">
    <w:name w:val="toc 2"/>
    <w:basedOn w:val="Normal"/>
    <w:uiPriority w:val="1"/>
    <w:qFormat/>
    <w:pPr>
      <w:spacing w:before="100"/>
      <w:ind w:left="650" w:hanging="429"/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right="365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100"/>
      <w:ind w:left="650" w:hanging="4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1462</Words>
  <Characters>8045</Characters>
  <Application>Microsoft Office Word</Application>
  <DocSecurity>0</DocSecurity>
  <Lines>67</Lines>
  <Paragraphs>18</Paragraphs>
  <ScaleCrop>false</ScaleCrop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TEATRO UNI</cp:lastModifiedBy>
  <cp:revision>3</cp:revision>
  <dcterms:created xsi:type="dcterms:W3CDTF">2026-07-03T17:54:00Z</dcterms:created>
  <dcterms:modified xsi:type="dcterms:W3CDTF">2026-07-03T18:03:00Z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2026-07-03T00:00:00Z</vt:filetime>
  </property>
  <property fmtid="{D5CDD505-2E9C-101B-9397-08002B2CF9AE}" pid="6" name="Producer">
    <vt:lpwstr>Microsoft® Word LTSC</vt:lpwstr>
  </property>
</Properties>
</file>