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CD40E" w14:textId="3054A8A3" w:rsidR="00F9375C" w:rsidRDefault="009210AC">
      <w:r>
        <w:rPr>
          <w:rFonts w:hint="eastAsia"/>
          <w:noProof/>
        </w:rPr>
        <w:drawing>
          <wp:anchor distT="0" distB="0" distL="114300" distR="114300" simplePos="0" relativeHeight="251658240" behindDoc="0" locked="0" layoutInCell="1" allowOverlap="1" wp14:anchorId="4CEE4F88" wp14:editId="754328C8">
            <wp:simplePos x="0" y="0"/>
            <wp:positionH relativeFrom="page">
              <wp:posOffset>11140</wp:posOffset>
            </wp:positionH>
            <wp:positionV relativeFrom="paragraph">
              <wp:posOffset>297873</wp:posOffset>
            </wp:positionV>
            <wp:extent cx="7550011" cy="4246418"/>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问题一第一问.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1073" cy="42470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问题</w:t>
      </w:r>
      <w:proofErr w:type="gramStart"/>
      <w:r>
        <w:rPr>
          <w:rFonts w:hint="eastAsia"/>
        </w:rPr>
        <w:t>一</w:t>
      </w:r>
      <w:proofErr w:type="gramEnd"/>
      <w:r>
        <w:rPr>
          <w:rFonts w:hint="eastAsia"/>
        </w:rPr>
        <w:t>：第一问：</w:t>
      </w:r>
    </w:p>
    <w:p w14:paraId="787127D6" w14:textId="43F9BE67" w:rsidR="009210AC" w:rsidRDefault="00211FEC">
      <w:r>
        <w:rPr>
          <w:rFonts w:hint="eastAsia"/>
        </w:rPr>
        <w:t>衰减因子</w:t>
      </w:r>
      <m:oMath>
        <m:r>
          <m:rPr>
            <m:sty m:val="p"/>
          </m:rPr>
          <w:rPr>
            <w:rFonts w:ascii="Cambria Math" w:hAnsi="Cambria Math"/>
          </w:rPr>
          <m:t>γ</m:t>
        </m:r>
      </m:oMath>
      <w:r>
        <w:rPr>
          <w:rFonts w:hint="eastAsia"/>
        </w:rPr>
        <w:t>满足</w:t>
      </w:r>
    </w:p>
    <w:p w14:paraId="2B090505" w14:textId="0814049B" w:rsidR="00211FEC" w:rsidRPr="00211FEC" w:rsidRDefault="00211FEC">
      <m:oMathPara>
        <m:oMath>
          <m:r>
            <m:rPr>
              <m:sty m:val="p"/>
            </m:rPr>
            <w:rPr>
              <w:rFonts w:ascii="微软雅黑" w:eastAsia="微软雅黑" w:hAnsi="微软雅黑" w:cs="微软雅黑" w:hint="eastAsia"/>
            </w:rPr>
            <m:t>-</m:t>
          </m:r>
          <m:f>
            <m:fPr>
              <m:ctrlPr>
                <w:rPr>
                  <w:rFonts w:ascii="Cambria Math" w:hAnsi="Cambria Math"/>
                </w:rPr>
              </m:ctrlPr>
            </m:fPr>
            <m:num>
              <m:r>
                <w:rPr>
                  <w:rFonts w:ascii="Cambria Math" w:hAnsi="Cambria Math"/>
                </w:rPr>
                <m:t>γ</m:t>
              </m:r>
            </m:num>
            <m:den>
              <m:r>
                <w:rPr>
                  <w:rFonts w:ascii="Cambria Math" w:hAnsi="Cambria Math"/>
                </w:rPr>
                <m:t>2</m:t>
              </m:r>
            </m:den>
          </m:f>
          <m:r>
            <w:rPr>
              <w:rFonts w:ascii="Cambria Math" w:hAnsi="Cambria Math" w:hint="eastAsia"/>
            </w:rPr>
            <m:t>=</m:t>
          </m:r>
          <m:r>
            <w:rPr>
              <w:rFonts w:ascii="微软雅黑" w:eastAsia="微软雅黑" w:hAnsi="微软雅黑" w:cs="微软雅黑" w:hint="eastAsia"/>
            </w:rPr>
            <m:t>-</m:t>
          </m:r>
          <m:r>
            <w:rPr>
              <w:rFonts w:ascii="Cambria Math" w:hAnsi="Cambria Math"/>
            </w:rPr>
            <m:t>3054(H</m:t>
          </m:r>
          <m:r>
            <w:rPr>
              <w:rFonts w:ascii="Cambria Math" w:hAnsi="Cambria Math" w:hint="eastAsia"/>
            </w:rPr>
            <m:t>z</m:t>
          </m:r>
          <m:r>
            <w:rPr>
              <w:rFonts w:ascii="Cambria Math" w:hAnsi="Cambria Math"/>
            </w:rPr>
            <m:t>)</m:t>
          </m:r>
        </m:oMath>
      </m:oMathPara>
    </w:p>
    <w:p w14:paraId="40D70485" w14:textId="3966EFAB" w:rsidR="00211FEC" w:rsidRDefault="00211FEC">
      <w:r>
        <w:rPr>
          <w:rFonts w:hint="eastAsia"/>
        </w:rPr>
        <w:t>由此可得衰减因子为</w:t>
      </w:r>
    </w:p>
    <w:p w14:paraId="01FAD5C6" w14:textId="4ED35FD5" w:rsidR="00211FEC" w:rsidRPr="00D75248" w:rsidRDefault="00211FEC">
      <m:oMathPara>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6108(Hz)</m:t>
          </m:r>
        </m:oMath>
      </m:oMathPara>
    </w:p>
    <w:p w14:paraId="27CB5525" w14:textId="77777777" w:rsidR="00D85231" w:rsidRDefault="00D85231"/>
    <w:p w14:paraId="39CD2D8F" w14:textId="58919F68" w:rsidR="00D85231" w:rsidRDefault="00D85231">
      <w:r>
        <w:rPr>
          <w:rFonts w:hint="eastAsia"/>
        </w:rPr>
        <w:t>第二问：解：相等。</w:t>
      </w:r>
      <w:bookmarkStart w:id="0" w:name="_GoBack"/>
      <w:bookmarkEnd w:id="0"/>
    </w:p>
    <w:p w14:paraId="659D3FBB" w14:textId="3297E4FD" w:rsidR="00D85231" w:rsidRPr="00D85231" w:rsidRDefault="001F6F66">
      <w:pPr>
        <w:rPr>
          <w:rFonts w:ascii="Cambria Math" w:hAnsi="Cambria Math"/>
        </w:rPr>
      </w:pPr>
      <m:oMathPara>
        <m:oMath>
          <m:f>
            <m:fPr>
              <m:ctrlPr>
                <w:rPr>
                  <w:rFonts w:ascii="Cambria Math" w:eastAsia="Cambria Math" w:hAnsi="Cambria Math"/>
                </w:rPr>
              </m:ctrlPr>
            </m:fPr>
            <m:num>
              <m:r>
                <w:rPr>
                  <w:rFonts w:ascii="Cambria Math" w:eastAsia="Cambria Math" w:hAnsi="Cambria Math"/>
                </w:rPr>
                <m:t>2π</m:t>
              </m:r>
            </m:num>
            <m:den>
              <m:rad>
                <m:radPr>
                  <m:degHide m:val="1"/>
                  <m:ctrlPr>
                    <w:rPr>
                      <w:rFonts w:ascii="Cambria Math" w:eastAsia="Cambria Math" w:hAnsi="Cambria Math"/>
                      <w:i/>
                    </w:rPr>
                  </m:ctrlPr>
                </m:radPr>
                <m:deg/>
                <m:e>
                  <m:sSubSup>
                    <m:sSubSupPr>
                      <m:ctrlPr>
                        <w:rPr>
                          <w:rFonts w:ascii="Cambria Math" w:eastAsia="Cambria Math" w:hAnsi="Cambria Math"/>
                          <w:i/>
                        </w:rPr>
                      </m:ctrlPr>
                    </m:sSubSupPr>
                    <m:e>
                      <m:r>
                        <w:rPr>
                          <w:rFonts w:ascii="Cambria Math" w:eastAsia="Cambria Math" w:hAnsi="Cambria Math"/>
                        </w:rPr>
                        <m:t>ω</m:t>
                      </m:r>
                    </m:e>
                    <m:sub>
                      <m:r>
                        <w:rPr>
                          <w:rFonts w:ascii="Cambria Math" w:eastAsia="Cambria Math" w:hAnsi="Cambria Math"/>
                        </w:rPr>
                        <m:t>0</m:t>
                      </m:r>
                    </m:sub>
                    <m:sup>
                      <m:r>
                        <w:rPr>
                          <w:rFonts w:ascii="Cambria Math" w:eastAsia="Cambria Math" w:hAnsi="Cambria Math"/>
                        </w:rPr>
                        <m:t>2</m:t>
                      </m:r>
                    </m:sup>
                  </m:sSubSup>
                  <m:r>
                    <w:rPr>
                      <w:rFonts w:ascii="Cambria Math" w:eastAsia="Cambria Math" w:hAnsi="Cambria Math"/>
                    </w:rPr>
                    <m:t>-</m:t>
                  </m:r>
                  <m:f>
                    <m:fPr>
                      <m:type m:val="lin"/>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γ</m:t>
                          </m:r>
                        </m:e>
                        <m:sup>
                          <m:r>
                            <w:rPr>
                              <w:rFonts w:ascii="Cambria Math" w:eastAsia="Cambria Math" w:hAnsi="Cambria Math"/>
                            </w:rPr>
                            <m:t>2</m:t>
                          </m:r>
                        </m:sup>
                      </m:sSup>
                    </m:num>
                    <m:den>
                      <m:r>
                        <w:rPr>
                          <w:rFonts w:ascii="Cambria Math" w:eastAsia="Cambria Math" w:hAnsi="Cambria Math"/>
                        </w:rPr>
                        <m:t>4</m:t>
                      </m:r>
                    </m:den>
                  </m:f>
                </m:e>
              </m:rad>
            </m:den>
          </m:f>
          <m:r>
            <m:rPr>
              <m:sty m:val="p"/>
            </m:rPr>
            <w:rPr>
              <w:rFonts w:ascii="Cambria Math" w:hAnsi="Cambria Math" w:hint="eastAsia"/>
            </w:rPr>
            <m:t>=</m:t>
          </m:r>
          <m:r>
            <m:rPr>
              <m:sty m:val="p"/>
            </m:rPr>
            <w:rPr>
              <w:rFonts w:ascii="Cambria Math" w:hAnsi="Cambria Math"/>
            </w:rPr>
            <m:t>4.94×</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r>
            <w:rPr>
              <w:rFonts w:ascii="Cambria Math" w:hAnsi="Cambria Math"/>
            </w:rPr>
            <m:t>(s)</m:t>
          </m:r>
        </m:oMath>
      </m:oMathPara>
    </w:p>
    <w:p w14:paraId="08389D4C" w14:textId="354DBB7D" w:rsidR="00D85231" w:rsidRDefault="00D85231">
      <w:pPr>
        <w:rPr>
          <w:rFonts w:ascii="Cambria Math" w:hAnsi="Cambria Math"/>
        </w:rPr>
      </w:pPr>
      <w:r>
        <w:rPr>
          <w:rFonts w:ascii="Cambria Math" w:hAnsi="Cambria Math" w:hint="eastAsia"/>
        </w:rPr>
        <w:t>解得</w:t>
      </w:r>
    </w:p>
    <w:p w14:paraId="021E8BAC" w14:textId="2E0D5D6A" w:rsidR="00D85231" w:rsidRPr="00CD43B8" w:rsidRDefault="001F6F66">
      <w:pPr>
        <w:rPr>
          <w:rFonts w:ascii="Cambria Math" w:hAnsi="Cambria Math"/>
        </w:rPr>
      </w:pPr>
      <m:oMathPara>
        <m:oMath>
          <m:rad>
            <m:radPr>
              <m:degHide m:val="1"/>
              <m:ctrlPr>
                <w:rPr>
                  <w:rFonts w:ascii="Cambria Math" w:eastAsia="Cambria Math" w:hAnsi="Cambria Math"/>
                  <w:i/>
                </w:rPr>
              </m:ctrlPr>
            </m:radPr>
            <m:deg/>
            <m:e>
              <m:sSubSup>
                <m:sSubSupPr>
                  <m:ctrlPr>
                    <w:rPr>
                      <w:rFonts w:ascii="Cambria Math" w:eastAsia="Cambria Math" w:hAnsi="Cambria Math"/>
                      <w:i/>
                    </w:rPr>
                  </m:ctrlPr>
                </m:sSubSupPr>
                <m:e>
                  <m:r>
                    <w:rPr>
                      <w:rFonts w:ascii="Cambria Math" w:eastAsia="Cambria Math" w:hAnsi="Cambria Math"/>
                    </w:rPr>
                    <m:t>ω</m:t>
                  </m:r>
                </m:e>
                <m:sub>
                  <m:r>
                    <w:rPr>
                      <w:rFonts w:ascii="Cambria Math" w:eastAsia="Cambria Math" w:hAnsi="Cambria Math"/>
                    </w:rPr>
                    <m:t>0</m:t>
                  </m:r>
                </m:sub>
                <m:sup>
                  <m:r>
                    <w:rPr>
                      <w:rFonts w:ascii="Cambria Math" w:eastAsia="Cambria Math" w:hAnsi="Cambria Math"/>
                    </w:rPr>
                    <m:t>2</m:t>
                  </m:r>
                </m:sup>
              </m:sSubSup>
              <m:r>
                <w:rPr>
                  <w:rFonts w:ascii="Cambria Math" w:eastAsia="Cambria Math" w:hAnsi="Cambria Math"/>
                </w:rPr>
                <m:t>-</m:t>
              </m:r>
              <m:f>
                <m:fPr>
                  <m:type m:val="lin"/>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γ</m:t>
                      </m:r>
                    </m:e>
                    <m:sup>
                      <m:r>
                        <w:rPr>
                          <w:rFonts w:ascii="Cambria Math" w:eastAsia="Cambria Math" w:hAnsi="Cambria Math"/>
                        </w:rPr>
                        <m:t>2</m:t>
                      </m:r>
                    </m:sup>
                  </m:sSup>
                </m:num>
                <m:den>
                  <m:r>
                    <w:rPr>
                      <w:rFonts w:ascii="Cambria Math" w:eastAsia="Cambria Math" w:hAnsi="Cambria Math"/>
                    </w:rPr>
                    <m:t>4</m:t>
                  </m:r>
                </m:den>
              </m:f>
            </m:e>
          </m:rad>
          <m:r>
            <w:rPr>
              <w:rFonts w:ascii="Cambria Math" w:hAnsi="Cambria Math"/>
            </w:rPr>
            <m:t>≈</m:t>
          </m:r>
          <m:r>
            <w:rPr>
              <w:rFonts w:ascii="Cambria Math" w:eastAsia="Cambria Math" w:hAnsi="Cambria Math"/>
            </w:rPr>
            <m:t>1.27×</m:t>
          </m:r>
          <m:sSup>
            <m:sSupPr>
              <m:ctrlPr>
                <w:rPr>
                  <w:rFonts w:ascii="Cambria Math" w:eastAsia="Cambria Math" w:hAnsi="Cambria Math"/>
                  <w:i/>
                </w:rPr>
              </m:ctrlPr>
            </m:sSupPr>
            <m:e>
              <m:r>
                <w:rPr>
                  <w:rFonts w:ascii="Cambria Math" w:eastAsia="Cambria Math" w:hAnsi="Cambria Math"/>
                </w:rPr>
                <m:t>10</m:t>
              </m:r>
            </m:e>
            <m:sup>
              <m:r>
                <w:rPr>
                  <w:rFonts w:ascii="Cambria Math" w:eastAsia="Cambria Math" w:hAnsi="Cambria Math"/>
                </w:rPr>
                <m:t>5</m:t>
              </m:r>
            </m:sup>
          </m:sSup>
          <m:r>
            <w:rPr>
              <w:rFonts w:ascii="Cambria Math" w:eastAsia="Cambria Math" w:hAnsi="Cambria Math"/>
            </w:rPr>
            <m:t>(H</m:t>
          </m:r>
          <m:r>
            <w:rPr>
              <w:rFonts w:ascii="Cambria Math" w:hAnsi="Cambria Math" w:hint="eastAsia"/>
            </w:rPr>
            <m:t>z</m:t>
          </m:r>
          <m:r>
            <w:rPr>
              <w:rFonts w:ascii="Cambria Math" w:eastAsia="Cambria Math" w:hAnsi="Cambria Math"/>
            </w:rPr>
            <m:t>)</m:t>
          </m:r>
        </m:oMath>
      </m:oMathPara>
    </w:p>
    <w:p w14:paraId="78745CC0" w14:textId="77777777" w:rsidR="00CD43B8" w:rsidRPr="00D85231" w:rsidRDefault="00CD43B8">
      <w:pPr>
        <w:rPr>
          <w:rFonts w:ascii="Cambria Math" w:hAnsi="Cambria Math"/>
        </w:rPr>
      </w:pPr>
    </w:p>
    <w:p w14:paraId="3EE4E51F" w14:textId="2089C2E5" w:rsidR="00D75248" w:rsidRDefault="00CD43B8">
      <w:r>
        <w:rPr>
          <w:rFonts w:hint="eastAsia"/>
          <w:noProof/>
        </w:rPr>
        <w:lastRenderedPageBreak/>
        <w:drawing>
          <wp:anchor distT="0" distB="0" distL="114300" distR="114300" simplePos="0" relativeHeight="251659264" behindDoc="0" locked="0" layoutInCell="1" allowOverlap="1" wp14:anchorId="1443A606" wp14:editId="08EB5302">
            <wp:simplePos x="0" y="0"/>
            <wp:positionH relativeFrom="column">
              <wp:posOffset>-1130935</wp:posOffset>
            </wp:positionH>
            <wp:positionV relativeFrom="paragraph">
              <wp:posOffset>244</wp:posOffset>
            </wp:positionV>
            <wp:extent cx="7548245" cy="424624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问题一第二问.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245" cy="4246245"/>
                    </a:xfrm>
                    <a:prstGeom prst="rect">
                      <a:avLst/>
                    </a:prstGeom>
                  </pic:spPr>
                </pic:pic>
              </a:graphicData>
            </a:graphic>
            <wp14:sizeRelH relativeFrom="margin">
              <wp14:pctWidth>0</wp14:pctWidth>
            </wp14:sizeRelH>
            <wp14:sizeRelV relativeFrom="margin">
              <wp14:pctHeight>0</wp14:pctHeight>
            </wp14:sizeRelV>
          </wp:anchor>
        </w:drawing>
      </w:r>
      <w:r w:rsidR="00D85231">
        <w:rPr>
          <w:rFonts w:hint="eastAsia"/>
        </w:rPr>
        <w:t>第三问：</w:t>
      </w:r>
      <w:r>
        <w:rPr>
          <w:rFonts w:hint="eastAsia"/>
        </w:rPr>
        <w:t>解：</w:t>
      </w:r>
      <w:r w:rsidR="00C54F1F">
        <w:rPr>
          <w:rFonts w:hint="eastAsia"/>
        </w:rPr>
        <w:t>电路本征振荡频率的理论值为</w:t>
      </w:r>
    </w:p>
    <w:p w14:paraId="6006942C" w14:textId="1C79058F" w:rsidR="00C54F1F" w:rsidRDefault="001F6F66">
      <m:oMathPara>
        <m:oMath>
          <m:sSub>
            <m:sSubPr>
              <m:ctrlPr>
                <w:rPr>
                  <w:rFonts w:ascii="Cambria Math" w:hAnsi="Cambria Math"/>
                </w:rPr>
              </m:ctrlPr>
            </m:sSubPr>
            <m:e>
              <m:r>
                <m:rPr>
                  <m:sty m:val="p"/>
                </m:rPr>
                <w:rPr>
                  <w:rFonts w:ascii="Cambria Math" w:hAnsi="Cambria Math"/>
                </w:rPr>
                <m:t>ω</m:t>
              </m:r>
            </m:e>
            <m:sub>
              <m:r>
                <w:rPr>
                  <w:rFonts w:ascii="Cambria Math" w:hAnsi="Cambria Math"/>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e>
          </m:rad>
          <m:r>
            <w:rPr>
              <w:rFonts w:ascii="Cambria Math" w:hAnsi="Cambria Math" w:hint="eastAsia"/>
            </w:rPr>
            <m:t>=</m:t>
          </m:r>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Hz</m:t>
          </m:r>
        </m:oMath>
      </m:oMathPara>
    </w:p>
    <w:p w14:paraId="4982CACE" w14:textId="69D6EF80" w:rsidR="00CD43B8" w:rsidRDefault="00CD43B8">
      <w:pPr>
        <w:rPr>
          <w:rFonts w:ascii="Cambria Math" w:hAnsi="Cambria Math"/>
        </w:rPr>
      </w:pPr>
      <w:r>
        <w:rPr>
          <w:rFonts w:ascii="Cambria Math" w:hAnsi="Cambria Math" w:hint="eastAsia"/>
        </w:rPr>
        <w:t>否，当输入电压处于高频状态下，各电路元件和导线之间的寄生电容对振荡电路的频率产生较大的干扰。</w:t>
      </w:r>
    </w:p>
    <w:p w14:paraId="75AEF64F" w14:textId="542C3BB8" w:rsidR="00491A9E" w:rsidRDefault="00491A9E">
      <w:pPr>
        <w:rPr>
          <w:rFonts w:ascii="Cambria Math" w:hAnsi="Cambria Math"/>
        </w:rPr>
      </w:pPr>
    </w:p>
    <w:p w14:paraId="3FFBE7F9" w14:textId="294F5AE3" w:rsidR="00491A9E" w:rsidRDefault="00491A9E">
      <w:pPr>
        <w:rPr>
          <w:rFonts w:ascii="Cambria Math" w:hAnsi="Cambria Math"/>
        </w:rPr>
      </w:pPr>
      <w:r>
        <w:rPr>
          <w:rFonts w:ascii="Cambria Math" w:hAnsi="Cambria Math" w:hint="eastAsia"/>
        </w:rPr>
        <w:t>第四问：解：该电路的品质因子为</w:t>
      </w:r>
    </w:p>
    <w:p w14:paraId="0CA07ED5" w14:textId="561F5B24" w:rsidR="00656A29" w:rsidRPr="007F16FA" w:rsidRDefault="00656A29">
      <w:pPr>
        <w:rPr>
          <w:rFonts w:ascii="Cambria Math" w:hAnsi="Cambria Math"/>
        </w:rPr>
      </w:pPr>
      <m:oMathPara>
        <m:oMath>
          <m:r>
            <m:rPr>
              <m:sty m:val="p"/>
            </m:rP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γ</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m:oMathPara>
    </w:p>
    <w:p w14:paraId="1FF9E95F" w14:textId="517AB595" w:rsidR="007F16FA" w:rsidRDefault="007F16FA">
      <w:pPr>
        <w:rPr>
          <w:rFonts w:ascii="Cambria Math" w:hAnsi="Cambria Math"/>
        </w:rPr>
      </w:pPr>
    </w:p>
    <w:p w14:paraId="4E5DD1A1" w14:textId="5B8DD036" w:rsidR="00A35864" w:rsidRDefault="007F16FA">
      <w:pPr>
        <w:rPr>
          <w:rFonts w:ascii="Cambria Math" w:hAnsi="Cambria Math"/>
        </w:rPr>
      </w:pPr>
      <w:r>
        <w:rPr>
          <w:rFonts w:ascii="Cambria Math" w:hAnsi="Cambria Math" w:hint="eastAsia"/>
        </w:rPr>
        <w:t>第五问：证明：</w:t>
      </w:r>
      <w:r w:rsidR="00A35864">
        <w:rPr>
          <w:rFonts w:ascii="Cambria Math" w:hAnsi="Cambria Math" w:hint="eastAsia"/>
        </w:rPr>
        <w:t>设振动开始时电容器</w:t>
      </w:r>
      <w:r w:rsidR="00180B81">
        <w:rPr>
          <w:rFonts w:ascii="Cambria Math" w:hAnsi="Cambria Math" w:hint="eastAsia"/>
        </w:rPr>
        <w:t>上电荷量</w:t>
      </w:r>
      <w:r w:rsidR="00A35864">
        <w:rPr>
          <w:rFonts w:ascii="Cambria Math" w:hAnsi="Cambria Math" w:hint="eastAsia"/>
        </w:rPr>
        <w:t>的最大值</w:t>
      </w:r>
      <w:r w:rsidR="00180B81">
        <w:rPr>
          <w:rFonts w:ascii="Cambria Math" w:hAnsi="Cambria Math" w:hint="eastAsia"/>
        </w:rPr>
        <w:t>为</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0</m:t>
            </m:r>
          </m:sub>
        </m:sSub>
      </m:oMath>
      <w:r w:rsidR="00A35864">
        <w:rPr>
          <w:rFonts w:ascii="Cambria Math" w:hAnsi="Cambria Math" w:hint="eastAsia"/>
        </w:rPr>
        <w:t>，</w:t>
      </w:r>
    </w:p>
    <w:p w14:paraId="7CBF153C" w14:textId="22CA8505" w:rsidR="00A35864" w:rsidRDefault="00A35864">
      <w:pPr>
        <w:rPr>
          <w:rFonts w:ascii="Cambria Math" w:hAnsi="Cambria Math"/>
        </w:rPr>
      </w:pPr>
      <w:r>
        <w:rPr>
          <w:rFonts w:ascii="Cambria Math" w:hAnsi="Cambria Math" w:hint="eastAsia"/>
        </w:rPr>
        <w:t>电容器两端的电压为</w:t>
      </w:r>
    </w:p>
    <w:p w14:paraId="04671504" w14:textId="4D04FDC9" w:rsidR="00A35864" w:rsidRPr="007F3B40" w:rsidRDefault="007F3B40">
      <w:pPr>
        <w:rPr>
          <w:rFonts w:ascii="Cambria Math" w:hAnsi="Cambria Math"/>
        </w:rPr>
      </w:pPr>
      <m:oMathPara>
        <m:oMath>
          <m:r>
            <m:rPr>
              <m:sty m:val="p"/>
            </m:rPr>
            <w:rPr>
              <w:rFonts w:ascii="Cambria Math" w:hAnsi="Cambria Math"/>
            </w:rPr>
            <m:t>V</m:t>
          </m:r>
          <m:r>
            <m:rPr>
              <m:sty m:val="p"/>
            </m:rPr>
            <w:rPr>
              <w:rFonts w:ascii="Cambria Math" w:hAnsi="Cambria Math" w:hint="eastAsia"/>
            </w:rPr>
            <m:t>=</m:t>
          </m:r>
          <m:r>
            <m:rPr>
              <m:sty m:val="p"/>
            </m:rPr>
            <w:rPr>
              <w:rFonts w:ascii="Cambria Math" w:hAnsi="Cambria Math"/>
            </w:rPr>
            <m:t>Re</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γt</m:t>
                      </m:r>
                    </m:num>
                    <m:den>
                      <m:r>
                        <w:rPr>
                          <w:rFonts w:ascii="Cambria Math" w:hAnsi="Cambria Math"/>
                        </w:rPr>
                        <m:t>2</m:t>
                      </m:r>
                    </m:den>
                  </m:f>
                </m:sup>
              </m:sSup>
              <m:sSup>
                <m:sSupPr>
                  <m:ctrlPr>
                    <w:rPr>
                      <w:rFonts w:ascii="Cambria Math" w:hAnsi="Cambria Math"/>
                      <w:i/>
                    </w:rPr>
                  </m:ctrlPr>
                </m:sSupPr>
                <m:e>
                  <m:r>
                    <w:rPr>
                      <w:rFonts w:ascii="Cambria Math" w:hAnsi="Cambria Math" w:hint="eastAsia"/>
                    </w:rPr>
                    <m:t>e</m:t>
                  </m:r>
                </m:e>
                <m:sup>
                  <m:r>
                    <w:rPr>
                      <w:rFonts w:ascii="Cambria Math" w:hAnsi="Cambria Math"/>
                    </w:rPr>
                    <m:t>±it</m:t>
                  </m:r>
                  <m:rad>
                    <m:radPr>
                      <m:degHide m:val="1"/>
                      <m:ctrlPr>
                        <w:rPr>
                          <w:rFonts w:ascii="Cambria Math" w:eastAsia="Cambria Math" w:hAnsi="Cambria Math"/>
                          <w:i/>
                        </w:rPr>
                      </m:ctrlPr>
                    </m:radPr>
                    <m:deg/>
                    <m:e>
                      <m:sSubSup>
                        <m:sSubSupPr>
                          <m:ctrlPr>
                            <w:rPr>
                              <w:rFonts w:ascii="Cambria Math" w:eastAsia="Cambria Math" w:hAnsi="Cambria Math"/>
                              <w:i/>
                            </w:rPr>
                          </m:ctrlPr>
                        </m:sSubSupPr>
                        <m:e>
                          <m:r>
                            <w:rPr>
                              <w:rFonts w:ascii="Cambria Math" w:eastAsia="Cambria Math" w:hAnsi="Cambria Math"/>
                            </w:rPr>
                            <m:t>ω</m:t>
                          </m:r>
                        </m:e>
                        <m:sub>
                          <m:r>
                            <w:rPr>
                              <w:rFonts w:ascii="Cambria Math" w:eastAsia="Cambria Math" w:hAnsi="Cambria Math"/>
                            </w:rPr>
                            <m:t>0</m:t>
                          </m:r>
                        </m:sub>
                        <m:sup>
                          <m:r>
                            <w:rPr>
                              <w:rFonts w:ascii="Cambria Math" w:eastAsia="Cambria Math" w:hAnsi="Cambria Math"/>
                            </w:rPr>
                            <m:t>2</m:t>
                          </m:r>
                        </m:sup>
                      </m:sSubSup>
                      <m:r>
                        <w:rPr>
                          <w:rFonts w:ascii="Cambria Math" w:eastAsia="Cambria Math" w:hAnsi="Cambria Math"/>
                        </w:rPr>
                        <m:t>-</m:t>
                      </m:r>
                      <m:f>
                        <m:fPr>
                          <m:type m:val="lin"/>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γ</m:t>
                              </m:r>
                            </m:e>
                            <m:sup>
                              <m:r>
                                <w:rPr>
                                  <w:rFonts w:ascii="Cambria Math" w:eastAsia="Cambria Math" w:hAnsi="Cambria Math"/>
                                </w:rPr>
                                <m:t>2</m:t>
                              </m:r>
                            </m:sup>
                          </m:sSup>
                        </m:num>
                        <m:den>
                          <m:r>
                            <w:rPr>
                              <w:rFonts w:ascii="Cambria Math" w:eastAsia="Cambria Math" w:hAnsi="Cambria Math"/>
                            </w:rPr>
                            <m:t>4</m:t>
                          </m:r>
                        </m:den>
                      </m:f>
                    </m:e>
                  </m:rad>
                </m:sup>
              </m:sSup>
              <m:ctrlPr>
                <w:rPr>
                  <w:rFonts w:ascii="Cambria Math" w:hAnsi="Cambria Math"/>
                  <w:i/>
                </w:rPr>
              </m:ctrlPr>
            </m:e>
          </m:d>
        </m:oMath>
      </m:oMathPara>
    </w:p>
    <w:p w14:paraId="7133A8C9" w14:textId="473C858C" w:rsidR="007F3B40" w:rsidRPr="00DA5B2B" w:rsidRDefault="007F3B40">
      <w:pPr>
        <w:rPr>
          <w:rFonts w:ascii="Cambria Math" w:hAnsi="Cambria Math"/>
        </w:rPr>
      </w:pPr>
      <m:oMathPara>
        <m:oMath>
          <m:r>
            <m:rPr>
              <m:sty m:val="p"/>
            </m:rPr>
            <w:rPr>
              <w:rFonts w:ascii="Cambria Math" w:hAnsi="Cambria Math"/>
            </w:rPr>
            <m:t>=</m:t>
          </m:r>
          <w:bookmarkStart w:id="1" w:name="_Hlk500097542"/>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γt</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rad>
                    <m:radPr>
                      <m:degHide m:val="1"/>
                      <m:ctrlPr>
                        <w:rPr>
                          <w:rFonts w:ascii="Cambria Math" w:eastAsia="Cambria Math" w:hAnsi="Cambria Math"/>
                          <w:i/>
                        </w:rPr>
                      </m:ctrlPr>
                    </m:radPr>
                    <m:deg/>
                    <m:e>
                      <m:sSubSup>
                        <m:sSubSupPr>
                          <m:ctrlPr>
                            <w:rPr>
                              <w:rFonts w:ascii="Cambria Math" w:eastAsia="Cambria Math" w:hAnsi="Cambria Math"/>
                              <w:i/>
                            </w:rPr>
                          </m:ctrlPr>
                        </m:sSubSupPr>
                        <m:e>
                          <m:r>
                            <w:rPr>
                              <w:rFonts w:ascii="Cambria Math" w:eastAsia="Cambria Math" w:hAnsi="Cambria Math"/>
                            </w:rPr>
                            <m:t>ω</m:t>
                          </m:r>
                        </m:e>
                        <m:sub>
                          <m:r>
                            <w:rPr>
                              <w:rFonts w:ascii="Cambria Math" w:eastAsia="Cambria Math" w:hAnsi="Cambria Math"/>
                            </w:rPr>
                            <m:t>0</m:t>
                          </m:r>
                        </m:sub>
                        <m:sup>
                          <m:r>
                            <w:rPr>
                              <w:rFonts w:ascii="Cambria Math" w:eastAsia="Cambria Math" w:hAnsi="Cambria Math"/>
                            </w:rPr>
                            <m:t>2</m:t>
                          </m:r>
                        </m:sup>
                      </m:sSubSup>
                      <m:r>
                        <w:rPr>
                          <w:rFonts w:ascii="Cambria Math" w:eastAsia="Cambria Math" w:hAnsi="Cambria Math"/>
                        </w:rPr>
                        <m:t>-</m:t>
                      </m:r>
                      <m:f>
                        <m:fPr>
                          <m:type m:val="lin"/>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γ</m:t>
                              </m:r>
                            </m:e>
                            <m:sup>
                              <m:r>
                                <w:rPr>
                                  <w:rFonts w:ascii="Cambria Math" w:eastAsia="Cambria Math" w:hAnsi="Cambria Math"/>
                                </w:rPr>
                                <m:t>2</m:t>
                              </m:r>
                            </m:sup>
                          </m:sSup>
                        </m:num>
                        <m:den>
                          <m:r>
                            <w:rPr>
                              <w:rFonts w:ascii="Cambria Math" w:eastAsia="Cambria Math" w:hAnsi="Cambria Math"/>
                            </w:rPr>
                            <m:t>4</m:t>
                          </m:r>
                        </m:den>
                      </m:f>
                    </m:e>
                  </m:rad>
                </m:e>
              </m:d>
            </m:e>
          </m:func>
        </m:oMath>
      </m:oMathPara>
      <w:bookmarkEnd w:id="1"/>
    </w:p>
    <w:p w14:paraId="6B94F2D3" w14:textId="43C5223B" w:rsidR="007F16FA" w:rsidRDefault="00942FA8">
      <w:pPr>
        <w:rPr>
          <w:rFonts w:ascii="Cambria Math" w:hAnsi="Cambria Math"/>
        </w:rPr>
      </w:pPr>
      <w:r>
        <w:rPr>
          <w:rFonts w:ascii="Cambria Math" w:hAnsi="Cambria Math" w:hint="eastAsia"/>
        </w:rPr>
        <w:t>阻尼</w:t>
      </w:r>
      <w:r w:rsidR="0088205D">
        <w:rPr>
          <w:rFonts w:ascii="Cambria Math" w:hAnsi="Cambria Math" w:hint="eastAsia"/>
        </w:rPr>
        <w:t>振子一个周期所损耗的能量为</w:t>
      </w:r>
    </w:p>
    <w:p w14:paraId="3C40F218" w14:textId="2C79926C" w:rsidR="00EB6581" w:rsidRPr="0058062B" w:rsidRDefault="0088205D">
      <w:pPr>
        <w:rPr>
          <w:rFonts w:ascii="Cambria Math" w:hAnsi="Cambria Math"/>
        </w:rPr>
      </w:pPr>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m:oMathPara>
    </w:p>
    <w:p w14:paraId="4EF30330" w14:textId="416B3ED4" w:rsidR="0058062B" w:rsidRPr="00527D28" w:rsidRDefault="0058062B">
      <w:pPr>
        <w:rPr>
          <w:rFonts w:ascii="Cambria Math" w:hAnsi="Cambria Math"/>
          <w:sz w:val="18"/>
        </w:rPr>
      </w:pPr>
      <m:oMathPara>
        <m:oMath>
          <m:r>
            <m:rPr>
              <m:sty m:val="p"/>
            </m:rPr>
            <w:rPr>
              <w:rFonts w:ascii="Cambria Math" w:hAnsi="Cambria Math"/>
              <w:sz w:val="18"/>
            </w:rPr>
            <w:lastRenderedPageBreak/>
            <m:t>=</m:t>
          </m:r>
          <w:bookmarkStart w:id="2" w:name="_Hlk500097742"/>
          <m:f>
            <m:fPr>
              <m:ctrlPr>
                <w:rPr>
                  <w:rFonts w:ascii="Cambria Math" w:hAnsi="Cambria Math"/>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C</m:t>
          </m:r>
          <w:bookmarkEnd w:id="2"/>
          <m:sSup>
            <m:sSupPr>
              <m:ctrlPr>
                <w:rPr>
                  <w:rFonts w:ascii="Cambria Math" w:hAnsi="Cambria Math"/>
                  <w:i/>
                  <w:sz w:val="18"/>
                </w:rPr>
              </m:ctrlPr>
            </m:sSupPr>
            <m:e>
              <m:r>
                <w:rPr>
                  <w:rFonts w:ascii="Cambria Math" w:hAnsi="Cambria Math"/>
                  <w:sz w:val="18"/>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sz w:val="18"/>
                </w:rPr>
                <m:t>)</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m:t>
              </m:r>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 </m:t>
                  </m:r>
                  <m:f>
                    <m:fPr>
                      <m:ctrlPr>
                        <w:rPr>
                          <w:rFonts w:ascii="Cambria Math" w:hAnsi="Cambria Math"/>
                          <w:i/>
                          <w:sz w:val="18"/>
                        </w:rPr>
                      </m:ctrlPr>
                    </m:fPr>
                    <m:num>
                      <m:r>
                        <w:rPr>
                          <w:rFonts w:ascii="Cambria Math" w:hAnsi="Cambria Math"/>
                          <w:sz w:val="18"/>
                        </w:rPr>
                        <m:t>γ</m:t>
                      </m:r>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num>
                    <m:den>
                      <m:r>
                        <w:rPr>
                          <w:rFonts w:ascii="Cambria Math" w:hAnsi="Cambria Math"/>
                          <w:sz w:val="18"/>
                        </w:rPr>
                        <m:t>2</m:t>
                      </m:r>
                    </m:den>
                  </m:f>
                </m:sup>
              </m:sSup>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rad>
                        <m:radPr>
                          <m:degHide m:val="1"/>
                          <m:ctrlPr>
                            <w:rPr>
                              <w:rFonts w:ascii="Cambria Math" w:eastAsia="Cambria Math" w:hAnsi="Cambria Math"/>
                              <w:i/>
                              <w:sz w:val="18"/>
                            </w:rPr>
                          </m:ctrlPr>
                        </m:radPr>
                        <m:deg/>
                        <m:e>
                          <m:sSubSup>
                            <m:sSubSupPr>
                              <m:ctrlPr>
                                <w:rPr>
                                  <w:rFonts w:ascii="Cambria Math" w:eastAsia="Cambria Math" w:hAnsi="Cambria Math"/>
                                  <w:i/>
                                  <w:sz w:val="18"/>
                                </w:rPr>
                              </m:ctrlPr>
                            </m:sSubSupPr>
                            <m:e>
                              <m:r>
                                <w:rPr>
                                  <w:rFonts w:ascii="Cambria Math" w:eastAsia="Cambria Math" w:hAnsi="Cambria Math"/>
                                  <w:sz w:val="18"/>
                                </w:rPr>
                                <m:t>ω</m:t>
                              </m:r>
                            </m:e>
                            <m:sub>
                              <m:r>
                                <w:rPr>
                                  <w:rFonts w:ascii="Cambria Math" w:eastAsia="Cambria Math" w:hAnsi="Cambria Math"/>
                                  <w:sz w:val="18"/>
                                </w:rPr>
                                <m:t>0</m:t>
                              </m:r>
                            </m:sub>
                            <m:sup>
                              <m:r>
                                <w:rPr>
                                  <w:rFonts w:ascii="Cambria Math" w:eastAsia="Cambria Math" w:hAnsi="Cambria Math"/>
                                  <w:sz w:val="18"/>
                                </w:rPr>
                                <m:t>2</m:t>
                              </m:r>
                            </m:sup>
                          </m:sSubSup>
                          <m:r>
                            <w:rPr>
                              <w:rFonts w:ascii="Cambria Math" w:eastAsia="Cambria Math" w:hAnsi="Cambria Math"/>
                              <w:sz w:val="18"/>
                            </w:rPr>
                            <m:t>-</m:t>
                          </m:r>
                          <m:f>
                            <m:fPr>
                              <m:type m:val="lin"/>
                              <m:ctrlPr>
                                <w:rPr>
                                  <w:rFonts w:ascii="Cambria Math" w:eastAsia="Cambria Math" w:hAnsi="Cambria Math"/>
                                  <w:i/>
                                  <w:sz w:val="18"/>
                                </w:rPr>
                              </m:ctrlPr>
                            </m:fPr>
                            <m:num>
                              <m:sSup>
                                <m:sSupPr>
                                  <m:ctrlPr>
                                    <w:rPr>
                                      <w:rFonts w:ascii="Cambria Math" w:eastAsia="Cambria Math" w:hAnsi="Cambria Math"/>
                                      <w:i/>
                                      <w:sz w:val="18"/>
                                    </w:rPr>
                                  </m:ctrlPr>
                                </m:sSupPr>
                                <m:e>
                                  <m:r>
                                    <w:rPr>
                                      <w:rFonts w:ascii="Cambria Math" w:eastAsia="Cambria Math" w:hAnsi="Cambria Math"/>
                                      <w:sz w:val="18"/>
                                    </w:rPr>
                                    <m:t>γ</m:t>
                                  </m:r>
                                </m:e>
                                <m:sup>
                                  <m:r>
                                    <w:rPr>
                                      <w:rFonts w:ascii="Cambria Math" w:eastAsia="Cambria Math" w:hAnsi="Cambria Math"/>
                                      <w:sz w:val="18"/>
                                    </w:rPr>
                                    <m:t>2</m:t>
                                  </m:r>
                                </m:sup>
                              </m:sSup>
                            </m:num>
                            <m:den>
                              <m:r>
                                <w:rPr>
                                  <w:rFonts w:ascii="Cambria Math" w:eastAsia="Cambria Math" w:hAnsi="Cambria Math"/>
                                  <w:sz w:val="18"/>
                                </w:rPr>
                                <m:t>4</m:t>
                              </m:r>
                            </m:den>
                          </m:f>
                        </m:e>
                      </m:rad>
                    </m:e>
                  </m:d>
                </m:e>
              </m:func>
              <m:r>
                <w:rPr>
                  <w:rFonts w:ascii="Cambria Math" w:hAnsi="Cambria Math"/>
                  <w:sz w:val="18"/>
                </w:rPr>
                <m:t>)</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m:t>
              </m:r>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 </m:t>
                  </m:r>
                  <m:f>
                    <m:fPr>
                      <m:ctrlPr>
                        <w:rPr>
                          <w:rFonts w:ascii="Cambria Math" w:hAnsi="Cambria Math"/>
                          <w:i/>
                          <w:sz w:val="18"/>
                        </w:rPr>
                      </m:ctrlPr>
                    </m:fPr>
                    <m:num>
                      <m:r>
                        <w:rPr>
                          <w:rFonts w:ascii="Cambria Math" w:hAnsi="Cambria Math"/>
                          <w:sz w:val="18"/>
                        </w:rPr>
                        <m:t>γ</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r>
                            <w:rPr>
                              <w:rFonts w:ascii="Cambria Math" w:hAnsi="Cambria Math"/>
                              <w:sz w:val="18"/>
                            </w:rPr>
                            <m:t>+</m:t>
                          </m:r>
                          <m:f>
                            <m:fPr>
                              <m:ctrlPr>
                                <w:rPr>
                                  <w:rFonts w:ascii="Cambria Math" w:hAnsi="Cambria Math"/>
                                  <w:i/>
                                  <w:sz w:val="18"/>
                                </w:rPr>
                              </m:ctrlPr>
                            </m:fPr>
                            <m:num>
                              <m:r>
                                <w:rPr>
                                  <w:rFonts w:ascii="Cambria Math" w:hAnsi="Cambria Math"/>
                                  <w:sz w:val="18"/>
                                </w:rPr>
                                <m:t>2π</m:t>
                              </m:r>
                            </m:num>
                            <m:den>
                              <m:rad>
                                <m:radPr>
                                  <m:degHide m:val="1"/>
                                  <m:ctrlPr>
                                    <w:rPr>
                                      <w:rFonts w:ascii="Cambria Math" w:eastAsia="Cambria Math" w:hAnsi="Cambria Math"/>
                                      <w:i/>
                                      <w:sz w:val="18"/>
                                    </w:rPr>
                                  </m:ctrlPr>
                                </m:radPr>
                                <m:deg/>
                                <m:e>
                                  <m:sSubSup>
                                    <m:sSubSupPr>
                                      <m:ctrlPr>
                                        <w:rPr>
                                          <w:rFonts w:ascii="Cambria Math" w:eastAsia="Cambria Math" w:hAnsi="Cambria Math"/>
                                          <w:i/>
                                          <w:sz w:val="18"/>
                                        </w:rPr>
                                      </m:ctrlPr>
                                    </m:sSubSupPr>
                                    <m:e>
                                      <m:r>
                                        <w:rPr>
                                          <w:rFonts w:ascii="Cambria Math" w:eastAsia="Cambria Math" w:hAnsi="Cambria Math"/>
                                          <w:sz w:val="18"/>
                                        </w:rPr>
                                        <m:t>ω</m:t>
                                      </m:r>
                                    </m:e>
                                    <m:sub>
                                      <m:r>
                                        <w:rPr>
                                          <w:rFonts w:ascii="Cambria Math" w:eastAsia="Cambria Math" w:hAnsi="Cambria Math"/>
                                          <w:sz w:val="18"/>
                                        </w:rPr>
                                        <m:t>0</m:t>
                                      </m:r>
                                    </m:sub>
                                    <m:sup>
                                      <m:r>
                                        <w:rPr>
                                          <w:rFonts w:ascii="Cambria Math" w:eastAsia="Cambria Math" w:hAnsi="Cambria Math"/>
                                          <w:sz w:val="18"/>
                                        </w:rPr>
                                        <m:t>2</m:t>
                                      </m:r>
                                    </m:sup>
                                  </m:sSubSup>
                                  <m:r>
                                    <w:rPr>
                                      <w:rFonts w:ascii="Cambria Math" w:eastAsia="Cambria Math" w:hAnsi="Cambria Math"/>
                                      <w:sz w:val="18"/>
                                    </w:rPr>
                                    <m:t>-</m:t>
                                  </m:r>
                                  <m:f>
                                    <m:fPr>
                                      <m:type m:val="lin"/>
                                      <m:ctrlPr>
                                        <w:rPr>
                                          <w:rFonts w:ascii="Cambria Math" w:eastAsia="Cambria Math" w:hAnsi="Cambria Math"/>
                                          <w:i/>
                                          <w:sz w:val="18"/>
                                        </w:rPr>
                                      </m:ctrlPr>
                                    </m:fPr>
                                    <m:num>
                                      <m:sSup>
                                        <m:sSupPr>
                                          <m:ctrlPr>
                                            <w:rPr>
                                              <w:rFonts w:ascii="Cambria Math" w:eastAsia="Cambria Math" w:hAnsi="Cambria Math"/>
                                              <w:i/>
                                              <w:sz w:val="18"/>
                                            </w:rPr>
                                          </m:ctrlPr>
                                        </m:sSupPr>
                                        <m:e>
                                          <m:r>
                                            <w:rPr>
                                              <w:rFonts w:ascii="Cambria Math" w:eastAsia="Cambria Math" w:hAnsi="Cambria Math"/>
                                              <w:sz w:val="18"/>
                                            </w:rPr>
                                            <m:t>γ</m:t>
                                          </m:r>
                                        </m:e>
                                        <m:sup>
                                          <m:r>
                                            <w:rPr>
                                              <w:rFonts w:ascii="Cambria Math" w:eastAsia="Cambria Math" w:hAnsi="Cambria Math"/>
                                              <w:sz w:val="18"/>
                                            </w:rPr>
                                            <m:t>2</m:t>
                                          </m:r>
                                        </m:sup>
                                      </m:sSup>
                                    </m:num>
                                    <m:den>
                                      <m:r>
                                        <w:rPr>
                                          <w:rFonts w:ascii="Cambria Math" w:eastAsia="Cambria Math" w:hAnsi="Cambria Math"/>
                                          <w:sz w:val="18"/>
                                        </w:rPr>
                                        <m:t>4</m:t>
                                      </m:r>
                                    </m:den>
                                  </m:f>
                                </m:e>
                              </m:rad>
                            </m:den>
                          </m:f>
                        </m:e>
                      </m:d>
                    </m:num>
                    <m:den>
                      <m:r>
                        <w:rPr>
                          <w:rFonts w:ascii="Cambria Math" w:hAnsi="Cambria Math"/>
                          <w:sz w:val="18"/>
                        </w:rPr>
                        <m:t>2</m:t>
                      </m:r>
                    </m:den>
                  </m:f>
                </m:sup>
              </m:sSup>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rad>
                        <m:radPr>
                          <m:degHide m:val="1"/>
                          <m:ctrlPr>
                            <w:rPr>
                              <w:rFonts w:ascii="Cambria Math" w:eastAsia="Cambria Math" w:hAnsi="Cambria Math"/>
                              <w:i/>
                              <w:sz w:val="18"/>
                            </w:rPr>
                          </m:ctrlPr>
                        </m:radPr>
                        <m:deg/>
                        <m:e>
                          <m:sSubSup>
                            <m:sSubSupPr>
                              <m:ctrlPr>
                                <w:rPr>
                                  <w:rFonts w:ascii="Cambria Math" w:eastAsia="Cambria Math" w:hAnsi="Cambria Math"/>
                                  <w:i/>
                                  <w:sz w:val="18"/>
                                </w:rPr>
                              </m:ctrlPr>
                            </m:sSubSupPr>
                            <m:e>
                              <m:r>
                                <w:rPr>
                                  <w:rFonts w:ascii="Cambria Math" w:eastAsia="Cambria Math" w:hAnsi="Cambria Math"/>
                                  <w:sz w:val="18"/>
                                </w:rPr>
                                <m:t>ω</m:t>
                              </m:r>
                            </m:e>
                            <m:sub>
                              <m:r>
                                <w:rPr>
                                  <w:rFonts w:ascii="Cambria Math" w:eastAsia="Cambria Math" w:hAnsi="Cambria Math"/>
                                  <w:sz w:val="18"/>
                                </w:rPr>
                                <m:t>0</m:t>
                              </m:r>
                            </m:sub>
                            <m:sup>
                              <m:r>
                                <w:rPr>
                                  <w:rFonts w:ascii="Cambria Math" w:eastAsia="Cambria Math" w:hAnsi="Cambria Math"/>
                                  <w:sz w:val="18"/>
                                </w:rPr>
                                <m:t>2</m:t>
                              </m:r>
                            </m:sup>
                          </m:sSubSup>
                          <m:r>
                            <w:rPr>
                              <w:rFonts w:ascii="Cambria Math" w:eastAsia="Cambria Math" w:hAnsi="Cambria Math"/>
                              <w:sz w:val="18"/>
                            </w:rPr>
                            <m:t>-</m:t>
                          </m:r>
                          <m:f>
                            <m:fPr>
                              <m:type m:val="lin"/>
                              <m:ctrlPr>
                                <w:rPr>
                                  <w:rFonts w:ascii="Cambria Math" w:eastAsia="Cambria Math" w:hAnsi="Cambria Math"/>
                                  <w:i/>
                                  <w:sz w:val="18"/>
                                </w:rPr>
                              </m:ctrlPr>
                            </m:fPr>
                            <m:num>
                              <m:sSup>
                                <m:sSupPr>
                                  <m:ctrlPr>
                                    <w:rPr>
                                      <w:rFonts w:ascii="Cambria Math" w:eastAsia="Cambria Math" w:hAnsi="Cambria Math"/>
                                      <w:i/>
                                      <w:sz w:val="18"/>
                                    </w:rPr>
                                  </m:ctrlPr>
                                </m:sSupPr>
                                <m:e>
                                  <m:r>
                                    <w:rPr>
                                      <w:rFonts w:ascii="Cambria Math" w:eastAsia="Cambria Math" w:hAnsi="Cambria Math"/>
                                      <w:sz w:val="18"/>
                                    </w:rPr>
                                    <m:t>γ</m:t>
                                  </m:r>
                                </m:e>
                                <m:sup>
                                  <m:r>
                                    <w:rPr>
                                      <w:rFonts w:ascii="Cambria Math" w:eastAsia="Cambria Math" w:hAnsi="Cambria Math"/>
                                      <w:sz w:val="18"/>
                                    </w:rPr>
                                    <m:t>2</m:t>
                                  </m:r>
                                </m:sup>
                              </m:sSup>
                            </m:num>
                            <m:den>
                              <m:r>
                                <w:rPr>
                                  <w:rFonts w:ascii="Cambria Math" w:eastAsia="Cambria Math" w:hAnsi="Cambria Math"/>
                                  <w:sz w:val="18"/>
                                </w:rPr>
                                <m:t>4</m:t>
                              </m:r>
                            </m:den>
                          </m:f>
                        </m:e>
                      </m:rad>
                      <m:r>
                        <w:rPr>
                          <w:rFonts w:ascii="Cambria Math" w:eastAsia="Cambria Math" w:hAnsi="Cambria Math"/>
                          <w:sz w:val="18"/>
                        </w:rPr>
                        <m:t>+2π</m:t>
                      </m:r>
                    </m:e>
                  </m:d>
                </m:e>
              </m:func>
              <m:r>
                <w:rPr>
                  <w:rFonts w:ascii="Cambria Math" w:hAnsi="Cambria Math"/>
                  <w:sz w:val="18"/>
                </w:rPr>
                <m:t>)</m:t>
              </m:r>
            </m:e>
            <m:sup>
              <m:r>
                <w:rPr>
                  <w:rFonts w:ascii="Cambria Math" w:hAnsi="Cambria Math"/>
                  <w:sz w:val="18"/>
                </w:rPr>
                <m:t>2</m:t>
              </m:r>
            </m:sup>
          </m:sSup>
          <m:r>
            <w:rPr>
              <w:rFonts w:ascii="Cambria Math" w:hAnsi="Cambria Math"/>
              <w:sz w:val="18"/>
            </w:rPr>
            <m:t>]</m:t>
          </m:r>
        </m:oMath>
      </m:oMathPara>
    </w:p>
    <w:p w14:paraId="5F9B091C" w14:textId="37D84416" w:rsidR="00DA5B2B" w:rsidRPr="00872D7F" w:rsidRDefault="00872D7F">
      <w:pPr>
        <w:rPr>
          <w:rFonts w:ascii="Cambria Math" w:hAnsi="Cambria Math"/>
        </w:rPr>
      </w:pPr>
      <m:oMathPara>
        <m:oMath>
          <m:r>
            <m:rPr>
              <m:sty m:val="p"/>
            </m:rPr>
            <w:rPr>
              <w:rFonts w:ascii="Cambria Math" w:hAnsi="Cambria Math"/>
            </w:rPr>
            <m:t>=</m:t>
          </m:r>
          <w:bookmarkStart w:id="3" w:name="_Hlk500098446"/>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w:bookmarkEnd w:id="3"/>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r>
            <w:rPr>
              <w:rFonts w:ascii="Cambria Math" w:hAnsi="Cambria Math"/>
            </w:rPr>
            <m:t>(</m:t>
          </m:r>
          <w:bookmarkStart w:id="4" w:name="_Hlk500134906"/>
          <m:sSup>
            <m:sSupPr>
              <m:ctrlPr>
                <w:rPr>
                  <w:rFonts w:ascii="Cambria Math" w:hAnsi="Cambria Math"/>
                  <w:i/>
                </w:rPr>
              </m:ctrlPr>
            </m:sSupPr>
            <m:e>
              <m:r>
                <w:rPr>
                  <w:rFonts w:ascii="Cambria Math" w:hAnsi="Cambria Math"/>
                </w:rPr>
                <m:t>e</m:t>
              </m:r>
            </m:e>
            <m:sup>
              <m:r>
                <w:rPr>
                  <w:rFonts w:ascii="Cambria Math" w:hAnsi="Cambria Math"/>
                </w:rPr>
                <m:t>- γ</m:t>
              </m:r>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γ</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2π</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den>
                  </m:f>
                </m:e>
              </m:d>
            </m:sup>
          </m:sSup>
          <w:bookmarkEnd w:id="4"/>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w:bookmarkStart w:id="5" w:name="_Hlk500097912"/>
                  <m:sSub>
                    <m:sSubPr>
                      <m:ctrlPr>
                        <w:rPr>
                          <w:rFonts w:ascii="Cambria Math" w:hAnsi="Cambria Math"/>
                          <w:i/>
                        </w:rPr>
                      </m:ctrlPr>
                    </m:sSubPr>
                    <m:e>
                      <m:r>
                        <w:rPr>
                          <w:rFonts w:ascii="Cambria Math" w:hAnsi="Cambria Math"/>
                        </w:rPr>
                        <m:t>t</m:t>
                      </m:r>
                    </m:e>
                    <m:sub>
                      <m:r>
                        <w:rPr>
                          <w:rFonts w:ascii="Cambria Math" w:hAnsi="Cambria Math"/>
                        </w:rPr>
                        <m:t>1</m:t>
                      </m:r>
                    </m:sub>
                  </m:sSub>
                  <w:bookmarkEnd w:id="5"/>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oMath>
      </m:oMathPara>
    </w:p>
    <w:p w14:paraId="3D39C0EA" w14:textId="4FA7C603" w:rsidR="00872D7F" w:rsidRPr="00200585" w:rsidRDefault="00872D7F">
      <w:pPr>
        <w:rPr>
          <w:rFonts w:ascii="Cambria Math" w:hAnsi="Cambria Math"/>
        </w:rPr>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w:bookmarkStart w:id="6" w:name="_Hlk500175373"/>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2πγ</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den>
          </m:f>
          <w:bookmarkEnd w:id="6"/>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sup>
          </m:sSup>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oMath>
      </m:oMathPara>
    </w:p>
    <w:p w14:paraId="45897F8B" w14:textId="5D3792E1" w:rsidR="002605B6" w:rsidRDefault="006214CA">
      <w:pPr>
        <w:rPr>
          <w:rFonts w:ascii="Cambria Math" w:hAnsi="Cambria Math"/>
        </w:rPr>
      </w:pPr>
      <w:r>
        <w:rPr>
          <w:rFonts w:ascii="Cambria Math" w:hAnsi="Cambria Math" w:hint="eastAsia"/>
        </w:rPr>
        <w:t>阻尼振子储存的能量即电容器所储存的能量为</w:t>
      </w:r>
    </w:p>
    <w:p w14:paraId="22CF1D3C" w14:textId="0A427BBA" w:rsidR="006214CA" w:rsidRPr="006214CA" w:rsidRDefault="006214CA">
      <w:pPr>
        <w:rPr>
          <w:rFonts w:ascii="Cambria Math" w:hAnsi="Cambria Math"/>
        </w:rPr>
      </w:pPr>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oMath>
      </m:oMathPara>
    </w:p>
    <w:p w14:paraId="4BB73D8D" w14:textId="6E275A43" w:rsidR="006214CA" w:rsidRPr="00200585" w:rsidRDefault="006214CA">
      <w:pPr>
        <w:rPr>
          <w:rFonts w:ascii="Cambria Math" w:hAnsi="Cambria Math"/>
        </w:rPr>
      </w:pPr>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sSup>
                <m:sSupPr>
                  <m:ctrlPr>
                    <w:rPr>
                      <w:rFonts w:ascii="Cambria Math" w:hAnsi="Cambria Math"/>
                    </w:rPr>
                  </m:ctrlPr>
                </m:sSupPr>
                <m:e>
                  <m:r>
                    <w:rPr>
                      <w:rFonts w:ascii="Cambria Math" w:hAnsi="Cambria Math"/>
                    </w:rPr>
                    <m:t>e</m:t>
                  </m:r>
                </m:e>
                <m:sup>
                  <m:r>
                    <m:rPr>
                      <m:sty m:val="p"/>
                    </m:rPr>
                    <w:rPr>
                      <w:rFonts w:ascii="Cambria Math" w:hAnsi="Cambria Math"/>
                    </w:rPr>
                    <m:t xml:space="preserve">- </m:t>
                  </m:r>
                  <m:f>
                    <m:fPr>
                      <m:ctrlPr>
                        <w:rPr>
                          <w:rFonts w:ascii="Cambria Math" w:hAnsi="Cambria Math"/>
                        </w:rPr>
                      </m:ctrlPr>
                    </m:fPr>
                    <m:num>
                      <m:r>
                        <w:rPr>
                          <w:rFonts w:ascii="Cambria Math" w:hAnsi="Cambria Math"/>
                        </w:rPr>
                        <m:t>γ</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r>
                        <m:rPr>
                          <m:sty m:val="p"/>
                        </m:rPr>
                        <w:rPr>
                          <w:rFonts w:ascii="Cambria Math" w:hAnsi="Cambria Math"/>
                        </w:rPr>
                        <m:t>2</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ad>
                        <m:radPr>
                          <m:degHide m:val="1"/>
                          <m:ctrlPr>
                            <w:rPr>
                              <w:rFonts w:ascii="Cambria Math" w:eastAsia="Cambria Math" w:hAnsi="Cambria Math"/>
                            </w:rPr>
                          </m:ctrlPr>
                        </m:radPr>
                        <m:deg/>
                        <m:e>
                          <m:sSubSup>
                            <m:sSubSupPr>
                              <m:ctrlPr>
                                <w:rPr>
                                  <w:rFonts w:ascii="Cambria Math" w:eastAsia="Cambria Math" w:hAnsi="Cambria Math"/>
                                </w:rPr>
                              </m:ctrlPr>
                            </m:sSubSupPr>
                            <m:e>
                              <m:r>
                                <w:rPr>
                                  <w:rFonts w:ascii="Cambria Math" w:eastAsia="Cambria Math" w:hAnsi="Cambria Math"/>
                                </w:rPr>
                                <m:t>ω</m:t>
                              </m:r>
                            </m:e>
                            <m:sub>
                              <m:r>
                                <m:rPr>
                                  <m:sty m:val="p"/>
                                </m:rPr>
                                <w:rPr>
                                  <w:rFonts w:ascii="Cambria Math" w:eastAsia="Cambria Math" w:hAnsi="Cambria Math"/>
                                </w:rPr>
                                <m:t>0</m:t>
                              </m:r>
                            </m:sub>
                            <m:sup>
                              <m:r>
                                <m:rPr>
                                  <m:sty m:val="p"/>
                                </m:rPr>
                                <w:rPr>
                                  <w:rFonts w:ascii="Cambria Math" w:eastAsia="Cambria Math" w:hAnsi="Cambria Math"/>
                                </w:rPr>
                                <m:t>2</m:t>
                              </m:r>
                            </m:sup>
                          </m:sSubSup>
                          <m:r>
                            <m:rPr>
                              <m:sty m:val="p"/>
                            </m:rPr>
                            <w:rPr>
                              <w:rFonts w:ascii="Cambria Math" w:eastAsia="Cambria Math" w:hAnsi="Cambria Math"/>
                            </w:rPr>
                            <m:t>-</m:t>
                          </m:r>
                          <m:f>
                            <m:fPr>
                              <m:type m:val="lin"/>
                              <m:ctrlPr>
                                <w:rPr>
                                  <w:rFonts w:ascii="Cambria Math" w:eastAsia="Cambria Math" w:hAnsi="Cambria Math"/>
                                </w:rPr>
                              </m:ctrlPr>
                            </m:fPr>
                            <m:num>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2</m:t>
                                  </m:r>
                                </m:sup>
                              </m:sSup>
                            </m:num>
                            <m:den>
                              <m:r>
                                <m:rPr>
                                  <m:sty m:val="p"/>
                                </m:rPr>
                                <w:rPr>
                                  <w:rFonts w:ascii="Cambria Math" w:eastAsia="Cambria Math" w:hAnsi="Cambria Math"/>
                                </w:rPr>
                                <m:t>4</m:t>
                              </m:r>
                            </m:den>
                          </m:f>
                        </m:e>
                      </m:rad>
                    </m:e>
                  </m:d>
                </m:e>
              </m:func>
              <m:r>
                <w:rPr>
                  <w:rFonts w:ascii="Cambria Math" w:hAnsi="Cambria Math"/>
                </w:rPr>
                <m:t>)</m:t>
              </m:r>
            </m:e>
            <m:sup>
              <m:r>
                <m:rPr>
                  <m:sty m:val="p"/>
                </m:rPr>
                <w:rPr>
                  <w:rFonts w:ascii="Cambria Math" w:hAnsi="Cambria Math"/>
                </w:rPr>
                <m:t>2</m:t>
              </m:r>
            </m:sup>
          </m:sSup>
        </m:oMath>
      </m:oMathPara>
    </w:p>
    <w:p w14:paraId="7C11F873" w14:textId="1DB4A0A4" w:rsidR="00200585" w:rsidRPr="00EC6E7C" w:rsidRDefault="00200585">
      <w:pPr>
        <w:rPr>
          <w:rFonts w:ascii="Cambria Math" w:hAnsi="Cambria Math"/>
        </w:rPr>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sup>
          </m:sSup>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oMath>
      </m:oMathPara>
    </w:p>
    <w:p w14:paraId="48418F33" w14:textId="35C2B5E3" w:rsidR="007F0136" w:rsidRDefault="007F0136">
      <w:pPr>
        <w:rPr>
          <w:rFonts w:ascii="Cambria Math" w:hAnsi="Cambria Math"/>
        </w:rPr>
      </w:pPr>
      <w:r>
        <w:rPr>
          <w:rFonts w:ascii="Cambria Math" w:hAnsi="Cambria Math" w:hint="eastAsia"/>
        </w:rPr>
        <w:t>要证</w:t>
      </w:r>
      <w:r w:rsidRPr="007F0136">
        <w:rPr>
          <w:rFonts w:ascii="Cambria Math" w:hAnsi="Cambria Math" w:hint="eastAsia"/>
        </w:rPr>
        <w:t>阻尼振子一个周期所损耗的能量是否等于振子存储的能量除以品质因子</w:t>
      </w:r>
      <w:r w:rsidRPr="007F0136">
        <w:rPr>
          <w:rFonts w:ascii="Cambria Math" w:hAnsi="Cambria Math"/>
        </w:rPr>
        <w:t>Q</w:t>
      </w:r>
      <w:r>
        <w:rPr>
          <w:rFonts w:ascii="Cambria Math" w:hAnsi="Cambria Math" w:hint="eastAsia"/>
        </w:rPr>
        <w:t>，即证</w:t>
      </w:r>
    </w:p>
    <w:p w14:paraId="09C8A66D" w14:textId="58A6C11D" w:rsidR="007F0136" w:rsidRPr="007F0136" w:rsidRDefault="007F0136">
      <w:pPr>
        <w:rPr>
          <w:rFonts w:ascii="Cambria Math" w:hAnsi="Cambria Math" w:hint="eastAsia"/>
        </w:rPr>
      </w:pPr>
      <m:oMathPara>
        <m:oMath>
          <m:f>
            <m:fPr>
              <m:ctrlPr>
                <w:rPr>
                  <w:rFonts w:ascii="Cambria Math" w:hAnsi="Cambria Math"/>
                </w:rPr>
              </m:ctrlPr>
            </m:fPr>
            <m:num>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2T</m:t>
              </m:r>
            </m:den>
          </m:f>
          <m:r>
            <w:rPr>
              <w:rFonts w:ascii="Cambria Math" w:hAnsi="Cambria Math"/>
            </w:rPr>
            <m:t>≈-</m:t>
          </m:r>
          <m:r>
            <w:rPr>
              <w:rFonts w:ascii="Cambria Math" w:hAnsi="Cambria Math"/>
            </w:rPr>
            <m:t>ω</m:t>
          </m:r>
          <m:f>
            <m:fPr>
              <m:ctrlPr>
                <w:rPr>
                  <w:rFonts w:ascii="Cambria Math" w:hAnsi="Cambria Math"/>
                  <w:i/>
                </w:rPr>
              </m:ctrlPr>
            </m:fPr>
            <m:num>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2Q</m:t>
              </m:r>
            </m:den>
          </m:f>
        </m:oMath>
      </m:oMathPara>
    </w:p>
    <w:p w14:paraId="44F19C0C" w14:textId="752FDD16" w:rsidR="00EC6E7C" w:rsidRDefault="00AD4284">
      <w:pPr>
        <w:rPr>
          <w:rFonts w:ascii="Cambria Math" w:hAnsi="Cambria Math"/>
        </w:rPr>
      </w:pPr>
      <w:r>
        <w:rPr>
          <w:rFonts w:ascii="Cambria Math" w:hAnsi="Cambria Math" w:hint="eastAsia"/>
        </w:rPr>
        <w:t>显然</w:t>
      </w:r>
    </w:p>
    <w:p w14:paraId="44D8B85D" w14:textId="0DF2ABCE" w:rsidR="001F6F66" w:rsidRPr="007F0136" w:rsidRDefault="007F0136">
      <w:pPr>
        <w:rPr>
          <w:rFonts w:ascii="Cambria Math" w:hAnsi="Cambria Math" w:hint="eastAsia"/>
        </w:rPr>
      </w:pPr>
      <m:oMathPara>
        <m:oMath>
          <m:f>
            <m:fPr>
              <m:ctrlPr>
                <w:rPr>
                  <w:rFonts w:ascii="Cambria Math" w:hAnsi="Cambria Math"/>
                </w:rPr>
              </m:ctrlPr>
            </m:fPr>
            <m:num>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sup>
          </m:sSup>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2πγ</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den>
              </m:f>
            </m:num>
            <m:den>
              <m:r>
                <w:rPr>
                  <w:rFonts w:ascii="Cambria Math" w:hAnsi="Cambria Math"/>
                </w:rPr>
                <m:t>2</m:t>
              </m:r>
              <m:f>
                <m:fPr>
                  <m:ctrlPr>
                    <w:rPr>
                      <w:rFonts w:ascii="Cambria Math" w:hAnsi="Cambria Math"/>
                      <w:i/>
                    </w:rPr>
                  </m:ctrlPr>
                </m:fPr>
                <m:num>
                  <m:r>
                    <w:rPr>
                      <w:rFonts w:ascii="Cambria Math" w:hAnsi="Cambria Math"/>
                    </w:rPr>
                    <m:t>2π</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den>
              </m:f>
            </m:den>
          </m:f>
        </m:oMath>
      </m:oMathPara>
    </w:p>
    <w:p w14:paraId="4D6189A9" w14:textId="20BF4E7D" w:rsidR="003C688E" w:rsidRPr="003C688E" w:rsidRDefault="0053066B">
      <w:pPr>
        <w:rPr>
          <w:rFonts w:ascii="Cambria Math" w:hAnsi="Cambria Math"/>
        </w:rPr>
      </w:pPr>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sup>
          </m:sSup>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γ</m:t>
              </m:r>
            </m:num>
            <m:den>
              <m:r>
                <w:rPr>
                  <w:rFonts w:ascii="Cambria Math" w:hAnsi="Cambria Math"/>
                </w:rPr>
                <m:t>2</m:t>
              </m:r>
            </m:den>
          </m:f>
        </m:oMath>
      </m:oMathPara>
    </w:p>
    <w:p w14:paraId="6149841C" w14:textId="2C481C71" w:rsidR="00490BDA" w:rsidRPr="00B24D45" w:rsidRDefault="00490BDA">
      <w:pPr>
        <w:rPr>
          <w:rFonts w:ascii="Cambria Math" w:hAnsi="Cambria Math"/>
        </w:rPr>
      </w:pPr>
      <m:oMathPara>
        <m:oMath>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sup>
          </m:sSup>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4</m:t>
                          </m:r>
                        </m:den>
                      </m:f>
                    </m:e>
                  </m:rad>
                </m:e>
              </m:d>
            </m:e>
          </m:func>
          <m:r>
            <w:rPr>
              <w:rFonts w:ascii="Cambria Math" w:hAnsi="Cambria Math"/>
            </w:rPr>
            <m:t>∙</m:t>
          </m:r>
          <m:r>
            <w:rPr>
              <w:rFonts w:ascii="Cambria Math" w:hAnsi="Cambria Math"/>
            </w:rPr>
            <m:t>(-</m:t>
          </m:r>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2Q</m:t>
              </m:r>
            </m:den>
          </m:f>
          <m:r>
            <w:rPr>
              <w:rFonts w:ascii="Cambria Math" w:hAnsi="Cambria Math"/>
            </w:rPr>
            <m:t>)</m:t>
          </m:r>
          <m:r>
            <w:rPr>
              <w:rFonts w:ascii="Cambria Math" w:hAnsi="Cambria Math"/>
            </w:rPr>
            <m:t>=</m:t>
          </m:r>
          <m:r>
            <w:rPr>
              <w:rFonts w:ascii="Cambria Math" w:hAnsi="Cambria Math"/>
            </w:rPr>
            <m:t>-</m:t>
          </m:r>
          <m:r>
            <w:rPr>
              <w:rFonts w:ascii="Cambria Math" w:hAnsi="Cambria Math"/>
            </w:rPr>
            <m:t>ω</m:t>
          </m:r>
          <m:f>
            <m:fPr>
              <m:ctrlPr>
                <w:rPr>
                  <w:rFonts w:ascii="Cambria Math" w:hAnsi="Cambria Math"/>
                  <w:i/>
                </w:rPr>
              </m:ctrlPr>
            </m:fPr>
            <m:num>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2Q</m:t>
              </m:r>
            </m:den>
          </m:f>
        </m:oMath>
      </m:oMathPara>
    </w:p>
    <w:p w14:paraId="1F7241EC" w14:textId="24B950F2" w:rsidR="00B24D45" w:rsidRPr="00490BDA" w:rsidRDefault="00B24D45">
      <w:pPr>
        <w:rPr>
          <w:rFonts w:ascii="Cambria Math" w:hAnsi="Cambria Math" w:hint="eastAsia"/>
        </w:rPr>
      </w:pPr>
      <w:r>
        <w:rPr>
          <w:rFonts w:ascii="Cambria Math" w:hAnsi="Cambria Math" w:hint="eastAsia"/>
        </w:rPr>
        <w:t>故</w:t>
      </w:r>
      <w:r w:rsidRPr="00B24D45">
        <w:rPr>
          <w:rFonts w:ascii="Cambria Math" w:hAnsi="Cambria Math" w:hint="eastAsia"/>
        </w:rPr>
        <w:t>阻尼振子一个周期所损耗的能量是否等于振子存储的能量除以品质因子</w:t>
      </w:r>
      <w:r w:rsidRPr="00B24D45">
        <w:rPr>
          <w:rFonts w:ascii="Cambria Math" w:hAnsi="Cambria Math"/>
        </w:rPr>
        <w:t>Q</w:t>
      </w:r>
      <w:r>
        <w:rPr>
          <w:rFonts w:ascii="Cambria Math" w:hAnsi="Cambria Math" w:hint="eastAsia"/>
        </w:rPr>
        <w:t>。</w:t>
      </w:r>
    </w:p>
    <w:p w14:paraId="59AF7218" w14:textId="77777777" w:rsidR="006214CA" w:rsidRDefault="006214CA">
      <w:pPr>
        <w:rPr>
          <w:rFonts w:ascii="Cambria Math" w:hAnsi="Cambria Math"/>
        </w:rPr>
      </w:pPr>
    </w:p>
    <w:p w14:paraId="53A7F8FD" w14:textId="0ADF4FFE" w:rsidR="002605B6" w:rsidRDefault="002605B6">
      <w:pPr>
        <w:rPr>
          <w:rFonts w:ascii="Cambria Math" w:hAnsi="Cambria Math"/>
        </w:rPr>
      </w:pPr>
      <w:r>
        <w:rPr>
          <w:rFonts w:ascii="Cambria Math" w:hAnsi="Cambria Math" w:hint="eastAsia"/>
        </w:rPr>
        <w:t>问题二：解：</w:t>
      </w:r>
      <w:r w:rsidR="00155462">
        <w:rPr>
          <w:rFonts w:ascii="Cambria Math" w:hAnsi="Cambria Math" w:hint="eastAsia"/>
        </w:rPr>
        <w:t>根据电容阻抗、电感阻抗和串联电阻分压公式，有</w:t>
      </w:r>
    </w:p>
    <w:p w14:paraId="7CB2F7FC" w14:textId="6A47ADE1" w:rsidR="00155462" w:rsidRPr="0074651C" w:rsidRDefault="001F6F66">
      <w:pPr>
        <w:rPr>
          <w:rFonts w:ascii="Cambria Math" w:hAnsi="Cambria Math"/>
        </w:rPr>
      </w:pPr>
      <m:oMathPara>
        <m:oMath>
          <m:sSub>
            <m:sSubPr>
              <m:ctrlPr>
                <w:rPr>
                  <w:rFonts w:ascii="Cambria Math" w:hAnsi="Cambria Math"/>
                </w:rPr>
              </m:ctrlPr>
            </m:sSubPr>
            <m:e>
              <m:r>
                <m:rPr>
                  <m:sty m:val="p"/>
                </m:rPr>
                <w:rPr>
                  <w:rFonts w:ascii="Cambria Math" w:hAnsi="Cambria Math"/>
                </w:rPr>
                <m:t>V</m:t>
              </m:r>
            </m:e>
            <m:sub>
              <m:r>
                <w:rPr>
                  <w:rFonts w:ascii="Cambria Math" w:hAnsi="Cambria Math"/>
                </w:rPr>
                <m:t>C</m:t>
              </m:r>
            </m:sub>
          </m:sSub>
          <m:r>
            <w:rPr>
              <w:rFonts w:ascii="Cambria Math" w:hAnsi="Cambria Math"/>
            </w:rPr>
            <m:t>=Re(</m:t>
          </m:r>
          <m:f>
            <m:fPr>
              <m:ctrlPr>
                <w:rPr>
                  <w:rFonts w:ascii="Cambria Math" w:hAnsi="Cambria Math"/>
                  <w:i/>
                </w:rPr>
              </m:ctrlPr>
            </m:fPr>
            <m:num>
              <w:bookmarkStart w:id="7" w:name="_Hlk499964196"/>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iωC</m:t>
                      </m:r>
                    </m:den>
                  </m:f>
                </m:e>
              </m:d>
              <w:bookmarkEnd w:id="7"/>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hint="eastAsia"/>
                    </w:rPr>
                    <m:t>e</m:t>
                  </m:r>
                </m:e>
                <m:sup>
                  <m:r>
                    <w:rPr>
                      <w:rFonts w:ascii="Cambria Math" w:hAnsi="Cambria Math" w:hint="eastAsia"/>
                    </w:rPr>
                    <m:t>i</m:t>
                  </m:r>
                  <m:r>
                    <w:rPr>
                      <w:rFonts w:ascii="Cambria Math" w:hAnsi="Cambria Math"/>
                    </w:rPr>
                    <m:t>ωt</m:t>
                  </m:r>
                </m:sup>
              </m:sSup>
            </m:num>
            <m:den>
              <m:r>
                <m:rPr>
                  <m:sty m:val="p"/>
                </m:rP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iωC</m:t>
                  </m:r>
                </m:den>
              </m:f>
              <m:r>
                <m:rPr>
                  <m:sty m:val="p"/>
                </m:rPr>
                <w:rPr>
                  <w:rFonts w:ascii="Cambria Math" w:hAnsi="Cambria Math"/>
                </w:rPr>
                <m:t>+iωL</m:t>
              </m:r>
            </m:den>
          </m:f>
          <m:r>
            <m:rPr>
              <m:sty m:val="p"/>
            </m:rPr>
            <w:rPr>
              <w:rFonts w:ascii="Cambria Math" w:hAnsi="Cambria Math"/>
            </w:rPr>
            <m:t>)</m:t>
          </m:r>
        </m:oMath>
      </m:oMathPara>
    </w:p>
    <w:p w14:paraId="1CE83DCD" w14:textId="5F4DAD91" w:rsidR="0074651C" w:rsidRPr="0074651C" w:rsidRDefault="0074651C">
      <w:pPr>
        <w:rPr>
          <w:rFonts w:ascii="Cambria Math" w:hAnsi="Cambria Math"/>
        </w:rPr>
      </w:pPr>
      <m:oMathPara>
        <m:oMath>
          <m:r>
            <m:rPr>
              <m:sty m:val="p"/>
            </m:rPr>
            <w:rPr>
              <w:rFonts w:ascii="Cambria Math" w:hAnsi="Cambria Math"/>
            </w:rPr>
            <m:t>=Re(</m:t>
          </m:r>
          <m:f>
            <m:fPr>
              <m:ctrlPr>
                <w:rPr>
                  <w:rFonts w:ascii="Cambria Math" w:hAnsi="Cambria Math"/>
                </w:rPr>
              </m:ctrlPr>
            </m:fPr>
            <m:num>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CL</m:t>
                      </m:r>
                    </m:den>
                  </m:f>
                </m:e>
              </m:d>
              <m:sSub>
                <m:sSubPr>
                  <m:ctrlPr>
                    <w:rPr>
                      <w:rFonts w:ascii="Cambria Math" w:hAnsi="Cambria Math"/>
                      <w:i/>
                    </w:rPr>
                  </m:ctrlPr>
                </m:sSubPr>
                <m:e>
                  <m:r>
                    <w:rPr>
                      <w:rFonts w:ascii="Cambria Math" w:hAnsi="Cambria Math"/>
                    </w:rPr>
                    <m:t>V</m:t>
                  </m:r>
                </m:e>
                <m:sub>
                  <m:r>
                    <w:rPr>
                      <w:rFonts w:ascii="Cambria Math" w:hAnsi="Cambria Math"/>
                    </w:rPr>
                    <m:t>0</m:t>
                  </m:r>
                </m:sub>
              </m:sSub>
            </m:num>
            <m:den>
              <m:f>
                <m:fPr>
                  <m:ctrlPr>
                    <w:rPr>
                      <w:rFonts w:ascii="Cambria Math" w:hAnsi="Cambria Math"/>
                      <w:i/>
                    </w:rPr>
                  </m:ctrlPr>
                </m:fPr>
                <m:num>
                  <m:r>
                    <w:rPr>
                      <w:rFonts w:ascii="Cambria Math" w:hAnsi="Cambria Math"/>
                    </w:rPr>
                    <m:t>R</m:t>
                  </m:r>
                  <m:r>
                    <m:rPr>
                      <m:sty m:val="p"/>
                    </m:rPr>
                    <w:rPr>
                      <w:rFonts w:ascii="Cambria Math" w:hAnsi="Cambria Math"/>
                    </w:rPr>
                    <m:t>ω</m:t>
                  </m:r>
                </m:num>
                <m:den>
                  <m:r>
                    <w:rPr>
                      <w:rFonts w:ascii="Cambria Math" w:hAnsi="Cambria Math"/>
                    </w:rPr>
                    <m:t>L</m:t>
                  </m:r>
                </m:den>
              </m:f>
              <m:r>
                <w:rPr>
                  <w:rFonts w:ascii="Cambria Math" w:hAnsi="Cambria Math"/>
                </w:rPr>
                <m:t>-</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rPr>
                  </m:ctrlPr>
                </m:sSupPr>
                <m:e>
                  <m:r>
                    <m:rPr>
                      <m:sty m:val="p"/>
                    </m:rPr>
                    <w:rPr>
                      <w:rFonts w:ascii="Cambria Math" w:hAnsi="Cambria Math"/>
                    </w:rPr>
                    <m:t>ω</m:t>
                  </m:r>
                </m:e>
                <m:sup>
                  <m:r>
                    <w:rPr>
                      <w:rFonts w:ascii="Cambria Math" w:hAnsi="Cambria Math"/>
                    </w:rPr>
                    <m:t>2</m:t>
                  </m:r>
                </m:sup>
              </m:sSup>
              <m:r>
                <w:rPr>
                  <w:rFonts w:ascii="Cambria Math" w:hAnsi="Cambria Math"/>
                </w:rPr>
                <m:t>)</m:t>
              </m:r>
            </m:den>
          </m:f>
          <m:sSup>
            <m:sSupPr>
              <m:ctrlPr>
                <w:rPr>
                  <w:rFonts w:ascii="Cambria Math" w:hAnsi="Cambria Math"/>
                  <w:i/>
                </w:rPr>
              </m:ctrlPr>
            </m:sSupPr>
            <m:e>
              <m:r>
                <w:rPr>
                  <w:rFonts w:ascii="Cambria Math" w:hAnsi="Cambria Math" w:hint="eastAsia"/>
                </w:rPr>
                <m:t>e</m:t>
              </m:r>
            </m:e>
            <m:sup>
              <m:r>
                <w:rPr>
                  <w:rFonts w:ascii="Cambria Math" w:hAnsi="Cambria Math" w:hint="eastAsia"/>
                </w:rPr>
                <m:t>i</m:t>
              </m:r>
              <m:r>
                <w:rPr>
                  <w:rFonts w:ascii="Cambria Math" w:hAnsi="Cambria Math"/>
                </w:rPr>
                <m:t>ω</m:t>
              </m:r>
              <m:r>
                <w:rPr>
                  <w:rFonts w:ascii="Cambria Math" w:hAnsi="Cambria Math" w:hint="eastAsia"/>
                </w:rPr>
                <m:t>t</m:t>
              </m:r>
            </m:sup>
          </m:sSup>
          <m:r>
            <m:rPr>
              <m:sty m:val="p"/>
            </m:rPr>
            <w:rPr>
              <w:rFonts w:ascii="Cambria Math" w:hAnsi="Cambria Math"/>
            </w:rPr>
            <m:t>)</m:t>
          </m:r>
        </m:oMath>
      </m:oMathPara>
    </w:p>
    <w:p w14:paraId="256E5DCB" w14:textId="3BAD211F" w:rsidR="0074651C" w:rsidRPr="000C1CD7" w:rsidRDefault="000C1CD7">
      <w:pPr>
        <w:rPr>
          <w:rFonts w:ascii="Cambria Math" w:hAnsi="Cambria Math"/>
        </w:rPr>
      </w:pPr>
      <m:oMathPara>
        <m:oMath>
          <m:r>
            <m:rPr>
              <m:sty m:val="p"/>
            </m:rPr>
            <w:rPr>
              <w:rFonts w:ascii="Cambria Math" w:hAnsi="Cambria Math"/>
            </w:rPr>
            <m:t>=Re</m:t>
          </m:r>
          <m:d>
            <m:dPr>
              <m:ctrlPr>
                <w:rPr>
                  <w:rFonts w:ascii="Cambria Math" w:hAnsi="Cambria Math"/>
                </w:rPr>
              </m:ctrlPr>
            </m:dPr>
            <m:e>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r>
                        <w:rPr>
                          <w:rFonts w:ascii="Cambria Math" w:hAnsi="Cambria Math"/>
                        </w:rPr>
                        <m:t>-i</m:t>
                      </m:r>
                      <m:f>
                        <m:fPr>
                          <m:ctrlPr>
                            <w:rPr>
                              <w:rFonts w:ascii="Cambria Math" w:hAnsi="Cambria Math"/>
                              <w:i/>
                            </w:rPr>
                          </m:ctrlPr>
                        </m:fPr>
                        <m:num>
                          <m:r>
                            <w:rPr>
                              <w:rFonts w:ascii="Cambria Math" w:hAnsi="Cambria Math"/>
                            </w:rPr>
                            <m:t>Rω</m:t>
                          </m:r>
                        </m:num>
                        <m:den>
                          <m:r>
                            <w:rPr>
                              <w:rFonts w:ascii="Cambria Math" w:hAnsi="Cambria Math"/>
                            </w:rPr>
                            <m:t>L</m:t>
                          </m:r>
                        </m:den>
                      </m:f>
                    </m:e>
                  </m:d>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CL</m:t>
                      </m:r>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rPr>
                              </m:ctrlPr>
                            </m:sSupPr>
                            <m:e>
                              <m:r>
                                <m:rPr>
                                  <m:sty m:val="p"/>
                                </m:rP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r>
                                <m:rPr>
                                  <m:sty m:val="p"/>
                                </m:rPr>
                                <w:rPr>
                                  <w:rFonts w:ascii="Cambria Math" w:hAnsi="Cambria Math"/>
                                </w:rPr>
                                <m:t>ω</m:t>
                              </m:r>
                            </m:num>
                            <m:den>
                              <m:r>
                                <w:rPr>
                                  <w:rFonts w:ascii="Cambria Math" w:hAnsi="Cambria Math"/>
                                </w:rPr>
                                <m:t>L</m:t>
                              </m:r>
                            </m:den>
                          </m:f>
                        </m:e>
                      </m:d>
                    </m:e>
                    <m:sup>
                      <m:r>
                        <w:rPr>
                          <w:rFonts w:ascii="Cambria Math" w:hAnsi="Cambria Math"/>
                        </w:rPr>
                        <m:t>2</m:t>
                      </m:r>
                    </m:sup>
                  </m:sSup>
                </m:den>
              </m:f>
              <m:sSup>
                <m:sSupPr>
                  <m:ctrlPr>
                    <w:rPr>
                      <w:rFonts w:ascii="Cambria Math" w:hAnsi="Cambria Math"/>
                    </w:rPr>
                  </m:ctrlPr>
                </m:sSupPr>
                <m:e>
                  <m:r>
                    <w:rPr>
                      <w:rFonts w:ascii="Cambria Math" w:hAnsi="Cambria Math"/>
                    </w:rPr>
                    <m:t>e</m:t>
                  </m:r>
                </m:e>
                <m:sup>
                  <m:r>
                    <w:rPr>
                      <w:rFonts w:ascii="Cambria Math" w:hAnsi="Cambria Math"/>
                    </w:rPr>
                    <m:t>iωt</m:t>
                  </m:r>
                </m:sup>
              </m:sSup>
            </m:e>
          </m:d>
        </m:oMath>
      </m:oMathPara>
    </w:p>
    <w:p w14:paraId="7BDC76ED" w14:textId="41CCAD5F" w:rsidR="000C1CD7" w:rsidRPr="002335B2" w:rsidRDefault="000C1CD7">
      <w:pPr>
        <w:rPr>
          <w:rFonts w:ascii="Cambria Math" w:hAnsi="Cambria Math"/>
        </w:rPr>
      </w:pPr>
      <m:oMathPara>
        <m:oMath>
          <m:r>
            <m:rPr>
              <m:sty m:val="p"/>
            </m:rPr>
            <w:rPr>
              <w:rFonts w:ascii="Cambria Math" w:hAnsi="Cambria Math"/>
            </w:rPr>
            <w:lastRenderedPageBreak/>
            <m:t>=Re(</m:t>
          </m:r>
          <m:f>
            <m:fPr>
              <m:ctrlPr>
                <w:rPr>
                  <w:rFonts w:ascii="Cambria Math" w:hAnsi="Cambria Math"/>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CL</m:t>
                  </m:r>
                </m:den>
              </m:f>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rPr>
                              </m:ctrlPr>
                            </m:sSupPr>
                            <m:e>
                              <m:r>
                                <m:rPr>
                                  <m:sty m:val="p"/>
                                </m:rP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r>
                                <m:rPr>
                                  <m:sty m:val="p"/>
                                </m:rPr>
                                <w:rPr>
                                  <w:rFonts w:ascii="Cambria Math" w:hAnsi="Cambria Math"/>
                                </w:rPr>
                                <m:t>ω</m:t>
                              </m:r>
                            </m:num>
                            <m:den>
                              <m:r>
                                <w:rPr>
                                  <w:rFonts w:ascii="Cambria Math" w:hAnsi="Cambria Math"/>
                                </w:rPr>
                                <m:t>L</m:t>
                              </m:r>
                            </m:den>
                          </m:f>
                        </m:e>
                      </m:d>
                    </m:e>
                    <m:sup>
                      <m:r>
                        <w:rPr>
                          <w:rFonts w:ascii="Cambria Math" w:hAnsi="Cambria Math"/>
                        </w:rPr>
                        <m:t>2</m:t>
                      </m:r>
                    </m:sup>
                  </m:sSup>
                </m:e>
              </m:rad>
            </m:den>
          </m:f>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Δ</m:t>
              </m:r>
              <m:r>
                <w:rPr>
                  <w:rFonts w:ascii="Cambria Math" w:hAnsi="Cambria Math"/>
                </w:rPr>
                <m:t>+ωt)</m:t>
              </m:r>
            </m:sup>
          </m:sSup>
          <m:r>
            <m:rPr>
              <m:sty m:val="p"/>
            </m:rPr>
            <w:rPr>
              <w:rFonts w:ascii="Cambria Math" w:hAnsi="Cambria Math"/>
            </w:rPr>
            <m:t>)</m:t>
          </m:r>
        </m:oMath>
      </m:oMathPara>
    </w:p>
    <w:p w14:paraId="6423F50B" w14:textId="76F56CB2" w:rsidR="002335B2" w:rsidRPr="000C1CD7" w:rsidRDefault="002335B2">
      <w:pPr>
        <w:rPr>
          <w:rFonts w:ascii="Cambria Math" w:hAnsi="Cambria Math" w:hint="eastAsia"/>
        </w:rPr>
      </w:pPr>
      <m:oMathPara>
        <m:oMath>
          <m:r>
            <m:rPr>
              <m:sty m:val="p"/>
            </m:rPr>
            <w:rPr>
              <w:rFonts w:ascii="Cambria Math" w:hAnsi="Cambria Math" w:hint="eastAsia"/>
            </w:rPr>
            <m:t>=</m:t>
          </m:r>
          <m:f>
            <m:fPr>
              <m:ctrlPr>
                <w:rPr>
                  <w:rFonts w:ascii="Cambria Math" w:hAnsi="Cambria Math"/>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CL</m:t>
                  </m:r>
                </m:den>
              </m:f>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rPr>
                              </m:ctrlPr>
                            </m:sSupPr>
                            <m:e>
                              <m:r>
                                <m:rPr>
                                  <m:sty m:val="p"/>
                                </m:rP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r>
                                <m:rPr>
                                  <m:sty m:val="p"/>
                                </m:rPr>
                                <w:rPr>
                                  <w:rFonts w:ascii="Cambria Math" w:hAnsi="Cambria Math"/>
                                </w:rPr>
                                <m:t>ω</m:t>
                              </m:r>
                            </m:num>
                            <m:den>
                              <m:r>
                                <w:rPr>
                                  <w:rFonts w:ascii="Cambria Math" w:hAnsi="Cambria Math"/>
                                </w:rPr>
                                <m:t>L</m:t>
                              </m:r>
                            </m:den>
                          </m:f>
                        </m:e>
                      </m:d>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m:t>
              </m:r>
              <m:r>
                <m:rPr>
                  <m:sty m:val="p"/>
                </m:rPr>
                <w:rPr>
                  <w:rFonts w:ascii="Cambria Math" w:hAnsi="Cambria Math"/>
                </w:rPr>
                <m:t>Δ</m:t>
              </m:r>
              <m:r>
                <m:rPr>
                  <m:sty m:val="p"/>
                </m:rPr>
                <w:rPr>
                  <w:rFonts w:ascii="Cambria Math" w:hAnsi="Cambria Math"/>
                </w:rPr>
                <m:t>+ωt)</m:t>
              </m:r>
            </m:e>
          </m:func>
        </m:oMath>
      </m:oMathPara>
    </w:p>
    <w:p w14:paraId="02905B7D" w14:textId="7F9E0F03" w:rsidR="000C1CD7" w:rsidRDefault="000C1CD7">
      <w:pPr>
        <w:rPr>
          <w:rFonts w:ascii="Cambria Math" w:hAnsi="Cambria Math"/>
        </w:rPr>
      </w:pPr>
      <w:r>
        <w:rPr>
          <w:rFonts w:ascii="Cambria Math" w:hAnsi="Cambria Math" w:hint="eastAsia"/>
        </w:rPr>
        <w:t>其中</w:t>
      </w:r>
    </w:p>
    <w:p w14:paraId="616E2241" w14:textId="7E17574E" w:rsidR="00EF0D11" w:rsidRPr="001F6F66" w:rsidRDefault="000C1CD7">
      <w:pPr>
        <w:rPr>
          <w:rFonts w:ascii="Cambria Math" w:hAnsi="Cambria Math"/>
        </w:rPr>
      </w:pPr>
      <m:oMathPara>
        <m:oMath>
          <m:r>
            <m:rPr>
              <m:sty m:val="p"/>
            </m:rPr>
            <w:rPr>
              <w:rFonts w:ascii="Cambria Math" w:hAnsi="Cambria Math"/>
            </w:rPr>
            <m:t>Δ=</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Rω</m:t>
                      </m:r>
                    </m:num>
                    <m:den>
                      <m:r>
                        <w:rPr>
                          <w:rFonts w:ascii="Cambria Math" w:hAnsi="Cambria Math"/>
                        </w:rPr>
                        <m:t>L</m:t>
                      </m:r>
                    </m:den>
                  </m:f>
                </m:num>
                <m:den>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e>
          </m:func>
        </m:oMath>
      </m:oMathPara>
    </w:p>
    <w:p w14:paraId="607D3CDA" w14:textId="2A5E05E0" w:rsidR="001F6F66" w:rsidRPr="00EF0D11" w:rsidRDefault="001F6F66">
      <w:pPr>
        <w:rPr>
          <w:rFonts w:ascii="Cambria Math" w:hAnsi="Cambria Math" w:hint="eastAsia"/>
        </w:rPr>
      </w:pPr>
      <w:r>
        <w:rPr>
          <w:rFonts w:ascii="Cambria Math" w:hAnsi="Cambria Math" w:hint="eastAsia"/>
        </w:rPr>
        <w:t>与通过求解微分方程得到的解相同。</w:t>
      </w:r>
    </w:p>
    <w:sectPr w:rsidR="001F6F66" w:rsidRPr="00EF0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0"/>
    <w:rsid w:val="000149F0"/>
    <w:rsid w:val="000C1CD7"/>
    <w:rsid w:val="000C7044"/>
    <w:rsid w:val="000F4EF7"/>
    <w:rsid w:val="00155462"/>
    <w:rsid w:val="00180B81"/>
    <w:rsid w:val="001F6F66"/>
    <w:rsid w:val="00200585"/>
    <w:rsid w:val="00211FEC"/>
    <w:rsid w:val="002335B2"/>
    <w:rsid w:val="00254028"/>
    <w:rsid w:val="002605B6"/>
    <w:rsid w:val="002D6006"/>
    <w:rsid w:val="002E58FC"/>
    <w:rsid w:val="00321CE9"/>
    <w:rsid w:val="003561B0"/>
    <w:rsid w:val="00375DA6"/>
    <w:rsid w:val="003C688E"/>
    <w:rsid w:val="00490BDA"/>
    <w:rsid w:val="00491A9E"/>
    <w:rsid w:val="004F64A7"/>
    <w:rsid w:val="00501F6C"/>
    <w:rsid w:val="00525703"/>
    <w:rsid w:val="00527D28"/>
    <w:rsid w:val="0053066B"/>
    <w:rsid w:val="0058062B"/>
    <w:rsid w:val="005F2320"/>
    <w:rsid w:val="006214CA"/>
    <w:rsid w:val="00656A29"/>
    <w:rsid w:val="006B6851"/>
    <w:rsid w:val="006D410E"/>
    <w:rsid w:val="00716CEE"/>
    <w:rsid w:val="0074651C"/>
    <w:rsid w:val="007F0136"/>
    <w:rsid w:val="007F16FA"/>
    <w:rsid w:val="007F3B40"/>
    <w:rsid w:val="00872D7F"/>
    <w:rsid w:val="0088205D"/>
    <w:rsid w:val="0088572F"/>
    <w:rsid w:val="00891BD0"/>
    <w:rsid w:val="009210AC"/>
    <w:rsid w:val="00942FA8"/>
    <w:rsid w:val="00A35864"/>
    <w:rsid w:val="00A4468C"/>
    <w:rsid w:val="00AA3E78"/>
    <w:rsid w:val="00AD4284"/>
    <w:rsid w:val="00B24D45"/>
    <w:rsid w:val="00B52B62"/>
    <w:rsid w:val="00B75C4C"/>
    <w:rsid w:val="00BE78AD"/>
    <w:rsid w:val="00C47A76"/>
    <w:rsid w:val="00C54F1F"/>
    <w:rsid w:val="00C966A7"/>
    <w:rsid w:val="00CD43B8"/>
    <w:rsid w:val="00D0751D"/>
    <w:rsid w:val="00D636BC"/>
    <w:rsid w:val="00D75248"/>
    <w:rsid w:val="00D85231"/>
    <w:rsid w:val="00DA5B2B"/>
    <w:rsid w:val="00E16C74"/>
    <w:rsid w:val="00EB6581"/>
    <w:rsid w:val="00EC6E7C"/>
    <w:rsid w:val="00EF0D11"/>
    <w:rsid w:val="00F9375C"/>
    <w:rsid w:val="00FA3776"/>
    <w:rsid w:val="00FC15E4"/>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0F29"/>
  <w15:chartTrackingRefBased/>
  <w15:docId w15:val="{D872724D-D8AB-4D3D-951B-D7DE06CD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1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2514-8946-44A7-B637-8ACDE6A8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17</cp:revision>
  <dcterms:created xsi:type="dcterms:W3CDTF">2017-12-01T15:42:00Z</dcterms:created>
  <dcterms:modified xsi:type="dcterms:W3CDTF">2017-12-04T11:09:00Z</dcterms:modified>
</cp:coreProperties>
</file>