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50440887"/>
        <w:docPartObj>
          <w:docPartGallery w:val="Cover Pages"/>
          <w:docPartUnique/>
        </w:docPartObj>
      </w:sdtPr>
      <w:sdtEndPr/>
      <w:sdtContent>
        <w:p w14:paraId="68F87734" w14:textId="3FC5A4E3" w:rsidR="00974B26" w:rsidRDefault="00974B26"/>
        <w:p w14:paraId="0E7AA22D" w14:textId="77777777" w:rsidR="00C02439" w:rsidRDefault="00974B26">
          <w:pPr>
            <w:rPr>
              <w:rFonts w:asciiTheme="majorHAnsi" w:eastAsiaTheme="majorEastAsia" w:hAnsiTheme="majorHAnsi" w:cstheme="majorBidi"/>
              <w:color w:val="262626" w:themeColor="text1" w:themeTint="D9"/>
              <w:sz w:val="40"/>
              <w:szCs w:val="40"/>
            </w:rPr>
          </w:pPr>
          <w:r>
            <w:rPr>
              <w:noProof/>
            </w:rPr>
            <mc:AlternateContent>
              <mc:Choice Requires="wps">
                <w:drawing>
                  <wp:anchor distT="0" distB="0" distL="182880" distR="182880" simplePos="0" relativeHeight="251660288" behindDoc="0" locked="0" layoutInCell="1" allowOverlap="1" wp14:anchorId="2A912553" wp14:editId="1D51B0A7">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021C9E" w14:textId="42E38725" w:rsidR="00974B26" w:rsidRDefault="0061103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74B26">
                                      <w:rPr>
                                        <w:color w:val="4472C4" w:themeColor="accent1"/>
                                        <w:sz w:val="72"/>
                                        <w:szCs w:val="72"/>
                                      </w:rPr>
                                      <w:t>DAC619 AE1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310B2CA" w14:textId="093ECB6D" w:rsidR="00974B26" w:rsidRDefault="00974B26">
                                    <w:pPr>
                                      <w:pStyle w:val="NoSpacing"/>
                                      <w:spacing w:before="40" w:after="40"/>
                                      <w:rPr>
                                        <w:caps/>
                                        <w:color w:val="1F4E79" w:themeColor="accent5" w:themeShade="80"/>
                                        <w:sz w:val="28"/>
                                        <w:szCs w:val="28"/>
                                      </w:rPr>
                                    </w:pPr>
                                    <w:r>
                                      <w:rPr>
                                        <w:caps/>
                                        <w:color w:val="1F4E79" w:themeColor="accent5" w:themeShade="80"/>
                                        <w:sz w:val="28"/>
                                        <w:szCs w:val="28"/>
                                      </w:rPr>
                                      <w:t>Q12975371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2A7BD9D" w14:textId="33F002B3" w:rsidR="00974B26" w:rsidRDefault="00974B26">
                                    <w:pPr>
                                      <w:pStyle w:val="NoSpacing"/>
                                      <w:spacing w:before="80" w:after="40"/>
                                      <w:rPr>
                                        <w:caps/>
                                        <w:color w:val="5B9BD5" w:themeColor="accent5"/>
                                        <w:sz w:val="24"/>
                                        <w:szCs w:val="24"/>
                                      </w:rPr>
                                    </w:pPr>
                                    <w:r>
                                      <w:rPr>
                                        <w:caps/>
                                        <w:color w:val="5B9BD5" w:themeColor="accent5"/>
                                        <w:sz w:val="24"/>
                                        <w:szCs w:val="24"/>
                                      </w:rPr>
                                      <w:t>James Johnson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A912553"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53021C9E" w14:textId="42E38725" w:rsidR="00974B26" w:rsidRDefault="00974B2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DAC619 AE1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310B2CA" w14:textId="093ECB6D" w:rsidR="00974B26" w:rsidRDefault="00974B26">
                              <w:pPr>
                                <w:pStyle w:val="NoSpacing"/>
                                <w:spacing w:before="40" w:after="40"/>
                                <w:rPr>
                                  <w:caps/>
                                  <w:color w:val="1F4E79" w:themeColor="accent5" w:themeShade="80"/>
                                  <w:sz w:val="28"/>
                                  <w:szCs w:val="28"/>
                                </w:rPr>
                              </w:pPr>
                              <w:r>
                                <w:rPr>
                                  <w:caps/>
                                  <w:color w:val="1F4E79" w:themeColor="accent5" w:themeShade="80"/>
                                  <w:sz w:val="28"/>
                                  <w:szCs w:val="28"/>
                                </w:rPr>
                                <w:t>Q12975371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2A7BD9D" w14:textId="33F002B3" w:rsidR="00974B26" w:rsidRDefault="00974B26">
                              <w:pPr>
                                <w:pStyle w:val="NoSpacing"/>
                                <w:spacing w:before="80" w:after="40"/>
                                <w:rPr>
                                  <w:caps/>
                                  <w:color w:val="5B9BD5" w:themeColor="accent5"/>
                                  <w:sz w:val="24"/>
                                  <w:szCs w:val="24"/>
                                </w:rPr>
                              </w:pPr>
                              <w:r>
                                <w:rPr>
                                  <w:caps/>
                                  <w:color w:val="5B9BD5" w:themeColor="accent5"/>
                                  <w:sz w:val="24"/>
                                  <w:szCs w:val="24"/>
                                </w:rPr>
                                <w:t>James Johnson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1F2C5CA" wp14:editId="399ACF6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45058294" w14:textId="7525AFDC" w:rsidR="00974B26" w:rsidRDefault="00A65B42">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1F2C5CA"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45058294" w14:textId="7525AFDC" w:rsidR="00974B26" w:rsidRDefault="00A65B42">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
          <w:sdtPr>
            <w:rPr>
              <w:rFonts w:asciiTheme="minorHAnsi" w:eastAsiaTheme="minorEastAsia" w:hAnsiTheme="minorHAnsi" w:cstheme="minorBidi"/>
              <w:color w:val="auto"/>
              <w:sz w:val="21"/>
              <w:szCs w:val="21"/>
            </w:rPr>
            <w:id w:val="691040296"/>
            <w:docPartObj>
              <w:docPartGallery w:val="Table of Contents"/>
              <w:docPartUnique/>
            </w:docPartObj>
          </w:sdtPr>
          <w:sdtEndPr>
            <w:rPr>
              <w:b/>
              <w:bCs/>
              <w:noProof/>
            </w:rPr>
          </w:sdtEndPr>
          <w:sdtContent>
            <w:p w14:paraId="11AC606F" w14:textId="0FE30DE3" w:rsidR="00C02439" w:rsidRDefault="00C02439">
              <w:pPr>
                <w:pStyle w:val="TOCHeading"/>
              </w:pPr>
              <w:r>
                <w:t>Contents</w:t>
              </w:r>
            </w:p>
            <w:p w14:paraId="08BE2468" w14:textId="6CE86DA8" w:rsidR="00C02439" w:rsidRDefault="00C02439">
              <w:pPr>
                <w:pStyle w:val="TOC1"/>
                <w:tabs>
                  <w:tab w:val="right" w:leader="dot" w:pos="9016"/>
                </w:tabs>
                <w:rPr>
                  <w:noProof/>
                </w:rPr>
              </w:pPr>
              <w:r>
                <w:fldChar w:fldCharType="begin"/>
              </w:r>
              <w:r>
                <w:instrText xml:space="preserve"> TOC \o "1-3" \h \z \u </w:instrText>
              </w:r>
              <w:r>
                <w:fldChar w:fldCharType="separate"/>
              </w:r>
              <w:hyperlink w:anchor="_Toc24733876" w:history="1">
                <w:r w:rsidRPr="002723D0">
                  <w:rPr>
                    <w:rStyle w:val="Hyperlink"/>
                    <w:noProof/>
                  </w:rPr>
                  <w:t>Introduction</w:t>
                </w:r>
                <w:r>
                  <w:rPr>
                    <w:noProof/>
                    <w:webHidden/>
                  </w:rPr>
                  <w:tab/>
                </w:r>
                <w:r>
                  <w:rPr>
                    <w:noProof/>
                    <w:webHidden/>
                  </w:rPr>
                  <w:fldChar w:fldCharType="begin"/>
                </w:r>
                <w:r>
                  <w:rPr>
                    <w:noProof/>
                    <w:webHidden/>
                  </w:rPr>
                  <w:instrText xml:space="preserve"> PAGEREF _Toc24733876 \h </w:instrText>
                </w:r>
                <w:r>
                  <w:rPr>
                    <w:noProof/>
                    <w:webHidden/>
                  </w:rPr>
                </w:r>
                <w:r>
                  <w:rPr>
                    <w:noProof/>
                    <w:webHidden/>
                  </w:rPr>
                  <w:fldChar w:fldCharType="separate"/>
                </w:r>
                <w:r>
                  <w:rPr>
                    <w:noProof/>
                    <w:webHidden/>
                  </w:rPr>
                  <w:t>2</w:t>
                </w:r>
                <w:r>
                  <w:rPr>
                    <w:noProof/>
                    <w:webHidden/>
                  </w:rPr>
                  <w:fldChar w:fldCharType="end"/>
                </w:r>
              </w:hyperlink>
            </w:p>
            <w:p w14:paraId="01875BFD" w14:textId="2A48F372" w:rsidR="00C02439" w:rsidRDefault="0061103B">
              <w:pPr>
                <w:pStyle w:val="TOC1"/>
                <w:tabs>
                  <w:tab w:val="right" w:leader="dot" w:pos="9016"/>
                </w:tabs>
                <w:rPr>
                  <w:noProof/>
                </w:rPr>
              </w:pPr>
              <w:hyperlink w:anchor="_Toc24733877" w:history="1">
                <w:r w:rsidR="00C02439" w:rsidRPr="002723D0">
                  <w:rPr>
                    <w:rStyle w:val="Hyperlink"/>
                    <w:noProof/>
                  </w:rPr>
                  <w:t>Bibliography</w:t>
                </w:r>
                <w:r w:rsidR="00C02439">
                  <w:rPr>
                    <w:noProof/>
                    <w:webHidden/>
                  </w:rPr>
                  <w:tab/>
                </w:r>
                <w:r w:rsidR="00C02439">
                  <w:rPr>
                    <w:noProof/>
                    <w:webHidden/>
                  </w:rPr>
                  <w:fldChar w:fldCharType="begin"/>
                </w:r>
                <w:r w:rsidR="00C02439">
                  <w:rPr>
                    <w:noProof/>
                    <w:webHidden/>
                  </w:rPr>
                  <w:instrText xml:space="preserve"> PAGEREF _Toc24733877 \h </w:instrText>
                </w:r>
                <w:r w:rsidR="00C02439">
                  <w:rPr>
                    <w:noProof/>
                    <w:webHidden/>
                  </w:rPr>
                </w:r>
                <w:r w:rsidR="00C02439">
                  <w:rPr>
                    <w:noProof/>
                    <w:webHidden/>
                  </w:rPr>
                  <w:fldChar w:fldCharType="separate"/>
                </w:r>
                <w:r w:rsidR="00C02439">
                  <w:rPr>
                    <w:noProof/>
                    <w:webHidden/>
                  </w:rPr>
                  <w:t>3</w:t>
                </w:r>
                <w:r w:rsidR="00C02439">
                  <w:rPr>
                    <w:noProof/>
                    <w:webHidden/>
                  </w:rPr>
                  <w:fldChar w:fldCharType="end"/>
                </w:r>
              </w:hyperlink>
            </w:p>
            <w:p w14:paraId="40E0A0D9" w14:textId="7CA83E26" w:rsidR="00C02439" w:rsidRDefault="0061103B">
              <w:pPr>
                <w:pStyle w:val="TOC1"/>
                <w:tabs>
                  <w:tab w:val="right" w:leader="dot" w:pos="9016"/>
                </w:tabs>
                <w:rPr>
                  <w:noProof/>
                </w:rPr>
              </w:pPr>
              <w:hyperlink w:anchor="_Toc24733878" w:history="1">
                <w:r w:rsidR="00C02439" w:rsidRPr="002723D0">
                  <w:rPr>
                    <w:rStyle w:val="Hyperlink"/>
                    <w:noProof/>
                  </w:rPr>
                  <w:t>Appendices</w:t>
                </w:r>
                <w:r w:rsidR="00C02439">
                  <w:rPr>
                    <w:noProof/>
                    <w:webHidden/>
                  </w:rPr>
                  <w:tab/>
                </w:r>
                <w:r w:rsidR="00C02439">
                  <w:rPr>
                    <w:noProof/>
                    <w:webHidden/>
                  </w:rPr>
                  <w:fldChar w:fldCharType="begin"/>
                </w:r>
                <w:r w:rsidR="00C02439">
                  <w:rPr>
                    <w:noProof/>
                    <w:webHidden/>
                  </w:rPr>
                  <w:instrText xml:space="preserve"> PAGEREF _Toc24733878 \h </w:instrText>
                </w:r>
                <w:r w:rsidR="00C02439">
                  <w:rPr>
                    <w:noProof/>
                    <w:webHidden/>
                  </w:rPr>
                </w:r>
                <w:r w:rsidR="00C02439">
                  <w:rPr>
                    <w:noProof/>
                    <w:webHidden/>
                  </w:rPr>
                  <w:fldChar w:fldCharType="separate"/>
                </w:r>
                <w:r w:rsidR="00C02439">
                  <w:rPr>
                    <w:noProof/>
                    <w:webHidden/>
                  </w:rPr>
                  <w:t>4</w:t>
                </w:r>
                <w:r w:rsidR="00C02439">
                  <w:rPr>
                    <w:noProof/>
                    <w:webHidden/>
                  </w:rPr>
                  <w:fldChar w:fldCharType="end"/>
                </w:r>
              </w:hyperlink>
            </w:p>
            <w:p w14:paraId="1CFC2BC3" w14:textId="5D653D07" w:rsidR="00C02439" w:rsidRDefault="00C02439">
              <w:r>
                <w:rPr>
                  <w:b/>
                  <w:bCs/>
                  <w:noProof/>
                </w:rPr>
                <w:fldChar w:fldCharType="end"/>
              </w:r>
            </w:p>
          </w:sdtContent>
        </w:sdt>
        <w:p w14:paraId="263FB7BD" w14:textId="1EA080D1" w:rsidR="00C02439" w:rsidRDefault="00C02439">
          <w:pPr>
            <w:rPr>
              <w:rFonts w:asciiTheme="majorHAnsi" w:eastAsiaTheme="majorEastAsia" w:hAnsiTheme="majorHAnsi" w:cstheme="majorBidi"/>
              <w:color w:val="262626" w:themeColor="text1" w:themeTint="D9"/>
              <w:sz w:val="40"/>
              <w:szCs w:val="40"/>
            </w:rPr>
          </w:pPr>
          <w:r>
            <w:br w:type="page"/>
          </w:r>
        </w:p>
        <w:p w14:paraId="30373289" w14:textId="4CBDBE70" w:rsidR="006067BA" w:rsidRDefault="006067BA" w:rsidP="006067BA">
          <w:pPr>
            <w:pStyle w:val="Heading1"/>
          </w:pPr>
          <w:bookmarkStart w:id="0" w:name="_Toc24733876"/>
          <w:r>
            <w:lastRenderedPageBreak/>
            <w:t>Introduction</w:t>
          </w:r>
          <w:bookmarkEnd w:id="0"/>
        </w:p>
        <w:p w14:paraId="0161EDA4" w14:textId="6A9BAC29" w:rsidR="006067BA" w:rsidRDefault="00C64620" w:rsidP="006067BA">
          <w:r>
            <w:t>The following document will serve to explain and contrast the differences between 3 AI algorithms and provide a final conclusion as to the selection of one of them and why.</w:t>
          </w:r>
        </w:p>
        <w:p w14:paraId="39A405DB" w14:textId="7E49748B" w:rsidR="00C64620" w:rsidRDefault="00C64620" w:rsidP="00C64620">
          <w:pPr>
            <w:pStyle w:val="Heading1"/>
          </w:pPr>
          <w:r>
            <w:t>Finite State Machines</w:t>
          </w:r>
        </w:p>
        <w:p w14:paraId="134421B8" w14:textId="77777777" w:rsidR="00315EA5" w:rsidRDefault="00601B08" w:rsidP="00C64620">
          <w:r>
            <w:t>A state machine is a computational model which has existed long before the types of computers we use now</w:t>
          </w:r>
          <w:r w:rsidR="00315EA5">
            <w:t xml:space="preserve"> and was in fact modelled and created by mathematicians in its earliest forms. (Verma, E. 2009)</w:t>
          </w:r>
          <w:r>
            <w:t xml:space="preserve"> </w:t>
          </w:r>
          <w:r w:rsidR="00315EA5">
            <w:t xml:space="preserve">A state machine in game AI terms can be described as such: </w:t>
          </w:r>
        </w:p>
        <w:p w14:paraId="44B19774" w14:textId="6978F2D8" w:rsidR="00315EA5" w:rsidRDefault="00315EA5" w:rsidP="004D4994">
          <w:pPr>
            <w:ind w:left="720"/>
          </w:pPr>
          <w:r w:rsidRPr="00315EA5">
            <w:rPr>
              <w:i/>
              <w:iCs/>
            </w:rPr>
            <w:t>“</w:t>
          </w:r>
          <w:r>
            <w:rPr>
              <w:i/>
              <w:iCs/>
            </w:rPr>
            <w:t>A finite state machine is a device, or a model of a device, which has a finite number of states it can be in at any given time and can operate on input to either make transitions from one state to another or to cause an output or action to take place. A finite state machine can only be in one state at any moment in time.</w:t>
          </w:r>
          <w:r w:rsidRPr="00315EA5">
            <w:rPr>
              <w:i/>
              <w:iCs/>
            </w:rPr>
            <w:t>”</w:t>
          </w:r>
          <w:r>
            <w:rPr>
              <w:i/>
              <w:iCs/>
            </w:rPr>
            <w:t xml:space="preserve"> </w:t>
          </w:r>
          <w:r w:rsidRPr="00315EA5">
            <w:t>(</w:t>
          </w:r>
          <w:r>
            <w:t>Buckland, M. 2004</w:t>
          </w:r>
          <w:r w:rsidRPr="00315EA5">
            <w:t>)</w:t>
          </w:r>
        </w:p>
        <w:p w14:paraId="60093E54" w14:textId="799F5F25" w:rsidR="00315EA5" w:rsidRDefault="004D4994" w:rsidP="00315EA5">
          <w:r>
            <w:t xml:space="preserve">A simpler way to think of this would be to abstract it out </w:t>
          </w:r>
        </w:p>
        <w:p w14:paraId="6308FE51" w14:textId="65388776" w:rsidR="00C64620" w:rsidRDefault="00601B08" w:rsidP="00315EA5">
          <w:r>
            <w:t xml:space="preserve"> </w:t>
          </w:r>
        </w:p>
        <w:p w14:paraId="5D09E19A" w14:textId="77777777" w:rsidR="000A3EAC" w:rsidRDefault="000A3EAC">
          <w:pPr>
            <w:rPr>
              <w:rFonts w:asciiTheme="majorHAnsi" w:eastAsiaTheme="majorEastAsia" w:hAnsiTheme="majorHAnsi" w:cstheme="majorBidi"/>
              <w:color w:val="262626" w:themeColor="text1" w:themeTint="D9"/>
              <w:sz w:val="40"/>
              <w:szCs w:val="40"/>
            </w:rPr>
          </w:pPr>
          <w:r>
            <w:br w:type="page"/>
          </w:r>
        </w:p>
        <w:p w14:paraId="7B17423B" w14:textId="0B79D257" w:rsidR="00C64620" w:rsidRDefault="00C64620" w:rsidP="00C64620">
          <w:pPr>
            <w:pStyle w:val="Heading1"/>
          </w:pPr>
          <w:r>
            <w:lastRenderedPageBreak/>
            <w:t>Behaviour Tre</w:t>
          </w:r>
          <w:r w:rsidR="000A3EAC">
            <w:t>e</w:t>
          </w:r>
          <w:r>
            <w:t>s</w:t>
          </w:r>
        </w:p>
        <w:p w14:paraId="0A53E909" w14:textId="6ACD5FBD" w:rsidR="00C64620" w:rsidRDefault="00C64620" w:rsidP="00C64620">
          <w:r>
            <w:t>H</w:t>
          </w:r>
        </w:p>
        <w:p w14:paraId="082FBA0D" w14:textId="77777777" w:rsidR="000A3EAC" w:rsidRDefault="000A3EAC">
          <w:pPr>
            <w:rPr>
              <w:rFonts w:asciiTheme="majorHAnsi" w:eastAsiaTheme="majorEastAsia" w:hAnsiTheme="majorHAnsi" w:cstheme="majorBidi"/>
              <w:color w:val="262626" w:themeColor="text1" w:themeTint="D9"/>
              <w:sz w:val="40"/>
              <w:szCs w:val="40"/>
            </w:rPr>
          </w:pPr>
          <w:r>
            <w:br w:type="page"/>
          </w:r>
        </w:p>
        <w:p w14:paraId="63DEBE42" w14:textId="5F20CB9A" w:rsidR="00C64620" w:rsidRDefault="00C64620" w:rsidP="00C64620">
          <w:pPr>
            <w:pStyle w:val="Heading1"/>
          </w:pPr>
          <w:r>
            <w:lastRenderedPageBreak/>
            <w:t>Goal Driven/Utility AI</w:t>
          </w:r>
        </w:p>
        <w:p w14:paraId="39622938" w14:textId="5B87176A" w:rsidR="00C64620" w:rsidRDefault="00C64620" w:rsidP="00C64620">
          <w:r>
            <w:t>H</w:t>
          </w:r>
        </w:p>
        <w:p w14:paraId="689A261B" w14:textId="7CB4C986" w:rsidR="000A3EAC" w:rsidRDefault="000A3EAC">
          <w:r>
            <w:br w:type="page"/>
          </w:r>
        </w:p>
        <w:p w14:paraId="3EA41337" w14:textId="6414EB0C" w:rsidR="000A3EAC" w:rsidRDefault="000A3EAC" w:rsidP="000A3EAC">
          <w:pPr>
            <w:pStyle w:val="Heading1"/>
          </w:pPr>
          <w:r>
            <w:lastRenderedPageBreak/>
            <w:t>Conclusion</w:t>
          </w:r>
        </w:p>
        <w:p w14:paraId="118A275E" w14:textId="7C150C39" w:rsidR="000A3EAC" w:rsidRPr="000A3EAC" w:rsidRDefault="000A3EAC" w:rsidP="000A3EAC">
          <w:r>
            <w:t>H</w:t>
          </w:r>
        </w:p>
        <w:p w14:paraId="08E9C7A0" w14:textId="77777777" w:rsidR="006067BA" w:rsidRDefault="006067BA">
          <w:pPr>
            <w:rPr>
              <w:rFonts w:asciiTheme="majorHAnsi" w:eastAsiaTheme="majorEastAsia" w:hAnsiTheme="majorHAnsi" w:cstheme="majorBidi"/>
              <w:color w:val="262626" w:themeColor="text1" w:themeTint="D9"/>
              <w:sz w:val="40"/>
              <w:szCs w:val="40"/>
            </w:rPr>
          </w:pPr>
          <w:r>
            <w:br w:type="page"/>
          </w:r>
        </w:p>
        <w:p w14:paraId="30EAA5F7" w14:textId="24631A04" w:rsidR="006067BA" w:rsidRDefault="006067BA" w:rsidP="006067BA">
          <w:pPr>
            <w:pStyle w:val="Heading1"/>
          </w:pPr>
          <w:bookmarkStart w:id="1" w:name="_Toc24733877"/>
          <w:r>
            <w:lastRenderedPageBreak/>
            <w:t>Bibliography</w:t>
          </w:r>
          <w:bookmarkEnd w:id="1"/>
        </w:p>
        <w:p w14:paraId="2E51EC15" w14:textId="7EBD2E40" w:rsidR="00601B08" w:rsidRDefault="00601B08">
          <w:proofErr w:type="spellStart"/>
          <w:r w:rsidRPr="00601B08">
            <w:t>Buttice</w:t>
          </w:r>
          <w:proofErr w:type="spellEnd"/>
          <w:r w:rsidRPr="00601B08">
            <w:t xml:space="preserve">, C. (2019). </w:t>
          </w:r>
          <w:r w:rsidRPr="00601B08">
            <w:rPr>
              <w:i/>
              <w:iCs/>
            </w:rPr>
            <w:t xml:space="preserve">Finite State Machine: How It Has Affected Your Gaming </w:t>
          </w:r>
          <w:proofErr w:type="gramStart"/>
          <w:r w:rsidRPr="00601B08">
            <w:rPr>
              <w:i/>
              <w:iCs/>
            </w:rPr>
            <w:t>For</w:t>
          </w:r>
          <w:proofErr w:type="gramEnd"/>
          <w:r w:rsidRPr="00601B08">
            <w:rPr>
              <w:i/>
              <w:iCs/>
            </w:rPr>
            <w:t xml:space="preserve"> Over 40 Years</w:t>
          </w:r>
          <w:r w:rsidRPr="00601B08">
            <w:t>. [online] Techopedia.com. Available at: https://www.techopedia.com/finite-state-machine-how-it-has-affected-your-gaming-for-over-40-years/2/33996 [Accessed 1 Dec. 2019].</w:t>
          </w:r>
        </w:p>
        <w:p w14:paraId="3AA44702" w14:textId="0B2F3640" w:rsidR="0068588E" w:rsidRDefault="0068588E">
          <w:r w:rsidRPr="0068588E">
            <w:t xml:space="preserve">Buckland, M. (2004). </w:t>
          </w:r>
          <w:r w:rsidRPr="0068588E">
            <w:rPr>
              <w:i/>
              <w:iCs/>
            </w:rPr>
            <w:t>AI game programming by example</w:t>
          </w:r>
          <w:r w:rsidRPr="0068588E">
            <w:t xml:space="preserve">. 2nd ed. Plano, Tex.: </w:t>
          </w:r>
          <w:proofErr w:type="spellStart"/>
          <w:r w:rsidRPr="0068588E">
            <w:t>Wordware</w:t>
          </w:r>
          <w:proofErr w:type="spellEnd"/>
          <w:r w:rsidRPr="0068588E">
            <w:t>, pp.44-56.</w:t>
          </w:r>
        </w:p>
        <w:p w14:paraId="2D40FD1C" w14:textId="5987E5C9" w:rsidR="00B03F7B" w:rsidRDefault="00B03F7B">
          <w:proofErr w:type="spellStart"/>
          <w:r w:rsidRPr="00B03F7B">
            <w:t>Champandard</w:t>
          </w:r>
          <w:proofErr w:type="spellEnd"/>
          <w:r w:rsidRPr="00B03F7B">
            <w:t xml:space="preserve">, A. and Dunstan, P. (2013). </w:t>
          </w:r>
          <w:bookmarkStart w:id="2" w:name="_GoBack"/>
          <w:bookmarkEnd w:id="2"/>
          <w:r w:rsidRPr="00B03F7B">
            <w:t>Game AI Pro: The Behaviour Tree Starter Kit. Boca Raton: CRC Press, pp.73-91.</w:t>
          </w:r>
        </w:p>
        <w:p w14:paraId="4D8746A1" w14:textId="78326A26" w:rsidR="004D4994" w:rsidRDefault="004D4994">
          <w:r w:rsidRPr="004D4994">
            <w:t xml:space="preserve">Day, J. (2016). </w:t>
          </w:r>
          <w:r w:rsidRPr="004D4994">
            <w:rPr>
              <w:i/>
              <w:iCs/>
            </w:rPr>
            <w:t>Game AI: Finite State Machines</w:t>
          </w:r>
          <w:r w:rsidRPr="004D4994">
            <w:t>. [online] Game Development. Available at: https://www.gamedevelopment.blog/game-ai-finite-state-machines/ [Accessed 1 Dec. 2019].</w:t>
          </w:r>
        </w:p>
        <w:p w14:paraId="17EC2A79" w14:textId="6DB759E1" w:rsidR="008C3B24" w:rsidRDefault="008C3B24">
          <w:r w:rsidRPr="008C3B24">
            <w:t xml:space="preserve">Graham, D. (2013). </w:t>
          </w:r>
          <w:r w:rsidRPr="008C3B24">
            <w:rPr>
              <w:i/>
              <w:iCs/>
            </w:rPr>
            <w:t>Game AI pro: An Introduction to Utility Theory</w:t>
          </w:r>
          <w:r w:rsidRPr="008C3B24">
            <w:t>. Boca Raton: CRC Press, pp.113-126.</w:t>
          </w:r>
        </w:p>
        <w:p w14:paraId="538C6363" w14:textId="558DCC52" w:rsidR="0068588E" w:rsidRDefault="0068588E">
          <w:r w:rsidRPr="0068588E">
            <w:t xml:space="preserve">Millington, I. and </w:t>
          </w:r>
          <w:proofErr w:type="spellStart"/>
          <w:r w:rsidRPr="0068588E">
            <w:t>Funge</w:t>
          </w:r>
          <w:proofErr w:type="spellEnd"/>
          <w:r w:rsidRPr="0068588E">
            <w:t>, J. (</w:t>
          </w:r>
          <w:r>
            <w:t>2009</w:t>
          </w:r>
          <w:r w:rsidRPr="0068588E">
            <w:t xml:space="preserve">). </w:t>
          </w:r>
          <w:r w:rsidRPr="0068588E">
            <w:rPr>
              <w:i/>
              <w:iCs/>
            </w:rPr>
            <w:t>Artificial Intelligence for Games</w:t>
          </w:r>
          <w:r w:rsidRPr="0068588E">
            <w:t xml:space="preserve">, 2nd </w:t>
          </w:r>
          <w:r>
            <w:t>ed</w:t>
          </w:r>
          <w:r w:rsidRPr="0068588E">
            <w:t>. CRC Press, pp.125-155.</w:t>
          </w:r>
        </w:p>
        <w:p w14:paraId="3BE451D6" w14:textId="7678DA40" w:rsidR="0068588E" w:rsidRDefault="0068588E">
          <w:r w:rsidRPr="0068588E">
            <w:t xml:space="preserve">Russell, S. and </w:t>
          </w:r>
          <w:proofErr w:type="spellStart"/>
          <w:r w:rsidRPr="0068588E">
            <w:t>Norvig</w:t>
          </w:r>
          <w:proofErr w:type="spellEnd"/>
          <w:r w:rsidRPr="0068588E">
            <w:t xml:space="preserve">, P. (2009). </w:t>
          </w:r>
          <w:r w:rsidRPr="0068588E">
            <w:rPr>
              <w:i/>
              <w:iCs/>
            </w:rPr>
            <w:t>Artificial intelligence: A Modern Approach</w:t>
          </w:r>
          <w:r w:rsidRPr="0068588E">
            <w:t>. Reading: MA: Prentice Hall, pp.480-509.</w:t>
          </w:r>
        </w:p>
        <w:p w14:paraId="78CB270E" w14:textId="1525B202" w:rsidR="006067BA" w:rsidRDefault="00601B08">
          <w:pPr>
            <w:rPr>
              <w:rFonts w:asciiTheme="majorHAnsi" w:eastAsiaTheme="majorEastAsia" w:hAnsiTheme="majorHAnsi" w:cstheme="majorBidi"/>
              <w:color w:val="262626" w:themeColor="text1" w:themeTint="D9"/>
              <w:sz w:val="40"/>
              <w:szCs w:val="40"/>
            </w:rPr>
          </w:pPr>
          <w:r w:rsidRPr="00601B08">
            <w:t>Verma, E. (201</w:t>
          </w:r>
          <w:r>
            <w:t>6</w:t>
          </w:r>
          <w:r w:rsidRPr="00601B08">
            <w:t xml:space="preserve">). </w:t>
          </w:r>
          <w:r w:rsidRPr="00601B08">
            <w:rPr>
              <w:i/>
              <w:iCs/>
            </w:rPr>
            <w:t>Finite State machine : history definition Model example | Engineer's Portal.</w:t>
          </w:r>
          <w:r w:rsidRPr="00601B08">
            <w:t xml:space="preserve"> [online] Er.yuvayana.org. Available at: https://er.yuvayana.org/finite-state-machine-history-definition-model-example/ [Accessed 1 Dec. 2019].</w:t>
          </w:r>
          <w:r w:rsidR="006067BA">
            <w:br w:type="page"/>
          </w:r>
        </w:p>
        <w:p w14:paraId="061E265F" w14:textId="0B9BF322" w:rsidR="006067BA" w:rsidRDefault="006067BA" w:rsidP="006067BA">
          <w:pPr>
            <w:pStyle w:val="Heading1"/>
          </w:pPr>
          <w:bookmarkStart w:id="3" w:name="_Toc24733878"/>
          <w:r>
            <w:lastRenderedPageBreak/>
            <w:t>Appendices</w:t>
          </w:r>
          <w:bookmarkEnd w:id="3"/>
        </w:p>
        <w:p w14:paraId="16EDC1D4" w14:textId="7212111D" w:rsidR="006067BA" w:rsidRDefault="006067BA" w:rsidP="006067BA">
          <w:r>
            <w:t>H</w:t>
          </w:r>
        </w:p>
        <w:p w14:paraId="3A277D59" w14:textId="4C26C5B1" w:rsidR="004D4994" w:rsidRDefault="004D4994" w:rsidP="004D4994">
          <w:pPr>
            <w:jc w:val="center"/>
          </w:pPr>
          <w:r>
            <w:rPr>
              <w:noProof/>
            </w:rPr>
            <w:drawing>
              <wp:inline distT="0" distB="0" distL="0" distR="0" wp14:anchorId="067AE47B" wp14:editId="339BF99B">
                <wp:extent cx="4247619" cy="2990476"/>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7619" cy="2990476"/>
                        </a:xfrm>
                        <a:prstGeom prst="rect">
                          <a:avLst/>
                        </a:prstGeom>
                      </pic:spPr>
                    </pic:pic>
                  </a:graphicData>
                </a:graphic>
              </wp:inline>
            </w:drawing>
          </w:r>
        </w:p>
        <w:p w14:paraId="2520100B" w14:textId="5F714194" w:rsidR="00974B26" w:rsidRPr="006067BA" w:rsidRDefault="0061103B" w:rsidP="006067BA"/>
      </w:sdtContent>
    </w:sdt>
    <w:sectPr w:rsidR="00974B26" w:rsidRPr="006067BA" w:rsidSect="00974B26">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51F9E" w14:textId="77777777" w:rsidR="0061103B" w:rsidRDefault="0061103B" w:rsidP="00974B26">
      <w:pPr>
        <w:spacing w:after="0" w:line="240" w:lineRule="auto"/>
      </w:pPr>
      <w:r>
        <w:separator/>
      </w:r>
    </w:p>
  </w:endnote>
  <w:endnote w:type="continuationSeparator" w:id="0">
    <w:p w14:paraId="079AF63E" w14:textId="77777777" w:rsidR="0061103B" w:rsidRDefault="0061103B" w:rsidP="00974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90188"/>
      <w:docPartObj>
        <w:docPartGallery w:val="Page Numbers (Bottom of Page)"/>
        <w:docPartUnique/>
      </w:docPartObj>
    </w:sdtPr>
    <w:sdtEndPr>
      <w:rPr>
        <w:color w:val="7F7F7F" w:themeColor="background1" w:themeShade="7F"/>
        <w:spacing w:val="60"/>
      </w:rPr>
    </w:sdtEndPr>
    <w:sdtContent>
      <w:p w14:paraId="3AA0BD12" w14:textId="75635A9D" w:rsidR="00735346" w:rsidRDefault="0073534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FAC141F" w14:textId="77777777" w:rsidR="00735346" w:rsidRDefault="00735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F500E" w14:textId="77777777" w:rsidR="0061103B" w:rsidRDefault="0061103B" w:rsidP="00974B26">
      <w:pPr>
        <w:spacing w:after="0" w:line="240" w:lineRule="auto"/>
      </w:pPr>
      <w:r>
        <w:separator/>
      </w:r>
    </w:p>
  </w:footnote>
  <w:footnote w:type="continuationSeparator" w:id="0">
    <w:p w14:paraId="316DC73C" w14:textId="77777777" w:rsidR="0061103B" w:rsidRDefault="0061103B" w:rsidP="00974B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98AEE" w14:textId="2DCF94BB" w:rsidR="00974B26" w:rsidRDefault="00974B26">
    <w:pPr>
      <w:pStyle w:val="Header"/>
    </w:pPr>
    <w:r>
      <w:t>Unit: Artificial Intelligence for Games DAC619</w:t>
    </w:r>
    <w:r>
      <w:tab/>
    </w:r>
    <w:r>
      <w:tab/>
      <w:t>James Johnson | Q12975371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B26"/>
    <w:rsid w:val="000A3EAC"/>
    <w:rsid w:val="000B663B"/>
    <w:rsid w:val="00175005"/>
    <w:rsid w:val="0020145B"/>
    <w:rsid w:val="00296631"/>
    <w:rsid w:val="00315EA5"/>
    <w:rsid w:val="00453A58"/>
    <w:rsid w:val="004D4994"/>
    <w:rsid w:val="00601B08"/>
    <w:rsid w:val="006067BA"/>
    <w:rsid w:val="0061103B"/>
    <w:rsid w:val="0068482F"/>
    <w:rsid w:val="0068588E"/>
    <w:rsid w:val="00735346"/>
    <w:rsid w:val="00830CEE"/>
    <w:rsid w:val="008A1365"/>
    <w:rsid w:val="008B1148"/>
    <w:rsid w:val="008C3B24"/>
    <w:rsid w:val="00956856"/>
    <w:rsid w:val="00974B26"/>
    <w:rsid w:val="00A65B42"/>
    <w:rsid w:val="00B03F7B"/>
    <w:rsid w:val="00C02439"/>
    <w:rsid w:val="00C63CE5"/>
    <w:rsid w:val="00C64620"/>
    <w:rsid w:val="00CE1C58"/>
    <w:rsid w:val="00ED6A2B"/>
    <w:rsid w:val="00F63EA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016D1"/>
  <w15:chartTrackingRefBased/>
  <w15:docId w15:val="{DD207114-CF43-4E14-B870-BA6FE1B0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7BA"/>
  </w:style>
  <w:style w:type="paragraph" w:styleId="Heading1">
    <w:name w:val="heading 1"/>
    <w:basedOn w:val="Normal"/>
    <w:next w:val="Normal"/>
    <w:link w:val="Heading1Char"/>
    <w:uiPriority w:val="9"/>
    <w:qFormat/>
    <w:rsid w:val="006067B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6067B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6067BA"/>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6067BA"/>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6067BA"/>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6067B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6067B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6067B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6067B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67BA"/>
    <w:pPr>
      <w:spacing w:after="0" w:line="240" w:lineRule="auto"/>
    </w:pPr>
  </w:style>
  <w:style w:type="character" w:customStyle="1" w:styleId="NoSpacingChar">
    <w:name w:val="No Spacing Char"/>
    <w:basedOn w:val="DefaultParagraphFont"/>
    <w:link w:val="NoSpacing"/>
    <w:uiPriority w:val="1"/>
    <w:rsid w:val="00974B26"/>
  </w:style>
  <w:style w:type="paragraph" w:styleId="Header">
    <w:name w:val="header"/>
    <w:basedOn w:val="Normal"/>
    <w:link w:val="HeaderChar"/>
    <w:uiPriority w:val="99"/>
    <w:unhideWhenUsed/>
    <w:rsid w:val="00974B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4B26"/>
  </w:style>
  <w:style w:type="paragraph" w:styleId="Footer">
    <w:name w:val="footer"/>
    <w:basedOn w:val="Normal"/>
    <w:link w:val="FooterChar"/>
    <w:uiPriority w:val="99"/>
    <w:unhideWhenUsed/>
    <w:rsid w:val="00974B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4B26"/>
  </w:style>
  <w:style w:type="character" w:customStyle="1" w:styleId="Heading1Char">
    <w:name w:val="Heading 1 Char"/>
    <w:basedOn w:val="DefaultParagraphFont"/>
    <w:link w:val="Heading1"/>
    <w:uiPriority w:val="9"/>
    <w:rsid w:val="006067BA"/>
    <w:rPr>
      <w:rFonts w:asciiTheme="majorHAnsi" w:eastAsiaTheme="majorEastAsia" w:hAnsiTheme="majorHAnsi" w:cstheme="majorBidi"/>
      <w:color w:val="262626" w:themeColor="text1" w:themeTint="D9"/>
      <w:sz w:val="40"/>
      <w:szCs w:val="40"/>
    </w:rPr>
  </w:style>
  <w:style w:type="paragraph" w:styleId="TOCHeading">
    <w:name w:val="TOC Heading"/>
    <w:basedOn w:val="Heading1"/>
    <w:next w:val="Normal"/>
    <w:uiPriority w:val="39"/>
    <w:unhideWhenUsed/>
    <w:qFormat/>
    <w:rsid w:val="006067BA"/>
    <w:pPr>
      <w:outlineLvl w:val="9"/>
    </w:pPr>
  </w:style>
  <w:style w:type="character" w:customStyle="1" w:styleId="Heading2Char">
    <w:name w:val="Heading 2 Char"/>
    <w:basedOn w:val="DefaultParagraphFont"/>
    <w:link w:val="Heading2"/>
    <w:uiPriority w:val="9"/>
    <w:semiHidden/>
    <w:rsid w:val="006067BA"/>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6067BA"/>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6067BA"/>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6067BA"/>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6067BA"/>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6067BA"/>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6067BA"/>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6067BA"/>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6067B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067B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067B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6067BA"/>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067BA"/>
    <w:rPr>
      <w:caps/>
      <w:color w:val="404040" w:themeColor="text1" w:themeTint="BF"/>
      <w:spacing w:val="20"/>
      <w:sz w:val="28"/>
      <w:szCs w:val="28"/>
    </w:rPr>
  </w:style>
  <w:style w:type="character" w:styleId="Strong">
    <w:name w:val="Strong"/>
    <w:basedOn w:val="DefaultParagraphFont"/>
    <w:uiPriority w:val="22"/>
    <w:qFormat/>
    <w:rsid w:val="006067BA"/>
    <w:rPr>
      <w:b/>
      <w:bCs/>
    </w:rPr>
  </w:style>
  <w:style w:type="character" w:styleId="Emphasis">
    <w:name w:val="Emphasis"/>
    <w:basedOn w:val="DefaultParagraphFont"/>
    <w:uiPriority w:val="20"/>
    <w:qFormat/>
    <w:rsid w:val="006067BA"/>
    <w:rPr>
      <w:i/>
      <w:iCs/>
      <w:color w:val="000000" w:themeColor="text1"/>
    </w:rPr>
  </w:style>
  <w:style w:type="paragraph" w:styleId="Quote">
    <w:name w:val="Quote"/>
    <w:basedOn w:val="Normal"/>
    <w:next w:val="Normal"/>
    <w:link w:val="QuoteChar"/>
    <w:uiPriority w:val="29"/>
    <w:qFormat/>
    <w:rsid w:val="006067B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067BA"/>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067B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067BA"/>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067BA"/>
    <w:rPr>
      <w:i/>
      <w:iCs/>
      <w:color w:val="595959" w:themeColor="text1" w:themeTint="A6"/>
    </w:rPr>
  </w:style>
  <w:style w:type="character" w:styleId="IntenseEmphasis">
    <w:name w:val="Intense Emphasis"/>
    <w:basedOn w:val="DefaultParagraphFont"/>
    <w:uiPriority w:val="21"/>
    <w:qFormat/>
    <w:rsid w:val="006067BA"/>
    <w:rPr>
      <w:b/>
      <w:bCs/>
      <w:i/>
      <w:iCs/>
      <w:caps w:val="0"/>
      <w:smallCaps w:val="0"/>
      <w:strike w:val="0"/>
      <w:dstrike w:val="0"/>
      <w:color w:val="ED7D31" w:themeColor="accent2"/>
    </w:rPr>
  </w:style>
  <w:style w:type="character" w:styleId="SubtleReference">
    <w:name w:val="Subtle Reference"/>
    <w:basedOn w:val="DefaultParagraphFont"/>
    <w:uiPriority w:val="31"/>
    <w:qFormat/>
    <w:rsid w:val="006067B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067BA"/>
    <w:rPr>
      <w:b/>
      <w:bCs/>
      <w:caps w:val="0"/>
      <w:smallCaps/>
      <w:color w:val="auto"/>
      <w:spacing w:val="0"/>
      <w:u w:val="single"/>
    </w:rPr>
  </w:style>
  <w:style w:type="character" w:styleId="BookTitle">
    <w:name w:val="Book Title"/>
    <w:basedOn w:val="DefaultParagraphFont"/>
    <w:uiPriority w:val="33"/>
    <w:qFormat/>
    <w:rsid w:val="006067BA"/>
    <w:rPr>
      <w:b/>
      <w:bCs/>
      <w:caps w:val="0"/>
      <w:smallCaps/>
      <w:spacing w:val="0"/>
    </w:rPr>
  </w:style>
  <w:style w:type="paragraph" w:styleId="TOC1">
    <w:name w:val="toc 1"/>
    <w:basedOn w:val="Normal"/>
    <w:next w:val="Normal"/>
    <w:autoRedefine/>
    <w:uiPriority w:val="39"/>
    <w:unhideWhenUsed/>
    <w:rsid w:val="00C02439"/>
    <w:pPr>
      <w:spacing w:after="100"/>
    </w:pPr>
  </w:style>
  <w:style w:type="character" w:styleId="Hyperlink">
    <w:name w:val="Hyperlink"/>
    <w:basedOn w:val="DefaultParagraphFont"/>
    <w:uiPriority w:val="99"/>
    <w:unhideWhenUsed/>
    <w:rsid w:val="00C024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784748-2490-4F8D-B5FD-34DB5E509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8</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DAC619 AE1 Report</dc:title>
  <dc:subject>Q12975371</dc:subject>
  <dc:creator>James Johnson</dc:creator>
  <cp:keywords/>
  <dc:description/>
  <cp:lastModifiedBy>James Johnson</cp:lastModifiedBy>
  <cp:revision>24</cp:revision>
  <dcterms:created xsi:type="dcterms:W3CDTF">2019-11-15T17:58:00Z</dcterms:created>
  <dcterms:modified xsi:type="dcterms:W3CDTF">2019-12-06T02:52:00Z</dcterms:modified>
</cp:coreProperties>
</file>