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8BDC179" w14:textId="77777777" w:rsidR="00AB702A" w:rsidRDefault="004E101B">
      <w:pPr>
        <w:spacing w:after="0" w:line="270" w:lineRule="auto"/>
        <w:jc w:val="center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29"/>
          <w:szCs w:val="29"/>
        </w:rPr>
        <w:t>Chinmay Goel</w:t>
      </w:r>
    </w:p>
    <w:p w14:paraId="02B43041" w14:textId="7C85F3C0" w:rsidR="00AB702A" w:rsidRDefault="004E101B">
      <w:pPr>
        <w:spacing w:after="0" w:line="270" w:lineRule="auto"/>
        <w:jc w:val="center"/>
        <w:rPr>
          <w:sz w:val="0"/>
        </w:rPr>
      </w:pPr>
      <w:r>
        <w:rPr>
          <w:noProof/>
        </w:rPr>
        <w:drawing>
          <wp:inline distT="0" distB="0" distL="0" distR="0" wp14:anchorId="05A9D7ED" wp14:editId="5FCD5079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Merriweather Light" w:cs="Merriweather Light"/>
          <w:color w:val="2E3D50"/>
          <w:sz w:val="13"/>
          <w:szCs w:val="13"/>
        </w:rPr>
        <w:t xml:space="preserve">Karnal, Haryana, India  </w:t>
      </w:r>
      <w:r>
        <w:rPr>
          <w:noProof/>
        </w:rPr>
        <w:drawing>
          <wp:inline distT="0" distB="0" distL="0" distR="0" wp14:anchorId="629526B2" wp14:editId="0EFA545B">
            <wp:extent cx="91440" cy="91440"/>
            <wp:effectExtent l="0" t="0" r="0" b="0"/>
            <wp:docPr id="2062765473" name="Picture 2062765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Merriweather Light" w:cs="Merriweather Light"/>
          <w:color w:val="2E3D50"/>
          <w:sz w:val="13"/>
          <w:szCs w:val="13"/>
        </w:rPr>
        <w:t xml:space="preserve">chinmaygoel111@gmail.com  </w:t>
      </w:r>
      <w:r>
        <w:rPr>
          <w:noProof/>
        </w:rPr>
        <w:drawing>
          <wp:inline distT="0" distB="0" distL="0" distR="0" wp14:anchorId="3482EACB" wp14:editId="1D764F61">
            <wp:extent cx="91440" cy="91440"/>
            <wp:effectExtent l="0" t="0" r="0" b="0"/>
            <wp:docPr id="1463049197" name="Picture 1463049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Merriweather Light" w:cs="Merriweather Light"/>
          <w:color w:val="2E3D50"/>
          <w:sz w:val="13"/>
          <w:szCs w:val="13"/>
        </w:rPr>
        <w:t xml:space="preserve">9034942001  </w:t>
      </w:r>
      <w:r>
        <w:rPr>
          <w:noProof/>
        </w:rPr>
        <w:drawing>
          <wp:inline distT="0" distB="0" distL="0" distR="0" wp14:anchorId="5ED009B6" wp14:editId="6E118446">
            <wp:extent cx="91440" cy="91440"/>
            <wp:effectExtent l="0" t="0" r="0" b="0"/>
            <wp:docPr id="1248047539" name="Picture 1248047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1" w:history="1">
        <w:r w:rsidR="004B2DAC" w:rsidRPr="004B2DAC">
          <w:rPr>
            <w:rStyle w:val="Hyperlink"/>
            <w:rFonts w:eastAsia="Merriweather Light" w:cs="Merriweather Light"/>
            <w:sz w:val="13"/>
            <w:szCs w:val="13"/>
          </w:rPr>
          <w:t>linkedin.com/in/</w:t>
        </w:r>
        <w:r w:rsidRPr="004B2DAC">
          <w:rPr>
            <w:rStyle w:val="Hyperlink"/>
            <w:rFonts w:eastAsia="Merriweather Light" w:cs="Merriweather Light"/>
            <w:sz w:val="13"/>
            <w:szCs w:val="13"/>
          </w:rPr>
          <w:t>chinmay-goel-77626528a</w:t>
        </w:r>
      </w:hyperlink>
      <w:r w:rsidR="00677FBE">
        <w:rPr>
          <w:rFonts w:eastAsia="Merriweather Light" w:cs="Merriweather Light"/>
          <w:color w:val="2E3D50"/>
          <w:sz w:val="13"/>
          <w:szCs w:val="13"/>
        </w:rPr>
        <w:t xml:space="preserve"> </w:t>
      </w:r>
    </w:p>
    <w:p w14:paraId="55ABD34D" w14:textId="77777777" w:rsidR="00AB702A" w:rsidRDefault="004E101B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SUMMARY</w:t>
      </w:r>
    </w:p>
    <w:p w14:paraId="3BD618D4" w14:textId="77777777" w:rsidR="00AB702A" w:rsidRDefault="004E101B">
      <w:pPr>
        <w:spacing w:after="0" w:line="270" w:lineRule="auto"/>
        <w:rPr>
          <w:sz w:val="0"/>
        </w:rPr>
      </w:pPr>
      <w:r>
        <w:rPr>
          <w:color w:val="2E3D50"/>
          <w:sz w:val="15"/>
          <w:szCs w:val="15"/>
        </w:rPr>
        <w:t>Proficient Java, Python, and C++ developer with experience in building APIs, data transformation layers, and user interfaces. Skilled in AI/ML concepts including LLMs, RAG, and Transformers, with experience in tools like Hugging Face and TensorFlow. Possesses a strong understanding of database management with Oracle, PL/SQL, and SQL Developer. Achieved recognition in the Smart India Hackathon for a Blockchain-based MRV system.</w:t>
      </w:r>
    </w:p>
    <w:p w14:paraId="1F833E0E" w14:textId="77777777" w:rsidR="00AB702A" w:rsidRDefault="004E101B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EXPERIENCE</w:t>
      </w:r>
    </w:p>
    <w:p w14:paraId="08F06C0A" w14:textId="0509A3A7" w:rsidR="00AB702A" w:rsidRDefault="004E101B">
      <w:pPr>
        <w:spacing w:after="0" w:line="270" w:lineRule="auto"/>
        <w:rPr>
          <w:sz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S</w:t>
      </w:r>
      <w:r w:rsidR="00FE33C8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 xml:space="preserve">OFTWARE </w:t>
      </w: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DE</w:t>
      </w:r>
      <w:r w:rsidR="00FE33C8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VELOPMENT ENGINEER</w:t>
      </w: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:</w:t>
      </w:r>
    </w:p>
    <w:p w14:paraId="0A6D8404" w14:textId="77777777" w:rsidR="00AB702A" w:rsidRDefault="004E101B">
      <w:pPr>
        <w:tabs>
          <w:tab w:val="right" w:pos="20000"/>
        </w:tabs>
        <w:spacing w:after="0" w:line="270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5"/>
          <w:szCs w:val="15"/>
        </w:rPr>
        <w:t>Nucleus Software Exports Ltd.</w:t>
      </w:r>
      <w:r>
        <w:tab/>
      </w:r>
      <w:r>
        <w:rPr>
          <w:rFonts w:ascii="Merriweather" w:eastAsia="Merriweather" w:hAnsi="Merriweather" w:cs="Merriweather"/>
          <w:b/>
          <w:bCs/>
          <w:color w:val="2E3D50"/>
          <w:sz w:val="15"/>
          <w:szCs w:val="15"/>
        </w:rPr>
        <w:t>Feb 2026 - Present</w:t>
      </w:r>
    </w:p>
    <w:p w14:paraId="7169DD5A" w14:textId="521476E3" w:rsidR="00AB702A" w:rsidRDefault="00851538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B</w:t>
      </w:r>
      <w:r w:rsidRPr="00851538">
        <w:rPr>
          <w:color w:val="2E3D50"/>
          <w:sz w:val="15"/>
          <w:szCs w:val="15"/>
        </w:rPr>
        <w:t xml:space="preserve">uilt an </w:t>
      </w:r>
      <w:r w:rsidRPr="00851538">
        <w:rPr>
          <w:b/>
          <w:bCs/>
          <w:color w:val="2E3D50"/>
          <w:sz w:val="15"/>
          <w:szCs w:val="15"/>
        </w:rPr>
        <w:t>API Mapping Studio</w:t>
      </w:r>
      <w:r w:rsidRPr="00851538">
        <w:rPr>
          <w:color w:val="2E3D50"/>
          <w:sz w:val="15"/>
          <w:szCs w:val="15"/>
        </w:rPr>
        <w:t xml:space="preserve"> using </w:t>
      </w:r>
      <w:r w:rsidRPr="00851538">
        <w:rPr>
          <w:b/>
          <w:bCs/>
          <w:color w:val="2E3D50"/>
          <w:sz w:val="15"/>
          <w:szCs w:val="15"/>
        </w:rPr>
        <w:t>React</w:t>
      </w:r>
      <w:r w:rsidRPr="00851538">
        <w:rPr>
          <w:color w:val="2E3D50"/>
          <w:sz w:val="15"/>
          <w:szCs w:val="15"/>
        </w:rPr>
        <w:t xml:space="preserve">, </w:t>
      </w:r>
      <w:r w:rsidRPr="00851538">
        <w:rPr>
          <w:b/>
          <w:bCs/>
          <w:color w:val="2E3D50"/>
          <w:sz w:val="15"/>
          <w:szCs w:val="15"/>
        </w:rPr>
        <w:t>Python</w:t>
      </w:r>
      <w:r w:rsidRPr="00851538">
        <w:rPr>
          <w:color w:val="2E3D50"/>
          <w:sz w:val="15"/>
          <w:szCs w:val="15"/>
        </w:rPr>
        <w:t xml:space="preserve">, and </w:t>
      </w:r>
      <w:r w:rsidRPr="00851538">
        <w:rPr>
          <w:b/>
          <w:bCs/>
          <w:color w:val="2E3D50"/>
          <w:sz w:val="15"/>
          <w:szCs w:val="15"/>
        </w:rPr>
        <w:t>RESTful APIs</w:t>
      </w:r>
      <w:r w:rsidRPr="00851538">
        <w:rPr>
          <w:color w:val="2E3D50"/>
          <w:sz w:val="15"/>
          <w:szCs w:val="15"/>
        </w:rPr>
        <w:t xml:space="preserve"> for visual API mapping and data transformation; implemented </w:t>
      </w:r>
      <w:r w:rsidRPr="00851538">
        <w:rPr>
          <w:b/>
          <w:bCs/>
          <w:color w:val="2E3D50"/>
          <w:sz w:val="15"/>
          <w:szCs w:val="15"/>
        </w:rPr>
        <w:t>RapidFuzz</w:t>
      </w:r>
      <w:r w:rsidRPr="00851538">
        <w:rPr>
          <w:color w:val="2E3D50"/>
          <w:sz w:val="15"/>
          <w:szCs w:val="15"/>
        </w:rPr>
        <w:t xml:space="preserve">-based fuzzy </w:t>
      </w:r>
      <w:r>
        <w:rPr>
          <w:color w:val="2E3D50"/>
          <w:sz w:val="15"/>
          <w:szCs w:val="15"/>
        </w:rPr>
        <w:t>logic</w:t>
      </w:r>
      <w:r w:rsidRPr="00851538">
        <w:rPr>
          <w:color w:val="2E3D50"/>
          <w:sz w:val="15"/>
          <w:szCs w:val="15"/>
        </w:rPr>
        <w:t xml:space="preserve"> for confidence scoring, </w:t>
      </w:r>
      <w:r w:rsidRPr="00851538">
        <w:rPr>
          <w:b/>
          <w:bCs/>
          <w:color w:val="2E3D50"/>
          <w:sz w:val="15"/>
          <w:szCs w:val="15"/>
        </w:rPr>
        <w:t>Genetic Algorithm</w:t>
      </w:r>
      <w:r w:rsidRPr="00851538">
        <w:rPr>
          <w:color w:val="2E3D50"/>
          <w:sz w:val="15"/>
          <w:szCs w:val="15"/>
        </w:rPr>
        <w:t xml:space="preserve">-based learning, and generated </w:t>
      </w:r>
      <w:r w:rsidRPr="00851538">
        <w:rPr>
          <w:b/>
          <w:bCs/>
          <w:color w:val="2E3D50"/>
          <w:sz w:val="15"/>
          <w:szCs w:val="15"/>
        </w:rPr>
        <w:t>JSON mapping</w:t>
      </w:r>
      <w:r w:rsidRPr="00851538">
        <w:rPr>
          <w:color w:val="2E3D50"/>
          <w:sz w:val="15"/>
          <w:szCs w:val="15"/>
        </w:rPr>
        <w:t xml:space="preserve"> configurations.</w:t>
      </w:r>
      <w:r w:rsidR="004E101B">
        <w:rPr>
          <w:color w:val="2E3D50"/>
          <w:sz w:val="15"/>
          <w:szCs w:val="15"/>
        </w:rPr>
        <w:t>.</w:t>
      </w:r>
    </w:p>
    <w:p w14:paraId="055DAFB9" w14:textId="620B077E" w:rsidR="00AB702A" w:rsidRDefault="00851538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 w:rsidRPr="00851538">
        <w:rPr>
          <w:color w:val="2E3D50"/>
          <w:sz w:val="15"/>
          <w:szCs w:val="15"/>
        </w:rPr>
        <w:t xml:space="preserve">Developed and optimized </w:t>
      </w:r>
      <w:r w:rsidRPr="00851538">
        <w:rPr>
          <w:b/>
          <w:bCs/>
          <w:color w:val="2E3D50"/>
          <w:sz w:val="15"/>
          <w:szCs w:val="15"/>
        </w:rPr>
        <w:t>PL/SQL</w:t>
      </w:r>
      <w:r w:rsidRPr="00851538">
        <w:rPr>
          <w:color w:val="2E3D50"/>
          <w:sz w:val="15"/>
          <w:szCs w:val="15"/>
        </w:rPr>
        <w:t xml:space="preserve"> procedures/packages in </w:t>
      </w:r>
      <w:r w:rsidRPr="00851538">
        <w:rPr>
          <w:b/>
          <w:bCs/>
          <w:color w:val="2E3D50"/>
          <w:sz w:val="15"/>
          <w:szCs w:val="15"/>
        </w:rPr>
        <w:t>Oracle Database</w:t>
      </w:r>
      <w:r w:rsidRPr="00851538">
        <w:rPr>
          <w:color w:val="2E3D50"/>
          <w:sz w:val="15"/>
          <w:szCs w:val="15"/>
        </w:rPr>
        <w:t xml:space="preserve"> for automated </w:t>
      </w:r>
      <w:r w:rsidRPr="00851538">
        <w:rPr>
          <w:b/>
          <w:bCs/>
          <w:color w:val="2E3D50"/>
          <w:sz w:val="15"/>
          <w:szCs w:val="15"/>
        </w:rPr>
        <w:t>banking variable calculations</w:t>
      </w:r>
      <w:r w:rsidRPr="00851538">
        <w:rPr>
          <w:color w:val="2E3D50"/>
          <w:sz w:val="15"/>
          <w:szCs w:val="15"/>
        </w:rPr>
        <w:t xml:space="preserve"> and financial data processing.</w:t>
      </w:r>
    </w:p>
    <w:p w14:paraId="762B0094" w14:textId="5B5B5E1E" w:rsidR="00AB702A" w:rsidRDefault="00851538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 w:rsidRPr="00851538">
        <w:rPr>
          <w:color w:val="2E3D50"/>
          <w:sz w:val="15"/>
          <w:szCs w:val="15"/>
        </w:rPr>
        <w:t xml:space="preserve">Contributed to </w:t>
      </w:r>
      <w:r w:rsidRPr="00851538">
        <w:rPr>
          <w:b/>
          <w:bCs/>
          <w:color w:val="2E3D50"/>
          <w:sz w:val="15"/>
          <w:szCs w:val="15"/>
        </w:rPr>
        <w:t>Oracle database upgrade</w:t>
      </w:r>
      <w:r w:rsidRPr="00851538">
        <w:rPr>
          <w:color w:val="2E3D50"/>
          <w:sz w:val="15"/>
          <w:szCs w:val="15"/>
        </w:rPr>
        <w:t xml:space="preserve"> activities, including </w:t>
      </w:r>
      <w:r w:rsidRPr="00851538">
        <w:rPr>
          <w:b/>
          <w:bCs/>
          <w:color w:val="2E3D50"/>
          <w:sz w:val="15"/>
          <w:szCs w:val="15"/>
        </w:rPr>
        <w:t>pre-upgrade health checks, upgrade execution, and post-upgrade validation</w:t>
      </w:r>
      <w:r w:rsidRPr="00851538">
        <w:rPr>
          <w:color w:val="2E3D50"/>
          <w:sz w:val="15"/>
          <w:szCs w:val="15"/>
        </w:rPr>
        <w:t xml:space="preserve"> to ensure successful migration and system integrity</w:t>
      </w:r>
      <w:r w:rsidR="004E101B">
        <w:rPr>
          <w:color w:val="2E3D50"/>
          <w:sz w:val="15"/>
          <w:szCs w:val="15"/>
        </w:rPr>
        <w:t>.</w:t>
      </w:r>
    </w:p>
    <w:p w14:paraId="0F18A794" w14:textId="77777777" w:rsidR="005572F0" w:rsidRDefault="005572F0" w:rsidP="005572F0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SKILLS</w:t>
      </w:r>
    </w:p>
    <w:p w14:paraId="72E8A9E6" w14:textId="77777777" w:rsid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 w:rsidRPr="005572F0">
        <w:rPr>
          <w:color w:val="2E3D50"/>
          <w:sz w:val="15"/>
          <w:szCs w:val="15"/>
        </w:rPr>
        <w:t>Programming Languages: Java, Python, C++</w:t>
      </w:r>
    </w:p>
    <w:p w14:paraId="60A04EED" w14:textId="77777777" w:rsid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 w:rsidRPr="005572F0">
        <w:rPr>
          <w:color w:val="2E3D50"/>
          <w:sz w:val="15"/>
          <w:szCs w:val="15"/>
        </w:rPr>
        <w:t>Concepts: Object-Oriented Programming (OOP), Data Structures and Algorithms (DSA), Machine Learning, Deep Learning</w:t>
      </w:r>
    </w:p>
    <w:p w14:paraId="5EBFEAAA" w14:textId="5DE09FA8" w:rsid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 w:rsidRPr="005572F0">
        <w:rPr>
          <w:color w:val="2E3D50"/>
          <w:sz w:val="15"/>
          <w:szCs w:val="15"/>
        </w:rPr>
        <w:t>AI/ ML: LLMs, RAG, Transformers, Prompt Engineering, Embeddings, Semantic Search</w:t>
      </w:r>
      <w:r w:rsidR="00A85D78">
        <w:rPr>
          <w:color w:val="2E3D50"/>
          <w:sz w:val="15"/>
          <w:szCs w:val="15"/>
        </w:rPr>
        <w:t>, Langgraph, Langchain, n8n, Agentic AI.</w:t>
      </w:r>
    </w:p>
    <w:p w14:paraId="2A9597F3" w14:textId="77777777" w:rsid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 w:rsidRPr="005572F0">
        <w:rPr>
          <w:color w:val="2E3D50"/>
          <w:sz w:val="15"/>
          <w:szCs w:val="15"/>
        </w:rPr>
        <w:t>Tools &amp; Frameworks: Hugging Face Transformers, TensorFlow, Karas</w:t>
      </w:r>
    </w:p>
    <w:p w14:paraId="4B04B821" w14:textId="526C94CF" w:rsidR="005572F0" w:rsidRP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 w:rsidRPr="005572F0">
        <w:rPr>
          <w:color w:val="2E3D50"/>
          <w:sz w:val="15"/>
          <w:szCs w:val="15"/>
        </w:rPr>
        <w:t>Database &amp; SQL: Oracle Database, PL/SQL, SQL Developer</w:t>
      </w:r>
    </w:p>
    <w:p w14:paraId="4005DEEE" w14:textId="17344340" w:rsidR="00AB702A" w:rsidRDefault="004E101B" w:rsidP="005572F0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PROJECT</w:t>
      </w:r>
    </w:p>
    <w:p w14:paraId="3C4614B9" w14:textId="77777777" w:rsidR="00AB702A" w:rsidRDefault="004E101B">
      <w:pPr>
        <w:spacing w:after="0" w:line="270" w:lineRule="auto"/>
        <w:rPr>
          <w:sz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Flappy-Snake-Sweeper(3 in 1 games)</w:t>
      </w:r>
    </w:p>
    <w:p w14:paraId="6795C2E3" w14:textId="77777777" w:rsidR="00AB702A" w:rsidRDefault="00AB702A">
      <w:pPr>
        <w:spacing w:after="0" w:line="270" w:lineRule="auto"/>
        <w:rPr>
          <w:sz w:val="0"/>
        </w:rPr>
      </w:pPr>
    </w:p>
    <w:p w14:paraId="77627BD1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Developed a game called Flappy-Snake-Sweeper using Java and the Swing library.</w:t>
      </w:r>
    </w:p>
    <w:p w14:paraId="1834FCB6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Integrated elements from popular games like Flappy Bird, Snake, and Minesweeper to create a unique gaming experience.</w:t>
      </w:r>
    </w:p>
    <w:p w14:paraId="43CF884A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Implemented game mechanics, collision detection, and scoring systems.</w:t>
      </w:r>
    </w:p>
    <w:p w14:paraId="0BAC653D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Designed and developed the graphical user interface using Swing.</w:t>
      </w:r>
    </w:p>
    <w:p w14:paraId="6FB48D47" w14:textId="77777777" w:rsidR="00AB702A" w:rsidRDefault="00AB702A">
      <w:pPr>
        <w:spacing w:after="0" w:line="160" w:lineRule="auto"/>
      </w:pPr>
    </w:p>
    <w:p w14:paraId="7C9CDEDD" w14:textId="77777777" w:rsidR="00AB702A" w:rsidRDefault="004E101B">
      <w:pPr>
        <w:spacing w:after="0" w:line="270" w:lineRule="auto"/>
        <w:rPr>
          <w:sz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AI Image-Caption Generator</w:t>
      </w:r>
    </w:p>
    <w:p w14:paraId="291ED114" w14:textId="77777777" w:rsidR="00AB702A" w:rsidRDefault="00AB702A">
      <w:pPr>
        <w:spacing w:after="0" w:line="270" w:lineRule="auto"/>
        <w:rPr>
          <w:sz w:val="0"/>
        </w:rPr>
      </w:pPr>
    </w:p>
    <w:p w14:paraId="1E47AB6F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Built an AI tool that generates image captions using CNN-LSTM models.</w:t>
      </w:r>
    </w:p>
    <w:p w14:paraId="3E887985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Added text-to-speech support to aid visually impaired users.</w:t>
      </w:r>
    </w:p>
    <w:p w14:paraId="14AAC600" w14:textId="1F1FC998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 xml:space="preserve">Trained on MS-COCO dataset; </w:t>
      </w:r>
      <w:r w:rsidR="00031A6E">
        <w:rPr>
          <w:color w:val="2E3D50"/>
          <w:sz w:val="15"/>
          <w:szCs w:val="15"/>
        </w:rPr>
        <w:t>optimised</w:t>
      </w:r>
      <w:r>
        <w:rPr>
          <w:color w:val="2E3D50"/>
          <w:sz w:val="15"/>
          <w:szCs w:val="15"/>
        </w:rPr>
        <w:t xml:space="preserve"> for real-time use.</w:t>
      </w:r>
    </w:p>
    <w:p w14:paraId="767AA9F1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Combined computer vision and NLP for accessibility-focused design.</w:t>
      </w:r>
    </w:p>
    <w:p w14:paraId="5AD66861" w14:textId="77777777" w:rsidR="00AB702A" w:rsidRDefault="004E101B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EDUCATION</w:t>
      </w:r>
    </w:p>
    <w:p w14:paraId="6E6F2561" w14:textId="77777777" w:rsidR="00AB702A" w:rsidRDefault="004E101B">
      <w:pPr>
        <w:spacing w:after="0" w:line="270" w:lineRule="auto"/>
        <w:rPr>
          <w:sz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Bennett University(Times of India)</w:t>
      </w:r>
    </w:p>
    <w:p w14:paraId="4ED4E394" w14:textId="5E0E63FB" w:rsidR="00AB702A" w:rsidRPr="005F0FDF" w:rsidRDefault="004E101B" w:rsidP="005F0FDF">
      <w:pPr>
        <w:spacing w:after="0" w:line="270" w:lineRule="auto"/>
        <w:rPr>
          <w:sz w:val="15"/>
        </w:rPr>
      </w:pPr>
      <w:r>
        <w:rPr>
          <w:rFonts w:eastAsia="Merriweather Light" w:cs="Merriweather Light"/>
          <w:color w:val="2E3D50"/>
          <w:sz w:val="15"/>
          <w:szCs w:val="15"/>
        </w:rPr>
        <w:t xml:space="preserve">Bennett University(Times of India) • Greater Noida • 2027 </w:t>
      </w:r>
    </w:p>
    <w:p w14:paraId="1B25A9A2" w14:textId="247704AC" w:rsidR="00AB702A" w:rsidRPr="00593C8E" w:rsidRDefault="004E101B" w:rsidP="00593C8E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CGPA: 8.64 | (Aug</w:t>
      </w:r>
      <w:r w:rsidR="001A7D3D">
        <w:rPr>
          <w:color w:val="2E3D50"/>
          <w:sz w:val="15"/>
          <w:szCs w:val="15"/>
        </w:rPr>
        <w:t xml:space="preserve">, </w:t>
      </w:r>
      <w:r>
        <w:rPr>
          <w:color w:val="2E3D50"/>
          <w:sz w:val="15"/>
          <w:szCs w:val="15"/>
        </w:rPr>
        <w:t>202</w:t>
      </w:r>
      <w:r w:rsidR="0000502C">
        <w:rPr>
          <w:color w:val="2E3D50"/>
          <w:sz w:val="15"/>
          <w:szCs w:val="15"/>
        </w:rPr>
        <w:t>3</w:t>
      </w:r>
      <w:r>
        <w:rPr>
          <w:color w:val="2E3D50"/>
          <w:sz w:val="15"/>
          <w:szCs w:val="15"/>
        </w:rPr>
        <w:t xml:space="preserve"> - 2026).</w:t>
      </w:r>
    </w:p>
    <w:p w14:paraId="0EE97177" w14:textId="77777777" w:rsidR="00AB702A" w:rsidRDefault="004E101B">
      <w:pPr>
        <w:spacing w:after="0" w:line="270" w:lineRule="auto"/>
        <w:rPr>
          <w:sz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XII (CBSE)</w:t>
      </w:r>
    </w:p>
    <w:p w14:paraId="2CB28BE4" w14:textId="77777777" w:rsidR="00AB702A" w:rsidRDefault="004E101B">
      <w:pPr>
        <w:spacing w:after="0" w:line="270" w:lineRule="auto"/>
        <w:rPr>
          <w:sz w:val="15"/>
        </w:rPr>
      </w:pPr>
      <w:r>
        <w:rPr>
          <w:rFonts w:eastAsia="Merriweather Light" w:cs="Merriweather Light"/>
          <w:color w:val="2E3D50"/>
          <w:sz w:val="15"/>
          <w:szCs w:val="15"/>
        </w:rPr>
        <w:t>Dyal Singh Public School(DSPS) • Karnal • 2023</w:t>
      </w:r>
    </w:p>
    <w:p w14:paraId="13958950" w14:textId="0D21C08B" w:rsidR="00AB702A" w:rsidRPr="00593C8E" w:rsidRDefault="004E101B" w:rsidP="00593C8E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85.4%.</w:t>
      </w:r>
    </w:p>
    <w:p w14:paraId="6AC18592" w14:textId="77777777" w:rsidR="00AB702A" w:rsidRDefault="004E101B">
      <w:pPr>
        <w:spacing w:after="0" w:line="270" w:lineRule="auto"/>
        <w:rPr>
          <w:sz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X (CSBE)</w:t>
      </w:r>
    </w:p>
    <w:p w14:paraId="1D2E2522" w14:textId="77777777" w:rsidR="00AB702A" w:rsidRDefault="004E101B">
      <w:pPr>
        <w:spacing w:after="0" w:line="270" w:lineRule="auto"/>
        <w:rPr>
          <w:sz w:val="15"/>
        </w:rPr>
      </w:pPr>
      <w:r>
        <w:rPr>
          <w:rFonts w:eastAsia="Merriweather Light" w:cs="Merriweather Light"/>
          <w:color w:val="2E3D50"/>
          <w:sz w:val="15"/>
          <w:szCs w:val="15"/>
        </w:rPr>
        <w:t>Dyal Singh Public School(DSPS) • Karnal • 2021</w:t>
      </w:r>
    </w:p>
    <w:p w14:paraId="0E533CD5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94.2%.</w:t>
      </w:r>
    </w:p>
    <w:p w14:paraId="2A5162B0" w14:textId="157E2F29" w:rsidR="00AB702A" w:rsidRDefault="004E101B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 xml:space="preserve">AWARDS &amp; </w:t>
      </w:r>
      <w:r w:rsidR="001A7D3D">
        <w:rPr>
          <w:rFonts w:ascii="Merriweather" w:eastAsia="Merriweather" w:hAnsi="Merriweather" w:cs="Merriweather"/>
          <w:b/>
          <w:bCs/>
          <w:color w:val="2E3D50"/>
        </w:rPr>
        <w:t>HONOURS</w:t>
      </w:r>
    </w:p>
    <w:p w14:paraId="0F43D355" w14:textId="77777777" w:rsidR="00AB702A" w:rsidRDefault="004E101B">
      <w:pPr>
        <w:spacing w:after="0" w:line="270" w:lineRule="auto"/>
        <w:rPr>
          <w:sz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Blue Carbon MRV System (Smart India Hackathon 2025)</w:t>
      </w:r>
    </w:p>
    <w:p w14:paraId="380F0BBE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Selected among Top 100 out of 600 projects in University to advance to the National Round.</w:t>
      </w:r>
    </w:p>
    <w:p w14:paraId="344243C7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Built a Blockchain-based MRV system for transparent verification and storage of blue carbon data.</w:t>
      </w:r>
    </w:p>
    <w:sectPr w:rsidR="00AB702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3FB29" w14:textId="77777777" w:rsidR="005945F5" w:rsidRDefault="005945F5" w:rsidP="005F0FDF">
      <w:pPr>
        <w:spacing w:after="0" w:line="240" w:lineRule="auto"/>
      </w:pPr>
      <w:r>
        <w:separator/>
      </w:r>
    </w:p>
  </w:endnote>
  <w:endnote w:type="continuationSeparator" w:id="0">
    <w:p w14:paraId="7C28CF26" w14:textId="77777777" w:rsidR="005945F5" w:rsidRDefault="005945F5" w:rsidP="005F0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B60D" w14:textId="77777777" w:rsidR="005F0FDF" w:rsidRDefault="005F0F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45531" w14:textId="77777777" w:rsidR="005F0FDF" w:rsidRDefault="005F0F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4B50C" w14:textId="77777777" w:rsidR="005F0FDF" w:rsidRDefault="005F0F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E7366" w14:textId="77777777" w:rsidR="005945F5" w:rsidRDefault="005945F5" w:rsidP="005F0FDF">
      <w:pPr>
        <w:spacing w:after="0" w:line="240" w:lineRule="auto"/>
      </w:pPr>
      <w:r>
        <w:separator/>
      </w:r>
    </w:p>
  </w:footnote>
  <w:footnote w:type="continuationSeparator" w:id="0">
    <w:p w14:paraId="361EBDB9" w14:textId="77777777" w:rsidR="005945F5" w:rsidRDefault="005945F5" w:rsidP="005F0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996E5" w14:textId="77777777" w:rsidR="005F0FDF" w:rsidRDefault="005F0F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5B420" w14:textId="77777777" w:rsidR="005F0FDF" w:rsidRDefault="005F0F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8475D" w14:textId="77777777" w:rsidR="005F0FDF" w:rsidRDefault="005F0F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D2FFB"/>
    <w:multiLevelType w:val="hybridMultilevel"/>
    <w:tmpl w:val="C4FEC5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6632B0C"/>
    <w:multiLevelType w:val="multilevel"/>
    <w:tmpl w:val="FFFFFFFF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34703208">
    <w:abstractNumId w:val="1"/>
  </w:num>
  <w:num w:numId="2" w16cid:durableId="184840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02A"/>
    <w:rsid w:val="0000502C"/>
    <w:rsid w:val="00031A6E"/>
    <w:rsid w:val="001A7D3D"/>
    <w:rsid w:val="004B2DAC"/>
    <w:rsid w:val="004E101B"/>
    <w:rsid w:val="005572F0"/>
    <w:rsid w:val="00593C8E"/>
    <w:rsid w:val="005945F5"/>
    <w:rsid w:val="005E246F"/>
    <w:rsid w:val="005F0FDF"/>
    <w:rsid w:val="005F4ED4"/>
    <w:rsid w:val="00677FBE"/>
    <w:rsid w:val="00851538"/>
    <w:rsid w:val="008D7C85"/>
    <w:rsid w:val="00934292"/>
    <w:rsid w:val="00A33A6C"/>
    <w:rsid w:val="00A85D78"/>
    <w:rsid w:val="00AB702A"/>
    <w:rsid w:val="00B70A3C"/>
    <w:rsid w:val="00B711CA"/>
    <w:rsid w:val="00C72D83"/>
    <w:rsid w:val="00DB36DB"/>
    <w:rsid w:val="00FE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B2B66"/>
  <w15:docId w15:val="{66F19766-5BC4-EB42-A26D-C76C9C6E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 Light" w:eastAsia="SimSun" w:hAnsi="Merriweather Light" w:cs="Georgia"/>
        <w:lang w:val="en-IN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5F0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FDF"/>
  </w:style>
  <w:style w:type="paragraph" w:styleId="Footer">
    <w:name w:val="footer"/>
    <w:basedOn w:val="Normal"/>
    <w:link w:val="FooterChar"/>
    <w:uiPriority w:val="99"/>
    <w:unhideWhenUsed/>
    <w:rsid w:val="005F0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FDF"/>
  </w:style>
  <w:style w:type="paragraph" w:styleId="ListParagraph">
    <w:name w:val="List Paragraph"/>
    <w:basedOn w:val="Normal"/>
    <w:uiPriority w:val="34"/>
    <w:qFormat/>
    <w:rsid w:val="005572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7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F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7F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inkedin.com/in/chinmay-goel-77626528a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Chinmay Goel</cp:lastModifiedBy>
  <cp:revision>8</cp:revision>
  <cp:lastPrinted>2026-06-15T16:10:00Z</cp:lastPrinted>
  <dcterms:created xsi:type="dcterms:W3CDTF">2026-06-15T16:00:00Z</dcterms:created>
  <dcterms:modified xsi:type="dcterms:W3CDTF">2026-07-09T06:07:00Z</dcterms:modified>
</cp:coreProperties>
</file>