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48F7" w14:textId="7D43CCAA" w:rsidR="001D2540" w:rsidRPr="007C3172" w:rsidRDefault="001D2540" w:rsidP="001D2540">
      <w:pPr>
        <w:jc w:val="center"/>
        <w:rPr>
          <w:rFonts w:ascii="☞GILROY-SEMIBOLD" w:eastAsia="Meiryo UI" w:hAnsi="☞GILROY-SEMIBOLD" w:cs="Times New Roman"/>
          <w:sz w:val="36"/>
          <w:szCs w:val="36"/>
          <w:lang w:val="en-US"/>
        </w:rPr>
      </w:pPr>
      <w:r w:rsidRPr="007C3172">
        <w:rPr>
          <w:rFonts w:ascii="☞GILROY-SEMIBOLD" w:eastAsia="Meiryo UI" w:hAnsi="☞GILROY-SEMIBOLD" w:cs="Times New Roman"/>
          <w:sz w:val="36"/>
          <w:szCs w:val="36"/>
          <w:lang w:val="en-US"/>
        </w:rPr>
        <w:t>Software Requirement Specification</w:t>
      </w:r>
    </w:p>
    <w:p w14:paraId="27E3AFA8" w14:textId="77777777" w:rsidR="001D2540" w:rsidRDefault="001D2540" w:rsidP="001D2540">
      <w:pPr>
        <w:rPr>
          <w:rFonts w:ascii="Anonymous Pro" w:eastAsia="Meiryo UI" w:hAnsi="Anonymous Pro"/>
          <w:b/>
          <w:bCs/>
          <w:lang w:val="en-US"/>
        </w:rPr>
      </w:pPr>
    </w:p>
    <w:p w14:paraId="636E643D" w14:textId="77777777" w:rsidR="00D97CA6" w:rsidRDefault="00D97CA6" w:rsidP="001D2540">
      <w:pPr>
        <w:rPr>
          <w:rFonts w:ascii="Anonymous Pro" w:eastAsia="Meiryo UI" w:hAnsi="Anonymous Pro"/>
          <w:b/>
          <w:bCs/>
          <w:lang w:val="en-US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2127"/>
        <w:gridCol w:w="7655"/>
      </w:tblGrid>
      <w:tr w:rsidR="007C3172" w:rsidRPr="007C3172" w14:paraId="727E035B" w14:textId="77777777" w:rsidTr="00D97CA6">
        <w:trPr>
          <w:trHeight w:val="344"/>
        </w:trPr>
        <w:tc>
          <w:tcPr>
            <w:tcW w:w="2127" w:type="dxa"/>
            <w:tcBorders>
              <w:left w:val="nil"/>
              <w:right w:val="nil"/>
            </w:tcBorders>
          </w:tcPr>
          <w:p w14:paraId="620800BC" w14:textId="0C2C79E9" w:rsidR="007C3172" w:rsidRPr="007C3172" w:rsidRDefault="007C3172" w:rsidP="001D2540">
            <w:pPr>
              <w:rPr>
                <w:rFonts w:ascii="☞GILROY-SEMIBOLD" w:eastAsia="Meiryo UI" w:hAnsi="☞GILROY-SEMIBOLD"/>
                <w:sz w:val="22"/>
                <w:szCs w:val="22"/>
                <w:lang w:val="en-US"/>
              </w:rPr>
            </w:pPr>
            <w:r w:rsidRPr="007C3172">
              <w:rPr>
                <w:rFonts w:ascii="☞GILROY-SEMIBOLD" w:eastAsia="Meiryo UI" w:hAnsi="☞GILROY-SEMIBOLD"/>
                <w:sz w:val="22"/>
                <w:szCs w:val="22"/>
                <w:lang w:val="en-US"/>
              </w:rPr>
              <w:t>Project Name:</w:t>
            </w:r>
          </w:p>
        </w:tc>
        <w:tc>
          <w:tcPr>
            <w:tcW w:w="7655" w:type="dxa"/>
            <w:tcBorders>
              <w:left w:val="nil"/>
              <w:right w:val="nil"/>
            </w:tcBorders>
          </w:tcPr>
          <w:p w14:paraId="681115CB" w14:textId="73BA3FDE" w:rsidR="007C3172" w:rsidRPr="007C3172" w:rsidRDefault="007C3172" w:rsidP="001D2540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proofErr w:type="spellStart"/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>SpaceWatch</w:t>
            </w:r>
            <w:proofErr w:type="spellEnd"/>
          </w:p>
        </w:tc>
      </w:tr>
      <w:tr w:rsidR="007C3172" w:rsidRPr="007C3172" w14:paraId="76E23A64" w14:textId="77777777" w:rsidTr="007C3172">
        <w:tc>
          <w:tcPr>
            <w:tcW w:w="2127" w:type="dxa"/>
            <w:tcBorders>
              <w:left w:val="nil"/>
              <w:right w:val="nil"/>
            </w:tcBorders>
          </w:tcPr>
          <w:p w14:paraId="6753A880" w14:textId="36BD0DD6" w:rsidR="007C3172" w:rsidRPr="007C3172" w:rsidRDefault="007C3172" w:rsidP="001D2540">
            <w:pPr>
              <w:rPr>
                <w:rFonts w:ascii="☞GILROY-SEMIBOLD" w:eastAsia="Meiryo UI" w:hAnsi="☞GILROY-SEMIBOLD"/>
                <w:sz w:val="22"/>
                <w:szCs w:val="22"/>
                <w:lang w:val="en-US"/>
              </w:rPr>
            </w:pPr>
            <w:r w:rsidRPr="007C3172">
              <w:rPr>
                <w:rFonts w:ascii="☞GILROY-SEMIBOLD" w:eastAsia="Meiryo UI" w:hAnsi="☞GILROY-SEMIBOLD"/>
                <w:sz w:val="22"/>
                <w:szCs w:val="22"/>
                <w:lang w:val="en-US"/>
              </w:rPr>
              <w:t>Date:</w:t>
            </w:r>
          </w:p>
        </w:tc>
        <w:tc>
          <w:tcPr>
            <w:tcW w:w="7655" w:type="dxa"/>
            <w:tcBorders>
              <w:left w:val="nil"/>
              <w:right w:val="nil"/>
            </w:tcBorders>
          </w:tcPr>
          <w:p w14:paraId="0F742CAA" w14:textId="7A843DA2" w:rsidR="007C3172" w:rsidRPr="007C3172" w:rsidRDefault="007C3172" w:rsidP="001D2540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>12</w:t>
            </w:r>
            <w:r w:rsidRPr="007C3172">
              <w:rPr>
                <w:rFonts w:ascii="Anonymous Pro" w:eastAsia="Meiryo UI" w:hAnsi="Anonymous Pro"/>
                <w:sz w:val="22"/>
                <w:szCs w:val="22"/>
                <w:vertAlign w:val="superscript"/>
                <w:lang w:val="en-US"/>
              </w:rPr>
              <w:t>th</w:t>
            </w:r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 xml:space="preserve"> November 2023</w:t>
            </w:r>
          </w:p>
        </w:tc>
      </w:tr>
      <w:tr w:rsidR="007C3172" w:rsidRPr="007C3172" w14:paraId="18898814" w14:textId="77777777" w:rsidTr="007C3172">
        <w:tc>
          <w:tcPr>
            <w:tcW w:w="2127" w:type="dxa"/>
            <w:tcBorders>
              <w:left w:val="nil"/>
              <w:right w:val="nil"/>
            </w:tcBorders>
          </w:tcPr>
          <w:p w14:paraId="5FE6F6DA" w14:textId="481963BB" w:rsidR="007C3172" w:rsidRPr="007C3172" w:rsidRDefault="007C3172" w:rsidP="001D2540">
            <w:pPr>
              <w:rPr>
                <w:rFonts w:ascii="☞GILROY-SEMIBOLD" w:eastAsia="Meiryo UI" w:hAnsi="☞GILROY-SEMIBOLD"/>
                <w:sz w:val="22"/>
                <w:szCs w:val="22"/>
                <w:lang w:val="en-US"/>
              </w:rPr>
            </w:pPr>
            <w:r w:rsidRPr="007C3172">
              <w:rPr>
                <w:rFonts w:ascii="☞GILROY-SEMIBOLD" w:eastAsia="Meiryo UI" w:hAnsi="☞GILROY-SEMIBOLD"/>
                <w:sz w:val="22"/>
                <w:szCs w:val="22"/>
                <w:lang w:val="en-US"/>
              </w:rPr>
              <w:t>Version:</w:t>
            </w:r>
          </w:p>
        </w:tc>
        <w:tc>
          <w:tcPr>
            <w:tcW w:w="7655" w:type="dxa"/>
            <w:tcBorders>
              <w:left w:val="nil"/>
              <w:right w:val="nil"/>
            </w:tcBorders>
          </w:tcPr>
          <w:p w14:paraId="3A98F205" w14:textId="3E5C62DA" w:rsidR="007C3172" w:rsidRPr="007C3172" w:rsidRDefault="007C3172" w:rsidP="001D2540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>V1</w:t>
            </w:r>
          </w:p>
        </w:tc>
      </w:tr>
      <w:tr w:rsidR="007C3172" w:rsidRPr="007C3172" w14:paraId="65C689D8" w14:textId="77777777" w:rsidTr="007C3172">
        <w:tc>
          <w:tcPr>
            <w:tcW w:w="2127" w:type="dxa"/>
            <w:tcBorders>
              <w:left w:val="nil"/>
              <w:right w:val="nil"/>
            </w:tcBorders>
          </w:tcPr>
          <w:p w14:paraId="6F362E12" w14:textId="0341EA41" w:rsidR="007C3172" w:rsidRPr="007C3172" w:rsidRDefault="007C3172" w:rsidP="001D2540">
            <w:pPr>
              <w:rPr>
                <w:rFonts w:ascii="☞GILROY-SEMIBOLD" w:eastAsia="Meiryo UI" w:hAnsi="☞GILROY-SEMIBOLD"/>
                <w:sz w:val="22"/>
                <w:szCs w:val="22"/>
                <w:lang w:val="en-US"/>
              </w:rPr>
            </w:pPr>
            <w:r w:rsidRPr="007C3172">
              <w:rPr>
                <w:rFonts w:ascii="☞GILROY-SEMIBOLD" w:eastAsia="Meiryo UI" w:hAnsi="☞GILROY-SEMIBOLD"/>
                <w:sz w:val="22"/>
                <w:szCs w:val="22"/>
                <w:lang w:val="en-US"/>
              </w:rPr>
              <w:t>By:</w:t>
            </w:r>
          </w:p>
        </w:tc>
        <w:tc>
          <w:tcPr>
            <w:tcW w:w="7655" w:type="dxa"/>
            <w:tcBorders>
              <w:left w:val="nil"/>
              <w:right w:val="nil"/>
            </w:tcBorders>
          </w:tcPr>
          <w:p w14:paraId="0C925B55" w14:textId="0A1C7130" w:rsidR="007C3172" w:rsidRPr="007C3172" w:rsidRDefault="007C3172" w:rsidP="001D2540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 xml:space="preserve">Chinmay Sawant, </w:t>
            </w:r>
            <w:proofErr w:type="spellStart"/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>Jash</w:t>
            </w:r>
            <w:proofErr w:type="spellEnd"/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>Damania</w:t>
            </w:r>
            <w:proofErr w:type="spellEnd"/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>Aaditya</w:t>
            </w:r>
            <w:proofErr w:type="spellEnd"/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>Padghan</w:t>
            </w:r>
            <w:proofErr w:type="spellEnd"/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>, Vishal Chauhan</w:t>
            </w:r>
          </w:p>
        </w:tc>
      </w:tr>
    </w:tbl>
    <w:p w14:paraId="350E95FA" w14:textId="77777777" w:rsidR="007C3172" w:rsidRDefault="007C3172" w:rsidP="001D2540">
      <w:pPr>
        <w:rPr>
          <w:rFonts w:ascii="Anonymous Pro" w:eastAsia="Meiryo UI" w:hAnsi="Anonymous Pro"/>
          <w:b/>
          <w:bCs/>
          <w:lang w:val="en-US"/>
        </w:rPr>
      </w:pPr>
    </w:p>
    <w:p w14:paraId="712C14F2" w14:textId="77777777" w:rsidR="007C3172" w:rsidRDefault="007C3172" w:rsidP="001D2540">
      <w:pPr>
        <w:rPr>
          <w:rFonts w:ascii="Anonymous Pro" w:eastAsia="Meiryo UI" w:hAnsi="Anonymous Pro"/>
          <w:b/>
          <w:bCs/>
          <w:lang w:val="en-US"/>
        </w:rPr>
      </w:pPr>
    </w:p>
    <w:tbl>
      <w:tblPr>
        <w:tblStyle w:val="TableGrid"/>
        <w:tblW w:w="9782" w:type="dxa"/>
        <w:tblInd w:w="-28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2263"/>
        <w:gridCol w:w="3223"/>
        <w:gridCol w:w="2731"/>
      </w:tblGrid>
      <w:tr w:rsidR="007C3172" w14:paraId="6A63873C" w14:textId="77777777" w:rsidTr="00FD2C41">
        <w:tc>
          <w:tcPr>
            <w:tcW w:w="9782" w:type="dxa"/>
            <w:gridSpan w:val="4"/>
            <w:tcBorders>
              <w:top w:val="single" w:sz="4" w:space="0" w:color="FFC000" w:themeColor="accent4"/>
              <w:bottom w:val="nil"/>
            </w:tcBorders>
            <w:shd w:val="clear" w:color="auto" w:fill="C45911" w:themeFill="accent2" w:themeFillShade="BF"/>
          </w:tcPr>
          <w:p w14:paraId="19D70EE8" w14:textId="664DE92C" w:rsidR="007C3172" w:rsidRDefault="007C3172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  <w:r w:rsidRPr="00FD2C41">
              <w:rPr>
                <w:rFonts w:ascii="☞GILROY-SEMIBOLD" w:eastAsia="Meiryo UI" w:hAnsi="☞GILROY-SEMIBOLD"/>
                <w:color w:val="FFFFFF" w:themeColor="background1"/>
                <w:sz w:val="22"/>
                <w:szCs w:val="22"/>
                <w:lang w:val="en-US"/>
              </w:rPr>
              <w:t>Review History</w:t>
            </w:r>
          </w:p>
        </w:tc>
      </w:tr>
      <w:tr w:rsidR="007C3172" w14:paraId="78BECC9D" w14:textId="77777777" w:rsidTr="00FD2C41">
        <w:tc>
          <w:tcPr>
            <w:tcW w:w="1565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07480867" w14:textId="2B32B61C" w:rsidR="007C3172" w:rsidRPr="007C3172" w:rsidRDefault="007C3172" w:rsidP="001D2540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2263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717717B4" w14:textId="59EC5127" w:rsidR="007C3172" w:rsidRPr="007C3172" w:rsidRDefault="007C3172" w:rsidP="001D2540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3223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00D54EC1" w14:textId="6C85C3A4" w:rsidR="007C3172" w:rsidRPr="007C3172" w:rsidRDefault="007C3172" w:rsidP="001D2540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>Version Description</w:t>
            </w:r>
          </w:p>
        </w:tc>
        <w:tc>
          <w:tcPr>
            <w:tcW w:w="2731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123AE70E" w14:textId="013FCA0C" w:rsidR="007C3172" w:rsidRPr="007C3172" w:rsidRDefault="007C3172" w:rsidP="001D2540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7C3172">
              <w:rPr>
                <w:rFonts w:ascii="Anonymous Pro" w:eastAsia="Meiryo UI" w:hAnsi="Anonymous Pro"/>
                <w:sz w:val="22"/>
                <w:szCs w:val="22"/>
                <w:lang w:val="en-US"/>
              </w:rPr>
              <w:t>Date Completed</w:t>
            </w:r>
          </w:p>
        </w:tc>
      </w:tr>
      <w:tr w:rsidR="007C3172" w14:paraId="38A41124" w14:textId="77777777" w:rsidTr="00D97CA6">
        <w:trPr>
          <w:trHeight w:val="465"/>
        </w:trPr>
        <w:tc>
          <w:tcPr>
            <w:tcW w:w="1565" w:type="dxa"/>
            <w:tcBorders>
              <w:top w:val="nil"/>
            </w:tcBorders>
          </w:tcPr>
          <w:p w14:paraId="4ABCA825" w14:textId="77777777" w:rsidR="007C3172" w:rsidRDefault="007C3172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263" w:type="dxa"/>
            <w:tcBorders>
              <w:top w:val="nil"/>
            </w:tcBorders>
          </w:tcPr>
          <w:p w14:paraId="428B7453" w14:textId="77777777" w:rsidR="007C3172" w:rsidRDefault="007C3172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3223" w:type="dxa"/>
            <w:tcBorders>
              <w:top w:val="nil"/>
            </w:tcBorders>
          </w:tcPr>
          <w:p w14:paraId="7AFA68AB" w14:textId="77777777" w:rsidR="007C3172" w:rsidRDefault="007C3172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738E6420" w14:textId="77777777" w:rsidR="007C3172" w:rsidRDefault="007C3172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</w:tr>
    </w:tbl>
    <w:p w14:paraId="6EFD8F21" w14:textId="77777777" w:rsidR="007C3172" w:rsidRDefault="007C3172" w:rsidP="001D2540">
      <w:pPr>
        <w:rPr>
          <w:rFonts w:ascii="Anonymous Pro" w:eastAsia="Meiryo UI" w:hAnsi="Anonymous Pro"/>
          <w:b/>
          <w:bCs/>
          <w:lang w:val="en-US"/>
        </w:rPr>
      </w:pPr>
    </w:p>
    <w:p w14:paraId="60E72888" w14:textId="77777777" w:rsidR="00FD2C41" w:rsidRDefault="00FD2C41" w:rsidP="001D2540">
      <w:pPr>
        <w:rPr>
          <w:rFonts w:ascii="Anonymous Pro" w:eastAsia="Meiryo UI" w:hAnsi="Anonymous Pro"/>
          <w:b/>
          <w:bCs/>
          <w:lang w:val="en-US"/>
        </w:rPr>
      </w:pPr>
    </w:p>
    <w:tbl>
      <w:tblPr>
        <w:tblStyle w:val="TableGrid"/>
        <w:tblW w:w="9782" w:type="dxa"/>
        <w:tblInd w:w="-28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2528"/>
        <w:gridCol w:w="2254"/>
        <w:gridCol w:w="2731"/>
      </w:tblGrid>
      <w:tr w:rsidR="00FD2C41" w14:paraId="64467561" w14:textId="77777777" w:rsidTr="00D97CA6">
        <w:tc>
          <w:tcPr>
            <w:tcW w:w="9782" w:type="dxa"/>
            <w:gridSpan w:val="4"/>
            <w:tcBorders>
              <w:top w:val="nil"/>
              <w:bottom w:val="nil"/>
            </w:tcBorders>
            <w:shd w:val="clear" w:color="auto" w:fill="7030A0"/>
          </w:tcPr>
          <w:p w14:paraId="596073C7" w14:textId="5AC0AF43" w:rsidR="00FD2C41" w:rsidRPr="00FD2C41" w:rsidRDefault="00FD2C41" w:rsidP="001D2540">
            <w:pPr>
              <w:rPr>
                <w:rFonts w:ascii="☞GILROY-SEMIBOLD" w:eastAsia="Meiryo UI" w:hAnsi="☞GILROY-SEMIBOLD"/>
                <w:lang w:val="en-US"/>
              </w:rPr>
            </w:pPr>
            <w:r w:rsidRPr="00FD2C41">
              <w:rPr>
                <w:rFonts w:ascii="☞GILROY-SEMIBOLD" w:eastAsia="Meiryo UI" w:hAnsi="☞GILROY-SEMIBOLD"/>
                <w:color w:val="FFFFFF" w:themeColor="background1"/>
                <w:sz w:val="22"/>
                <w:szCs w:val="22"/>
                <w:lang w:val="en-US"/>
              </w:rPr>
              <w:t>Review History</w:t>
            </w:r>
          </w:p>
        </w:tc>
      </w:tr>
      <w:tr w:rsidR="00FD2C41" w14:paraId="3C7FC491" w14:textId="77777777" w:rsidTr="00D97CA6">
        <w:tc>
          <w:tcPr>
            <w:tcW w:w="2269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7E11ED24" w14:textId="442EB8C9" w:rsidR="00FD2C41" w:rsidRPr="00FD2C41" w:rsidRDefault="00FD2C41" w:rsidP="001D2540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FD2C41">
              <w:rPr>
                <w:rFonts w:ascii="Anonymous Pro" w:eastAsia="Meiryo UI" w:hAnsi="Anonymous Pro"/>
                <w:sz w:val="22"/>
                <w:szCs w:val="22"/>
                <w:lang w:val="en-US"/>
              </w:rPr>
              <w:t>Approving Party</w:t>
            </w:r>
          </w:p>
        </w:tc>
        <w:tc>
          <w:tcPr>
            <w:tcW w:w="2528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10C3754B" w14:textId="5A6148C6" w:rsidR="00FD2C41" w:rsidRPr="00FD2C41" w:rsidRDefault="00FD2C41" w:rsidP="001D2540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FD2C41">
              <w:rPr>
                <w:rFonts w:ascii="Anonymous Pro" w:eastAsia="Meiryo UI" w:hAnsi="Anonymous Pro"/>
                <w:sz w:val="22"/>
                <w:szCs w:val="22"/>
                <w:lang w:val="en-US"/>
              </w:rPr>
              <w:t>Version Approved</w:t>
            </w:r>
          </w:p>
        </w:tc>
        <w:tc>
          <w:tcPr>
            <w:tcW w:w="2254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3577716C" w14:textId="4A4190AB" w:rsidR="00FD2C41" w:rsidRPr="00FD2C41" w:rsidRDefault="00FD2C41" w:rsidP="001D2540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FD2C41">
              <w:rPr>
                <w:rFonts w:ascii="Anonymous Pro" w:eastAsia="Meiryo UI" w:hAnsi="Anonymous Pro"/>
                <w:sz w:val="22"/>
                <w:szCs w:val="22"/>
                <w:lang w:val="en-US"/>
              </w:rPr>
              <w:t>Signature</w:t>
            </w:r>
          </w:p>
        </w:tc>
        <w:tc>
          <w:tcPr>
            <w:tcW w:w="2731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42471865" w14:textId="4CFD8194" w:rsidR="00FD2C41" w:rsidRPr="00FD2C41" w:rsidRDefault="00FD2C41" w:rsidP="001D2540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FD2C41">
              <w:rPr>
                <w:rFonts w:ascii="Anonymous Pro" w:eastAsia="Meiryo UI" w:hAnsi="Anonymous Pro"/>
                <w:sz w:val="22"/>
                <w:szCs w:val="22"/>
                <w:lang w:val="en-US"/>
              </w:rPr>
              <w:t>Date</w:t>
            </w:r>
          </w:p>
        </w:tc>
      </w:tr>
      <w:tr w:rsidR="00FD2C41" w14:paraId="6A15E4E3" w14:textId="77777777" w:rsidTr="00D97CA6">
        <w:trPr>
          <w:trHeight w:val="442"/>
        </w:trPr>
        <w:tc>
          <w:tcPr>
            <w:tcW w:w="2269" w:type="dxa"/>
            <w:tcBorders>
              <w:top w:val="nil"/>
            </w:tcBorders>
          </w:tcPr>
          <w:p w14:paraId="0CA4BB68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528" w:type="dxa"/>
            <w:tcBorders>
              <w:top w:val="nil"/>
            </w:tcBorders>
          </w:tcPr>
          <w:p w14:paraId="26B63842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254" w:type="dxa"/>
            <w:tcBorders>
              <w:top w:val="nil"/>
            </w:tcBorders>
          </w:tcPr>
          <w:p w14:paraId="37990DA6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05AD72B3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</w:tr>
      <w:tr w:rsidR="00FD2C41" w14:paraId="130DD5EF" w14:textId="77777777" w:rsidTr="00D97CA6">
        <w:trPr>
          <w:trHeight w:val="424"/>
        </w:trPr>
        <w:tc>
          <w:tcPr>
            <w:tcW w:w="2269" w:type="dxa"/>
          </w:tcPr>
          <w:p w14:paraId="64FACA94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528" w:type="dxa"/>
          </w:tcPr>
          <w:p w14:paraId="043A821C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539E26B1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731" w:type="dxa"/>
          </w:tcPr>
          <w:p w14:paraId="753F28D1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</w:tr>
      <w:tr w:rsidR="00FD2C41" w14:paraId="010F562B" w14:textId="77777777" w:rsidTr="00D97CA6">
        <w:trPr>
          <w:trHeight w:val="403"/>
        </w:trPr>
        <w:tc>
          <w:tcPr>
            <w:tcW w:w="2269" w:type="dxa"/>
          </w:tcPr>
          <w:p w14:paraId="14D4FCFB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528" w:type="dxa"/>
          </w:tcPr>
          <w:p w14:paraId="49F9E3C7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12A424C9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731" w:type="dxa"/>
          </w:tcPr>
          <w:p w14:paraId="3E23DE2E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</w:tr>
      <w:tr w:rsidR="00FD2C41" w14:paraId="66ACB2C6" w14:textId="77777777" w:rsidTr="00D97CA6">
        <w:trPr>
          <w:trHeight w:val="423"/>
        </w:trPr>
        <w:tc>
          <w:tcPr>
            <w:tcW w:w="2269" w:type="dxa"/>
          </w:tcPr>
          <w:p w14:paraId="44695FBA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528" w:type="dxa"/>
          </w:tcPr>
          <w:p w14:paraId="198A2D94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65033EE3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731" w:type="dxa"/>
          </w:tcPr>
          <w:p w14:paraId="4890662D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</w:tr>
      <w:tr w:rsidR="00FD2C41" w14:paraId="5CF8F7B9" w14:textId="77777777" w:rsidTr="00D97CA6">
        <w:trPr>
          <w:trHeight w:val="414"/>
        </w:trPr>
        <w:tc>
          <w:tcPr>
            <w:tcW w:w="2269" w:type="dxa"/>
          </w:tcPr>
          <w:p w14:paraId="0A533B63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528" w:type="dxa"/>
          </w:tcPr>
          <w:p w14:paraId="3619F632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1D069C9B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731" w:type="dxa"/>
          </w:tcPr>
          <w:p w14:paraId="21B2A1E1" w14:textId="77777777" w:rsidR="00FD2C41" w:rsidRDefault="00FD2C41" w:rsidP="001D2540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</w:tr>
    </w:tbl>
    <w:p w14:paraId="440DAD6D" w14:textId="77777777" w:rsidR="00FD2C41" w:rsidRDefault="00FD2C41" w:rsidP="001D2540">
      <w:pPr>
        <w:rPr>
          <w:rFonts w:ascii="Anonymous Pro" w:eastAsia="Meiryo UI" w:hAnsi="Anonymous Pro"/>
          <w:b/>
          <w:bCs/>
          <w:lang w:val="en-US"/>
        </w:rPr>
      </w:pPr>
    </w:p>
    <w:p w14:paraId="58FEB321" w14:textId="77777777" w:rsidR="00D97CA6" w:rsidRDefault="00D97CA6" w:rsidP="001D2540">
      <w:pPr>
        <w:rPr>
          <w:rFonts w:ascii="Anonymous Pro" w:eastAsia="Meiryo UI" w:hAnsi="Anonymous Pro"/>
          <w:b/>
          <w:bCs/>
          <w:lang w:val="en-US"/>
        </w:rPr>
      </w:pPr>
    </w:p>
    <w:tbl>
      <w:tblPr>
        <w:tblStyle w:val="TableGrid"/>
        <w:tblW w:w="9782" w:type="dxa"/>
        <w:tblInd w:w="-28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2528"/>
        <w:gridCol w:w="2254"/>
        <w:gridCol w:w="2731"/>
      </w:tblGrid>
      <w:tr w:rsidR="00D97CA6" w14:paraId="6AA263D3" w14:textId="77777777" w:rsidTr="00D97CA6">
        <w:tc>
          <w:tcPr>
            <w:tcW w:w="9782" w:type="dxa"/>
            <w:gridSpan w:val="4"/>
            <w:tcBorders>
              <w:top w:val="nil"/>
              <w:bottom w:val="nil"/>
            </w:tcBorders>
            <w:shd w:val="clear" w:color="auto" w:fill="EBAD00"/>
          </w:tcPr>
          <w:p w14:paraId="7FC95A84" w14:textId="169EA0A2" w:rsidR="00D97CA6" w:rsidRPr="00FD2C41" w:rsidRDefault="00D97CA6" w:rsidP="00D51621">
            <w:pPr>
              <w:rPr>
                <w:rFonts w:ascii="☞GILROY-SEMIBOLD" w:eastAsia="Meiryo UI" w:hAnsi="☞GILROY-SEMIBOLD"/>
                <w:lang w:val="en-US"/>
              </w:rPr>
            </w:pPr>
            <w:r w:rsidRPr="00D97CA6">
              <w:rPr>
                <w:rFonts w:ascii="☞GILROY-SEMIBOLD" w:eastAsia="Meiryo UI" w:hAnsi="☞GILROY-SEMIBOLD"/>
                <w:color w:val="FFFFFF" w:themeColor="background1"/>
                <w:sz w:val="22"/>
                <w:szCs w:val="22"/>
                <w:lang w:val="en-US"/>
              </w:rPr>
              <w:t>Approval History</w:t>
            </w:r>
          </w:p>
        </w:tc>
      </w:tr>
      <w:tr w:rsidR="00D97CA6" w14:paraId="56436149" w14:textId="77777777" w:rsidTr="00D51621">
        <w:tc>
          <w:tcPr>
            <w:tcW w:w="2269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72DC88D0" w14:textId="4DF991C7" w:rsidR="00D97CA6" w:rsidRPr="00FD2C41" w:rsidRDefault="00D97CA6" w:rsidP="00D51621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>
              <w:rPr>
                <w:rFonts w:ascii="Anonymous Pro" w:eastAsia="Meiryo UI" w:hAnsi="Anonymous Pro"/>
                <w:sz w:val="22"/>
                <w:szCs w:val="22"/>
                <w:lang w:val="en-US"/>
              </w:rPr>
              <w:t>Reviewer</w:t>
            </w:r>
          </w:p>
        </w:tc>
        <w:tc>
          <w:tcPr>
            <w:tcW w:w="2528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11799ABC" w14:textId="79A48689" w:rsidR="00D97CA6" w:rsidRPr="00FD2C41" w:rsidRDefault="00D97CA6" w:rsidP="00D51621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FD2C41">
              <w:rPr>
                <w:rFonts w:ascii="Anonymous Pro" w:eastAsia="Meiryo UI" w:hAnsi="Anonymous Pro"/>
                <w:sz w:val="22"/>
                <w:szCs w:val="22"/>
                <w:lang w:val="en-US"/>
              </w:rPr>
              <w:t xml:space="preserve">Version </w:t>
            </w:r>
            <w:r>
              <w:rPr>
                <w:rFonts w:ascii="Anonymous Pro" w:eastAsia="Meiryo UI" w:hAnsi="Anonymous Pro"/>
                <w:sz w:val="22"/>
                <w:szCs w:val="22"/>
                <w:lang w:val="en-US"/>
              </w:rPr>
              <w:t xml:space="preserve">Reviewed </w:t>
            </w:r>
          </w:p>
        </w:tc>
        <w:tc>
          <w:tcPr>
            <w:tcW w:w="2254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0131EBDA" w14:textId="77777777" w:rsidR="00D97CA6" w:rsidRPr="00FD2C41" w:rsidRDefault="00D97CA6" w:rsidP="00D51621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FD2C41">
              <w:rPr>
                <w:rFonts w:ascii="Anonymous Pro" w:eastAsia="Meiryo UI" w:hAnsi="Anonymous Pro"/>
                <w:sz w:val="22"/>
                <w:szCs w:val="22"/>
                <w:lang w:val="en-US"/>
              </w:rPr>
              <w:t>Signature</w:t>
            </w:r>
          </w:p>
        </w:tc>
        <w:tc>
          <w:tcPr>
            <w:tcW w:w="2731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7331BD98" w14:textId="77777777" w:rsidR="00D97CA6" w:rsidRPr="00FD2C41" w:rsidRDefault="00D97CA6" w:rsidP="00D51621">
            <w:pPr>
              <w:rPr>
                <w:rFonts w:ascii="Anonymous Pro" w:eastAsia="Meiryo UI" w:hAnsi="Anonymous Pro"/>
                <w:sz w:val="22"/>
                <w:szCs w:val="22"/>
                <w:lang w:val="en-US"/>
              </w:rPr>
            </w:pPr>
            <w:r w:rsidRPr="00FD2C41">
              <w:rPr>
                <w:rFonts w:ascii="Anonymous Pro" w:eastAsia="Meiryo UI" w:hAnsi="Anonymous Pro"/>
                <w:sz w:val="22"/>
                <w:szCs w:val="22"/>
                <w:lang w:val="en-US"/>
              </w:rPr>
              <w:t>Date</w:t>
            </w:r>
          </w:p>
        </w:tc>
      </w:tr>
      <w:tr w:rsidR="00D97CA6" w14:paraId="6B324558" w14:textId="77777777" w:rsidTr="00D51621">
        <w:trPr>
          <w:trHeight w:val="442"/>
        </w:trPr>
        <w:tc>
          <w:tcPr>
            <w:tcW w:w="2269" w:type="dxa"/>
            <w:tcBorders>
              <w:top w:val="nil"/>
            </w:tcBorders>
          </w:tcPr>
          <w:p w14:paraId="71F8167E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528" w:type="dxa"/>
            <w:tcBorders>
              <w:top w:val="nil"/>
            </w:tcBorders>
          </w:tcPr>
          <w:p w14:paraId="5583CBF8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254" w:type="dxa"/>
            <w:tcBorders>
              <w:top w:val="nil"/>
            </w:tcBorders>
          </w:tcPr>
          <w:p w14:paraId="3C34CE06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50D0895B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</w:tr>
      <w:tr w:rsidR="00D97CA6" w14:paraId="396E5CEE" w14:textId="77777777" w:rsidTr="00D51621">
        <w:trPr>
          <w:trHeight w:val="424"/>
        </w:trPr>
        <w:tc>
          <w:tcPr>
            <w:tcW w:w="2269" w:type="dxa"/>
          </w:tcPr>
          <w:p w14:paraId="029B2048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528" w:type="dxa"/>
          </w:tcPr>
          <w:p w14:paraId="14321F6F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61EC9E6C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731" w:type="dxa"/>
          </w:tcPr>
          <w:p w14:paraId="4D866F73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</w:tr>
      <w:tr w:rsidR="00D97CA6" w14:paraId="387A11E0" w14:textId="77777777" w:rsidTr="00D51621">
        <w:trPr>
          <w:trHeight w:val="403"/>
        </w:trPr>
        <w:tc>
          <w:tcPr>
            <w:tcW w:w="2269" w:type="dxa"/>
          </w:tcPr>
          <w:p w14:paraId="59EFDB3E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528" w:type="dxa"/>
          </w:tcPr>
          <w:p w14:paraId="61BACFFC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56C9D70E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731" w:type="dxa"/>
          </w:tcPr>
          <w:p w14:paraId="184C0C21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</w:tr>
      <w:tr w:rsidR="00D97CA6" w14:paraId="64C007AF" w14:textId="77777777" w:rsidTr="00D51621">
        <w:trPr>
          <w:trHeight w:val="423"/>
        </w:trPr>
        <w:tc>
          <w:tcPr>
            <w:tcW w:w="2269" w:type="dxa"/>
          </w:tcPr>
          <w:p w14:paraId="3E0C8795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528" w:type="dxa"/>
          </w:tcPr>
          <w:p w14:paraId="01BA245E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5D11D754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731" w:type="dxa"/>
          </w:tcPr>
          <w:p w14:paraId="107E9FAA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</w:tr>
      <w:tr w:rsidR="00D97CA6" w14:paraId="21493A45" w14:textId="77777777" w:rsidTr="00D51621">
        <w:trPr>
          <w:trHeight w:val="414"/>
        </w:trPr>
        <w:tc>
          <w:tcPr>
            <w:tcW w:w="2269" w:type="dxa"/>
          </w:tcPr>
          <w:p w14:paraId="35F3B6FE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528" w:type="dxa"/>
          </w:tcPr>
          <w:p w14:paraId="61BFEFC2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1B5DDC3E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  <w:tc>
          <w:tcPr>
            <w:tcW w:w="2731" w:type="dxa"/>
          </w:tcPr>
          <w:p w14:paraId="7AD6E62D" w14:textId="77777777" w:rsidR="00D97CA6" w:rsidRDefault="00D97CA6" w:rsidP="00D51621">
            <w:pPr>
              <w:rPr>
                <w:rFonts w:ascii="Anonymous Pro" w:eastAsia="Meiryo UI" w:hAnsi="Anonymous Pro"/>
                <w:b/>
                <w:bCs/>
                <w:lang w:val="en-US"/>
              </w:rPr>
            </w:pPr>
          </w:p>
        </w:tc>
      </w:tr>
    </w:tbl>
    <w:p w14:paraId="30747C17" w14:textId="77777777" w:rsidR="00D97CA6" w:rsidRDefault="00D97CA6" w:rsidP="001D2540">
      <w:pPr>
        <w:rPr>
          <w:rFonts w:ascii="Anonymous Pro" w:eastAsia="Meiryo UI" w:hAnsi="Anonymous Pro"/>
          <w:b/>
          <w:bCs/>
          <w:lang w:val="en-US"/>
        </w:rPr>
      </w:pPr>
    </w:p>
    <w:p w14:paraId="6DB783B7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543B5E4F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37F40A05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01382B53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2DF2E773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2D2D822D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66F929D1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714C4985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1746C64A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3E7FB04E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3F31FBF1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09C38003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64644523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771225AF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460381F9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3EAFC795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64325BDF" w14:textId="77777777" w:rsidR="0032747E" w:rsidRPr="0032747E" w:rsidRDefault="0032747E" w:rsidP="0032747E">
      <w:pPr>
        <w:pStyle w:val="TOCTitle"/>
        <w:rPr>
          <w:rFonts w:ascii="☞GILROY-SEMIBOLD" w:hAnsi="☞GILROY-SEMIBOLD"/>
          <w:b w:val="0"/>
          <w:bCs/>
          <w:sz w:val="36"/>
          <w:szCs w:val="36"/>
        </w:rPr>
      </w:pPr>
      <w:r w:rsidRPr="0032747E">
        <w:rPr>
          <w:rFonts w:ascii="☞GILROY-SEMIBOLD" w:hAnsi="☞GILROY-SEMIBOLD"/>
          <w:b w:val="0"/>
          <w:bCs/>
          <w:sz w:val="36"/>
          <w:szCs w:val="36"/>
        </w:rPr>
        <w:lastRenderedPageBreak/>
        <w:t>TABLE OF CONTENTS</w:t>
      </w:r>
    </w:p>
    <w:p w14:paraId="7AFB7797" w14:textId="3EEF2A13" w:rsidR="0032747E" w:rsidRPr="0032747E" w:rsidRDefault="008504E4" w:rsidP="0032747E">
      <w:pPr>
        <w:pStyle w:val="Level1"/>
        <w:rPr>
          <w:rFonts w:ascii="☞GILROY-SEMIBOLD" w:hAnsi="☞GILROY-SEMIBOLD"/>
          <w:b w:val="0"/>
          <w:bCs w:val="0"/>
          <w:sz w:val="22"/>
          <w:szCs w:val="22"/>
        </w:rPr>
      </w:pPr>
      <w:r>
        <w:rPr>
          <w:rFonts w:ascii="☞GILROY-SEMIBOLD" w:hAnsi="☞GILROY-SEMIBOLD"/>
          <w:b w:val="0"/>
          <w:bCs w:val="0"/>
          <w:webHidden/>
          <w:sz w:val="22"/>
          <w:szCs w:val="22"/>
        </w:rPr>
        <w:t xml:space="preserve">1) </w:t>
      </w:r>
      <w:r w:rsidR="0032747E" w:rsidRPr="0032747E">
        <w:rPr>
          <w:rFonts w:ascii="☞GILROY-SEMIBOLD" w:hAnsi="☞GILROY-SEMIBOLD"/>
          <w:b w:val="0"/>
          <w:bCs w:val="0"/>
          <w:webHidden/>
          <w:sz w:val="22"/>
          <w:szCs w:val="22"/>
        </w:rPr>
        <w:t xml:space="preserve">Introduction </w:t>
      </w:r>
      <w:r w:rsidR="0032747E" w:rsidRPr="0032747E">
        <w:rPr>
          <w:rFonts w:ascii="☞GILROY-SEMIBOLD" w:hAnsi="☞GILROY-SEMIBOLD"/>
          <w:b w:val="0"/>
          <w:bCs w:val="0"/>
          <w:webHidden/>
          <w:sz w:val="22"/>
          <w:szCs w:val="22"/>
        </w:rPr>
        <w:tab/>
      </w:r>
      <w:r>
        <w:rPr>
          <w:rFonts w:ascii="☞GILROY-SEMIBOLD" w:hAnsi="☞GILROY-SEMIBOLD"/>
          <w:b w:val="0"/>
          <w:bCs w:val="0"/>
          <w:webHidden/>
          <w:sz w:val="22"/>
          <w:szCs w:val="22"/>
        </w:rPr>
        <w:t>1</w:t>
      </w:r>
    </w:p>
    <w:p w14:paraId="46782E93" w14:textId="1899E956" w:rsidR="0032747E" w:rsidRPr="008504E4" w:rsidRDefault="0032747E" w:rsidP="0032747E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1.1 Purpose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372579888"/>
          <w:placeholder>
            <w:docPart w:val="A358430D003420458F53DDFABFB55664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0B9FA867" w14:textId="3F5610A4" w:rsidR="0032747E" w:rsidRPr="008504E4" w:rsidRDefault="0032747E" w:rsidP="0032747E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1.2 Document Conventions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372579918"/>
          <w:placeholder>
            <w:docPart w:val="0C6E35C461E62D4BA80FC3E2B7BE8A95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070C3995" w14:textId="66A0AB61" w:rsidR="0032747E" w:rsidRPr="008504E4" w:rsidRDefault="0032747E" w:rsidP="0032747E">
      <w:pPr>
        <w:pStyle w:val="Level2"/>
        <w:rPr>
          <w:rFonts w:ascii="Anonymous Pro" w:hAnsi="Anonymous Pro"/>
          <w:webHidden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 xml:space="preserve">1.3 Intended Audience and Reading Suggestions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372579919"/>
          <w:placeholder>
            <w:docPart w:val="F85313F7C8F752488446C1A17E7BC9F1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41EA29F8" w14:textId="2B91D5EA" w:rsidR="0032747E" w:rsidRPr="008504E4" w:rsidRDefault="0032747E" w:rsidP="0032747E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1.</w:t>
      </w:r>
      <w:r w:rsidRPr="008504E4">
        <w:rPr>
          <w:rFonts w:ascii="Anonymous Pro" w:hAnsi="Anonymous Pro"/>
          <w:webHidden/>
          <w:sz w:val="22"/>
          <w:szCs w:val="22"/>
        </w:rPr>
        <w:t>4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>Project Scope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-90326484"/>
          <w:placeholder>
            <w:docPart w:val="CB00191F27F3B44BB9BB94762C3BCC18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09D95331" w14:textId="1E5B6207" w:rsidR="0032747E" w:rsidRPr="008504E4" w:rsidRDefault="0032747E" w:rsidP="0032747E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1.</w:t>
      </w:r>
      <w:r w:rsidRPr="008504E4">
        <w:rPr>
          <w:rFonts w:ascii="Anonymous Pro" w:hAnsi="Anonymous Pro"/>
          <w:webHidden/>
          <w:sz w:val="22"/>
          <w:szCs w:val="22"/>
        </w:rPr>
        <w:t>5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>References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-684826838"/>
          <w:placeholder>
            <w:docPart w:val="806DDC389654E8459866D178E35827DD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716FE769" w14:textId="4A11F407" w:rsidR="0032747E" w:rsidRPr="00AF7456" w:rsidRDefault="0032747E" w:rsidP="0032747E">
      <w:pPr>
        <w:pStyle w:val="Level1"/>
      </w:pPr>
    </w:p>
    <w:p w14:paraId="26E891FF" w14:textId="7D860452" w:rsidR="0032747E" w:rsidRPr="0032747E" w:rsidRDefault="008504E4" w:rsidP="0032747E">
      <w:pPr>
        <w:pStyle w:val="Level1"/>
        <w:rPr>
          <w:rFonts w:ascii="☞GILROY-SEMIBOLD" w:hAnsi="☞GILROY-SEMIBOLD"/>
          <w:b w:val="0"/>
          <w:bCs w:val="0"/>
          <w:sz w:val="22"/>
          <w:szCs w:val="22"/>
        </w:rPr>
      </w:pPr>
      <w:r>
        <w:rPr>
          <w:rFonts w:ascii="☞GILROY-SEMIBOLD" w:hAnsi="☞GILROY-SEMIBOLD"/>
          <w:b w:val="0"/>
          <w:bCs w:val="0"/>
          <w:webHidden/>
          <w:sz w:val="22"/>
          <w:szCs w:val="22"/>
        </w:rPr>
        <w:t xml:space="preserve">2) </w:t>
      </w:r>
      <w:r w:rsidR="0032747E">
        <w:rPr>
          <w:rFonts w:ascii="☞GILROY-SEMIBOLD" w:hAnsi="☞GILROY-SEMIBOLD"/>
          <w:b w:val="0"/>
          <w:bCs w:val="0"/>
          <w:webHidden/>
          <w:sz w:val="22"/>
          <w:szCs w:val="22"/>
        </w:rPr>
        <w:t>Overall Description</w:t>
      </w:r>
      <w:r w:rsidR="0032747E" w:rsidRPr="0032747E">
        <w:rPr>
          <w:rFonts w:ascii="☞GILROY-SEMIBOLD" w:hAnsi="☞GILROY-SEMIBOLD"/>
          <w:b w:val="0"/>
          <w:bCs w:val="0"/>
          <w:webHidden/>
          <w:sz w:val="22"/>
          <w:szCs w:val="22"/>
        </w:rPr>
        <w:t xml:space="preserve"> </w:t>
      </w:r>
      <w:r w:rsidR="0032747E" w:rsidRPr="0032747E">
        <w:rPr>
          <w:rFonts w:ascii="☞GILROY-SEMIBOLD" w:hAnsi="☞GILROY-SEMIBOLD"/>
          <w:b w:val="0"/>
          <w:bCs w:val="0"/>
          <w:webHidden/>
          <w:sz w:val="22"/>
          <w:szCs w:val="22"/>
        </w:rPr>
        <w:tab/>
      </w:r>
      <w:r>
        <w:rPr>
          <w:rFonts w:ascii="☞GILROY-SEMIBOLD" w:hAnsi="☞GILROY-SEMIBOLD"/>
          <w:b w:val="0"/>
          <w:bCs w:val="0"/>
          <w:webHidden/>
          <w:sz w:val="22"/>
          <w:szCs w:val="22"/>
        </w:rPr>
        <w:t>2</w:t>
      </w:r>
    </w:p>
    <w:p w14:paraId="4335AC8B" w14:textId="08369802" w:rsidR="0032747E" w:rsidRPr="008504E4" w:rsidRDefault="0032747E" w:rsidP="0032747E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2</w:t>
      </w:r>
      <w:r w:rsidRPr="008504E4">
        <w:rPr>
          <w:rFonts w:ascii="Anonymous Pro" w:hAnsi="Anonymous Pro"/>
          <w:webHidden/>
          <w:sz w:val="22"/>
          <w:szCs w:val="22"/>
        </w:rPr>
        <w:t>.1 P</w:t>
      </w:r>
      <w:r w:rsidR="008504E4" w:rsidRPr="008504E4">
        <w:rPr>
          <w:rFonts w:ascii="Anonymous Pro" w:hAnsi="Anonymous Pro"/>
          <w:webHidden/>
          <w:sz w:val="22"/>
          <w:szCs w:val="22"/>
        </w:rPr>
        <w:t xml:space="preserve">roduct Perspective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-1702470478"/>
          <w:placeholder>
            <w:docPart w:val="3E4DC7598161074CBE83D2C25135763C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7D292037" w14:textId="60DCFEF8" w:rsidR="0032747E" w:rsidRPr="008504E4" w:rsidRDefault="0032747E" w:rsidP="0032747E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2</w:t>
      </w:r>
      <w:r w:rsidRPr="008504E4">
        <w:rPr>
          <w:rFonts w:ascii="Anonymous Pro" w:hAnsi="Anonymous Pro"/>
          <w:webHidden/>
          <w:sz w:val="22"/>
          <w:szCs w:val="22"/>
        </w:rPr>
        <w:t xml:space="preserve">.2 </w:t>
      </w:r>
      <w:r w:rsidR="008504E4" w:rsidRPr="008504E4">
        <w:rPr>
          <w:rFonts w:ascii="Anonymous Pro" w:hAnsi="Anonymous Pro"/>
          <w:webHidden/>
          <w:sz w:val="22"/>
          <w:szCs w:val="22"/>
        </w:rPr>
        <w:t xml:space="preserve">Product Features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-2147192515"/>
          <w:placeholder>
            <w:docPart w:val="1351D508A25392499C432E852F70ED41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2DC5E860" w14:textId="5BC9662A" w:rsidR="0032747E" w:rsidRPr="008504E4" w:rsidRDefault="0032747E" w:rsidP="0032747E">
      <w:pPr>
        <w:pStyle w:val="Level2"/>
        <w:rPr>
          <w:rFonts w:ascii="Anonymous Pro" w:hAnsi="Anonymous Pro"/>
          <w:webHidden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2.</w:t>
      </w:r>
      <w:r w:rsidRPr="008504E4">
        <w:rPr>
          <w:rFonts w:ascii="Anonymous Pro" w:hAnsi="Anonymous Pro"/>
          <w:webHidden/>
          <w:sz w:val="22"/>
          <w:szCs w:val="22"/>
        </w:rPr>
        <w:t xml:space="preserve">3 </w:t>
      </w:r>
      <w:r w:rsidR="008504E4" w:rsidRPr="008504E4">
        <w:rPr>
          <w:rFonts w:ascii="Anonymous Pro" w:hAnsi="Anonymous Pro"/>
          <w:webHidden/>
          <w:sz w:val="22"/>
          <w:szCs w:val="22"/>
        </w:rPr>
        <w:t xml:space="preserve">User Classes and </w:t>
      </w:r>
      <w:proofErr w:type="gramStart"/>
      <w:r w:rsidR="008504E4" w:rsidRPr="008504E4">
        <w:rPr>
          <w:rFonts w:ascii="Anonymous Pro" w:hAnsi="Anonymous Pro"/>
          <w:webHidden/>
          <w:sz w:val="22"/>
          <w:szCs w:val="22"/>
        </w:rPr>
        <w:t xml:space="preserve">Characteristics 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proofErr w:type="gramEnd"/>
      <w:sdt>
        <w:sdtPr>
          <w:rPr>
            <w:rFonts w:ascii="Anonymous Pro" w:hAnsi="Anonymous Pro"/>
            <w:webHidden/>
            <w:sz w:val="22"/>
            <w:szCs w:val="22"/>
          </w:rPr>
          <w:id w:val="-2008272650"/>
          <w:placeholder>
            <w:docPart w:val="1347CD0B730DAE44A31C699D9480C6E7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1C70713C" w14:textId="7EBB6DA7" w:rsidR="0032747E" w:rsidRPr="008504E4" w:rsidRDefault="0032747E" w:rsidP="0032747E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2</w:t>
      </w:r>
      <w:r w:rsidRPr="008504E4">
        <w:rPr>
          <w:rFonts w:ascii="Anonymous Pro" w:hAnsi="Anonymous Pro"/>
          <w:webHidden/>
          <w:sz w:val="22"/>
          <w:szCs w:val="22"/>
        </w:rPr>
        <w:t xml:space="preserve">.4 </w:t>
      </w:r>
      <w:r w:rsidR="008504E4" w:rsidRPr="008504E4">
        <w:rPr>
          <w:rFonts w:ascii="Anonymous Pro" w:hAnsi="Anonymous Pro"/>
          <w:webHidden/>
          <w:sz w:val="22"/>
          <w:szCs w:val="22"/>
        </w:rPr>
        <w:t>Operating Environment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-1859193194"/>
          <w:placeholder>
            <w:docPart w:val="1DE5B8A9B9D81945B7747BC0B0FFCC71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20B4D3C7" w14:textId="752F8DBA" w:rsidR="0032747E" w:rsidRPr="008504E4" w:rsidRDefault="0032747E" w:rsidP="0032747E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2</w:t>
      </w:r>
      <w:r w:rsidRPr="008504E4">
        <w:rPr>
          <w:rFonts w:ascii="Anonymous Pro" w:hAnsi="Anonymous Pro"/>
          <w:webHidden/>
          <w:sz w:val="22"/>
          <w:szCs w:val="22"/>
        </w:rPr>
        <w:t xml:space="preserve">.5 </w:t>
      </w:r>
      <w:r w:rsidR="008504E4" w:rsidRPr="008504E4">
        <w:rPr>
          <w:rFonts w:ascii="Anonymous Pro" w:hAnsi="Anonymous Pro"/>
          <w:webHidden/>
          <w:sz w:val="22"/>
          <w:szCs w:val="22"/>
        </w:rPr>
        <w:t xml:space="preserve">Design and Implementation Constraints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1131516028"/>
          <w:placeholder>
            <w:docPart w:val="4D9E812DF9C9D94DB3DFAC85A5FC2343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21A644B3" w14:textId="057AFA63" w:rsidR="0032747E" w:rsidRPr="008504E4" w:rsidRDefault="0032747E" w:rsidP="0032747E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2.</w:t>
      </w:r>
      <w:r w:rsidRPr="008504E4">
        <w:rPr>
          <w:rFonts w:ascii="Anonymous Pro" w:hAnsi="Anonymous Pro"/>
          <w:webHidden/>
          <w:sz w:val="22"/>
          <w:szCs w:val="22"/>
        </w:rPr>
        <w:t>6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="008504E4" w:rsidRPr="008504E4">
        <w:rPr>
          <w:rFonts w:ascii="Anonymous Pro" w:hAnsi="Anonymous Pro"/>
          <w:webHidden/>
          <w:sz w:val="22"/>
          <w:szCs w:val="22"/>
        </w:rPr>
        <w:t xml:space="preserve">Assumptions and Dependencies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1228799485"/>
          <w:placeholder>
            <w:docPart w:val="44193631311AE343845AF763582B37A1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238A96D1" w14:textId="77777777" w:rsidR="0032747E" w:rsidRDefault="0032747E" w:rsidP="001D2540">
      <w:pPr>
        <w:rPr>
          <w:rFonts w:ascii="Anonymous Pro" w:eastAsia="Meiryo UI" w:hAnsi="Anonymous Pro"/>
          <w:b/>
          <w:bCs/>
          <w:lang w:val="en-US"/>
        </w:rPr>
      </w:pPr>
    </w:p>
    <w:p w14:paraId="0E140058" w14:textId="10FC531A" w:rsidR="008504E4" w:rsidRPr="0032747E" w:rsidRDefault="008504E4" w:rsidP="008504E4">
      <w:pPr>
        <w:pStyle w:val="Level1"/>
        <w:rPr>
          <w:rFonts w:ascii="☞GILROY-SEMIBOLD" w:hAnsi="☞GILROY-SEMIBOLD"/>
          <w:b w:val="0"/>
          <w:bCs w:val="0"/>
          <w:sz w:val="22"/>
          <w:szCs w:val="22"/>
        </w:rPr>
      </w:pPr>
      <w:r>
        <w:rPr>
          <w:rFonts w:ascii="☞GILROY-SEMIBOLD" w:hAnsi="☞GILROY-SEMIBOLD"/>
          <w:b w:val="0"/>
          <w:bCs w:val="0"/>
          <w:webHidden/>
          <w:sz w:val="22"/>
          <w:szCs w:val="22"/>
        </w:rPr>
        <w:t>3) System features</w:t>
      </w:r>
      <w:r w:rsidRPr="0032747E">
        <w:rPr>
          <w:rFonts w:ascii="☞GILROY-SEMIBOLD" w:hAnsi="☞GILROY-SEMIBOLD"/>
          <w:b w:val="0"/>
          <w:bCs w:val="0"/>
          <w:webHidden/>
          <w:sz w:val="22"/>
          <w:szCs w:val="22"/>
        </w:rPr>
        <w:t xml:space="preserve"> </w:t>
      </w:r>
      <w:r w:rsidRPr="0032747E">
        <w:rPr>
          <w:rFonts w:ascii="☞GILROY-SEMIBOLD" w:hAnsi="☞GILROY-SEMIBOLD"/>
          <w:b w:val="0"/>
          <w:bCs w:val="0"/>
          <w:webHidden/>
          <w:sz w:val="22"/>
          <w:szCs w:val="22"/>
        </w:rPr>
        <w:tab/>
      </w:r>
      <w:r>
        <w:rPr>
          <w:rFonts w:ascii="☞GILROY-SEMIBOLD" w:hAnsi="☞GILROY-SEMIBOLD"/>
          <w:b w:val="0"/>
          <w:bCs w:val="0"/>
          <w:webHidden/>
          <w:sz w:val="22"/>
          <w:szCs w:val="22"/>
        </w:rPr>
        <w:t>3</w:t>
      </w:r>
    </w:p>
    <w:p w14:paraId="305DE445" w14:textId="0375A3E9" w:rsidR="008504E4" w:rsidRPr="008504E4" w:rsidRDefault="008504E4" w:rsidP="008504E4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3</w:t>
      </w:r>
      <w:r w:rsidRPr="008504E4">
        <w:rPr>
          <w:rFonts w:ascii="Anonymous Pro" w:hAnsi="Anonymous Pro"/>
          <w:webHidden/>
          <w:sz w:val="22"/>
          <w:szCs w:val="22"/>
        </w:rPr>
        <w:t xml:space="preserve">.1 </w:t>
      </w:r>
      <w:r w:rsidRPr="008504E4">
        <w:rPr>
          <w:rFonts w:ascii="Anonymous Pro" w:hAnsi="Anonymous Pro"/>
          <w:webHidden/>
          <w:sz w:val="22"/>
          <w:szCs w:val="22"/>
        </w:rPr>
        <w:t>Functional Requirements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1076177018"/>
          <w:placeholder>
            <w:docPart w:val="4DC2E7012FB4F341B0FDB30D9643881E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053B6FC8" w14:textId="1B645C49" w:rsidR="008504E4" w:rsidRDefault="008504E4" w:rsidP="001D2540">
      <w:pPr>
        <w:rPr>
          <w:rFonts w:ascii="Anonymous Pro" w:eastAsia="Meiryo UI" w:hAnsi="Anonymous Pro"/>
          <w:b/>
          <w:bCs/>
          <w:lang w:val="en-US"/>
        </w:rPr>
      </w:pPr>
    </w:p>
    <w:p w14:paraId="0DF14346" w14:textId="0AEA871E" w:rsidR="008504E4" w:rsidRPr="0032747E" w:rsidRDefault="008504E4" w:rsidP="008504E4">
      <w:pPr>
        <w:pStyle w:val="Level1"/>
        <w:rPr>
          <w:rFonts w:ascii="☞GILROY-SEMIBOLD" w:hAnsi="☞GILROY-SEMIBOLD"/>
          <w:b w:val="0"/>
          <w:bCs w:val="0"/>
          <w:sz w:val="22"/>
          <w:szCs w:val="22"/>
        </w:rPr>
      </w:pPr>
      <w:r>
        <w:rPr>
          <w:rFonts w:ascii="☞GILROY-SEMIBOLD" w:hAnsi="☞GILROY-SEMIBOLD"/>
          <w:b w:val="0"/>
          <w:bCs w:val="0"/>
          <w:webHidden/>
          <w:sz w:val="22"/>
          <w:szCs w:val="22"/>
        </w:rPr>
        <w:t>4) External interface requirements</w:t>
      </w:r>
      <w:r w:rsidRPr="0032747E">
        <w:rPr>
          <w:rFonts w:ascii="☞GILROY-SEMIBOLD" w:hAnsi="☞GILROY-SEMIBOLD"/>
          <w:b w:val="0"/>
          <w:bCs w:val="0"/>
          <w:webHidden/>
          <w:sz w:val="22"/>
          <w:szCs w:val="22"/>
        </w:rPr>
        <w:t xml:space="preserve"> </w:t>
      </w:r>
      <w:r w:rsidRPr="0032747E">
        <w:rPr>
          <w:rFonts w:ascii="☞GILROY-SEMIBOLD" w:hAnsi="☞GILROY-SEMIBOLD"/>
          <w:b w:val="0"/>
          <w:bCs w:val="0"/>
          <w:webHidden/>
          <w:sz w:val="22"/>
          <w:szCs w:val="22"/>
        </w:rPr>
        <w:tab/>
      </w:r>
      <w:r>
        <w:rPr>
          <w:rFonts w:ascii="☞GILROY-SEMIBOLD" w:hAnsi="☞GILROY-SEMIBOLD"/>
          <w:b w:val="0"/>
          <w:bCs w:val="0"/>
          <w:webHidden/>
          <w:sz w:val="22"/>
          <w:szCs w:val="22"/>
        </w:rPr>
        <w:t>4</w:t>
      </w:r>
    </w:p>
    <w:p w14:paraId="7BAE7EC3" w14:textId="39D26CE7" w:rsidR="008504E4" w:rsidRPr="008504E4" w:rsidRDefault="008504E4" w:rsidP="008504E4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4</w:t>
      </w:r>
      <w:r w:rsidRPr="008504E4">
        <w:rPr>
          <w:rFonts w:ascii="Anonymous Pro" w:hAnsi="Anonymous Pro"/>
          <w:webHidden/>
          <w:sz w:val="22"/>
          <w:szCs w:val="22"/>
        </w:rPr>
        <w:t xml:space="preserve">.1 </w:t>
      </w:r>
      <w:r w:rsidRPr="008504E4">
        <w:rPr>
          <w:rFonts w:ascii="Anonymous Pro" w:hAnsi="Anonymous Pro"/>
          <w:webHidden/>
          <w:sz w:val="22"/>
          <w:szCs w:val="22"/>
        </w:rPr>
        <w:t>User Interfaces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-277404761"/>
          <w:placeholder>
            <w:docPart w:val="5393D1381653D144A99217B6190138A6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7041F0BA" w14:textId="2A3AE43A" w:rsidR="008504E4" w:rsidRPr="008504E4" w:rsidRDefault="008504E4" w:rsidP="008504E4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4</w:t>
      </w:r>
      <w:r w:rsidRPr="008504E4">
        <w:rPr>
          <w:rFonts w:ascii="Anonymous Pro" w:hAnsi="Anonymous Pro"/>
          <w:webHidden/>
          <w:sz w:val="22"/>
          <w:szCs w:val="22"/>
        </w:rPr>
        <w:t xml:space="preserve">.2 </w:t>
      </w:r>
      <w:r w:rsidRPr="008504E4">
        <w:rPr>
          <w:rFonts w:ascii="Anonymous Pro" w:hAnsi="Anonymous Pro"/>
          <w:webHidden/>
          <w:sz w:val="22"/>
          <w:szCs w:val="22"/>
        </w:rPr>
        <w:t>Hardware Interfaces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275455809"/>
          <w:placeholder>
            <w:docPart w:val="38CDF38BED387D41B4D5D17871D7EDAB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2CBD135F" w14:textId="6AA5B8FD" w:rsidR="008504E4" w:rsidRPr="008504E4" w:rsidRDefault="008504E4" w:rsidP="008504E4">
      <w:pPr>
        <w:pStyle w:val="Level2"/>
        <w:rPr>
          <w:rFonts w:ascii="Anonymous Pro" w:hAnsi="Anonymous Pro"/>
          <w:webHidden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4</w:t>
      </w:r>
      <w:r w:rsidRPr="008504E4">
        <w:rPr>
          <w:rFonts w:ascii="Anonymous Pro" w:hAnsi="Anonymous Pro"/>
          <w:webHidden/>
          <w:sz w:val="22"/>
          <w:szCs w:val="22"/>
        </w:rPr>
        <w:t xml:space="preserve">.3 </w:t>
      </w:r>
      <w:r w:rsidRPr="008504E4">
        <w:rPr>
          <w:rFonts w:ascii="Anonymous Pro" w:hAnsi="Anonymous Pro"/>
          <w:webHidden/>
          <w:sz w:val="22"/>
          <w:szCs w:val="22"/>
        </w:rPr>
        <w:t xml:space="preserve">Software </w:t>
      </w:r>
      <w:proofErr w:type="gramStart"/>
      <w:r w:rsidRPr="008504E4">
        <w:rPr>
          <w:rFonts w:ascii="Anonymous Pro" w:hAnsi="Anonymous Pro"/>
          <w:webHidden/>
          <w:sz w:val="22"/>
          <w:szCs w:val="22"/>
        </w:rPr>
        <w:t xml:space="preserve">Interfaces 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proofErr w:type="gramEnd"/>
      <w:sdt>
        <w:sdtPr>
          <w:rPr>
            <w:rFonts w:ascii="Anonymous Pro" w:hAnsi="Anonymous Pro"/>
            <w:webHidden/>
            <w:sz w:val="22"/>
            <w:szCs w:val="22"/>
          </w:rPr>
          <w:id w:val="1589571836"/>
          <w:placeholder>
            <w:docPart w:val="5F9F65FA13C3D94CBAD01FDDAE3FF884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6C9CEA77" w14:textId="1DBC726C" w:rsidR="008504E4" w:rsidRPr="008504E4" w:rsidRDefault="008504E4" w:rsidP="008504E4">
      <w:pPr>
        <w:pStyle w:val="Level2"/>
        <w:rPr>
          <w:rFonts w:ascii="Anonymous Pro" w:hAnsi="Anonymous Pro"/>
          <w:webHidden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4</w:t>
      </w:r>
      <w:r w:rsidRPr="008504E4">
        <w:rPr>
          <w:rFonts w:ascii="Anonymous Pro" w:hAnsi="Anonymous Pro"/>
          <w:webHidden/>
          <w:sz w:val="22"/>
          <w:szCs w:val="22"/>
        </w:rPr>
        <w:t xml:space="preserve">.4 </w:t>
      </w:r>
      <w:r w:rsidRPr="008504E4">
        <w:rPr>
          <w:rFonts w:ascii="Anonymous Pro" w:hAnsi="Anonymous Pro"/>
          <w:webHidden/>
          <w:sz w:val="22"/>
          <w:szCs w:val="22"/>
        </w:rPr>
        <w:t>Communication Interfaces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1469865042"/>
          <w:placeholder>
            <w:docPart w:val="976FBF114EF45E4BBA13F0B4D917B5D8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214B9F73" w14:textId="0277DF2A" w:rsidR="008504E4" w:rsidRDefault="008504E4" w:rsidP="008504E4">
      <w:pPr>
        <w:pStyle w:val="Level2"/>
        <w:ind w:left="0"/>
        <w:rPr>
          <w:rFonts w:ascii="☞GILROY-SEMIBOLD" w:hAnsi="☞GILROY-SEMIBOLD"/>
          <w:webHidden/>
          <w:sz w:val="22"/>
          <w:szCs w:val="22"/>
        </w:rPr>
      </w:pPr>
    </w:p>
    <w:p w14:paraId="4082D1D4" w14:textId="368967C6" w:rsidR="008504E4" w:rsidRPr="0032747E" w:rsidRDefault="008504E4" w:rsidP="008504E4">
      <w:pPr>
        <w:pStyle w:val="Level1"/>
        <w:rPr>
          <w:rFonts w:ascii="☞GILROY-SEMIBOLD" w:hAnsi="☞GILROY-SEMIBOLD"/>
          <w:b w:val="0"/>
          <w:bCs w:val="0"/>
          <w:sz w:val="22"/>
          <w:szCs w:val="22"/>
        </w:rPr>
      </w:pPr>
      <w:r>
        <w:rPr>
          <w:rFonts w:ascii="☞GILROY-SEMIBOLD" w:hAnsi="☞GILROY-SEMIBOLD"/>
          <w:b w:val="0"/>
          <w:bCs w:val="0"/>
          <w:webHidden/>
          <w:sz w:val="22"/>
          <w:szCs w:val="22"/>
        </w:rPr>
        <w:t xml:space="preserve">5) </w:t>
      </w:r>
      <w:proofErr w:type="gramStart"/>
      <w:r>
        <w:rPr>
          <w:rFonts w:ascii="☞GILROY-SEMIBOLD" w:hAnsi="☞GILROY-SEMIBOLD"/>
          <w:b w:val="0"/>
          <w:bCs w:val="0"/>
          <w:webHidden/>
          <w:sz w:val="22"/>
          <w:szCs w:val="22"/>
        </w:rPr>
        <w:t>Non functional</w:t>
      </w:r>
      <w:proofErr w:type="gramEnd"/>
      <w:r>
        <w:rPr>
          <w:rFonts w:ascii="☞GILROY-SEMIBOLD" w:hAnsi="☞GILROY-SEMIBOLD"/>
          <w:b w:val="0"/>
          <w:bCs w:val="0"/>
          <w:webHidden/>
          <w:sz w:val="22"/>
          <w:szCs w:val="22"/>
        </w:rPr>
        <w:t xml:space="preserve"> requirements</w:t>
      </w:r>
      <w:r w:rsidRPr="0032747E">
        <w:rPr>
          <w:rFonts w:ascii="☞GILROY-SEMIBOLD" w:hAnsi="☞GILROY-SEMIBOLD"/>
          <w:b w:val="0"/>
          <w:bCs w:val="0"/>
          <w:webHidden/>
          <w:sz w:val="22"/>
          <w:szCs w:val="22"/>
        </w:rPr>
        <w:t xml:space="preserve"> </w:t>
      </w:r>
      <w:r w:rsidRPr="0032747E">
        <w:rPr>
          <w:rFonts w:ascii="☞GILROY-SEMIBOLD" w:hAnsi="☞GILROY-SEMIBOLD"/>
          <w:b w:val="0"/>
          <w:bCs w:val="0"/>
          <w:webHidden/>
          <w:sz w:val="22"/>
          <w:szCs w:val="22"/>
        </w:rPr>
        <w:tab/>
      </w:r>
      <w:r>
        <w:rPr>
          <w:rFonts w:ascii="☞GILROY-SEMIBOLD" w:hAnsi="☞GILROY-SEMIBOLD"/>
          <w:b w:val="0"/>
          <w:bCs w:val="0"/>
          <w:webHidden/>
          <w:sz w:val="22"/>
          <w:szCs w:val="22"/>
        </w:rPr>
        <w:t>5</w:t>
      </w:r>
    </w:p>
    <w:p w14:paraId="75B891FF" w14:textId="694A7400" w:rsidR="008504E4" w:rsidRPr="008504E4" w:rsidRDefault="008504E4" w:rsidP="008504E4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5</w:t>
      </w:r>
      <w:r w:rsidRPr="008504E4">
        <w:rPr>
          <w:rFonts w:ascii="Anonymous Pro" w:hAnsi="Anonymous Pro"/>
          <w:webHidden/>
          <w:sz w:val="22"/>
          <w:szCs w:val="22"/>
        </w:rPr>
        <w:t xml:space="preserve">.1 </w:t>
      </w:r>
      <w:r w:rsidRPr="008504E4">
        <w:rPr>
          <w:rFonts w:ascii="Anonymous Pro" w:hAnsi="Anonymous Pro"/>
          <w:webHidden/>
          <w:sz w:val="22"/>
          <w:szCs w:val="22"/>
        </w:rPr>
        <w:t>Performance Requirements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1442651302"/>
          <w:placeholder>
            <w:docPart w:val="06AF384A3EA37C47943E3D35C150C217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44C5D7A0" w14:textId="3CFCBF17" w:rsidR="008504E4" w:rsidRPr="008504E4" w:rsidRDefault="008504E4" w:rsidP="008504E4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5</w:t>
      </w:r>
      <w:r w:rsidRPr="008504E4">
        <w:rPr>
          <w:rFonts w:ascii="Anonymous Pro" w:hAnsi="Anonymous Pro"/>
          <w:webHidden/>
          <w:sz w:val="22"/>
          <w:szCs w:val="22"/>
        </w:rPr>
        <w:t xml:space="preserve">.2 </w:t>
      </w:r>
      <w:r w:rsidRPr="008504E4">
        <w:rPr>
          <w:rFonts w:ascii="Anonymous Pro" w:hAnsi="Anonymous Pro"/>
          <w:webHidden/>
          <w:sz w:val="22"/>
          <w:szCs w:val="22"/>
        </w:rPr>
        <w:t>Safety Requirements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1739895472"/>
          <w:placeholder>
            <w:docPart w:val="50B0B337BFFCE14985A3D7DBC7A368D5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74EDF5DB" w14:textId="1DDB1C81" w:rsidR="008504E4" w:rsidRPr="008504E4" w:rsidRDefault="008504E4" w:rsidP="008504E4">
      <w:pPr>
        <w:pStyle w:val="Level2"/>
        <w:rPr>
          <w:rFonts w:ascii="Anonymous Pro" w:hAnsi="Anonymous Pro"/>
          <w:webHidden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5</w:t>
      </w:r>
      <w:r w:rsidRPr="008504E4">
        <w:rPr>
          <w:rFonts w:ascii="Anonymous Pro" w:hAnsi="Anonymous Pro"/>
          <w:webHidden/>
          <w:sz w:val="22"/>
          <w:szCs w:val="22"/>
        </w:rPr>
        <w:t xml:space="preserve">.3 </w:t>
      </w:r>
      <w:r w:rsidRPr="008504E4">
        <w:rPr>
          <w:rFonts w:ascii="Anonymous Pro" w:hAnsi="Anonymous Pro"/>
          <w:webHidden/>
          <w:sz w:val="22"/>
          <w:szCs w:val="22"/>
        </w:rPr>
        <w:t xml:space="preserve">Security </w:t>
      </w:r>
      <w:proofErr w:type="gramStart"/>
      <w:r w:rsidRPr="008504E4">
        <w:rPr>
          <w:rFonts w:ascii="Anonymous Pro" w:hAnsi="Anonymous Pro"/>
          <w:webHidden/>
          <w:sz w:val="22"/>
          <w:szCs w:val="22"/>
        </w:rPr>
        <w:t xml:space="preserve">Requirements 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proofErr w:type="gramEnd"/>
      <w:sdt>
        <w:sdtPr>
          <w:rPr>
            <w:rFonts w:ascii="Anonymous Pro" w:hAnsi="Anonymous Pro"/>
            <w:webHidden/>
            <w:sz w:val="22"/>
            <w:szCs w:val="22"/>
          </w:rPr>
          <w:id w:val="1771960027"/>
          <w:placeholder>
            <w:docPart w:val="74071B1788DA6747A73DC996E2AB45DA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67FDBF81" w14:textId="575D2A15" w:rsidR="008504E4" w:rsidRPr="008504E4" w:rsidRDefault="008504E4" w:rsidP="008504E4">
      <w:pPr>
        <w:pStyle w:val="Level2"/>
        <w:rPr>
          <w:rFonts w:ascii="Anonymous Pro" w:hAnsi="Anonymous Pro"/>
          <w:sz w:val="22"/>
          <w:szCs w:val="22"/>
        </w:rPr>
      </w:pPr>
      <w:r w:rsidRPr="008504E4">
        <w:rPr>
          <w:rFonts w:ascii="Anonymous Pro" w:hAnsi="Anonymous Pro"/>
          <w:webHidden/>
          <w:sz w:val="22"/>
          <w:szCs w:val="22"/>
        </w:rPr>
        <w:t>5</w:t>
      </w:r>
      <w:r w:rsidRPr="008504E4">
        <w:rPr>
          <w:rFonts w:ascii="Anonymous Pro" w:hAnsi="Anonymous Pro"/>
          <w:webHidden/>
          <w:sz w:val="22"/>
          <w:szCs w:val="22"/>
        </w:rPr>
        <w:t xml:space="preserve">.4 </w:t>
      </w:r>
      <w:r w:rsidRPr="008504E4">
        <w:rPr>
          <w:rFonts w:ascii="Anonymous Pro" w:hAnsi="Anonymous Pro"/>
          <w:webHidden/>
          <w:sz w:val="22"/>
          <w:szCs w:val="22"/>
        </w:rPr>
        <w:t>Software Quality Attributes</w:t>
      </w:r>
      <w:r w:rsidRPr="008504E4">
        <w:rPr>
          <w:rFonts w:ascii="Anonymous Pro" w:hAnsi="Anonymous Pro"/>
          <w:webHidden/>
          <w:sz w:val="22"/>
          <w:szCs w:val="22"/>
        </w:rPr>
        <w:t xml:space="preserve"> </w:t>
      </w:r>
      <w:r w:rsidRPr="008504E4">
        <w:rPr>
          <w:rFonts w:ascii="Anonymous Pro" w:hAnsi="Anonymous Pro"/>
          <w:webHidden/>
          <w:sz w:val="22"/>
          <w:szCs w:val="22"/>
        </w:rPr>
        <w:tab/>
      </w:r>
      <w:sdt>
        <w:sdtPr>
          <w:rPr>
            <w:rFonts w:ascii="Anonymous Pro" w:hAnsi="Anonymous Pro"/>
            <w:webHidden/>
            <w:sz w:val="22"/>
            <w:szCs w:val="22"/>
          </w:rPr>
          <w:id w:val="-1446849722"/>
          <w:placeholder>
            <w:docPart w:val="9131DE0AC0D7D9448C10712E90155B28"/>
          </w:placeholder>
          <w:temporary/>
          <w:showingPlcHdr/>
        </w:sdtPr>
        <w:sdtContent>
          <w:r w:rsidRPr="008504E4">
            <w:rPr>
              <w:rFonts w:ascii="Anonymous Pro" w:hAnsi="Anonymous Pro"/>
              <w:webHidden/>
              <w:sz w:val="22"/>
              <w:szCs w:val="22"/>
            </w:rPr>
            <w:t>#</w:t>
          </w:r>
        </w:sdtContent>
      </w:sdt>
    </w:p>
    <w:p w14:paraId="03A9FA95" w14:textId="77777777" w:rsidR="008504E4" w:rsidRPr="008504E4" w:rsidRDefault="008504E4" w:rsidP="008504E4">
      <w:pPr>
        <w:pStyle w:val="Level2"/>
        <w:ind w:left="0"/>
        <w:rPr>
          <w:rFonts w:ascii="Anonymous Pro" w:hAnsi="Anonymous Pro"/>
          <w:sz w:val="22"/>
          <w:szCs w:val="22"/>
        </w:rPr>
      </w:pPr>
    </w:p>
    <w:p w14:paraId="1565A6CB" w14:textId="77777777" w:rsidR="008504E4" w:rsidRPr="001D2540" w:rsidRDefault="008504E4" w:rsidP="001D2540">
      <w:pPr>
        <w:rPr>
          <w:rFonts w:ascii="Anonymous Pro" w:eastAsia="Meiryo UI" w:hAnsi="Anonymous Pro"/>
          <w:b/>
          <w:bCs/>
          <w:lang w:val="en-US"/>
        </w:rPr>
      </w:pPr>
    </w:p>
    <w:sectPr w:rsidR="008504E4" w:rsidRPr="001D2540" w:rsidSect="001D25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☞GILROY-SEMIBOLD">
    <w:panose1 w:val="00000700000000000000"/>
    <w:charset w:val="4D"/>
    <w:family w:val="auto"/>
    <w:pitch w:val="variable"/>
    <w:sig w:usb0="00000207" w:usb1="00000000" w:usb2="00000000" w:usb3="00000000" w:csb0="00000097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40"/>
    <w:rsid w:val="001D2540"/>
    <w:rsid w:val="0032747E"/>
    <w:rsid w:val="007C3172"/>
    <w:rsid w:val="008504E4"/>
    <w:rsid w:val="00D97CA6"/>
    <w:rsid w:val="00FD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DFD8"/>
  <w15:chartTrackingRefBased/>
  <w15:docId w15:val="{F5EFA326-D152-624E-B37B-7838F16B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4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7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747E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747E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2747E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2747E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747E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747E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747E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747E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747E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747E"/>
    <w:rPr>
      <w:rFonts w:cstheme="minorHAnsi"/>
      <w:sz w:val="22"/>
      <w:szCs w:val="22"/>
    </w:rPr>
  </w:style>
  <w:style w:type="paragraph" w:customStyle="1" w:styleId="Level3">
    <w:name w:val="Level 3"/>
    <w:basedOn w:val="TOC3"/>
    <w:link w:val="Level3CharChar"/>
    <w:qFormat/>
    <w:rsid w:val="0032747E"/>
    <w:pPr>
      <w:tabs>
        <w:tab w:val="right" w:leader="dot" w:pos="8630"/>
      </w:tabs>
      <w:ind w:left="400"/>
    </w:pPr>
    <w:rPr>
      <w:rFonts w:asciiTheme="majorHAnsi" w:eastAsia="Times New Roman" w:hAnsiTheme="majorHAnsi" w:cs="Times New Roman"/>
      <w:i/>
      <w:iCs/>
      <w:smallCaps w:val="0"/>
      <w:kern w:val="0"/>
      <w:sz w:val="20"/>
      <w:szCs w:val="20"/>
      <w:lang w:val="en-US"/>
      <w14:ligatures w14:val="none"/>
    </w:rPr>
  </w:style>
  <w:style w:type="paragraph" w:customStyle="1" w:styleId="TOCTitle">
    <w:name w:val="TOC Title"/>
    <w:basedOn w:val="Normal"/>
    <w:qFormat/>
    <w:rsid w:val="0032747E"/>
    <w:pPr>
      <w:spacing w:after="240"/>
      <w:jc w:val="center"/>
    </w:pPr>
    <w:rPr>
      <w:rFonts w:asciiTheme="majorHAnsi" w:eastAsia="Times New Roman" w:hAnsiTheme="majorHAnsi" w:cs="Times New Roman"/>
      <w:b/>
      <w:kern w:val="0"/>
      <w:lang w:val="en-US"/>
      <w14:ligatures w14:val="none"/>
    </w:rPr>
  </w:style>
  <w:style w:type="character" w:customStyle="1" w:styleId="Level3CharChar">
    <w:name w:val="Level 3 Char Char"/>
    <w:basedOn w:val="DefaultParagraphFont"/>
    <w:link w:val="Level3"/>
    <w:rsid w:val="0032747E"/>
    <w:rPr>
      <w:rFonts w:asciiTheme="majorHAnsi" w:eastAsia="Times New Roman" w:hAnsiTheme="majorHAnsi" w:cs="Times New Roman"/>
      <w:i/>
      <w:iCs/>
      <w:kern w:val="0"/>
      <w:sz w:val="20"/>
      <w:szCs w:val="20"/>
      <w:lang w:val="en-US"/>
      <w14:ligatures w14:val="none"/>
    </w:rPr>
  </w:style>
  <w:style w:type="paragraph" w:customStyle="1" w:styleId="Level1">
    <w:name w:val="Level 1"/>
    <w:basedOn w:val="TOC1"/>
    <w:link w:val="Level1Char"/>
    <w:qFormat/>
    <w:rsid w:val="0032747E"/>
    <w:pPr>
      <w:tabs>
        <w:tab w:val="right" w:leader="dot" w:pos="8630"/>
      </w:tabs>
      <w:spacing w:before="120" w:after="120"/>
    </w:pPr>
    <w:rPr>
      <w:rFonts w:asciiTheme="majorHAnsi" w:eastAsia="Times New Roman" w:hAnsiTheme="majorHAnsi" w:cs="Times New Roman"/>
      <w:kern w:val="0"/>
      <w:sz w:val="20"/>
      <w:szCs w:val="20"/>
      <w:u w:val="none"/>
      <w:lang w:val="en-US"/>
      <w14:ligatures w14:val="none"/>
    </w:rPr>
  </w:style>
  <w:style w:type="character" w:customStyle="1" w:styleId="Level1Char">
    <w:name w:val="Level 1 Char"/>
    <w:basedOn w:val="DefaultParagraphFont"/>
    <w:link w:val="Level1"/>
    <w:rsid w:val="0032747E"/>
    <w:rPr>
      <w:rFonts w:asciiTheme="majorHAnsi" w:eastAsia="Times New Roman" w:hAnsiTheme="majorHAnsi" w:cs="Times New Roman"/>
      <w:b/>
      <w:bCs/>
      <w:caps/>
      <w:kern w:val="0"/>
      <w:sz w:val="20"/>
      <w:szCs w:val="20"/>
      <w:lang w:val="en-US"/>
      <w14:ligatures w14:val="none"/>
    </w:rPr>
  </w:style>
  <w:style w:type="paragraph" w:customStyle="1" w:styleId="Level2">
    <w:name w:val="Level 2"/>
    <w:basedOn w:val="TOC2"/>
    <w:link w:val="Level2Char"/>
    <w:qFormat/>
    <w:rsid w:val="0032747E"/>
    <w:pPr>
      <w:tabs>
        <w:tab w:val="right" w:leader="dot" w:pos="8630"/>
      </w:tabs>
      <w:ind w:left="200"/>
    </w:pPr>
    <w:rPr>
      <w:rFonts w:asciiTheme="majorHAnsi" w:eastAsia="Times New Roman" w:hAnsiTheme="majorHAnsi" w:cs="Times New Roman"/>
      <w:b w:val="0"/>
      <w:bCs w:val="0"/>
      <w:color w:val="000000"/>
      <w:kern w:val="0"/>
      <w:sz w:val="20"/>
      <w:szCs w:val="20"/>
      <w:lang w:val="en-US"/>
      <w14:ligatures w14:val="none"/>
    </w:rPr>
  </w:style>
  <w:style w:type="character" w:customStyle="1" w:styleId="Level2Char">
    <w:name w:val="Level 2 Char"/>
    <w:basedOn w:val="DefaultParagraphFont"/>
    <w:link w:val="Level2"/>
    <w:rsid w:val="0032747E"/>
    <w:rPr>
      <w:rFonts w:asciiTheme="majorHAnsi" w:eastAsia="Times New Roman" w:hAnsiTheme="majorHAnsi" w:cs="Times New Roman"/>
      <w:smallCaps/>
      <w:color w:val="000000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58430D003420458F53DDFABFB5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7A7BA-2B3D-594A-BD70-D5CB36F884AA}"/>
      </w:docPartPr>
      <w:docPartBody>
        <w:p w:rsidR="00000000" w:rsidRDefault="007D5D31" w:rsidP="007D5D31">
          <w:pPr>
            <w:pStyle w:val="A358430D003420458F53DDFABFB55664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0C6E35C461E62D4BA80FC3E2B7BE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35C1B-6EC3-4645-9D8F-4C8D6B7FEBC6}"/>
      </w:docPartPr>
      <w:docPartBody>
        <w:p w:rsidR="00000000" w:rsidRDefault="007D5D31" w:rsidP="007D5D31">
          <w:pPr>
            <w:pStyle w:val="0C6E35C461E62D4BA80FC3E2B7BE8A95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F85313F7C8F752488446C1A17E7BC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EDC23-901E-5E48-9251-9F4D63306CAE}"/>
      </w:docPartPr>
      <w:docPartBody>
        <w:p w:rsidR="00000000" w:rsidRDefault="007D5D31" w:rsidP="007D5D31">
          <w:pPr>
            <w:pStyle w:val="F85313F7C8F752488446C1A17E7BC9F1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CB00191F27F3B44BB9BB94762C3B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20E47-5724-7E47-A9DE-8D529FDE7812}"/>
      </w:docPartPr>
      <w:docPartBody>
        <w:p w:rsidR="00000000" w:rsidRDefault="007D5D31" w:rsidP="007D5D31">
          <w:pPr>
            <w:pStyle w:val="CB00191F27F3B44BB9BB94762C3BCC18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806DDC389654E8459866D178E3582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0834F-5DA3-1240-A286-A7BC4496A78F}"/>
      </w:docPartPr>
      <w:docPartBody>
        <w:p w:rsidR="00000000" w:rsidRDefault="007D5D31" w:rsidP="007D5D31">
          <w:pPr>
            <w:pStyle w:val="806DDC389654E8459866D178E35827DD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3E4DC7598161074CBE83D2C251357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99590-7F94-3A47-A398-350A6E2E307E}"/>
      </w:docPartPr>
      <w:docPartBody>
        <w:p w:rsidR="00000000" w:rsidRDefault="007D5D31" w:rsidP="007D5D31">
          <w:pPr>
            <w:pStyle w:val="3E4DC7598161074CBE83D2C25135763C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1351D508A25392499C432E852F70E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0EF18-6B38-1C4D-BB67-C098836025F3}"/>
      </w:docPartPr>
      <w:docPartBody>
        <w:p w:rsidR="00000000" w:rsidRDefault="007D5D31" w:rsidP="007D5D31">
          <w:pPr>
            <w:pStyle w:val="1351D508A25392499C432E852F70ED41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1347CD0B730DAE44A31C699D9480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E8FD-EDB1-CC4B-8833-279E3D5B3D7B}"/>
      </w:docPartPr>
      <w:docPartBody>
        <w:p w:rsidR="00000000" w:rsidRDefault="007D5D31" w:rsidP="007D5D31">
          <w:pPr>
            <w:pStyle w:val="1347CD0B730DAE44A31C699D9480C6E7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1DE5B8A9B9D81945B7747BC0B0FFC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E15B3-9783-0E4F-8C84-CBCA1CA7E47A}"/>
      </w:docPartPr>
      <w:docPartBody>
        <w:p w:rsidR="00000000" w:rsidRDefault="007D5D31" w:rsidP="007D5D31">
          <w:pPr>
            <w:pStyle w:val="1DE5B8A9B9D81945B7747BC0B0FFCC71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4D9E812DF9C9D94DB3DFAC85A5FC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D62E2-7837-EC45-96A1-AD444F9CD3CC}"/>
      </w:docPartPr>
      <w:docPartBody>
        <w:p w:rsidR="00000000" w:rsidRDefault="007D5D31" w:rsidP="007D5D31">
          <w:pPr>
            <w:pStyle w:val="4D9E812DF9C9D94DB3DFAC85A5FC2343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44193631311AE343845AF763582B3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E1F14-EA0B-3B46-9157-60CF65D94D8A}"/>
      </w:docPartPr>
      <w:docPartBody>
        <w:p w:rsidR="00000000" w:rsidRDefault="007D5D31" w:rsidP="007D5D31">
          <w:pPr>
            <w:pStyle w:val="44193631311AE343845AF763582B37A1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4DC2E7012FB4F341B0FDB30D96438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2E69B-B431-0743-A0E6-40772EAC809E}"/>
      </w:docPartPr>
      <w:docPartBody>
        <w:p w:rsidR="00000000" w:rsidRDefault="007D5D31" w:rsidP="007D5D31">
          <w:pPr>
            <w:pStyle w:val="4DC2E7012FB4F341B0FDB30D9643881E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5393D1381653D144A99217B619013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4E851-A896-3948-AE91-E2630EF201FB}"/>
      </w:docPartPr>
      <w:docPartBody>
        <w:p w:rsidR="00000000" w:rsidRDefault="007D5D31" w:rsidP="007D5D31">
          <w:pPr>
            <w:pStyle w:val="5393D1381653D144A99217B6190138A6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38CDF38BED387D41B4D5D17871D7E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4E8E9-B643-5044-82AB-F6943A3A8786}"/>
      </w:docPartPr>
      <w:docPartBody>
        <w:p w:rsidR="00000000" w:rsidRDefault="007D5D31" w:rsidP="007D5D31">
          <w:pPr>
            <w:pStyle w:val="38CDF38BED387D41B4D5D17871D7EDAB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5F9F65FA13C3D94CBAD01FDDAE3FF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3DF0E-B06F-2F4E-8404-A8426E1853C8}"/>
      </w:docPartPr>
      <w:docPartBody>
        <w:p w:rsidR="00000000" w:rsidRDefault="007D5D31" w:rsidP="007D5D31">
          <w:pPr>
            <w:pStyle w:val="5F9F65FA13C3D94CBAD01FDDAE3FF884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976FBF114EF45E4BBA13F0B4D917B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76AB8-028D-1B4E-94F4-2E6E4FF77B7B}"/>
      </w:docPartPr>
      <w:docPartBody>
        <w:p w:rsidR="00000000" w:rsidRDefault="007D5D31" w:rsidP="007D5D31">
          <w:pPr>
            <w:pStyle w:val="976FBF114EF45E4BBA13F0B4D917B5D8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06AF384A3EA37C47943E3D35C150C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D4359-A2A2-5E4C-98F1-60CA1903BA6B}"/>
      </w:docPartPr>
      <w:docPartBody>
        <w:p w:rsidR="00000000" w:rsidRDefault="007D5D31" w:rsidP="007D5D31">
          <w:pPr>
            <w:pStyle w:val="06AF384A3EA37C47943E3D35C150C217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50B0B337BFFCE14985A3D7DBC7A3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01100-06CA-8E47-9479-176148E0A79D}"/>
      </w:docPartPr>
      <w:docPartBody>
        <w:p w:rsidR="00000000" w:rsidRDefault="007D5D31" w:rsidP="007D5D31">
          <w:pPr>
            <w:pStyle w:val="50B0B337BFFCE14985A3D7DBC7A368D5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74071B1788DA6747A73DC996E2AB4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4D9A3-796F-7A4F-907C-02FBB2F7CC05}"/>
      </w:docPartPr>
      <w:docPartBody>
        <w:p w:rsidR="00000000" w:rsidRDefault="007D5D31" w:rsidP="007D5D31">
          <w:pPr>
            <w:pStyle w:val="74071B1788DA6747A73DC996E2AB45DA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9131DE0AC0D7D9448C10712E90155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5A65-1D43-244B-8B1E-E29A66D4ABA3}"/>
      </w:docPartPr>
      <w:docPartBody>
        <w:p w:rsidR="00000000" w:rsidRDefault="007D5D31" w:rsidP="007D5D31">
          <w:pPr>
            <w:pStyle w:val="9131DE0AC0D7D9448C10712E90155B28"/>
          </w:pPr>
          <w:r>
            <w:rPr>
              <w:noProof/>
              <w:webHidden/>
              <w:color w:val="000000"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☞GILROY-SEMIBOLD">
    <w:panose1 w:val="00000700000000000000"/>
    <w:charset w:val="4D"/>
    <w:family w:val="auto"/>
    <w:pitch w:val="variable"/>
    <w:sig w:usb0="00000207" w:usb1="00000000" w:usb2="00000000" w:usb3="00000000" w:csb0="00000097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31"/>
    <w:rsid w:val="00251F39"/>
    <w:rsid w:val="007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TOC1"/>
    <w:link w:val="Level1Char"/>
    <w:rsid w:val="007D5D31"/>
    <w:pPr>
      <w:tabs>
        <w:tab w:val="right" w:leader="dot" w:pos="8630"/>
      </w:tabs>
      <w:spacing w:before="120" w:after="120"/>
    </w:pPr>
    <w:rPr>
      <w:rFonts w:asciiTheme="majorHAnsi" w:eastAsia="Times New Roman" w:hAnsiTheme="majorHAnsi" w:cs="Times New Roman"/>
      <w:b/>
      <w:bCs/>
      <w:caps/>
      <w:kern w:val="0"/>
      <w:sz w:val="20"/>
      <w:szCs w:val="20"/>
      <w:lang w:val="en-US" w:eastAsia="en-US"/>
      <w14:ligatures w14:val="none"/>
    </w:rPr>
  </w:style>
  <w:style w:type="character" w:customStyle="1" w:styleId="Level1Char">
    <w:name w:val="Level 1 Char"/>
    <w:basedOn w:val="DefaultParagraphFont"/>
    <w:link w:val="Level1"/>
    <w:rsid w:val="007D5D31"/>
    <w:rPr>
      <w:rFonts w:asciiTheme="majorHAnsi" w:eastAsia="Times New Roman" w:hAnsiTheme="majorHAnsi" w:cs="Times New Roman"/>
      <w:b/>
      <w:bCs/>
      <w:caps/>
      <w:kern w:val="0"/>
      <w:sz w:val="20"/>
      <w:szCs w:val="2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D5D31"/>
    <w:pPr>
      <w:spacing w:after="100"/>
    </w:pPr>
  </w:style>
  <w:style w:type="paragraph" w:customStyle="1" w:styleId="7F7EC5A7D8F79049AF4A5903C5F75857">
    <w:name w:val="7F7EC5A7D8F79049AF4A5903C5F75857"/>
    <w:rsid w:val="007D5D31"/>
  </w:style>
  <w:style w:type="paragraph" w:customStyle="1" w:styleId="74F59868AA281D4BA80812026A8ADCA4">
    <w:name w:val="74F59868AA281D4BA80812026A8ADCA4"/>
    <w:rsid w:val="007D5D31"/>
  </w:style>
  <w:style w:type="paragraph" w:customStyle="1" w:styleId="Level2">
    <w:name w:val="Level 2"/>
    <w:basedOn w:val="TOC2"/>
    <w:link w:val="Level2Char"/>
    <w:rsid w:val="007D5D31"/>
    <w:pPr>
      <w:spacing w:after="0"/>
      <w:ind w:left="200"/>
    </w:pPr>
    <w:rPr>
      <w:rFonts w:asciiTheme="majorHAnsi" w:eastAsia="Times New Roman" w:hAnsiTheme="majorHAnsi" w:cs="Times New Roman"/>
      <w:smallCaps/>
      <w:kern w:val="0"/>
      <w:sz w:val="20"/>
      <w:szCs w:val="20"/>
      <w:lang w:val="en-US" w:eastAsia="en-US"/>
      <w14:ligatures w14:val="none"/>
    </w:rPr>
  </w:style>
  <w:style w:type="character" w:customStyle="1" w:styleId="Level2Char">
    <w:name w:val="Level 2 Char"/>
    <w:basedOn w:val="DefaultParagraphFont"/>
    <w:link w:val="Level2"/>
    <w:rsid w:val="007D5D31"/>
    <w:rPr>
      <w:rFonts w:asciiTheme="majorHAnsi" w:eastAsia="Times New Roman" w:hAnsiTheme="majorHAnsi" w:cs="Times New Roman"/>
      <w:smallCaps/>
      <w:kern w:val="0"/>
      <w:sz w:val="20"/>
      <w:szCs w:val="20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D5D31"/>
    <w:pPr>
      <w:spacing w:after="100"/>
      <w:ind w:left="240"/>
    </w:pPr>
  </w:style>
  <w:style w:type="paragraph" w:customStyle="1" w:styleId="715C83666DF09D4FB3F040194D59A3DC">
    <w:name w:val="715C83666DF09D4FB3F040194D59A3DC"/>
    <w:rsid w:val="007D5D31"/>
  </w:style>
  <w:style w:type="paragraph" w:customStyle="1" w:styleId="A358430D003420458F53DDFABFB55664">
    <w:name w:val="A358430D003420458F53DDFABFB55664"/>
    <w:rsid w:val="007D5D31"/>
  </w:style>
  <w:style w:type="paragraph" w:customStyle="1" w:styleId="Level3">
    <w:name w:val="Level 3"/>
    <w:basedOn w:val="TOC3"/>
    <w:link w:val="Level3CharChar"/>
    <w:rsid w:val="007D5D31"/>
    <w:pPr>
      <w:spacing w:after="0"/>
      <w:ind w:left="400"/>
    </w:pPr>
    <w:rPr>
      <w:rFonts w:asciiTheme="majorHAnsi" w:eastAsia="Times New Roman" w:hAnsiTheme="majorHAnsi" w:cs="Times New Roman"/>
      <w:i/>
      <w:iCs/>
      <w:kern w:val="0"/>
      <w:sz w:val="20"/>
      <w:szCs w:val="20"/>
      <w:lang w:val="en-US" w:eastAsia="en-US"/>
      <w14:ligatures w14:val="none"/>
    </w:rPr>
  </w:style>
  <w:style w:type="character" w:customStyle="1" w:styleId="Level3CharChar">
    <w:name w:val="Level 3 Char Char"/>
    <w:basedOn w:val="DefaultParagraphFont"/>
    <w:link w:val="Level3"/>
    <w:rsid w:val="007D5D31"/>
    <w:rPr>
      <w:rFonts w:asciiTheme="majorHAnsi" w:eastAsia="Times New Roman" w:hAnsiTheme="majorHAnsi" w:cs="Times New Roman"/>
      <w:i/>
      <w:iCs/>
      <w:kern w:val="0"/>
      <w:sz w:val="20"/>
      <w:szCs w:val="20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5D31"/>
    <w:pPr>
      <w:spacing w:after="100"/>
      <w:ind w:left="480"/>
    </w:pPr>
  </w:style>
  <w:style w:type="paragraph" w:customStyle="1" w:styleId="2DE57E90D30364499ACA3723ACA285CD">
    <w:name w:val="2DE57E90D30364499ACA3723ACA285CD"/>
    <w:rsid w:val="007D5D31"/>
  </w:style>
  <w:style w:type="paragraph" w:customStyle="1" w:styleId="47CAA6D092C8FF488491B9BC8381ED0B">
    <w:name w:val="47CAA6D092C8FF488491B9BC8381ED0B"/>
    <w:rsid w:val="007D5D31"/>
  </w:style>
  <w:style w:type="paragraph" w:customStyle="1" w:styleId="DBB33D3B9940D540A422ED8B8FB830C7">
    <w:name w:val="DBB33D3B9940D540A422ED8B8FB830C7"/>
    <w:rsid w:val="007D5D31"/>
  </w:style>
  <w:style w:type="paragraph" w:customStyle="1" w:styleId="1972C44B9735B844AC47BBBB7E21E06B">
    <w:name w:val="1972C44B9735B844AC47BBBB7E21E06B"/>
    <w:rsid w:val="007D5D31"/>
  </w:style>
  <w:style w:type="paragraph" w:customStyle="1" w:styleId="6D371E966D14B1458D545D428FACE696">
    <w:name w:val="6D371E966D14B1458D545D428FACE696"/>
    <w:rsid w:val="007D5D31"/>
  </w:style>
  <w:style w:type="paragraph" w:customStyle="1" w:styleId="B7C68D95707310419D9DDCF77CED722F">
    <w:name w:val="B7C68D95707310419D9DDCF77CED722F"/>
    <w:rsid w:val="007D5D31"/>
  </w:style>
  <w:style w:type="paragraph" w:customStyle="1" w:styleId="98A02B24422B8B49A5B130F9EB718712">
    <w:name w:val="98A02B24422B8B49A5B130F9EB718712"/>
    <w:rsid w:val="007D5D31"/>
  </w:style>
  <w:style w:type="paragraph" w:customStyle="1" w:styleId="0C6E35C461E62D4BA80FC3E2B7BE8A95">
    <w:name w:val="0C6E35C461E62D4BA80FC3E2B7BE8A95"/>
    <w:rsid w:val="007D5D31"/>
  </w:style>
  <w:style w:type="paragraph" w:customStyle="1" w:styleId="6507D7F768041042A59F535D38340E6B">
    <w:name w:val="6507D7F768041042A59F535D38340E6B"/>
    <w:rsid w:val="007D5D31"/>
  </w:style>
  <w:style w:type="paragraph" w:customStyle="1" w:styleId="F85313F7C8F752488446C1A17E7BC9F1">
    <w:name w:val="F85313F7C8F752488446C1A17E7BC9F1"/>
    <w:rsid w:val="007D5D31"/>
  </w:style>
  <w:style w:type="paragraph" w:customStyle="1" w:styleId="0F704FE06637B94883CFF4E2512BCFCC">
    <w:name w:val="0F704FE06637B94883CFF4E2512BCFCC"/>
    <w:rsid w:val="007D5D31"/>
  </w:style>
  <w:style w:type="paragraph" w:customStyle="1" w:styleId="17004E4ECE1D004B86129A413D9030D4">
    <w:name w:val="17004E4ECE1D004B86129A413D9030D4"/>
    <w:rsid w:val="007D5D31"/>
  </w:style>
  <w:style w:type="paragraph" w:customStyle="1" w:styleId="F0DDA66B256505459D8D20A26538C010">
    <w:name w:val="F0DDA66B256505459D8D20A26538C010"/>
    <w:rsid w:val="007D5D31"/>
  </w:style>
  <w:style w:type="paragraph" w:customStyle="1" w:styleId="3DCAAE0016605348B314337BC0B5A400">
    <w:name w:val="3DCAAE0016605348B314337BC0B5A400"/>
    <w:rsid w:val="007D5D31"/>
  </w:style>
  <w:style w:type="paragraph" w:customStyle="1" w:styleId="376D2BC0AFC52B4681FE5B01E2EA22D4">
    <w:name w:val="376D2BC0AFC52B4681FE5B01E2EA22D4"/>
    <w:rsid w:val="007D5D31"/>
  </w:style>
  <w:style w:type="paragraph" w:customStyle="1" w:styleId="9F8A95DD31676A4A9B003169180EF9E2">
    <w:name w:val="9F8A95DD31676A4A9B003169180EF9E2"/>
    <w:rsid w:val="007D5D31"/>
  </w:style>
  <w:style w:type="paragraph" w:customStyle="1" w:styleId="88CEC1E5141CBC449CAD009496B64055">
    <w:name w:val="88CEC1E5141CBC449CAD009496B64055"/>
    <w:rsid w:val="007D5D31"/>
  </w:style>
  <w:style w:type="paragraph" w:customStyle="1" w:styleId="A1723A941341C0439EC7DDBB2DF6FDE0">
    <w:name w:val="A1723A941341C0439EC7DDBB2DF6FDE0"/>
    <w:rsid w:val="007D5D31"/>
  </w:style>
  <w:style w:type="paragraph" w:customStyle="1" w:styleId="E56D17DB57D7BE44923F1E688E2F297E">
    <w:name w:val="E56D17DB57D7BE44923F1E688E2F297E"/>
    <w:rsid w:val="007D5D31"/>
  </w:style>
  <w:style w:type="paragraph" w:customStyle="1" w:styleId="D603E1460B0B30408A9CE7E05C9A44A0">
    <w:name w:val="D603E1460B0B30408A9CE7E05C9A44A0"/>
    <w:rsid w:val="007D5D31"/>
  </w:style>
  <w:style w:type="paragraph" w:customStyle="1" w:styleId="043CC2DB6FA9FB458EBCC4A47AE8E682">
    <w:name w:val="043CC2DB6FA9FB458EBCC4A47AE8E682"/>
    <w:rsid w:val="007D5D31"/>
  </w:style>
  <w:style w:type="paragraph" w:customStyle="1" w:styleId="A1BC7D56BE5DBF40812F33028E4E4EE6">
    <w:name w:val="A1BC7D56BE5DBF40812F33028E4E4EE6"/>
    <w:rsid w:val="007D5D31"/>
  </w:style>
  <w:style w:type="paragraph" w:customStyle="1" w:styleId="C13FAC8066331742BCA62F4CC88E60B2">
    <w:name w:val="C13FAC8066331742BCA62F4CC88E60B2"/>
    <w:rsid w:val="007D5D31"/>
  </w:style>
  <w:style w:type="paragraph" w:customStyle="1" w:styleId="1CE100C104BC4B44B8A01C56B3A899F5">
    <w:name w:val="1CE100C104BC4B44B8A01C56B3A899F5"/>
    <w:rsid w:val="007D5D31"/>
  </w:style>
  <w:style w:type="paragraph" w:customStyle="1" w:styleId="76D54EAE5D34FE4089B3461DF82B1C54">
    <w:name w:val="76D54EAE5D34FE4089B3461DF82B1C54"/>
    <w:rsid w:val="007D5D31"/>
  </w:style>
  <w:style w:type="paragraph" w:customStyle="1" w:styleId="73191821E7D91946BD99434258A5799E">
    <w:name w:val="73191821E7D91946BD99434258A5799E"/>
    <w:rsid w:val="007D5D31"/>
  </w:style>
  <w:style w:type="paragraph" w:customStyle="1" w:styleId="4A38E8F659274B4C920710300AFDE555">
    <w:name w:val="4A38E8F659274B4C920710300AFDE555"/>
    <w:rsid w:val="007D5D31"/>
  </w:style>
  <w:style w:type="paragraph" w:customStyle="1" w:styleId="F3BF0C8715551247BF904AF4293E21BF">
    <w:name w:val="F3BF0C8715551247BF904AF4293E21BF"/>
    <w:rsid w:val="007D5D31"/>
  </w:style>
  <w:style w:type="paragraph" w:customStyle="1" w:styleId="D6A29D10D139614AA5B64241FC577A42">
    <w:name w:val="D6A29D10D139614AA5B64241FC577A42"/>
    <w:rsid w:val="007D5D31"/>
  </w:style>
  <w:style w:type="paragraph" w:customStyle="1" w:styleId="5B8A5632153D1743811DE8FF2126E6D6">
    <w:name w:val="5B8A5632153D1743811DE8FF2126E6D6"/>
    <w:rsid w:val="007D5D31"/>
  </w:style>
  <w:style w:type="paragraph" w:customStyle="1" w:styleId="B2CF337D1CF9B545B8F28E05EE05C1A2">
    <w:name w:val="B2CF337D1CF9B545B8F28E05EE05C1A2"/>
    <w:rsid w:val="007D5D31"/>
  </w:style>
  <w:style w:type="paragraph" w:customStyle="1" w:styleId="9D17A8F73CF76C4F9F03471307EE27DC">
    <w:name w:val="9D17A8F73CF76C4F9F03471307EE27DC"/>
    <w:rsid w:val="007D5D31"/>
  </w:style>
  <w:style w:type="paragraph" w:customStyle="1" w:styleId="DFAE9D5A9E227A45A8755679494DF849">
    <w:name w:val="DFAE9D5A9E227A45A8755679494DF849"/>
    <w:rsid w:val="007D5D31"/>
  </w:style>
  <w:style w:type="paragraph" w:customStyle="1" w:styleId="734B80ABAAA93343BBE47DCBB73DE3CD">
    <w:name w:val="734B80ABAAA93343BBE47DCBB73DE3CD"/>
    <w:rsid w:val="007D5D31"/>
  </w:style>
  <w:style w:type="paragraph" w:customStyle="1" w:styleId="9902AD135393CE4D947555457CA8AA51">
    <w:name w:val="9902AD135393CE4D947555457CA8AA51"/>
    <w:rsid w:val="007D5D31"/>
  </w:style>
  <w:style w:type="paragraph" w:customStyle="1" w:styleId="A98303E006EA7B40B3A762B1C6FA310F">
    <w:name w:val="A98303E006EA7B40B3A762B1C6FA310F"/>
    <w:rsid w:val="007D5D31"/>
  </w:style>
  <w:style w:type="paragraph" w:customStyle="1" w:styleId="E000C5E6A0362E4FBFB5E65D5BE8E194">
    <w:name w:val="E000C5E6A0362E4FBFB5E65D5BE8E194"/>
    <w:rsid w:val="007D5D31"/>
  </w:style>
  <w:style w:type="paragraph" w:customStyle="1" w:styleId="D34427C3811B2D43AE1ADA3145A29292">
    <w:name w:val="D34427C3811B2D43AE1ADA3145A29292"/>
    <w:rsid w:val="007D5D31"/>
  </w:style>
  <w:style w:type="paragraph" w:customStyle="1" w:styleId="CB00191F27F3B44BB9BB94762C3BCC18">
    <w:name w:val="CB00191F27F3B44BB9BB94762C3BCC18"/>
    <w:rsid w:val="007D5D31"/>
  </w:style>
  <w:style w:type="paragraph" w:customStyle="1" w:styleId="806DDC389654E8459866D178E35827DD">
    <w:name w:val="806DDC389654E8459866D178E35827DD"/>
    <w:rsid w:val="007D5D31"/>
  </w:style>
  <w:style w:type="paragraph" w:customStyle="1" w:styleId="7F920F62DC033B4EA773A860AD88D201">
    <w:name w:val="7F920F62DC033B4EA773A860AD88D201"/>
    <w:rsid w:val="007D5D31"/>
  </w:style>
  <w:style w:type="paragraph" w:customStyle="1" w:styleId="3E4DC7598161074CBE83D2C25135763C">
    <w:name w:val="3E4DC7598161074CBE83D2C25135763C"/>
    <w:rsid w:val="007D5D31"/>
  </w:style>
  <w:style w:type="paragraph" w:customStyle="1" w:styleId="1351D508A25392499C432E852F70ED41">
    <w:name w:val="1351D508A25392499C432E852F70ED41"/>
    <w:rsid w:val="007D5D31"/>
  </w:style>
  <w:style w:type="paragraph" w:customStyle="1" w:styleId="1347CD0B730DAE44A31C699D9480C6E7">
    <w:name w:val="1347CD0B730DAE44A31C699D9480C6E7"/>
    <w:rsid w:val="007D5D31"/>
  </w:style>
  <w:style w:type="paragraph" w:customStyle="1" w:styleId="1DE5B8A9B9D81945B7747BC0B0FFCC71">
    <w:name w:val="1DE5B8A9B9D81945B7747BC0B0FFCC71"/>
    <w:rsid w:val="007D5D31"/>
  </w:style>
  <w:style w:type="paragraph" w:customStyle="1" w:styleId="4D9E812DF9C9D94DB3DFAC85A5FC2343">
    <w:name w:val="4D9E812DF9C9D94DB3DFAC85A5FC2343"/>
    <w:rsid w:val="007D5D31"/>
  </w:style>
  <w:style w:type="paragraph" w:customStyle="1" w:styleId="44193631311AE343845AF763582B37A1">
    <w:name w:val="44193631311AE343845AF763582B37A1"/>
    <w:rsid w:val="007D5D31"/>
  </w:style>
  <w:style w:type="paragraph" w:customStyle="1" w:styleId="4AB8B9DFB4D70942B79CA1B93564C1BF">
    <w:name w:val="4AB8B9DFB4D70942B79CA1B93564C1BF"/>
    <w:rsid w:val="007D5D31"/>
  </w:style>
  <w:style w:type="paragraph" w:customStyle="1" w:styleId="4DC2E7012FB4F341B0FDB30D9643881E">
    <w:name w:val="4DC2E7012FB4F341B0FDB30D9643881E"/>
    <w:rsid w:val="007D5D31"/>
  </w:style>
  <w:style w:type="paragraph" w:customStyle="1" w:styleId="5393D1381653D144A99217B6190138A6">
    <w:name w:val="5393D1381653D144A99217B6190138A6"/>
    <w:rsid w:val="007D5D31"/>
  </w:style>
  <w:style w:type="paragraph" w:customStyle="1" w:styleId="38CDF38BED387D41B4D5D17871D7EDAB">
    <w:name w:val="38CDF38BED387D41B4D5D17871D7EDAB"/>
    <w:rsid w:val="007D5D31"/>
  </w:style>
  <w:style w:type="paragraph" w:customStyle="1" w:styleId="5F9F65FA13C3D94CBAD01FDDAE3FF884">
    <w:name w:val="5F9F65FA13C3D94CBAD01FDDAE3FF884"/>
    <w:rsid w:val="007D5D31"/>
  </w:style>
  <w:style w:type="paragraph" w:customStyle="1" w:styleId="976FBF114EF45E4BBA13F0B4D917B5D8">
    <w:name w:val="976FBF114EF45E4BBA13F0B4D917B5D8"/>
    <w:rsid w:val="007D5D31"/>
  </w:style>
  <w:style w:type="paragraph" w:customStyle="1" w:styleId="06AF384A3EA37C47943E3D35C150C217">
    <w:name w:val="06AF384A3EA37C47943E3D35C150C217"/>
    <w:rsid w:val="007D5D31"/>
  </w:style>
  <w:style w:type="paragraph" w:customStyle="1" w:styleId="50B0B337BFFCE14985A3D7DBC7A368D5">
    <w:name w:val="50B0B337BFFCE14985A3D7DBC7A368D5"/>
    <w:rsid w:val="007D5D31"/>
  </w:style>
  <w:style w:type="paragraph" w:customStyle="1" w:styleId="74071B1788DA6747A73DC996E2AB45DA">
    <w:name w:val="74071B1788DA6747A73DC996E2AB45DA"/>
    <w:rsid w:val="007D5D31"/>
  </w:style>
  <w:style w:type="paragraph" w:customStyle="1" w:styleId="9131DE0AC0D7D9448C10712E90155B28">
    <w:name w:val="9131DE0AC0D7D9448C10712E90155B28"/>
    <w:rsid w:val="007D5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19C93D-B96E-6C48-8FE9-C4320E2F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Sawant</dc:creator>
  <cp:keywords/>
  <dc:description/>
  <cp:lastModifiedBy>Chinmay Sawant</cp:lastModifiedBy>
  <cp:revision>2</cp:revision>
  <dcterms:created xsi:type="dcterms:W3CDTF">2023-11-12T12:34:00Z</dcterms:created>
  <dcterms:modified xsi:type="dcterms:W3CDTF">2023-11-12T15:03:00Z</dcterms:modified>
</cp:coreProperties>
</file>