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E919" w14:textId="77777777" w:rsidR="00754A67" w:rsidRDefault="00000000" w:rsidP="0057091C">
      <w:pPr>
        <w:spacing w:before="200" w:after="140"/>
        <w:jc w:val="center"/>
        <w:rPr>
          <w:b/>
          <w:bCs/>
          <w:sz w:val="36"/>
          <w:szCs w:val="36"/>
        </w:rPr>
      </w:pPr>
      <w:r w:rsidRPr="0057091C">
        <w:rPr>
          <w:b/>
          <w:bCs/>
          <w:sz w:val="36"/>
          <w:szCs w:val="36"/>
        </w:rPr>
        <w:t>Job Description Classification and Skill Recommendation Using NLP and LLM</w:t>
      </w:r>
    </w:p>
    <w:p w14:paraId="7D730EC2" w14:textId="77777777" w:rsidR="0057091C" w:rsidRPr="0057091C" w:rsidRDefault="0057091C" w:rsidP="0057091C">
      <w:pPr>
        <w:spacing w:before="200" w:after="140"/>
        <w:jc w:val="center"/>
      </w:pPr>
    </w:p>
    <w:p w14:paraId="5BEA597E" w14:textId="4818B495" w:rsidR="00754A67" w:rsidRDefault="0057091C">
      <w:pPr>
        <w:spacing w:before="80" w:after="60"/>
        <w:jc w:val="center"/>
        <w:rPr>
          <w:b/>
          <w:bCs/>
          <w:sz w:val="24"/>
          <w:szCs w:val="24"/>
        </w:rPr>
      </w:pPr>
      <w:r w:rsidRPr="0057091C">
        <w:rPr>
          <w:b/>
          <w:bCs/>
          <w:sz w:val="24"/>
          <w:szCs w:val="24"/>
        </w:rPr>
        <w:t xml:space="preserve">Shivraj </w:t>
      </w:r>
      <w:proofErr w:type="spellStart"/>
      <w:r w:rsidRPr="0057091C">
        <w:rPr>
          <w:b/>
          <w:bCs/>
          <w:sz w:val="24"/>
          <w:szCs w:val="24"/>
        </w:rPr>
        <w:t>Balasaheb</w:t>
      </w:r>
      <w:proofErr w:type="spellEnd"/>
      <w:r w:rsidRPr="0057091C">
        <w:rPr>
          <w:b/>
          <w:bCs/>
          <w:sz w:val="24"/>
          <w:szCs w:val="24"/>
        </w:rPr>
        <w:t xml:space="preserve"> Dhamdhere (77171) </w:t>
      </w:r>
      <w:r w:rsidR="00000000" w:rsidRPr="0057091C">
        <w:rPr>
          <w:b/>
          <w:bCs/>
          <w:sz w:val="24"/>
          <w:szCs w:val="24"/>
        </w:rPr>
        <w:t xml:space="preserve">| </w:t>
      </w:r>
      <w:r w:rsidRPr="0057091C">
        <w:rPr>
          <w:b/>
          <w:bCs/>
          <w:sz w:val="24"/>
          <w:szCs w:val="24"/>
        </w:rPr>
        <w:t>Chinmay Pramod Deshmukh (77657)</w:t>
      </w:r>
    </w:p>
    <w:p w14:paraId="02581659" w14:textId="77777777" w:rsidR="0057091C" w:rsidRPr="0057091C" w:rsidRDefault="0057091C" w:rsidP="0057091C">
      <w:pPr>
        <w:spacing w:before="60" w:after="60"/>
        <w:rPr>
          <w:b/>
          <w:bCs/>
          <w:color w:val="000000" w:themeColor="text1"/>
          <w:sz w:val="24"/>
          <w:szCs w:val="24"/>
        </w:rPr>
      </w:pPr>
    </w:p>
    <w:p w14:paraId="44C57ECE" w14:textId="73A048DF" w:rsidR="00754A67" w:rsidRDefault="00000000">
      <w:pPr>
        <w:spacing w:before="60" w:after="200"/>
        <w:jc w:val="center"/>
        <w:rPr>
          <w:b/>
          <w:bCs/>
          <w:color w:val="000000" w:themeColor="text1"/>
          <w:sz w:val="24"/>
          <w:szCs w:val="24"/>
        </w:rPr>
      </w:pPr>
      <w:r w:rsidRPr="0057091C">
        <w:rPr>
          <w:b/>
          <w:bCs/>
          <w:color w:val="000000" w:themeColor="text1"/>
          <w:sz w:val="24"/>
          <w:szCs w:val="24"/>
        </w:rPr>
        <w:t xml:space="preserve">    Supervisor: Prof. Selcuk </w:t>
      </w:r>
      <w:proofErr w:type="spellStart"/>
      <w:r w:rsidRPr="0057091C">
        <w:rPr>
          <w:b/>
          <w:bCs/>
          <w:color w:val="000000" w:themeColor="text1"/>
          <w:sz w:val="24"/>
          <w:szCs w:val="24"/>
        </w:rPr>
        <w:t>Cankurt</w:t>
      </w:r>
      <w:proofErr w:type="spellEnd"/>
    </w:p>
    <w:p w14:paraId="1CC2A654" w14:textId="77777777" w:rsidR="0057091C" w:rsidRDefault="0057091C">
      <w:pPr>
        <w:spacing w:before="60" w:after="200"/>
        <w:jc w:val="center"/>
        <w:rPr>
          <w:b/>
          <w:bCs/>
          <w:color w:val="000000" w:themeColor="text1"/>
          <w:sz w:val="24"/>
          <w:szCs w:val="24"/>
        </w:rPr>
      </w:pPr>
    </w:p>
    <w:p w14:paraId="5BAAF227" w14:textId="77777777" w:rsidR="0057091C" w:rsidRPr="0057091C" w:rsidRDefault="0057091C">
      <w:pPr>
        <w:spacing w:before="60" w:after="200"/>
        <w:jc w:val="center"/>
        <w:rPr>
          <w:b/>
          <w:bCs/>
          <w:color w:val="000000" w:themeColor="text1"/>
          <w:sz w:val="24"/>
          <w:szCs w:val="24"/>
        </w:rPr>
      </w:pPr>
    </w:p>
    <w:p w14:paraId="679E85B7" w14:textId="77777777" w:rsidR="00754A67" w:rsidRPr="0057091C" w:rsidRDefault="00000000">
      <w:pPr>
        <w:spacing w:before="100" w:after="60"/>
        <w:jc w:val="center"/>
      </w:pPr>
      <w:r w:rsidRPr="0057091C">
        <w:rPr>
          <w:b/>
          <w:bCs/>
          <w:sz w:val="26"/>
          <w:szCs w:val="26"/>
        </w:rPr>
        <w:t>Abstract</w:t>
      </w:r>
    </w:p>
    <w:p w14:paraId="477CB85D" w14:textId="77777777" w:rsidR="00754A67" w:rsidRPr="0057091C" w:rsidRDefault="00000000">
      <w:pPr>
        <w:spacing w:before="80" w:after="80" w:line="280" w:lineRule="auto"/>
        <w:ind w:left="720" w:right="720"/>
        <w:jc w:val="both"/>
      </w:pPr>
      <w:r w:rsidRPr="0057091C">
        <w:rPr>
          <w:sz w:val="21"/>
          <w:szCs w:val="21"/>
        </w:rPr>
        <w:t>The rapid growth of technology-driven job markets has created an urgent need for intelligent systems that can automatically classify job descriptions and recommend relevant skills to candidates. This paper presents a four-module NLP and LLM-based pipeline for Job Description Classification and Skill Recommendation, implemented in Python on the Kaggle platform. The system uses a dataset of IT job postings covering eight professional categories. The first module applies TF-IDF vectorization and Logistic Regression to classify job descriptions into categories with 65% accuracy. The second module leverages the all-MiniLM-L6-v2 Sentence Transformer to generate dense semantic embeddings for each job posting, enabling top-5 job recommendation via cosine similarity given a user skill query. The third and fourth modules implement an interactive resume-to-job-description matcher: the third accepts raw text input for both resume and job description, while the fourth additionally supports PDF resume upload via PyPDF2. Both matcher modules compute a TF-IDF cosine similarity match score and perform keyword-based skill gap analysis against a predefined list of twelve technical skills, presenting matched skills, missing skills, and targeted improvement suggestions. Visualizations including a category distribution bar chart, a top-15 TF-IDF word importance chart, and a confusion matrix heatmap are produced to support interpretability. The system demonstrates how classical NLP methods and modern transformer-based language models can be effectively combined into a practical, interactive, and educationally transparent recruitment intelligence tool.</w:t>
      </w:r>
    </w:p>
    <w:p w14:paraId="16B99D6E" w14:textId="77777777" w:rsidR="00754A67" w:rsidRPr="0057091C" w:rsidRDefault="00000000">
      <w:pPr>
        <w:spacing w:before="60" w:after="200"/>
        <w:ind w:left="720" w:right="720"/>
        <w:jc w:val="both"/>
      </w:pPr>
      <w:r w:rsidRPr="0057091C">
        <w:rPr>
          <w:b/>
          <w:bCs/>
          <w:sz w:val="21"/>
          <w:szCs w:val="21"/>
        </w:rPr>
        <w:t xml:space="preserve">Keywords: </w:t>
      </w:r>
      <w:r w:rsidRPr="0057091C">
        <w:rPr>
          <w:sz w:val="21"/>
          <w:szCs w:val="21"/>
        </w:rPr>
        <w:t>Job Description Classification, Skill Recommendation, TF-IDF, Logistic Regression, Sentence Transformers, Cosine Similarity, NLP, LLM, Resume Matching, Skill Gap Analysis, PyPDF2</w:t>
      </w:r>
    </w:p>
    <w:p w14:paraId="69D95009" w14:textId="77777777" w:rsidR="00754A67" w:rsidRPr="0057091C" w:rsidRDefault="00754A67">
      <w:pPr>
        <w:pBdr>
          <w:bottom w:val="single" w:sz="6" w:space="1" w:color="000000"/>
        </w:pBdr>
      </w:pPr>
    </w:p>
    <w:p w14:paraId="50E0699F" w14:textId="77777777" w:rsidR="00754A67" w:rsidRPr="0057091C" w:rsidRDefault="00754A67">
      <w:pPr>
        <w:spacing w:before="60" w:after="60"/>
      </w:pPr>
    </w:p>
    <w:p w14:paraId="4C40D85F" w14:textId="77777777" w:rsidR="00754A67" w:rsidRPr="0057091C" w:rsidRDefault="00000000">
      <w:pPr>
        <w:pStyle w:val="Heading1"/>
      </w:pPr>
      <w:r w:rsidRPr="0057091C">
        <w:t>1. Introduction</w:t>
      </w:r>
    </w:p>
    <w:p w14:paraId="6EB985A8" w14:textId="77777777" w:rsidR="00754A67" w:rsidRPr="0057091C" w:rsidRDefault="00000000">
      <w:pPr>
        <w:spacing w:before="80" w:after="80" w:line="280" w:lineRule="auto"/>
        <w:jc w:val="both"/>
      </w:pPr>
      <w:r w:rsidRPr="0057091C">
        <w:t xml:space="preserve">The modern technology job market is characterized by a high volume of job postings, a rapidly evolving skill landscape, and a persistent mismatch between what employers require and what candidates present. Hiring managers and recruiters are increasingly unable to manually review every submitted resume with adequate depth, while candidates frequently struggle to understand how their existing skills map onto available </w:t>
      </w:r>
      <w:r w:rsidRPr="0057091C">
        <w:lastRenderedPageBreak/>
        <w:t>opportunities. These twin challenges motivate the development of intelligent NLP-based systems that can bridge this gap automatically [6].</w:t>
      </w:r>
    </w:p>
    <w:p w14:paraId="5E49735E" w14:textId="77777777" w:rsidR="00754A67" w:rsidRPr="0057091C" w:rsidRDefault="00754A67">
      <w:pPr>
        <w:spacing w:before="60" w:after="60"/>
      </w:pPr>
    </w:p>
    <w:p w14:paraId="42DBC85F" w14:textId="77777777" w:rsidR="00754A67" w:rsidRPr="0057091C" w:rsidRDefault="00000000">
      <w:pPr>
        <w:spacing w:before="80" w:after="80" w:line="280" w:lineRule="auto"/>
        <w:jc w:val="both"/>
      </w:pPr>
      <w:r w:rsidRPr="0057091C">
        <w:t>Automated job description classification is a fundamental NLP task that enables job boards, recruitment platforms, and HR tools to organize and route postings without manual tagging. When combined with skill recommendation, such systems can provide candidates with direct, actionable guidance on which competencies to develop to qualify for a desired role. The integration of both classical text processing methods and modern transformer-based language models into a single pipeline represents a practical synthesis of established and state-of-the-art NLP techniques.</w:t>
      </w:r>
    </w:p>
    <w:p w14:paraId="04A2BB95" w14:textId="77777777" w:rsidR="00754A67" w:rsidRPr="0057091C" w:rsidRDefault="00754A67">
      <w:pPr>
        <w:spacing w:before="60" w:after="60"/>
      </w:pPr>
    </w:p>
    <w:p w14:paraId="7202F926" w14:textId="77777777" w:rsidR="00754A67" w:rsidRPr="0057091C" w:rsidRDefault="00000000">
      <w:pPr>
        <w:spacing w:before="80" w:after="80" w:line="280" w:lineRule="auto"/>
        <w:jc w:val="both"/>
      </w:pPr>
      <w:r w:rsidRPr="0057091C">
        <w:t>This paper presents a complete, end-to-end Python system for Job Description Classification and Skill Recommendation. The system is structured into four interconnected modules. The first module trains a TF-IDF and Logistic Regression pipeline to classify job descriptions into one of eight IT professional categories. The second module uses the all-MiniLM-L6-v2 Sentence Transformer model to produce dense semantic embeddings of all job descriptions, enabling semantic similarity-based job recommendation from a free-text skill query. The third and fourth modules implement an interactive resume-to-job-description matcher, with the fourth extending the third to support direct PDF resume upload via PyPDF2. All modules share a common text cleaning function and the fitted TF-IDF vectorizer, ensuring consistency across the pipeline.</w:t>
      </w:r>
    </w:p>
    <w:p w14:paraId="771D2595" w14:textId="77777777" w:rsidR="00754A67" w:rsidRPr="0057091C" w:rsidRDefault="00754A67">
      <w:pPr>
        <w:spacing w:before="60" w:after="60"/>
      </w:pPr>
    </w:p>
    <w:p w14:paraId="3437ABDB" w14:textId="77777777" w:rsidR="00754A67" w:rsidRPr="0057091C" w:rsidRDefault="00000000">
      <w:pPr>
        <w:spacing w:before="80" w:after="80" w:line="280" w:lineRule="auto"/>
        <w:jc w:val="both"/>
      </w:pPr>
      <w:r w:rsidRPr="0057091C">
        <w:t xml:space="preserve">The system is implemented as a Kaggle notebook using standard Python data science libraries including pandas, scikit-learn, sentence-transformers, matplotlib, seaborn, and </w:t>
      </w:r>
      <w:proofErr w:type="spellStart"/>
      <w:r w:rsidRPr="0057091C">
        <w:t>ipywidgets</w:t>
      </w:r>
      <w:proofErr w:type="spellEnd"/>
      <w:r w:rsidRPr="0057091C">
        <w:t>. Three visualizations are generated to support interpretability: a job category distribution chart, a top-15 TF-IDF feature importance chart, and a confusion matrix heatmap. The project demonstrates how NLP and LLM techniques can be combined to address real recruitment intelligence problems in an accessible and educationally transparent manner.</w:t>
      </w:r>
    </w:p>
    <w:p w14:paraId="56C8CB98" w14:textId="77777777" w:rsidR="00754A67" w:rsidRPr="0057091C" w:rsidRDefault="00754A67">
      <w:pPr>
        <w:spacing w:before="60" w:after="60"/>
      </w:pPr>
    </w:p>
    <w:p w14:paraId="70377AA8" w14:textId="77777777" w:rsidR="00754A67" w:rsidRPr="0057091C" w:rsidRDefault="00000000">
      <w:pPr>
        <w:spacing w:before="80" w:after="80" w:line="280" w:lineRule="auto"/>
        <w:jc w:val="both"/>
      </w:pPr>
      <w:r w:rsidRPr="0057091C">
        <w:t>The remainder of this paper is structured as follows. Section 2 reviews related work. Section 3 states the project objectives. Section 4 describes the dataset. Section 5 presents the system architecture and all four modules. Section 6 details the implementation of each module. Section 7 presents experimental results and visualizations. Section 8 discusses advantages and limitations. Section 9 outlines future enhancements, and Section 10 concludes the paper.</w:t>
      </w:r>
    </w:p>
    <w:p w14:paraId="1B696337" w14:textId="77777777" w:rsidR="00754A67" w:rsidRPr="0057091C" w:rsidRDefault="00000000">
      <w:pPr>
        <w:pStyle w:val="Heading1"/>
      </w:pPr>
      <w:r w:rsidRPr="0057091C">
        <w:t>2. Related Work</w:t>
      </w:r>
    </w:p>
    <w:p w14:paraId="350FE2EA" w14:textId="77777777" w:rsidR="00754A67" w:rsidRPr="0057091C" w:rsidRDefault="00000000">
      <w:pPr>
        <w:spacing w:before="80" w:after="80" w:line="280" w:lineRule="auto"/>
        <w:jc w:val="both"/>
      </w:pPr>
      <w:r w:rsidRPr="0057091C">
        <w:t>Automated text classification of job-related documents has been studied from several perspectives in the NLP and Information Retrieval literature. Harsha and Karthik (2023) demonstrated that keyword-based matching and TF-IDF feature extraction can effectively serve as baseline approaches for job document analysis [6]. Their work confirms that while deep learning models achieve higher accuracy in complex semantic tasks, classical supervised approaches retain significant practical value for structured, domain-specific corpora such as IT job postings.</w:t>
      </w:r>
    </w:p>
    <w:p w14:paraId="3D80EBBF" w14:textId="77777777" w:rsidR="00754A67" w:rsidRPr="0057091C" w:rsidRDefault="00754A67">
      <w:pPr>
        <w:spacing w:before="60" w:after="60"/>
      </w:pPr>
    </w:p>
    <w:p w14:paraId="15E0D5D5" w14:textId="77777777" w:rsidR="00754A67" w:rsidRPr="0057091C" w:rsidRDefault="00000000">
      <w:pPr>
        <w:spacing w:before="80" w:after="80" w:line="280" w:lineRule="auto"/>
        <w:jc w:val="both"/>
      </w:pPr>
      <w:r w:rsidRPr="0057091C">
        <w:t xml:space="preserve">TF-IDF (Term Frequency-Inverse Document Frequency) is a foundational text representation technique for document classification. When combined with Logistic Regression, it forms a robust and interpretable baseline </w:t>
      </w:r>
      <w:r w:rsidRPr="0057091C">
        <w:lastRenderedPageBreak/>
        <w:t>classifier that is widely used in industry and academia. Bird, Klein, and Loper (2009) provide comprehensive coverage of the text preprocessing and feature engineering methods that underpin such pipelines, including tokenization, lowercasing, and stop-word handling [1].</w:t>
      </w:r>
    </w:p>
    <w:p w14:paraId="6D77FEE1" w14:textId="77777777" w:rsidR="00754A67" w:rsidRPr="0057091C" w:rsidRDefault="00754A67">
      <w:pPr>
        <w:spacing w:before="60" w:after="60"/>
      </w:pPr>
    </w:p>
    <w:p w14:paraId="2F79E7EA" w14:textId="77777777" w:rsidR="00754A67" w:rsidRPr="0057091C" w:rsidRDefault="00000000">
      <w:pPr>
        <w:spacing w:before="80" w:after="80" w:line="280" w:lineRule="auto"/>
        <w:jc w:val="both"/>
      </w:pPr>
      <w:r w:rsidRPr="0057091C">
        <w:t xml:space="preserve">The introduction of transformer-based language models significantly advanced the state of the art in semantic text understanding. Reimers and </w:t>
      </w:r>
      <w:proofErr w:type="spellStart"/>
      <w:r w:rsidRPr="0057091C">
        <w:t>Gurevych</w:t>
      </w:r>
      <w:proofErr w:type="spellEnd"/>
      <w:r w:rsidRPr="0057091C">
        <w:t xml:space="preserve"> (2019) introduced Sentence-BERT (SBERT), a modification of the BERT architecture that produces semantically meaningful fixed-size sentence embeddings using </w:t>
      </w:r>
      <w:proofErr w:type="spellStart"/>
      <w:r w:rsidRPr="0057091C">
        <w:t>siamese</w:t>
      </w:r>
      <w:proofErr w:type="spellEnd"/>
      <w:r w:rsidRPr="0057091C">
        <w:t xml:space="preserve"> and triplet network structures [8]. The all-MiniLM-L6-v2 model used in this project is a compact, distilled variant of this family, producing 384-dimensional sentence embeddings that are highly effective for semantic similarity and retrieval tasks while remaining computationally efficient.</w:t>
      </w:r>
    </w:p>
    <w:p w14:paraId="72C2BE51" w14:textId="77777777" w:rsidR="00754A67" w:rsidRPr="0057091C" w:rsidRDefault="00754A67">
      <w:pPr>
        <w:spacing w:before="60" w:after="60"/>
      </w:pPr>
    </w:p>
    <w:p w14:paraId="340C201D" w14:textId="77777777" w:rsidR="00754A67" w:rsidRPr="0057091C" w:rsidRDefault="00000000">
      <w:pPr>
        <w:spacing w:before="80" w:after="80" w:line="280" w:lineRule="auto"/>
        <w:jc w:val="both"/>
      </w:pPr>
      <w:r w:rsidRPr="0057091C">
        <w:t>Cosine similarity is the standard metric for comparing dense embedding vectors in NLP retrieval systems. Its use for resume-to-job-description matching has been validated in multiple studies on semantic document retrieval. In the context of this project, cosine similarity serves two distinct roles: semantic job recommendation from skill queries (Module 2) and resume-to-JD match scoring (Modules 3 and 4).</w:t>
      </w:r>
    </w:p>
    <w:p w14:paraId="5038C795" w14:textId="77777777" w:rsidR="00754A67" w:rsidRPr="0057091C" w:rsidRDefault="00754A67">
      <w:pPr>
        <w:spacing w:before="60" w:after="60"/>
      </w:pPr>
    </w:p>
    <w:p w14:paraId="2D4D912C" w14:textId="77777777" w:rsidR="00754A67" w:rsidRPr="0057091C" w:rsidRDefault="00000000">
      <w:pPr>
        <w:spacing w:before="80" w:after="80" w:line="280" w:lineRule="auto"/>
        <w:jc w:val="both"/>
      </w:pPr>
      <w:r w:rsidRPr="0057091C">
        <w:t>Skill gap analysis, the identification of skills a candidate currently lacks relative to a target job description, is an emerging research area at the intersection of NLP and human resources analytics. Prior work has typically relied on named entity recognition (NER) or ontology-based skill extraction. The present system adopts a simpler but effective keyword-matching approach against a curated list of twelve technical skills, providing a practical foundation that can be extended with NER in future iterations.</w:t>
      </w:r>
    </w:p>
    <w:p w14:paraId="13C709FF" w14:textId="77777777" w:rsidR="00754A67" w:rsidRPr="0057091C" w:rsidRDefault="00000000">
      <w:pPr>
        <w:pStyle w:val="Heading1"/>
      </w:pPr>
      <w:r w:rsidRPr="0057091C">
        <w:t>3. Objectives</w:t>
      </w:r>
    </w:p>
    <w:p w14:paraId="55D73A47" w14:textId="77777777" w:rsidR="00754A67" w:rsidRPr="0057091C" w:rsidRDefault="00000000">
      <w:pPr>
        <w:spacing w:before="80" w:after="80" w:line="280" w:lineRule="auto"/>
        <w:jc w:val="both"/>
      </w:pPr>
      <w:r w:rsidRPr="0057091C">
        <w:t>The project aims to achieve the following specific objectives:</w:t>
      </w:r>
    </w:p>
    <w:p w14:paraId="3CE389F0" w14:textId="77777777" w:rsidR="00754A67" w:rsidRPr="0057091C" w:rsidRDefault="00000000">
      <w:pPr>
        <w:pStyle w:val="ListParagraph"/>
        <w:numPr>
          <w:ilvl w:val="0"/>
          <w:numId w:val="2"/>
        </w:numPr>
        <w:spacing w:before="56" w:after="56"/>
      </w:pPr>
      <w:r w:rsidRPr="0057091C">
        <w:t>To collect and preprocess a dataset of IT job postings containing job titles, descriptions, and categories, and to train a TF-IDF-based Logistic Regression classifier capable of predicting job category from raw description text.</w:t>
      </w:r>
    </w:p>
    <w:p w14:paraId="002F955B" w14:textId="77777777" w:rsidR="00754A67" w:rsidRPr="0057091C" w:rsidRDefault="00000000">
      <w:pPr>
        <w:pStyle w:val="ListParagraph"/>
        <w:numPr>
          <w:ilvl w:val="0"/>
          <w:numId w:val="2"/>
        </w:numPr>
        <w:spacing w:before="56" w:after="56"/>
      </w:pPr>
      <w:r w:rsidRPr="0057091C">
        <w:t>To train and evaluate the classification model using an 80/20 train-test split and to report accuracy on the held-out test set.</w:t>
      </w:r>
    </w:p>
    <w:p w14:paraId="3C817D61" w14:textId="77777777" w:rsidR="00754A67" w:rsidRPr="0057091C" w:rsidRDefault="00000000">
      <w:pPr>
        <w:pStyle w:val="ListParagraph"/>
        <w:numPr>
          <w:ilvl w:val="0"/>
          <w:numId w:val="2"/>
        </w:numPr>
        <w:spacing w:before="56" w:after="56"/>
      </w:pPr>
      <w:r w:rsidRPr="0057091C">
        <w:t>To build a semantic job recommendation module using the all-MiniLM-L6-v2 Sentence Transformer that encodes all job descriptions into dense vector embeddings and retrieves the top-5 most semantically similar postings for a user-provided skill query.</w:t>
      </w:r>
    </w:p>
    <w:p w14:paraId="4EB3CA5B" w14:textId="77777777" w:rsidR="00754A67" w:rsidRPr="0057091C" w:rsidRDefault="00000000">
      <w:pPr>
        <w:pStyle w:val="ListParagraph"/>
        <w:numPr>
          <w:ilvl w:val="0"/>
          <w:numId w:val="2"/>
        </w:numPr>
        <w:spacing w:before="56" w:after="56"/>
      </w:pPr>
      <w:r w:rsidRPr="0057091C">
        <w:t>To implement an interactive resume-to-job-description text matcher that computes a TF-IDF cosine similarity match score and identifies matched and missing skills from a predefined technical skill inventory.</w:t>
      </w:r>
    </w:p>
    <w:p w14:paraId="6266DE4C" w14:textId="77777777" w:rsidR="00754A67" w:rsidRPr="0057091C" w:rsidRDefault="00000000">
      <w:pPr>
        <w:pStyle w:val="ListParagraph"/>
        <w:numPr>
          <w:ilvl w:val="0"/>
          <w:numId w:val="2"/>
        </w:numPr>
        <w:spacing w:before="56" w:after="56"/>
      </w:pPr>
      <w:r w:rsidRPr="0057091C">
        <w:t>To extend the text matcher to support PDF resume uploads by integrating PyPDF2 for direct text extraction from uploaded PDF files.</w:t>
      </w:r>
    </w:p>
    <w:p w14:paraId="1F6AF043" w14:textId="77777777" w:rsidR="00754A67" w:rsidRPr="0057091C" w:rsidRDefault="00000000">
      <w:pPr>
        <w:pStyle w:val="ListParagraph"/>
        <w:numPr>
          <w:ilvl w:val="0"/>
          <w:numId w:val="2"/>
        </w:numPr>
        <w:spacing w:before="56" w:after="56"/>
      </w:pPr>
      <w:r w:rsidRPr="0057091C">
        <w:t>To generate visualizations including a job category distribution chart, a top-15 TF-IDF word importance bar chart, and a confusion matrix heatmap to support model interpretability.</w:t>
      </w:r>
    </w:p>
    <w:p w14:paraId="64900E55" w14:textId="77777777" w:rsidR="00754A67" w:rsidRPr="0057091C" w:rsidRDefault="00000000">
      <w:pPr>
        <w:pStyle w:val="ListParagraph"/>
        <w:numPr>
          <w:ilvl w:val="0"/>
          <w:numId w:val="2"/>
        </w:numPr>
        <w:spacing w:before="56" w:after="56"/>
      </w:pPr>
      <w:r w:rsidRPr="0057091C">
        <w:t>To demonstrate the integration of classical NLP methods (TF-IDF, Logistic Regression) with modern LLM-based embeddings (Sentence Transformers) within a single end-to-end pipeline.</w:t>
      </w:r>
    </w:p>
    <w:p w14:paraId="0582C479" w14:textId="77777777" w:rsidR="00754A67" w:rsidRPr="0057091C" w:rsidRDefault="00000000">
      <w:pPr>
        <w:pStyle w:val="Heading1"/>
      </w:pPr>
      <w:r w:rsidRPr="0057091C">
        <w:lastRenderedPageBreak/>
        <w:t>4. Dataset</w:t>
      </w:r>
    </w:p>
    <w:p w14:paraId="04B81786" w14:textId="77777777" w:rsidR="00754A67" w:rsidRPr="0057091C" w:rsidRDefault="00000000">
      <w:pPr>
        <w:spacing w:before="80" w:after="80" w:line="280" w:lineRule="auto"/>
        <w:jc w:val="both"/>
      </w:pPr>
      <w:r w:rsidRPr="0057091C">
        <w:t xml:space="preserve">The dataset used in this project is the IT Job Postings dataset sourced from Kaggle (chinmayd1/it-job-description). It is stored as a CSV file named it_job_postings.csv containing four columns: id, </w:t>
      </w:r>
      <w:proofErr w:type="spellStart"/>
      <w:r w:rsidRPr="0057091C">
        <w:t>job_title</w:t>
      </w:r>
      <w:proofErr w:type="spellEnd"/>
      <w:r w:rsidRPr="0057091C">
        <w:t xml:space="preserve">, </w:t>
      </w:r>
      <w:proofErr w:type="spellStart"/>
      <w:r w:rsidRPr="0057091C">
        <w:t>job_description</w:t>
      </w:r>
      <w:proofErr w:type="spellEnd"/>
      <w:r w:rsidRPr="0057091C">
        <w:t xml:space="preserve">, and category. The id column is a sequential integer identifier and is dropped before modeling. The </w:t>
      </w:r>
      <w:proofErr w:type="spellStart"/>
      <w:r w:rsidRPr="0057091C">
        <w:t>job_title</w:t>
      </w:r>
      <w:proofErr w:type="spellEnd"/>
      <w:r w:rsidRPr="0057091C">
        <w:t xml:space="preserve"> column contains descriptive role titles such as "Junior Software Engineer" or "NLP Engineer". The </w:t>
      </w:r>
      <w:proofErr w:type="spellStart"/>
      <w:r w:rsidRPr="0057091C">
        <w:t>job_description</w:t>
      </w:r>
      <w:proofErr w:type="spellEnd"/>
      <w:r w:rsidRPr="0057091C">
        <w:t xml:space="preserve"> column contains the full text of each posting and serves as the primary input feature. The category column is the target label used for classification.</w:t>
      </w:r>
    </w:p>
    <w:p w14:paraId="256B20AF" w14:textId="77777777" w:rsidR="00754A67" w:rsidRPr="0057091C" w:rsidRDefault="00754A67">
      <w:pPr>
        <w:spacing w:before="60" w:after="60"/>
      </w:pPr>
    </w:p>
    <w:p w14:paraId="19D1AB79" w14:textId="77777777" w:rsidR="00754A67" w:rsidRPr="0057091C" w:rsidRDefault="00000000">
      <w:pPr>
        <w:spacing w:before="80" w:after="80" w:line="280" w:lineRule="auto"/>
        <w:jc w:val="both"/>
      </w:pPr>
      <w:r w:rsidRPr="0057091C">
        <w:t xml:space="preserve">The dataset covers eight professional IT categories: Software Engineer, Data Scientist, Machine Learning Engineer, DevOps Engineer, NLP Engineer, NLP Data Scientist, Senior NLP Engineer, and Prompt Engineer / AI Specialist. After removing rows with missing values using </w:t>
      </w:r>
      <w:proofErr w:type="spellStart"/>
      <w:proofErr w:type="gramStart"/>
      <w:r w:rsidRPr="0057091C">
        <w:t>dropna</w:t>
      </w:r>
      <w:proofErr w:type="spellEnd"/>
      <w:r w:rsidRPr="0057091C">
        <w:t>(</w:t>
      </w:r>
      <w:proofErr w:type="gramEnd"/>
      <w:r w:rsidRPr="0057091C">
        <w:t>), the dataset is clean and fully usable. Table 1 summarizes sample entries from the dataset.</w:t>
      </w:r>
    </w:p>
    <w:p w14:paraId="1BAC08E4" w14:textId="77777777" w:rsidR="00754A67" w:rsidRPr="0057091C" w:rsidRDefault="00754A67">
      <w:pPr>
        <w:spacing w:before="60" w:after="60"/>
      </w:pPr>
    </w:p>
    <w:p w14:paraId="31DDD4B1" w14:textId="77777777" w:rsidR="00754A67" w:rsidRPr="0057091C" w:rsidRDefault="00000000">
      <w:pPr>
        <w:spacing w:before="80" w:after="100"/>
        <w:jc w:val="center"/>
      </w:pPr>
      <w:r w:rsidRPr="0057091C">
        <w:rPr>
          <w:b/>
          <w:bCs/>
        </w:rPr>
        <w:t>Table 1: Sample Entries from the IT Job Postings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2700"/>
        <w:gridCol w:w="2760"/>
      </w:tblGrid>
      <w:tr w:rsidR="00754A67" w:rsidRPr="0057091C" w14:paraId="49040141" w14:textId="77777777">
        <w:tblPrEx>
          <w:tblCellMar>
            <w:top w:w="0" w:type="dxa"/>
            <w:bottom w:w="0" w:type="dxa"/>
          </w:tblCellMar>
        </w:tblPrEx>
        <w:trPr>
          <w:tblHeader/>
        </w:trPr>
        <w:tc>
          <w:tcPr>
            <w:tcW w:w="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635572E" w14:textId="77777777" w:rsidR="00754A67" w:rsidRPr="0057091C" w:rsidRDefault="00000000">
            <w:pPr>
              <w:jc w:val="center"/>
            </w:pPr>
            <w:r w:rsidRPr="0057091C">
              <w:rPr>
                <w:b/>
                <w:bCs/>
                <w:color w:val="FFFFFF"/>
                <w:sz w:val="20"/>
                <w:szCs w:val="20"/>
              </w:rPr>
              <w:t>ID</w:t>
            </w:r>
          </w:p>
        </w:tc>
        <w:tc>
          <w:tcPr>
            <w:tcW w:w="33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75E411F" w14:textId="77777777" w:rsidR="00754A67" w:rsidRPr="0057091C" w:rsidRDefault="00000000">
            <w:pPr>
              <w:jc w:val="center"/>
            </w:pPr>
            <w:r w:rsidRPr="0057091C">
              <w:rPr>
                <w:b/>
                <w:bCs/>
                <w:color w:val="FFFFFF"/>
                <w:sz w:val="20"/>
                <w:szCs w:val="20"/>
              </w:rPr>
              <w:t>Job Title</w:t>
            </w:r>
          </w:p>
        </w:tc>
        <w:tc>
          <w:tcPr>
            <w:tcW w:w="27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5F5320F" w14:textId="77777777" w:rsidR="00754A67" w:rsidRPr="0057091C" w:rsidRDefault="00000000">
            <w:pPr>
              <w:jc w:val="center"/>
            </w:pPr>
            <w:r w:rsidRPr="0057091C">
              <w:rPr>
                <w:b/>
                <w:bCs/>
                <w:color w:val="FFFFFF"/>
                <w:sz w:val="20"/>
                <w:szCs w:val="20"/>
              </w:rPr>
              <w:t>Category</w:t>
            </w:r>
          </w:p>
        </w:tc>
        <w:tc>
          <w:tcPr>
            <w:tcW w:w="27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A8E1D39" w14:textId="77777777" w:rsidR="00754A67" w:rsidRPr="0057091C" w:rsidRDefault="00000000">
            <w:pPr>
              <w:jc w:val="center"/>
            </w:pPr>
            <w:r w:rsidRPr="0057091C">
              <w:rPr>
                <w:b/>
                <w:bCs/>
                <w:color w:val="FFFFFF"/>
                <w:sz w:val="20"/>
                <w:szCs w:val="20"/>
              </w:rPr>
              <w:t>Description (excerpt)</w:t>
            </w:r>
          </w:p>
        </w:tc>
      </w:tr>
      <w:tr w:rsidR="00754A67" w:rsidRPr="0057091C" w14:paraId="3AA86C0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39B0E385" w14:textId="77777777" w:rsidR="00754A67" w:rsidRPr="0057091C" w:rsidRDefault="00000000">
            <w:r w:rsidRPr="0057091C">
              <w:rPr>
                <w:sz w:val="20"/>
                <w:szCs w:val="20"/>
              </w:rPr>
              <w:t>1</w:t>
            </w:r>
          </w:p>
        </w:tc>
        <w:tc>
          <w:tcPr>
            <w:tcW w:w="33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5215350A" w14:textId="77777777" w:rsidR="00754A67" w:rsidRPr="0057091C" w:rsidRDefault="00000000">
            <w:r w:rsidRPr="0057091C">
              <w:rPr>
                <w:sz w:val="20"/>
                <w:szCs w:val="20"/>
              </w:rPr>
              <w:t>Junior Software Engineer</w:t>
            </w:r>
          </w:p>
        </w:tc>
        <w:tc>
          <w:tcPr>
            <w:tcW w:w="27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12A0A4AA" w14:textId="77777777" w:rsidR="00754A67" w:rsidRPr="0057091C" w:rsidRDefault="00000000">
            <w:r w:rsidRPr="0057091C">
              <w:rPr>
                <w:sz w:val="20"/>
                <w:szCs w:val="20"/>
              </w:rPr>
              <w:t>Software Engineer</w:t>
            </w:r>
          </w:p>
        </w:tc>
        <w:tc>
          <w:tcPr>
            <w:tcW w:w="276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37D9D40B" w14:textId="77777777" w:rsidR="00754A67" w:rsidRPr="0057091C" w:rsidRDefault="00000000">
            <w:r w:rsidRPr="0057091C">
              <w:rPr>
                <w:sz w:val="20"/>
                <w:szCs w:val="20"/>
              </w:rPr>
              <w:t>We are looking for a motivated Junior Software...</w:t>
            </w:r>
          </w:p>
        </w:tc>
      </w:tr>
      <w:tr w:rsidR="00754A67" w:rsidRPr="0057091C" w14:paraId="6E9C0DD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44638A" w14:textId="77777777" w:rsidR="00754A67" w:rsidRPr="0057091C" w:rsidRDefault="00000000">
            <w:r w:rsidRPr="0057091C">
              <w:rPr>
                <w:sz w:val="20"/>
                <w:szCs w:val="20"/>
              </w:rPr>
              <w:t>2</w:t>
            </w:r>
          </w:p>
        </w:tc>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AB84AA" w14:textId="77777777" w:rsidR="00754A67" w:rsidRPr="0057091C" w:rsidRDefault="00000000">
            <w:r w:rsidRPr="0057091C">
              <w:rPr>
                <w:sz w:val="20"/>
                <w:szCs w:val="20"/>
              </w:rPr>
              <w:t>Senior Software Engineer</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0D5E4D" w14:textId="77777777" w:rsidR="00754A67" w:rsidRPr="0057091C" w:rsidRDefault="00000000">
            <w:r w:rsidRPr="0057091C">
              <w:rPr>
                <w:sz w:val="20"/>
                <w:szCs w:val="20"/>
              </w:rPr>
              <w:t>Software Engineer</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E78312" w14:textId="77777777" w:rsidR="00754A67" w:rsidRPr="0057091C" w:rsidRDefault="00000000">
            <w:r w:rsidRPr="0057091C">
              <w:rPr>
                <w:sz w:val="20"/>
                <w:szCs w:val="20"/>
              </w:rPr>
              <w:t>We are seeking an experienced Senior Software...</w:t>
            </w:r>
          </w:p>
        </w:tc>
      </w:tr>
      <w:tr w:rsidR="00754A67" w:rsidRPr="0057091C" w14:paraId="61BFA9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73CD1706" w14:textId="77777777" w:rsidR="00754A67" w:rsidRPr="0057091C" w:rsidRDefault="00000000">
            <w:r w:rsidRPr="0057091C">
              <w:rPr>
                <w:sz w:val="20"/>
                <w:szCs w:val="20"/>
              </w:rPr>
              <w:t>3</w:t>
            </w:r>
          </w:p>
        </w:tc>
        <w:tc>
          <w:tcPr>
            <w:tcW w:w="33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1DF93A7E" w14:textId="77777777" w:rsidR="00754A67" w:rsidRPr="0057091C" w:rsidRDefault="00000000">
            <w:r w:rsidRPr="0057091C">
              <w:rPr>
                <w:sz w:val="20"/>
                <w:szCs w:val="20"/>
              </w:rPr>
              <w:t>Data Scientist</w:t>
            </w:r>
          </w:p>
        </w:tc>
        <w:tc>
          <w:tcPr>
            <w:tcW w:w="27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7D45AA3E" w14:textId="77777777" w:rsidR="00754A67" w:rsidRPr="0057091C" w:rsidRDefault="00000000">
            <w:r w:rsidRPr="0057091C">
              <w:rPr>
                <w:sz w:val="20"/>
                <w:szCs w:val="20"/>
              </w:rPr>
              <w:t>Data Scientist</w:t>
            </w:r>
          </w:p>
        </w:tc>
        <w:tc>
          <w:tcPr>
            <w:tcW w:w="276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74A10EBF" w14:textId="77777777" w:rsidR="00754A67" w:rsidRPr="0057091C" w:rsidRDefault="00000000">
            <w:r w:rsidRPr="0057091C">
              <w:rPr>
                <w:sz w:val="20"/>
                <w:szCs w:val="20"/>
              </w:rPr>
              <w:t>Join our analytics team as a Data Scientist...</w:t>
            </w:r>
          </w:p>
        </w:tc>
      </w:tr>
      <w:tr w:rsidR="00754A67" w:rsidRPr="0057091C" w14:paraId="512407C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E5C7C8" w14:textId="77777777" w:rsidR="00754A67" w:rsidRPr="0057091C" w:rsidRDefault="00000000">
            <w:r w:rsidRPr="0057091C">
              <w:rPr>
                <w:sz w:val="20"/>
                <w:szCs w:val="20"/>
              </w:rPr>
              <w:t>4</w:t>
            </w:r>
          </w:p>
        </w:tc>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2DF45C" w14:textId="77777777" w:rsidR="00754A67" w:rsidRPr="0057091C" w:rsidRDefault="00000000">
            <w:r w:rsidRPr="0057091C">
              <w:rPr>
                <w:sz w:val="20"/>
                <w:szCs w:val="20"/>
              </w:rPr>
              <w:t>Machine Learning Engineer</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0449CF" w14:textId="77777777" w:rsidR="00754A67" w:rsidRPr="0057091C" w:rsidRDefault="00000000">
            <w:r w:rsidRPr="0057091C">
              <w:rPr>
                <w:sz w:val="20"/>
                <w:szCs w:val="20"/>
              </w:rPr>
              <w:t>Machine Learning Engineer</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90629E" w14:textId="77777777" w:rsidR="00754A67" w:rsidRPr="0057091C" w:rsidRDefault="00000000">
            <w:r w:rsidRPr="0057091C">
              <w:rPr>
                <w:sz w:val="20"/>
                <w:szCs w:val="20"/>
              </w:rPr>
              <w:t>We are hiring a Machine Learning Engineer...</w:t>
            </w:r>
          </w:p>
        </w:tc>
      </w:tr>
      <w:tr w:rsidR="00754A67" w:rsidRPr="0057091C" w14:paraId="5F23142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6E4A9ECD" w14:textId="77777777" w:rsidR="00754A67" w:rsidRPr="0057091C" w:rsidRDefault="00000000">
            <w:r w:rsidRPr="0057091C">
              <w:rPr>
                <w:sz w:val="20"/>
                <w:szCs w:val="20"/>
              </w:rPr>
              <w:t>5</w:t>
            </w:r>
          </w:p>
        </w:tc>
        <w:tc>
          <w:tcPr>
            <w:tcW w:w="33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3FBB0BF1" w14:textId="77777777" w:rsidR="00754A67" w:rsidRPr="0057091C" w:rsidRDefault="00000000">
            <w:r w:rsidRPr="0057091C">
              <w:rPr>
                <w:sz w:val="20"/>
                <w:szCs w:val="20"/>
              </w:rPr>
              <w:t>DevOps Engineer</w:t>
            </w:r>
          </w:p>
        </w:tc>
        <w:tc>
          <w:tcPr>
            <w:tcW w:w="27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05C604EE" w14:textId="77777777" w:rsidR="00754A67" w:rsidRPr="0057091C" w:rsidRDefault="00000000">
            <w:r w:rsidRPr="0057091C">
              <w:rPr>
                <w:sz w:val="20"/>
                <w:szCs w:val="20"/>
              </w:rPr>
              <w:t>DevOps Engineer</w:t>
            </w:r>
          </w:p>
        </w:tc>
        <w:tc>
          <w:tcPr>
            <w:tcW w:w="276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18B7D2EA" w14:textId="77777777" w:rsidR="00754A67" w:rsidRPr="0057091C" w:rsidRDefault="00000000">
            <w:r w:rsidRPr="0057091C">
              <w:rPr>
                <w:sz w:val="20"/>
                <w:szCs w:val="20"/>
              </w:rPr>
              <w:t>Our platform team is looking for a skilled DevOps...</w:t>
            </w:r>
          </w:p>
        </w:tc>
      </w:tr>
    </w:tbl>
    <w:p w14:paraId="5FC9F2E3" w14:textId="77777777" w:rsidR="00754A67" w:rsidRPr="0057091C" w:rsidRDefault="00754A67">
      <w:pPr>
        <w:spacing w:before="60" w:after="60"/>
      </w:pPr>
    </w:p>
    <w:p w14:paraId="6177E7EC" w14:textId="77777777" w:rsidR="00754A67" w:rsidRPr="0057091C" w:rsidRDefault="00000000">
      <w:pPr>
        <w:spacing w:before="80" w:after="80" w:line="280" w:lineRule="auto"/>
        <w:jc w:val="both"/>
      </w:pPr>
      <w:r w:rsidRPr="0057091C">
        <w:t xml:space="preserve">The job descriptions are preprocessed using a shared </w:t>
      </w:r>
      <w:proofErr w:type="spellStart"/>
      <w:r w:rsidRPr="0057091C">
        <w:t>clean_</w:t>
      </w:r>
      <w:proofErr w:type="gramStart"/>
      <w:r w:rsidRPr="0057091C">
        <w:t>text</w:t>
      </w:r>
      <w:proofErr w:type="spellEnd"/>
      <w:r w:rsidRPr="0057091C">
        <w:t>(</w:t>
      </w:r>
      <w:proofErr w:type="gramEnd"/>
      <w:r w:rsidRPr="0057091C">
        <w:t xml:space="preserve">) function prior to all modeling. This function applies four transformations in sequence: (1) HTML tag removal using a regular expression pattern, (2) removal of all non-alphabetic characters, (3) conversion of all characters to lowercase, and (4) collapsing of multiple consecutive whitespace characters into a single space. The resulting cleaned text strings are stored in a new column named </w:t>
      </w:r>
      <w:proofErr w:type="spellStart"/>
      <w:r w:rsidRPr="0057091C">
        <w:t>clean_text</w:t>
      </w:r>
      <w:proofErr w:type="spellEnd"/>
      <w:r w:rsidRPr="0057091C">
        <w:t xml:space="preserve"> and used as input to both the TF-IDF vectorizer and the Sentence Transformer encoder.</w:t>
      </w:r>
    </w:p>
    <w:p w14:paraId="5009336E" w14:textId="77777777" w:rsidR="00754A67" w:rsidRPr="0057091C" w:rsidRDefault="00000000">
      <w:pPr>
        <w:pStyle w:val="Heading1"/>
      </w:pPr>
      <w:r w:rsidRPr="0057091C">
        <w:t>5. System Architecture</w:t>
      </w:r>
    </w:p>
    <w:p w14:paraId="0C06F5FB" w14:textId="77777777" w:rsidR="00754A67" w:rsidRPr="0057091C" w:rsidRDefault="00000000">
      <w:pPr>
        <w:spacing w:before="80" w:after="80" w:line="280" w:lineRule="auto"/>
        <w:jc w:val="both"/>
      </w:pPr>
      <w:r w:rsidRPr="0057091C">
        <w:t>The system is composed of four modules that share a common preprocessing layer and a fitted TF-IDF vectorizer. Figure 1 conceptually illustrates the overall architecture. The shared components ensure that text representations are consistent across classification, recommendation, and matching tasks.</w:t>
      </w:r>
    </w:p>
    <w:p w14:paraId="02174AB2" w14:textId="77777777" w:rsidR="00754A67" w:rsidRPr="0057091C" w:rsidRDefault="00754A67">
      <w:pPr>
        <w:spacing w:before="60" w:after="60"/>
      </w:pPr>
    </w:p>
    <w:p w14:paraId="52993E18" w14:textId="77777777" w:rsidR="00754A67" w:rsidRPr="0057091C" w:rsidRDefault="00000000">
      <w:pPr>
        <w:spacing w:before="80" w:after="100"/>
        <w:jc w:val="center"/>
      </w:pPr>
      <w:r w:rsidRPr="0057091C">
        <w:rPr>
          <w:b/>
          <w:bCs/>
        </w:rPr>
        <w:t>Table 2: System Modules and Their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580"/>
        <w:gridCol w:w="2580"/>
      </w:tblGrid>
      <w:tr w:rsidR="00754A67" w:rsidRPr="0057091C" w14:paraId="293AB1A3" w14:textId="77777777">
        <w:tblPrEx>
          <w:tblCellMar>
            <w:top w:w="0" w:type="dxa"/>
            <w:bottom w:w="0" w:type="dxa"/>
          </w:tblCellMar>
        </w:tblPrEx>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BEFF7BC" w14:textId="77777777" w:rsidR="00754A67" w:rsidRPr="0057091C" w:rsidRDefault="00000000">
            <w:pPr>
              <w:jc w:val="center"/>
            </w:pPr>
            <w:r w:rsidRPr="0057091C">
              <w:rPr>
                <w:b/>
                <w:bCs/>
                <w:color w:val="FFFFFF"/>
                <w:sz w:val="20"/>
                <w:szCs w:val="20"/>
              </w:rPr>
              <w:lastRenderedPageBreak/>
              <w:t>Module</w:t>
            </w:r>
          </w:p>
        </w:tc>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FFFD00D" w14:textId="77777777" w:rsidR="00754A67" w:rsidRPr="0057091C" w:rsidRDefault="00000000">
            <w:pPr>
              <w:jc w:val="center"/>
            </w:pPr>
            <w:r w:rsidRPr="0057091C">
              <w:rPr>
                <w:b/>
                <w:bCs/>
                <w:color w:val="FFFFFF"/>
                <w:sz w:val="20"/>
                <w:szCs w:val="20"/>
              </w:rPr>
              <w:t>Name</w:t>
            </w:r>
          </w:p>
        </w:tc>
        <w:tc>
          <w:tcPr>
            <w:tcW w:w="25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3DD33A7" w14:textId="77777777" w:rsidR="00754A67" w:rsidRPr="0057091C" w:rsidRDefault="00000000">
            <w:pPr>
              <w:jc w:val="center"/>
            </w:pPr>
            <w:r w:rsidRPr="0057091C">
              <w:rPr>
                <w:b/>
                <w:bCs/>
                <w:color w:val="FFFFFF"/>
                <w:sz w:val="20"/>
                <w:szCs w:val="20"/>
              </w:rPr>
              <w:t>Input</w:t>
            </w:r>
          </w:p>
        </w:tc>
        <w:tc>
          <w:tcPr>
            <w:tcW w:w="25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8135899" w14:textId="77777777" w:rsidR="00754A67" w:rsidRPr="0057091C" w:rsidRDefault="00000000">
            <w:pPr>
              <w:jc w:val="center"/>
            </w:pPr>
            <w:r w:rsidRPr="0057091C">
              <w:rPr>
                <w:b/>
                <w:bCs/>
                <w:color w:val="FFFFFF"/>
                <w:sz w:val="20"/>
                <w:szCs w:val="20"/>
              </w:rPr>
              <w:t>Output</w:t>
            </w:r>
          </w:p>
        </w:tc>
      </w:tr>
      <w:tr w:rsidR="00754A67" w:rsidRPr="0057091C" w14:paraId="2B3A653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4BBD7BB4" w14:textId="77777777" w:rsidR="00754A67" w:rsidRPr="0057091C" w:rsidRDefault="00000000">
            <w:r w:rsidRPr="0057091C">
              <w:rPr>
                <w:sz w:val="20"/>
                <w:szCs w:val="20"/>
              </w:rPr>
              <w:t>1</w:t>
            </w:r>
          </w:p>
        </w:tc>
        <w:tc>
          <w:tcPr>
            <w:tcW w:w="30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3F3F78CA" w14:textId="77777777" w:rsidR="00754A67" w:rsidRPr="0057091C" w:rsidRDefault="00000000">
            <w:r w:rsidRPr="0057091C">
              <w:rPr>
                <w:sz w:val="20"/>
                <w:szCs w:val="20"/>
              </w:rPr>
              <w:t>Job Description Classification</w:t>
            </w:r>
          </w:p>
        </w:tc>
        <w:tc>
          <w:tcPr>
            <w:tcW w:w="258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0109B368" w14:textId="77777777" w:rsidR="00754A67" w:rsidRPr="0057091C" w:rsidRDefault="00000000">
            <w:r w:rsidRPr="0057091C">
              <w:rPr>
                <w:sz w:val="20"/>
                <w:szCs w:val="20"/>
              </w:rPr>
              <w:t>Cleaned job description text</w:t>
            </w:r>
          </w:p>
        </w:tc>
        <w:tc>
          <w:tcPr>
            <w:tcW w:w="258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6C343DF9" w14:textId="77777777" w:rsidR="00754A67" w:rsidRPr="0057091C" w:rsidRDefault="00000000">
            <w:r w:rsidRPr="0057091C">
              <w:rPr>
                <w:sz w:val="20"/>
                <w:szCs w:val="20"/>
              </w:rPr>
              <w:t>Predicted IT job category</w:t>
            </w:r>
          </w:p>
        </w:tc>
      </w:tr>
      <w:tr w:rsidR="00754A67" w:rsidRPr="0057091C" w14:paraId="11F89B7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4968E8" w14:textId="77777777" w:rsidR="00754A67" w:rsidRPr="0057091C" w:rsidRDefault="00000000">
            <w:r w:rsidRPr="0057091C">
              <w:rPr>
                <w:sz w:val="20"/>
                <w:szCs w:val="20"/>
              </w:rPr>
              <w:t>2</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4A977F" w14:textId="77777777" w:rsidR="00754A67" w:rsidRPr="0057091C" w:rsidRDefault="00000000">
            <w:r w:rsidRPr="0057091C">
              <w:rPr>
                <w:sz w:val="20"/>
                <w:szCs w:val="20"/>
              </w:rPr>
              <w:t>Semantic Job Recommendation</w:t>
            </w:r>
          </w:p>
        </w:tc>
        <w:tc>
          <w:tcPr>
            <w:tcW w:w="25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A2CFDB" w14:textId="77777777" w:rsidR="00754A67" w:rsidRPr="0057091C" w:rsidRDefault="00000000">
            <w:r w:rsidRPr="0057091C">
              <w:rPr>
                <w:sz w:val="20"/>
                <w:szCs w:val="20"/>
              </w:rPr>
              <w:t>Free-text skill query string</w:t>
            </w:r>
          </w:p>
        </w:tc>
        <w:tc>
          <w:tcPr>
            <w:tcW w:w="25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0CF3FA" w14:textId="77777777" w:rsidR="00754A67" w:rsidRPr="0057091C" w:rsidRDefault="00000000">
            <w:r w:rsidRPr="0057091C">
              <w:rPr>
                <w:sz w:val="20"/>
                <w:szCs w:val="20"/>
              </w:rPr>
              <w:t>Top-5 semantically similar job postings</w:t>
            </w:r>
          </w:p>
        </w:tc>
      </w:tr>
      <w:tr w:rsidR="00754A67" w:rsidRPr="0057091C" w14:paraId="7A1DCCD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09719979" w14:textId="77777777" w:rsidR="00754A67" w:rsidRPr="0057091C" w:rsidRDefault="00000000">
            <w:r w:rsidRPr="0057091C">
              <w:rPr>
                <w:sz w:val="20"/>
                <w:szCs w:val="20"/>
              </w:rPr>
              <w:t>3</w:t>
            </w:r>
          </w:p>
        </w:tc>
        <w:tc>
          <w:tcPr>
            <w:tcW w:w="30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66197DFD" w14:textId="77777777" w:rsidR="00754A67" w:rsidRPr="0057091C" w:rsidRDefault="00000000">
            <w:r w:rsidRPr="0057091C">
              <w:rPr>
                <w:sz w:val="20"/>
                <w:szCs w:val="20"/>
              </w:rPr>
              <w:t>Resume-JD Text Matcher</w:t>
            </w:r>
          </w:p>
        </w:tc>
        <w:tc>
          <w:tcPr>
            <w:tcW w:w="258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7B03343D" w14:textId="77777777" w:rsidR="00754A67" w:rsidRPr="0057091C" w:rsidRDefault="00000000">
            <w:r w:rsidRPr="0057091C">
              <w:rPr>
                <w:sz w:val="20"/>
                <w:szCs w:val="20"/>
              </w:rPr>
              <w:t>Resume text + JD text (typed)</w:t>
            </w:r>
          </w:p>
        </w:tc>
        <w:tc>
          <w:tcPr>
            <w:tcW w:w="258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44F8067D" w14:textId="77777777" w:rsidR="00754A67" w:rsidRPr="0057091C" w:rsidRDefault="00000000">
            <w:r w:rsidRPr="0057091C">
              <w:rPr>
                <w:sz w:val="20"/>
                <w:szCs w:val="20"/>
              </w:rPr>
              <w:t>Match score, matched skills, missing skills</w:t>
            </w:r>
          </w:p>
        </w:tc>
      </w:tr>
      <w:tr w:rsidR="00754A67" w:rsidRPr="0057091C" w14:paraId="7586CBA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482F5E" w14:textId="77777777" w:rsidR="00754A67" w:rsidRPr="0057091C" w:rsidRDefault="00000000">
            <w:r w:rsidRPr="0057091C">
              <w:rPr>
                <w:sz w:val="20"/>
                <w:szCs w:val="20"/>
              </w:rPr>
              <w:t>4</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4E0C47" w14:textId="77777777" w:rsidR="00754A67" w:rsidRPr="0057091C" w:rsidRDefault="00000000">
            <w:r w:rsidRPr="0057091C">
              <w:rPr>
                <w:sz w:val="20"/>
                <w:szCs w:val="20"/>
              </w:rPr>
              <w:t>PDF Resume-JD Matcher</w:t>
            </w:r>
          </w:p>
        </w:tc>
        <w:tc>
          <w:tcPr>
            <w:tcW w:w="25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39E58D" w14:textId="77777777" w:rsidR="00754A67" w:rsidRPr="0057091C" w:rsidRDefault="00000000">
            <w:r w:rsidRPr="0057091C">
              <w:rPr>
                <w:sz w:val="20"/>
                <w:szCs w:val="20"/>
              </w:rPr>
              <w:t>Uploaded PDF resume + JD text</w:t>
            </w:r>
          </w:p>
        </w:tc>
        <w:tc>
          <w:tcPr>
            <w:tcW w:w="25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27F8F7" w14:textId="77777777" w:rsidR="00754A67" w:rsidRPr="0057091C" w:rsidRDefault="00000000">
            <w:r w:rsidRPr="0057091C">
              <w:rPr>
                <w:sz w:val="20"/>
                <w:szCs w:val="20"/>
              </w:rPr>
              <w:t>Match score, matched skills, missing skills</w:t>
            </w:r>
          </w:p>
        </w:tc>
      </w:tr>
    </w:tbl>
    <w:p w14:paraId="4F40DC01" w14:textId="77777777" w:rsidR="00754A67" w:rsidRPr="0057091C" w:rsidRDefault="00754A67">
      <w:pPr>
        <w:spacing w:before="60" w:after="60"/>
      </w:pPr>
    </w:p>
    <w:p w14:paraId="0644F93E" w14:textId="77777777" w:rsidR="00754A67" w:rsidRPr="0057091C" w:rsidRDefault="00000000">
      <w:pPr>
        <w:pStyle w:val="Heading2"/>
      </w:pPr>
      <w:r w:rsidRPr="0057091C">
        <w:t>5.1 Shared Preprocessing Layer</w:t>
      </w:r>
    </w:p>
    <w:p w14:paraId="1F1A8210" w14:textId="77777777" w:rsidR="00754A67" w:rsidRPr="0057091C" w:rsidRDefault="00000000">
      <w:pPr>
        <w:spacing w:before="80" w:after="80" w:line="280" w:lineRule="auto"/>
        <w:jc w:val="both"/>
      </w:pPr>
      <w:r w:rsidRPr="0057091C">
        <w:t xml:space="preserve">All four modules consume text that has been processed through the </w:t>
      </w:r>
      <w:proofErr w:type="spellStart"/>
      <w:r w:rsidRPr="0057091C">
        <w:t>clean_</w:t>
      </w:r>
      <w:proofErr w:type="gramStart"/>
      <w:r w:rsidRPr="0057091C">
        <w:t>text</w:t>
      </w:r>
      <w:proofErr w:type="spellEnd"/>
      <w:r w:rsidRPr="0057091C">
        <w:t>(</w:t>
      </w:r>
      <w:proofErr w:type="gramEnd"/>
      <w:r w:rsidRPr="0057091C">
        <w:t>) function described in Section 4. Modules 1, 3, and 4 additionally transform the cleaned text through the fitted TF-IDF vectorizer to produce sparse feature vectors. Module 2 uses the Sentence Transformer encoder instead, which operates directly on cleaned text strings without TF-IDF transformation. The TF-IDF vectorizer is fitted once on the full dataset of 5000 maximum features and reused across all downstream modules, ensuring vocabulary consistency.</w:t>
      </w:r>
    </w:p>
    <w:p w14:paraId="56FC5EAD" w14:textId="77777777" w:rsidR="00754A67" w:rsidRPr="0057091C" w:rsidRDefault="00754A67">
      <w:pPr>
        <w:spacing w:before="60" w:after="60"/>
      </w:pPr>
    </w:p>
    <w:p w14:paraId="2AC8FBE6" w14:textId="77777777" w:rsidR="00754A67" w:rsidRPr="0057091C" w:rsidRDefault="00000000">
      <w:pPr>
        <w:pStyle w:val="Heading2"/>
      </w:pPr>
      <w:r w:rsidRPr="0057091C">
        <w:t>5.2 Module 1: Job Description Classification</w:t>
      </w:r>
    </w:p>
    <w:p w14:paraId="7B74735A" w14:textId="77777777" w:rsidR="00754A67" w:rsidRPr="0057091C" w:rsidRDefault="00000000">
      <w:pPr>
        <w:spacing w:before="80" w:after="80" w:line="280" w:lineRule="auto"/>
        <w:jc w:val="both"/>
      </w:pPr>
      <w:r w:rsidRPr="0057091C">
        <w:t>Module 1 implements a supervised text classification pipeline. The cleaned job description text is transformed into a TF-IDF sparse matrix with up to 5000 features. This matrix is split 80% for training and 20% for testing using a fixed random seed (</w:t>
      </w:r>
      <w:proofErr w:type="spellStart"/>
      <w:r w:rsidRPr="0057091C">
        <w:t>random_state</w:t>
      </w:r>
      <w:proofErr w:type="spellEnd"/>
      <w:r w:rsidRPr="0057091C">
        <w:t xml:space="preserve">=42) to ensure reproducibility. A Logistic Regression classifier is fitted on the training split with </w:t>
      </w:r>
      <w:proofErr w:type="spellStart"/>
      <w:r w:rsidRPr="0057091C">
        <w:t>max_iter</w:t>
      </w:r>
      <w:proofErr w:type="spellEnd"/>
      <w:r w:rsidRPr="0057091C">
        <w:t xml:space="preserve">=1000 to ensure convergence. The trained classifier is then used to predict the category of new, unseen job description text by transforming the input through the fitted TF-IDF vectorizer and calling </w:t>
      </w:r>
      <w:proofErr w:type="spellStart"/>
      <w:proofErr w:type="gramStart"/>
      <w:r w:rsidRPr="0057091C">
        <w:t>classifier.predict</w:t>
      </w:r>
      <w:proofErr w:type="spellEnd"/>
      <w:proofErr w:type="gramEnd"/>
      <w:r w:rsidRPr="0057091C">
        <w:t>().</w:t>
      </w:r>
    </w:p>
    <w:p w14:paraId="3D7A4ADE" w14:textId="77777777" w:rsidR="00754A67" w:rsidRPr="0057091C" w:rsidRDefault="00754A67">
      <w:pPr>
        <w:spacing w:before="60" w:after="60"/>
      </w:pPr>
    </w:p>
    <w:p w14:paraId="1796F434" w14:textId="77777777" w:rsidR="00754A67" w:rsidRPr="0057091C" w:rsidRDefault="00000000">
      <w:pPr>
        <w:pStyle w:val="Heading2"/>
      </w:pPr>
      <w:r w:rsidRPr="0057091C">
        <w:t>5.3 Module 2: Semantic Job Recommendation</w:t>
      </w:r>
    </w:p>
    <w:p w14:paraId="1523224B" w14:textId="77777777" w:rsidR="00754A67" w:rsidRPr="0057091C" w:rsidRDefault="00000000">
      <w:pPr>
        <w:spacing w:before="80" w:after="80" w:line="280" w:lineRule="auto"/>
        <w:jc w:val="both"/>
      </w:pPr>
      <w:r w:rsidRPr="0057091C">
        <w:t>Module 2 uses the all-MiniLM-L6-v2 Sentence Transformer model from the sentence-transformers library to encode all cleaned job descriptions in the dataset into 384-dimensional dense vector embeddings. These embeddings capture the semantic meaning of each posting beyond simple keyword co-occurrence. When a user provides a free-text skill query (e.g., "Python Machine Learning NLP Docker AWS"), the same model encodes this query into a 384-dimensional vector. Cosine similarity is then computed between the query vector and all job description vectors, and the five job postings with the highest similarity scores are returned as recommendations.</w:t>
      </w:r>
    </w:p>
    <w:p w14:paraId="7FE761F2" w14:textId="77777777" w:rsidR="00754A67" w:rsidRPr="0057091C" w:rsidRDefault="00754A67">
      <w:pPr>
        <w:spacing w:before="60" w:after="60"/>
      </w:pPr>
    </w:p>
    <w:p w14:paraId="6AA584C9" w14:textId="77777777" w:rsidR="00754A67" w:rsidRPr="0057091C" w:rsidRDefault="00000000">
      <w:pPr>
        <w:pStyle w:val="Heading2"/>
      </w:pPr>
      <w:r w:rsidRPr="0057091C">
        <w:t>5.4 Module 3: Interactive Resume-JD Text Matcher</w:t>
      </w:r>
    </w:p>
    <w:p w14:paraId="6AE4073B" w14:textId="77777777" w:rsidR="00754A67" w:rsidRPr="0057091C" w:rsidRDefault="00000000">
      <w:pPr>
        <w:spacing w:before="80" w:after="80" w:line="280" w:lineRule="auto"/>
        <w:jc w:val="both"/>
      </w:pPr>
      <w:r w:rsidRPr="0057091C">
        <w:t xml:space="preserve">Module 3 implements an </w:t>
      </w:r>
      <w:proofErr w:type="spellStart"/>
      <w:r w:rsidRPr="0057091C">
        <w:t>ipywidgets</w:t>
      </w:r>
      <w:proofErr w:type="spellEnd"/>
      <w:r w:rsidRPr="0057091C">
        <w:t xml:space="preserve">-based interactive widget with two </w:t>
      </w:r>
      <w:proofErr w:type="spellStart"/>
      <w:r w:rsidRPr="0057091C">
        <w:t>Textarea</w:t>
      </w:r>
      <w:proofErr w:type="spellEnd"/>
      <w:r w:rsidRPr="0057091C">
        <w:t xml:space="preserve"> fields (one for resume text and one for job description text) and an Analyze Match button. When the button is clicked, both texts are cleaned and transformed through the shared TF-IDF vectorizer. Cosine similarity between the two resulting sparse vectors is computed using scikit-</w:t>
      </w:r>
      <w:proofErr w:type="spellStart"/>
      <w:r w:rsidRPr="0057091C">
        <w:t>learn's</w:t>
      </w:r>
      <w:proofErr w:type="spellEnd"/>
      <w:r w:rsidRPr="0057091C">
        <w:t xml:space="preserve"> </w:t>
      </w:r>
      <w:proofErr w:type="spellStart"/>
      <w:r w:rsidRPr="0057091C">
        <w:t>cosine_</w:t>
      </w:r>
      <w:proofErr w:type="gramStart"/>
      <w:r w:rsidRPr="0057091C">
        <w:t>similarity</w:t>
      </w:r>
      <w:proofErr w:type="spellEnd"/>
      <w:r w:rsidRPr="0057091C">
        <w:t>(</w:t>
      </w:r>
      <w:proofErr w:type="gramEnd"/>
      <w:r w:rsidRPr="0057091C">
        <w:t xml:space="preserve">) function and multiplied by 100 to yield a percentage match score. Skill extraction is then performed on both original (uncleaned) texts by searching for exact </w:t>
      </w:r>
      <w:r w:rsidRPr="0057091C">
        <w:lastRenderedPageBreak/>
        <w:t xml:space="preserve">lowercase matches against a predefined list of twelve technical skills: Python, Java, SQL, Machine Learning, Deep Learning, NLP, TensorFlow, </w:t>
      </w:r>
      <w:proofErr w:type="spellStart"/>
      <w:r w:rsidRPr="0057091C">
        <w:t>PyTorch</w:t>
      </w:r>
      <w:proofErr w:type="spellEnd"/>
      <w:r w:rsidRPr="0057091C">
        <w:t>, Docker, AWS, Git, and Linux. The output displays the match percentage, matched skills, missing skills (skills in the JD not found in the resume), and an improvement suggestion.</w:t>
      </w:r>
    </w:p>
    <w:p w14:paraId="48F65812" w14:textId="77777777" w:rsidR="00754A67" w:rsidRPr="0057091C" w:rsidRDefault="00754A67">
      <w:pPr>
        <w:spacing w:before="60" w:after="60"/>
      </w:pPr>
    </w:p>
    <w:p w14:paraId="2D9D8B46" w14:textId="77777777" w:rsidR="00754A67" w:rsidRPr="0057091C" w:rsidRDefault="00000000">
      <w:pPr>
        <w:pStyle w:val="Heading2"/>
      </w:pPr>
      <w:r w:rsidRPr="0057091C">
        <w:t>5.5 Module 4: PDF Resume-JD Matcher</w:t>
      </w:r>
    </w:p>
    <w:p w14:paraId="0FF4C304" w14:textId="77777777" w:rsidR="00754A67" w:rsidRPr="0057091C" w:rsidRDefault="00000000">
      <w:pPr>
        <w:spacing w:before="80" w:after="80" w:line="280" w:lineRule="auto"/>
        <w:jc w:val="both"/>
      </w:pPr>
      <w:r w:rsidRPr="0057091C">
        <w:t>Module 4 extends Module 3 by replacing the resume text area with a file upload widget (</w:t>
      </w:r>
      <w:proofErr w:type="spellStart"/>
      <w:r w:rsidRPr="0057091C">
        <w:t>FileUpload</w:t>
      </w:r>
      <w:proofErr w:type="spellEnd"/>
      <w:r w:rsidRPr="0057091C">
        <w:t xml:space="preserve">, accept='.pdf'). The </w:t>
      </w:r>
      <w:proofErr w:type="spellStart"/>
      <w:r w:rsidRPr="0057091C">
        <w:t>extract_pdf_</w:t>
      </w:r>
      <w:proofErr w:type="gramStart"/>
      <w:r w:rsidRPr="0057091C">
        <w:t>text</w:t>
      </w:r>
      <w:proofErr w:type="spellEnd"/>
      <w:r w:rsidRPr="0057091C">
        <w:t>(</w:t>
      </w:r>
      <w:proofErr w:type="gramEnd"/>
      <w:r w:rsidRPr="0057091C">
        <w:t>) function reads the uploaded PDF using PyPDF2.PdfReader, iterating over all pages and concatenating any extractable text. The extracted resume text is then processed identically to Module 3: cleaned, TF-IDF-transformed, cosine similarity computed against the JD vector, and skill gap analysis performed. The module validates that a file has been uploaded and that a JD has been entered before processing, providing appropriate error messages otherwise.</w:t>
      </w:r>
    </w:p>
    <w:p w14:paraId="3BEA27FA" w14:textId="77777777" w:rsidR="00754A67" w:rsidRPr="0057091C" w:rsidRDefault="00000000">
      <w:pPr>
        <w:pStyle w:val="Heading1"/>
      </w:pPr>
      <w:r w:rsidRPr="0057091C">
        <w:t>6. Implementation Details</w:t>
      </w:r>
    </w:p>
    <w:p w14:paraId="210C6C27" w14:textId="77777777" w:rsidR="00754A67" w:rsidRPr="0057091C" w:rsidRDefault="00000000">
      <w:pPr>
        <w:pStyle w:val="Heading2"/>
      </w:pPr>
      <w:r w:rsidRPr="0057091C">
        <w:t>6.1 Environment and Libraries</w:t>
      </w:r>
    </w:p>
    <w:p w14:paraId="749DCED5" w14:textId="77777777" w:rsidR="00754A67" w:rsidRPr="0057091C" w:rsidRDefault="00000000">
      <w:pPr>
        <w:spacing w:before="80" w:after="80" w:line="280" w:lineRule="auto"/>
        <w:jc w:val="both"/>
      </w:pPr>
      <w:r w:rsidRPr="0057091C">
        <w:t xml:space="preserve">The system is implemented as a Kaggle Python notebook. The sentence-transformers and PyPDF2 libraries are installed at runtime using pip install. Core libraries used include pandas for data loading and manipulation, scikit-learn for TF-IDF vectorization, Logistic Regression, train-test splitting, cosine similarity, accuracy scoring, and confusion matrix computation; sentence-transformers for Sentence Transformer encoding; matplotlib and seaborn for visualization; and </w:t>
      </w:r>
      <w:proofErr w:type="spellStart"/>
      <w:r w:rsidRPr="0057091C">
        <w:t>ipywidgets</w:t>
      </w:r>
      <w:proofErr w:type="spellEnd"/>
      <w:r w:rsidRPr="0057091C">
        <w:t xml:space="preserve"> for the interactive widget interfaces.</w:t>
      </w:r>
    </w:p>
    <w:p w14:paraId="6514CA32" w14:textId="77777777" w:rsidR="00754A67" w:rsidRPr="0057091C" w:rsidRDefault="00754A67">
      <w:pPr>
        <w:spacing w:before="60" w:after="60"/>
      </w:pPr>
    </w:p>
    <w:p w14:paraId="699DD413" w14:textId="77777777" w:rsidR="00754A67" w:rsidRPr="0057091C" w:rsidRDefault="00000000">
      <w:pPr>
        <w:pStyle w:val="Heading2"/>
      </w:pPr>
      <w:r w:rsidRPr="0057091C">
        <w:t>6.2 Text Cleaning Function</w:t>
      </w:r>
    </w:p>
    <w:p w14:paraId="66DDDD07" w14:textId="77777777" w:rsidR="00754A67" w:rsidRPr="0057091C" w:rsidRDefault="00000000">
      <w:pPr>
        <w:spacing w:before="80" w:after="80" w:line="280" w:lineRule="auto"/>
        <w:jc w:val="both"/>
      </w:pPr>
      <w:r w:rsidRPr="0057091C">
        <w:t xml:space="preserve">The </w:t>
      </w:r>
      <w:proofErr w:type="spellStart"/>
      <w:r w:rsidRPr="0057091C">
        <w:t>clean_</w:t>
      </w:r>
      <w:proofErr w:type="gramStart"/>
      <w:r w:rsidRPr="0057091C">
        <w:t>text</w:t>
      </w:r>
      <w:proofErr w:type="spellEnd"/>
      <w:r w:rsidRPr="0057091C">
        <w:t>(</w:t>
      </w:r>
      <w:proofErr w:type="gramEnd"/>
      <w:r w:rsidRPr="0057091C">
        <w:t xml:space="preserve">) function is defined once and shared across all four modules. It accepts any string input and applies the following pipeline: conversion to string type (to handle non-string entries safely), removal of HTML tags using </w:t>
      </w:r>
      <w:proofErr w:type="spellStart"/>
      <w:r w:rsidRPr="0057091C">
        <w:t>re.sub</w:t>
      </w:r>
      <w:proofErr w:type="spellEnd"/>
      <w:r w:rsidRPr="0057091C">
        <w:t xml:space="preserve">(r"&lt;.*?&gt;", " ", text), removal of all non-alphabetic characters using </w:t>
      </w:r>
      <w:proofErr w:type="spellStart"/>
      <w:r w:rsidRPr="0057091C">
        <w:t>re.sub</w:t>
      </w:r>
      <w:proofErr w:type="spellEnd"/>
      <w:r w:rsidRPr="0057091C">
        <w:t>(r"[^a-</w:t>
      </w:r>
      <w:proofErr w:type="spellStart"/>
      <w:r w:rsidRPr="0057091C">
        <w:t>zA</w:t>
      </w:r>
      <w:proofErr w:type="spellEnd"/>
      <w:r w:rsidRPr="0057091C">
        <w:t xml:space="preserve">-Z ]", " ", text), lowercasing with </w:t>
      </w:r>
      <w:proofErr w:type="spellStart"/>
      <w:r w:rsidRPr="0057091C">
        <w:t>text.lower</w:t>
      </w:r>
      <w:proofErr w:type="spellEnd"/>
      <w:r w:rsidRPr="0057091C">
        <w:t>(), and whitespace normalization using " ".join(</w:t>
      </w:r>
      <w:proofErr w:type="spellStart"/>
      <w:r w:rsidRPr="0057091C">
        <w:t>text.split</w:t>
      </w:r>
      <w:proofErr w:type="spellEnd"/>
      <w:r w:rsidRPr="0057091C">
        <w:t>()). The function returns the cleaned string. This design ensures that all text processed by the system is in the same normalized form, regardless of source format.</w:t>
      </w:r>
    </w:p>
    <w:p w14:paraId="6875469C" w14:textId="77777777" w:rsidR="00754A67" w:rsidRPr="0057091C" w:rsidRDefault="00754A67">
      <w:pPr>
        <w:spacing w:before="60" w:after="60"/>
      </w:pPr>
    </w:p>
    <w:p w14:paraId="7622AC2E" w14:textId="77777777" w:rsidR="00754A67" w:rsidRPr="0057091C" w:rsidRDefault="00000000">
      <w:pPr>
        <w:pStyle w:val="Heading2"/>
      </w:pPr>
      <w:r w:rsidRPr="0057091C">
        <w:t>6.3 TF-IDF Vectorization and Classification</w:t>
      </w:r>
    </w:p>
    <w:p w14:paraId="2B3454ED" w14:textId="77777777" w:rsidR="00754A67" w:rsidRPr="0057091C" w:rsidRDefault="00000000">
      <w:pPr>
        <w:spacing w:before="80" w:after="80" w:line="280" w:lineRule="auto"/>
        <w:jc w:val="both"/>
      </w:pPr>
      <w:r w:rsidRPr="0057091C">
        <w:t xml:space="preserve">The </w:t>
      </w:r>
      <w:proofErr w:type="spellStart"/>
      <w:r w:rsidRPr="0057091C">
        <w:t>TfidfVectorizer</w:t>
      </w:r>
      <w:proofErr w:type="spellEnd"/>
      <w:r w:rsidRPr="0057091C">
        <w:t xml:space="preserve"> is initialized with </w:t>
      </w:r>
      <w:proofErr w:type="spellStart"/>
      <w:r w:rsidRPr="0057091C">
        <w:t>max_features</w:t>
      </w:r>
      <w:proofErr w:type="spellEnd"/>
      <w:r w:rsidRPr="0057091C">
        <w:t xml:space="preserve">=5000 and fitted on the </w:t>
      </w:r>
      <w:proofErr w:type="spellStart"/>
      <w:r w:rsidRPr="0057091C">
        <w:t>clean_text</w:t>
      </w:r>
      <w:proofErr w:type="spellEnd"/>
      <w:r w:rsidRPr="0057091C">
        <w:t xml:space="preserve"> column of the full dataset using </w:t>
      </w:r>
      <w:proofErr w:type="spellStart"/>
      <w:r w:rsidRPr="0057091C">
        <w:t>fit_</w:t>
      </w:r>
      <w:proofErr w:type="gramStart"/>
      <w:r w:rsidRPr="0057091C">
        <w:t>transform</w:t>
      </w:r>
      <w:proofErr w:type="spellEnd"/>
      <w:r w:rsidRPr="0057091C">
        <w:t>(</w:t>
      </w:r>
      <w:proofErr w:type="gramEnd"/>
      <w:r w:rsidRPr="0057091C">
        <w:t xml:space="preserve">). This produces a sparse matrix X with one row per job posting and up to 5000 TF-IDF feature columns. The category column is used as the target label vector y. The dataset is split using </w:t>
      </w:r>
      <w:proofErr w:type="spellStart"/>
      <w:r w:rsidRPr="0057091C">
        <w:t>train_test_</w:t>
      </w:r>
      <w:proofErr w:type="gramStart"/>
      <w:r w:rsidRPr="0057091C">
        <w:t>split</w:t>
      </w:r>
      <w:proofErr w:type="spellEnd"/>
      <w:r w:rsidRPr="0057091C">
        <w:t>(</w:t>
      </w:r>
      <w:proofErr w:type="gramEnd"/>
      <w:r w:rsidRPr="0057091C">
        <w:t xml:space="preserve">X, y, </w:t>
      </w:r>
      <w:proofErr w:type="spellStart"/>
      <w:r w:rsidRPr="0057091C">
        <w:t>test_size</w:t>
      </w:r>
      <w:proofErr w:type="spellEnd"/>
      <w:r w:rsidRPr="0057091C">
        <w:t xml:space="preserve">=0.2, </w:t>
      </w:r>
      <w:proofErr w:type="spellStart"/>
      <w:r w:rsidRPr="0057091C">
        <w:t>random_state</w:t>
      </w:r>
      <w:proofErr w:type="spellEnd"/>
      <w:r w:rsidRPr="0057091C">
        <w:t xml:space="preserve">=42), producing </w:t>
      </w:r>
      <w:proofErr w:type="spellStart"/>
      <w:r w:rsidRPr="0057091C">
        <w:t>X_train</w:t>
      </w:r>
      <w:proofErr w:type="spellEnd"/>
      <w:r w:rsidRPr="0057091C">
        <w:t xml:space="preserve">, </w:t>
      </w:r>
      <w:proofErr w:type="spellStart"/>
      <w:r w:rsidRPr="0057091C">
        <w:t>X_test</w:t>
      </w:r>
      <w:proofErr w:type="spellEnd"/>
      <w:r w:rsidRPr="0057091C">
        <w:t xml:space="preserve">, </w:t>
      </w:r>
      <w:proofErr w:type="spellStart"/>
      <w:r w:rsidRPr="0057091C">
        <w:t>y_train</w:t>
      </w:r>
      <w:proofErr w:type="spellEnd"/>
      <w:r w:rsidRPr="0057091C">
        <w:t xml:space="preserve">, and </w:t>
      </w:r>
      <w:proofErr w:type="spellStart"/>
      <w:r w:rsidRPr="0057091C">
        <w:t>y_test</w:t>
      </w:r>
      <w:proofErr w:type="spellEnd"/>
      <w:r w:rsidRPr="0057091C">
        <w:t>. The LogisticRegression(</w:t>
      </w:r>
      <w:proofErr w:type="spellStart"/>
      <w:r w:rsidRPr="0057091C">
        <w:t>max_iter</w:t>
      </w:r>
      <w:proofErr w:type="spellEnd"/>
      <w:r w:rsidRPr="0057091C">
        <w:t xml:space="preserve">=1000) classifier is fitted on the training split. Prediction on the test split is performed using </w:t>
      </w:r>
      <w:proofErr w:type="spellStart"/>
      <w:proofErr w:type="gramStart"/>
      <w:r w:rsidRPr="0057091C">
        <w:t>classifier.predict</w:t>
      </w:r>
      <w:proofErr w:type="spellEnd"/>
      <w:proofErr w:type="gramEnd"/>
      <w:r w:rsidRPr="0057091C">
        <w:t>(</w:t>
      </w:r>
      <w:proofErr w:type="spellStart"/>
      <w:r w:rsidRPr="0057091C">
        <w:t>X_test</w:t>
      </w:r>
      <w:proofErr w:type="spellEnd"/>
      <w:r w:rsidRPr="0057091C">
        <w:t xml:space="preserve">), and accuracy is evaluated using </w:t>
      </w:r>
      <w:proofErr w:type="spellStart"/>
      <w:r w:rsidRPr="0057091C">
        <w:t>sklearn's</w:t>
      </w:r>
      <w:proofErr w:type="spellEnd"/>
      <w:r w:rsidRPr="0057091C">
        <w:t xml:space="preserve"> </w:t>
      </w:r>
      <w:proofErr w:type="spellStart"/>
      <w:r w:rsidRPr="0057091C">
        <w:t>accuracy_</w:t>
      </w:r>
      <w:proofErr w:type="gramStart"/>
      <w:r w:rsidRPr="0057091C">
        <w:t>score</w:t>
      </w:r>
      <w:proofErr w:type="spellEnd"/>
      <w:r w:rsidRPr="0057091C">
        <w:t>(</w:t>
      </w:r>
      <w:proofErr w:type="spellStart"/>
      <w:proofErr w:type="gramEnd"/>
      <w:r w:rsidRPr="0057091C">
        <w:t>y_test</w:t>
      </w:r>
      <w:proofErr w:type="spellEnd"/>
      <w:r w:rsidRPr="0057091C">
        <w:t>, pred), yielding 0.65 (65%).</w:t>
      </w:r>
    </w:p>
    <w:p w14:paraId="11AAD773" w14:textId="77777777" w:rsidR="00754A67" w:rsidRPr="0057091C" w:rsidRDefault="00754A67">
      <w:pPr>
        <w:spacing w:before="60" w:after="60"/>
      </w:pPr>
    </w:p>
    <w:p w14:paraId="621817F7" w14:textId="77777777" w:rsidR="00754A67" w:rsidRPr="0057091C" w:rsidRDefault="00000000">
      <w:pPr>
        <w:pStyle w:val="Heading2"/>
      </w:pPr>
      <w:r w:rsidRPr="0057091C">
        <w:t>6.4 Sentence Transformer Encoding</w:t>
      </w:r>
    </w:p>
    <w:p w14:paraId="515C399E" w14:textId="77777777" w:rsidR="00754A67" w:rsidRPr="0057091C" w:rsidRDefault="00000000">
      <w:pPr>
        <w:spacing w:before="80" w:after="80" w:line="280" w:lineRule="auto"/>
        <w:jc w:val="both"/>
      </w:pPr>
      <w:r w:rsidRPr="0057091C">
        <w:lastRenderedPageBreak/>
        <w:t xml:space="preserve">The </w:t>
      </w:r>
      <w:proofErr w:type="spellStart"/>
      <w:r w:rsidRPr="0057091C">
        <w:t>SentenceTransformer</w:t>
      </w:r>
      <w:proofErr w:type="spellEnd"/>
      <w:r w:rsidRPr="0057091C">
        <w:t xml:space="preserve">("all-MiniLM-L6-v2") model is loaded from the Hugging Face model hub. The model encodes the entire </w:t>
      </w:r>
      <w:proofErr w:type="spellStart"/>
      <w:r w:rsidRPr="0057091C">
        <w:t>clean_text</w:t>
      </w:r>
      <w:proofErr w:type="spellEnd"/>
      <w:r w:rsidRPr="0057091C">
        <w:t xml:space="preserve"> column as a list of strings using </w:t>
      </w:r>
      <w:proofErr w:type="spellStart"/>
      <w:r w:rsidRPr="0057091C">
        <w:t>embedding_</w:t>
      </w:r>
      <w:proofErr w:type="gramStart"/>
      <w:r w:rsidRPr="0057091C">
        <w:t>model.encode</w:t>
      </w:r>
      <w:proofErr w:type="spellEnd"/>
      <w:proofErr w:type="gramEnd"/>
      <w:r w:rsidRPr="0057091C">
        <w:t>(</w:t>
      </w:r>
      <w:proofErr w:type="spellStart"/>
      <w:r w:rsidRPr="0057091C">
        <w:t>df</w:t>
      </w:r>
      <w:proofErr w:type="spellEnd"/>
      <w:r w:rsidRPr="0057091C">
        <w:t>["</w:t>
      </w:r>
      <w:proofErr w:type="spellStart"/>
      <w:r w:rsidRPr="0057091C">
        <w:t>clean_text</w:t>
      </w:r>
      <w:proofErr w:type="spellEnd"/>
      <w:r w:rsidRPr="0057091C">
        <w:t>"</w:t>
      </w:r>
      <w:proofErr w:type="gramStart"/>
      <w:r w:rsidRPr="0057091C">
        <w:t>].</w:t>
      </w:r>
      <w:proofErr w:type="spellStart"/>
      <w:r w:rsidRPr="0057091C">
        <w:t>tolist</w:t>
      </w:r>
      <w:proofErr w:type="spellEnd"/>
      <w:proofErr w:type="gramEnd"/>
      <w:r w:rsidRPr="0057091C">
        <w:t>()), producing a NumPy array of shape (</w:t>
      </w:r>
      <w:proofErr w:type="spellStart"/>
      <w:r w:rsidRPr="0057091C">
        <w:t>n_samples</w:t>
      </w:r>
      <w:proofErr w:type="spellEnd"/>
      <w:r w:rsidRPr="0057091C">
        <w:t xml:space="preserve">, 384). For a new user query, the same model encodes a single string into a (1, 384) array. Cosine similarity is computed between the query vector and all job vectors using </w:t>
      </w:r>
      <w:proofErr w:type="spellStart"/>
      <w:r w:rsidRPr="0057091C">
        <w:t>sklearn's</w:t>
      </w:r>
      <w:proofErr w:type="spellEnd"/>
      <w:r w:rsidRPr="0057091C">
        <w:t xml:space="preserve"> </w:t>
      </w:r>
      <w:proofErr w:type="spellStart"/>
      <w:r w:rsidRPr="0057091C">
        <w:t>cosine_</w:t>
      </w:r>
      <w:proofErr w:type="gramStart"/>
      <w:r w:rsidRPr="0057091C">
        <w:t>similarity</w:t>
      </w:r>
      <w:proofErr w:type="spellEnd"/>
      <w:r w:rsidRPr="0057091C">
        <w:t>(</w:t>
      </w:r>
      <w:proofErr w:type="gramEnd"/>
      <w:r w:rsidRPr="0057091C">
        <w:t xml:space="preserve">), producing a (1, </w:t>
      </w:r>
      <w:proofErr w:type="spellStart"/>
      <w:r w:rsidRPr="0057091C">
        <w:t>n_samples</w:t>
      </w:r>
      <w:proofErr w:type="spellEnd"/>
      <w:r w:rsidRPr="0057091C">
        <w:t>) similarity score array. The top-5 indices are obtained using scores[0</w:t>
      </w:r>
      <w:proofErr w:type="gramStart"/>
      <w:r w:rsidRPr="0057091C">
        <w:t>].</w:t>
      </w:r>
      <w:proofErr w:type="spellStart"/>
      <w:r w:rsidRPr="0057091C">
        <w:t>argsort</w:t>
      </w:r>
      <w:proofErr w:type="spellEnd"/>
      <w:r w:rsidRPr="0057091C">
        <w:t>()[</w:t>
      </w:r>
      <w:proofErr w:type="gramEnd"/>
      <w:r w:rsidRPr="0057091C">
        <w:t>-5</w:t>
      </w:r>
      <w:proofErr w:type="gramStart"/>
      <w:r w:rsidRPr="0057091C">
        <w:t>:][::</w:t>
      </w:r>
      <w:proofErr w:type="gramEnd"/>
      <w:r w:rsidRPr="0057091C">
        <w:t xml:space="preserve">-1], and the corresponding job titles and categories are returned from the </w:t>
      </w:r>
      <w:proofErr w:type="spellStart"/>
      <w:r w:rsidRPr="0057091C">
        <w:t>DataFrame</w:t>
      </w:r>
      <w:proofErr w:type="spellEnd"/>
      <w:r w:rsidRPr="0057091C">
        <w:t>.</w:t>
      </w:r>
    </w:p>
    <w:p w14:paraId="5A1B48E6" w14:textId="77777777" w:rsidR="00754A67" w:rsidRPr="0057091C" w:rsidRDefault="00754A67">
      <w:pPr>
        <w:spacing w:before="60" w:after="60"/>
      </w:pPr>
    </w:p>
    <w:p w14:paraId="63C88BF9" w14:textId="77777777" w:rsidR="00754A67" w:rsidRPr="0057091C" w:rsidRDefault="00000000">
      <w:pPr>
        <w:pStyle w:val="Heading2"/>
      </w:pPr>
      <w:r w:rsidRPr="0057091C">
        <w:t>6.5 Skill Extraction and Gap Analysis</w:t>
      </w:r>
    </w:p>
    <w:p w14:paraId="1FAEC94B" w14:textId="77777777" w:rsidR="00754A67" w:rsidRPr="0057091C" w:rsidRDefault="00000000">
      <w:pPr>
        <w:spacing w:before="80" w:after="80" w:line="280" w:lineRule="auto"/>
        <w:jc w:val="both"/>
      </w:pPr>
      <w:r w:rsidRPr="0057091C">
        <w:t xml:space="preserve">The </w:t>
      </w:r>
      <w:proofErr w:type="spellStart"/>
      <w:r w:rsidRPr="0057091C">
        <w:t>extract_</w:t>
      </w:r>
      <w:proofErr w:type="gramStart"/>
      <w:r w:rsidRPr="0057091C">
        <w:t>skills</w:t>
      </w:r>
      <w:proofErr w:type="spellEnd"/>
      <w:r w:rsidRPr="0057091C">
        <w:t>(</w:t>
      </w:r>
      <w:proofErr w:type="gramEnd"/>
      <w:r w:rsidRPr="0057091C">
        <w:t>) function takes a text string, lowercases it, and returns the set of skills from the predefined twelve-item list that appear as substrings in the text. The skill list is: ["python", "java", "</w:t>
      </w:r>
      <w:proofErr w:type="spellStart"/>
      <w:r w:rsidRPr="0057091C">
        <w:t>sql</w:t>
      </w:r>
      <w:proofErr w:type="spellEnd"/>
      <w:r w:rsidRPr="0057091C">
        <w:t>", "machine learning", "deep learning", "</w:t>
      </w:r>
      <w:proofErr w:type="spellStart"/>
      <w:r w:rsidRPr="0057091C">
        <w:t>nlp</w:t>
      </w:r>
      <w:proofErr w:type="spellEnd"/>
      <w:r w:rsidRPr="0057091C">
        <w:t>", "</w:t>
      </w:r>
      <w:proofErr w:type="spellStart"/>
      <w:r w:rsidRPr="0057091C">
        <w:t>tensorflow</w:t>
      </w:r>
      <w:proofErr w:type="spellEnd"/>
      <w:r w:rsidRPr="0057091C">
        <w:t>", "</w:t>
      </w:r>
      <w:proofErr w:type="spellStart"/>
      <w:r w:rsidRPr="0057091C">
        <w:t>pytorch</w:t>
      </w:r>
      <w:proofErr w:type="spellEnd"/>
      <w:r w:rsidRPr="0057091C">
        <w:t>", "docker", "</w:t>
      </w:r>
      <w:proofErr w:type="spellStart"/>
      <w:r w:rsidRPr="0057091C">
        <w:t>aws</w:t>
      </w:r>
      <w:proofErr w:type="spellEnd"/>
      <w:r w:rsidRPr="0057091C">
        <w:t>", "git", "</w:t>
      </w:r>
      <w:proofErr w:type="spellStart"/>
      <w:r w:rsidRPr="0057091C">
        <w:t>linux</w:t>
      </w:r>
      <w:proofErr w:type="spellEnd"/>
      <w:r w:rsidRPr="0057091C">
        <w:t xml:space="preserve">"]. Matched skills are computed as the set intersection of </w:t>
      </w:r>
      <w:proofErr w:type="spellStart"/>
      <w:r w:rsidRPr="0057091C">
        <w:t>resume_skills</w:t>
      </w:r>
      <w:proofErr w:type="spellEnd"/>
      <w:r w:rsidRPr="0057091C">
        <w:t xml:space="preserve"> and </w:t>
      </w:r>
      <w:proofErr w:type="spellStart"/>
      <w:r w:rsidRPr="0057091C">
        <w:t>jd_skills</w:t>
      </w:r>
      <w:proofErr w:type="spellEnd"/>
      <w:r w:rsidRPr="0057091C">
        <w:t xml:space="preserve">. Missing skills are computed as the set difference </w:t>
      </w:r>
      <w:proofErr w:type="spellStart"/>
      <w:r w:rsidRPr="0057091C">
        <w:t>jd_skills</w:t>
      </w:r>
      <w:proofErr w:type="spellEnd"/>
      <w:r w:rsidRPr="0057091C">
        <w:t xml:space="preserve"> - </w:t>
      </w:r>
      <w:proofErr w:type="spellStart"/>
      <w:r w:rsidRPr="0057091C">
        <w:t>resume_skills</w:t>
      </w:r>
      <w:proofErr w:type="spellEnd"/>
      <w:r w:rsidRPr="0057091C">
        <w:t xml:space="preserve">. If no skills are missing, the system reports an excellent match; </w:t>
      </w:r>
      <w:proofErr w:type="gramStart"/>
      <w:r w:rsidRPr="0057091C">
        <w:t>otherwise</w:t>
      </w:r>
      <w:proofErr w:type="gramEnd"/>
      <w:r w:rsidRPr="0057091C">
        <w:t xml:space="preserve"> it lists the missing skills as improvement targets.</w:t>
      </w:r>
    </w:p>
    <w:p w14:paraId="0F6D0310" w14:textId="77777777" w:rsidR="00754A67" w:rsidRPr="0057091C" w:rsidRDefault="00754A67">
      <w:pPr>
        <w:spacing w:before="60" w:after="60"/>
      </w:pPr>
    </w:p>
    <w:p w14:paraId="641B34DB" w14:textId="77777777" w:rsidR="00754A67" w:rsidRPr="0057091C" w:rsidRDefault="00000000">
      <w:pPr>
        <w:pStyle w:val="Heading2"/>
      </w:pPr>
      <w:r w:rsidRPr="0057091C">
        <w:t>6.6 PDF Text Extraction</w:t>
      </w:r>
    </w:p>
    <w:p w14:paraId="02C7B0AB" w14:textId="77777777" w:rsidR="00754A67" w:rsidRPr="0057091C" w:rsidRDefault="00000000">
      <w:pPr>
        <w:spacing w:before="80" w:after="80" w:line="280" w:lineRule="auto"/>
        <w:jc w:val="both"/>
      </w:pPr>
      <w:r w:rsidRPr="0057091C">
        <w:t xml:space="preserve">The </w:t>
      </w:r>
      <w:proofErr w:type="spellStart"/>
      <w:r w:rsidRPr="0057091C">
        <w:t>extract_pdf_</w:t>
      </w:r>
      <w:proofErr w:type="gramStart"/>
      <w:r w:rsidRPr="0057091C">
        <w:t>text</w:t>
      </w:r>
      <w:proofErr w:type="spellEnd"/>
      <w:r w:rsidRPr="0057091C">
        <w:t>(</w:t>
      </w:r>
      <w:proofErr w:type="gramEnd"/>
      <w:r w:rsidRPr="0057091C">
        <w:t xml:space="preserve">) function in Module 4 retrieves the uploaded file content from the </w:t>
      </w:r>
      <w:proofErr w:type="spellStart"/>
      <w:r w:rsidRPr="0057091C">
        <w:t>ipywidgets</w:t>
      </w:r>
      <w:proofErr w:type="spellEnd"/>
      <w:r w:rsidRPr="0057091C">
        <w:t xml:space="preserve"> </w:t>
      </w:r>
      <w:proofErr w:type="spellStart"/>
      <w:r w:rsidRPr="0057091C">
        <w:t>FileUpload</w:t>
      </w:r>
      <w:proofErr w:type="spellEnd"/>
      <w:r w:rsidRPr="0057091C">
        <w:t xml:space="preserve"> widget. The file content is accessed as </w:t>
      </w:r>
      <w:proofErr w:type="spellStart"/>
      <w:r w:rsidRPr="0057091C">
        <w:t>upload_widget.value</w:t>
      </w:r>
      <w:proofErr w:type="spellEnd"/>
      <w:r w:rsidRPr="0057091C">
        <w:t>[</w:t>
      </w:r>
      <w:proofErr w:type="gramStart"/>
      <w:r w:rsidRPr="0057091C">
        <w:t>0][</w:t>
      </w:r>
      <w:proofErr w:type="gramEnd"/>
      <w:r w:rsidRPr="0057091C">
        <w:t xml:space="preserve">"content"], which is a </w:t>
      </w:r>
      <w:proofErr w:type="gramStart"/>
      <w:r w:rsidRPr="0057091C">
        <w:t>bytes</w:t>
      </w:r>
      <w:proofErr w:type="gramEnd"/>
      <w:r w:rsidRPr="0057091C">
        <w:t xml:space="preserve"> object. This is wrapped in </w:t>
      </w:r>
      <w:proofErr w:type="spellStart"/>
      <w:proofErr w:type="gramStart"/>
      <w:r w:rsidRPr="0057091C">
        <w:t>io.BytesIO</w:t>
      </w:r>
      <w:proofErr w:type="spellEnd"/>
      <w:proofErr w:type="gramEnd"/>
      <w:r w:rsidRPr="0057091C">
        <w:t xml:space="preserve">() and passed to PyPDF2.PdfReader(). The function iterates over </w:t>
      </w:r>
      <w:proofErr w:type="spellStart"/>
      <w:r w:rsidRPr="0057091C">
        <w:t>reader.pages</w:t>
      </w:r>
      <w:proofErr w:type="spellEnd"/>
      <w:r w:rsidRPr="0057091C">
        <w:t xml:space="preserve">, calls </w:t>
      </w:r>
      <w:proofErr w:type="spellStart"/>
      <w:proofErr w:type="gramStart"/>
      <w:r w:rsidRPr="0057091C">
        <w:t>page.extract</w:t>
      </w:r>
      <w:proofErr w:type="gramEnd"/>
      <w:r w:rsidRPr="0057091C">
        <w:t>_</w:t>
      </w:r>
      <w:proofErr w:type="gramStart"/>
      <w:r w:rsidRPr="0057091C">
        <w:t>text</w:t>
      </w:r>
      <w:proofErr w:type="spellEnd"/>
      <w:r w:rsidRPr="0057091C">
        <w:t>(</w:t>
      </w:r>
      <w:proofErr w:type="gramEnd"/>
      <w:r w:rsidRPr="0057091C">
        <w:t>) on each page, and concatenates any non-None results. The extracted text is returned as a single string for downstream processing.</w:t>
      </w:r>
    </w:p>
    <w:p w14:paraId="41D1544E" w14:textId="77777777" w:rsidR="00754A67" w:rsidRPr="0057091C" w:rsidRDefault="00754A67">
      <w:pPr>
        <w:spacing w:before="60" w:after="60"/>
      </w:pPr>
    </w:p>
    <w:p w14:paraId="169C196B" w14:textId="77777777" w:rsidR="00754A67" w:rsidRPr="0057091C" w:rsidRDefault="00000000">
      <w:pPr>
        <w:pStyle w:val="Heading2"/>
      </w:pPr>
      <w:r w:rsidRPr="0057091C">
        <w:t>6.7 Visualizations</w:t>
      </w:r>
    </w:p>
    <w:p w14:paraId="7D87E99F" w14:textId="77777777" w:rsidR="00754A67" w:rsidRPr="0057091C" w:rsidRDefault="00000000">
      <w:pPr>
        <w:spacing w:before="80" w:after="80" w:line="280" w:lineRule="auto"/>
        <w:jc w:val="both"/>
      </w:pPr>
      <w:r w:rsidRPr="0057091C">
        <w:t xml:space="preserve">Three visualizations are produced. First, a horizontal bar chart plots the value counts of the category column, showing the distribution of job postings across the eight IT categories. Second, a bar chart plots the top 15 features by global TF-IDF weight, computed as the column-wise sum of the TF-IDF matrix X. The feature names are retrieved using </w:t>
      </w:r>
      <w:proofErr w:type="spellStart"/>
      <w:r w:rsidRPr="0057091C">
        <w:t>tfidf.get_feature_names_</w:t>
      </w:r>
      <w:proofErr w:type="gramStart"/>
      <w:r w:rsidRPr="0057091C">
        <w:t>out</w:t>
      </w:r>
      <w:proofErr w:type="spellEnd"/>
      <w:r w:rsidRPr="0057091C">
        <w:t>(</w:t>
      </w:r>
      <w:proofErr w:type="gramEnd"/>
      <w:r w:rsidRPr="0057091C">
        <w:t xml:space="preserve">). Third, a confusion matrix is computed from </w:t>
      </w:r>
      <w:proofErr w:type="spellStart"/>
      <w:r w:rsidRPr="0057091C">
        <w:t>y_test</w:t>
      </w:r>
      <w:proofErr w:type="spellEnd"/>
      <w:r w:rsidRPr="0057091C">
        <w:t xml:space="preserve"> and pred using </w:t>
      </w:r>
      <w:proofErr w:type="spellStart"/>
      <w:r w:rsidRPr="0057091C">
        <w:t>sklearn's</w:t>
      </w:r>
      <w:proofErr w:type="spellEnd"/>
      <w:r w:rsidRPr="0057091C">
        <w:t xml:space="preserve"> </w:t>
      </w:r>
      <w:proofErr w:type="spellStart"/>
      <w:r w:rsidRPr="0057091C">
        <w:t>confusion_</w:t>
      </w:r>
      <w:proofErr w:type="gramStart"/>
      <w:r w:rsidRPr="0057091C">
        <w:t>matrix</w:t>
      </w:r>
      <w:proofErr w:type="spellEnd"/>
      <w:r w:rsidRPr="0057091C">
        <w:t>(</w:t>
      </w:r>
      <w:proofErr w:type="gramEnd"/>
      <w:r w:rsidRPr="0057091C">
        <w:t>) and visualized as a seaborn heatmap with integer annotations. These three charts support interpretability of the dataset distribution, feature importance, and classification errors respectively.</w:t>
      </w:r>
    </w:p>
    <w:p w14:paraId="621A6B1A" w14:textId="77777777" w:rsidR="00754A67" w:rsidRPr="0057091C" w:rsidRDefault="00000000">
      <w:pPr>
        <w:pStyle w:val="Heading1"/>
      </w:pPr>
      <w:r w:rsidRPr="0057091C">
        <w:t>7. Experimental Results</w:t>
      </w:r>
    </w:p>
    <w:p w14:paraId="2A8BA57B" w14:textId="77777777" w:rsidR="00754A67" w:rsidRPr="0057091C" w:rsidRDefault="00000000">
      <w:pPr>
        <w:pStyle w:val="Heading2"/>
      </w:pPr>
      <w:r w:rsidRPr="0057091C">
        <w:t>7.1 Classification Accuracy</w:t>
      </w:r>
    </w:p>
    <w:p w14:paraId="4A581BC7" w14:textId="77777777" w:rsidR="00754A67" w:rsidRPr="0057091C" w:rsidRDefault="00000000">
      <w:pPr>
        <w:spacing w:before="80" w:after="80" w:line="280" w:lineRule="auto"/>
        <w:jc w:val="both"/>
      </w:pPr>
      <w:r w:rsidRPr="0057091C">
        <w:t xml:space="preserve">The Logistic Regression classifier trained on TF-IDF features achieves 65% accuracy on the 20% held-out test set. This result reflects the inherent semantic overlap between closely related IT job categories, particularly between Machine Learning Engineer, Data Scientist, NLP Engineer, NLP Data Scientist, and Prompt Engineer / AI Specialist. Many job descriptions across these categories share a large proportion of common vocabulary (e.g., "model", "training", "data", "Python"), making them difficult to distinguish using bag-of-words features </w:t>
      </w:r>
      <w:r w:rsidRPr="0057091C">
        <w:lastRenderedPageBreak/>
        <w:t>alone. The confusion matrix heatmap confirms that most misclassifications occur between these semantically adjacent categories.</w:t>
      </w:r>
    </w:p>
    <w:p w14:paraId="312E6EB2" w14:textId="77777777" w:rsidR="00754A67" w:rsidRPr="0057091C" w:rsidRDefault="00754A67">
      <w:pPr>
        <w:spacing w:before="60" w:after="60"/>
      </w:pPr>
    </w:p>
    <w:p w14:paraId="5D596E7D" w14:textId="77777777" w:rsidR="00754A67" w:rsidRPr="0057091C" w:rsidRDefault="00000000">
      <w:pPr>
        <w:pStyle w:val="Heading2"/>
      </w:pPr>
      <w:r w:rsidRPr="0057091C">
        <w:t>7.2 Semantic Job Recommendation</w:t>
      </w:r>
    </w:p>
    <w:p w14:paraId="4AF0AAB8" w14:textId="77777777" w:rsidR="00754A67" w:rsidRPr="0057091C" w:rsidRDefault="00000000">
      <w:pPr>
        <w:spacing w:before="80" w:after="80" w:line="280" w:lineRule="auto"/>
        <w:jc w:val="both"/>
      </w:pPr>
      <w:r w:rsidRPr="0057091C">
        <w:t>The Sentence Transformer recommendation module was tested with the query: "Python Machine Learning NLP Docker AWS". The top-5 semantically similar job postings returned were, in order: NLP Engineer (index 11), NLP Data Scientist (index 41), Senior NLP Engineer (index 58), Machine Learning Engineer (index 3), and Prompt Engineer / AI Specialist (index 73). All five results belong to the Machine Learning Engineer or Data Scientist category family, demonstrating strong semantic alignment with the query. The simultaneous TF-IDF classifier prediction for the same input also returned Machine Learning Engineer, showing consistency between the two modules. Table 3 summarizes the recommendation results.</w:t>
      </w:r>
    </w:p>
    <w:p w14:paraId="0DD2319C" w14:textId="77777777" w:rsidR="00754A67" w:rsidRPr="0057091C" w:rsidRDefault="00754A67">
      <w:pPr>
        <w:spacing w:before="60" w:after="60"/>
      </w:pPr>
    </w:p>
    <w:p w14:paraId="53C5DC34" w14:textId="77777777" w:rsidR="00754A67" w:rsidRPr="0057091C" w:rsidRDefault="00000000">
      <w:pPr>
        <w:spacing w:before="80" w:after="100"/>
        <w:jc w:val="center"/>
      </w:pPr>
      <w:r w:rsidRPr="0057091C">
        <w:rPr>
          <w:b/>
          <w:bCs/>
        </w:rPr>
        <w:t>Table 3: Semantic Job Recommendation Results for Query "Python Machine Learning NLP Docker 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1390"/>
        <w:gridCol w:w="3749"/>
        <w:gridCol w:w="3514"/>
      </w:tblGrid>
      <w:tr w:rsidR="00754A67" w:rsidRPr="0057091C" w14:paraId="4061CD1A" w14:textId="77777777">
        <w:tblPrEx>
          <w:tblCellMar>
            <w:top w:w="0" w:type="dxa"/>
            <w:bottom w:w="0" w:type="dxa"/>
          </w:tblCellMar>
        </w:tblPrEx>
        <w:trPr>
          <w:tblHeader/>
        </w:trPr>
        <w:tc>
          <w:tcPr>
            <w:tcW w:w="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89D8903" w14:textId="77777777" w:rsidR="00754A67" w:rsidRPr="0057091C" w:rsidRDefault="00000000">
            <w:pPr>
              <w:jc w:val="center"/>
            </w:pPr>
            <w:r w:rsidRPr="0057091C">
              <w:rPr>
                <w:b/>
                <w:bCs/>
                <w:color w:val="FFFFFF"/>
                <w:sz w:val="20"/>
                <w:szCs w:val="20"/>
              </w:rPr>
              <w:t>Rank</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E9E14EC" w14:textId="77777777" w:rsidR="00754A67" w:rsidRPr="0057091C" w:rsidRDefault="00000000">
            <w:pPr>
              <w:jc w:val="center"/>
            </w:pPr>
            <w:r w:rsidRPr="0057091C">
              <w:rPr>
                <w:b/>
                <w:bCs/>
                <w:color w:val="FFFFFF"/>
                <w:sz w:val="20"/>
                <w:szCs w:val="20"/>
              </w:rPr>
              <w:t>Dataset Index</w:t>
            </w:r>
          </w:p>
        </w:tc>
        <w:tc>
          <w:tcPr>
            <w:tcW w:w="3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195A3F7" w14:textId="77777777" w:rsidR="00754A67" w:rsidRPr="0057091C" w:rsidRDefault="00000000">
            <w:pPr>
              <w:jc w:val="center"/>
            </w:pPr>
            <w:r w:rsidRPr="0057091C">
              <w:rPr>
                <w:b/>
                <w:bCs/>
                <w:color w:val="FFFFFF"/>
                <w:sz w:val="20"/>
                <w:szCs w:val="20"/>
              </w:rPr>
              <w:t>Job Title</w:t>
            </w:r>
          </w:p>
        </w:tc>
        <w:tc>
          <w:tcPr>
            <w:tcW w:w="3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4BFE285" w14:textId="77777777" w:rsidR="00754A67" w:rsidRPr="0057091C" w:rsidRDefault="00000000">
            <w:pPr>
              <w:jc w:val="center"/>
            </w:pPr>
            <w:r w:rsidRPr="0057091C">
              <w:rPr>
                <w:b/>
                <w:bCs/>
                <w:color w:val="FFFFFF"/>
                <w:sz w:val="20"/>
                <w:szCs w:val="20"/>
              </w:rPr>
              <w:t>Category</w:t>
            </w:r>
          </w:p>
        </w:tc>
      </w:tr>
      <w:tr w:rsidR="00754A67" w:rsidRPr="0057091C" w14:paraId="4472BBA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03062E8C" w14:textId="77777777" w:rsidR="00754A67" w:rsidRPr="0057091C" w:rsidRDefault="00000000">
            <w:r w:rsidRPr="0057091C">
              <w:rPr>
                <w:sz w:val="20"/>
                <w:szCs w:val="20"/>
              </w:rPr>
              <w:t>1</w:t>
            </w:r>
          </w:p>
        </w:tc>
        <w:tc>
          <w:tcPr>
            <w:tcW w:w="14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1F346B02" w14:textId="77777777" w:rsidR="00754A67" w:rsidRPr="0057091C" w:rsidRDefault="00000000">
            <w:r w:rsidRPr="0057091C">
              <w:rPr>
                <w:sz w:val="20"/>
                <w:szCs w:val="20"/>
              </w:rPr>
              <w:t>11</w:t>
            </w:r>
          </w:p>
        </w:tc>
        <w:tc>
          <w:tcPr>
            <w:tcW w:w="38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38F9DD68" w14:textId="77777777" w:rsidR="00754A67" w:rsidRPr="0057091C" w:rsidRDefault="00000000">
            <w:r w:rsidRPr="0057091C">
              <w:rPr>
                <w:sz w:val="20"/>
                <w:szCs w:val="20"/>
              </w:rPr>
              <w:t>NLP Engineer</w:t>
            </w:r>
          </w:p>
        </w:tc>
        <w:tc>
          <w:tcPr>
            <w:tcW w:w="356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64AFB9AB" w14:textId="77777777" w:rsidR="00754A67" w:rsidRPr="0057091C" w:rsidRDefault="00000000">
            <w:r w:rsidRPr="0057091C">
              <w:rPr>
                <w:sz w:val="20"/>
                <w:szCs w:val="20"/>
              </w:rPr>
              <w:t>Machine Learning Engineer</w:t>
            </w:r>
          </w:p>
        </w:tc>
      </w:tr>
      <w:tr w:rsidR="00754A67" w:rsidRPr="0057091C" w14:paraId="22728E2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94AF30" w14:textId="77777777" w:rsidR="00754A67" w:rsidRPr="0057091C" w:rsidRDefault="00000000">
            <w:r w:rsidRPr="0057091C">
              <w:rPr>
                <w:sz w:val="20"/>
                <w:szCs w:val="20"/>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11718B" w14:textId="77777777" w:rsidR="00754A67" w:rsidRPr="0057091C" w:rsidRDefault="00000000">
            <w:r w:rsidRPr="0057091C">
              <w:rPr>
                <w:sz w:val="20"/>
                <w:szCs w:val="20"/>
              </w:rPr>
              <w:t>41</w:t>
            </w:r>
          </w:p>
        </w:tc>
        <w:tc>
          <w:tcPr>
            <w:tcW w:w="3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3DC8AD" w14:textId="77777777" w:rsidR="00754A67" w:rsidRPr="0057091C" w:rsidRDefault="00000000">
            <w:r w:rsidRPr="0057091C">
              <w:rPr>
                <w:sz w:val="20"/>
                <w:szCs w:val="20"/>
              </w:rPr>
              <w:t>NLP Data Scientist</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48585B" w14:textId="77777777" w:rsidR="00754A67" w:rsidRPr="0057091C" w:rsidRDefault="00000000">
            <w:r w:rsidRPr="0057091C">
              <w:rPr>
                <w:sz w:val="20"/>
                <w:szCs w:val="20"/>
              </w:rPr>
              <w:t>Data Scientist</w:t>
            </w:r>
          </w:p>
        </w:tc>
      </w:tr>
      <w:tr w:rsidR="00754A67" w:rsidRPr="0057091C" w14:paraId="781D296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1FC421A5" w14:textId="77777777" w:rsidR="00754A67" w:rsidRPr="0057091C" w:rsidRDefault="00000000">
            <w:r w:rsidRPr="0057091C">
              <w:rPr>
                <w:sz w:val="20"/>
                <w:szCs w:val="20"/>
              </w:rPr>
              <w:t>3</w:t>
            </w:r>
          </w:p>
        </w:tc>
        <w:tc>
          <w:tcPr>
            <w:tcW w:w="14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424B889D" w14:textId="77777777" w:rsidR="00754A67" w:rsidRPr="0057091C" w:rsidRDefault="00000000">
            <w:r w:rsidRPr="0057091C">
              <w:rPr>
                <w:sz w:val="20"/>
                <w:szCs w:val="20"/>
              </w:rPr>
              <w:t>58</w:t>
            </w:r>
          </w:p>
        </w:tc>
        <w:tc>
          <w:tcPr>
            <w:tcW w:w="38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66C4C86C" w14:textId="77777777" w:rsidR="00754A67" w:rsidRPr="0057091C" w:rsidRDefault="00000000">
            <w:r w:rsidRPr="0057091C">
              <w:rPr>
                <w:sz w:val="20"/>
                <w:szCs w:val="20"/>
              </w:rPr>
              <w:t>Senior NLP Engineer</w:t>
            </w:r>
          </w:p>
        </w:tc>
        <w:tc>
          <w:tcPr>
            <w:tcW w:w="356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2649CBD3" w14:textId="77777777" w:rsidR="00754A67" w:rsidRPr="0057091C" w:rsidRDefault="00000000">
            <w:r w:rsidRPr="0057091C">
              <w:rPr>
                <w:sz w:val="20"/>
                <w:szCs w:val="20"/>
              </w:rPr>
              <w:t>Machine Learning Engineer</w:t>
            </w:r>
          </w:p>
        </w:tc>
      </w:tr>
      <w:tr w:rsidR="00754A67" w:rsidRPr="0057091C" w14:paraId="164C5AA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CA46C3" w14:textId="77777777" w:rsidR="00754A67" w:rsidRPr="0057091C" w:rsidRDefault="00000000">
            <w:r w:rsidRPr="0057091C">
              <w:rPr>
                <w:sz w:val="20"/>
                <w:szCs w:val="20"/>
              </w:rPr>
              <w:t>4</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096183" w14:textId="77777777" w:rsidR="00754A67" w:rsidRPr="0057091C" w:rsidRDefault="00000000">
            <w:r w:rsidRPr="0057091C">
              <w:rPr>
                <w:sz w:val="20"/>
                <w:szCs w:val="20"/>
              </w:rPr>
              <w:t>3</w:t>
            </w:r>
          </w:p>
        </w:tc>
        <w:tc>
          <w:tcPr>
            <w:tcW w:w="3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EE9AAF" w14:textId="77777777" w:rsidR="00754A67" w:rsidRPr="0057091C" w:rsidRDefault="00000000">
            <w:r w:rsidRPr="0057091C">
              <w:rPr>
                <w:sz w:val="20"/>
                <w:szCs w:val="20"/>
              </w:rPr>
              <w:t>Machine Learning Engineer</w:t>
            </w:r>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B0F8F9" w14:textId="77777777" w:rsidR="00754A67" w:rsidRPr="0057091C" w:rsidRDefault="00000000">
            <w:r w:rsidRPr="0057091C">
              <w:rPr>
                <w:sz w:val="20"/>
                <w:szCs w:val="20"/>
              </w:rPr>
              <w:t>Machine Learning Engineer</w:t>
            </w:r>
          </w:p>
        </w:tc>
      </w:tr>
      <w:tr w:rsidR="00754A67" w:rsidRPr="0057091C" w14:paraId="482015F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0A3E6541" w14:textId="77777777" w:rsidR="00754A67" w:rsidRPr="0057091C" w:rsidRDefault="00000000">
            <w:r w:rsidRPr="0057091C">
              <w:rPr>
                <w:sz w:val="20"/>
                <w:szCs w:val="20"/>
              </w:rPr>
              <w:t>5</w:t>
            </w:r>
          </w:p>
        </w:tc>
        <w:tc>
          <w:tcPr>
            <w:tcW w:w="14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16BF2504" w14:textId="77777777" w:rsidR="00754A67" w:rsidRPr="0057091C" w:rsidRDefault="00000000">
            <w:r w:rsidRPr="0057091C">
              <w:rPr>
                <w:sz w:val="20"/>
                <w:szCs w:val="20"/>
              </w:rPr>
              <w:t>73</w:t>
            </w:r>
          </w:p>
        </w:tc>
        <w:tc>
          <w:tcPr>
            <w:tcW w:w="380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3DFBB8FC" w14:textId="77777777" w:rsidR="00754A67" w:rsidRPr="0057091C" w:rsidRDefault="00000000">
            <w:r w:rsidRPr="0057091C">
              <w:rPr>
                <w:sz w:val="20"/>
                <w:szCs w:val="20"/>
              </w:rPr>
              <w:t>Prompt Engineer / AI Specialist</w:t>
            </w:r>
          </w:p>
        </w:tc>
        <w:tc>
          <w:tcPr>
            <w:tcW w:w="3560" w:type="dxa"/>
            <w:tcBorders>
              <w:top w:val="single" w:sz="1" w:space="0" w:color="999999"/>
              <w:left w:val="single" w:sz="1" w:space="0" w:color="999999"/>
              <w:bottom w:val="single" w:sz="1" w:space="0" w:color="999999"/>
              <w:right w:val="single" w:sz="1" w:space="0" w:color="999999"/>
            </w:tcBorders>
            <w:shd w:val="clear" w:color="auto" w:fill="EBF0F7"/>
            <w:tcMar>
              <w:top w:w="80" w:type="dxa"/>
              <w:left w:w="120" w:type="dxa"/>
              <w:bottom w:w="80" w:type="dxa"/>
              <w:right w:w="120" w:type="dxa"/>
            </w:tcMar>
          </w:tcPr>
          <w:p w14:paraId="7CF46DAA" w14:textId="77777777" w:rsidR="00754A67" w:rsidRPr="0057091C" w:rsidRDefault="00000000">
            <w:r w:rsidRPr="0057091C">
              <w:rPr>
                <w:sz w:val="20"/>
                <w:szCs w:val="20"/>
              </w:rPr>
              <w:t>Machine Learning Engineer</w:t>
            </w:r>
          </w:p>
        </w:tc>
      </w:tr>
    </w:tbl>
    <w:p w14:paraId="11F733F2" w14:textId="77777777" w:rsidR="00754A67" w:rsidRPr="0057091C" w:rsidRDefault="00754A67">
      <w:pPr>
        <w:spacing w:before="60" w:after="60"/>
      </w:pPr>
    </w:p>
    <w:p w14:paraId="53907985" w14:textId="77777777" w:rsidR="00754A67" w:rsidRPr="0057091C" w:rsidRDefault="00000000">
      <w:pPr>
        <w:pStyle w:val="Heading2"/>
      </w:pPr>
      <w:r w:rsidRPr="0057091C">
        <w:t>7.3 Resume-JD Match Score and Skill Gap Analysis</w:t>
      </w:r>
    </w:p>
    <w:p w14:paraId="6892BC67" w14:textId="77777777" w:rsidR="00754A67" w:rsidRPr="0057091C" w:rsidRDefault="00000000">
      <w:pPr>
        <w:spacing w:before="80" w:after="80" w:line="280" w:lineRule="auto"/>
        <w:jc w:val="both"/>
      </w:pPr>
      <w:r w:rsidRPr="0057091C">
        <w:t>The match scoring module computes a cosine similarity score between TF-IDF vectors of the resume and job description. A strong resume that closely mirrors the vocabulary of a specific job description will receive a high match percentage, while a generic or misaligned resume will receive a lower score. The skill gap output directly identifies which of the twelve predefined technical skills appear in the job description but are absent from the resume, providing the candidate with a targeted list of competencies to acquire or emphasize. For example, a resume containing references to Python and Machine Learning matched against a JD requiring NLP, Docker, and AWS would yield matched skills {python, machine learning} and missing skills {</w:t>
      </w:r>
      <w:proofErr w:type="spellStart"/>
      <w:r w:rsidRPr="0057091C">
        <w:t>nlp</w:t>
      </w:r>
      <w:proofErr w:type="spellEnd"/>
      <w:r w:rsidRPr="0057091C">
        <w:t xml:space="preserve">, docker, </w:t>
      </w:r>
      <w:proofErr w:type="spellStart"/>
      <w:r w:rsidRPr="0057091C">
        <w:t>aws</w:t>
      </w:r>
      <w:proofErr w:type="spellEnd"/>
      <w:r w:rsidRPr="0057091C">
        <w:t>}, with the system recommending improvement in those three areas.</w:t>
      </w:r>
    </w:p>
    <w:p w14:paraId="6052BA7F" w14:textId="77777777" w:rsidR="00754A67" w:rsidRPr="0057091C" w:rsidRDefault="00754A67">
      <w:pPr>
        <w:spacing w:before="60" w:after="60"/>
      </w:pPr>
    </w:p>
    <w:p w14:paraId="60C9765F" w14:textId="77777777" w:rsidR="00754A67" w:rsidRPr="0057091C" w:rsidRDefault="00000000">
      <w:pPr>
        <w:pStyle w:val="Heading2"/>
      </w:pPr>
      <w:r w:rsidRPr="0057091C">
        <w:t>7.4 Dataset Visualization</w:t>
      </w:r>
    </w:p>
    <w:p w14:paraId="2BCF0B5B" w14:textId="77777777" w:rsidR="00754A67" w:rsidRPr="0057091C" w:rsidRDefault="00000000">
      <w:pPr>
        <w:spacing w:before="80" w:after="80" w:line="280" w:lineRule="auto"/>
        <w:jc w:val="both"/>
      </w:pPr>
      <w:r w:rsidRPr="0057091C">
        <w:t xml:space="preserve">The job category distribution bar chart confirms that the dataset is relatively balanced across the eight categories, with each category contributing a comparable number of postings. The top-15 TF-IDF word importance chart reveals that the most globally weighted terms in the dataset are general IT vocabulary such as "data", "experience", "team", "work", "system", and "model", reflecting the domain-specific but cross-category nature of the corpus. Terms with high TF-IDF weights are those that are frequent within the corpus overall, </w:t>
      </w:r>
      <w:r w:rsidRPr="0057091C">
        <w:lastRenderedPageBreak/>
        <w:t>while more discriminative category-specific terms receive lower global weights but higher per-document weights.</w:t>
      </w:r>
    </w:p>
    <w:p w14:paraId="40F36AAA" w14:textId="77777777" w:rsidR="00754A67" w:rsidRPr="0057091C" w:rsidRDefault="00000000">
      <w:pPr>
        <w:pStyle w:val="Heading1"/>
      </w:pPr>
      <w:r w:rsidRPr="0057091C">
        <w:t>8. Advantages and Limitations</w:t>
      </w:r>
    </w:p>
    <w:p w14:paraId="554FD5F8" w14:textId="77777777" w:rsidR="00754A67" w:rsidRPr="0057091C" w:rsidRDefault="00000000">
      <w:pPr>
        <w:pStyle w:val="Heading2"/>
      </w:pPr>
      <w:r w:rsidRPr="0057091C">
        <w:t>8.1 Advantages</w:t>
      </w:r>
    </w:p>
    <w:p w14:paraId="72D07F9B" w14:textId="77777777" w:rsidR="00754A67" w:rsidRPr="0057091C" w:rsidRDefault="00000000">
      <w:pPr>
        <w:pStyle w:val="ListParagraph"/>
        <w:numPr>
          <w:ilvl w:val="0"/>
          <w:numId w:val="3"/>
        </w:numPr>
        <w:spacing w:before="56" w:after="56"/>
      </w:pPr>
      <w:r w:rsidRPr="0057091C">
        <w:t>The system integrates both classical NLP (TF-IDF, Logistic Regression) and modern LLM-based methods (Sentence Transformers) within a single cohesive pipeline, demonstrating the complementary strengths of both approaches.</w:t>
      </w:r>
    </w:p>
    <w:p w14:paraId="43BC4875" w14:textId="77777777" w:rsidR="00754A67" w:rsidRPr="0057091C" w:rsidRDefault="00000000">
      <w:pPr>
        <w:pStyle w:val="ListParagraph"/>
        <w:numPr>
          <w:ilvl w:val="0"/>
          <w:numId w:val="3"/>
        </w:numPr>
        <w:spacing w:before="56" w:after="56"/>
      </w:pPr>
      <w:r w:rsidRPr="0057091C">
        <w:t>The four-module architecture cleanly separates classification, recommendation, and matching concerns, making each module independently understandable, testable, and extensible.</w:t>
      </w:r>
    </w:p>
    <w:p w14:paraId="293480C1" w14:textId="77777777" w:rsidR="00754A67" w:rsidRPr="0057091C" w:rsidRDefault="00000000">
      <w:pPr>
        <w:pStyle w:val="ListParagraph"/>
        <w:numPr>
          <w:ilvl w:val="0"/>
          <w:numId w:val="3"/>
        </w:numPr>
        <w:spacing w:before="56" w:after="56"/>
      </w:pPr>
      <w:r w:rsidRPr="0057091C">
        <w:t xml:space="preserve">The shared TF-IDF vectorizer and </w:t>
      </w:r>
      <w:proofErr w:type="spellStart"/>
      <w:r w:rsidRPr="0057091C">
        <w:t>clean_</w:t>
      </w:r>
      <w:proofErr w:type="gramStart"/>
      <w:r w:rsidRPr="0057091C">
        <w:t>text</w:t>
      </w:r>
      <w:proofErr w:type="spellEnd"/>
      <w:r w:rsidRPr="0057091C">
        <w:t>(</w:t>
      </w:r>
      <w:proofErr w:type="gramEnd"/>
      <w:r w:rsidRPr="0057091C">
        <w:t>) function ensure consistent text representation across all modules, reducing the risk of preprocessing inconsistencies.</w:t>
      </w:r>
    </w:p>
    <w:p w14:paraId="5E3C3431" w14:textId="77777777" w:rsidR="00754A67" w:rsidRPr="0057091C" w:rsidRDefault="00000000">
      <w:pPr>
        <w:pStyle w:val="ListParagraph"/>
        <w:numPr>
          <w:ilvl w:val="0"/>
          <w:numId w:val="3"/>
        </w:numPr>
        <w:spacing w:before="56" w:after="56"/>
      </w:pPr>
      <w:r w:rsidRPr="0057091C">
        <w:t>The semantic recommendation module provides meaningful job suggestions even for queries that do not contain exact keywords from the job postings, leveraging the contextual embedding capabilities of transformer models.</w:t>
      </w:r>
    </w:p>
    <w:p w14:paraId="46AB31F6" w14:textId="77777777" w:rsidR="00754A67" w:rsidRPr="0057091C" w:rsidRDefault="00000000">
      <w:pPr>
        <w:pStyle w:val="ListParagraph"/>
        <w:numPr>
          <w:ilvl w:val="0"/>
          <w:numId w:val="3"/>
        </w:numPr>
        <w:spacing w:before="56" w:after="56"/>
      </w:pPr>
      <w:r w:rsidRPr="0057091C">
        <w:t xml:space="preserve">The interactive </w:t>
      </w:r>
      <w:proofErr w:type="spellStart"/>
      <w:r w:rsidRPr="0057091C">
        <w:t>ipywidgets</w:t>
      </w:r>
      <w:proofErr w:type="spellEnd"/>
      <w:r w:rsidRPr="0057091C">
        <w:t>-based matcher modules enable real-time, self-service skill gap analysis without requiring any server infrastructure or external deployment.</w:t>
      </w:r>
    </w:p>
    <w:p w14:paraId="30A8955E" w14:textId="77777777" w:rsidR="00754A67" w:rsidRPr="0057091C" w:rsidRDefault="00000000">
      <w:pPr>
        <w:pStyle w:val="ListParagraph"/>
        <w:numPr>
          <w:ilvl w:val="0"/>
          <w:numId w:val="3"/>
        </w:numPr>
        <w:spacing w:before="56" w:after="56"/>
      </w:pPr>
      <w:r w:rsidRPr="0057091C">
        <w:t>PDF upload support in Module 4 makes the system usable with actual resume files, increasing its practical utility beyond text-paste workflows.</w:t>
      </w:r>
    </w:p>
    <w:p w14:paraId="4E76F94F" w14:textId="77777777" w:rsidR="00754A67" w:rsidRPr="0057091C" w:rsidRDefault="00000000">
      <w:pPr>
        <w:pStyle w:val="ListParagraph"/>
        <w:numPr>
          <w:ilvl w:val="0"/>
          <w:numId w:val="3"/>
        </w:numPr>
        <w:spacing w:before="56" w:after="56"/>
      </w:pPr>
      <w:r w:rsidRPr="0057091C">
        <w:t>The three visualizations (category distribution, TF-IDF word importance, confusion matrix) provide strong interpretability support for both the dataset characteristics and the classification model behavior.</w:t>
      </w:r>
    </w:p>
    <w:p w14:paraId="45473473" w14:textId="77777777" w:rsidR="00754A67" w:rsidRPr="0057091C" w:rsidRDefault="00754A67">
      <w:pPr>
        <w:spacing w:before="60" w:after="60"/>
      </w:pPr>
    </w:p>
    <w:p w14:paraId="57B3F711" w14:textId="77777777" w:rsidR="00754A67" w:rsidRPr="0057091C" w:rsidRDefault="00000000">
      <w:pPr>
        <w:pStyle w:val="Heading2"/>
      </w:pPr>
      <w:r w:rsidRPr="0057091C">
        <w:t>8.2 Limitations</w:t>
      </w:r>
    </w:p>
    <w:p w14:paraId="2E1A3878" w14:textId="77777777" w:rsidR="00754A67" w:rsidRPr="0057091C" w:rsidRDefault="00000000">
      <w:pPr>
        <w:pStyle w:val="ListParagraph"/>
        <w:numPr>
          <w:ilvl w:val="0"/>
          <w:numId w:val="3"/>
        </w:numPr>
        <w:spacing w:before="56" w:after="56"/>
      </w:pPr>
      <w:r w:rsidRPr="0057091C">
        <w:t>The 65% classification accuracy indicates that TF-IDF features are insufficient to fully disambiguate semantically overlapping job categories. A transformer-based classifier would likely achieve substantially higher accuracy.</w:t>
      </w:r>
    </w:p>
    <w:p w14:paraId="3EF51FA5" w14:textId="77777777" w:rsidR="00754A67" w:rsidRPr="0057091C" w:rsidRDefault="00000000">
      <w:pPr>
        <w:pStyle w:val="ListParagraph"/>
        <w:numPr>
          <w:ilvl w:val="0"/>
          <w:numId w:val="3"/>
        </w:numPr>
        <w:spacing w:before="56" w:after="56"/>
      </w:pPr>
      <w:r w:rsidRPr="0057091C">
        <w:t>The predefined skill list of twelve terms is small and fixed. It does not cover the full breadth of technical and soft skills relevant to IT roles, and skills phrased differently from the list entries will not be detected.</w:t>
      </w:r>
    </w:p>
    <w:p w14:paraId="5CCBE4CA" w14:textId="77777777" w:rsidR="00754A67" w:rsidRPr="0057091C" w:rsidRDefault="00000000">
      <w:pPr>
        <w:pStyle w:val="ListParagraph"/>
        <w:numPr>
          <w:ilvl w:val="0"/>
          <w:numId w:val="3"/>
        </w:numPr>
        <w:spacing w:before="56" w:after="56"/>
      </w:pPr>
      <w:r w:rsidRPr="0057091C">
        <w:t>The TF-IDF match score between resume and job description measures lexical overlap rather than semantic alignment. A candidate who describes equivalent skills using different vocabulary will receive an artificially low score.</w:t>
      </w:r>
    </w:p>
    <w:p w14:paraId="15151026" w14:textId="77777777" w:rsidR="00754A67" w:rsidRPr="0057091C" w:rsidRDefault="00000000">
      <w:pPr>
        <w:pStyle w:val="ListParagraph"/>
        <w:numPr>
          <w:ilvl w:val="0"/>
          <w:numId w:val="3"/>
        </w:numPr>
        <w:spacing w:before="56" w:after="56"/>
      </w:pPr>
      <w:r w:rsidRPr="0057091C">
        <w:t>PyPDF2 can only extract machine-readable text from PDF files. Scanned resumes or PDFs with image-based content cannot be processed without OCR integration.</w:t>
      </w:r>
    </w:p>
    <w:p w14:paraId="64193175" w14:textId="77777777" w:rsidR="00754A67" w:rsidRPr="0057091C" w:rsidRDefault="00000000">
      <w:pPr>
        <w:pStyle w:val="ListParagraph"/>
        <w:numPr>
          <w:ilvl w:val="0"/>
          <w:numId w:val="3"/>
        </w:numPr>
        <w:spacing w:before="56" w:after="56"/>
      </w:pPr>
      <w:r w:rsidRPr="0057091C">
        <w:t>The system does not consider the seniority or experience level of the candidate or the posted role, treating a junior and senior posting in the same category as equivalent.</w:t>
      </w:r>
    </w:p>
    <w:p w14:paraId="358B436D" w14:textId="77777777" w:rsidR="00754A67" w:rsidRPr="0057091C" w:rsidRDefault="00000000">
      <w:pPr>
        <w:pStyle w:val="ListParagraph"/>
        <w:numPr>
          <w:ilvl w:val="0"/>
          <w:numId w:val="3"/>
        </w:numPr>
        <w:spacing w:before="56" w:after="56"/>
      </w:pPr>
      <w:r w:rsidRPr="0057091C">
        <w:t xml:space="preserve">The </w:t>
      </w:r>
      <w:proofErr w:type="spellStart"/>
      <w:r w:rsidRPr="0057091C">
        <w:t>ipywidgets</w:t>
      </w:r>
      <w:proofErr w:type="spellEnd"/>
      <w:r w:rsidRPr="0057091C">
        <w:t xml:space="preserve"> interface is functional only within Kaggle and </w:t>
      </w:r>
      <w:proofErr w:type="spellStart"/>
      <w:r w:rsidRPr="0057091C">
        <w:t>Jupyter</w:t>
      </w:r>
      <w:proofErr w:type="spellEnd"/>
      <w:r w:rsidRPr="0057091C">
        <w:t xml:space="preserve"> Notebook environments; it cannot be deployed as a standalone web application without additional frameworks.</w:t>
      </w:r>
    </w:p>
    <w:p w14:paraId="3AA671FB" w14:textId="77777777" w:rsidR="00754A67" w:rsidRPr="0057091C" w:rsidRDefault="00000000">
      <w:pPr>
        <w:pStyle w:val="Heading1"/>
      </w:pPr>
      <w:r w:rsidRPr="0057091C">
        <w:t>9. Future Work</w:t>
      </w:r>
    </w:p>
    <w:p w14:paraId="1E6F8BAB" w14:textId="77777777" w:rsidR="00754A67" w:rsidRPr="0057091C" w:rsidRDefault="00000000">
      <w:pPr>
        <w:spacing w:before="80" w:after="80" w:line="280" w:lineRule="auto"/>
        <w:jc w:val="both"/>
      </w:pPr>
      <w:r w:rsidRPr="0057091C">
        <w:t>Several directions for future enhancement are identified:</w:t>
      </w:r>
    </w:p>
    <w:p w14:paraId="384DDEA9" w14:textId="77777777" w:rsidR="00754A67" w:rsidRPr="0057091C" w:rsidRDefault="00000000">
      <w:pPr>
        <w:pStyle w:val="ListParagraph"/>
        <w:numPr>
          <w:ilvl w:val="0"/>
          <w:numId w:val="2"/>
        </w:numPr>
        <w:spacing w:before="56" w:after="56"/>
      </w:pPr>
      <w:r w:rsidRPr="0057091C">
        <w:lastRenderedPageBreak/>
        <w:t xml:space="preserve">Transformer-Based Classification: Replace the Logistic Regression classifier with a fine-tuned BERT or </w:t>
      </w:r>
      <w:proofErr w:type="spellStart"/>
      <w:r w:rsidRPr="0057091C">
        <w:t>RoBERTa</w:t>
      </w:r>
      <w:proofErr w:type="spellEnd"/>
      <w:r w:rsidRPr="0057091C">
        <w:t xml:space="preserve"> model to improve category prediction accuracy, particularly for semantically overlapping categories such as Machine Learning Engineer and Data Scientist.</w:t>
      </w:r>
    </w:p>
    <w:p w14:paraId="1E63D46F" w14:textId="77777777" w:rsidR="00754A67" w:rsidRPr="0057091C" w:rsidRDefault="00000000">
      <w:pPr>
        <w:pStyle w:val="ListParagraph"/>
        <w:numPr>
          <w:ilvl w:val="0"/>
          <w:numId w:val="2"/>
        </w:numPr>
        <w:spacing w:before="56" w:after="56"/>
      </w:pPr>
      <w:r w:rsidRPr="0057091C">
        <w:t>Named Entity Recognition for Skill Extraction: Replace the fixed keyword list with a NER-based skill extraction model (e.g., trained on the ESCO or O*NET skill ontology) to detect a wider range of skills expressed in varied linguistic forms.</w:t>
      </w:r>
    </w:p>
    <w:p w14:paraId="76D97465" w14:textId="77777777" w:rsidR="00754A67" w:rsidRPr="0057091C" w:rsidRDefault="00000000">
      <w:pPr>
        <w:pStyle w:val="ListParagraph"/>
        <w:numPr>
          <w:ilvl w:val="0"/>
          <w:numId w:val="2"/>
        </w:numPr>
        <w:spacing w:before="56" w:after="56"/>
      </w:pPr>
      <w:r w:rsidRPr="0057091C">
        <w:t>Semantic Match Scoring: Replace or supplement TF-IDF cosine similarity in the matching modules with cross-encoder similarity models that compare resume and job description text in a semantically aware, interaction-based manner.</w:t>
      </w:r>
    </w:p>
    <w:p w14:paraId="0F53513D" w14:textId="77777777" w:rsidR="00754A67" w:rsidRPr="0057091C" w:rsidRDefault="00000000">
      <w:pPr>
        <w:pStyle w:val="ListParagraph"/>
        <w:numPr>
          <w:ilvl w:val="0"/>
          <w:numId w:val="2"/>
        </w:numPr>
        <w:spacing w:before="56" w:after="56"/>
      </w:pPr>
      <w:r w:rsidRPr="0057091C">
        <w:t>OCR Integration: Integrate Tesseract OCR to enable processing of scanned PDF resumes and image-based documents.</w:t>
      </w:r>
    </w:p>
    <w:p w14:paraId="0A603F18" w14:textId="77777777" w:rsidR="00754A67" w:rsidRPr="0057091C" w:rsidRDefault="00000000">
      <w:pPr>
        <w:pStyle w:val="ListParagraph"/>
        <w:numPr>
          <w:ilvl w:val="0"/>
          <w:numId w:val="2"/>
        </w:numPr>
        <w:spacing w:before="56" w:after="56"/>
      </w:pPr>
      <w:r w:rsidRPr="0057091C">
        <w:t>Experience-Level Filtering: Add detection of seniority indicators (junior, senior, lead, principal) in both resumes and job postings to enable experience-level-aware filtering of recommendations.</w:t>
      </w:r>
    </w:p>
    <w:p w14:paraId="29613C75" w14:textId="77777777" w:rsidR="00754A67" w:rsidRPr="0057091C" w:rsidRDefault="00000000">
      <w:pPr>
        <w:pStyle w:val="ListParagraph"/>
        <w:numPr>
          <w:ilvl w:val="0"/>
          <w:numId w:val="2"/>
        </w:numPr>
        <w:spacing w:before="56" w:after="56"/>
      </w:pPr>
      <w:proofErr w:type="spellStart"/>
      <w:r w:rsidRPr="0057091C">
        <w:t>Gradio</w:t>
      </w:r>
      <w:proofErr w:type="spellEnd"/>
      <w:r w:rsidRPr="0057091C">
        <w:t xml:space="preserve"> or </w:t>
      </w:r>
      <w:proofErr w:type="spellStart"/>
      <w:r w:rsidRPr="0057091C">
        <w:t>Streamlit</w:t>
      </w:r>
      <w:proofErr w:type="spellEnd"/>
      <w:r w:rsidRPr="0057091C">
        <w:t xml:space="preserve"> Deployment: Port the </w:t>
      </w:r>
      <w:proofErr w:type="spellStart"/>
      <w:r w:rsidRPr="0057091C">
        <w:t>ipywidgets</w:t>
      </w:r>
      <w:proofErr w:type="spellEnd"/>
      <w:r w:rsidRPr="0057091C">
        <w:t xml:space="preserve"> interface to </w:t>
      </w:r>
      <w:proofErr w:type="spellStart"/>
      <w:r w:rsidRPr="0057091C">
        <w:t>Gradio</w:t>
      </w:r>
      <w:proofErr w:type="spellEnd"/>
      <w:r w:rsidRPr="0057091C">
        <w:t xml:space="preserve"> or </w:t>
      </w:r>
      <w:proofErr w:type="spellStart"/>
      <w:r w:rsidRPr="0057091C">
        <w:t>Streamlit</w:t>
      </w:r>
      <w:proofErr w:type="spellEnd"/>
      <w:r w:rsidRPr="0057091C">
        <w:t xml:space="preserve"> to enable public web deployment without requiring a Kaggle or </w:t>
      </w:r>
      <w:proofErr w:type="spellStart"/>
      <w:r w:rsidRPr="0057091C">
        <w:t>Jupyter</w:t>
      </w:r>
      <w:proofErr w:type="spellEnd"/>
      <w:r w:rsidRPr="0057091C">
        <w:t xml:space="preserve"> environment.</w:t>
      </w:r>
    </w:p>
    <w:p w14:paraId="12592BF3" w14:textId="77777777" w:rsidR="00754A67" w:rsidRPr="0057091C" w:rsidRDefault="00000000">
      <w:pPr>
        <w:pStyle w:val="ListParagraph"/>
        <w:numPr>
          <w:ilvl w:val="0"/>
          <w:numId w:val="2"/>
        </w:numPr>
        <w:spacing w:before="56" w:after="56"/>
      </w:pPr>
      <w:r w:rsidRPr="0057091C">
        <w:t>Expanded Dataset and Categories: Extend the dataset to cover non-IT domains (finance, healthcare, marketing, legal) and additional specialized sub-roles to broaden the system's applicability.</w:t>
      </w:r>
    </w:p>
    <w:p w14:paraId="01F7BBC8" w14:textId="77777777" w:rsidR="00754A67" w:rsidRPr="0057091C" w:rsidRDefault="00000000">
      <w:pPr>
        <w:pStyle w:val="ListParagraph"/>
        <w:numPr>
          <w:ilvl w:val="0"/>
          <w:numId w:val="2"/>
        </w:numPr>
        <w:spacing w:before="56" w:after="56"/>
      </w:pPr>
      <w:r w:rsidRPr="0057091C">
        <w:t>Explainability Layer: Add SHAP or LIME-based feature attribution to explain which words in a job description most influenced the classifier's category prediction, improving transparency for end users.</w:t>
      </w:r>
    </w:p>
    <w:p w14:paraId="17EBAB78" w14:textId="77777777" w:rsidR="00754A67" w:rsidRPr="0057091C" w:rsidRDefault="00000000">
      <w:pPr>
        <w:pStyle w:val="Heading1"/>
      </w:pPr>
      <w:r w:rsidRPr="0057091C">
        <w:t>10. Conclusion</w:t>
      </w:r>
    </w:p>
    <w:p w14:paraId="471DDCD5" w14:textId="77777777" w:rsidR="00754A67" w:rsidRPr="0057091C" w:rsidRDefault="00000000">
      <w:pPr>
        <w:spacing w:before="80" w:after="80" w:line="280" w:lineRule="auto"/>
        <w:jc w:val="both"/>
      </w:pPr>
      <w:r w:rsidRPr="0057091C">
        <w:t>This paper presented a complete, four-module NLP and LLM-based system for Job Description Classification and Skill Recommendation, implemented in Python on the Kaggle platform. The system combines TF-IDF vectorization and Logistic Regression for interpretable text classification with the all-MiniLM-L6-v2 Sentence Transformer for rich semantic job recommendation, achieving a classification accuracy of 65% and demonstrating strong semantic retrieval quality in the recommendation module. Two interactive resume-to-job-description matcher modules provide real-time skill gap analysis and match scoring, with the fourth module extending PDF resume support through PyPDF2 integration.</w:t>
      </w:r>
    </w:p>
    <w:p w14:paraId="5FADB7BC" w14:textId="77777777" w:rsidR="00754A67" w:rsidRPr="0057091C" w:rsidRDefault="00754A67">
      <w:pPr>
        <w:spacing w:before="60" w:after="60"/>
      </w:pPr>
    </w:p>
    <w:p w14:paraId="266E97C4" w14:textId="77777777" w:rsidR="00754A67" w:rsidRPr="0057091C" w:rsidRDefault="00000000">
      <w:pPr>
        <w:spacing w:before="80" w:after="80" w:line="280" w:lineRule="auto"/>
        <w:jc w:val="both"/>
      </w:pPr>
      <w:r w:rsidRPr="0057091C">
        <w:t>The system successfully demonstrates that classical and modern NLP techniques are not mutually exclusive but can be integrated into a coherent pipeline where each method contributes its distinct strength: TF-IDF for efficient, interpretable bag-of-words representation; Logistic Regression for transparent supervised classification; Sentence Transformers for deep semantic understanding; and cosine similarity for flexible, threshold-free retrieval and matching. The interactive widget interfaces, three analytical visualizations, and shared preprocessing components collectively make the system both educationally informative and practically applicable.</w:t>
      </w:r>
    </w:p>
    <w:p w14:paraId="7BC10654" w14:textId="77777777" w:rsidR="00754A67" w:rsidRPr="0057091C" w:rsidRDefault="00754A67">
      <w:pPr>
        <w:spacing w:before="60" w:after="60"/>
      </w:pPr>
    </w:p>
    <w:p w14:paraId="371CB356" w14:textId="77777777" w:rsidR="00754A67" w:rsidRPr="0057091C" w:rsidRDefault="00000000">
      <w:pPr>
        <w:spacing w:before="80" w:after="80" w:line="280" w:lineRule="auto"/>
        <w:jc w:val="both"/>
      </w:pPr>
      <w:r w:rsidRPr="0057091C">
        <w:t xml:space="preserve">Future work will focus on replacing the Logistic Regression classifier with a fine-tuned transformer model, expanding the skill extraction capability through NER, and deploying the system as a public web application via </w:t>
      </w:r>
      <w:proofErr w:type="spellStart"/>
      <w:r w:rsidRPr="0057091C">
        <w:t>Gradio</w:t>
      </w:r>
      <w:proofErr w:type="spellEnd"/>
      <w:r w:rsidRPr="0057091C">
        <w:t xml:space="preserve"> or </w:t>
      </w:r>
      <w:proofErr w:type="spellStart"/>
      <w:r w:rsidRPr="0057091C">
        <w:t>Streamlit</w:t>
      </w:r>
      <w:proofErr w:type="spellEnd"/>
      <w:r w:rsidRPr="0057091C">
        <w:t>. This project contributes a meaningful demonstration of how integrated NLP pipelines can address the real-world recruitment intelligence challenge of connecting candidates to appropriate opportunities through automated classification and personalized skill recommendation.</w:t>
      </w:r>
    </w:p>
    <w:p w14:paraId="6318B698" w14:textId="77777777" w:rsidR="00754A67" w:rsidRPr="0057091C" w:rsidRDefault="00000000">
      <w:pPr>
        <w:pStyle w:val="Heading1"/>
      </w:pPr>
      <w:r w:rsidRPr="0057091C">
        <w:lastRenderedPageBreak/>
        <w:t>References</w:t>
      </w:r>
    </w:p>
    <w:p w14:paraId="4621C294" w14:textId="77777777" w:rsidR="00754A67" w:rsidRPr="0057091C" w:rsidRDefault="00000000">
      <w:pPr>
        <w:spacing w:before="72" w:after="72" w:line="276" w:lineRule="auto"/>
        <w:ind w:left="720" w:hanging="720"/>
      </w:pPr>
      <w:r w:rsidRPr="0057091C">
        <w:t>[1</w:t>
      </w:r>
      <w:proofErr w:type="gramStart"/>
      <w:r w:rsidRPr="0057091C">
        <w:t>]  Bird</w:t>
      </w:r>
      <w:proofErr w:type="gramEnd"/>
      <w:r w:rsidRPr="0057091C">
        <w:t>, S., Klein, E., &amp; Loper, E. (2009). Natural Language Processing with Python. O'Reilly Media. Available: https://www.nltk.org/book/</w:t>
      </w:r>
    </w:p>
    <w:p w14:paraId="18328E0C" w14:textId="77777777" w:rsidR="00754A67" w:rsidRPr="0057091C" w:rsidRDefault="00000000">
      <w:pPr>
        <w:spacing w:before="72" w:after="72" w:line="276" w:lineRule="auto"/>
        <w:ind w:left="720" w:hanging="720"/>
      </w:pPr>
      <w:r w:rsidRPr="0057091C">
        <w:t>[2</w:t>
      </w:r>
      <w:proofErr w:type="gramStart"/>
      <w:r w:rsidRPr="0057091C">
        <w:t>]  NLTK</w:t>
      </w:r>
      <w:proofErr w:type="gramEnd"/>
      <w:r w:rsidRPr="0057091C">
        <w:t xml:space="preserve"> Project. (2026). NLTK Tokenize Documentation. Available: https://www.nltk.org/api/nltk.tokenize.html</w:t>
      </w:r>
    </w:p>
    <w:p w14:paraId="66801383" w14:textId="77777777" w:rsidR="00754A67" w:rsidRPr="0057091C" w:rsidRDefault="00000000">
      <w:pPr>
        <w:spacing w:before="72" w:after="72" w:line="276" w:lineRule="auto"/>
        <w:ind w:left="720" w:hanging="720"/>
      </w:pPr>
      <w:r w:rsidRPr="0057091C">
        <w:t>[3</w:t>
      </w:r>
      <w:proofErr w:type="gramStart"/>
      <w:r w:rsidRPr="0057091C">
        <w:t>]  Pedregosa</w:t>
      </w:r>
      <w:proofErr w:type="gramEnd"/>
      <w:r w:rsidRPr="0057091C">
        <w:t>, F., et al. (2011). Scikit-learn: Machine Learning in Python. Journal of Machine Learning Research, 12, 2825–2830.</w:t>
      </w:r>
    </w:p>
    <w:p w14:paraId="5A79686C" w14:textId="77777777" w:rsidR="00754A67" w:rsidRPr="0057091C" w:rsidRDefault="00000000">
      <w:pPr>
        <w:spacing w:before="72" w:after="72" w:line="276" w:lineRule="auto"/>
        <w:ind w:left="720" w:hanging="720"/>
      </w:pPr>
      <w:r w:rsidRPr="0057091C">
        <w:t>[4</w:t>
      </w:r>
      <w:proofErr w:type="gramStart"/>
      <w:r w:rsidRPr="0057091C">
        <w:t>]  PyPDF</w:t>
      </w:r>
      <w:proofErr w:type="gramEnd"/>
      <w:r w:rsidRPr="0057091C">
        <w:t>2 Developers. (2026). PyPDF2 Documentation. Available: https://pypdf2.readthedocs.io/</w:t>
      </w:r>
    </w:p>
    <w:p w14:paraId="7EA7DD49" w14:textId="77777777" w:rsidR="00754A67" w:rsidRPr="0057091C" w:rsidRDefault="00000000">
      <w:pPr>
        <w:spacing w:before="72" w:after="72" w:line="276" w:lineRule="auto"/>
        <w:ind w:left="720" w:hanging="720"/>
      </w:pPr>
      <w:r w:rsidRPr="0057091C">
        <w:t>[5</w:t>
      </w:r>
      <w:proofErr w:type="gramStart"/>
      <w:r w:rsidRPr="0057091C">
        <w:t>]  Hugging</w:t>
      </w:r>
      <w:proofErr w:type="gramEnd"/>
      <w:r w:rsidRPr="0057091C">
        <w:t xml:space="preserve"> Face. (2026). Sentence Transformers: all-MiniLM-L6-v2. Available: https://huggingface.co/sentence-transformers/all-MiniLM-L6-v2</w:t>
      </w:r>
    </w:p>
    <w:p w14:paraId="08E1227F" w14:textId="77777777" w:rsidR="00754A67" w:rsidRPr="0057091C" w:rsidRDefault="00000000">
      <w:pPr>
        <w:spacing w:before="72" w:after="72" w:line="276" w:lineRule="auto"/>
        <w:ind w:left="720" w:hanging="720"/>
      </w:pPr>
      <w:r w:rsidRPr="0057091C">
        <w:t>[6</w:t>
      </w:r>
      <w:proofErr w:type="gramStart"/>
      <w:r w:rsidRPr="0057091C">
        <w:t>]  Harsha</w:t>
      </w:r>
      <w:proofErr w:type="gramEnd"/>
      <w:r w:rsidRPr="0057091C">
        <w:t>, K., &amp; Karthik, S. (2023). Resume screening using Natural Language Processing. International Journal of Engineering Research &amp; Technology.</w:t>
      </w:r>
    </w:p>
    <w:p w14:paraId="3FF5280C" w14:textId="77777777" w:rsidR="00754A67" w:rsidRPr="0057091C" w:rsidRDefault="00000000">
      <w:pPr>
        <w:spacing w:before="72" w:after="72" w:line="276" w:lineRule="auto"/>
        <w:ind w:left="720" w:hanging="720"/>
      </w:pPr>
      <w:r w:rsidRPr="0057091C">
        <w:t>[7</w:t>
      </w:r>
      <w:proofErr w:type="gramStart"/>
      <w:r w:rsidRPr="0057091C">
        <w:t>]  Mahajan</w:t>
      </w:r>
      <w:proofErr w:type="gramEnd"/>
      <w:r w:rsidRPr="0057091C">
        <w:t>, M. R. (2026). Job Description Classification and Skill Recommendation [Kaggle Notebook]. Available: https://www.kaggle.com/code/mohitrajemdramahajan/ats-based-resume-scorer-or-recommender</w:t>
      </w:r>
    </w:p>
    <w:p w14:paraId="3B0E19E5" w14:textId="77777777" w:rsidR="00754A67" w:rsidRPr="0057091C" w:rsidRDefault="00000000">
      <w:pPr>
        <w:spacing w:before="72" w:after="72" w:line="276" w:lineRule="auto"/>
        <w:ind w:left="720" w:hanging="720"/>
      </w:pPr>
      <w:r w:rsidRPr="0057091C">
        <w:t>[8</w:t>
      </w:r>
      <w:proofErr w:type="gramStart"/>
      <w:r w:rsidRPr="0057091C">
        <w:t>]  Reimers</w:t>
      </w:r>
      <w:proofErr w:type="gramEnd"/>
      <w:r w:rsidRPr="0057091C">
        <w:t xml:space="preserve">, N., &amp; </w:t>
      </w:r>
      <w:proofErr w:type="spellStart"/>
      <w:r w:rsidRPr="0057091C">
        <w:t>Gurevych</w:t>
      </w:r>
      <w:proofErr w:type="spellEnd"/>
      <w:r w:rsidRPr="0057091C">
        <w:t>, I. (2019). Sentence-BERT: Sentence Embeddings using Siamese BERT-Networks. Proceedings of EMNLP 2019. Available: https://arxiv.org/abs/1908.10084</w:t>
      </w:r>
    </w:p>
    <w:p w14:paraId="27042F40" w14:textId="77777777" w:rsidR="00754A67" w:rsidRPr="0057091C" w:rsidRDefault="00000000">
      <w:pPr>
        <w:spacing w:before="72" w:after="72" w:line="276" w:lineRule="auto"/>
        <w:ind w:left="720" w:hanging="720"/>
      </w:pPr>
      <w:r w:rsidRPr="0057091C">
        <w:t>[9</w:t>
      </w:r>
      <w:proofErr w:type="gramStart"/>
      <w:r w:rsidRPr="0057091C">
        <w:t>]  Hunter</w:t>
      </w:r>
      <w:proofErr w:type="gramEnd"/>
      <w:r w:rsidRPr="0057091C">
        <w:t>, J. D. (2007). Matplotlib: A 2D graphics environment. Computing in Science &amp; Engineering, 9(3), 90–95.</w:t>
      </w:r>
    </w:p>
    <w:p w14:paraId="6695618C" w14:textId="77777777" w:rsidR="00754A67" w:rsidRPr="0057091C" w:rsidRDefault="00000000">
      <w:pPr>
        <w:spacing w:before="72" w:after="72" w:line="276" w:lineRule="auto"/>
        <w:ind w:left="720" w:hanging="720"/>
      </w:pPr>
      <w:r w:rsidRPr="0057091C">
        <w:t>[10</w:t>
      </w:r>
      <w:proofErr w:type="gramStart"/>
      <w:r w:rsidRPr="0057091C">
        <w:t>]  McKinney</w:t>
      </w:r>
      <w:proofErr w:type="gramEnd"/>
      <w:r w:rsidRPr="0057091C">
        <w:t>, W. (2010). Data Structures for Statistical Computing in Python. Proceedings of the 9th Python in Science Conference, 51–56.</w:t>
      </w:r>
    </w:p>
    <w:sectPr w:rsidR="00754A67" w:rsidRPr="0057091C">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8647" w14:textId="77777777" w:rsidR="00121BF1" w:rsidRDefault="00121BF1">
      <w:r>
        <w:separator/>
      </w:r>
    </w:p>
  </w:endnote>
  <w:endnote w:type="continuationSeparator" w:id="0">
    <w:p w14:paraId="102FD49C" w14:textId="77777777" w:rsidR="00121BF1" w:rsidRDefault="0012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CEEF" w14:textId="77777777" w:rsidR="00754A6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7091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E9FB" w14:textId="77777777" w:rsidR="00121BF1" w:rsidRDefault="00121BF1">
      <w:r>
        <w:separator/>
      </w:r>
    </w:p>
  </w:footnote>
  <w:footnote w:type="continuationSeparator" w:id="0">
    <w:p w14:paraId="5CF4AEF9" w14:textId="77777777" w:rsidR="00121BF1" w:rsidRDefault="00121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6EF"/>
    <w:multiLevelType w:val="hybridMultilevel"/>
    <w:tmpl w:val="2240761C"/>
    <w:lvl w:ilvl="0" w:tplc="84927A94">
      <w:start w:val="1"/>
      <w:numFmt w:val="decimal"/>
      <w:lvlText w:val="%1."/>
      <w:lvlJc w:val="left"/>
      <w:pPr>
        <w:ind w:left="720" w:hanging="360"/>
      </w:pPr>
    </w:lvl>
    <w:lvl w:ilvl="1" w:tplc="E74AB6DA">
      <w:numFmt w:val="decimal"/>
      <w:lvlText w:val=""/>
      <w:lvlJc w:val="left"/>
    </w:lvl>
    <w:lvl w:ilvl="2" w:tplc="71682DE6">
      <w:numFmt w:val="decimal"/>
      <w:lvlText w:val=""/>
      <w:lvlJc w:val="left"/>
    </w:lvl>
    <w:lvl w:ilvl="3" w:tplc="4502BE56">
      <w:numFmt w:val="decimal"/>
      <w:lvlText w:val=""/>
      <w:lvlJc w:val="left"/>
    </w:lvl>
    <w:lvl w:ilvl="4" w:tplc="7E502FB4">
      <w:numFmt w:val="decimal"/>
      <w:lvlText w:val=""/>
      <w:lvlJc w:val="left"/>
    </w:lvl>
    <w:lvl w:ilvl="5" w:tplc="772EBF9E">
      <w:numFmt w:val="decimal"/>
      <w:lvlText w:val=""/>
      <w:lvlJc w:val="left"/>
    </w:lvl>
    <w:lvl w:ilvl="6" w:tplc="AF9EC0CC">
      <w:numFmt w:val="decimal"/>
      <w:lvlText w:val=""/>
      <w:lvlJc w:val="left"/>
    </w:lvl>
    <w:lvl w:ilvl="7" w:tplc="08ACEEC0">
      <w:numFmt w:val="decimal"/>
      <w:lvlText w:val=""/>
      <w:lvlJc w:val="left"/>
    </w:lvl>
    <w:lvl w:ilvl="8" w:tplc="EC10DBC2">
      <w:numFmt w:val="decimal"/>
      <w:lvlText w:val=""/>
      <w:lvlJc w:val="left"/>
    </w:lvl>
  </w:abstractNum>
  <w:abstractNum w:abstractNumId="1" w15:restartNumberingAfterBreak="0">
    <w:nsid w:val="120F0FA2"/>
    <w:multiLevelType w:val="hybridMultilevel"/>
    <w:tmpl w:val="EAFA283E"/>
    <w:lvl w:ilvl="0" w:tplc="3902917C">
      <w:start w:val="1"/>
      <w:numFmt w:val="bullet"/>
      <w:lvlText w:val="•"/>
      <w:lvlJc w:val="left"/>
      <w:pPr>
        <w:ind w:left="720" w:hanging="360"/>
      </w:pPr>
    </w:lvl>
    <w:lvl w:ilvl="1" w:tplc="C56434D0">
      <w:numFmt w:val="decimal"/>
      <w:lvlText w:val=""/>
      <w:lvlJc w:val="left"/>
    </w:lvl>
    <w:lvl w:ilvl="2" w:tplc="6416F756">
      <w:numFmt w:val="decimal"/>
      <w:lvlText w:val=""/>
      <w:lvlJc w:val="left"/>
    </w:lvl>
    <w:lvl w:ilvl="3" w:tplc="617084F4">
      <w:numFmt w:val="decimal"/>
      <w:lvlText w:val=""/>
      <w:lvlJc w:val="left"/>
    </w:lvl>
    <w:lvl w:ilvl="4" w:tplc="1A02302E">
      <w:numFmt w:val="decimal"/>
      <w:lvlText w:val=""/>
      <w:lvlJc w:val="left"/>
    </w:lvl>
    <w:lvl w:ilvl="5" w:tplc="A6DE4322">
      <w:numFmt w:val="decimal"/>
      <w:lvlText w:val=""/>
      <w:lvlJc w:val="left"/>
    </w:lvl>
    <w:lvl w:ilvl="6" w:tplc="C6DEAD5E">
      <w:numFmt w:val="decimal"/>
      <w:lvlText w:val=""/>
      <w:lvlJc w:val="left"/>
    </w:lvl>
    <w:lvl w:ilvl="7" w:tplc="8DC09C0A">
      <w:numFmt w:val="decimal"/>
      <w:lvlText w:val=""/>
      <w:lvlJc w:val="left"/>
    </w:lvl>
    <w:lvl w:ilvl="8" w:tplc="D50CC8EC">
      <w:numFmt w:val="decimal"/>
      <w:lvlText w:val=""/>
      <w:lvlJc w:val="left"/>
    </w:lvl>
  </w:abstractNum>
  <w:abstractNum w:abstractNumId="2" w15:restartNumberingAfterBreak="0">
    <w:nsid w:val="6F502166"/>
    <w:multiLevelType w:val="hybridMultilevel"/>
    <w:tmpl w:val="52B2F3A0"/>
    <w:lvl w:ilvl="0" w:tplc="00AC18DA">
      <w:start w:val="1"/>
      <w:numFmt w:val="bullet"/>
      <w:lvlText w:val="●"/>
      <w:lvlJc w:val="left"/>
      <w:pPr>
        <w:ind w:left="720" w:hanging="360"/>
      </w:pPr>
    </w:lvl>
    <w:lvl w:ilvl="1" w:tplc="AFACC5EE">
      <w:start w:val="1"/>
      <w:numFmt w:val="bullet"/>
      <w:lvlText w:val="○"/>
      <w:lvlJc w:val="left"/>
      <w:pPr>
        <w:ind w:left="1440" w:hanging="360"/>
      </w:pPr>
    </w:lvl>
    <w:lvl w:ilvl="2" w:tplc="C3B6BD3A">
      <w:start w:val="1"/>
      <w:numFmt w:val="bullet"/>
      <w:lvlText w:val="■"/>
      <w:lvlJc w:val="left"/>
      <w:pPr>
        <w:ind w:left="2160" w:hanging="360"/>
      </w:pPr>
    </w:lvl>
    <w:lvl w:ilvl="3" w:tplc="04323954">
      <w:start w:val="1"/>
      <w:numFmt w:val="bullet"/>
      <w:lvlText w:val="●"/>
      <w:lvlJc w:val="left"/>
      <w:pPr>
        <w:ind w:left="2880" w:hanging="360"/>
      </w:pPr>
    </w:lvl>
    <w:lvl w:ilvl="4" w:tplc="9C46CDF2">
      <w:start w:val="1"/>
      <w:numFmt w:val="bullet"/>
      <w:lvlText w:val="○"/>
      <w:lvlJc w:val="left"/>
      <w:pPr>
        <w:ind w:left="3600" w:hanging="360"/>
      </w:pPr>
    </w:lvl>
    <w:lvl w:ilvl="5" w:tplc="791A3558">
      <w:start w:val="1"/>
      <w:numFmt w:val="bullet"/>
      <w:lvlText w:val="■"/>
      <w:lvlJc w:val="left"/>
      <w:pPr>
        <w:ind w:left="4320" w:hanging="360"/>
      </w:pPr>
    </w:lvl>
    <w:lvl w:ilvl="6" w:tplc="F5E28A56">
      <w:start w:val="1"/>
      <w:numFmt w:val="bullet"/>
      <w:lvlText w:val="●"/>
      <w:lvlJc w:val="left"/>
      <w:pPr>
        <w:ind w:left="5040" w:hanging="360"/>
      </w:pPr>
    </w:lvl>
    <w:lvl w:ilvl="7" w:tplc="A5C04C78">
      <w:start w:val="1"/>
      <w:numFmt w:val="bullet"/>
      <w:lvlText w:val="●"/>
      <w:lvlJc w:val="left"/>
      <w:pPr>
        <w:ind w:left="5760" w:hanging="360"/>
      </w:pPr>
    </w:lvl>
    <w:lvl w:ilvl="8" w:tplc="ECD0709A">
      <w:start w:val="1"/>
      <w:numFmt w:val="bullet"/>
      <w:lvlText w:val="●"/>
      <w:lvlJc w:val="left"/>
      <w:pPr>
        <w:ind w:left="6480" w:hanging="360"/>
      </w:pPr>
    </w:lvl>
  </w:abstractNum>
  <w:num w:numId="1" w16cid:durableId="1448891084">
    <w:abstractNumId w:val="2"/>
    <w:lvlOverride w:ilvl="0">
      <w:startOverride w:val="1"/>
    </w:lvlOverride>
  </w:num>
  <w:num w:numId="2" w16cid:durableId="654068152">
    <w:abstractNumId w:val="0"/>
    <w:lvlOverride w:ilvl="0">
      <w:startOverride w:val="1"/>
    </w:lvlOverride>
  </w:num>
  <w:num w:numId="3" w16cid:durableId="294988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A67"/>
    <w:rsid w:val="00121BF1"/>
    <w:rsid w:val="002F628A"/>
    <w:rsid w:val="0057091C"/>
    <w:rsid w:val="0075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8A89"/>
  <w15:docId w15:val="{8C767CA8-AB5B-4C5B-889E-164095537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4579</Words>
  <Characters>26105</Characters>
  <Application>Microsoft Office Word</Application>
  <DocSecurity>0</DocSecurity>
  <Lines>217</Lines>
  <Paragraphs>61</Paragraphs>
  <ScaleCrop>false</ScaleCrop>
  <Company/>
  <LinksUpToDate>false</LinksUpToDate>
  <CharactersWithSpaces>30623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Chikara</cp:lastModifiedBy>
  <cp:revision>2</cp:revision>
  <dcterms:created xsi:type="dcterms:W3CDTF">2026-06-06T12:44:00Z</dcterms:created>
  <dcterms:modified xsi:type="dcterms:W3CDTF">2026-06-06T12:50:00Z</dcterms:modified>
</cp:coreProperties>
</file>