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B004" w14:textId="5C5E0A0D" w:rsidR="00A15A35" w:rsidRPr="003106BB" w:rsidRDefault="00B71F47" w:rsidP="00E95127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106BB">
        <w:rPr>
          <w:rFonts w:ascii="Times New Roman" w:hAnsi="Times New Roman" w:cs="Times New Roman"/>
          <w:b/>
          <w:bCs/>
        </w:rPr>
        <w:t>PENGEMBANGAN SARANA INFORMASI DAN BANTUAN HUKUM</w:t>
      </w:r>
      <w:r w:rsidR="003B59E2" w:rsidRPr="003106BB">
        <w:rPr>
          <w:rFonts w:ascii="Times New Roman" w:hAnsi="Times New Roman" w:cs="Times New Roman"/>
          <w:b/>
          <w:bCs/>
        </w:rPr>
        <w:t xml:space="preserve"> DI INDONESIA</w:t>
      </w:r>
      <w:r w:rsidRPr="003106BB">
        <w:rPr>
          <w:rFonts w:ascii="Times New Roman" w:hAnsi="Times New Roman" w:cs="Times New Roman"/>
          <w:b/>
          <w:bCs/>
        </w:rPr>
        <w:t xml:space="preserve"> BERBASIS WEBSITE MELALUI </w:t>
      </w:r>
      <w:r w:rsidR="0047594C" w:rsidRPr="003106BB">
        <w:rPr>
          <w:rFonts w:ascii="Times New Roman" w:hAnsi="Times New Roman" w:cs="Times New Roman"/>
          <w:b/>
          <w:bCs/>
          <w:i/>
          <w:iCs/>
        </w:rPr>
        <w:t>LEGAL BUDDY WEB</w:t>
      </w:r>
    </w:p>
    <w:p w14:paraId="1E7D79B1" w14:textId="4EB248C7" w:rsidR="00787F54" w:rsidRPr="003106BB" w:rsidRDefault="00787F54" w:rsidP="00E9512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89EDB7A" w14:textId="615CD453" w:rsidR="00787F54" w:rsidRPr="003106BB" w:rsidRDefault="00787F54" w:rsidP="00E95127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3106BB">
        <w:rPr>
          <w:rFonts w:ascii="Times New Roman" w:hAnsi="Times New Roman" w:cs="Times New Roman"/>
          <w:b/>
          <w:bCs/>
        </w:rPr>
        <w:t xml:space="preserve">LAPORAN </w:t>
      </w:r>
      <w:r w:rsidRPr="003106BB">
        <w:rPr>
          <w:rFonts w:ascii="Times New Roman" w:hAnsi="Times New Roman" w:cs="Times New Roman"/>
          <w:b/>
          <w:bCs/>
          <w:i/>
          <w:iCs/>
        </w:rPr>
        <w:t>FINAL PROJECT</w:t>
      </w:r>
    </w:p>
    <w:p w14:paraId="414A5AA8" w14:textId="5C84A516" w:rsidR="00787F54" w:rsidRPr="003106BB" w:rsidRDefault="00787F54" w:rsidP="00E9512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7BE36D3" w14:textId="4CC5F2A1" w:rsidR="00787F54" w:rsidRPr="003106BB" w:rsidRDefault="00787F54" w:rsidP="00E95127">
      <w:pPr>
        <w:jc w:val="center"/>
        <w:rPr>
          <w:rFonts w:ascii="Times New Roman" w:hAnsi="Times New Roman" w:cs="Times New Roman"/>
          <w:b/>
          <w:bCs/>
        </w:rPr>
      </w:pPr>
      <w:r w:rsidRPr="003106BB">
        <w:rPr>
          <w:rFonts w:ascii="Times New Roman" w:hAnsi="Times New Roman" w:cs="Times New Roman"/>
          <w:b/>
          <w:bCs/>
        </w:rPr>
        <w:t>MATA</w:t>
      </w:r>
      <w:r w:rsidR="007D3D86" w:rsidRPr="003106BB">
        <w:rPr>
          <w:rFonts w:ascii="Times New Roman" w:hAnsi="Times New Roman" w:cs="Times New Roman"/>
          <w:b/>
          <w:bCs/>
        </w:rPr>
        <w:t xml:space="preserve"> </w:t>
      </w:r>
      <w:r w:rsidRPr="003106BB">
        <w:rPr>
          <w:rFonts w:ascii="Times New Roman" w:hAnsi="Times New Roman" w:cs="Times New Roman"/>
          <w:b/>
          <w:bCs/>
        </w:rPr>
        <w:t>KULIAH COMP6679004 – WEB PROGRAMMING</w:t>
      </w:r>
    </w:p>
    <w:p w14:paraId="65EFBAF2" w14:textId="278C00DE" w:rsidR="007D3D86" w:rsidRPr="003106BB" w:rsidRDefault="007D3D86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4109FAF9" w14:textId="36EDF062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612BB5D8" w14:textId="64EBFBEE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4C2CB8D8" w14:textId="6ABC1912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4D1AC93D" w14:textId="77777777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16FEEC8F" w14:textId="56B75B3B" w:rsidR="007D3D86" w:rsidRPr="003106BB" w:rsidRDefault="00F910E8" w:rsidP="00E95127">
      <w:pPr>
        <w:jc w:val="center"/>
        <w:rPr>
          <w:rFonts w:ascii="Times New Roman" w:hAnsi="Times New Roman" w:cs="Times New Roman"/>
          <w:b/>
          <w:bCs/>
        </w:rPr>
      </w:pPr>
      <w:r w:rsidRPr="003106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2AA73B" wp14:editId="59ABB80B">
            <wp:extent cx="4320540" cy="265790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07" cy="26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CE5C" w14:textId="058076CB" w:rsidR="00487618" w:rsidRPr="003106BB" w:rsidRDefault="0048761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2C59F548" w14:textId="5B97E08C" w:rsidR="00487618" w:rsidRPr="003106BB" w:rsidRDefault="0048761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6C8E548A" w14:textId="2B4E31BD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71D6E005" w14:textId="5B5D2124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1ECD4FB3" w14:textId="457755E7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0E274A86" w14:textId="1462B4B9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29BBDFF8" w14:textId="77777777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7EED5638" w14:textId="721190A3" w:rsidR="002567B3" w:rsidRPr="003106BB" w:rsidRDefault="002567B3" w:rsidP="00E95127">
      <w:pPr>
        <w:jc w:val="center"/>
        <w:rPr>
          <w:rFonts w:ascii="Times New Roman" w:hAnsi="Times New Roman" w:cs="Times New Roman"/>
          <w:b/>
          <w:bCs/>
        </w:rPr>
      </w:pPr>
    </w:p>
    <w:p w14:paraId="26E6A571" w14:textId="17A7131D" w:rsidR="002567B3" w:rsidRPr="003106BB" w:rsidRDefault="002567B3" w:rsidP="00E95127">
      <w:pPr>
        <w:jc w:val="center"/>
        <w:rPr>
          <w:rFonts w:ascii="Times New Roman" w:hAnsi="Times New Roman" w:cs="Times New Roman"/>
          <w:color w:val="333333"/>
        </w:rPr>
      </w:pPr>
      <w:r w:rsidRPr="003106BB">
        <w:rPr>
          <w:rFonts w:ascii="Times New Roman" w:hAnsi="Times New Roman" w:cs="Times New Roman"/>
          <w:color w:val="333333"/>
        </w:rPr>
        <w:t xml:space="preserve">Putu </w:t>
      </w:r>
      <w:proofErr w:type="spellStart"/>
      <w:r w:rsidRPr="003106BB">
        <w:rPr>
          <w:rFonts w:ascii="Times New Roman" w:hAnsi="Times New Roman" w:cs="Times New Roman"/>
          <w:color w:val="333333"/>
        </w:rPr>
        <w:t>Chintya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Puja </w:t>
      </w:r>
      <w:proofErr w:type="spellStart"/>
      <w:r w:rsidRPr="003106BB">
        <w:rPr>
          <w:rFonts w:ascii="Times New Roman" w:hAnsi="Times New Roman" w:cs="Times New Roman"/>
          <w:color w:val="333333"/>
        </w:rPr>
        <w:t>Ningtyas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2440068846</w:t>
      </w:r>
      <w:r w:rsidRPr="003106BB">
        <w:rPr>
          <w:rFonts w:ascii="Times New Roman" w:hAnsi="Times New Roman" w:cs="Times New Roman"/>
          <w:color w:val="333333"/>
        </w:rPr>
        <w:br/>
      </w:r>
      <w:proofErr w:type="spellStart"/>
      <w:r w:rsidRPr="003106BB">
        <w:rPr>
          <w:rFonts w:ascii="Times New Roman" w:hAnsi="Times New Roman" w:cs="Times New Roman"/>
          <w:color w:val="333333"/>
        </w:rPr>
        <w:t>Baiq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Reza Putri </w:t>
      </w:r>
      <w:proofErr w:type="spellStart"/>
      <w:r w:rsidRPr="003106BB">
        <w:rPr>
          <w:rFonts w:ascii="Times New Roman" w:hAnsi="Times New Roman" w:cs="Times New Roman"/>
          <w:color w:val="333333"/>
        </w:rPr>
        <w:t>Mukkaromah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2440113484</w:t>
      </w:r>
      <w:r w:rsidRPr="003106BB">
        <w:rPr>
          <w:rFonts w:ascii="Times New Roman" w:hAnsi="Times New Roman" w:cs="Times New Roman"/>
          <w:color w:val="333333"/>
        </w:rPr>
        <w:br/>
      </w:r>
      <w:proofErr w:type="spellStart"/>
      <w:r w:rsidRPr="003106BB">
        <w:rPr>
          <w:rFonts w:ascii="Times New Roman" w:hAnsi="Times New Roman" w:cs="Times New Roman"/>
          <w:color w:val="333333"/>
        </w:rPr>
        <w:t>Bismo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Agung Tri </w:t>
      </w:r>
      <w:proofErr w:type="spellStart"/>
      <w:r w:rsidRPr="003106BB">
        <w:rPr>
          <w:rFonts w:ascii="Times New Roman" w:hAnsi="Times New Roman" w:cs="Times New Roman"/>
          <w:color w:val="333333"/>
        </w:rPr>
        <w:t>Achmad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3106BB">
        <w:rPr>
          <w:rFonts w:ascii="Times New Roman" w:hAnsi="Times New Roman" w:cs="Times New Roman"/>
          <w:color w:val="333333"/>
        </w:rPr>
        <w:t>Bramantyo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2440059495</w:t>
      </w:r>
      <w:r w:rsidRPr="003106BB">
        <w:rPr>
          <w:rFonts w:ascii="Times New Roman" w:hAnsi="Times New Roman" w:cs="Times New Roman"/>
          <w:color w:val="333333"/>
        </w:rPr>
        <w:br/>
        <w:t xml:space="preserve">Evan </w:t>
      </w:r>
      <w:proofErr w:type="spellStart"/>
      <w:r w:rsidRPr="003106BB">
        <w:rPr>
          <w:rFonts w:ascii="Times New Roman" w:hAnsi="Times New Roman" w:cs="Times New Roman"/>
          <w:color w:val="333333"/>
        </w:rPr>
        <w:t>Raditya</w:t>
      </w:r>
      <w:proofErr w:type="spellEnd"/>
      <w:r w:rsidRPr="003106BB">
        <w:rPr>
          <w:rFonts w:ascii="Times New Roman" w:hAnsi="Times New Roman" w:cs="Times New Roman"/>
          <w:color w:val="333333"/>
        </w:rPr>
        <w:t xml:space="preserve"> 2440085442</w:t>
      </w:r>
    </w:p>
    <w:p w14:paraId="7F94ECDD" w14:textId="0F4FD65F" w:rsidR="00793768" w:rsidRPr="003106BB" w:rsidRDefault="00793768" w:rsidP="00E95127">
      <w:pPr>
        <w:jc w:val="center"/>
        <w:rPr>
          <w:rFonts w:ascii="Times New Roman" w:hAnsi="Times New Roman" w:cs="Times New Roman"/>
          <w:color w:val="333333"/>
        </w:rPr>
      </w:pPr>
    </w:p>
    <w:p w14:paraId="04DFA633" w14:textId="12F7A209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10FECE4" w14:textId="3E927203" w:rsidR="00793768" w:rsidRPr="003106BB" w:rsidRDefault="00793768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  <w:r w:rsidRPr="003106BB">
        <w:rPr>
          <w:rFonts w:ascii="Times New Roman" w:hAnsi="Times New Roman" w:cs="Times New Roman"/>
          <w:b/>
          <w:bCs/>
          <w:color w:val="333333"/>
        </w:rPr>
        <w:t>DAFTAR ISI</w:t>
      </w:r>
    </w:p>
    <w:p w14:paraId="132CA8D8" w14:textId="33563272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CDA204D" w14:textId="2715D821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C113FA3" w14:textId="0CC2F4EF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E3B2874" w14:textId="2E8BA363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E07DE1D" w14:textId="4EE0CD82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138DF4D" w14:textId="1DDB561B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2830814" w14:textId="77D99891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1BEE072" w14:textId="42B56A3A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4B913CE" w14:textId="0B398C6C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9CCC2C2" w14:textId="7F5856CD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B06FDDD" w14:textId="5646102E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8E78927" w14:textId="45859235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046CA74" w14:textId="26D19DC2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29DD83E" w14:textId="0C7DA848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BAD78E5" w14:textId="5903BF82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FD6C1A7" w14:textId="6CD0254B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8339161" w14:textId="3D5CF5B4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24ACE76" w14:textId="7ADF570F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51BE49D" w14:textId="7A1E5923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94E8873" w14:textId="54D5A3FB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300A5EF" w14:textId="6AEA7BD1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09CF165" w14:textId="5FE57BE4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1CECF9F" w14:textId="75FFA88D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BF2265A" w14:textId="43B648A6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30DEF2E" w14:textId="089DA09D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22765E7" w14:textId="5C7D119A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519341C" w14:textId="72F0F6FA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13FC8BD" w14:textId="2704AE23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9994662" w14:textId="082E1D5C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232FA85" w14:textId="1D85C48E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FD24CA9" w14:textId="4C80C6BD" w:rsidR="00B57BF2" w:rsidRPr="003106BB" w:rsidRDefault="00B57BF2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  <w:r w:rsidRPr="003106BB">
        <w:rPr>
          <w:rFonts w:ascii="Times New Roman" w:hAnsi="Times New Roman" w:cs="Times New Roman"/>
          <w:b/>
          <w:bCs/>
          <w:color w:val="333333"/>
        </w:rPr>
        <w:lastRenderedPageBreak/>
        <w:t xml:space="preserve">DAFTAR </w:t>
      </w:r>
      <w:r w:rsidR="0008056B" w:rsidRPr="003106BB">
        <w:rPr>
          <w:rFonts w:ascii="Times New Roman" w:hAnsi="Times New Roman" w:cs="Times New Roman"/>
          <w:b/>
          <w:bCs/>
          <w:color w:val="333333"/>
        </w:rPr>
        <w:t>GAMBAR</w:t>
      </w:r>
    </w:p>
    <w:p w14:paraId="03553062" w14:textId="762DCC68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607A373" w14:textId="7E16524F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960913E" w14:textId="48B0CAC5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15FB9D7" w14:textId="10693185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E9D6893" w14:textId="67C19E26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9DD1457" w14:textId="0161FCBD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7299BCE" w14:textId="024AE9B5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EF488C1" w14:textId="562F1497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735CE17" w14:textId="163039CD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3262119" w14:textId="78D09BB0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5F1A672" w14:textId="528B58D3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6DB88C5" w14:textId="6F1AB98B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F4CEA60" w14:textId="74C85FD4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6114B11" w14:textId="2079992E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3F6308E" w14:textId="46B1B64A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AAB14B8" w14:textId="00469689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F09C862" w14:textId="25591D70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6CB1EA3" w14:textId="196341F6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FE63FAE" w14:textId="0F25AA5D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3057572" w14:textId="73777113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839DDDD" w14:textId="6F0139C7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1D1286F9" w14:textId="6AD0C5B6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63DCD5A" w14:textId="6BFBE7CF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9F8E28A" w14:textId="1C17A92B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2C192B6" w14:textId="672643E1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20700EE" w14:textId="21BB7D69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0C6DB8B" w14:textId="57E13864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63D2672" w14:textId="22F8E69E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1B3F0F9" w14:textId="2F30556D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C4A0FAF" w14:textId="7048ABA6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B1C3195" w14:textId="036B8CAE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0009B0B" w14:textId="72ADCDA3" w:rsidR="0008056B" w:rsidRPr="003106BB" w:rsidRDefault="0008056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  <w:r w:rsidRPr="003106BB">
        <w:rPr>
          <w:rFonts w:ascii="Times New Roman" w:hAnsi="Times New Roman" w:cs="Times New Roman"/>
          <w:b/>
          <w:bCs/>
          <w:color w:val="333333"/>
        </w:rPr>
        <w:lastRenderedPageBreak/>
        <w:t xml:space="preserve">DAFTAR </w:t>
      </w:r>
      <w:r w:rsidR="00EC60C5" w:rsidRPr="003106BB">
        <w:rPr>
          <w:rFonts w:ascii="Times New Roman" w:hAnsi="Times New Roman" w:cs="Times New Roman"/>
          <w:b/>
          <w:bCs/>
          <w:color w:val="333333"/>
        </w:rPr>
        <w:t>TABEL</w:t>
      </w:r>
    </w:p>
    <w:p w14:paraId="10B6CCA5" w14:textId="4FD5951B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FC60B5E" w14:textId="7BAEF7D3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2666253" w14:textId="2CD6C99E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7018678" w14:textId="209092CC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55C507B" w14:textId="21887D9D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C47BE57" w14:textId="375DBBF7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200BA97" w14:textId="1102EDC1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867AFC0" w14:textId="7CCE19C9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9C02756" w14:textId="2BB1D6B3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0865D4D" w14:textId="1DB64FBB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61D7CF7" w14:textId="64500D3C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E189A39" w14:textId="40E17E55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5B86603" w14:textId="2E2E407B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F6C7BC9" w14:textId="3FD5A456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20E5AAD" w14:textId="7BB953BE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FCEA95F" w14:textId="064469F9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9A21B60" w14:textId="2B00E1E8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BE74551" w14:textId="525B0B91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9D79D09" w14:textId="2FB01034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106A5BA2" w14:textId="5B4A06EE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41F8B153" w14:textId="7CB7A753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C9B03C1" w14:textId="51EBCC78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E0FEAC3" w14:textId="23AE2C82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BEE3FC1" w14:textId="2E10C8B9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4F1338D" w14:textId="445399F7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5646683A" w14:textId="66196E8E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78B33698" w14:textId="0E424C79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207C7D20" w14:textId="62D8ECD2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370216F8" w14:textId="66380A66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0EF3D0E3" w14:textId="3AA1422C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1536CBB2" w14:textId="56FE12F6" w:rsidR="00EC60C5" w:rsidRPr="003106BB" w:rsidRDefault="00EC60C5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C2A4FF7" w14:textId="669A2328" w:rsidR="00EC60C5" w:rsidRPr="003106BB" w:rsidRDefault="005D303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  <w:r w:rsidRPr="003106BB">
        <w:rPr>
          <w:rFonts w:ascii="Times New Roman" w:hAnsi="Times New Roman" w:cs="Times New Roman"/>
          <w:b/>
          <w:bCs/>
          <w:color w:val="333333"/>
        </w:rPr>
        <w:lastRenderedPageBreak/>
        <w:t>BAB 1</w:t>
      </w:r>
    </w:p>
    <w:p w14:paraId="4243A6E6" w14:textId="753B7B3E" w:rsidR="005D303B" w:rsidRPr="003106BB" w:rsidRDefault="005D303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  <w:r w:rsidRPr="003106BB">
        <w:rPr>
          <w:rFonts w:ascii="Times New Roman" w:hAnsi="Times New Roman" w:cs="Times New Roman"/>
          <w:b/>
          <w:bCs/>
          <w:color w:val="333333"/>
        </w:rPr>
        <w:t>PENDAHULUAN</w:t>
      </w:r>
    </w:p>
    <w:p w14:paraId="05F3F8D5" w14:textId="7B9DA7DE" w:rsidR="005D303B" w:rsidRPr="003106BB" w:rsidRDefault="005D303B" w:rsidP="00E95127">
      <w:pPr>
        <w:jc w:val="center"/>
        <w:rPr>
          <w:rFonts w:ascii="Times New Roman" w:hAnsi="Times New Roman" w:cs="Times New Roman"/>
          <w:b/>
          <w:bCs/>
          <w:color w:val="333333"/>
        </w:rPr>
      </w:pPr>
    </w:p>
    <w:p w14:paraId="6A3DDB18" w14:textId="0025497B" w:rsidR="005D303B" w:rsidRPr="003106BB" w:rsidRDefault="005D303B" w:rsidP="005D30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333333"/>
        </w:rPr>
      </w:pPr>
      <w:proofErr w:type="spellStart"/>
      <w:r w:rsidRPr="003106BB">
        <w:rPr>
          <w:rFonts w:ascii="Times New Roman" w:hAnsi="Times New Roman" w:cs="Times New Roman"/>
          <w:b/>
          <w:bCs/>
          <w:color w:val="333333"/>
        </w:rPr>
        <w:t>Latar</w:t>
      </w:r>
      <w:proofErr w:type="spellEnd"/>
      <w:r w:rsidRPr="003106BB">
        <w:rPr>
          <w:rFonts w:ascii="Times New Roman" w:hAnsi="Times New Roman" w:cs="Times New Roman"/>
          <w:b/>
          <w:bCs/>
          <w:color w:val="333333"/>
        </w:rPr>
        <w:t xml:space="preserve"> </w:t>
      </w:r>
      <w:proofErr w:type="spellStart"/>
      <w:r w:rsidRPr="003106BB">
        <w:rPr>
          <w:rFonts w:ascii="Times New Roman" w:hAnsi="Times New Roman" w:cs="Times New Roman"/>
          <w:b/>
          <w:bCs/>
          <w:color w:val="333333"/>
        </w:rPr>
        <w:t>Belakang</w:t>
      </w:r>
      <w:proofErr w:type="spellEnd"/>
    </w:p>
    <w:p w14:paraId="4EC1E970" w14:textId="407D65A6" w:rsidR="005D303B" w:rsidRPr="003106BB" w:rsidRDefault="005D303B" w:rsidP="005D30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17509" w14:textId="23E3AB0B" w:rsidR="005D303B" w:rsidRPr="003106BB" w:rsidRDefault="005D303B" w:rsidP="005D30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E1CAE" w14:textId="1586A163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     </w:t>
      </w:r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Indonesia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merupakan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negara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dimana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banyak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aturan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harus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dipatuhi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oleh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setiap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warganya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Tentunya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segala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macam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bentuk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aturan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masyarakat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harus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bisa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mengimbangi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pengetahuan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kesadaran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berlaku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di Indonesia.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Namun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berbanding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terbalik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dilapangan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Mayoritas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masyarakat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Indonesia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masih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kurang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dalam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kesadaran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pengetahuan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mengikat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mereka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Hal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bisa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disebabkan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oleh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beberapa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salah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satunya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rendahnya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tingkat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proofErr w:type="gram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pendidikan.Sesuai</w:t>
      </w:r>
      <w:proofErr w:type="spellEnd"/>
      <w:proofErr w:type="gram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laporan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Kemendikbud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Ristek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pada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tahun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2021,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sekitar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75.303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anak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putus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sekolah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Sedangkan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pendidikan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merupakan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salah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pondasi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penting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meningkatkan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kualitas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sumber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manusia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626F1AF5" w14:textId="77777777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B6A2618" w14:textId="7B0B2C92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5A07D5">
        <w:rPr>
          <w:rFonts w:ascii="Times New Roman" w:eastAsia="Times New Roman" w:hAnsi="Times New Roman" w:cs="Times New Roman"/>
          <w:color w:val="000000"/>
          <w:lang w:eastAsia="en-ID"/>
        </w:rPr>
        <w:t xml:space="preserve">     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Selain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pendidikan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kemajuan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teknologi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ekonomi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juga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menjadi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salah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menyebabkan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kurangnya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kesadaran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masyarakat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Indonesia.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Perkembangan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ekonomi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menyebabkan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beberapa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orang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tidak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mampu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bersaing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segala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perubahan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tersebut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menyebabkan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beberapa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orang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terdorong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tindakan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dilarang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oleh negara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sebagai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contoh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merampas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barang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milik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orang lain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secara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paksa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Perkembangan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teknologi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secara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tidak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langsung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mengharuskan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mengikuti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agar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tidak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terjadi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penyalahgunaan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terhadap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teknologi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tersebut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Namun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beberapa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lapisan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masyarakat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tidak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cukup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familiar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perkembangan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teknologi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Karena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mereka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menggunakan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teknologi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tanpa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mengetahui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batas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tidak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boleh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mereka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12445D42" w14:textId="77777777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63BA6E16" w14:textId="3B4A7791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5A07D5">
        <w:rPr>
          <w:rFonts w:ascii="Times New Roman" w:eastAsia="Times New Roman" w:hAnsi="Times New Roman" w:cs="Times New Roman"/>
          <w:color w:val="000000"/>
          <w:lang w:eastAsia="en-ID"/>
        </w:rPr>
        <w:t xml:space="preserve">     </w:t>
      </w:r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Dari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permasalahan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diatas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dibutuhkan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suatu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solusi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setidaknya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dapat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membantu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meningkatkan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kesadaran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baik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individu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maupun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kelompok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Suatu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wadah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mudah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diakses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siapapun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ingin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mengakses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tanpa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dipungut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biaya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Oleh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karena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pengembangan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mempertimbangkan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segala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faktor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dalam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kesadaran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masyarakat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indonesia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merupakan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suatu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platform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berbasis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website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dikembangkan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menggunakan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framework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laravel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bisa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diakses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perangkat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komputer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maupun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ponsel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dapat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diakses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kapan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dimana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selama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pengguna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masih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terhubung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kedalam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jaringan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internet.</w:t>
      </w:r>
    </w:p>
    <w:p w14:paraId="021E3C47" w14:textId="77777777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CFB340D" w14:textId="23F38B1B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5A07D5">
        <w:rPr>
          <w:rFonts w:ascii="Times New Roman" w:eastAsia="Times New Roman" w:hAnsi="Times New Roman" w:cs="Times New Roman"/>
          <w:color w:val="000000"/>
          <w:lang w:eastAsia="en-ID"/>
        </w:rPr>
        <w:t xml:space="preserve">      </w:t>
      </w:r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menyediakan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berbagai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informasi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terkait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juga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dokumen-dokumen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dibutuhkan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didalamnya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Sebagai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contoh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orang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ingin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luar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negeri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pertama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kali,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menyediakan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informasi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terkait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tahapan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perlu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oleh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pengguna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apa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saja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perlu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disiapkan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serta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dimana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lokasi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terdekat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untuk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mengurus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dokumen-dokumen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tersebut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Selain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itu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bagi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warga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negara Indonesia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di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luar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negeri,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menyediakan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akses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informasi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terkait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kedutaan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besar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Republik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Indonesia di negara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dimana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pengguna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seperti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alamat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fax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nomor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telepon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2C08C2C6" w14:textId="77777777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6724ED8F" w14:textId="64B0CC97" w:rsidR="003106BB" w:rsidRPr="003106BB" w:rsidRDefault="003106BB" w:rsidP="005A0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5A07D5">
        <w:rPr>
          <w:rFonts w:ascii="Times New Roman" w:eastAsia="Times New Roman" w:hAnsi="Times New Roman" w:cs="Times New Roman"/>
          <w:color w:val="000000"/>
          <w:lang w:eastAsia="en-ID"/>
        </w:rPr>
        <w:t xml:space="preserve">    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Selain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menyediakan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informasi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terkait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dokumen-dokumen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Legal Buddy juga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menyediakan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layanan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maupun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advokat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Pengguna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dapat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secara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online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melalui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fitur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chat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pada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fitur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Para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advokat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maupun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menjadi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mitra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dari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Legal Buddy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tentunya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sudah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melalui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tahap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verifikasi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di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Peradi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atau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perhimpunan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advokat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indonesia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.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Selain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konsultan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hukum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dan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advokat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,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pengguna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juga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dapat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melakukan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komunikasi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notaris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dalam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konteks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kepengurusan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seperti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akta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jual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beli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tanah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atau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dokumen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lainya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berhubungan</w:t>
      </w:r>
      <w:proofErr w:type="spellEnd"/>
      <w:r w:rsidRPr="003106BB">
        <w:rPr>
          <w:rFonts w:ascii="Times New Roman" w:eastAsia="Times New Roman" w:hAnsi="Times New Roman" w:cs="Times New Roman"/>
          <w:color w:val="000000"/>
          <w:lang w:eastAsia="en-ID"/>
        </w:rPr>
        <w:t>.</w:t>
      </w:r>
    </w:p>
    <w:p w14:paraId="44A7CE9E" w14:textId="53C0B6F7" w:rsidR="003D7C21" w:rsidRPr="00AC7FE1" w:rsidRDefault="003D7C21" w:rsidP="00AC7FE1">
      <w:pPr>
        <w:rPr>
          <w:rFonts w:ascii="Times New Roman" w:hAnsi="Times New Roman" w:cs="Times New Roman"/>
          <w:sz w:val="24"/>
          <w:szCs w:val="24"/>
        </w:rPr>
      </w:pPr>
    </w:p>
    <w:p w14:paraId="233803F7" w14:textId="36FCD33A" w:rsidR="003D7C21" w:rsidRPr="003106BB" w:rsidRDefault="003D7C21" w:rsidP="005D30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403043" w14:textId="0C3FFB86" w:rsidR="003D7C21" w:rsidRPr="003106BB" w:rsidRDefault="003D7C21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6B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F73545" w:rsidRPr="003106BB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0DA10AB7" w14:textId="7624C972" w:rsidR="00F73545" w:rsidRPr="003106BB" w:rsidRDefault="00F73545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118BD" w14:textId="4F86E7E4" w:rsidR="00F73545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6BB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057AE39C" w14:textId="567A909E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D909" w14:textId="36350DBB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C8225" w14:textId="73F99CA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BC35B" w14:textId="5A824A4E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980C8" w14:textId="117E4875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E7524" w14:textId="23D0A83E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314EA" w14:textId="3AD605F0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E931E" w14:textId="274EB1F4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D9F22" w14:textId="529E8563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FFCFC" w14:textId="3149171B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2C31" w14:textId="4094354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F110" w14:textId="2148A77D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E347B" w14:textId="02405D3B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54E5D" w14:textId="4FDC2CE3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EEFC" w14:textId="07871051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9B3F0" w14:textId="34C8E717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61C39" w14:textId="74857964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EE47E" w14:textId="67E096A7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07F8D" w14:textId="642A19DD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F24BA" w14:textId="31A0CD8F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AC690" w14:textId="2FA02D19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EE70F" w14:textId="1E22FAAA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6FD2C" w14:textId="245B6607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5DF07" w14:textId="1C29EA22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E4FC" w14:textId="3CE847BA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47C8B" w14:textId="4AFAAF65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799CD" w14:textId="2043F45D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251AC" w14:textId="7604350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37649" w14:textId="5A8D841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161B1" w14:textId="6FDD7606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5C343" w14:textId="5E20AE4A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B3BA1" w14:textId="5DBB54CC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0F09F" w14:textId="7D0BEDC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E12C2" w14:textId="2A12751E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D52B" w14:textId="76B5A138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6CFF0" w14:textId="079407ED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0CB7D" w14:textId="1A8B63B0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C1247" w14:textId="62D62899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06AB2" w14:textId="586A04D5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834DE" w14:textId="4B213284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BD42F" w14:textId="1C27EDF0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FC204" w14:textId="1D22E547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84721" w14:textId="3B2F8BA1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8637" w14:textId="28C3B8F1" w:rsidR="00F86067" w:rsidRPr="003106BB" w:rsidRDefault="00F8606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6BB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779AB4B6" w14:textId="77777777" w:rsidR="00210217" w:rsidRPr="003106BB" w:rsidRDefault="0021021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7AB2E" w14:textId="1EEF0FFC" w:rsidR="00210217" w:rsidRDefault="00210217" w:rsidP="003D7C2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6BB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444FD47" w14:textId="75B5789D" w:rsidR="005A07D5" w:rsidRPr="005A07D5" w:rsidRDefault="005A07D5" w:rsidP="005A07D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1077C" w14:textId="2EFC3A0E" w:rsidR="005A07D5" w:rsidRPr="005A07D5" w:rsidRDefault="005A07D5" w:rsidP="005A07D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07D5">
        <w:rPr>
          <w:rFonts w:ascii="Times New Roman" w:hAnsi="Times New Roman" w:cs="Times New Roman"/>
          <w:color w:val="000000"/>
        </w:rPr>
        <w:t>Dengan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pengembangan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Legal Buddy </w:t>
      </w:r>
      <w:proofErr w:type="spellStart"/>
      <w:r w:rsidRPr="005A07D5">
        <w:rPr>
          <w:rFonts w:ascii="Times New Roman" w:hAnsi="Times New Roman" w:cs="Times New Roman"/>
          <w:color w:val="000000"/>
        </w:rPr>
        <w:t>ini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diharapkan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bisa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membawa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dampak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positif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bagi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masyarakat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indonesia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A07D5">
        <w:rPr>
          <w:rFonts w:ascii="Times New Roman" w:hAnsi="Times New Roman" w:cs="Times New Roman"/>
          <w:color w:val="000000"/>
        </w:rPr>
        <w:t>Diharapkan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bahwa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kedepanya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masyarakat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Indonesia </w:t>
      </w:r>
      <w:proofErr w:type="spellStart"/>
      <w:r w:rsidRPr="005A07D5">
        <w:rPr>
          <w:rFonts w:ascii="Times New Roman" w:hAnsi="Times New Roman" w:cs="Times New Roman"/>
          <w:color w:val="000000"/>
        </w:rPr>
        <w:t>akan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semakin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sadar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akan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pentingnya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mengerti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hukum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5A07D5">
        <w:rPr>
          <w:rFonts w:ascii="Times New Roman" w:hAnsi="Times New Roman" w:cs="Times New Roman"/>
          <w:color w:val="000000"/>
        </w:rPr>
        <w:t>segala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bentuk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legalitas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A07D5">
        <w:rPr>
          <w:rFonts w:ascii="Times New Roman" w:hAnsi="Times New Roman" w:cs="Times New Roman"/>
          <w:color w:val="000000"/>
        </w:rPr>
        <w:t>ada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di Indonesia. </w:t>
      </w:r>
      <w:proofErr w:type="spellStart"/>
      <w:r w:rsidRPr="005A07D5">
        <w:rPr>
          <w:rFonts w:ascii="Times New Roman" w:hAnsi="Times New Roman" w:cs="Times New Roman"/>
          <w:color w:val="000000"/>
        </w:rPr>
        <w:t>Semua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itu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merupakan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bentuk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dukungan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dari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tim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pengembang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Legal Buddy </w:t>
      </w:r>
      <w:proofErr w:type="spellStart"/>
      <w:r w:rsidRPr="005A07D5">
        <w:rPr>
          <w:rFonts w:ascii="Times New Roman" w:hAnsi="Times New Roman" w:cs="Times New Roman"/>
          <w:color w:val="000000"/>
        </w:rPr>
        <w:t>akan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kualitas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sumber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daya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masyarakat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Indonesia. Serta </w:t>
      </w:r>
      <w:proofErr w:type="spellStart"/>
      <w:r w:rsidRPr="005A07D5">
        <w:rPr>
          <w:rFonts w:ascii="Times New Roman" w:hAnsi="Times New Roman" w:cs="Times New Roman"/>
          <w:color w:val="000000"/>
        </w:rPr>
        <w:t>semoga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kedepanya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Legal Buddy </w:t>
      </w:r>
      <w:proofErr w:type="spellStart"/>
      <w:r w:rsidRPr="005A07D5">
        <w:rPr>
          <w:rFonts w:ascii="Times New Roman" w:hAnsi="Times New Roman" w:cs="Times New Roman"/>
          <w:color w:val="000000"/>
        </w:rPr>
        <w:t>bisa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memiliki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lebih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banyak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fitur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A07D5">
        <w:rPr>
          <w:rFonts w:ascii="Times New Roman" w:hAnsi="Times New Roman" w:cs="Times New Roman"/>
          <w:color w:val="000000"/>
        </w:rPr>
        <w:t>dapat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membantu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masyarakat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Indonesia </w:t>
      </w:r>
      <w:proofErr w:type="spellStart"/>
      <w:r w:rsidRPr="005A07D5">
        <w:rPr>
          <w:rFonts w:ascii="Times New Roman" w:hAnsi="Times New Roman" w:cs="Times New Roman"/>
          <w:color w:val="000000"/>
        </w:rPr>
        <w:t>dalam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spektrum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5A07D5">
        <w:rPr>
          <w:rFonts w:ascii="Times New Roman" w:hAnsi="Times New Roman" w:cs="Times New Roman"/>
          <w:color w:val="000000"/>
        </w:rPr>
        <w:t>lebih</w:t>
      </w:r>
      <w:proofErr w:type="spellEnd"/>
      <w:r w:rsidRPr="005A07D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A07D5">
        <w:rPr>
          <w:rFonts w:ascii="Times New Roman" w:hAnsi="Times New Roman" w:cs="Times New Roman"/>
          <w:color w:val="000000"/>
        </w:rPr>
        <w:t>luas</w:t>
      </w:r>
      <w:proofErr w:type="spellEnd"/>
      <w:r w:rsidRPr="005A07D5">
        <w:rPr>
          <w:rFonts w:ascii="Times New Roman" w:hAnsi="Times New Roman" w:cs="Times New Roman"/>
          <w:color w:val="000000"/>
        </w:rPr>
        <w:t>.</w:t>
      </w:r>
    </w:p>
    <w:sectPr w:rsidR="005A07D5" w:rsidRPr="005A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CC7"/>
    <w:multiLevelType w:val="multilevel"/>
    <w:tmpl w:val="A8B26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96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0"/>
    <w:rsid w:val="00020365"/>
    <w:rsid w:val="0008056B"/>
    <w:rsid w:val="00210217"/>
    <w:rsid w:val="00233765"/>
    <w:rsid w:val="002567B3"/>
    <w:rsid w:val="00303D36"/>
    <w:rsid w:val="003106BB"/>
    <w:rsid w:val="003B59E2"/>
    <w:rsid w:val="003D7C21"/>
    <w:rsid w:val="0047594C"/>
    <w:rsid w:val="00487618"/>
    <w:rsid w:val="005A07D5"/>
    <w:rsid w:val="005D303B"/>
    <w:rsid w:val="00787F54"/>
    <w:rsid w:val="00793768"/>
    <w:rsid w:val="007D3D86"/>
    <w:rsid w:val="00826513"/>
    <w:rsid w:val="00A15A35"/>
    <w:rsid w:val="00AC7FE1"/>
    <w:rsid w:val="00B57BF2"/>
    <w:rsid w:val="00B71F47"/>
    <w:rsid w:val="00E002C0"/>
    <w:rsid w:val="00E95127"/>
    <w:rsid w:val="00EC60C5"/>
    <w:rsid w:val="00F73545"/>
    <w:rsid w:val="00F86067"/>
    <w:rsid w:val="00F9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8575"/>
  <w15:chartTrackingRefBased/>
  <w15:docId w15:val="{12EA36C5-B1CC-4315-AF6E-6709F539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643</Words>
  <Characters>3860</Characters>
  <Application>Microsoft Office Word</Application>
  <DocSecurity>0</DocSecurity>
  <Lines>3860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BISMO AGUNG TRI ACHMAD BRAMANTYO</dc:creator>
  <cp:keywords/>
  <dc:description/>
  <cp:lastModifiedBy>BISMO AGUNG TRI ACHMAD BRAMANTYO</cp:lastModifiedBy>
  <cp:revision>24</cp:revision>
  <dcterms:created xsi:type="dcterms:W3CDTF">2023-01-04T11:19:00Z</dcterms:created>
  <dcterms:modified xsi:type="dcterms:W3CDTF">2023-01-10T14:32:00Z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a4689d3649887edd950898693427d7cc3300951257bed18a163461fb2e994397</vt:lpwstr>
  </property>
</Properties>
</file>