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95E33" w14:textId="71F9BE59" w:rsidR="0075602E" w:rsidRDefault="00F52F97">
      <w:r>
        <w:t>Report view</w:t>
      </w:r>
    </w:p>
    <w:p w14:paraId="2F7A83D5" w14:textId="15085B57" w:rsidR="00B37F00" w:rsidRDefault="0075602E">
      <w:r>
        <w:rPr>
          <w:noProof/>
        </w:rPr>
        <w:drawing>
          <wp:inline distT="0" distB="0" distL="0" distR="0" wp14:anchorId="1D3872D0" wp14:editId="2363947E">
            <wp:extent cx="3975652" cy="2190441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117" cy="21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C795" w14:textId="58899B0F" w:rsidR="00F52F97" w:rsidRDefault="00F52F97"/>
    <w:p w14:paraId="320E7913" w14:textId="70479395" w:rsidR="00F52F97" w:rsidRDefault="00F52F97"/>
    <w:p w14:paraId="5352B4BF" w14:textId="77777777" w:rsidR="005456DE" w:rsidRDefault="00D46146">
      <w:r>
        <w:t>Data View</w:t>
      </w:r>
    </w:p>
    <w:p w14:paraId="52496AC7" w14:textId="3166E457" w:rsidR="00D46146" w:rsidRDefault="00D46146">
      <w:r>
        <w:rPr>
          <w:noProof/>
        </w:rPr>
        <w:drawing>
          <wp:inline distT="0" distB="0" distL="0" distR="0" wp14:anchorId="3051D5F4" wp14:editId="4AAD6429">
            <wp:extent cx="3502025" cy="33554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876" cy="33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2255" w14:textId="54C0DDD6" w:rsidR="00D46146" w:rsidRDefault="00D46146"/>
    <w:p w14:paraId="060B351C" w14:textId="770128E4" w:rsidR="00D46146" w:rsidRDefault="00D46146"/>
    <w:p w14:paraId="028ABC1A" w14:textId="29D27BBE" w:rsidR="00D46146" w:rsidRDefault="005456DE">
      <w:r>
        <w:lastRenderedPageBreak/>
        <w:t xml:space="preserve">Model view </w:t>
      </w:r>
      <w:r>
        <w:rPr>
          <w:noProof/>
        </w:rPr>
        <w:drawing>
          <wp:inline distT="0" distB="0" distL="0" distR="0" wp14:anchorId="0AE1E744" wp14:editId="22AD1722">
            <wp:extent cx="5731510" cy="2905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2EE" w14:textId="77777777" w:rsidR="00D46146" w:rsidRDefault="00D46146"/>
    <w:p w14:paraId="350C8BA3" w14:textId="3D55CE72" w:rsidR="00F52F97" w:rsidRDefault="00F52F97"/>
    <w:p w14:paraId="7DF295B0" w14:textId="3F4F43C5" w:rsidR="009E544B" w:rsidRDefault="009E544B">
      <w:r>
        <w:t>Power Query Editor</w:t>
      </w:r>
    </w:p>
    <w:p w14:paraId="62822095" w14:textId="655D32D0" w:rsidR="00F52F97" w:rsidRDefault="009E544B">
      <w:r>
        <w:t xml:space="preserve"> </w:t>
      </w:r>
      <w:r>
        <w:rPr>
          <w:noProof/>
        </w:rPr>
        <w:drawing>
          <wp:inline distT="0" distB="0" distL="0" distR="0" wp14:anchorId="21551C79" wp14:editId="2E0B5209">
            <wp:extent cx="4643562" cy="2092844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228" cy="209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4FFF" w14:textId="39D0BBD5" w:rsidR="005456DE" w:rsidRDefault="005456DE"/>
    <w:p w14:paraId="3C63D112" w14:textId="77777777" w:rsidR="005456DE" w:rsidRDefault="005456DE">
      <w:r>
        <w:t>Advance Editor</w:t>
      </w:r>
    </w:p>
    <w:p w14:paraId="0D189025" w14:textId="0356F193" w:rsidR="005456DE" w:rsidRDefault="005456DE">
      <w:r>
        <w:rPr>
          <w:noProof/>
        </w:rPr>
        <w:drawing>
          <wp:inline distT="0" distB="0" distL="0" distR="0" wp14:anchorId="07B12ED0" wp14:editId="4EF3EE0C">
            <wp:extent cx="4545330" cy="161411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320" cy="16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E831" w14:textId="07652B53" w:rsidR="005456DE" w:rsidRDefault="005456DE"/>
    <w:p w14:paraId="4F3BC181" w14:textId="41F7665B" w:rsidR="005456DE" w:rsidRDefault="009F349F">
      <w:r>
        <w:lastRenderedPageBreak/>
        <w:t>I am unable to comprehend what do I need to do with the prices of PowerBI pro and premium</w:t>
      </w:r>
    </w:p>
    <w:p w14:paraId="4B1E97C9" w14:textId="2B58CF86" w:rsidR="009F349F" w:rsidRDefault="009F349F">
      <w:r>
        <w:t>PowerBI pro = $9.99 per month per user</w:t>
      </w:r>
    </w:p>
    <w:p w14:paraId="091E1383" w14:textId="70AB2F63" w:rsidR="009F349F" w:rsidRDefault="009F349F">
      <w:r>
        <w:t>PowerBI premium = $4,995 per month per cloud compute</w:t>
      </w:r>
    </w:p>
    <w:sectPr w:rsidR="009F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8649E9"/>
    <w:multiLevelType w:val="hybridMultilevel"/>
    <w:tmpl w:val="7812E5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82"/>
    <w:rsid w:val="00201282"/>
    <w:rsid w:val="005456DE"/>
    <w:rsid w:val="0075602E"/>
    <w:rsid w:val="009E544B"/>
    <w:rsid w:val="009F349F"/>
    <w:rsid w:val="00B37F00"/>
    <w:rsid w:val="00D46146"/>
    <w:rsid w:val="00F5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2B34"/>
  <w15:chartTrackingRefBased/>
  <w15:docId w15:val="{1FC5F520-8A69-4981-A2CA-3E37DC08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60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Kapoor</dc:creator>
  <cp:keywords/>
  <dc:description/>
  <cp:lastModifiedBy>Chitransh Kapoor</cp:lastModifiedBy>
  <cp:revision>2</cp:revision>
  <dcterms:created xsi:type="dcterms:W3CDTF">2020-05-16T07:55:00Z</dcterms:created>
  <dcterms:modified xsi:type="dcterms:W3CDTF">2020-05-17T02:22:00Z</dcterms:modified>
</cp:coreProperties>
</file>