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C24E10" w14:textId="77777777" w:rsidR="00C87558" w:rsidRDefault="00FF29C3">
      <w:pPr>
        <w:rPr>
          <w:rFonts w:ascii="Calibri" w:eastAsia="Calibri" w:hAnsi="Calibri" w:cs="Calibri"/>
          <w:b/>
          <w:sz w:val="34"/>
          <w:szCs w:val="34"/>
        </w:rPr>
      </w:pPr>
      <w:r>
        <w:rPr>
          <w:rFonts w:ascii="Courier New" w:eastAsia="Courier New" w:hAnsi="Courier New" w:cs="Courier New"/>
          <w:b/>
          <w:sz w:val="36"/>
          <w:szCs w:val="36"/>
        </w:rPr>
        <w:t>CONTEXTUALIZACIÓN</w:t>
      </w:r>
    </w:p>
    <w:tbl>
      <w:tblPr>
        <w:tblStyle w:val="a"/>
        <w:tblW w:w="8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695"/>
        <w:gridCol w:w="1410"/>
        <w:gridCol w:w="1380"/>
        <w:gridCol w:w="2025"/>
      </w:tblGrid>
      <w:tr w:rsidR="00C87558" w14:paraId="73CB841D" w14:textId="77777777">
        <w:trPr>
          <w:trHeight w:val="564"/>
        </w:trPr>
        <w:tc>
          <w:tcPr>
            <w:tcW w:w="1935" w:type="dxa"/>
          </w:tcPr>
          <w:p w14:paraId="5C39A90E" w14:textId="77777777" w:rsidR="00C87558" w:rsidRDefault="00FF29C3">
            <w:pPr>
              <w:spacing w:line="259" w:lineRule="auto"/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Cultura popular</w:t>
            </w:r>
          </w:p>
        </w:tc>
        <w:tc>
          <w:tcPr>
            <w:tcW w:w="1695" w:type="dxa"/>
          </w:tcPr>
          <w:p w14:paraId="2B1777FF" w14:textId="77777777" w:rsidR="00C87558" w:rsidRDefault="00FF29C3">
            <w:pPr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 xml:space="preserve">Símbolos </w:t>
            </w:r>
          </w:p>
        </w:tc>
        <w:tc>
          <w:tcPr>
            <w:tcW w:w="1410" w:type="dxa"/>
          </w:tcPr>
          <w:p w14:paraId="3E63396B" w14:textId="77777777" w:rsidR="00C87558" w:rsidRDefault="00FF29C3">
            <w:pPr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Testimonios</w:t>
            </w:r>
          </w:p>
        </w:tc>
        <w:tc>
          <w:tcPr>
            <w:tcW w:w="1380" w:type="dxa"/>
          </w:tcPr>
          <w:p w14:paraId="7F9E9828" w14:textId="77777777" w:rsidR="00C87558" w:rsidRDefault="00FF29C3">
            <w:pPr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Psicología</w:t>
            </w:r>
          </w:p>
        </w:tc>
        <w:tc>
          <w:tcPr>
            <w:tcW w:w="2025" w:type="dxa"/>
          </w:tcPr>
          <w:p w14:paraId="02403204" w14:textId="77777777" w:rsidR="00C87558" w:rsidRDefault="00FF29C3">
            <w:pPr>
              <w:rPr>
                <w:rFonts w:ascii="Calibri" w:eastAsia="Calibri" w:hAnsi="Calibri" w:cs="Calibri"/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Evento</w:t>
            </w:r>
          </w:p>
        </w:tc>
      </w:tr>
      <w:tr w:rsidR="00C87558" w14:paraId="54C03E52" w14:textId="77777777">
        <w:trPr>
          <w:trHeight w:val="522"/>
        </w:trPr>
        <w:tc>
          <w:tcPr>
            <w:tcW w:w="1935" w:type="dxa"/>
          </w:tcPr>
          <w:p w14:paraId="6198435F" w14:textId="77777777" w:rsidR="00C87558" w:rsidRDefault="00FF29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osito Bimbo ya es parte de la cultura popular mexicana</w:t>
            </w:r>
          </w:p>
        </w:tc>
        <w:tc>
          <w:tcPr>
            <w:tcW w:w="1695" w:type="dxa"/>
          </w:tcPr>
          <w:p w14:paraId="295D8794" w14:textId="77777777" w:rsidR="00C87558" w:rsidRDefault="00FF29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Osito Bimbo</w:t>
            </w:r>
          </w:p>
        </w:tc>
        <w:tc>
          <w:tcPr>
            <w:tcW w:w="1410" w:type="dxa"/>
          </w:tcPr>
          <w:p w14:paraId="0426FA1B" w14:textId="77777777" w:rsidR="00C87558" w:rsidRDefault="00C8755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</w:tcPr>
          <w:p w14:paraId="6655A045" w14:textId="77777777" w:rsidR="00C87558" w:rsidRDefault="00FF29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Nostalgia</w:t>
            </w:r>
          </w:p>
        </w:tc>
        <w:tc>
          <w:tcPr>
            <w:tcW w:w="2025" w:type="dxa"/>
          </w:tcPr>
          <w:p w14:paraId="7DF25553" w14:textId="77777777" w:rsidR="00C87558" w:rsidRDefault="00FF29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 compran un peluche al niño</w:t>
            </w:r>
          </w:p>
        </w:tc>
      </w:tr>
      <w:tr w:rsidR="00C87558" w14:paraId="1511EFB4" w14:textId="77777777">
        <w:tc>
          <w:tcPr>
            <w:tcW w:w="1935" w:type="dxa"/>
          </w:tcPr>
          <w:p w14:paraId="6E23C2A7" w14:textId="77777777" w:rsidR="00C87558" w:rsidRDefault="00FF29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osito Bimbo existe desde 1943</w:t>
            </w:r>
          </w:p>
        </w:tc>
        <w:tc>
          <w:tcPr>
            <w:tcW w:w="1695" w:type="dxa"/>
          </w:tcPr>
          <w:p w14:paraId="6CEF6BF6" w14:textId="77777777" w:rsidR="00C87558" w:rsidRDefault="00FF29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Familia</w:t>
            </w:r>
          </w:p>
        </w:tc>
        <w:tc>
          <w:tcPr>
            <w:tcW w:w="1410" w:type="dxa"/>
          </w:tcPr>
          <w:p w14:paraId="380DC0C4" w14:textId="77777777" w:rsidR="00C87558" w:rsidRDefault="00C8755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</w:tcPr>
          <w:p w14:paraId="02A8F78C" w14:textId="77777777" w:rsidR="00C87558" w:rsidRDefault="00FF29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Felicidad</w:t>
            </w:r>
          </w:p>
        </w:tc>
        <w:tc>
          <w:tcPr>
            <w:tcW w:w="2025" w:type="dxa"/>
          </w:tcPr>
          <w:p w14:paraId="272D6F42" w14:textId="77777777" w:rsidR="00C87558" w:rsidRDefault="00FF29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Hombre regalando su antiguo peluche a su hijo</w:t>
            </w:r>
          </w:p>
        </w:tc>
      </w:tr>
      <w:tr w:rsidR="00C87558" w14:paraId="7682FEF5" w14:textId="77777777">
        <w:tc>
          <w:tcPr>
            <w:tcW w:w="1935" w:type="dxa"/>
          </w:tcPr>
          <w:p w14:paraId="6C2583C3" w14:textId="77777777" w:rsidR="00C87558" w:rsidRDefault="00FF29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Los productos Bimbo siempre se han caracterizado por ser para toda la familia</w:t>
            </w:r>
          </w:p>
        </w:tc>
        <w:tc>
          <w:tcPr>
            <w:tcW w:w="1695" w:type="dxa"/>
          </w:tcPr>
          <w:p w14:paraId="763CB298" w14:textId="77777777" w:rsidR="00C87558" w:rsidRDefault="00FF29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Ternura</w:t>
            </w:r>
          </w:p>
        </w:tc>
        <w:tc>
          <w:tcPr>
            <w:tcW w:w="1410" w:type="dxa"/>
          </w:tcPr>
          <w:p w14:paraId="119C5AA5" w14:textId="77777777" w:rsidR="00C87558" w:rsidRDefault="00C8755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</w:tcPr>
          <w:p w14:paraId="364E354C" w14:textId="77777777" w:rsidR="00C87558" w:rsidRDefault="00C8755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25" w:type="dxa"/>
          </w:tcPr>
          <w:p w14:paraId="715F77C7" w14:textId="77777777" w:rsidR="00C87558" w:rsidRDefault="00FF29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osito llenándose de polvo</w:t>
            </w:r>
          </w:p>
        </w:tc>
      </w:tr>
      <w:tr w:rsidR="00C87558" w14:paraId="79DF05F5" w14:textId="77777777">
        <w:tc>
          <w:tcPr>
            <w:tcW w:w="1935" w:type="dxa"/>
          </w:tcPr>
          <w:p w14:paraId="1A7BEBFA" w14:textId="77777777" w:rsidR="00C87558" w:rsidRDefault="00FF29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Marca Bimbo tiene el lugar 20 de las marcas más poderosas de latinoamerica</w:t>
            </w:r>
          </w:p>
        </w:tc>
        <w:tc>
          <w:tcPr>
            <w:tcW w:w="1695" w:type="dxa"/>
          </w:tcPr>
          <w:p w14:paraId="1F1889BF" w14:textId="77777777" w:rsidR="00C87558" w:rsidRDefault="00FF29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Baúl</w:t>
            </w:r>
          </w:p>
        </w:tc>
        <w:tc>
          <w:tcPr>
            <w:tcW w:w="1410" w:type="dxa"/>
          </w:tcPr>
          <w:p w14:paraId="0B693982" w14:textId="77777777" w:rsidR="00C87558" w:rsidRDefault="00C8755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</w:tcPr>
          <w:p w14:paraId="5ECFF0E3" w14:textId="77777777" w:rsidR="00C87558" w:rsidRDefault="00C8755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25" w:type="dxa"/>
          </w:tcPr>
          <w:p w14:paraId="6A592B4D" w14:textId="77777777" w:rsidR="00C87558" w:rsidRDefault="00FF29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joven ahora adulto busca una cosa en su baúl y encuentra al osito</w:t>
            </w:r>
          </w:p>
        </w:tc>
      </w:tr>
      <w:tr w:rsidR="00C87558" w14:paraId="1DED8F24" w14:textId="77777777">
        <w:tc>
          <w:tcPr>
            <w:tcW w:w="1935" w:type="dxa"/>
          </w:tcPr>
          <w:p w14:paraId="7BF471CD" w14:textId="77777777" w:rsidR="00C87558" w:rsidRDefault="00C8755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5" w:type="dxa"/>
          </w:tcPr>
          <w:p w14:paraId="6BBEB198" w14:textId="77777777" w:rsidR="00C87558" w:rsidRDefault="00FF29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carro/cinturón</w:t>
            </w:r>
          </w:p>
        </w:tc>
        <w:tc>
          <w:tcPr>
            <w:tcW w:w="1410" w:type="dxa"/>
          </w:tcPr>
          <w:p w14:paraId="0DAFF242" w14:textId="77777777" w:rsidR="00C87558" w:rsidRDefault="00C8755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</w:tcPr>
          <w:p w14:paraId="31ED7FF4" w14:textId="77777777" w:rsidR="00C87558" w:rsidRDefault="00C8755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25" w:type="dxa"/>
          </w:tcPr>
          <w:p w14:paraId="7F529365" w14:textId="77777777" w:rsidR="00C87558" w:rsidRDefault="00FF29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niño pone a su peluche sentado en el vehículo y le pone el cinturón de seguridad</w:t>
            </w:r>
          </w:p>
        </w:tc>
      </w:tr>
      <w:tr w:rsidR="00C87558" w14:paraId="281B5D54" w14:textId="77777777">
        <w:tc>
          <w:tcPr>
            <w:tcW w:w="1935" w:type="dxa"/>
          </w:tcPr>
          <w:p w14:paraId="3D991EE3" w14:textId="77777777" w:rsidR="00C87558" w:rsidRDefault="00FF29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pan del sándwich que todos comimos proab es bimbo</w:t>
            </w:r>
          </w:p>
        </w:tc>
        <w:tc>
          <w:tcPr>
            <w:tcW w:w="1695" w:type="dxa"/>
          </w:tcPr>
          <w:p w14:paraId="3642B6E5" w14:textId="77777777" w:rsidR="00C87558" w:rsidRDefault="00FF29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parque de juegos</w:t>
            </w:r>
          </w:p>
        </w:tc>
        <w:tc>
          <w:tcPr>
            <w:tcW w:w="1410" w:type="dxa"/>
          </w:tcPr>
          <w:p w14:paraId="386F2D28" w14:textId="77777777" w:rsidR="00C87558" w:rsidRDefault="00C8755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80" w:type="dxa"/>
          </w:tcPr>
          <w:p w14:paraId="1C2439B1" w14:textId="77777777" w:rsidR="00C87558" w:rsidRDefault="00C8755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25" w:type="dxa"/>
          </w:tcPr>
          <w:p w14:paraId="34C5ECD4" w14:textId="77777777" w:rsidR="00C87558" w:rsidRDefault="00FF29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niño está por comer el sandwich cuando ve a una niña llorando enfrente de él, el niño corre hacia ella dejando a su peluche atrás </w:t>
            </w:r>
          </w:p>
        </w:tc>
      </w:tr>
    </w:tbl>
    <w:p w14:paraId="3CD830F7" w14:textId="77777777" w:rsidR="00C87558" w:rsidRDefault="00C87558"/>
    <w:p w14:paraId="4CDB3837" w14:textId="77777777" w:rsidR="00C87558" w:rsidRDefault="00C87558"/>
    <w:p w14:paraId="11087092" w14:textId="77777777" w:rsidR="00C87558" w:rsidRDefault="00C87558"/>
    <w:p w14:paraId="0BD35BAC" w14:textId="77777777" w:rsidR="00C87558" w:rsidRDefault="00C87558"/>
    <w:p w14:paraId="467085AA" w14:textId="77777777" w:rsidR="00C87558" w:rsidRDefault="00C87558"/>
    <w:p w14:paraId="65C49CBA" w14:textId="77777777" w:rsidR="00C87558" w:rsidRDefault="00C87558"/>
    <w:p w14:paraId="42BD80D5" w14:textId="77777777" w:rsidR="00C87558" w:rsidRDefault="00C87558"/>
    <w:p w14:paraId="7B044F7B" w14:textId="77777777" w:rsidR="00C87558" w:rsidRDefault="00C87558"/>
    <w:p w14:paraId="6F6A154C" w14:textId="77777777" w:rsidR="00C87558" w:rsidRDefault="00C87558"/>
    <w:p w14:paraId="53BFE8F0" w14:textId="155B68E2" w:rsidR="00C87558" w:rsidRDefault="00C87558"/>
    <w:p w14:paraId="6ED36CC2" w14:textId="40003355" w:rsidR="009E61F2" w:rsidRDefault="009E61F2"/>
    <w:p w14:paraId="62BE0A3C" w14:textId="2F9B8F24" w:rsidR="009E61F2" w:rsidRDefault="009E61F2"/>
    <w:p w14:paraId="7DCF2EC4" w14:textId="10421B7A" w:rsidR="009E61F2" w:rsidRDefault="009E61F2"/>
    <w:p w14:paraId="5324DDFA" w14:textId="4864A4AC" w:rsidR="009E61F2" w:rsidRDefault="009E61F2"/>
    <w:p w14:paraId="580E470E" w14:textId="77777777" w:rsidR="009E61F2" w:rsidRDefault="009E61F2"/>
    <w:p w14:paraId="77410B4C" w14:textId="77777777" w:rsidR="009E61F2" w:rsidRDefault="009E61F2"/>
    <w:p w14:paraId="2B0FB439" w14:textId="77777777" w:rsidR="00C87558" w:rsidRDefault="00FF29C3">
      <w:pPr>
        <w:spacing w:after="160" w:line="259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PREVIO AL GUIÓN</w:t>
      </w:r>
    </w:p>
    <w:p w14:paraId="1481C75A" w14:textId="77777777" w:rsidR="00C87558" w:rsidRDefault="00FF29C3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Premisa:</w:t>
      </w:r>
    </w:p>
    <w:p w14:paraId="51C9769A" w14:textId="77777777" w:rsidR="00C87558" w:rsidRDefault="00FF29C3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 osito Bimbo después de estar trabajando durante muchos años en la empresa, por fin podrá descansar con su jubilación.</w:t>
      </w:r>
    </w:p>
    <w:p w14:paraId="38D7C08C" w14:textId="77777777" w:rsidR="00C87558" w:rsidRDefault="00C87558">
      <w:pPr>
        <w:rPr>
          <w:rFonts w:ascii="Courier New" w:eastAsia="Courier New" w:hAnsi="Courier New" w:cs="Courier New"/>
          <w:sz w:val="24"/>
          <w:szCs w:val="24"/>
        </w:rPr>
      </w:pPr>
    </w:p>
    <w:p w14:paraId="48028317" w14:textId="77777777" w:rsidR="00C87558" w:rsidRDefault="00C87558">
      <w:pPr>
        <w:rPr>
          <w:rFonts w:ascii="Courier New" w:eastAsia="Courier New" w:hAnsi="Courier New" w:cs="Courier New"/>
          <w:sz w:val="24"/>
          <w:szCs w:val="24"/>
        </w:rPr>
      </w:pPr>
    </w:p>
    <w:p w14:paraId="236BE718" w14:textId="77777777" w:rsidR="00C87558" w:rsidRDefault="00FF29C3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Lista de personajes:</w:t>
      </w:r>
    </w:p>
    <w:p w14:paraId="7D8D401C" w14:textId="77777777" w:rsidR="00C87558" w:rsidRDefault="00FF29C3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OSITO BIMBO - Protagonista</w:t>
      </w:r>
    </w:p>
    <w:p w14:paraId="2EE15B73" w14:textId="77777777" w:rsidR="00C87558" w:rsidRDefault="00C87558">
      <w:pPr>
        <w:rPr>
          <w:rFonts w:ascii="Courier New" w:eastAsia="Courier New" w:hAnsi="Courier New" w:cs="Courier New"/>
          <w:sz w:val="24"/>
          <w:szCs w:val="24"/>
        </w:rPr>
      </w:pPr>
    </w:p>
    <w:p w14:paraId="167E0633" w14:textId="77777777" w:rsidR="00C87558" w:rsidRDefault="00C87558">
      <w:pPr>
        <w:rPr>
          <w:rFonts w:ascii="Courier New" w:eastAsia="Courier New" w:hAnsi="Courier New" w:cs="Courier New"/>
          <w:sz w:val="24"/>
          <w:szCs w:val="24"/>
        </w:rPr>
      </w:pPr>
    </w:p>
    <w:p w14:paraId="7BC08793" w14:textId="77777777" w:rsidR="00C87558" w:rsidRDefault="00FF29C3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Argumento:</w:t>
      </w:r>
    </w:p>
    <w:p w14:paraId="241E0352" w14:textId="77777777" w:rsidR="00C87558" w:rsidRDefault="00FF29C3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El osito Bimbo, durante toda su vida ha trabajado en la empresa, siendo </w:t>
      </w:r>
      <w:r>
        <w:rPr>
          <w:rFonts w:ascii="Courier New" w:eastAsia="Courier New" w:hAnsi="Courier New" w:cs="Courier New"/>
          <w:sz w:val="24"/>
          <w:szCs w:val="24"/>
        </w:rPr>
        <w:t>la imagen de la marca más reconocida de México dando alegrías a las familias mexicanas, el día de hoy es su despedida, y su muy merecida jubilación.</w:t>
      </w:r>
    </w:p>
    <w:p w14:paraId="2E723070" w14:textId="77777777" w:rsidR="00C87558" w:rsidRDefault="00C87558">
      <w:pPr>
        <w:rPr>
          <w:rFonts w:ascii="Courier New" w:eastAsia="Courier New" w:hAnsi="Courier New" w:cs="Courier New"/>
          <w:sz w:val="24"/>
          <w:szCs w:val="24"/>
        </w:rPr>
      </w:pPr>
    </w:p>
    <w:p w14:paraId="6DB915BF" w14:textId="77777777" w:rsidR="00C87558" w:rsidRDefault="00C87558">
      <w:pPr>
        <w:rPr>
          <w:rFonts w:ascii="Courier New" w:eastAsia="Courier New" w:hAnsi="Courier New" w:cs="Courier New"/>
          <w:sz w:val="24"/>
          <w:szCs w:val="24"/>
        </w:rPr>
      </w:pPr>
    </w:p>
    <w:p w14:paraId="70843127" w14:textId="77777777" w:rsidR="00C87558" w:rsidRDefault="00FF29C3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Sinopsis:</w:t>
      </w:r>
    </w:p>
    <w:p w14:paraId="1A5E8D3F" w14:textId="77777777" w:rsidR="00C87558" w:rsidRDefault="00FF29C3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 osito Bimbo se encuentra en su casa, se levanta de la cama y toma su gorro para salir al tra</w:t>
      </w:r>
      <w:r>
        <w:rPr>
          <w:rFonts w:ascii="Courier New" w:eastAsia="Courier New" w:hAnsi="Courier New" w:cs="Courier New"/>
          <w:sz w:val="24"/>
          <w:szCs w:val="24"/>
        </w:rPr>
        <w:t>bajo. Mientras va caminando por la calle saluda a muchas personas, niños y adultos por igual hasta que llega al edificio donde trabaja donde se encuentran muchos otros de sus compañeros de trabajo, los cuales llevan sus pertenencias en manos saliendo del e</w:t>
      </w:r>
      <w:r>
        <w:rPr>
          <w:rFonts w:ascii="Courier New" w:eastAsia="Courier New" w:hAnsi="Courier New" w:cs="Courier New"/>
          <w:sz w:val="24"/>
          <w:szCs w:val="24"/>
        </w:rPr>
        <w:t>dificio. Finalmente el osito llega a su oficina, toma una caja y guarda sus pertenencias de manera nostálgica incluyendo una foto suya de joven. Sale de su oficina y va con su jefe, se despiden de manera amistosa y este le termina regalando su gorro tan si</w:t>
      </w:r>
      <w:r>
        <w:rPr>
          <w:rFonts w:ascii="Courier New" w:eastAsia="Courier New" w:hAnsi="Courier New" w:cs="Courier New"/>
          <w:sz w:val="24"/>
          <w:szCs w:val="24"/>
        </w:rPr>
        <w:t>gnificativo. Finalmente el osito se dispone a salir del edificio dando así un final a una era entera de trabajo.</w:t>
      </w:r>
    </w:p>
    <w:p w14:paraId="385D68E7" w14:textId="77777777" w:rsidR="00C87558" w:rsidRDefault="00C87558">
      <w:pPr>
        <w:rPr>
          <w:rFonts w:ascii="Courier New" w:eastAsia="Courier New" w:hAnsi="Courier New" w:cs="Courier New"/>
          <w:sz w:val="24"/>
          <w:szCs w:val="24"/>
        </w:rPr>
      </w:pPr>
    </w:p>
    <w:p w14:paraId="728E368A" w14:textId="77777777" w:rsidR="00C87558" w:rsidRDefault="00C87558">
      <w:pPr>
        <w:rPr>
          <w:rFonts w:ascii="Courier New" w:eastAsia="Courier New" w:hAnsi="Courier New" w:cs="Courier New"/>
          <w:sz w:val="24"/>
          <w:szCs w:val="24"/>
        </w:rPr>
      </w:pPr>
    </w:p>
    <w:p w14:paraId="54CF370E" w14:textId="77777777" w:rsidR="00C87558" w:rsidRDefault="00C87558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2C7FF5B8" w14:textId="77777777" w:rsidR="00C87558" w:rsidRDefault="00FF29C3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Lista de eventos:</w:t>
      </w:r>
    </w:p>
    <w:p w14:paraId="44026152" w14:textId="77777777" w:rsidR="00C87558" w:rsidRDefault="00FF29C3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 osito bimbo viejito en su casa.</w:t>
      </w:r>
    </w:p>
    <w:p w14:paraId="2A5C5996" w14:textId="77777777" w:rsidR="00C87558" w:rsidRDefault="00FF29C3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cose su brazo.</w:t>
      </w:r>
    </w:p>
    <w:p w14:paraId="33E59E51" w14:textId="77777777" w:rsidR="00C87558" w:rsidRDefault="00FF29C3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Se pone su gorro de panadero y sale de su casa camino a su trabajo.</w:t>
      </w:r>
    </w:p>
    <w:p w14:paraId="0AF76691" w14:textId="77777777" w:rsidR="00C87558" w:rsidRDefault="00FF29C3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En e</w:t>
      </w:r>
      <w:r>
        <w:rPr>
          <w:rFonts w:ascii="Courier New" w:eastAsia="Courier New" w:hAnsi="Courier New" w:cs="Courier New"/>
          <w:sz w:val="24"/>
          <w:szCs w:val="24"/>
        </w:rPr>
        <w:t>l camino adultos y niños lo saludan con alegría, en el fondo se ven anuncios de bimbo sin el osito como modelo.</w:t>
      </w:r>
    </w:p>
    <w:p w14:paraId="502673AF" w14:textId="77777777" w:rsidR="00C87558" w:rsidRDefault="00FF29C3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 osito entra al edificio el guardia de seguridad se quita su gorro y lo saluda.</w:t>
      </w:r>
    </w:p>
    <w:p w14:paraId="6E30E473" w14:textId="77777777" w:rsidR="00C87558" w:rsidRDefault="00FF29C3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El osito se dirige a su oficina, en el transcurso se despide d</w:t>
      </w:r>
      <w:r>
        <w:rPr>
          <w:rFonts w:ascii="Courier New" w:eastAsia="Courier New" w:hAnsi="Courier New" w:cs="Courier New"/>
          <w:sz w:val="24"/>
          <w:szCs w:val="24"/>
        </w:rPr>
        <w:t>e sus compañeros mascotas que llevan cajas con sus respectivas pertenencias.</w:t>
      </w:r>
    </w:p>
    <w:p w14:paraId="64B914D9" w14:textId="77777777" w:rsidR="00C87558" w:rsidRDefault="00FF29C3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Entra a su oficina, guarda cosas en una caja y ve su foto de joven con nostalgia.</w:t>
      </w:r>
    </w:p>
    <w:p w14:paraId="2B61B973" w14:textId="77777777" w:rsidR="00C87558" w:rsidRDefault="00FF29C3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 terminar de empacar se dirige a la oficina de su jefe para despedirse.</w:t>
      </w:r>
    </w:p>
    <w:p w14:paraId="5F144AD7" w14:textId="77777777" w:rsidR="00C87558" w:rsidRDefault="00FF29C3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 Osito abraza a su je</w:t>
      </w:r>
      <w:r>
        <w:rPr>
          <w:rFonts w:ascii="Courier New" w:eastAsia="Courier New" w:hAnsi="Courier New" w:cs="Courier New"/>
          <w:sz w:val="24"/>
          <w:szCs w:val="24"/>
        </w:rPr>
        <w:t>fe, se despiden y le da su gorro  de panadero a su jefe.</w:t>
      </w:r>
    </w:p>
    <w:p w14:paraId="288800AF" w14:textId="77777777" w:rsidR="00C87558" w:rsidRDefault="00FF29C3">
      <w:pPr>
        <w:numPr>
          <w:ilvl w:val="0"/>
          <w:numId w:val="1"/>
        </w:num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Al final vemos al osito bimbo estar a punto de salir del edificio, cuando se abren las puertas de este se ilumina a un punto que terminamos la escena con el fondo blanco y la palabra gracias</w:t>
      </w:r>
    </w:p>
    <w:p w14:paraId="048F069B" w14:textId="77777777" w:rsidR="00C87558" w:rsidRDefault="00C87558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7DFD114A" w14:textId="77777777" w:rsidR="00C87558" w:rsidRDefault="00C87558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708D51CB" w14:textId="77777777" w:rsidR="00C87558" w:rsidRDefault="00C87558">
      <w:pPr>
        <w:rPr>
          <w:rFonts w:ascii="Courier New" w:eastAsia="Courier New" w:hAnsi="Courier New" w:cs="Courier New"/>
          <w:sz w:val="24"/>
          <w:szCs w:val="24"/>
        </w:rPr>
      </w:pPr>
    </w:p>
    <w:p w14:paraId="7887DA25" w14:textId="77777777" w:rsidR="00C87558" w:rsidRDefault="00FF29C3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Desarrollo de personajes:</w:t>
      </w:r>
    </w:p>
    <w:p w14:paraId="0EC8B1F5" w14:textId="77777777" w:rsidR="00C87558" w:rsidRDefault="00C87558">
      <w:pPr>
        <w:rPr>
          <w:rFonts w:ascii="Courier New" w:eastAsia="Courier New" w:hAnsi="Courier New" w:cs="Courier New"/>
          <w:sz w:val="24"/>
          <w:szCs w:val="24"/>
        </w:rPr>
      </w:pPr>
    </w:p>
    <w:p w14:paraId="445FC8DD" w14:textId="77777777" w:rsidR="00C87558" w:rsidRDefault="00FF29C3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Osito Bimbo</w:t>
      </w:r>
    </w:p>
    <w:p w14:paraId="29A99D5B" w14:textId="77777777" w:rsidR="00C87558" w:rsidRDefault="00FF29C3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Biografía:</w:t>
      </w:r>
    </w:p>
    <w:p w14:paraId="6B066214" w14:textId="77777777" w:rsidR="00C87558" w:rsidRDefault="00FF29C3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El Osito bim</w:t>
      </w:r>
      <w:r>
        <w:rPr>
          <w:rFonts w:ascii="Courier New" w:eastAsia="Courier New" w:hAnsi="Courier New" w:cs="Courier New"/>
          <w:sz w:val="24"/>
          <w:szCs w:val="24"/>
        </w:rPr>
        <w:t>bo tiene 76 años trabajando en bimbo, está demasiado viejo y su carrera en la panadería más reconocida de México y en muchos otros países ha llegado a su fin.</w:t>
      </w:r>
    </w:p>
    <w:p w14:paraId="6EED980B" w14:textId="77777777" w:rsidR="00C87558" w:rsidRDefault="00C87558">
      <w:pPr>
        <w:rPr>
          <w:rFonts w:ascii="Courier New" w:eastAsia="Courier New" w:hAnsi="Courier New" w:cs="Courier New"/>
          <w:sz w:val="24"/>
          <w:szCs w:val="24"/>
        </w:rPr>
      </w:pPr>
    </w:p>
    <w:p w14:paraId="2BEEC4B9" w14:textId="77777777" w:rsidR="00C87558" w:rsidRDefault="00FF29C3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Descripción Física:</w:t>
      </w:r>
    </w:p>
    <w:p w14:paraId="01FDC840" w14:textId="77777777" w:rsidR="00C87558" w:rsidRDefault="00FF29C3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Un osito de peluche color grisaceo, desgastado, con un gorro de cocinero muy</w:t>
      </w:r>
      <w:r>
        <w:rPr>
          <w:rFonts w:ascii="Courier New" w:eastAsia="Courier New" w:hAnsi="Courier New" w:cs="Courier New"/>
          <w:sz w:val="24"/>
          <w:szCs w:val="24"/>
        </w:rPr>
        <w:t xml:space="preserve"> alto y gris.</w:t>
      </w:r>
    </w:p>
    <w:p w14:paraId="7FF7E6F5" w14:textId="77777777" w:rsidR="00C87558" w:rsidRDefault="00C87558">
      <w:pPr>
        <w:rPr>
          <w:rFonts w:ascii="Courier New" w:eastAsia="Courier New" w:hAnsi="Courier New" w:cs="Courier New"/>
          <w:sz w:val="24"/>
          <w:szCs w:val="24"/>
        </w:rPr>
      </w:pPr>
    </w:p>
    <w:p w14:paraId="64644F8C" w14:textId="77777777" w:rsidR="00C87558" w:rsidRDefault="00FF29C3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Descripción Psicológica:</w:t>
      </w:r>
    </w:p>
    <w:p w14:paraId="774C9914" w14:textId="77777777" w:rsidR="00C87558" w:rsidRDefault="00FF29C3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Tierno, amable, gentil, humilde.</w:t>
      </w:r>
    </w:p>
    <w:p w14:paraId="509991B2" w14:textId="77777777" w:rsidR="00C87558" w:rsidRDefault="00C87558">
      <w:pPr>
        <w:rPr>
          <w:rFonts w:ascii="Courier New" w:eastAsia="Courier New" w:hAnsi="Courier New" w:cs="Courier New"/>
          <w:sz w:val="24"/>
          <w:szCs w:val="24"/>
        </w:rPr>
      </w:pPr>
    </w:p>
    <w:p w14:paraId="2E773634" w14:textId="77777777" w:rsidR="00C87558" w:rsidRDefault="00FF29C3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Descripción Sociológica:</w:t>
      </w:r>
    </w:p>
    <w:p w14:paraId="2E6728E1" w14:textId="77777777" w:rsidR="00C87558" w:rsidRDefault="00FF29C3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Amado por chicos y grandes, icono de muchas generaciones</w:t>
      </w:r>
    </w:p>
    <w:p w14:paraId="46981E39" w14:textId="77777777" w:rsidR="00C87558" w:rsidRDefault="00C87558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54CC4C6B" w14:textId="77777777" w:rsidR="00C87558" w:rsidRDefault="00FF29C3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Tratamiento:</w:t>
      </w:r>
    </w:p>
    <w:p w14:paraId="3C9C8B4C" w14:textId="77777777" w:rsidR="00C87558" w:rsidRDefault="00FF29C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4"/>
          <w:szCs w:val="24"/>
        </w:rPr>
        <w:t>El osito bimbo viejito en su casa,cose su brazo,Se pone su gorro de panadero y sale de</w:t>
      </w:r>
      <w:r>
        <w:rPr>
          <w:rFonts w:ascii="Courier New" w:eastAsia="Courier New" w:hAnsi="Courier New" w:cs="Courier New"/>
          <w:sz w:val="24"/>
          <w:szCs w:val="24"/>
        </w:rPr>
        <w:t xml:space="preserve"> su casa camino a su trabajo,En el camino adultos y niños lo saludan con alegría, en el fondo se ven anuncios de bimbo sin el osito como modelo,El osito entra al edificio el guardia de seguridad se quita su gorro y lo saluda,El osito se dirige a su oficina</w:t>
      </w:r>
      <w:r>
        <w:rPr>
          <w:rFonts w:ascii="Courier New" w:eastAsia="Courier New" w:hAnsi="Courier New" w:cs="Courier New"/>
          <w:sz w:val="24"/>
          <w:szCs w:val="24"/>
        </w:rPr>
        <w:t xml:space="preserve">, en el transcurso se despide de sus compañeros mascotas que llevan cajas con sus respectivas pertenencias,Entra a su oficina, guarda cosas en una caja y ve su foto de joven con nostalgia,Al terminar de </w:t>
      </w:r>
      <w:r>
        <w:rPr>
          <w:rFonts w:ascii="Courier New" w:eastAsia="Courier New" w:hAnsi="Courier New" w:cs="Courier New"/>
          <w:sz w:val="24"/>
          <w:szCs w:val="24"/>
        </w:rPr>
        <w:lastRenderedPageBreak/>
        <w:t>empacar se dirige a la oficina de su jefe para desped</w:t>
      </w:r>
      <w:r>
        <w:rPr>
          <w:rFonts w:ascii="Courier New" w:eastAsia="Courier New" w:hAnsi="Courier New" w:cs="Courier New"/>
          <w:sz w:val="24"/>
          <w:szCs w:val="24"/>
        </w:rPr>
        <w:t xml:space="preserve">irse,El Osito abraza a su jefe, se despiden y le da su gorro  de panadero a su jefe,Al final vemos al osito bimbo estar a punto de salir del edificio, cuando se abren las puertas de este se ilumina a un punto que terminamos la escena con el fondo blanco y </w:t>
      </w:r>
      <w:r>
        <w:rPr>
          <w:rFonts w:ascii="Courier New" w:eastAsia="Courier New" w:hAnsi="Courier New" w:cs="Courier New"/>
          <w:sz w:val="24"/>
          <w:szCs w:val="24"/>
        </w:rPr>
        <w:t>la palabra gracias</w:t>
      </w:r>
    </w:p>
    <w:p w14:paraId="5C98C810" w14:textId="77777777" w:rsidR="00C87558" w:rsidRDefault="00C87558">
      <w:pPr>
        <w:rPr>
          <w:rFonts w:ascii="Courier New" w:eastAsia="Courier New" w:hAnsi="Courier New" w:cs="Courier New"/>
        </w:rPr>
      </w:pPr>
    </w:p>
    <w:p w14:paraId="6C3FE567" w14:textId="77777777" w:rsidR="00C87558" w:rsidRDefault="00C87558">
      <w:pPr>
        <w:rPr>
          <w:rFonts w:ascii="Courier New" w:eastAsia="Courier New" w:hAnsi="Courier New" w:cs="Courier New"/>
        </w:rPr>
      </w:pPr>
    </w:p>
    <w:p w14:paraId="6A508738" w14:textId="77777777" w:rsidR="00C87558" w:rsidRDefault="00C87558">
      <w:pPr>
        <w:rPr>
          <w:rFonts w:ascii="Courier New" w:eastAsia="Courier New" w:hAnsi="Courier New" w:cs="Courier New"/>
        </w:rPr>
      </w:pPr>
    </w:p>
    <w:p w14:paraId="2E605147" w14:textId="77777777" w:rsidR="00C87558" w:rsidRDefault="00C87558">
      <w:pPr>
        <w:rPr>
          <w:rFonts w:ascii="Courier New" w:eastAsia="Courier New" w:hAnsi="Courier New" w:cs="Courier New"/>
        </w:rPr>
      </w:pPr>
    </w:p>
    <w:p w14:paraId="401AD3C7" w14:textId="77777777" w:rsidR="00C87558" w:rsidRDefault="00C87558">
      <w:pPr>
        <w:rPr>
          <w:rFonts w:ascii="Courier New" w:eastAsia="Courier New" w:hAnsi="Courier New" w:cs="Courier New"/>
        </w:rPr>
      </w:pPr>
    </w:p>
    <w:p w14:paraId="603B61F7" w14:textId="77777777" w:rsidR="00C87558" w:rsidRDefault="00C87558">
      <w:pPr>
        <w:rPr>
          <w:rFonts w:ascii="Courier New" w:eastAsia="Courier New" w:hAnsi="Courier New" w:cs="Courier New"/>
        </w:rPr>
      </w:pPr>
    </w:p>
    <w:p w14:paraId="612A376A" w14:textId="77777777" w:rsidR="00C87558" w:rsidRDefault="00C87558">
      <w:pPr>
        <w:rPr>
          <w:rFonts w:ascii="Courier New" w:eastAsia="Courier New" w:hAnsi="Courier New" w:cs="Courier New"/>
        </w:rPr>
      </w:pPr>
    </w:p>
    <w:p w14:paraId="2B9CD2EC" w14:textId="77777777" w:rsidR="00C87558" w:rsidRDefault="00C87558">
      <w:pPr>
        <w:rPr>
          <w:rFonts w:ascii="Courier New" w:eastAsia="Courier New" w:hAnsi="Courier New" w:cs="Courier New"/>
        </w:rPr>
      </w:pPr>
    </w:p>
    <w:p w14:paraId="3A54736A" w14:textId="77777777" w:rsidR="00C87558" w:rsidRDefault="00C87558">
      <w:pPr>
        <w:rPr>
          <w:rFonts w:ascii="Courier New" w:eastAsia="Courier New" w:hAnsi="Courier New" w:cs="Courier New"/>
        </w:rPr>
      </w:pPr>
    </w:p>
    <w:p w14:paraId="54DC6E84" w14:textId="77777777" w:rsidR="00C87558" w:rsidRDefault="00C87558">
      <w:pPr>
        <w:rPr>
          <w:rFonts w:ascii="Courier New" w:eastAsia="Courier New" w:hAnsi="Courier New" w:cs="Courier New"/>
        </w:rPr>
      </w:pPr>
    </w:p>
    <w:p w14:paraId="2788A2F5" w14:textId="77777777" w:rsidR="00C87558" w:rsidRDefault="00C87558">
      <w:pPr>
        <w:rPr>
          <w:rFonts w:ascii="Courier New" w:eastAsia="Courier New" w:hAnsi="Courier New" w:cs="Courier New"/>
        </w:rPr>
      </w:pPr>
    </w:p>
    <w:p w14:paraId="3FE06526" w14:textId="77777777" w:rsidR="00C87558" w:rsidRDefault="00C87558">
      <w:pPr>
        <w:rPr>
          <w:rFonts w:ascii="Courier New" w:eastAsia="Courier New" w:hAnsi="Courier New" w:cs="Courier New"/>
        </w:rPr>
      </w:pPr>
    </w:p>
    <w:p w14:paraId="1E953BF9" w14:textId="77777777" w:rsidR="00C87558" w:rsidRDefault="00C87558">
      <w:pPr>
        <w:rPr>
          <w:rFonts w:ascii="Courier New" w:eastAsia="Courier New" w:hAnsi="Courier New" w:cs="Courier New"/>
        </w:rPr>
      </w:pPr>
    </w:p>
    <w:p w14:paraId="5E2A78C7" w14:textId="77777777" w:rsidR="00C87558" w:rsidRDefault="00C87558">
      <w:pPr>
        <w:rPr>
          <w:rFonts w:ascii="Courier New" w:eastAsia="Courier New" w:hAnsi="Courier New" w:cs="Courier New"/>
        </w:rPr>
      </w:pPr>
    </w:p>
    <w:p w14:paraId="1E684269" w14:textId="77777777" w:rsidR="00C87558" w:rsidRDefault="00C87558">
      <w:pPr>
        <w:rPr>
          <w:rFonts w:ascii="Courier New" w:eastAsia="Courier New" w:hAnsi="Courier New" w:cs="Courier New"/>
        </w:rPr>
      </w:pPr>
    </w:p>
    <w:p w14:paraId="20C88100" w14:textId="77777777" w:rsidR="00C87558" w:rsidRDefault="00C87558">
      <w:pPr>
        <w:rPr>
          <w:rFonts w:ascii="Courier New" w:eastAsia="Courier New" w:hAnsi="Courier New" w:cs="Courier New"/>
        </w:rPr>
      </w:pPr>
    </w:p>
    <w:p w14:paraId="4709A215" w14:textId="77777777" w:rsidR="00C87558" w:rsidRDefault="00C87558">
      <w:pPr>
        <w:rPr>
          <w:rFonts w:ascii="Courier New" w:eastAsia="Courier New" w:hAnsi="Courier New" w:cs="Courier New"/>
        </w:rPr>
      </w:pPr>
    </w:p>
    <w:p w14:paraId="579BEB99" w14:textId="77777777" w:rsidR="00C87558" w:rsidRDefault="00C87558">
      <w:pPr>
        <w:rPr>
          <w:rFonts w:ascii="Courier New" w:eastAsia="Courier New" w:hAnsi="Courier New" w:cs="Courier New"/>
        </w:rPr>
      </w:pPr>
    </w:p>
    <w:p w14:paraId="13AA42F9" w14:textId="77777777" w:rsidR="00C87558" w:rsidRDefault="00C87558">
      <w:pPr>
        <w:rPr>
          <w:rFonts w:ascii="Courier New" w:eastAsia="Courier New" w:hAnsi="Courier New" w:cs="Courier New"/>
        </w:rPr>
      </w:pPr>
    </w:p>
    <w:p w14:paraId="05D7FDA3" w14:textId="77777777" w:rsidR="00C87558" w:rsidRDefault="00C87558">
      <w:pPr>
        <w:rPr>
          <w:rFonts w:ascii="Courier New" w:eastAsia="Courier New" w:hAnsi="Courier New" w:cs="Courier New"/>
        </w:rPr>
      </w:pPr>
    </w:p>
    <w:p w14:paraId="4A2A0C03" w14:textId="77777777" w:rsidR="00C87558" w:rsidRDefault="00C87558">
      <w:pPr>
        <w:rPr>
          <w:rFonts w:ascii="Courier New" w:eastAsia="Courier New" w:hAnsi="Courier New" w:cs="Courier New"/>
        </w:rPr>
      </w:pPr>
    </w:p>
    <w:p w14:paraId="4A1BB8F7" w14:textId="77777777" w:rsidR="00C87558" w:rsidRDefault="00C87558">
      <w:pPr>
        <w:rPr>
          <w:rFonts w:ascii="Courier New" w:eastAsia="Courier New" w:hAnsi="Courier New" w:cs="Courier New"/>
        </w:rPr>
      </w:pPr>
    </w:p>
    <w:p w14:paraId="2493A876" w14:textId="77777777" w:rsidR="00C87558" w:rsidRDefault="00C87558">
      <w:pPr>
        <w:rPr>
          <w:rFonts w:ascii="Courier New" w:eastAsia="Courier New" w:hAnsi="Courier New" w:cs="Courier New"/>
        </w:rPr>
      </w:pPr>
    </w:p>
    <w:p w14:paraId="4FB26A58" w14:textId="77777777" w:rsidR="00C87558" w:rsidRDefault="00C87558">
      <w:pPr>
        <w:rPr>
          <w:rFonts w:ascii="Courier New" w:eastAsia="Courier New" w:hAnsi="Courier New" w:cs="Courier New"/>
        </w:rPr>
      </w:pPr>
    </w:p>
    <w:p w14:paraId="0AA683A5" w14:textId="77777777" w:rsidR="00C87558" w:rsidRDefault="00C87558">
      <w:pPr>
        <w:rPr>
          <w:rFonts w:ascii="Courier New" w:eastAsia="Courier New" w:hAnsi="Courier New" w:cs="Courier New"/>
        </w:rPr>
      </w:pPr>
    </w:p>
    <w:p w14:paraId="311503F8" w14:textId="77777777" w:rsidR="00C87558" w:rsidRDefault="00C87558">
      <w:pPr>
        <w:rPr>
          <w:rFonts w:ascii="Courier New" w:eastAsia="Courier New" w:hAnsi="Courier New" w:cs="Courier New"/>
        </w:rPr>
      </w:pPr>
    </w:p>
    <w:p w14:paraId="0E460F52" w14:textId="77777777" w:rsidR="00C87558" w:rsidRDefault="00C87558">
      <w:pPr>
        <w:rPr>
          <w:rFonts w:ascii="Courier New" w:eastAsia="Courier New" w:hAnsi="Courier New" w:cs="Courier New"/>
        </w:rPr>
      </w:pPr>
    </w:p>
    <w:p w14:paraId="30C6888B" w14:textId="77777777" w:rsidR="00C87558" w:rsidRDefault="00C87558">
      <w:pPr>
        <w:rPr>
          <w:rFonts w:ascii="Courier New" w:eastAsia="Courier New" w:hAnsi="Courier New" w:cs="Courier New"/>
        </w:rPr>
      </w:pPr>
    </w:p>
    <w:p w14:paraId="4B710879" w14:textId="77777777" w:rsidR="00C87558" w:rsidRDefault="00C87558">
      <w:pPr>
        <w:rPr>
          <w:rFonts w:ascii="Courier New" w:eastAsia="Courier New" w:hAnsi="Courier New" w:cs="Courier New"/>
        </w:rPr>
      </w:pPr>
    </w:p>
    <w:p w14:paraId="4A5EEAD7" w14:textId="77777777" w:rsidR="00C87558" w:rsidRDefault="00C87558">
      <w:pPr>
        <w:rPr>
          <w:rFonts w:ascii="Courier New" w:eastAsia="Courier New" w:hAnsi="Courier New" w:cs="Courier New"/>
        </w:rPr>
      </w:pPr>
    </w:p>
    <w:p w14:paraId="36640EA0" w14:textId="77777777" w:rsidR="00C87558" w:rsidRDefault="00C87558">
      <w:pPr>
        <w:rPr>
          <w:rFonts w:ascii="Courier New" w:eastAsia="Courier New" w:hAnsi="Courier New" w:cs="Courier New"/>
        </w:rPr>
      </w:pPr>
    </w:p>
    <w:p w14:paraId="3791E5C5" w14:textId="77777777" w:rsidR="00C87558" w:rsidRDefault="00C87558">
      <w:pPr>
        <w:rPr>
          <w:rFonts w:ascii="Courier New" w:eastAsia="Courier New" w:hAnsi="Courier New" w:cs="Courier New"/>
        </w:rPr>
      </w:pPr>
    </w:p>
    <w:p w14:paraId="732881A4" w14:textId="77777777" w:rsidR="00C87558" w:rsidRDefault="00C87558">
      <w:pPr>
        <w:rPr>
          <w:rFonts w:ascii="Courier New" w:eastAsia="Courier New" w:hAnsi="Courier New" w:cs="Courier New"/>
        </w:rPr>
      </w:pPr>
    </w:p>
    <w:p w14:paraId="740270ED" w14:textId="77777777" w:rsidR="00C87558" w:rsidRDefault="00C87558">
      <w:pPr>
        <w:rPr>
          <w:rFonts w:ascii="Courier New" w:eastAsia="Courier New" w:hAnsi="Courier New" w:cs="Courier New"/>
        </w:rPr>
      </w:pPr>
    </w:p>
    <w:p w14:paraId="1CB33A26" w14:textId="77777777" w:rsidR="00C87558" w:rsidRDefault="00C87558">
      <w:pPr>
        <w:rPr>
          <w:rFonts w:ascii="Courier New" w:eastAsia="Courier New" w:hAnsi="Courier New" w:cs="Courier New"/>
        </w:rPr>
      </w:pPr>
    </w:p>
    <w:p w14:paraId="22CA75A2" w14:textId="77777777" w:rsidR="00C87558" w:rsidRDefault="00C87558">
      <w:pPr>
        <w:rPr>
          <w:rFonts w:ascii="Courier New" w:eastAsia="Courier New" w:hAnsi="Courier New" w:cs="Courier New"/>
        </w:rPr>
      </w:pPr>
    </w:p>
    <w:p w14:paraId="4C0F99AC" w14:textId="77777777" w:rsidR="00C87558" w:rsidRDefault="00C87558">
      <w:pPr>
        <w:rPr>
          <w:rFonts w:ascii="Courier New" w:eastAsia="Courier New" w:hAnsi="Courier New" w:cs="Courier New"/>
        </w:rPr>
      </w:pPr>
    </w:p>
    <w:p w14:paraId="41040486" w14:textId="77777777" w:rsidR="00C87558" w:rsidRDefault="00C87558">
      <w:pPr>
        <w:rPr>
          <w:rFonts w:ascii="Courier New" w:eastAsia="Courier New" w:hAnsi="Courier New" w:cs="Courier New"/>
        </w:rPr>
      </w:pPr>
    </w:p>
    <w:sectPr w:rsidR="00C8755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379F8"/>
    <w:multiLevelType w:val="multilevel"/>
    <w:tmpl w:val="F5CE7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558"/>
    <w:rsid w:val="009E61F2"/>
    <w:rsid w:val="00C87558"/>
    <w:rsid w:val="00F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53DF"/>
  <w15:docId w15:val="{C98412B0-2929-4494-A4BE-7B394E1B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669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perez</dc:creator>
  <cp:lastModifiedBy>VICTOR FRANCISCO PEREZ MARTELL</cp:lastModifiedBy>
  <cp:revision>2</cp:revision>
  <dcterms:created xsi:type="dcterms:W3CDTF">2021-05-11T20:24:00Z</dcterms:created>
  <dcterms:modified xsi:type="dcterms:W3CDTF">2021-05-11T20:24:00Z</dcterms:modified>
</cp:coreProperties>
</file>