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F1377C">
      <w:pPr>
        <w:pStyle w:val="Titre"/>
      </w:pPr>
      <w:r>
        <w:t>E-commerce</w:t>
      </w:r>
    </w:p>
    <w:p w:rsidR="00FB34A8" w:rsidRPr="00FB34A8" w:rsidRDefault="00F1377C" w:rsidP="00A47355">
      <w:pPr>
        <w:pStyle w:val="Titre1"/>
      </w:pPr>
      <w:r>
        <w:t>Description</w:t>
      </w:r>
    </w:p>
    <w:p w:rsidR="00855982" w:rsidRDefault="00F1377C" w:rsidP="00F1377C">
      <w:r>
        <w:t>Objectif : créer un site marchand dédier au domaine de l’informatique, avec des composants « compatibles ».</w:t>
      </w:r>
    </w:p>
    <w:p w:rsidR="00F1377C" w:rsidRDefault="00F1377C" w:rsidP="00F1377C">
      <w:r>
        <w:t xml:space="preserve">Composition du site : </w:t>
      </w:r>
    </w:p>
    <w:p w:rsidR="00F1377C" w:rsidRDefault="00221245" w:rsidP="00F1377C">
      <w:pPr>
        <w:pStyle w:val="Paragraphedeliste"/>
        <w:numPr>
          <w:ilvl w:val="0"/>
          <w:numId w:val="30"/>
        </w:numPr>
      </w:pPr>
      <w:r>
        <w:t>Barre de recherche par catégories, texte, nom.</w:t>
      </w:r>
    </w:p>
    <w:p w:rsidR="00221245" w:rsidRDefault="00221245" w:rsidP="00F1377C">
      <w:pPr>
        <w:pStyle w:val="Paragraphedeliste"/>
        <w:numPr>
          <w:ilvl w:val="0"/>
          <w:numId w:val="30"/>
        </w:numPr>
      </w:pPr>
      <w:r>
        <w:t>Système de panier commande avec les articles sélectionnés</w:t>
      </w:r>
    </w:p>
    <w:p w:rsidR="00221245" w:rsidRDefault="00221245" w:rsidP="00F1377C">
      <w:pPr>
        <w:pStyle w:val="Paragraphedeliste"/>
        <w:numPr>
          <w:ilvl w:val="0"/>
          <w:numId w:val="30"/>
        </w:numPr>
      </w:pPr>
      <w:r>
        <w:t>Des articles vendus en plusieurs couleurs, tailles, quantités.</w:t>
      </w:r>
    </w:p>
    <w:p w:rsidR="00221245" w:rsidRDefault="00221245" w:rsidP="00221245">
      <w:pPr>
        <w:pStyle w:val="Paragraphedeliste"/>
        <w:numPr>
          <w:ilvl w:val="0"/>
          <w:numId w:val="30"/>
        </w:numPr>
      </w:pPr>
      <w:r>
        <w:t>Calcul de frais de port en fonctions de différents paramètres ( Pays, Poids, mode d’expéditions )</w:t>
      </w:r>
    </w:p>
    <w:p w:rsidR="00221245" w:rsidRDefault="00221245" w:rsidP="00221245">
      <w:pPr>
        <w:pStyle w:val="Paragraphedeliste"/>
        <w:numPr>
          <w:ilvl w:val="0"/>
          <w:numId w:val="30"/>
        </w:numPr>
      </w:pPr>
      <w:r>
        <w:t xml:space="preserve">Un système de vue détaillé de l’article pouvant contenir une grande quantité de textes ainsi que des formats vidéos ou </w:t>
      </w:r>
      <w:r w:rsidR="00F423EE">
        <w:t>images panoramiques</w:t>
      </w:r>
      <w:r>
        <w:t>.</w:t>
      </w:r>
    </w:p>
    <w:p w:rsidR="00D91B7A" w:rsidRDefault="00D91B7A" w:rsidP="00D91B7A"/>
    <w:p w:rsidR="00FB34A8" w:rsidRDefault="00A47355" w:rsidP="00A47355">
      <w:pPr>
        <w:pStyle w:val="Titre1"/>
      </w:pPr>
      <w:r w:rsidRPr="00A47355">
        <w:t xml:space="preserve">Arborescence du site </w:t>
      </w:r>
    </w:p>
    <w:p w:rsidR="00A47355" w:rsidRDefault="00D64B44" w:rsidP="00A47355">
      <w:r>
        <w:rPr>
          <w:noProof/>
        </w:rPr>
        <w:drawing>
          <wp:inline distT="0" distB="0" distL="0" distR="0" wp14:anchorId="348AE427" wp14:editId="5C8933F6">
            <wp:extent cx="1685925" cy="14668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44" w:rsidRDefault="00D64B44" w:rsidP="00A47355">
      <w:r>
        <w:t>Nous avons répartis les dossiers du projet par catégorie.</w:t>
      </w:r>
    </w:p>
    <w:p w:rsidR="00204BB4" w:rsidRDefault="00D64B44" w:rsidP="00A47355">
      <w:r>
        <w:t xml:space="preserve">Le dossier </w:t>
      </w:r>
      <w:r w:rsidR="00204BB4">
        <w:t>‘</w:t>
      </w:r>
      <w:r w:rsidR="00204BB4" w:rsidRPr="00204BB4">
        <w:rPr>
          <w:i/>
          <w:iCs/>
        </w:rPr>
        <w:t>Boutik2</w:t>
      </w:r>
      <w:r w:rsidR="00204BB4">
        <w:t xml:space="preserve">’ est le dossier Symfony, comportant les routes créées avec API platform. </w:t>
      </w:r>
    </w:p>
    <w:p w:rsidR="00112676" w:rsidRDefault="00204BB4" w:rsidP="00A47355">
      <w:r>
        <w:t>Le dossier ‘</w:t>
      </w:r>
      <w:r w:rsidRPr="00204BB4">
        <w:rPr>
          <w:i/>
          <w:iCs/>
        </w:rPr>
        <w:t>frontend</w:t>
      </w:r>
      <w:r>
        <w:t xml:space="preserve">’ comporte  </w:t>
      </w:r>
      <w:r w:rsidR="00661E01">
        <w:t>un serveur Symfony avec la partie  frontend concerné ( ex. : HTML / CSS )</w:t>
      </w:r>
    </w:p>
    <w:p w:rsidR="0076478C" w:rsidRDefault="002367A3" w:rsidP="00A47355">
      <w:r>
        <w:rPr>
          <w:noProof/>
        </w:rPr>
        <w:drawing>
          <wp:anchor distT="0" distB="0" distL="114300" distR="114300" simplePos="0" relativeHeight="251658240" behindDoc="0" locked="0" layoutInCell="1" allowOverlap="1" wp14:anchorId="44130A5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991870" cy="2110740"/>
            <wp:effectExtent l="0" t="0" r="0" b="3810"/>
            <wp:wrapThrough wrapText="bothSides">
              <wp:wrapPolygon edited="0">
                <wp:start x="0" y="0"/>
                <wp:lineTo x="0" y="21444"/>
                <wp:lineTo x="21157" y="21444"/>
                <wp:lineTo x="21157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76478C">
        <w:t xml:space="preserve">Pour les dossiers concerné nous avons : </w:t>
      </w:r>
    </w:p>
    <w:p w:rsidR="0076478C" w:rsidRDefault="0076478C" w:rsidP="00A47355">
      <w:r>
        <w:t>Le dossier ‘</w:t>
      </w:r>
      <w:r>
        <w:rPr>
          <w:i/>
          <w:iCs/>
        </w:rPr>
        <w:t xml:space="preserve">bin’ </w:t>
      </w:r>
      <w:r>
        <w:t>contient tous les fichiers binaire nécessaires à la compilation du</w:t>
      </w:r>
    </w:p>
    <w:p w:rsidR="002367A3" w:rsidRDefault="002367A3" w:rsidP="00A47355">
      <w:r>
        <w:t>projet.</w:t>
      </w:r>
    </w:p>
    <w:p w:rsidR="002367A3" w:rsidRDefault="002367A3" w:rsidP="00A47355">
      <w:pPr>
        <w:rPr>
          <w:i/>
          <w:iCs/>
        </w:rPr>
      </w:pPr>
      <w:r>
        <w:t>Le dossier ‘</w:t>
      </w:r>
      <w:r>
        <w:rPr>
          <w:i/>
          <w:iCs/>
        </w:rPr>
        <w:t xml:space="preserve">config’ </w:t>
      </w:r>
      <w:r>
        <w:t xml:space="preserve">contient les paquets nécessaires à l’utilisations des outils tel que </w:t>
      </w:r>
      <w:r>
        <w:rPr>
          <w:i/>
          <w:iCs/>
        </w:rPr>
        <w:t xml:space="preserve">Doctrine </w:t>
      </w:r>
      <w:r w:rsidR="007D0B92">
        <w:t xml:space="preserve">qui fait partie intégrante de l’outil </w:t>
      </w:r>
      <w:r w:rsidR="007D0B92">
        <w:rPr>
          <w:i/>
          <w:iCs/>
        </w:rPr>
        <w:t>API PLATFORM.</w:t>
      </w:r>
    </w:p>
    <w:p w:rsidR="007D0B92" w:rsidRDefault="007D0B92" w:rsidP="00A47355">
      <w:r>
        <w:t>Le dossier ‘</w:t>
      </w:r>
      <w:r>
        <w:rPr>
          <w:i/>
          <w:iCs/>
        </w:rPr>
        <w:t xml:space="preserve">public’ </w:t>
      </w:r>
      <w:r w:rsidR="00112676">
        <w:t xml:space="preserve">les fichiers .css .js .html etc. </w:t>
      </w:r>
    </w:p>
    <w:p w:rsidR="002367A3" w:rsidRPr="00A47355" w:rsidRDefault="00112676" w:rsidP="00A47355">
      <w:r>
        <w:t>Le dossier ‘</w:t>
      </w:r>
      <w:r>
        <w:rPr>
          <w:i/>
          <w:iCs/>
        </w:rPr>
        <w:t xml:space="preserve">src’ </w:t>
      </w:r>
      <w:r>
        <w:t xml:space="preserve"> contenant les ‘</w:t>
      </w:r>
      <w:r w:rsidR="00315DCE" w:rsidRPr="00112676">
        <w:rPr>
          <w:i/>
          <w:iCs/>
        </w:rPr>
        <w:t>Controlle</w:t>
      </w:r>
      <w:r w:rsidR="00315DCE">
        <w:rPr>
          <w:i/>
          <w:iCs/>
        </w:rPr>
        <w:t>r</w:t>
      </w:r>
      <w:r>
        <w:rPr>
          <w:i/>
          <w:iCs/>
        </w:rPr>
        <w:t>’</w:t>
      </w:r>
      <w:r>
        <w:t xml:space="preserve">, </w:t>
      </w:r>
      <w:r w:rsidR="00315DCE">
        <w:t>entités</w:t>
      </w:r>
      <w:r>
        <w:t>,</w:t>
      </w:r>
      <w:r w:rsidR="00315DCE">
        <w:t xml:space="preserve"> et versions de migration de doctrine vers la base de données.</w:t>
      </w:r>
    </w:p>
    <w:p w:rsidR="00FB34A8" w:rsidRPr="00FB34A8" w:rsidRDefault="00FB34A8" w:rsidP="00A47355">
      <w:pPr>
        <w:pStyle w:val="Titre1"/>
        <w:rPr>
          <w:rStyle w:val="Titre1Car"/>
          <w:b/>
          <w:bCs/>
        </w:rPr>
      </w:pPr>
      <w:r w:rsidRPr="00FB34A8">
        <w:rPr>
          <w:rStyle w:val="Titre1Car"/>
          <w:b/>
          <w:bCs/>
        </w:rPr>
        <w:lastRenderedPageBreak/>
        <w:t>Mock-ups du site</w:t>
      </w:r>
    </w:p>
    <w:p w:rsidR="00C33FFB" w:rsidRDefault="00C33FFB" w:rsidP="00D91B7A">
      <w:pPr>
        <w:rPr>
          <w:rStyle w:val="Titre1Car"/>
        </w:rPr>
      </w:pPr>
    </w:p>
    <w:p w:rsidR="00C33FFB" w:rsidRDefault="00C33FFB" w:rsidP="00C33FFB">
      <w:pPr>
        <w:rPr>
          <w:rStyle w:val="Titre1Car"/>
        </w:rPr>
      </w:pPr>
      <w:r w:rsidRPr="00C33FFB">
        <w:t>Ci-dessous</w:t>
      </w:r>
      <w:r>
        <w:rPr>
          <w:rStyle w:val="Titre1Car"/>
        </w:rPr>
        <w:t xml:space="preserve"> </w:t>
      </w:r>
      <w:r w:rsidRPr="00C33FFB">
        <w:t>les</w:t>
      </w:r>
      <w:r>
        <w:rPr>
          <w:rStyle w:val="Titre1Car"/>
        </w:rPr>
        <w:t xml:space="preserve"> </w:t>
      </w:r>
      <w:r w:rsidRPr="00C33FFB">
        <w:t>images</w:t>
      </w:r>
      <w:r>
        <w:rPr>
          <w:rStyle w:val="Titre1Car"/>
        </w:rPr>
        <w:t xml:space="preserve"> </w:t>
      </w:r>
      <w:r w:rsidRPr="00C33FFB">
        <w:t>du</w:t>
      </w:r>
      <w:r>
        <w:rPr>
          <w:rStyle w:val="Titre1Car"/>
        </w:rPr>
        <w:t xml:space="preserve"> </w:t>
      </w:r>
      <w:r w:rsidRPr="00C33FFB">
        <w:t>site :</w:t>
      </w:r>
      <w:r>
        <w:rPr>
          <w:rStyle w:val="Titre1Car"/>
        </w:rPr>
        <w:t xml:space="preserve"> </w:t>
      </w:r>
    </w:p>
    <w:p w:rsidR="00D91B7A" w:rsidRDefault="00D91B7A" w:rsidP="00D91B7A">
      <w:r>
        <w:rPr>
          <w:noProof/>
        </w:rPr>
        <w:drawing>
          <wp:inline distT="0" distB="0" distL="0" distR="0" wp14:anchorId="7CFB2A60" wp14:editId="514051AF">
            <wp:extent cx="5732145" cy="311213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7A" w:rsidRDefault="00D91B7A" w:rsidP="00D91B7A">
      <w:r>
        <w:rPr>
          <w:noProof/>
        </w:rPr>
        <w:drawing>
          <wp:inline distT="0" distB="0" distL="0" distR="0" wp14:anchorId="3F93B149" wp14:editId="4E763507">
            <wp:extent cx="5732145" cy="309308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A8" w:rsidRDefault="00FB34A8" w:rsidP="00D91B7A"/>
    <w:p w:rsidR="00FB34A8" w:rsidRDefault="00FB34A8" w:rsidP="00D91B7A"/>
    <w:p w:rsidR="00445046" w:rsidRDefault="00445046" w:rsidP="00D91B7A"/>
    <w:p w:rsidR="00445046" w:rsidRDefault="00445046" w:rsidP="00D91B7A"/>
    <w:p w:rsidR="00445046" w:rsidRDefault="00445046" w:rsidP="00D91B7A"/>
    <w:p w:rsidR="00445046" w:rsidRDefault="00445046" w:rsidP="00445046">
      <w:pPr>
        <w:pStyle w:val="Titre1"/>
      </w:pPr>
      <w:r>
        <w:lastRenderedPageBreak/>
        <w:t>Organisation du groupe</w:t>
      </w:r>
    </w:p>
    <w:p w:rsidR="00445046" w:rsidRDefault="00445046" w:rsidP="00445046"/>
    <w:p w:rsidR="00445046" w:rsidRDefault="00445046" w:rsidP="00445046">
      <w:r>
        <w:t>Pour l’organisation, nous avons mis au clair les tâches et différentes parties du projet à effectuer et nous nous sommes répartis les tâches suivants nos facilités avec les technos à utiliser.</w:t>
      </w:r>
    </w:p>
    <w:p w:rsidR="00954C04" w:rsidRDefault="00954C04" w:rsidP="00445046">
      <w:r>
        <w:rPr>
          <w:noProof/>
        </w:rPr>
        <w:drawing>
          <wp:inline distT="0" distB="0" distL="0" distR="0" wp14:anchorId="2AEA056C" wp14:editId="239E3CA6">
            <wp:extent cx="5732145" cy="2851150"/>
            <wp:effectExtent l="0" t="0" r="190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3A" w:rsidRDefault="005C7D3A" w:rsidP="00445046">
      <w:r>
        <w:t xml:space="preserve">Chaque jours étaient dédiés à une tâche. </w:t>
      </w:r>
    </w:p>
    <w:p w:rsidR="0027599A" w:rsidRDefault="0027599A" w:rsidP="00445046"/>
    <w:p w:rsidR="0027599A" w:rsidRDefault="0027599A" w:rsidP="0027599A">
      <w:pPr>
        <w:pStyle w:val="Titre1"/>
      </w:pPr>
      <w:r>
        <w:t xml:space="preserve">Difficultés rencontrées / Solution apportées </w:t>
      </w:r>
    </w:p>
    <w:p w:rsidR="008D72F6" w:rsidRPr="008D72F6" w:rsidRDefault="008D72F6" w:rsidP="008D72F6"/>
    <w:tbl>
      <w:tblPr>
        <w:tblStyle w:val="TableauGrille3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8D72F6" w:rsidTr="008D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8D72F6" w:rsidRDefault="008D72F6" w:rsidP="0027599A">
            <w:r>
              <w:t>Difficultés</w:t>
            </w:r>
          </w:p>
        </w:tc>
        <w:tc>
          <w:tcPr>
            <w:tcW w:w="2254" w:type="dxa"/>
          </w:tcPr>
          <w:p w:rsidR="008D72F6" w:rsidRDefault="008D72F6" w:rsidP="00275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Humaines</w:t>
            </w:r>
          </w:p>
        </w:tc>
        <w:tc>
          <w:tcPr>
            <w:tcW w:w="2254" w:type="dxa"/>
          </w:tcPr>
          <w:p w:rsidR="008D72F6" w:rsidRDefault="008D72F6" w:rsidP="00275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Techniques</w:t>
            </w:r>
          </w:p>
        </w:tc>
      </w:tr>
      <w:tr w:rsidR="008D72F6" w:rsidTr="008D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D72F6" w:rsidRDefault="008D72F6" w:rsidP="0027599A">
            <w:r>
              <w:t>Thomas</w:t>
            </w:r>
          </w:p>
        </w:tc>
        <w:tc>
          <w:tcPr>
            <w:tcW w:w="2254" w:type="dxa"/>
          </w:tcPr>
          <w:p w:rsidR="008D72F6" w:rsidRDefault="00CA0AC0" w:rsidP="00275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Initiative</w:t>
            </w:r>
          </w:p>
        </w:tc>
        <w:tc>
          <w:tcPr>
            <w:tcW w:w="2254" w:type="dxa"/>
          </w:tcPr>
          <w:p w:rsidR="008D72F6" w:rsidRDefault="008D72F6" w:rsidP="00275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8D72F6" w:rsidTr="008D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D72F6" w:rsidRDefault="008D72F6" w:rsidP="0027599A">
            <w:r>
              <w:t>Vincent</w:t>
            </w:r>
          </w:p>
        </w:tc>
        <w:tc>
          <w:tcPr>
            <w:tcW w:w="2254" w:type="dxa"/>
          </w:tcPr>
          <w:p w:rsidR="008D72F6" w:rsidRDefault="00CA0AC0" w:rsidP="00275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Solitaire </w:t>
            </w:r>
          </w:p>
        </w:tc>
        <w:tc>
          <w:tcPr>
            <w:tcW w:w="2254" w:type="dxa"/>
          </w:tcPr>
          <w:p w:rsidR="008D72F6" w:rsidRDefault="00CA0AC0" w:rsidP="00275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Angular </w:t>
            </w:r>
          </w:p>
        </w:tc>
      </w:tr>
      <w:tr w:rsidR="008D72F6" w:rsidTr="008D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D72F6" w:rsidRDefault="008D72F6" w:rsidP="0027599A">
            <w:r>
              <w:t>Etienne</w:t>
            </w:r>
          </w:p>
        </w:tc>
        <w:tc>
          <w:tcPr>
            <w:tcW w:w="2254" w:type="dxa"/>
          </w:tcPr>
          <w:p w:rsidR="008D72F6" w:rsidRDefault="00CA0AC0" w:rsidP="00275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Communication </w:t>
            </w:r>
          </w:p>
        </w:tc>
        <w:tc>
          <w:tcPr>
            <w:tcW w:w="2254" w:type="dxa"/>
          </w:tcPr>
          <w:p w:rsidR="008D72F6" w:rsidRDefault="00A348C6" w:rsidP="00275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7599A" w:rsidRDefault="0027599A" w:rsidP="0027599A"/>
    <w:p w:rsidR="0043260D" w:rsidRDefault="0043260D" w:rsidP="0027599A">
      <w:r>
        <w:t xml:space="preserve">Difficultés divers : </w:t>
      </w:r>
    </w:p>
    <w:p w:rsidR="0043260D" w:rsidRDefault="0043260D" w:rsidP="0027599A">
      <w:r>
        <w:tab/>
        <w:t>Requêtes POST impossible à envoyer depuis un autre domaine avec du contenu JSON</w:t>
      </w:r>
      <w:bookmarkStart w:id="0" w:name="_GoBack"/>
      <w:bookmarkEnd w:id="0"/>
      <w:r>
        <w:t>.</w:t>
      </w:r>
    </w:p>
    <w:tbl>
      <w:tblPr>
        <w:tblStyle w:val="TableauGrille3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A0AC0" w:rsidTr="00DE7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CA0AC0" w:rsidRDefault="00CA0AC0" w:rsidP="00DE7461">
            <w:r>
              <w:t>Solutions</w:t>
            </w:r>
          </w:p>
        </w:tc>
        <w:tc>
          <w:tcPr>
            <w:tcW w:w="2254" w:type="dxa"/>
          </w:tcPr>
          <w:p w:rsidR="00CA0AC0" w:rsidRDefault="00CA0AC0" w:rsidP="00DE7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Humaines</w:t>
            </w:r>
          </w:p>
        </w:tc>
        <w:tc>
          <w:tcPr>
            <w:tcW w:w="2254" w:type="dxa"/>
          </w:tcPr>
          <w:p w:rsidR="00CA0AC0" w:rsidRDefault="00CA0AC0" w:rsidP="00DE7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Techniques</w:t>
            </w:r>
          </w:p>
        </w:tc>
      </w:tr>
      <w:tr w:rsidR="00CA0AC0" w:rsidTr="00DE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A0AC0" w:rsidRDefault="00CA0AC0" w:rsidP="00DE7461">
            <w:r>
              <w:t>Thomas</w:t>
            </w:r>
          </w:p>
        </w:tc>
        <w:tc>
          <w:tcPr>
            <w:tcW w:w="2254" w:type="dxa"/>
          </w:tcPr>
          <w:p w:rsidR="00CA0AC0" w:rsidRDefault="00CA0AC0" w:rsidP="00DE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S’imposer</w:t>
            </w:r>
          </w:p>
        </w:tc>
        <w:tc>
          <w:tcPr>
            <w:tcW w:w="2254" w:type="dxa"/>
          </w:tcPr>
          <w:p w:rsidR="00CA0AC0" w:rsidRDefault="00CA0AC0" w:rsidP="00DE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/ backend</w:t>
            </w:r>
          </w:p>
        </w:tc>
      </w:tr>
      <w:tr w:rsidR="00CA0AC0" w:rsidTr="00DE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A0AC0" w:rsidRDefault="00CA0AC0" w:rsidP="00DE7461">
            <w:r>
              <w:t>Vincent</w:t>
            </w:r>
          </w:p>
        </w:tc>
        <w:tc>
          <w:tcPr>
            <w:tcW w:w="2254" w:type="dxa"/>
          </w:tcPr>
          <w:p w:rsidR="00CA0AC0" w:rsidRDefault="00CA0AC0" w:rsidP="00DE7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Communiquer d’avantage </w:t>
            </w:r>
          </w:p>
        </w:tc>
        <w:tc>
          <w:tcPr>
            <w:tcW w:w="2254" w:type="dxa"/>
          </w:tcPr>
          <w:p w:rsidR="00CA0AC0" w:rsidRDefault="009B5184" w:rsidP="00DE7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Symfony en php ( html / css / js / jquery )</w:t>
            </w:r>
          </w:p>
        </w:tc>
      </w:tr>
      <w:tr w:rsidR="00CA0AC0" w:rsidTr="00DE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A0AC0" w:rsidRDefault="00CA0AC0" w:rsidP="00DE7461">
            <w:r>
              <w:t>Etienne</w:t>
            </w:r>
          </w:p>
        </w:tc>
        <w:tc>
          <w:tcPr>
            <w:tcW w:w="2254" w:type="dxa"/>
          </w:tcPr>
          <w:p w:rsidR="00CA0AC0" w:rsidRDefault="00CA0AC0" w:rsidP="00DE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Communication </w:t>
            </w:r>
          </w:p>
        </w:tc>
        <w:tc>
          <w:tcPr>
            <w:tcW w:w="2254" w:type="dxa"/>
          </w:tcPr>
          <w:p w:rsidR="00CA0AC0" w:rsidRDefault="00A348C6" w:rsidP="00DE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0AC0" w:rsidRDefault="00CA0AC0" w:rsidP="00CA0AC0"/>
    <w:p w:rsidR="00CA0AC0" w:rsidRPr="0027599A" w:rsidRDefault="00CA0AC0" w:rsidP="0027599A"/>
    <w:sectPr w:rsidR="00CA0AC0" w:rsidRPr="0027599A" w:rsidSect="00855982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3E6" w:rsidRDefault="00B533E6" w:rsidP="00855982">
      <w:pPr>
        <w:spacing w:after="0" w:line="240" w:lineRule="auto"/>
      </w:pPr>
      <w:r>
        <w:separator/>
      </w:r>
    </w:p>
  </w:endnote>
  <w:endnote w:type="continuationSeparator" w:id="0">
    <w:p w:rsidR="00B533E6" w:rsidRDefault="00B533E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F23B5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3E6" w:rsidRDefault="00B533E6" w:rsidP="00855982">
      <w:pPr>
        <w:spacing w:after="0" w:line="240" w:lineRule="auto"/>
      </w:pPr>
      <w:r>
        <w:separator/>
      </w:r>
    </w:p>
  </w:footnote>
  <w:footnote w:type="continuationSeparator" w:id="0">
    <w:p w:rsidR="00B533E6" w:rsidRDefault="00B533E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F83DB2"/>
    <w:multiLevelType w:val="hybridMultilevel"/>
    <w:tmpl w:val="41884EA6"/>
    <w:lvl w:ilvl="0" w:tplc="F454F69C">
      <w:start w:val="5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7C"/>
    <w:rsid w:val="00112676"/>
    <w:rsid w:val="001348D3"/>
    <w:rsid w:val="00182268"/>
    <w:rsid w:val="001D4362"/>
    <w:rsid w:val="00204BB4"/>
    <w:rsid w:val="00221245"/>
    <w:rsid w:val="002367A3"/>
    <w:rsid w:val="0027599A"/>
    <w:rsid w:val="00315DCE"/>
    <w:rsid w:val="0043260D"/>
    <w:rsid w:val="00445046"/>
    <w:rsid w:val="005C7D3A"/>
    <w:rsid w:val="005F4A35"/>
    <w:rsid w:val="00661E01"/>
    <w:rsid w:val="0076478C"/>
    <w:rsid w:val="007833A7"/>
    <w:rsid w:val="007D0B92"/>
    <w:rsid w:val="00855982"/>
    <w:rsid w:val="008D72F6"/>
    <w:rsid w:val="00954C04"/>
    <w:rsid w:val="009B5184"/>
    <w:rsid w:val="009F23B5"/>
    <w:rsid w:val="00A10484"/>
    <w:rsid w:val="00A348C6"/>
    <w:rsid w:val="00A47355"/>
    <w:rsid w:val="00B533E6"/>
    <w:rsid w:val="00C33FFB"/>
    <w:rsid w:val="00CA0AC0"/>
    <w:rsid w:val="00D64B44"/>
    <w:rsid w:val="00D91B7A"/>
    <w:rsid w:val="00F1377C"/>
    <w:rsid w:val="00F423EE"/>
    <w:rsid w:val="00FB34A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EC87"/>
  <w15:chartTrackingRefBased/>
  <w15:docId w15:val="{C0D40B84-6009-4402-BB53-D9142811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A47355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A47355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agraphedeliste">
    <w:name w:val="List Paragraph"/>
    <w:basedOn w:val="Normal"/>
    <w:uiPriority w:val="34"/>
    <w:unhideWhenUsed/>
    <w:qFormat/>
    <w:rsid w:val="00F1377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91B7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27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8D72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8D72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N311\AppData\Roaming\Microsoft\Templates\Conception%20Rapport%20(vierge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0</TotalTime>
  <Pages>3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Nunes</dc:creator>
  <cp:lastModifiedBy>Thomas Nunes</cp:lastModifiedBy>
  <cp:revision>22</cp:revision>
  <dcterms:created xsi:type="dcterms:W3CDTF">2020-03-15T16:24:00Z</dcterms:created>
  <dcterms:modified xsi:type="dcterms:W3CDTF">2020-03-15T23:32:00Z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