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529" w:rsidRDefault="00B01529">
      <w:pPr>
        <w:rPr>
          <w:sz w:val="28"/>
          <w:szCs w:val="28"/>
        </w:rPr>
      </w:pPr>
    </w:p>
    <w:p w:rsidR="00FA5ECC" w:rsidRDefault="00FA5ECC" w:rsidP="00FA5ECC">
      <w:pPr>
        <w:pStyle w:val="Titre"/>
        <w:contextualSpacing w:val="0"/>
        <w:jc w:val="center"/>
        <w:rPr>
          <w:lang w:val="en-GB"/>
        </w:rPr>
      </w:pPr>
      <w:bookmarkStart w:id="0" w:name="_52znw9c7keqv" w:colFirst="0" w:colLast="0"/>
      <w:bookmarkEnd w:id="0"/>
    </w:p>
    <w:p w:rsidR="00FA5ECC" w:rsidRDefault="00FA5ECC" w:rsidP="00FA5ECC">
      <w:pPr>
        <w:pStyle w:val="Titre"/>
        <w:contextualSpacing w:val="0"/>
        <w:jc w:val="center"/>
        <w:rPr>
          <w:lang w:val="en-GB"/>
        </w:rPr>
      </w:pPr>
    </w:p>
    <w:p w:rsidR="00FA5ECC" w:rsidRDefault="00FA5ECC" w:rsidP="00FA5ECC">
      <w:pPr>
        <w:pStyle w:val="Titre"/>
        <w:contextualSpacing w:val="0"/>
        <w:jc w:val="center"/>
        <w:rPr>
          <w:lang w:val="en-GB"/>
        </w:rPr>
      </w:pPr>
    </w:p>
    <w:p w:rsidR="00FA5ECC" w:rsidRDefault="00FA5ECC" w:rsidP="00FA5ECC">
      <w:pPr>
        <w:pStyle w:val="Titre"/>
        <w:contextualSpacing w:val="0"/>
        <w:jc w:val="center"/>
        <w:rPr>
          <w:lang w:val="en-GB"/>
        </w:rPr>
      </w:pPr>
    </w:p>
    <w:p w:rsidR="00FA5ECC" w:rsidRDefault="00FA5ECC" w:rsidP="00FA5ECC">
      <w:pPr>
        <w:pStyle w:val="Titre"/>
        <w:contextualSpacing w:val="0"/>
        <w:jc w:val="center"/>
        <w:rPr>
          <w:sz w:val="72"/>
          <w:szCs w:val="72"/>
        </w:rPr>
      </w:pPr>
    </w:p>
    <w:p w:rsidR="00FA5ECC" w:rsidRDefault="00FA5ECC" w:rsidP="00FA5ECC">
      <w:pPr>
        <w:pStyle w:val="Titre"/>
        <w:contextualSpacing w:val="0"/>
        <w:jc w:val="center"/>
        <w:rPr>
          <w:sz w:val="72"/>
          <w:szCs w:val="72"/>
        </w:rPr>
      </w:pPr>
    </w:p>
    <w:p w:rsidR="00B01529" w:rsidRPr="00FA5ECC" w:rsidRDefault="0003566E" w:rsidP="00FA5ECC">
      <w:pPr>
        <w:pStyle w:val="Titre"/>
        <w:contextualSpacing w:val="0"/>
        <w:jc w:val="center"/>
        <w:rPr>
          <w:sz w:val="72"/>
          <w:szCs w:val="72"/>
        </w:rPr>
      </w:pPr>
      <w:r w:rsidRPr="00FA5ECC">
        <w:rPr>
          <w:sz w:val="72"/>
          <w:szCs w:val="72"/>
        </w:rPr>
        <w:t>Rapport de projet</w:t>
      </w:r>
    </w:p>
    <w:p w:rsidR="00FA5ECC" w:rsidRDefault="00FA5ECC" w:rsidP="00FA5ECC">
      <w:pPr>
        <w:jc w:val="center"/>
        <w:rPr>
          <w:sz w:val="36"/>
          <w:szCs w:val="36"/>
        </w:rPr>
      </w:pPr>
      <w:r w:rsidRPr="00FA5ECC">
        <w:rPr>
          <w:sz w:val="36"/>
          <w:szCs w:val="36"/>
        </w:rPr>
        <w:t>Développement Web II</w:t>
      </w: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Default="00FA5ECC" w:rsidP="00FA5ECC">
      <w:pPr>
        <w:jc w:val="center"/>
        <w:rPr>
          <w:sz w:val="36"/>
          <w:szCs w:val="36"/>
        </w:rPr>
      </w:pPr>
    </w:p>
    <w:p w:rsidR="00FA5ECC" w:rsidRPr="00FA5ECC" w:rsidRDefault="00FA5ECC" w:rsidP="00FA5ECC">
      <w:pPr>
        <w:jc w:val="right"/>
        <w:rPr>
          <w:sz w:val="28"/>
          <w:szCs w:val="28"/>
          <w:lang w:val="en-GB"/>
        </w:rPr>
      </w:pPr>
      <w:r w:rsidRPr="00FA5ECC">
        <w:rPr>
          <w:sz w:val="28"/>
          <w:szCs w:val="28"/>
          <w:lang w:val="en-GB"/>
        </w:rPr>
        <w:t>SOFONEA Axel</w:t>
      </w:r>
    </w:p>
    <w:p w:rsidR="00FA5ECC" w:rsidRPr="00FA5ECC" w:rsidRDefault="00FA5ECC" w:rsidP="00FA5ECC">
      <w:pPr>
        <w:jc w:val="right"/>
        <w:rPr>
          <w:sz w:val="28"/>
          <w:szCs w:val="28"/>
          <w:lang w:val="en-GB"/>
        </w:rPr>
      </w:pPr>
      <w:r w:rsidRPr="00FA5ECC">
        <w:rPr>
          <w:sz w:val="28"/>
          <w:szCs w:val="28"/>
          <w:lang w:val="en-GB"/>
        </w:rPr>
        <w:t>JEAMME Christopher</w:t>
      </w:r>
    </w:p>
    <w:p w:rsidR="00FA5ECC" w:rsidRPr="00FA5ECC" w:rsidRDefault="00FA5ECC" w:rsidP="00FA5ECC">
      <w:pPr>
        <w:jc w:val="right"/>
        <w:rPr>
          <w:sz w:val="28"/>
          <w:szCs w:val="28"/>
          <w:lang w:val="en-GB"/>
        </w:rPr>
      </w:pPr>
      <w:r w:rsidRPr="00FA5ECC">
        <w:rPr>
          <w:sz w:val="28"/>
          <w:szCs w:val="28"/>
          <w:lang w:val="en-GB"/>
        </w:rPr>
        <w:t>GRANJON Thomas</w:t>
      </w:r>
    </w:p>
    <w:p w:rsidR="00FA5ECC" w:rsidRPr="00FA5ECC" w:rsidRDefault="00FA5ECC" w:rsidP="00FA5ECC">
      <w:pPr>
        <w:jc w:val="right"/>
        <w:rPr>
          <w:sz w:val="28"/>
          <w:szCs w:val="28"/>
          <w:lang w:val="en-GB"/>
        </w:rPr>
      </w:pPr>
      <w:r w:rsidRPr="00FA5ECC">
        <w:rPr>
          <w:sz w:val="28"/>
          <w:szCs w:val="28"/>
          <w:lang w:val="en-GB"/>
        </w:rPr>
        <w:t xml:space="preserve">SIRACUSA </w:t>
      </w:r>
      <w:proofErr w:type="spellStart"/>
      <w:r w:rsidRPr="00FA5ECC">
        <w:rPr>
          <w:sz w:val="28"/>
          <w:szCs w:val="28"/>
          <w:lang w:val="en-GB"/>
        </w:rPr>
        <w:t>Rémi</w:t>
      </w:r>
      <w:proofErr w:type="spellEnd"/>
    </w:p>
    <w:p w:rsidR="00FA5ECC" w:rsidRPr="00FA5ECC" w:rsidRDefault="00FA5ECC" w:rsidP="00FA5ECC">
      <w:pPr>
        <w:jc w:val="right"/>
        <w:rPr>
          <w:sz w:val="28"/>
          <w:szCs w:val="28"/>
        </w:rPr>
      </w:pPr>
      <w:r w:rsidRPr="00FA5ECC">
        <w:rPr>
          <w:sz w:val="28"/>
          <w:szCs w:val="28"/>
        </w:rPr>
        <w:t>BRUYERE Dimitri</w:t>
      </w:r>
    </w:p>
    <w:p w:rsidR="00B01529" w:rsidRPr="00FA5ECC" w:rsidRDefault="0003566E" w:rsidP="00FA5ECC">
      <w:pPr>
        <w:rPr>
          <w:sz w:val="40"/>
          <w:szCs w:val="40"/>
        </w:rPr>
      </w:pPr>
      <w:bookmarkStart w:id="1" w:name="_gor8blbntqqt" w:colFirst="0" w:colLast="0"/>
      <w:bookmarkStart w:id="2" w:name="_icojzhaobc3s" w:colFirst="0" w:colLast="0"/>
      <w:bookmarkEnd w:id="1"/>
      <w:bookmarkEnd w:id="2"/>
      <w:r w:rsidRPr="00FA5ECC">
        <w:rPr>
          <w:sz w:val="40"/>
          <w:szCs w:val="40"/>
        </w:rPr>
        <w:lastRenderedPageBreak/>
        <w:t>Introduction</w:t>
      </w:r>
    </w:p>
    <w:p w:rsidR="00FA5ECC" w:rsidRPr="00FA5ECC" w:rsidRDefault="00FA5ECC" w:rsidP="00FA5ECC"/>
    <w:p w:rsidR="00B01529" w:rsidRDefault="0003566E" w:rsidP="00FA5ECC">
      <w:pPr>
        <w:ind w:firstLine="720"/>
      </w:pPr>
      <w:r>
        <w:t>N</w:t>
      </w:r>
      <w:r>
        <w:t>otre projet est un</w:t>
      </w:r>
      <w:r w:rsidR="00FA5ECC">
        <w:t>e</w:t>
      </w:r>
      <w:r>
        <w:t xml:space="preserve"> application de gestion de dépense de groupe. Organiser un budget lors d’un événement n’est pas toujours simple. Le but de notre application est de rendre cette tâche facile et intuitive via deux interfaces possibles : une page web et un</w:t>
      </w:r>
      <w:r>
        <w:t>e application java. Ce rapport est là pour vous présenter ce projet et la manière dont on a procédé.</w:t>
      </w:r>
    </w:p>
    <w:p w:rsidR="00B01529" w:rsidRDefault="0003566E">
      <w:pPr>
        <w:pStyle w:val="Titre1"/>
        <w:contextualSpacing w:val="0"/>
      </w:pPr>
      <w:bookmarkStart w:id="3" w:name="_fqbkhibvq1s9" w:colFirst="0" w:colLast="0"/>
      <w:bookmarkEnd w:id="3"/>
      <w:r>
        <w:t>Rapport de conception</w:t>
      </w:r>
    </w:p>
    <w:p w:rsidR="00B01529" w:rsidRDefault="0003566E">
      <w:pPr>
        <w:pStyle w:val="Titre2"/>
        <w:contextualSpacing w:val="0"/>
      </w:pPr>
      <w:bookmarkStart w:id="4" w:name="_n9mprj65s9z5" w:colFirst="0" w:colLast="0"/>
      <w:bookmarkEnd w:id="4"/>
      <w:r>
        <w:t>Diagramme UML</w:t>
      </w:r>
      <w:r w:rsidR="00FA5ECC">
        <w:tab/>
      </w:r>
    </w:p>
    <w:p w:rsidR="00B01529" w:rsidRDefault="00FA5ECC">
      <w:r>
        <w:t>Voir le fichier DealWithItUML.png</w:t>
      </w:r>
    </w:p>
    <w:p w:rsidR="00B01529" w:rsidRDefault="0003566E">
      <w:pPr>
        <w:pStyle w:val="Titre2"/>
        <w:contextualSpacing w:val="0"/>
      </w:pPr>
      <w:bookmarkStart w:id="5" w:name="_3cgn8km0bn6s" w:colFirst="0" w:colLast="0"/>
      <w:bookmarkEnd w:id="5"/>
      <w:r>
        <w:t>Plan du site / application</w:t>
      </w:r>
    </w:p>
    <w:p w:rsidR="00B01529" w:rsidRDefault="0003566E" w:rsidP="00FA5ECC">
      <w:pPr>
        <w:ind w:firstLine="720"/>
      </w:pPr>
      <w:r>
        <w:t xml:space="preserve">Notre application permet de s’inscrire via un formulaire d’inscription ou de </w:t>
      </w:r>
      <w:r>
        <w:t>s’authentifier si nous sommes déjà inscrits. Un système de gestion des utilisateurs est donc présent.</w:t>
      </w:r>
      <w:r>
        <w:t xml:space="preserve"> </w:t>
      </w:r>
      <w:r>
        <w:br/>
      </w:r>
      <w:r w:rsidR="00FA5ECC">
        <w:t xml:space="preserve">            </w:t>
      </w:r>
      <w:r>
        <w:t>Une fois connectés sur le site, nous avons la possibilité de consulter les dernières opérations effectuées sur le site, de créer un événement et enfin, d</w:t>
      </w:r>
      <w:r>
        <w:t>e consulter les événements auxquels on participe. Si on accède à “Mes événements”, il nous apparaît alors tous les événements auxquels on participe, et le fait de cliquer sur l’un de ces événement nous emmène sur l’événement en question. Depuis cette inter</w:t>
      </w:r>
      <w:r>
        <w:t>face, on peut consulter le total des dépenses effectuées par l’ensemble des participants sur l’événement, mais également l’ensemble des participants et l’historique des dépenses de l’événements (triées par date). Nous pouvons ajouter une dépense à l’événem</w:t>
      </w:r>
      <w:r>
        <w:t xml:space="preserve">ent en ajouter une description et un montant, et aussi ajouter un participant grâce à son pseudo sur le site. </w:t>
      </w:r>
    </w:p>
    <w:p w:rsidR="00B01529" w:rsidRDefault="0003566E">
      <w:pPr>
        <w:pStyle w:val="Titre2"/>
        <w:contextualSpacing w:val="0"/>
      </w:pPr>
      <w:bookmarkStart w:id="6" w:name="_50rq7901ch6" w:colFirst="0" w:colLast="0"/>
      <w:bookmarkEnd w:id="6"/>
      <w:r>
        <w:t>B</w:t>
      </w:r>
      <w:r>
        <w:t>ase de données</w:t>
      </w:r>
    </w:p>
    <w:p w:rsidR="00B01529" w:rsidRDefault="0003566E">
      <w:r>
        <w:rPr>
          <w:noProof/>
        </w:rPr>
        <w:drawing>
          <wp:inline distT="114300" distB="114300" distL="114300" distR="114300">
            <wp:extent cx="5731200" cy="251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514600"/>
                    </a:xfrm>
                    <a:prstGeom prst="rect">
                      <a:avLst/>
                    </a:prstGeom>
                    <a:ln/>
                  </pic:spPr>
                </pic:pic>
              </a:graphicData>
            </a:graphic>
          </wp:inline>
        </w:drawing>
      </w:r>
    </w:p>
    <w:p w:rsidR="00FA5ECC" w:rsidRDefault="00FA5ECC">
      <w:pPr>
        <w:rPr>
          <w:sz w:val="24"/>
          <w:szCs w:val="24"/>
        </w:rPr>
      </w:pPr>
    </w:p>
    <w:p w:rsidR="00B01529" w:rsidRPr="00FA5ECC" w:rsidRDefault="0003566E">
      <w:r w:rsidRPr="00FA5ECC">
        <w:t>Utilisateurs (</w:t>
      </w:r>
      <w:proofErr w:type="spellStart"/>
      <w:r w:rsidRPr="00FA5ECC">
        <w:rPr>
          <w:b/>
          <w:u w:val="single"/>
        </w:rPr>
        <w:t>idUtilisateur</w:t>
      </w:r>
      <w:proofErr w:type="spellEnd"/>
      <w:r w:rsidRPr="00FA5ECC">
        <w:t xml:space="preserve">, nom, prénom, email, pseudo, </w:t>
      </w:r>
      <w:proofErr w:type="spellStart"/>
      <w:r w:rsidRPr="00FA5ECC">
        <w:t>motDePasse</w:t>
      </w:r>
      <w:proofErr w:type="spellEnd"/>
      <w:r w:rsidRPr="00FA5ECC">
        <w:t>)</w:t>
      </w:r>
    </w:p>
    <w:p w:rsidR="00B01529" w:rsidRPr="00FA5ECC" w:rsidRDefault="0003566E">
      <w:r w:rsidRPr="00FA5ECC">
        <w:t>Evénement (</w:t>
      </w:r>
      <w:proofErr w:type="spellStart"/>
      <w:r w:rsidRPr="00FA5ECC">
        <w:rPr>
          <w:b/>
          <w:u w:val="single"/>
        </w:rPr>
        <w:t>idEvenement</w:t>
      </w:r>
      <w:proofErr w:type="spellEnd"/>
      <w:r w:rsidRPr="00FA5ECC">
        <w:t xml:space="preserve">, </w:t>
      </w:r>
      <w:proofErr w:type="spellStart"/>
      <w:r w:rsidRPr="00FA5ECC">
        <w:t>nomEvenement</w:t>
      </w:r>
      <w:proofErr w:type="spellEnd"/>
      <w:r w:rsidRPr="00FA5ECC">
        <w:t>, budget)</w:t>
      </w:r>
    </w:p>
    <w:p w:rsidR="00B01529" w:rsidRPr="00FA5ECC" w:rsidRDefault="0003566E">
      <w:r w:rsidRPr="00FA5ECC">
        <w:t>Participe (</w:t>
      </w:r>
      <w:r w:rsidRPr="00FA5ECC">
        <w:rPr>
          <w:b/>
          <w:u w:val="single"/>
        </w:rPr>
        <w:t>#</w:t>
      </w:r>
      <w:proofErr w:type="spellStart"/>
      <w:r w:rsidRPr="00FA5ECC">
        <w:rPr>
          <w:b/>
          <w:u w:val="single"/>
        </w:rPr>
        <w:t>idUtilisateur</w:t>
      </w:r>
      <w:proofErr w:type="spellEnd"/>
      <w:r w:rsidRPr="00FA5ECC">
        <w:rPr>
          <w:b/>
          <w:u w:val="single"/>
        </w:rPr>
        <w:t>, #</w:t>
      </w:r>
      <w:proofErr w:type="spellStart"/>
      <w:r w:rsidRPr="00FA5ECC">
        <w:rPr>
          <w:b/>
          <w:u w:val="single"/>
        </w:rPr>
        <w:t>idEvenement</w:t>
      </w:r>
      <w:proofErr w:type="spellEnd"/>
      <w:r w:rsidRPr="00FA5ECC">
        <w:t>)</w:t>
      </w:r>
    </w:p>
    <w:p w:rsidR="00B01529" w:rsidRPr="00FA5ECC" w:rsidRDefault="0003566E">
      <w:proofErr w:type="spellStart"/>
      <w:r w:rsidRPr="00FA5ECC">
        <w:t>Poste_Message</w:t>
      </w:r>
      <w:proofErr w:type="spellEnd"/>
      <w:r w:rsidRPr="00FA5ECC">
        <w:t xml:space="preserve"> (</w:t>
      </w:r>
      <w:r w:rsidRPr="00FA5ECC">
        <w:rPr>
          <w:b/>
          <w:u w:val="single"/>
        </w:rPr>
        <w:t>#</w:t>
      </w:r>
      <w:proofErr w:type="spellStart"/>
      <w:r w:rsidRPr="00FA5ECC">
        <w:rPr>
          <w:b/>
          <w:u w:val="single"/>
        </w:rPr>
        <w:t>idUtilisateur</w:t>
      </w:r>
      <w:proofErr w:type="spellEnd"/>
      <w:r w:rsidRPr="00FA5ECC">
        <w:rPr>
          <w:b/>
          <w:u w:val="single"/>
        </w:rPr>
        <w:t>, #</w:t>
      </w:r>
      <w:proofErr w:type="spellStart"/>
      <w:r w:rsidRPr="00FA5ECC">
        <w:rPr>
          <w:b/>
          <w:u w:val="single"/>
        </w:rPr>
        <w:t>idEvenement</w:t>
      </w:r>
      <w:proofErr w:type="spellEnd"/>
      <w:r w:rsidRPr="00FA5ECC">
        <w:rPr>
          <w:b/>
          <w:u w:val="single"/>
        </w:rPr>
        <w:t>, date</w:t>
      </w:r>
      <w:r w:rsidRPr="00FA5ECC">
        <w:t>, message)</w:t>
      </w:r>
    </w:p>
    <w:p w:rsidR="00B01529" w:rsidRPr="00FA5ECC" w:rsidRDefault="0003566E">
      <w:r w:rsidRPr="00FA5ECC">
        <w:t>Dépense (</w:t>
      </w:r>
      <w:r w:rsidRPr="00FA5ECC">
        <w:rPr>
          <w:b/>
          <w:u w:val="single"/>
        </w:rPr>
        <w:t>#</w:t>
      </w:r>
      <w:proofErr w:type="spellStart"/>
      <w:r w:rsidRPr="00FA5ECC">
        <w:rPr>
          <w:b/>
          <w:u w:val="single"/>
        </w:rPr>
        <w:t>idUtilisateur</w:t>
      </w:r>
      <w:proofErr w:type="spellEnd"/>
      <w:r w:rsidRPr="00FA5ECC">
        <w:rPr>
          <w:b/>
          <w:u w:val="single"/>
        </w:rPr>
        <w:t>, #</w:t>
      </w:r>
      <w:proofErr w:type="spellStart"/>
      <w:r w:rsidRPr="00FA5ECC">
        <w:rPr>
          <w:b/>
          <w:u w:val="single"/>
        </w:rPr>
        <w:t>idEvenement</w:t>
      </w:r>
      <w:proofErr w:type="spellEnd"/>
      <w:r w:rsidRPr="00FA5ECC">
        <w:rPr>
          <w:b/>
          <w:u w:val="single"/>
        </w:rPr>
        <w:t>, date</w:t>
      </w:r>
      <w:r w:rsidRPr="00FA5ECC">
        <w:t>, montant, description)</w:t>
      </w:r>
    </w:p>
    <w:p w:rsidR="00B01529" w:rsidRDefault="00B01529">
      <w:pPr>
        <w:rPr>
          <w:sz w:val="24"/>
          <w:szCs w:val="24"/>
        </w:rPr>
      </w:pPr>
    </w:p>
    <w:p w:rsidR="00B01529" w:rsidRPr="00FA5ECC" w:rsidRDefault="0003566E" w:rsidP="00FA5ECC">
      <w:pPr>
        <w:ind w:firstLine="720"/>
      </w:pPr>
      <w:r w:rsidRPr="00FA5ECC">
        <w:t>La table Utilisateurs contient les informations relatives aux personnes inscrites sur le site. La t</w:t>
      </w:r>
      <w:r w:rsidRPr="00FA5ECC">
        <w:t>able Événement contient les événements. La table Participe permet de faire le lien entre un utilisateur et les événements auxquels il participe, et la table Dépense permet de stocker les dépenses effectuées par les utilisateurs dans les événements.</w:t>
      </w:r>
    </w:p>
    <w:p w:rsidR="00B01529" w:rsidRDefault="0003566E">
      <w:pPr>
        <w:pStyle w:val="Titre1"/>
        <w:contextualSpacing w:val="0"/>
      </w:pPr>
      <w:bookmarkStart w:id="7" w:name="_bwuz8yedz8qz" w:colFirst="0" w:colLast="0"/>
      <w:bookmarkEnd w:id="7"/>
      <w:r>
        <w:t>Liste d</w:t>
      </w:r>
      <w:r>
        <w:t>es fonctionnalités</w:t>
      </w:r>
    </w:p>
    <w:p w:rsidR="00B01529" w:rsidRDefault="0003566E">
      <w:pPr>
        <w:rPr>
          <w:b/>
        </w:rPr>
      </w:pPr>
      <w:r>
        <w:rPr>
          <w:b/>
        </w:rPr>
        <w:t>Web</w:t>
      </w:r>
    </w:p>
    <w:p w:rsidR="00B01529" w:rsidRDefault="0003566E">
      <w:pPr>
        <w:numPr>
          <w:ilvl w:val="0"/>
          <w:numId w:val="6"/>
        </w:numPr>
        <w:ind w:hanging="360"/>
        <w:contextualSpacing/>
      </w:pPr>
      <w:r>
        <w:t>Création de compte (Inscription)</w:t>
      </w:r>
    </w:p>
    <w:p w:rsidR="00B01529" w:rsidRDefault="0003566E">
      <w:pPr>
        <w:numPr>
          <w:ilvl w:val="0"/>
          <w:numId w:val="6"/>
        </w:numPr>
        <w:ind w:hanging="360"/>
        <w:contextualSpacing/>
      </w:pPr>
      <w:r>
        <w:t>Connexion</w:t>
      </w:r>
    </w:p>
    <w:p w:rsidR="00B01529" w:rsidRDefault="0003566E">
      <w:pPr>
        <w:numPr>
          <w:ilvl w:val="0"/>
          <w:numId w:val="6"/>
        </w:numPr>
        <w:ind w:hanging="360"/>
        <w:contextualSpacing/>
      </w:pPr>
      <w:r>
        <w:t>Déconnexion</w:t>
      </w:r>
    </w:p>
    <w:p w:rsidR="00B01529" w:rsidRDefault="0003566E">
      <w:pPr>
        <w:numPr>
          <w:ilvl w:val="0"/>
          <w:numId w:val="6"/>
        </w:numPr>
        <w:ind w:hanging="360"/>
        <w:contextualSpacing/>
      </w:pPr>
      <w:r>
        <w:t>Créer un événement</w:t>
      </w:r>
    </w:p>
    <w:p w:rsidR="00B01529" w:rsidRDefault="0003566E">
      <w:pPr>
        <w:numPr>
          <w:ilvl w:val="0"/>
          <w:numId w:val="6"/>
        </w:numPr>
        <w:ind w:hanging="360"/>
        <w:contextualSpacing/>
      </w:pPr>
      <w:r>
        <w:t>Ajouter des utilisateurs à notre événement créé</w:t>
      </w:r>
    </w:p>
    <w:p w:rsidR="00B01529" w:rsidRDefault="0003566E">
      <w:pPr>
        <w:numPr>
          <w:ilvl w:val="0"/>
          <w:numId w:val="6"/>
        </w:numPr>
        <w:ind w:hanging="360"/>
        <w:contextualSpacing/>
      </w:pPr>
      <w:r>
        <w:t>Participer aux événements d’autres utilisateurs</w:t>
      </w:r>
    </w:p>
    <w:p w:rsidR="00B01529" w:rsidRDefault="0003566E">
      <w:pPr>
        <w:numPr>
          <w:ilvl w:val="0"/>
          <w:numId w:val="6"/>
        </w:numPr>
        <w:ind w:hanging="360"/>
        <w:contextualSpacing/>
      </w:pPr>
      <w:r>
        <w:t>Ajouter une dépense avec une description et un montant à un événement auquel on participe</w:t>
      </w:r>
    </w:p>
    <w:p w:rsidR="00B01529" w:rsidRDefault="0003566E">
      <w:pPr>
        <w:numPr>
          <w:ilvl w:val="0"/>
          <w:numId w:val="6"/>
        </w:numPr>
        <w:ind w:hanging="360"/>
        <w:contextualSpacing/>
      </w:pPr>
      <w:r>
        <w:t>Voir la liste de nos événements dans la page d’accueil connecté</w:t>
      </w:r>
    </w:p>
    <w:p w:rsidR="00B01529" w:rsidRDefault="0003566E">
      <w:pPr>
        <w:numPr>
          <w:ilvl w:val="0"/>
          <w:numId w:val="6"/>
        </w:numPr>
        <w:ind w:hanging="360"/>
        <w:contextualSpacing/>
      </w:pPr>
      <w:r>
        <w:t>Visualiser un événement avec ses dépenses et ses collaborateurs</w:t>
      </w:r>
    </w:p>
    <w:p w:rsidR="00B01529" w:rsidRDefault="0003566E">
      <w:pPr>
        <w:numPr>
          <w:ilvl w:val="0"/>
          <w:numId w:val="6"/>
        </w:numPr>
        <w:ind w:hanging="360"/>
        <w:contextualSpacing/>
      </w:pPr>
      <w:r>
        <w:t>Voir la liste de toutes nos dépenses d</w:t>
      </w:r>
      <w:r>
        <w:t>ans la page d’accueil connecté</w:t>
      </w:r>
    </w:p>
    <w:p w:rsidR="00B01529" w:rsidRDefault="00B01529">
      <w:pPr>
        <w:rPr>
          <w:b/>
        </w:rPr>
      </w:pPr>
    </w:p>
    <w:p w:rsidR="00B01529" w:rsidRDefault="00B01529">
      <w:pPr>
        <w:rPr>
          <w:b/>
        </w:rPr>
      </w:pPr>
    </w:p>
    <w:p w:rsidR="00B01529" w:rsidRDefault="0003566E">
      <w:pPr>
        <w:rPr>
          <w:b/>
        </w:rPr>
      </w:pPr>
      <w:r>
        <w:rPr>
          <w:b/>
        </w:rPr>
        <w:t>Swing</w:t>
      </w:r>
    </w:p>
    <w:p w:rsidR="00B01529" w:rsidRDefault="0003566E">
      <w:pPr>
        <w:numPr>
          <w:ilvl w:val="0"/>
          <w:numId w:val="2"/>
        </w:numPr>
        <w:ind w:hanging="360"/>
        <w:contextualSpacing/>
      </w:pPr>
      <w:r>
        <w:t>Connexion</w:t>
      </w:r>
    </w:p>
    <w:p w:rsidR="00B01529" w:rsidRDefault="0003566E">
      <w:pPr>
        <w:pStyle w:val="Titre1"/>
        <w:contextualSpacing w:val="0"/>
      </w:pPr>
      <w:bookmarkStart w:id="8" w:name="_b8padtg5nay5" w:colFirst="0" w:colLast="0"/>
      <w:bookmarkEnd w:id="8"/>
      <w:r>
        <w:t>Technologies utilisées</w:t>
      </w:r>
    </w:p>
    <w:p w:rsidR="00B01529" w:rsidRDefault="0003566E">
      <w:pPr>
        <w:numPr>
          <w:ilvl w:val="0"/>
          <w:numId w:val="7"/>
        </w:numPr>
        <w:ind w:hanging="360"/>
        <w:contextualSpacing/>
        <w:rPr>
          <w:b/>
        </w:rPr>
      </w:pPr>
      <w:r>
        <w:rPr>
          <w:b/>
        </w:rPr>
        <w:t>Thread</w:t>
      </w:r>
    </w:p>
    <w:p w:rsidR="00B01529" w:rsidRDefault="0003566E">
      <w:pPr>
        <w:numPr>
          <w:ilvl w:val="0"/>
          <w:numId w:val="7"/>
        </w:numPr>
        <w:ind w:hanging="360"/>
        <w:contextualSpacing/>
        <w:rPr>
          <w:b/>
        </w:rPr>
      </w:pPr>
      <w:r>
        <w:rPr>
          <w:b/>
        </w:rPr>
        <w:t>JSP</w:t>
      </w:r>
    </w:p>
    <w:p w:rsidR="00B01529" w:rsidRDefault="0003566E">
      <w:pPr>
        <w:numPr>
          <w:ilvl w:val="0"/>
          <w:numId w:val="7"/>
        </w:numPr>
        <w:ind w:hanging="360"/>
        <w:contextualSpacing/>
        <w:rPr>
          <w:b/>
        </w:rPr>
      </w:pPr>
      <w:r>
        <w:rPr>
          <w:b/>
        </w:rPr>
        <w:t>Servlet</w:t>
      </w:r>
    </w:p>
    <w:p w:rsidR="00B01529" w:rsidRDefault="0003566E">
      <w:pPr>
        <w:numPr>
          <w:ilvl w:val="0"/>
          <w:numId w:val="7"/>
        </w:numPr>
        <w:ind w:hanging="360"/>
        <w:contextualSpacing/>
        <w:rPr>
          <w:b/>
        </w:rPr>
      </w:pPr>
      <w:r>
        <w:rPr>
          <w:b/>
        </w:rPr>
        <w:t>JSTL</w:t>
      </w:r>
    </w:p>
    <w:p w:rsidR="00B01529" w:rsidRDefault="0003566E">
      <w:pPr>
        <w:numPr>
          <w:ilvl w:val="0"/>
          <w:numId w:val="7"/>
        </w:numPr>
        <w:ind w:hanging="360"/>
        <w:contextualSpacing/>
        <w:rPr>
          <w:b/>
        </w:rPr>
      </w:pPr>
      <w:r>
        <w:rPr>
          <w:b/>
        </w:rPr>
        <w:t xml:space="preserve">Expression </w:t>
      </w:r>
      <w:proofErr w:type="spellStart"/>
      <w:r>
        <w:rPr>
          <w:b/>
        </w:rPr>
        <w:t>Language</w:t>
      </w:r>
      <w:proofErr w:type="spellEnd"/>
      <w:r>
        <w:rPr>
          <w:b/>
        </w:rPr>
        <w:t xml:space="preserve"> (EL)</w:t>
      </w:r>
    </w:p>
    <w:p w:rsidR="00B01529" w:rsidRDefault="0003566E">
      <w:pPr>
        <w:numPr>
          <w:ilvl w:val="0"/>
          <w:numId w:val="7"/>
        </w:numPr>
        <w:ind w:hanging="360"/>
        <w:contextualSpacing/>
        <w:rPr>
          <w:b/>
        </w:rPr>
      </w:pPr>
      <w:r>
        <w:rPr>
          <w:b/>
        </w:rPr>
        <w:t>Swing</w:t>
      </w:r>
    </w:p>
    <w:p w:rsidR="00B01529" w:rsidRDefault="0003566E">
      <w:pPr>
        <w:numPr>
          <w:ilvl w:val="0"/>
          <w:numId w:val="7"/>
        </w:numPr>
        <w:ind w:hanging="360"/>
        <w:contextualSpacing/>
      </w:pPr>
      <w:r>
        <w:rPr>
          <w:b/>
        </w:rPr>
        <w:t>XML / DTD</w:t>
      </w:r>
    </w:p>
    <w:p w:rsidR="00B01529" w:rsidRDefault="0003566E">
      <w:pPr>
        <w:numPr>
          <w:ilvl w:val="0"/>
          <w:numId w:val="7"/>
        </w:numPr>
        <w:ind w:hanging="360"/>
        <w:contextualSpacing/>
      </w:pPr>
      <w:r>
        <w:rPr>
          <w:b/>
        </w:rPr>
        <w:t>Sockets TCP</w:t>
      </w:r>
    </w:p>
    <w:p w:rsidR="00B01529" w:rsidRDefault="0003566E">
      <w:pPr>
        <w:numPr>
          <w:ilvl w:val="0"/>
          <w:numId w:val="7"/>
        </w:numPr>
        <w:ind w:hanging="360"/>
        <w:contextualSpacing/>
        <w:rPr>
          <w:b/>
        </w:rPr>
      </w:pPr>
      <w:proofErr w:type="spellStart"/>
      <w:r>
        <w:rPr>
          <w:b/>
        </w:rPr>
        <w:t>Parser</w:t>
      </w:r>
      <w:proofErr w:type="spellEnd"/>
      <w:r>
        <w:rPr>
          <w:b/>
        </w:rPr>
        <w:t xml:space="preserve"> SAX</w:t>
      </w:r>
    </w:p>
    <w:p w:rsidR="00B01529" w:rsidRDefault="0003566E">
      <w:pPr>
        <w:numPr>
          <w:ilvl w:val="0"/>
          <w:numId w:val="7"/>
        </w:numPr>
        <w:ind w:hanging="360"/>
        <w:contextualSpacing/>
        <w:rPr>
          <w:b/>
        </w:rPr>
      </w:pPr>
      <w:r>
        <w:rPr>
          <w:b/>
        </w:rPr>
        <w:t>JavaScript</w:t>
      </w:r>
    </w:p>
    <w:p w:rsidR="00B01529" w:rsidRDefault="00B01529">
      <w:pPr>
        <w:rPr>
          <w:b/>
        </w:rPr>
      </w:pPr>
    </w:p>
    <w:p w:rsidR="00B01529" w:rsidRDefault="0003566E">
      <w:pPr>
        <w:pStyle w:val="Titre1"/>
        <w:contextualSpacing w:val="0"/>
      </w:pPr>
      <w:bookmarkStart w:id="9" w:name="_86208ab6rflw" w:colFirst="0" w:colLast="0"/>
      <w:bookmarkEnd w:id="9"/>
      <w:r>
        <w:lastRenderedPageBreak/>
        <w:t>Client léger</w:t>
      </w:r>
    </w:p>
    <w:p w:rsidR="00B01529" w:rsidRDefault="0003566E">
      <w:pPr>
        <w:ind w:firstLine="720"/>
      </w:pPr>
      <w:r>
        <w:t xml:space="preserve">En ce qui concerne la partie client léger, c’est-à-dire la partie de notre application accessible via le web, notre projet respecte le patron de conception </w:t>
      </w:r>
      <w:r>
        <w:rPr>
          <w:b/>
        </w:rPr>
        <w:t>MVC</w:t>
      </w:r>
      <w:r>
        <w:t xml:space="preserve"> (Modèle-Vue-Contrôleur). </w:t>
      </w:r>
    </w:p>
    <w:p w:rsidR="00B01529" w:rsidRDefault="0003566E">
      <w:pPr>
        <w:ind w:firstLine="720"/>
      </w:pPr>
      <w:r>
        <w:t xml:space="preserve">Le modèle correspond à la base de données </w:t>
      </w:r>
      <w:proofErr w:type="spellStart"/>
      <w:r>
        <w:rPr>
          <w:b/>
        </w:rPr>
        <w:t>dealWithIt.sql</w:t>
      </w:r>
      <w:proofErr w:type="spellEnd"/>
      <w:r>
        <w:t>, qui contient</w:t>
      </w:r>
      <w:r>
        <w:t xml:space="preserve"> les tables nécessaires pour le stockage des utilisateurs, des événements et des dépense (voir partie Base de Données). </w:t>
      </w:r>
    </w:p>
    <w:p w:rsidR="00B01529" w:rsidRDefault="0003566E">
      <w:pPr>
        <w:ind w:firstLine="720"/>
      </w:pPr>
      <w:r>
        <w:t xml:space="preserve">Les vues, qui correspondent aux fichiers </w:t>
      </w:r>
      <w:proofErr w:type="spellStart"/>
      <w:r>
        <w:rPr>
          <w:b/>
        </w:rPr>
        <w:t>jsp</w:t>
      </w:r>
      <w:proofErr w:type="spellEnd"/>
      <w:r>
        <w:t xml:space="preserve"> contenus dans le dossier </w:t>
      </w:r>
      <w:proofErr w:type="spellStart"/>
      <w:r>
        <w:t>WebContent</w:t>
      </w:r>
      <w:proofErr w:type="spellEnd"/>
      <w:r>
        <w:t>, réalisent l’affichage des données sur le site web. Elles contiennent également les formulaires nécessaires pour la modification du modèle.</w:t>
      </w:r>
    </w:p>
    <w:p w:rsidR="00B01529" w:rsidRDefault="0003566E">
      <w:pPr>
        <w:ind w:firstLine="720"/>
      </w:pPr>
      <w:r>
        <w:t xml:space="preserve">Les contrôleurs sont les </w:t>
      </w:r>
      <w:r>
        <w:rPr>
          <w:b/>
        </w:rPr>
        <w:t>servlets</w:t>
      </w:r>
      <w:r>
        <w:t xml:space="preserve"> situées dans le package </w:t>
      </w:r>
      <w:proofErr w:type="spellStart"/>
      <w:r>
        <w:rPr>
          <w:rFonts w:ascii="Courier New" w:eastAsia="Courier New" w:hAnsi="Courier New" w:cs="Courier New"/>
        </w:rPr>
        <w:t>interfaceWeb</w:t>
      </w:r>
      <w:proofErr w:type="spellEnd"/>
      <w:r>
        <w:t>. Les con</w:t>
      </w:r>
      <w:r>
        <w:t>trôleurs reçoivent et valident les informations rentrées par les utilisateurs. Ils effectuent des requêtes au modèle pour récupérer des informations et les transmettre par la suite aux vues, et modifient le modèle dans le cas d’une réception par formulaire</w:t>
      </w:r>
      <w:r>
        <w:t xml:space="preserve"> (dans la méthode </w:t>
      </w:r>
      <w:proofErr w:type="spellStart"/>
      <w:r>
        <w:rPr>
          <w:rFonts w:ascii="Courier New" w:eastAsia="Courier New" w:hAnsi="Courier New" w:cs="Courier New"/>
        </w:rPr>
        <w:t>doPost</w:t>
      </w:r>
      <w:proofErr w:type="spellEnd"/>
      <w:r>
        <w:t xml:space="preserve">). </w:t>
      </w:r>
    </w:p>
    <w:p w:rsidR="00B01529" w:rsidRDefault="00B01529"/>
    <w:p w:rsidR="00B01529" w:rsidRDefault="0003566E">
      <w:r>
        <w:t xml:space="preserve">Dans les </w:t>
      </w:r>
      <w:proofErr w:type="spellStart"/>
      <w:r>
        <w:t>jsp</w:t>
      </w:r>
      <w:proofErr w:type="spellEnd"/>
      <w:r>
        <w:t xml:space="preserve">, on utilise les technologies </w:t>
      </w:r>
      <w:r>
        <w:rPr>
          <w:b/>
        </w:rPr>
        <w:t xml:space="preserve">EL </w:t>
      </w:r>
      <w:r>
        <w:t xml:space="preserve">et </w:t>
      </w:r>
      <w:proofErr w:type="spellStart"/>
      <w:r>
        <w:rPr>
          <w:b/>
        </w:rPr>
        <w:t>jstl</w:t>
      </w:r>
      <w:proofErr w:type="spellEnd"/>
      <w:r>
        <w:t xml:space="preserve"> :</w:t>
      </w:r>
    </w:p>
    <w:p w:rsidR="00B01529" w:rsidRDefault="0003566E">
      <w:pPr>
        <w:numPr>
          <w:ilvl w:val="0"/>
          <w:numId w:val="3"/>
        </w:numPr>
        <w:ind w:hanging="360"/>
        <w:contextualSpacing/>
      </w:pPr>
      <w:r>
        <w:t xml:space="preserve">Pour afficher les message d’erreur : par exemple, dans </w:t>
      </w:r>
      <w:proofErr w:type="spellStart"/>
      <w:r>
        <w:rPr>
          <w:rFonts w:ascii="Courier New" w:eastAsia="Courier New" w:hAnsi="Courier New" w:cs="Courier New"/>
        </w:rPr>
        <w:t>evenement.jsp</w:t>
      </w:r>
      <w:proofErr w:type="spellEnd"/>
      <w:r>
        <w:t>, si le montant entré dans le formulaire n’est pas valide, le contrôleur nous envoie un message d’erreur</w:t>
      </w:r>
      <w:r>
        <w:t xml:space="preserve"> qui s’affiche dans un cadre rouge. On pourrait simplement afficher grâce à l’expression </w:t>
      </w:r>
      <w:proofErr w:type="spellStart"/>
      <w:r>
        <w:t>language</w:t>
      </w:r>
      <w:proofErr w:type="spellEnd"/>
      <w:r>
        <w:t xml:space="preserve"> </w:t>
      </w:r>
      <w:r>
        <w:rPr>
          <w:rFonts w:ascii="Courier New" w:eastAsia="Courier New" w:hAnsi="Courier New" w:cs="Courier New"/>
        </w:rPr>
        <w:t>${erreur}</w:t>
      </w:r>
      <w:r>
        <w:t xml:space="preserve">. Mais le cadre rouge serait présent même sans message à afficher. On utilise donc la balise </w:t>
      </w:r>
      <w:r>
        <w:rPr>
          <w:rFonts w:ascii="Courier New" w:eastAsia="Courier New" w:hAnsi="Courier New" w:cs="Courier New"/>
        </w:rPr>
        <w:t>&lt;</w:t>
      </w:r>
      <w:proofErr w:type="spellStart"/>
      <w:r>
        <w:rPr>
          <w:rFonts w:ascii="Courier New" w:eastAsia="Courier New" w:hAnsi="Courier New" w:cs="Courier New"/>
        </w:rPr>
        <w:t>c:if</w:t>
      </w:r>
      <w:proofErr w:type="spellEnd"/>
      <w:r>
        <w:rPr>
          <w:rFonts w:ascii="Courier New" w:eastAsia="Courier New" w:hAnsi="Courier New" w:cs="Courier New"/>
        </w:rPr>
        <w:t>&gt;</w:t>
      </w:r>
      <w:r>
        <w:t xml:space="preserve"> de </w:t>
      </w:r>
      <w:proofErr w:type="spellStart"/>
      <w:r>
        <w:t>jstl</w:t>
      </w:r>
      <w:proofErr w:type="spellEnd"/>
      <w:r>
        <w:t xml:space="preserve"> pour effectuer le test : </w:t>
      </w:r>
    </w:p>
    <w:p w:rsidR="00B01529" w:rsidRPr="00FA5ECC" w:rsidRDefault="0003566E">
      <w:pPr>
        <w:rPr>
          <w:rFonts w:ascii="Courier New" w:eastAsia="Courier New" w:hAnsi="Courier New" w:cs="Courier New"/>
          <w:lang w:val="en-GB"/>
        </w:rPr>
      </w:pPr>
      <w:r>
        <w:tab/>
      </w:r>
      <w:r w:rsidRPr="00FA5ECC">
        <w:rPr>
          <w:rFonts w:ascii="Courier New" w:eastAsia="Courier New" w:hAnsi="Courier New" w:cs="Courier New"/>
          <w:lang w:val="en-GB"/>
        </w:rPr>
        <w:t>&lt;</w:t>
      </w:r>
      <w:proofErr w:type="spellStart"/>
      <w:r w:rsidRPr="00FA5ECC">
        <w:rPr>
          <w:rFonts w:ascii="Courier New" w:eastAsia="Courier New" w:hAnsi="Courier New" w:cs="Courier New"/>
          <w:lang w:val="en-GB"/>
        </w:rPr>
        <w:t>c:if</w:t>
      </w:r>
      <w:proofErr w:type="spellEnd"/>
      <w:r w:rsidRPr="00FA5ECC">
        <w:rPr>
          <w:rFonts w:ascii="Courier New" w:eastAsia="Courier New" w:hAnsi="Courier New" w:cs="Courier New"/>
          <w:lang w:val="en-GB"/>
        </w:rPr>
        <w:t xml:space="preserve"> test=”${</w:t>
      </w:r>
      <w:r w:rsidRPr="00FA5ECC">
        <w:rPr>
          <w:rFonts w:ascii="Courier New" w:eastAsia="Courier New" w:hAnsi="Courier New" w:cs="Courier New"/>
          <w:lang w:val="en-GB"/>
        </w:rPr>
        <w:t xml:space="preserve">not empty </w:t>
      </w:r>
      <w:proofErr w:type="spellStart"/>
      <w:r w:rsidRPr="00FA5ECC">
        <w:rPr>
          <w:rFonts w:ascii="Courier New" w:eastAsia="Courier New" w:hAnsi="Courier New" w:cs="Courier New"/>
          <w:lang w:val="en-GB"/>
        </w:rPr>
        <w:t>erreur</w:t>
      </w:r>
      <w:proofErr w:type="spellEnd"/>
      <w:r w:rsidRPr="00FA5ECC">
        <w:rPr>
          <w:rFonts w:ascii="Courier New" w:eastAsia="Courier New" w:hAnsi="Courier New" w:cs="Courier New"/>
          <w:lang w:val="en-GB"/>
        </w:rPr>
        <w:t>}”&gt;</w:t>
      </w:r>
    </w:p>
    <w:p w:rsidR="00B01529" w:rsidRPr="00FA5ECC" w:rsidRDefault="0003566E">
      <w:pPr>
        <w:rPr>
          <w:rFonts w:ascii="Courier New" w:eastAsia="Courier New" w:hAnsi="Courier New" w:cs="Courier New"/>
          <w:lang w:val="en-GB"/>
        </w:rPr>
      </w:pPr>
      <w:r w:rsidRPr="00FA5ECC">
        <w:rPr>
          <w:rFonts w:ascii="Courier New" w:eastAsia="Courier New" w:hAnsi="Courier New" w:cs="Courier New"/>
          <w:lang w:val="en-GB"/>
        </w:rPr>
        <w:tab/>
      </w:r>
      <w:r w:rsidRPr="00FA5ECC">
        <w:rPr>
          <w:rFonts w:ascii="Courier New" w:eastAsia="Courier New" w:hAnsi="Courier New" w:cs="Courier New"/>
          <w:lang w:val="en-GB"/>
        </w:rPr>
        <w:tab/>
        <w:t>&lt;span class="alert alert-danger"&gt;${</w:t>
      </w:r>
      <w:proofErr w:type="spellStart"/>
      <w:r w:rsidRPr="00FA5ECC">
        <w:rPr>
          <w:rFonts w:ascii="Courier New" w:eastAsia="Courier New" w:hAnsi="Courier New" w:cs="Courier New"/>
          <w:lang w:val="en-GB"/>
        </w:rPr>
        <w:t>erreur</w:t>
      </w:r>
      <w:proofErr w:type="spellEnd"/>
      <w:r w:rsidRPr="00FA5ECC">
        <w:rPr>
          <w:rFonts w:ascii="Courier New" w:eastAsia="Courier New" w:hAnsi="Courier New" w:cs="Courier New"/>
          <w:lang w:val="en-GB"/>
        </w:rPr>
        <w:t>}&lt;/span&gt;</w:t>
      </w:r>
    </w:p>
    <w:p w:rsidR="00B01529" w:rsidRDefault="0003566E">
      <w:pPr>
        <w:rPr>
          <w:rFonts w:ascii="Courier New" w:eastAsia="Courier New" w:hAnsi="Courier New" w:cs="Courier New"/>
        </w:rPr>
      </w:pPr>
      <w:r w:rsidRPr="00FA5ECC">
        <w:rPr>
          <w:rFonts w:ascii="Courier New" w:eastAsia="Courier New" w:hAnsi="Courier New" w:cs="Courier New"/>
          <w:lang w:val="en-GB"/>
        </w:rPr>
        <w:tab/>
      </w:r>
      <w:r>
        <w:rPr>
          <w:rFonts w:ascii="Courier New" w:eastAsia="Courier New" w:hAnsi="Courier New" w:cs="Courier New"/>
        </w:rPr>
        <w:t>&lt;/</w:t>
      </w:r>
      <w:proofErr w:type="spellStart"/>
      <w:r>
        <w:rPr>
          <w:rFonts w:ascii="Courier New" w:eastAsia="Courier New" w:hAnsi="Courier New" w:cs="Courier New"/>
        </w:rPr>
        <w:t>c:if</w:t>
      </w:r>
      <w:proofErr w:type="spellEnd"/>
      <w:r>
        <w:rPr>
          <w:rFonts w:ascii="Courier New" w:eastAsia="Courier New" w:hAnsi="Courier New" w:cs="Courier New"/>
        </w:rPr>
        <w:t>&gt;</w:t>
      </w:r>
    </w:p>
    <w:p w:rsidR="00B01529" w:rsidRDefault="0003566E">
      <w:pPr>
        <w:numPr>
          <w:ilvl w:val="0"/>
          <w:numId w:val="3"/>
        </w:numPr>
        <w:ind w:hanging="360"/>
        <w:contextualSpacing/>
      </w:pPr>
      <w:r>
        <w:t xml:space="preserve">Pour effectuer des boucles : par exemple, pour afficher les dépenses d’un utilisateur, on récupère du contrôleur une </w:t>
      </w:r>
      <w:proofErr w:type="spellStart"/>
      <w:r>
        <w:rPr>
          <w:rFonts w:ascii="Courier New" w:eastAsia="Courier New" w:hAnsi="Courier New" w:cs="Courier New"/>
        </w:rPr>
        <w:t>LinkedHashMap</w:t>
      </w:r>
      <w:proofErr w:type="spellEnd"/>
      <w:r>
        <w:rPr>
          <w:rFonts w:ascii="Courier New" w:eastAsia="Courier New" w:hAnsi="Courier New" w:cs="Courier New"/>
        </w:rPr>
        <w:t>&lt;</w:t>
      </w:r>
      <w:proofErr w:type="spellStart"/>
      <w:r>
        <w:rPr>
          <w:rFonts w:ascii="Courier New" w:eastAsia="Courier New" w:hAnsi="Courier New" w:cs="Courier New"/>
        </w:rPr>
        <w:t>Depense,Evenement</w:t>
      </w:r>
      <w:proofErr w:type="spellEnd"/>
      <w:r>
        <w:rPr>
          <w:rFonts w:ascii="Courier New" w:eastAsia="Courier New" w:hAnsi="Courier New" w:cs="Courier New"/>
        </w:rPr>
        <w:t>&gt;</w:t>
      </w:r>
      <w:r>
        <w:t>, qui contient chaque dépe</w:t>
      </w:r>
      <w:r>
        <w:t xml:space="preserve">nse d’un utilisateur associée à l’événement dans lequel la dépense a été effectuée. On utilise la balise </w:t>
      </w:r>
      <w:r>
        <w:rPr>
          <w:rFonts w:ascii="Courier New" w:eastAsia="Courier New" w:hAnsi="Courier New" w:cs="Courier New"/>
        </w:rPr>
        <w:t>&lt;</w:t>
      </w:r>
      <w:proofErr w:type="spellStart"/>
      <w:r>
        <w:rPr>
          <w:rFonts w:ascii="Courier New" w:eastAsia="Courier New" w:hAnsi="Courier New" w:cs="Courier New"/>
        </w:rPr>
        <w:t>c:forEach</w:t>
      </w:r>
      <w:proofErr w:type="spellEnd"/>
      <w:r>
        <w:rPr>
          <w:rFonts w:ascii="Courier New" w:eastAsia="Courier New" w:hAnsi="Courier New" w:cs="Courier New"/>
        </w:rPr>
        <w:t>&gt;</w:t>
      </w:r>
      <w:r>
        <w:t xml:space="preserve"> de </w:t>
      </w:r>
      <w:proofErr w:type="spellStart"/>
      <w:r>
        <w:t>jstl</w:t>
      </w:r>
      <w:proofErr w:type="spellEnd"/>
      <w:r>
        <w:t xml:space="preserve"> pour afficher les dépenses :</w:t>
      </w:r>
    </w:p>
    <w:p w:rsidR="00B01529" w:rsidRPr="00FA5ECC" w:rsidRDefault="0003566E">
      <w:pPr>
        <w:rPr>
          <w:rFonts w:ascii="Courier New" w:eastAsia="Courier New" w:hAnsi="Courier New" w:cs="Courier New"/>
          <w:lang w:val="en-GB"/>
        </w:rPr>
      </w:pPr>
      <w:r>
        <w:tab/>
      </w:r>
      <w:r w:rsidRPr="00FA5ECC">
        <w:rPr>
          <w:rFonts w:ascii="Courier New" w:eastAsia="Courier New" w:hAnsi="Courier New" w:cs="Courier New"/>
          <w:lang w:val="en-GB"/>
        </w:rPr>
        <w:t>&lt;</w:t>
      </w:r>
      <w:proofErr w:type="spellStart"/>
      <w:r w:rsidRPr="00FA5ECC">
        <w:rPr>
          <w:rFonts w:ascii="Courier New" w:eastAsia="Courier New" w:hAnsi="Courier New" w:cs="Courier New"/>
          <w:lang w:val="en-GB"/>
        </w:rPr>
        <w:t>c:forEach</w:t>
      </w:r>
      <w:proofErr w:type="spellEnd"/>
      <w:r w:rsidRPr="00FA5ECC">
        <w:rPr>
          <w:rFonts w:ascii="Courier New" w:eastAsia="Courier New" w:hAnsi="Courier New" w:cs="Courier New"/>
          <w:lang w:val="en-GB"/>
        </w:rPr>
        <w:t xml:space="preserve"> </w:t>
      </w:r>
      <w:proofErr w:type="spellStart"/>
      <w:r w:rsidRPr="00FA5ECC">
        <w:rPr>
          <w:rFonts w:ascii="Courier New" w:eastAsia="Courier New" w:hAnsi="Courier New" w:cs="Courier New"/>
          <w:lang w:val="en-GB"/>
        </w:rPr>
        <w:t>var</w:t>
      </w:r>
      <w:proofErr w:type="spellEnd"/>
      <w:r w:rsidRPr="00FA5ECC">
        <w:rPr>
          <w:rFonts w:ascii="Courier New" w:eastAsia="Courier New" w:hAnsi="Courier New" w:cs="Courier New"/>
          <w:lang w:val="en-GB"/>
        </w:rPr>
        <w:t xml:space="preserve">="dep" items="${  </w:t>
      </w:r>
      <w:proofErr w:type="spellStart"/>
      <w:r w:rsidRPr="00FA5ECC">
        <w:rPr>
          <w:rFonts w:ascii="Courier New" w:eastAsia="Courier New" w:hAnsi="Courier New" w:cs="Courier New"/>
          <w:lang w:val="en-GB"/>
        </w:rPr>
        <w:t>depenses</w:t>
      </w:r>
      <w:proofErr w:type="spellEnd"/>
      <w:r w:rsidRPr="00FA5ECC">
        <w:rPr>
          <w:rFonts w:ascii="Courier New" w:eastAsia="Courier New" w:hAnsi="Courier New" w:cs="Courier New"/>
          <w:lang w:val="en-GB"/>
        </w:rPr>
        <w:t xml:space="preserve">  }"&gt;</w:t>
      </w:r>
    </w:p>
    <w:p w:rsidR="00B01529" w:rsidRPr="00FA5ECC" w:rsidRDefault="0003566E">
      <w:pPr>
        <w:rPr>
          <w:rFonts w:ascii="Courier New" w:eastAsia="Courier New" w:hAnsi="Courier New" w:cs="Courier New"/>
          <w:lang w:val="en-GB"/>
        </w:rPr>
      </w:pPr>
      <w:r w:rsidRPr="00FA5ECC">
        <w:rPr>
          <w:rFonts w:ascii="Courier New" w:eastAsia="Courier New" w:hAnsi="Courier New" w:cs="Courier New"/>
          <w:lang w:val="en-GB"/>
        </w:rPr>
        <w:t xml:space="preserve">   </w:t>
      </w:r>
      <w:r w:rsidRPr="00FA5ECC">
        <w:rPr>
          <w:rFonts w:ascii="Courier New" w:eastAsia="Courier New" w:hAnsi="Courier New" w:cs="Courier New"/>
          <w:lang w:val="en-GB"/>
        </w:rPr>
        <w:tab/>
        <w:t xml:space="preserve"> </w:t>
      </w:r>
      <w:r w:rsidRPr="00FA5ECC">
        <w:rPr>
          <w:rFonts w:ascii="Courier New" w:eastAsia="Courier New" w:hAnsi="Courier New" w:cs="Courier New"/>
          <w:lang w:val="en-GB"/>
        </w:rPr>
        <w:tab/>
        <w:t xml:space="preserve">&lt;span class="..."&gt;&lt;/span&gt; ${ </w:t>
      </w:r>
      <w:proofErr w:type="spellStart"/>
      <w:r w:rsidRPr="00FA5ECC">
        <w:rPr>
          <w:rFonts w:ascii="Courier New" w:eastAsia="Courier New" w:hAnsi="Courier New" w:cs="Courier New"/>
          <w:lang w:val="en-GB"/>
        </w:rPr>
        <w:t>dep.key.date</w:t>
      </w:r>
      <w:proofErr w:type="spellEnd"/>
      <w:r w:rsidRPr="00FA5ECC">
        <w:rPr>
          <w:rFonts w:ascii="Courier New" w:eastAsia="Courier New" w:hAnsi="Courier New" w:cs="Courier New"/>
          <w:lang w:val="en-GB"/>
        </w:rPr>
        <w:t xml:space="preserve"> }</w:t>
      </w:r>
    </w:p>
    <w:p w:rsidR="00B01529" w:rsidRPr="00FA5ECC" w:rsidRDefault="0003566E">
      <w:pPr>
        <w:rPr>
          <w:rFonts w:ascii="Courier New" w:eastAsia="Courier New" w:hAnsi="Courier New" w:cs="Courier New"/>
          <w:lang w:val="en-GB"/>
        </w:rPr>
      </w:pPr>
      <w:r w:rsidRPr="00FA5ECC">
        <w:rPr>
          <w:rFonts w:ascii="Courier New" w:eastAsia="Courier New" w:hAnsi="Courier New" w:cs="Courier New"/>
          <w:lang w:val="en-GB"/>
        </w:rPr>
        <w:t xml:space="preserve">   </w:t>
      </w:r>
      <w:r w:rsidRPr="00FA5ECC">
        <w:rPr>
          <w:rFonts w:ascii="Courier New" w:eastAsia="Courier New" w:hAnsi="Courier New" w:cs="Courier New"/>
          <w:lang w:val="en-GB"/>
        </w:rPr>
        <w:tab/>
        <w:t xml:space="preserve"> </w:t>
      </w:r>
      <w:r w:rsidRPr="00FA5ECC">
        <w:rPr>
          <w:rFonts w:ascii="Courier New" w:eastAsia="Courier New" w:hAnsi="Courier New" w:cs="Courier New"/>
          <w:lang w:val="en-GB"/>
        </w:rPr>
        <w:tab/>
        <w:t xml:space="preserve">&lt;span class="..."&gt;&lt;/span&gt; ${ </w:t>
      </w:r>
      <w:proofErr w:type="spellStart"/>
      <w:r w:rsidRPr="00FA5ECC">
        <w:rPr>
          <w:rFonts w:ascii="Courier New" w:eastAsia="Courier New" w:hAnsi="Courier New" w:cs="Courier New"/>
          <w:lang w:val="en-GB"/>
        </w:rPr>
        <w:t>dep.value.nomEvenement</w:t>
      </w:r>
      <w:proofErr w:type="spellEnd"/>
      <w:r w:rsidRPr="00FA5ECC">
        <w:rPr>
          <w:rFonts w:ascii="Courier New" w:eastAsia="Courier New" w:hAnsi="Courier New" w:cs="Courier New"/>
          <w:lang w:val="en-GB"/>
        </w:rPr>
        <w:t xml:space="preserve"> }</w:t>
      </w:r>
    </w:p>
    <w:p w:rsidR="00B01529" w:rsidRPr="00FA5ECC" w:rsidRDefault="0003566E">
      <w:pPr>
        <w:rPr>
          <w:rFonts w:ascii="Courier New" w:eastAsia="Courier New" w:hAnsi="Courier New" w:cs="Courier New"/>
          <w:lang w:val="en-GB"/>
        </w:rPr>
      </w:pPr>
      <w:r w:rsidRPr="00FA5ECC">
        <w:rPr>
          <w:rFonts w:ascii="Courier New" w:eastAsia="Courier New" w:hAnsi="Courier New" w:cs="Courier New"/>
          <w:lang w:val="en-GB"/>
        </w:rPr>
        <w:t xml:space="preserve">   </w:t>
      </w:r>
      <w:r w:rsidRPr="00FA5ECC">
        <w:rPr>
          <w:rFonts w:ascii="Courier New" w:eastAsia="Courier New" w:hAnsi="Courier New" w:cs="Courier New"/>
          <w:lang w:val="en-GB"/>
        </w:rPr>
        <w:tab/>
        <w:t xml:space="preserve"> </w:t>
      </w:r>
      <w:r w:rsidRPr="00FA5ECC">
        <w:rPr>
          <w:rFonts w:ascii="Courier New" w:eastAsia="Courier New" w:hAnsi="Courier New" w:cs="Courier New"/>
          <w:lang w:val="en-GB"/>
        </w:rPr>
        <w:tab/>
        <w:t xml:space="preserve">&lt;span class="..."&gt;&lt;/span&gt; ${ </w:t>
      </w:r>
      <w:proofErr w:type="spellStart"/>
      <w:r w:rsidRPr="00FA5ECC">
        <w:rPr>
          <w:rFonts w:ascii="Courier New" w:eastAsia="Courier New" w:hAnsi="Courier New" w:cs="Courier New"/>
          <w:lang w:val="en-GB"/>
        </w:rPr>
        <w:t>dep.key.description</w:t>
      </w:r>
      <w:proofErr w:type="spellEnd"/>
      <w:r w:rsidRPr="00FA5ECC">
        <w:rPr>
          <w:rFonts w:ascii="Courier New" w:eastAsia="Courier New" w:hAnsi="Courier New" w:cs="Courier New"/>
          <w:lang w:val="en-GB"/>
        </w:rPr>
        <w:t xml:space="preserve"> }</w:t>
      </w:r>
    </w:p>
    <w:p w:rsidR="00B01529" w:rsidRPr="00FA5ECC" w:rsidRDefault="0003566E">
      <w:pPr>
        <w:rPr>
          <w:rFonts w:ascii="Courier New" w:eastAsia="Courier New" w:hAnsi="Courier New" w:cs="Courier New"/>
          <w:lang w:val="en-GB"/>
        </w:rPr>
      </w:pPr>
      <w:r w:rsidRPr="00FA5ECC">
        <w:rPr>
          <w:rFonts w:ascii="Courier New" w:eastAsia="Courier New" w:hAnsi="Courier New" w:cs="Courier New"/>
          <w:lang w:val="en-GB"/>
        </w:rPr>
        <w:t xml:space="preserve">   </w:t>
      </w:r>
      <w:r w:rsidRPr="00FA5ECC">
        <w:rPr>
          <w:rFonts w:ascii="Courier New" w:eastAsia="Courier New" w:hAnsi="Courier New" w:cs="Courier New"/>
          <w:lang w:val="en-GB"/>
        </w:rPr>
        <w:tab/>
        <w:t xml:space="preserve"> </w:t>
      </w:r>
      <w:r w:rsidRPr="00FA5ECC">
        <w:rPr>
          <w:rFonts w:ascii="Courier New" w:eastAsia="Courier New" w:hAnsi="Courier New" w:cs="Courier New"/>
          <w:lang w:val="en-GB"/>
        </w:rPr>
        <w:tab/>
        <w:t xml:space="preserve">&lt;span class="..."&gt;&lt;/span&gt; ${ </w:t>
      </w:r>
      <w:proofErr w:type="spellStart"/>
      <w:r w:rsidRPr="00FA5ECC">
        <w:rPr>
          <w:rFonts w:ascii="Courier New" w:eastAsia="Courier New" w:hAnsi="Courier New" w:cs="Courier New"/>
          <w:lang w:val="en-GB"/>
        </w:rPr>
        <w:t>dep.key.montant</w:t>
      </w:r>
      <w:proofErr w:type="spellEnd"/>
      <w:r w:rsidRPr="00FA5ECC">
        <w:rPr>
          <w:rFonts w:ascii="Courier New" w:eastAsia="Courier New" w:hAnsi="Courier New" w:cs="Courier New"/>
          <w:lang w:val="en-GB"/>
        </w:rPr>
        <w:t xml:space="preserve"> }€</w:t>
      </w:r>
    </w:p>
    <w:p w:rsidR="00B01529" w:rsidRDefault="0003566E">
      <w:pPr>
        <w:rPr>
          <w:rFonts w:ascii="Courier New" w:eastAsia="Courier New" w:hAnsi="Courier New" w:cs="Courier New"/>
        </w:rPr>
      </w:pPr>
      <w:r w:rsidRPr="00FA5ECC">
        <w:rPr>
          <w:rFonts w:ascii="Courier New" w:eastAsia="Courier New" w:hAnsi="Courier New" w:cs="Courier New"/>
          <w:lang w:val="en-GB"/>
        </w:rPr>
        <w:t xml:space="preserve">    </w:t>
      </w:r>
      <w:r w:rsidRPr="00FA5ECC">
        <w:rPr>
          <w:rFonts w:ascii="Courier New" w:eastAsia="Courier New" w:hAnsi="Courier New" w:cs="Courier New"/>
          <w:lang w:val="en-GB"/>
        </w:rPr>
        <w:tab/>
      </w:r>
      <w:r>
        <w:rPr>
          <w:rFonts w:ascii="Courier New" w:eastAsia="Courier New" w:hAnsi="Courier New" w:cs="Courier New"/>
        </w:rPr>
        <w:t>&lt;/</w:t>
      </w:r>
      <w:proofErr w:type="spellStart"/>
      <w:r>
        <w:rPr>
          <w:rFonts w:ascii="Courier New" w:eastAsia="Courier New" w:hAnsi="Courier New" w:cs="Courier New"/>
        </w:rPr>
        <w:t>c:forEach</w:t>
      </w:r>
      <w:proofErr w:type="spellEnd"/>
      <w:r>
        <w:rPr>
          <w:rFonts w:ascii="Courier New" w:eastAsia="Courier New" w:hAnsi="Courier New" w:cs="Courier New"/>
        </w:rPr>
        <w:t>&gt;</w:t>
      </w:r>
    </w:p>
    <w:p w:rsidR="00B01529" w:rsidRDefault="00B01529"/>
    <w:p w:rsidR="00B01529" w:rsidRDefault="0003566E">
      <w:pPr>
        <w:ind w:firstLine="720"/>
      </w:pPr>
      <w:r>
        <w:t xml:space="preserve">On peut également voir dans l’exemple ci-dessus que les classes </w:t>
      </w:r>
      <w:proofErr w:type="spellStart"/>
      <w:r>
        <w:rPr>
          <w:rFonts w:ascii="Courier New" w:eastAsia="Courier New" w:hAnsi="Courier New" w:cs="Courier New"/>
        </w:rPr>
        <w:t>Eveneme</w:t>
      </w:r>
      <w:r>
        <w:rPr>
          <w:rFonts w:ascii="Courier New" w:eastAsia="Courier New" w:hAnsi="Courier New" w:cs="Courier New"/>
        </w:rPr>
        <w:t>nt</w:t>
      </w:r>
      <w:proofErr w:type="spellEnd"/>
      <w:r>
        <w:t xml:space="preserve"> et </w:t>
      </w:r>
      <w:proofErr w:type="spellStart"/>
      <w:r>
        <w:rPr>
          <w:rFonts w:ascii="Courier New" w:eastAsia="Courier New" w:hAnsi="Courier New" w:cs="Courier New"/>
        </w:rPr>
        <w:t>Depense</w:t>
      </w:r>
      <w:proofErr w:type="spellEnd"/>
      <w:r>
        <w:t xml:space="preserve"> sont des JavaBeans. Il en est de même pour toutes les classes du package </w:t>
      </w:r>
      <w:proofErr w:type="spellStart"/>
      <w:r>
        <w:rPr>
          <w:rFonts w:ascii="Courier New" w:eastAsia="Courier New" w:hAnsi="Courier New" w:cs="Courier New"/>
        </w:rPr>
        <w:t>donnees</w:t>
      </w:r>
      <w:proofErr w:type="spellEnd"/>
      <w:r>
        <w:t xml:space="preserve">. Ainsi, on peut facilement accéder aux variables des objets avec des EL.  </w:t>
      </w:r>
    </w:p>
    <w:p w:rsidR="00B01529" w:rsidRDefault="00B01529"/>
    <w:p w:rsidR="00B01529" w:rsidRDefault="0003566E">
      <w:pPr>
        <w:pStyle w:val="Titre1"/>
        <w:contextualSpacing w:val="0"/>
      </w:pPr>
      <w:bookmarkStart w:id="10" w:name="_q0dlcm1d1uju" w:colFirst="0" w:colLast="0"/>
      <w:bookmarkEnd w:id="10"/>
      <w:r>
        <w:lastRenderedPageBreak/>
        <w:t>Client lourd</w:t>
      </w:r>
    </w:p>
    <w:p w:rsidR="00B01529" w:rsidRDefault="0003566E">
      <w:pPr>
        <w:ind w:firstLine="720"/>
      </w:pPr>
      <w:r>
        <w:t>Le client lourd est donc une interface Swing qui permet d’effectuer les mêmes fonctionnalités que le client léger.</w:t>
      </w:r>
    </w:p>
    <w:p w:rsidR="00B01529" w:rsidRDefault="0003566E">
      <w:pPr>
        <w:ind w:firstLine="720"/>
      </w:pPr>
      <w:r>
        <w:t>De part divers problèmes nous n’avons pas pu la finir, néanmoins, toutes les structures sont présentes et il y a des fonctionnalités présente</w:t>
      </w:r>
      <w:r>
        <w:t>s. Il ne manque que l’implémentation pour tout faire fonctionner ensemble.</w:t>
      </w:r>
    </w:p>
    <w:p w:rsidR="00B01529" w:rsidRDefault="0003566E">
      <w:pPr>
        <w:ind w:firstLine="720"/>
      </w:pPr>
      <w:r>
        <w:t>Ce client va envoyer des demandes à un serveur dédié aux clients lourds (</w:t>
      </w:r>
      <w:proofErr w:type="spellStart"/>
      <w:r>
        <w:rPr>
          <w:b/>
        </w:rPr>
        <w:t>Multi-thread</w:t>
      </w:r>
      <w:proofErr w:type="spellEnd"/>
      <w:r>
        <w:t xml:space="preserve">, lancé par le serveur du web grâce à un </w:t>
      </w:r>
      <w:proofErr w:type="spellStart"/>
      <w:r>
        <w:rPr>
          <w:b/>
        </w:rPr>
        <w:t>Listener</w:t>
      </w:r>
      <w:proofErr w:type="spellEnd"/>
      <w:r>
        <w:t xml:space="preserve">) basé sur des </w:t>
      </w:r>
      <w:r>
        <w:rPr>
          <w:b/>
        </w:rPr>
        <w:t>sockets TCP</w:t>
      </w:r>
      <w:r>
        <w:t>.</w:t>
      </w:r>
    </w:p>
    <w:p w:rsidR="00B01529" w:rsidRDefault="0003566E">
      <w:pPr>
        <w:ind w:firstLine="720"/>
      </w:pPr>
      <w:r>
        <w:t>Le serveur va déter</w:t>
      </w:r>
      <w:r>
        <w:t>miner le type, lire la requête, la traiter et envoyer un retour.</w:t>
      </w:r>
      <w:r>
        <w:br/>
        <w:t>Les demandes peuvent être, soit des demandes d’objets (</w:t>
      </w:r>
      <w:proofErr w:type="spellStart"/>
      <w:r>
        <w:rPr>
          <w:i/>
        </w:rPr>
        <w:t>Evenement</w:t>
      </w:r>
      <w:proofErr w:type="spellEnd"/>
      <w:r>
        <w:t xml:space="preserve">, </w:t>
      </w:r>
      <w:proofErr w:type="spellStart"/>
      <w:r>
        <w:rPr>
          <w:i/>
        </w:rPr>
        <w:t>Depense</w:t>
      </w:r>
      <w:proofErr w:type="spellEnd"/>
      <w:r>
        <w:rPr>
          <w:i/>
        </w:rPr>
        <w:t>, ...</w:t>
      </w:r>
      <w:r>
        <w:t xml:space="preserve">), de connexion, d’inscription ou encore des demandes d’ajout d’objets dans la base de données </w:t>
      </w:r>
      <w:r>
        <w:rPr>
          <w:b/>
        </w:rPr>
        <w:t>MySQL.</w:t>
      </w:r>
    </w:p>
    <w:p w:rsidR="00B01529" w:rsidRDefault="0003566E">
      <w:pPr>
        <w:ind w:firstLine="720"/>
      </w:pPr>
      <w:r>
        <w:t>Ces demande</w:t>
      </w:r>
      <w:r>
        <w:t xml:space="preserve">s sont faites à l’aide de fichiers </w:t>
      </w:r>
      <w:r>
        <w:rPr>
          <w:b/>
        </w:rPr>
        <w:t xml:space="preserve">XML </w:t>
      </w:r>
      <w:r>
        <w:t xml:space="preserve">et lues par un parseur </w:t>
      </w:r>
      <w:r>
        <w:rPr>
          <w:b/>
        </w:rPr>
        <w:t>SAX.</w:t>
      </w:r>
    </w:p>
    <w:p w:rsidR="00B01529" w:rsidRDefault="00B01529">
      <w:pPr>
        <w:rPr>
          <w:b/>
        </w:rPr>
      </w:pPr>
    </w:p>
    <w:p w:rsidR="00B01529" w:rsidRDefault="0003566E">
      <w:pPr>
        <w:ind w:firstLine="720"/>
      </w:pPr>
      <w:r>
        <w:t>L’interface Swing est simple et a pour but de ressembler à celle du web afin de montrer la similitude entre les deux versions. A l’exception de la gestion des données exposée ci-dessus, to</w:t>
      </w:r>
      <w:r>
        <w:t>utes les fonctionnalités du site web auraient été les mêmes dans l’application.</w:t>
      </w:r>
    </w:p>
    <w:p w:rsidR="00B01529" w:rsidRDefault="0003566E">
      <w:pPr>
        <w:ind w:firstLine="720"/>
      </w:pPr>
      <w:r>
        <w:t>L’interface possède deux pages : un accueil non connecté et un accueil connecté. Le premier présente l’application et permet de se connecter ou de s'inscrire. Le second offre (</w:t>
      </w:r>
      <w:r>
        <w:t>en plus de l’option de se déconnecter) trois boutons qui passent les informations sur les événements liés à l’utilisateur connecté, ses opérations</w:t>
      </w:r>
      <w:r>
        <w:t xml:space="preserve"> et la procédure pour déclarer un nouvel événement, le tout dans la même page.</w:t>
      </w:r>
    </w:p>
    <w:p w:rsidR="00B01529" w:rsidRDefault="0003566E">
      <w:pPr>
        <w:ind w:firstLine="720"/>
      </w:pPr>
      <w:r>
        <w:t xml:space="preserve">L'inscription ou la connexion se font via une fenêtre popup accessible depuis </w:t>
      </w:r>
      <w:r>
        <w:rPr>
          <w:rFonts w:ascii="Courier New" w:eastAsia="Courier New" w:hAnsi="Courier New" w:cs="Courier New"/>
        </w:rPr>
        <w:t>AccueilNonConnecte.java</w:t>
      </w:r>
      <w:r>
        <w:t xml:space="preserve"> qui demande à l’utilisateur ses informations, les stockent dans la base de données (réciproquement les comparent à celles déjà entrées dans la base de don</w:t>
      </w:r>
      <w:r>
        <w:t xml:space="preserve">nées), vérifie le bon comportement des interactions avec le serveur puis lance </w:t>
      </w:r>
      <w:r>
        <w:rPr>
          <w:rFonts w:ascii="Courier New" w:eastAsia="Courier New" w:hAnsi="Courier New" w:cs="Courier New"/>
        </w:rPr>
        <w:t>AccueilConnecte.java</w:t>
      </w:r>
      <w:r>
        <w:t>.</w:t>
      </w:r>
    </w:p>
    <w:p w:rsidR="00B01529" w:rsidRDefault="0003566E">
      <w:pPr>
        <w:ind w:firstLine="720"/>
      </w:pPr>
      <w:r>
        <w:t>Une fois la connexion</w:t>
      </w:r>
      <w:r>
        <w:t>, ou l’inscription, aboutie et validée, les informations liées</w:t>
      </w:r>
      <w:r>
        <w:t xml:space="preserve"> à l’utilisateur (id, nom, </w:t>
      </w:r>
      <w:proofErr w:type="spellStart"/>
      <w:r>
        <w:t>pre</w:t>
      </w:r>
      <w:bookmarkStart w:id="11" w:name="_GoBack"/>
      <w:bookmarkEnd w:id="11"/>
      <w:r>
        <w:t>nom</w:t>
      </w:r>
      <w:proofErr w:type="spellEnd"/>
      <w:r>
        <w:t>, pseudo, mot de passe) sont stockés da</w:t>
      </w:r>
      <w:r>
        <w:t xml:space="preserve">ns une variable de type Utilisateur pour imiter une session. </w:t>
      </w:r>
    </w:p>
    <w:p w:rsidR="00B01529" w:rsidRDefault="0003566E">
      <w:pPr>
        <w:pStyle w:val="Titre1"/>
        <w:contextualSpacing w:val="0"/>
      </w:pPr>
      <w:bookmarkStart w:id="12" w:name="_yk8jtq8l8bx" w:colFirst="0" w:colLast="0"/>
      <w:bookmarkEnd w:id="12"/>
      <w:r>
        <w:t>Provenance du code</w:t>
      </w:r>
    </w:p>
    <w:p w:rsidR="00B01529" w:rsidRDefault="0003566E">
      <w:pPr>
        <w:ind w:firstLine="720"/>
      </w:pPr>
      <w:r>
        <w:t>Nous avons écrit l’intégralité du code nous-même</w:t>
      </w:r>
      <w:r>
        <w:t xml:space="preserve"> excepté une partie du CSS pour laquelle nous avons utilisé </w:t>
      </w:r>
      <w:proofErr w:type="spellStart"/>
      <w:r>
        <w:t>Bootsrap</w:t>
      </w:r>
      <w:proofErr w:type="spellEnd"/>
      <w:r>
        <w:t>.</w:t>
      </w:r>
    </w:p>
    <w:p w:rsidR="00B01529" w:rsidRDefault="0003566E">
      <w:r>
        <w:t>La gestion de la base de données</w:t>
      </w:r>
      <w:r>
        <w:t xml:space="preserve">, la connexion TCP et les </w:t>
      </w:r>
      <w:r>
        <w:t>parseurs ont été basés sur nos travaux de TP ou sur des exemples vus en cours.</w:t>
      </w:r>
    </w:p>
    <w:p w:rsidR="00B01529" w:rsidRDefault="0003566E">
      <w:pPr>
        <w:pStyle w:val="Titre1"/>
        <w:contextualSpacing w:val="0"/>
      </w:pPr>
      <w:bookmarkStart w:id="13" w:name="_u4x7asjq58qf" w:colFirst="0" w:colLast="0"/>
      <w:bookmarkEnd w:id="13"/>
      <w:r>
        <w:t>Organisation</w:t>
      </w:r>
    </w:p>
    <w:p w:rsidR="00B01529" w:rsidRDefault="0003566E">
      <w:r>
        <w:t xml:space="preserve">Nous avons utilisé </w:t>
      </w:r>
      <w:r>
        <w:rPr>
          <w:rFonts w:ascii="Courier New" w:eastAsia="Courier New" w:hAnsi="Courier New" w:cs="Courier New"/>
        </w:rPr>
        <w:t>git</w:t>
      </w:r>
      <w:r>
        <w:t xml:space="preserve"> pour gérer les versions de notre code : </w:t>
      </w:r>
      <w:hyperlink r:id="rId6">
        <w:r>
          <w:rPr>
            <w:color w:val="1155CC"/>
            <w:u w:val="single"/>
          </w:rPr>
          <w:t>https://github.com/ChrisJeamme/X18A/</w:t>
        </w:r>
      </w:hyperlink>
    </w:p>
    <w:p w:rsidR="00B01529" w:rsidRDefault="0003566E">
      <w:r>
        <w:t xml:space="preserve">Pour ce </w:t>
      </w:r>
      <w:r>
        <w:t>qui est de l’organisation</w:t>
      </w:r>
    </w:p>
    <w:p w:rsidR="00B01529" w:rsidRDefault="0003566E">
      <w:pPr>
        <w:numPr>
          <w:ilvl w:val="0"/>
          <w:numId w:val="5"/>
        </w:numPr>
        <w:ind w:hanging="360"/>
        <w:contextualSpacing/>
      </w:pPr>
      <w:r>
        <w:rPr>
          <w:b/>
        </w:rPr>
        <w:lastRenderedPageBreak/>
        <w:t>Christopher JEAMME</w:t>
      </w:r>
      <w:r>
        <w:t xml:space="preserve"> était le chef de projet. Il s’est occupé de la conception / l’assignement des tâches, ainsi que de la gestion de la base de </w:t>
      </w:r>
      <w:r w:rsidR="000A40E8">
        <w:t>données</w:t>
      </w:r>
      <w:r>
        <w:t xml:space="preserve"> côté Java, du serveur du client lourd</w:t>
      </w:r>
      <w:r w:rsidR="000A40E8">
        <w:t>, Swing</w:t>
      </w:r>
      <w:r>
        <w:t>, de la transmission de donnée entre le cli</w:t>
      </w:r>
      <w:r>
        <w:t xml:space="preserve">ent lourd et le serveur, du CSS du site. </w:t>
      </w:r>
    </w:p>
    <w:p w:rsidR="00B01529" w:rsidRDefault="0003566E">
      <w:pPr>
        <w:ind w:firstLine="720"/>
      </w:pPr>
      <w:r>
        <w:t>Temps de travail estimé : environ 100 heures.</w:t>
      </w:r>
    </w:p>
    <w:p w:rsidR="00B01529" w:rsidRDefault="00B01529">
      <w:pPr>
        <w:rPr>
          <w:b/>
        </w:rPr>
      </w:pPr>
    </w:p>
    <w:p w:rsidR="00B01529" w:rsidRDefault="0003566E">
      <w:pPr>
        <w:numPr>
          <w:ilvl w:val="0"/>
          <w:numId w:val="1"/>
        </w:numPr>
        <w:ind w:hanging="360"/>
        <w:contextualSpacing/>
        <w:rPr>
          <w:b/>
        </w:rPr>
      </w:pPr>
      <w:r>
        <w:rPr>
          <w:b/>
        </w:rPr>
        <w:t>Dimitri BRUYÈRE</w:t>
      </w:r>
      <w:r>
        <w:t xml:space="preserve"> a majoritairement </w:t>
      </w:r>
      <w:proofErr w:type="spellStart"/>
      <w:r>
        <w:t>oeuvré</w:t>
      </w:r>
      <w:proofErr w:type="spellEnd"/>
      <w:r>
        <w:t xml:space="preserve"> sur le client léger, c’est à dire les </w:t>
      </w:r>
      <w:proofErr w:type="spellStart"/>
      <w:r>
        <w:t>jsp</w:t>
      </w:r>
      <w:proofErr w:type="spellEnd"/>
      <w:r>
        <w:t xml:space="preserve"> et les contrôleurs qui constituent la partie web de l’application. Il a également dé</w:t>
      </w:r>
      <w:r>
        <w:t>veloppé des fonctions d’interaction à la base de données, ainsi que quelques méthodes pour le XML.</w:t>
      </w:r>
    </w:p>
    <w:p w:rsidR="00B01529" w:rsidRDefault="0003566E">
      <w:pPr>
        <w:ind w:left="720"/>
      </w:pPr>
      <w:r>
        <w:t>Temps de travail estimé : environ 50 heures.</w:t>
      </w:r>
    </w:p>
    <w:p w:rsidR="00B01529" w:rsidRDefault="00B01529">
      <w:pPr>
        <w:rPr>
          <w:b/>
        </w:rPr>
      </w:pPr>
    </w:p>
    <w:p w:rsidR="00B01529" w:rsidRDefault="0003566E">
      <w:pPr>
        <w:numPr>
          <w:ilvl w:val="0"/>
          <w:numId w:val="1"/>
        </w:numPr>
        <w:ind w:hanging="360"/>
        <w:contextualSpacing/>
        <w:rPr>
          <w:b/>
        </w:rPr>
      </w:pPr>
      <w:r>
        <w:rPr>
          <w:b/>
        </w:rPr>
        <w:t>Axel SOFONÉA</w:t>
      </w:r>
      <w:r>
        <w:t xml:space="preserve"> </w:t>
      </w:r>
      <w:r w:rsidR="00FA5ECC">
        <w:t>a</w:t>
      </w:r>
      <w:r>
        <w:t xml:space="preserve"> aidé à l'élaboration de l'interface Swing.</w:t>
      </w:r>
    </w:p>
    <w:p w:rsidR="00B01529" w:rsidRDefault="0003566E">
      <w:r>
        <w:tab/>
        <w:t>Temps de travail estimé : environ 10 heures.</w:t>
      </w:r>
    </w:p>
    <w:p w:rsidR="00B01529" w:rsidRDefault="00B01529"/>
    <w:p w:rsidR="00B01529" w:rsidRDefault="0003566E">
      <w:pPr>
        <w:numPr>
          <w:ilvl w:val="0"/>
          <w:numId w:val="1"/>
        </w:numPr>
        <w:ind w:hanging="360"/>
        <w:contextualSpacing/>
        <w:rPr>
          <w:b/>
        </w:rPr>
      </w:pPr>
      <w:r>
        <w:rPr>
          <w:b/>
        </w:rPr>
        <w:t xml:space="preserve">Rémi SIRACUSA </w:t>
      </w:r>
      <w:r>
        <w:t>a participé à l’élaboration de l’interface Swing. Il a travaillé sur le client lourd, le XML, les handlers SAX.</w:t>
      </w:r>
    </w:p>
    <w:p w:rsidR="00B01529" w:rsidRDefault="0003566E">
      <w:pPr>
        <w:ind w:firstLine="720"/>
      </w:pPr>
      <w:r>
        <w:t xml:space="preserve">Temps de travail estimé : environ 15 heures. </w:t>
      </w:r>
    </w:p>
    <w:p w:rsidR="00B01529" w:rsidRDefault="00B01529">
      <w:pPr>
        <w:rPr>
          <w:b/>
        </w:rPr>
      </w:pPr>
    </w:p>
    <w:p w:rsidR="00B01529" w:rsidRDefault="0003566E">
      <w:pPr>
        <w:numPr>
          <w:ilvl w:val="0"/>
          <w:numId w:val="1"/>
        </w:numPr>
        <w:ind w:hanging="360"/>
        <w:contextualSpacing/>
        <w:rPr>
          <w:b/>
        </w:rPr>
      </w:pPr>
      <w:r>
        <w:rPr>
          <w:b/>
        </w:rPr>
        <w:t xml:space="preserve">Thomas GRANJON </w:t>
      </w:r>
      <w:r>
        <w:t>a longtemps travaill</w:t>
      </w:r>
      <w:r>
        <w:t xml:space="preserve">é sur le chat, sans succès. Puis a </w:t>
      </w:r>
      <w:r w:rsidR="00CE723F">
        <w:t>œuvré</w:t>
      </w:r>
      <w:r>
        <w:t xml:space="preserve"> sur le client lourd, le XML, les handlers SAX et la création de la base de donnée</w:t>
      </w:r>
      <w:r w:rsidR="00CE723F">
        <w:t>s</w:t>
      </w:r>
      <w:r>
        <w:t xml:space="preserve">. A écrit la majorité des commentaires et construit la </w:t>
      </w:r>
      <w:proofErr w:type="spellStart"/>
      <w:r>
        <w:t>Javadoc</w:t>
      </w:r>
      <w:proofErr w:type="spellEnd"/>
      <w:r>
        <w:t xml:space="preserve"> puis a participé à l’écriture du rapport. Temps de travail estimé : en</w:t>
      </w:r>
      <w:r>
        <w:t>tre 40 et 50 heures.</w:t>
      </w:r>
    </w:p>
    <w:p w:rsidR="00B01529" w:rsidRDefault="0003566E">
      <w:pPr>
        <w:pStyle w:val="Titre1"/>
        <w:contextualSpacing w:val="0"/>
      </w:pPr>
      <w:bookmarkStart w:id="14" w:name="_uifa49iry5rd" w:colFirst="0" w:colLast="0"/>
      <w:bookmarkEnd w:id="14"/>
      <w:r>
        <w:t>Ressources utilisées</w:t>
      </w:r>
    </w:p>
    <w:p w:rsidR="00B01529" w:rsidRDefault="0003566E">
      <w:pPr>
        <w:numPr>
          <w:ilvl w:val="0"/>
          <w:numId w:val="4"/>
        </w:numPr>
        <w:ind w:hanging="360"/>
        <w:contextualSpacing/>
      </w:pPr>
      <w:r>
        <w:t xml:space="preserve">Cours de </w:t>
      </w:r>
      <w:proofErr w:type="spellStart"/>
      <w:r>
        <w:t>Abderrazak</w:t>
      </w:r>
      <w:proofErr w:type="spellEnd"/>
      <w:r>
        <w:t xml:space="preserve"> Daoudi</w:t>
      </w:r>
    </w:p>
    <w:p w:rsidR="00B01529" w:rsidRDefault="0003566E">
      <w:pPr>
        <w:numPr>
          <w:ilvl w:val="0"/>
          <w:numId w:val="4"/>
        </w:numPr>
        <w:ind w:hanging="360"/>
        <w:contextualSpacing/>
      </w:pPr>
      <w:r>
        <w:t xml:space="preserve">Cours de Rémi </w:t>
      </w:r>
      <w:proofErr w:type="spellStart"/>
      <w:r>
        <w:t>Emonet</w:t>
      </w:r>
      <w:proofErr w:type="spellEnd"/>
    </w:p>
    <w:p w:rsidR="00B01529" w:rsidRDefault="0003566E">
      <w:pPr>
        <w:numPr>
          <w:ilvl w:val="0"/>
          <w:numId w:val="4"/>
        </w:numPr>
        <w:ind w:hanging="360"/>
        <w:contextualSpacing/>
      </w:pPr>
      <w:hyperlink r:id="rId7">
        <w:r>
          <w:rPr>
            <w:color w:val="1155CC"/>
            <w:u w:val="single"/>
          </w:rPr>
          <w:t>Cours d’</w:t>
        </w:r>
        <w:proofErr w:type="spellStart"/>
        <w:r>
          <w:rPr>
            <w:color w:val="1155CC"/>
            <w:u w:val="single"/>
          </w:rPr>
          <w:t>OpenClassroom</w:t>
        </w:r>
        <w:proofErr w:type="spellEnd"/>
        <w:r>
          <w:rPr>
            <w:color w:val="1155CC"/>
            <w:u w:val="single"/>
          </w:rPr>
          <w:t xml:space="preserve"> sur Java EE</w:t>
        </w:r>
      </w:hyperlink>
    </w:p>
    <w:p w:rsidR="00B01529" w:rsidRDefault="0003566E">
      <w:pPr>
        <w:numPr>
          <w:ilvl w:val="0"/>
          <w:numId w:val="4"/>
        </w:numPr>
        <w:ind w:hanging="360"/>
        <w:contextualSpacing/>
      </w:pPr>
      <w:hyperlink r:id="rId8">
        <w:r>
          <w:rPr>
            <w:color w:val="1155CC"/>
            <w:u w:val="single"/>
          </w:rPr>
          <w:t xml:space="preserve">Site de </w:t>
        </w:r>
        <w:proofErr w:type="spellStart"/>
        <w:r>
          <w:rPr>
            <w:color w:val="1155CC"/>
            <w:u w:val="single"/>
          </w:rPr>
          <w:t>TutorialPoint</w:t>
        </w:r>
        <w:proofErr w:type="spellEnd"/>
      </w:hyperlink>
    </w:p>
    <w:p w:rsidR="00B01529" w:rsidRDefault="0003566E">
      <w:pPr>
        <w:numPr>
          <w:ilvl w:val="0"/>
          <w:numId w:val="4"/>
        </w:numPr>
        <w:ind w:hanging="360"/>
        <w:contextualSpacing/>
      </w:pPr>
      <w:hyperlink r:id="rId9">
        <w:r>
          <w:rPr>
            <w:color w:val="1155CC"/>
            <w:u w:val="single"/>
          </w:rPr>
          <w:t>Site de W3Schools</w:t>
        </w:r>
      </w:hyperlink>
    </w:p>
    <w:p w:rsidR="00B01529" w:rsidRDefault="0003566E">
      <w:pPr>
        <w:numPr>
          <w:ilvl w:val="0"/>
          <w:numId w:val="4"/>
        </w:numPr>
        <w:ind w:hanging="360"/>
        <w:contextualSpacing/>
      </w:pPr>
      <w:r>
        <w:t>Divers forums</w:t>
      </w:r>
    </w:p>
    <w:p w:rsidR="00B01529" w:rsidRDefault="0003566E">
      <w:pPr>
        <w:numPr>
          <w:ilvl w:val="0"/>
          <w:numId w:val="4"/>
        </w:numPr>
        <w:ind w:hanging="360"/>
        <w:contextualSpacing/>
      </w:pPr>
      <w:r>
        <w:t>Maven</w:t>
      </w:r>
    </w:p>
    <w:p w:rsidR="00B01529" w:rsidRDefault="0003566E">
      <w:pPr>
        <w:numPr>
          <w:ilvl w:val="0"/>
          <w:numId w:val="4"/>
        </w:numPr>
        <w:ind w:hanging="360"/>
        <w:contextualSpacing/>
      </w:pPr>
      <w:r>
        <w:t>Eclipse</w:t>
      </w:r>
    </w:p>
    <w:p w:rsidR="00B01529" w:rsidRDefault="00B01529"/>
    <w:p w:rsidR="00B01529" w:rsidRDefault="0003566E">
      <w:r>
        <w:t xml:space="preserve">En tant que librairies externes, nous avons seulement utilisé </w:t>
      </w:r>
      <w:hyperlink r:id="rId10">
        <w:r>
          <w:rPr>
            <w:color w:val="1155CC"/>
            <w:u w:val="single"/>
          </w:rPr>
          <w:t>Bootstrap</w:t>
        </w:r>
      </w:hyperlink>
      <w:r>
        <w:t xml:space="preserve"> pour le CSS du site.</w:t>
      </w:r>
    </w:p>
    <w:p w:rsidR="00B01529" w:rsidRDefault="00B01529"/>
    <w:p w:rsidR="00B01529" w:rsidRDefault="0003566E">
      <w:pPr>
        <w:pStyle w:val="Titre1"/>
        <w:contextualSpacing w:val="0"/>
      </w:pPr>
      <w:bookmarkStart w:id="15" w:name="_cg0f07ruxt5k" w:colFirst="0" w:colLast="0"/>
      <w:bookmarkEnd w:id="15"/>
      <w:r>
        <w:t>Améliorations possibles</w:t>
      </w:r>
    </w:p>
    <w:p w:rsidR="00B01529" w:rsidRDefault="0003566E">
      <w:r>
        <w:t>Modification des informations du compte</w:t>
      </w:r>
    </w:p>
    <w:p w:rsidR="00B01529" w:rsidRDefault="0003566E">
      <w:r>
        <w:t>Suppression des éléments</w:t>
      </w:r>
    </w:p>
    <w:p w:rsidR="00B01529" w:rsidRDefault="0003566E">
      <w:r>
        <w:t>Serveur multi-utilisateurs multi thread</w:t>
      </w:r>
    </w:p>
    <w:p w:rsidR="00B01529" w:rsidRDefault="0003566E">
      <w:r>
        <w:t>Implémenter toutes les fonctions du web dans le Swing</w:t>
      </w:r>
    </w:p>
    <w:p w:rsidR="00B01529" w:rsidRDefault="0003566E">
      <w:r>
        <w:t>Ajout et gestion d’un ch</w:t>
      </w:r>
      <w:r>
        <w:t>at par événement entre tous ses participants</w:t>
      </w:r>
    </w:p>
    <w:p w:rsidR="00B01529" w:rsidRDefault="0003566E">
      <w:pPr>
        <w:pStyle w:val="Titre1"/>
        <w:contextualSpacing w:val="0"/>
        <w:rPr>
          <w:i/>
        </w:rPr>
      </w:pPr>
      <w:bookmarkStart w:id="16" w:name="_6pk8dldzw62h" w:colFirst="0" w:colLast="0"/>
      <w:bookmarkEnd w:id="16"/>
      <w:r>
        <w:lastRenderedPageBreak/>
        <w:t>Conclusion</w:t>
      </w:r>
    </w:p>
    <w:p w:rsidR="00B01529" w:rsidRDefault="0003566E">
      <w:pPr>
        <w:ind w:firstLine="720"/>
      </w:pPr>
      <w:r>
        <w:t xml:space="preserve">Ce projet nous a permis de pratiquer quasiment toutes les technologies de développement web qui nous été enseignées ce semestre. Il nous a donc permis de progresser. </w:t>
      </w:r>
    </w:p>
    <w:p w:rsidR="00B01529" w:rsidRDefault="0003566E">
      <w:pPr>
        <w:ind w:firstLine="720"/>
      </w:pPr>
      <w:r>
        <w:t>La partie client léger est foncti</w:t>
      </w:r>
      <w:r>
        <w:t xml:space="preserve">onnelle et ressemble à ce que nous avions imaginé au départ. Malheureusement, le manque de temps ou d’organisation, notamment due au manque d’implication de certains membres du groupe, nous a empêché de terminer ce projet. La partie client lourd n’est pas </w:t>
      </w:r>
      <w:r>
        <w:t>terminée, même si les classes et les parseurs nécessaires ont été implémentés. Le temps consacré au développement inachevé du client lourd nous a empêché de pouvoir développer d’autres fonctionnalités qui semblaient réalisables sur la partie web.</w:t>
      </w:r>
    </w:p>
    <w:p w:rsidR="00B01529" w:rsidRDefault="00B01529">
      <w:pPr>
        <w:ind w:firstLine="720"/>
      </w:pPr>
    </w:p>
    <w:sectPr w:rsidR="00B015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0D46"/>
    <w:multiLevelType w:val="multilevel"/>
    <w:tmpl w:val="C8AE7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D4A3445"/>
    <w:multiLevelType w:val="multilevel"/>
    <w:tmpl w:val="EBDC0F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1554883"/>
    <w:multiLevelType w:val="multilevel"/>
    <w:tmpl w:val="1D107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CA32303"/>
    <w:multiLevelType w:val="multilevel"/>
    <w:tmpl w:val="B11CF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9AF3E69"/>
    <w:multiLevelType w:val="multilevel"/>
    <w:tmpl w:val="10E0A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A736F00"/>
    <w:multiLevelType w:val="multilevel"/>
    <w:tmpl w:val="36FAA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E4D23AE"/>
    <w:multiLevelType w:val="multilevel"/>
    <w:tmpl w:val="1CCE7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B01529"/>
    <w:rsid w:val="0003566E"/>
    <w:rsid w:val="000A40E8"/>
    <w:rsid w:val="0068415B"/>
    <w:rsid w:val="00B01529"/>
    <w:rsid w:val="00CE723F"/>
    <w:rsid w:val="00FA5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2770"/>
  <w15:docId w15:val="{78C5F1CB-1408-4935-9DC0-05CA3244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Sansinterligne">
    <w:name w:val="No Spacing"/>
    <w:link w:val="SansinterligneCar"/>
    <w:uiPriority w:val="1"/>
    <w:qFormat/>
    <w:rsid w:val="00FA5ECC"/>
    <w:pPr>
      <w:spacing w:line="240" w:lineRule="auto"/>
    </w:pPr>
    <w:rPr>
      <w:rFonts w:asciiTheme="minorHAnsi" w:eastAsiaTheme="minorEastAsia" w:hAnsiTheme="minorHAnsi" w:cstheme="minorBidi"/>
      <w:color w:val="auto"/>
    </w:rPr>
  </w:style>
  <w:style w:type="character" w:customStyle="1" w:styleId="SansinterligneCar">
    <w:name w:val="Sans interligne Car"/>
    <w:basedOn w:val="Policepardfaut"/>
    <w:link w:val="Sansinterligne"/>
    <w:uiPriority w:val="1"/>
    <w:rsid w:val="00FA5ECC"/>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utorialspoint.com/" TargetMode="External"/><Relationship Id="rId3" Type="http://schemas.openxmlformats.org/officeDocument/2006/relationships/settings" Target="settings.xml"/><Relationship Id="rId7" Type="http://schemas.openxmlformats.org/officeDocument/2006/relationships/hyperlink" Target="https://openclassrooms.com/courses/creez-votre-application-web-avec-java-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Jeamme/X18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getbootstrap.com/css/"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1618</Words>
  <Characters>8901</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BRUYERE</dc:creator>
  <cp:lastModifiedBy>Dimitri BRUYERE</cp:lastModifiedBy>
  <cp:revision>5</cp:revision>
  <cp:lastPrinted>2017-05-11T21:29:00Z</cp:lastPrinted>
  <dcterms:created xsi:type="dcterms:W3CDTF">2017-05-11T21:29:00Z</dcterms:created>
  <dcterms:modified xsi:type="dcterms:W3CDTF">2017-05-11T21:30:00Z</dcterms:modified>
</cp:coreProperties>
</file>