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94" w:rsidRDefault="00616986">
      <w:r>
        <w:t xml:space="preserve">Customizing the </w:t>
      </w:r>
      <w:proofErr w:type="spellStart"/>
      <w:r>
        <w:t>RssStarterKit</w:t>
      </w:r>
      <w:proofErr w:type="spellEnd"/>
    </w:p>
    <w:p w:rsidR="007F7703" w:rsidRDefault="007F7703" w:rsidP="007F7703">
      <w:r>
        <w:t>Configuration Steps</w:t>
      </w:r>
    </w:p>
    <w:p w:rsidR="00616986" w:rsidRDefault="00616986" w:rsidP="007F7703">
      <w:r>
        <w:t xml:space="preserve">The primary way the </w:t>
      </w:r>
      <w:proofErr w:type="spellStart"/>
      <w:r>
        <w:t>RssStarterKit</w:t>
      </w:r>
      <w:proofErr w:type="spellEnd"/>
      <w:r>
        <w:t xml:space="preserve"> is customized is by editing the settings file. This file is an XML document containing all the parameters needed to drive the functionality of the application. </w:t>
      </w:r>
      <w:r w:rsidR="007F7703">
        <w:t>Open up /Settings/Settings.xml and read the comments there for information on how to customize.</w:t>
      </w:r>
      <w:bookmarkStart w:id="0" w:name="_GoBack"/>
      <w:bookmarkEnd w:id="0"/>
    </w:p>
    <w:sectPr w:rsidR="0061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D518F"/>
    <w:multiLevelType w:val="hybridMultilevel"/>
    <w:tmpl w:val="D5C6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1F"/>
    <w:rsid w:val="00345794"/>
    <w:rsid w:val="00616986"/>
    <w:rsid w:val="00743860"/>
    <w:rsid w:val="007F7703"/>
    <w:rsid w:val="00C0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Koenig</dc:creator>
  <cp:keywords/>
  <dc:description/>
  <cp:lastModifiedBy>Chris Koenig</cp:lastModifiedBy>
  <cp:revision>3</cp:revision>
  <dcterms:created xsi:type="dcterms:W3CDTF">2012-01-05T17:01:00Z</dcterms:created>
  <dcterms:modified xsi:type="dcterms:W3CDTF">2012-01-05T17:25:00Z</dcterms:modified>
</cp:coreProperties>
</file>