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F29D6" w14:textId="77777777" w:rsidR="00433BE8" w:rsidRPr="00853843" w:rsidRDefault="00433BE8" w:rsidP="00B21F3F">
      <w:bookmarkStart w:id="0" w:name="_Toc486598983"/>
    </w:p>
    <w:p w14:paraId="7BE414D7" w14:textId="77777777" w:rsidR="00433BE8" w:rsidRPr="00853843" w:rsidRDefault="00433BE8" w:rsidP="00B21F3F"/>
    <w:tbl>
      <w:tblPr>
        <w:tblStyle w:val="Rcsostblzat"/>
        <w:tblW w:w="0" w:type="auto"/>
        <w:jc w:val="right"/>
        <w:tblBorders>
          <w:top w:val="single" w:sz="24" w:space="0" w:color="auto"/>
          <w:left w:val="none" w:sz="0" w:space="0" w:color="auto"/>
          <w:bottom w:val="single" w:sz="24" w:space="0" w:color="auto"/>
          <w:right w:val="none" w:sz="0" w:space="0" w:color="auto"/>
          <w:insideH w:val="none" w:sz="0" w:space="0" w:color="auto"/>
          <w:insideV w:val="none" w:sz="0" w:space="0" w:color="auto"/>
        </w:tblBorders>
        <w:tblLook w:val="01E0" w:firstRow="1" w:lastRow="1" w:firstColumn="1" w:lastColumn="1" w:noHBand="0" w:noVBand="0"/>
      </w:tblPr>
      <w:tblGrid>
        <w:gridCol w:w="7407"/>
      </w:tblGrid>
      <w:tr w:rsidR="00B21F3F" w:rsidRPr="00853843" w14:paraId="4C957428" w14:textId="77777777" w:rsidTr="007D60C2">
        <w:trPr>
          <w:jc w:val="right"/>
        </w:trPr>
        <w:tc>
          <w:tcPr>
            <w:tcW w:w="7407" w:type="dxa"/>
            <w:noWrap/>
          </w:tcPr>
          <w:p w14:paraId="30A532AA" w14:textId="20AFEFE0" w:rsidR="00B21F3F" w:rsidRPr="00853843" w:rsidRDefault="00433BE8" w:rsidP="007D60C2">
            <w:pPr>
              <w:pStyle w:val="Szvegtrzs"/>
              <w:jc w:val="left"/>
              <w:rPr>
                <w:rFonts w:ascii="Arial" w:hAnsi="Arial" w:cs="Arial"/>
                <w:b/>
                <w:lang w:val="en-GB"/>
              </w:rPr>
            </w:pPr>
            <w:r w:rsidRPr="00853843">
              <w:rPr>
                <w:rFonts w:ascii="Arial" w:hAnsi="Arial" w:cs="Arial"/>
                <w:b/>
                <w:sz w:val="56"/>
                <w:lang w:val="en-GB"/>
              </w:rPr>
              <w:t>Mushroom++</w:t>
            </w:r>
            <w:r w:rsidR="00B21F3F" w:rsidRPr="00853843">
              <w:rPr>
                <w:rFonts w:ascii="Arial" w:hAnsi="Arial" w:cs="Arial"/>
                <w:b/>
                <w:sz w:val="56"/>
                <w:lang w:val="en-GB"/>
              </w:rPr>
              <w:br/>
            </w:r>
            <w:proofErr w:type="spellStart"/>
            <w:r w:rsidRPr="00853843">
              <w:rPr>
                <w:rFonts w:ascii="Arial" w:hAnsi="Arial" w:cs="Arial"/>
                <w:b/>
                <w:lang w:val="en-GB"/>
              </w:rPr>
              <w:t>mpp</w:t>
            </w:r>
            <w:proofErr w:type="spellEnd"/>
          </w:p>
        </w:tc>
      </w:tr>
    </w:tbl>
    <w:p w14:paraId="7BA0CFC8" w14:textId="5A82C216" w:rsidR="00B21F3F" w:rsidRPr="00853843" w:rsidRDefault="00B21F3F" w:rsidP="00B92F28">
      <w:pPr>
        <w:spacing w:after="160" w:line="240" w:lineRule="auto"/>
        <w:jc w:val="center"/>
        <w:rPr>
          <w:b/>
          <w:sz w:val="32"/>
          <w:szCs w:val="32"/>
        </w:rPr>
      </w:pPr>
    </w:p>
    <w:p w14:paraId="1243D5B2" w14:textId="77777777" w:rsidR="00433BE8" w:rsidRPr="00853843" w:rsidRDefault="00433BE8" w:rsidP="00B92F28">
      <w:pPr>
        <w:spacing w:after="160" w:line="240" w:lineRule="auto"/>
        <w:jc w:val="center"/>
        <w:rPr>
          <w:b/>
          <w:sz w:val="32"/>
          <w:szCs w:val="32"/>
        </w:rPr>
      </w:pPr>
    </w:p>
    <w:p w14:paraId="654C8DFD" w14:textId="77777777" w:rsidR="00C6467F" w:rsidRPr="00853843" w:rsidRDefault="00C6467F" w:rsidP="00B92F28">
      <w:pPr>
        <w:spacing w:after="160" w:line="259" w:lineRule="auto"/>
        <w:jc w:val="center"/>
        <w:rPr>
          <w:b/>
          <w:sz w:val="28"/>
          <w:szCs w:val="28"/>
        </w:rPr>
      </w:pPr>
    </w:p>
    <w:p w14:paraId="44F01F4B" w14:textId="26703C82" w:rsidR="00B92F28" w:rsidRPr="00853843" w:rsidRDefault="00433BE8" w:rsidP="00B92F28">
      <w:pPr>
        <w:spacing w:after="160" w:line="259" w:lineRule="auto"/>
        <w:jc w:val="center"/>
        <w:rPr>
          <w:b/>
          <w:sz w:val="32"/>
          <w:szCs w:val="32"/>
        </w:rPr>
      </w:pPr>
      <w:r w:rsidRPr="00853843">
        <w:rPr>
          <w:b/>
          <w:sz w:val="32"/>
          <w:szCs w:val="32"/>
        </w:rPr>
        <w:t>IoT group: Daria Maria Popa (293087), Natali Munk-Jakobsen (293132) and Mihai Anghelus (293169)</w:t>
      </w:r>
    </w:p>
    <w:p w14:paraId="3ACE00FF" w14:textId="3FF6A4AD" w:rsidR="00433BE8" w:rsidRPr="00853843" w:rsidRDefault="00433BE8" w:rsidP="00B92F28">
      <w:pPr>
        <w:spacing w:after="160" w:line="259" w:lineRule="auto"/>
        <w:jc w:val="center"/>
        <w:rPr>
          <w:b/>
          <w:sz w:val="32"/>
          <w:szCs w:val="32"/>
        </w:rPr>
      </w:pPr>
      <w:r w:rsidRPr="00853843">
        <w:rPr>
          <w:b/>
          <w:sz w:val="32"/>
          <w:szCs w:val="32"/>
        </w:rPr>
        <w:t>Data group: Levente Nagy (293115), Audrius Sauciunas (293156), Samantha Nettesheim (293089), Shaoyu Liu (294404)</w:t>
      </w:r>
    </w:p>
    <w:p w14:paraId="741859A3" w14:textId="5D8BE2A5" w:rsidR="00433BE8" w:rsidRPr="00853843" w:rsidRDefault="00433BE8" w:rsidP="00B92F28">
      <w:pPr>
        <w:spacing w:after="160" w:line="259" w:lineRule="auto"/>
        <w:jc w:val="center"/>
        <w:rPr>
          <w:b/>
          <w:sz w:val="32"/>
          <w:szCs w:val="32"/>
        </w:rPr>
      </w:pPr>
      <w:r w:rsidRPr="00853843">
        <w:rPr>
          <w:b/>
          <w:sz w:val="32"/>
          <w:szCs w:val="32"/>
        </w:rPr>
        <w:t>Android group: Kristóf Lénárd (293110), Bogdan Mezei (293137), Uldis Alksnis (293168)</w:t>
      </w:r>
    </w:p>
    <w:p w14:paraId="4AED5630" w14:textId="33F059D9" w:rsidR="00C6467F" w:rsidRPr="00853843" w:rsidRDefault="00C55793" w:rsidP="00C6467F">
      <w:pPr>
        <w:spacing w:after="160" w:line="259" w:lineRule="auto"/>
        <w:jc w:val="center"/>
        <w:rPr>
          <w:b/>
          <w:sz w:val="32"/>
          <w:szCs w:val="32"/>
        </w:rPr>
      </w:pPr>
      <w:r w:rsidRPr="00853843">
        <w:rPr>
          <w:b/>
          <w:sz w:val="32"/>
          <w:szCs w:val="32"/>
        </w:rPr>
        <w:t>Supervisor</w:t>
      </w:r>
      <w:r w:rsidR="00433BE8" w:rsidRPr="00853843">
        <w:rPr>
          <w:b/>
          <w:sz w:val="32"/>
          <w:szCs w:val="32"/>
        </w:rPr>
        <w:t>s</w:t>
      </w:r>
      <w:r w:rsidRPr="00853843">
        <w:rPr>
          <w:b/>
          <w:sz w:val="32"/>
          <w:szCs w:val="32"/>
        </w:rPr>
        <w:t xml:space="preserve">: </w:t>
      </w:r>
      <w:r w:rsidR="00433BE8" w:rsidRPr="00853843">
        <w:rPr>
          <w:b/>
          <w:sz w:val="32"/>
          <w:szCs w:val="32"/>
        </w:rPr>
        <w:t>Erland Ketil Larsen, Astrid Hanghøj and Kasper Knop Rasmussen</w:t>
      </w:r>
    </w:p>
    <w:p w14:paraId="0E105664" w14:textId="4E209599" w:rsidR="00F054F3" w:rsidRPr="00853843" w:rsidRDefault="00433BE8" w:rsidP="00F054F3">
      <w:pPr>
        <w:spacing w:after="160" w:line="240" w:lineRule="auto"/>
        <w:jc w:val="center"/>
        <w:rPr>
          <w:b/>
          <w:sz w:val="32"/>
          <w:szCs w:val="32"/>
        </w:rPr>
      </w:pPr>
      <w:r w:rsidRPr="00853843">
        <w:rPr>
          <w:b/>
          <w:sz w:val="32"/>
          <w:szCs w:val="32"/>
        </w:rPr>
        <w:t>VIA University College</w:t>
      </w:r>
    </w:p>
    <w:p w14:paraId="39D49EE8" w14:textId="4F69CB68" w:rsidR="00433BE8" w:rsidRPr="00853843" w:rsidRDefault="00433BE8" w:rsidP="00433BE8">
      <w:pPr>
        <w:spacing w:after="160" w:line="259" w:lineRule="auto"/>
        <w:jc w:val="center"/>
        <w:rPr>
          <w:b/>
          <w:sz w:val="32"/>
          <w:szCs w:val="32"/>
        </w:rPr>
      </w:pPr>
    </w:p>
    <w:p w14:paraId="28AD2209" w14:textId="77777777" w:rsidR="00433BE8" w:rsidRPr="00853843" w:rsidRDefault="00433BE8" w:rsidP="00433BE8">
      <w:pPr>
        <w:spacing w:after="160" w:line="259" w:lineRule="auto"/>
        <w:jc w:val="center"/>
        <w:rPr>
          <w:b/>
          <w:sz w:val="32"/>
          <w:szCs w:val="32"/>
        </w:rPr>
      </w:pPr>
    </w:p>
    <w:p w14:paraId="693DDD83" w14:textId="77777777" w:rsidR="00BA7081" w:rsidRPr="00853843" w:rsidRDefault="00BA7081" w:rsidP="00B92F28">
      <w:pPr>
        <w:spacing w:after="160" w:line="259" w:lineRule="auto"/>
        <w:jc w:val="center"/>
        <w:rPr>
          <w:b/>
          <w:sz w:val="32"/>
          <w:szCs w:val="32"/>
        </w:rPr>
      </w:pPr>
    </w:p>
    <w:p w14:paraId="25220B8B" w14:textId="77777777" w:rsidR="00F054F3" w:rsidRPr="00853843" w:rsidRDefault="00F054F3" w:rsidP="00B92F28">
      <w:pPr>
        <w:spacing w:after="160" w:line="259" w:lineRule="auto"/>
        <w:jc w:val="center"/>
        <w:rPr>
          <w:b/>
          <w:sz w:val="24"/>
          <w:szCs w:val="24"/>
        </w:rPr>
      </w:pPr>
      <w:r w:rsidRPr="00853843">
        <w:rPr>
          <w:b/>
          <w:sz w:val="24"/>
          <w:szCs w:val="24"/>
        </w:rPr>
        <w:t>[Number of characters]</w:t>
      </w:r>
    </w:p>
    <w:p w14:paraId="26219609" w14:textId="55F59C75" w:rsidR="00C6467F" w:rsidRPr="00853843" w:rsidRDefault="00433BE8" w:rsidP="00C6467F">
      <w:pPr>
        <w:spacing w:after="160" w:line="240" w:lineRule="auto"/>
        <w:jc w:val="center"/>
        <w:rPr>
          <w:b/>
          <w:sz w:val="24"/>
          <w:szCs w:val="24"/>
        </w:rPr>
      </w:pPr>
      <w:r w:rsidRPr="00853843">
        <w:rPr>
          <w:b/>
          <w:sz w:val="24"/>
          <w:szCs w:val="24"/>
        </w:rPr>
        <w:t>Software Technology Engineering</w:t>
      </w:r>
    </w:p>
    <w:p w14:paraId="71859622" w14:textId="2014E0F9" w:rsidR="00C6467F" w:rsidRPr="00853843" w:rsidRDefault="00433BE8" w:rsidP="00C6467F">
      <w:pPr>
        <w:spacing w:after="160" w:line="259" w:lineRule="auto"/>
        <w:jc w:val="center"/>
        <w:rPr>
          <w:b/>
          <w:sz w:val="24"/>
          <w:szCs w:val="24"/>
        </w:rPr>
      </w:pPr>
      <w:r w:rsidRPr="00853843">
        <w:rPr>
          <w:b/>
          <w:sz w:val="24"/>
          <w:szCs w:val="24"/>
        </w:rPr>
        <w:t>4</w:t>
      </w:r>
      <w:r w:rsidRPr="00853843">
        <w:rPr>
          <w:b/>
          <w:sz w:val="24"/>
          <w:szCs w:val="24"/>
          <w:vertAlign w:val="superscript"/>
        </w:rPr>
        <w:t>th</w:t>
      </w:r>
      <w:r w:rsidRPr="00853843">
        <w:rPr>
          <w:b/>
          <w:sz w:val="24"/>
          <w:szCs w:val="24"/>
        </w:rPr>
        <w:t xml:space="preserve"> Semester</w:t>
      </w:r>
    </w:p>
    <w:p w14:paraId="2CDD7F67" w14:textId="51A5A20B" w:rsidR="00A218E0" w:rsidRPr="00853843" w:rsidRDefault="00433BE8" w:rsidP="00A218E0">
      <w:pPr>
        <w:spacing w:after="160" w:line="259" w:lineRule="auto"/>
        <w:jc w:val="center"/>
        <w:rPr>
          <w:b/>
          <w:sz w:val="24"/>
          <w:szCs w:val="24"/>
        </w:rPr>
      </w:pPr>
      <w:r w:rsidRPr="00853843">
        <w:rPr>
          <w:b/>
          <w:sz w:val="24"/>
          <w:szCs w:val="24"/>
        </w:rPr>
        <w:t>4</w:t>
      </w:r>
      <w:r w:rsidRPr="00853843">
        <w:rPr>
          <w:b/>
          <w:sz w:val="24"/>
          <w:szCs w:val="24"/>
          <w:vertAlign w:val="superscript"/>
        </w:rPr>
        <w:t>th</w:t>
      </w:r>
      <w:r w:rsidRPr="00853843">
        <w:rPr>
          <w:b/>
          <w:sz w:val="24"/>
          <w:szCs w:val="24"/>
        </w:rPr>
        <w:t xml:space="preserve"> June 2021</w:t>
      </w:r>
    </w:p>
    <w:p w14:paraId="60352E7E" w14:textId="77777777" w:rsidR="001B4D31" w:rsidRPr="00853843" w:rsidRDefault="001B4D31">
      <w:pPr>
        <w:spacing w:after="160" w:line="259" w:lineRule="auto"/>
        <w:rPr>
          <w:bCs/>
          <w:i/>
          <w:iCs/>
          <w:sz w:val="24"/>
          <w:szCs w:val="24"/>
        </w:rPr>
      </w:pPr>
    </w:p>
    <w:p w14:paraId="486D5F5E" w14:textId="554F59CF" w:rsidR="00A218E0" w:rsidRPr="00853843" w:rsidRDefault="00433BE8">
      <w:pPr>
        <w:spacing w:after="160" w:line="259" w:lineRule="auto"/>
        <w:rPr>
          <w:b/>
          <w:sz w:val="32"/>
          <w:szCs w:val="32"/>
        </w:rPr>
      </w:pPr>
      <w:r w:rsidRPr="00853843">
        <w:rPr>
          <w:bCs/>
          <w:i/>
          <w:iCs/>
          <w:sz w:val="24"/>
          <w:szCs w:val="24"/>
        </w:rPr>
        <w:lastRenderedPageBreak/>
        <w:t>This page intentionally left blank</w:t>
      </w:r>
      <w:r w:rsidR="00A218E0" w:rsidRPr="00853843">
        <w:rPr>
          <w:b/>
          <w:sz w:val="32"/>
          <w:szCs w:val="32"/>
        </w:rPr>
        <w:br w:type="page"/>
      </w:r>
    </w:p>
    <w:p w14:paraId="26F087E5" w14:textId="77777777" w:rsidR="00FA75C6" w:rsidRPr="00853843" w:rsidRDefault="00FA75C6" w:rsidP="00FA75C6">
      <w:pPr>
        <w:spacing w:after="160" w:line="259" w:lineRule="auto"/>
        <w:rPr>
          <w:b/>
          <w:sz w:val="28"/>
          <w:szCs w:val="28"/>
        </w:rPr>
      </w:pPr>
      <w:r w:rsidRPr="00853843">
        <w:rPr>
          <w:b/>
          <w:sz w:val="28"/>
          <w:szCs w:val="28"/>
        </w:rPr>
        <w:lastRenderedPageBreak/>
        <w:t>Table of content</w:t>
      </w:r>
    </w:p>
    <w:sdt>
      <w:sdtPr>
        <w:rPr>
          <w:rFonts w:ascii="Arial" w:eastAsiaTheme="minorHAnsi" w:hAnsi="Arial" w:cs="Arial"/>
          <w:color w:val="auto"/>
          <w:sz w:val="22"/>
          <w:szCs w:val="20"/>
          <w:lang w:val="en-GB" w:eastAsia="en-US"/>
        </w:rPr>
        <w:id w:val="-1992471087"/>
        <w:docPartObj>
          <w:docPartGallery w:val="Table of Contents"/>
          <w:docPartUnique/>
        </w:docPartObj>
      </w:sdtPr>
      <w:sdtEndPr>
        <w:rPr>
          <w:b/>
          <w:bCs/>
        </w:rPr>
      </w:sdtEndPr>
      <w:sdtContent>
        <w:p w14:paraId="749A217F" w14:textId="77777777" w:rsidR="00FA75C6" w:rsidRPr="00853843" w:rsidRDefault="00FA75C6" w:rsidP="00FA75C6">
          <w:pPr>
            <w:pStyle w:val="Tartalomjegyzkcmsora"/>
            <w:rPr>
              <w:color w:val="auto"/>
              <w:lang w:val="en-GB"/>
            </w:rPr>
          </w:pPr>
        </w:p>
        <w:p w14:paraId="1422FC92" w14:textId="49865BCB" w:rsidR="002C7365" w:rsidRPr="00853843" w:rsidRDefault="00FA75C6">
          <w:pPr>
            <w:pStyle w:val="TJ1"/>
            <w:tabs>
              <w:tab w:val="right" w:leader="dot" w:pos="8494"/>
            </w:tabs>
            <w:rPr>
              <w:rFonts w:asciiTheme="minorHAnsi" w:eastAsiaTheme="minorEastAsia" w:hAnsiTheme="minorHAnsi" w:cstheme="minorBidi"/>
              <w:noProof/>
              <w:szCs w:val="22"/>
              <w:lang w:eastAsia="en-GB"/>
            </w:rPr>
          </w:pPr>
          <w:r w:rsidRPr="00853843">
            <w:fldChar w:fldCharType="begin"/>
          </w:r>
          <w:r w:rsidRPr="00853843">
            <w:instrText xml:space="preserve"> TOC \o "1-3" \h \z \u </w:instrText>
          </w:r>
          <w:r w:rsidRPr="00853843">
            <w:fldChar w:fldCharType="separate"/>
          </w:r>
          <w:hyperlink w:anchor="_Toc18659739" w:history="1">
            <w:r w:rsidR="002C7365" w:rsidRPr="00853843">
              <w:rPr>
                <w:rStyle w:val="Hiperhivatkozs"/>
                <w:noProof/>
              </w:rPr>
              <w:t>Abstract</w:t>
            </w:r>
            <w:r w:rsidR="002C7365" w:rsidRPr="00853843">
              <w:rPr>
                <w:noProof/>
                <w:webHidden/>
              </w:rPr>
              <w:tab/>
            </w:r>
            <w:r w:rsidR="002C7365" w:rsidRPr="00853843">
              <w:rPr>
                <w:noProof/>
                <w:webHidden/>
              </w:rPr>
              <w:fldChar w:fldCharType="begin"/>
            </w:r>
            <w:r w:rsidR="002C7365" w:rsidRPr="00853843">
              <w:rPr>
                <w:noProof/>
                <w:webHidden/>
              </w:rPr>
              <w:instrText xml:space="preserve"> PAGEREF _Toc18659739 \h </w:instrText>
            </w:r>
            <w:r w:rsidR="002C7365" w:rsidRPr="00853843">
              <w:rPr>
                <w:noProof/>
                <w:webHidden/>
              </w:rPr>
            </w:r>
            <w:r w:rsidR="002C7365" w:rsidRPr="00853843">
              <w:rPr>
                <w:noProof/>
                <w:webHidden/>
              </w:rPr>
              <w:fldChar w:fldCharType="separate"/>
            </w:r>
            <w:r w:rsidR="002C7365" w:rsidRPr="00853843">
              <w:rPr>
                <w:noProof/>
                <w:webHidden/>
              </w:rPr>
              <w:t>iii</w:t>
            </w:r>
            <w:r w:rsidR="002C7365" w:rsidRPr="00853843">
              <w:rPr>
                <w:noProof/>
                <w:webHidden/>
              </w:rPr>
              <w:fldChar w:fldCharType="end"/>
            </w:r>
          </w:hyperlink>
        </w:p>
        <w:p w14:paraId="1D401FFE" w14:textId="00245234" w:rsidR="002C7365" w:rsidRPr="00853843" w:rsidRDefault="00D935A5">
          <w:pPr>
            <w:pStyle w:val="TJ1"/>
            <w:tabs>
              <w:tab w:val="left" w:pos="440"/>
              <w:tab w:val="right" w:leader="dot" w:pos="8494"/>
            </w:tabs>
            <w:rPr>
              <w:rFonts w:asciiTheme="minorHAnsi" w:eastAsiaTheme="minorEastAsia" w:hAnsiTheme="minorHAnsi" w:cstheme="minorBidi"/>
              <w:noProof/>
              <w:szCs w:val="22"/>
              <w:lang w:eastAsia="en-GB"/>
            </w:rPr>
          </w:pPr>
          <w:hyperlink w:anchor="_Toc18659740" w:history="1">
            <w:r w:rsidR="002C7365" w:rsidRPr="00853843">
              <w:rPr>
                <w:rStyle w:val="Hiperhivatkozs"/>
                <w:noProof/>
              </w:rPr>
              <w:t>1</w:t>
            </w:r>
            <w:r w:rsidR="002C7365" w:rsidRPr="00853843">
              <w:rPr>
                <w:rFonts w:asciiTheme="minorHAnsi" w:eastAsiaTheme="minorEastAsia" w:hAnsiTheme="minorHAnsi" w:cstheme="minorBidi"/>
                <w:noProof/>
                <w:szCs w:val="22"/>
                <w:lang w:eastAsia="en-GB"/>
              </w:rPr>
              <w:tab/>
            </w:r>
            <w:r w:rsidR="002C7365" w:rsidRPr="00853843">
              <w:rPr>
                <w:rStyle w:val="Hiperhivatkozs"/>
                <w:noProof/>
              </w:rPr>
              <w:t>Introduction</w:t>
            </w:r>
            <w:r w:rsidR="002C7365" w:rsidRPr="00853843">
              <w:rPr>
                <w:noProof/>
                <w:webHidden/>
              </w:rPr>
              <w:tab/>
            </w:r>
            <w:r w:rsidR="002C7365" w:rsidRPr="00853843">
              <w:rPr>
                <w:noProof/>
                <w:webHidden/>
              </w:rPr>
              <w:fldChar w:fldCharType="begin"/>
            </w:r>
            <w:r w:rsidR="002C7365" w:rsidRPr="00853843">
              <w:rPr>
                <w:noProof/>
                <w:webHidden/>
              </w:rPr>
              <w:instrText xml:space="preserve"> PAGEREF _Toc18659740 \h </w:instrText>
            </w:r>
            <w:r w:rsidR="002C7365" w:rsidRPr="00853843">
              <w:rPr>
                <w:noProof/>
                <w:webHidden/>
              </w:rPr>
            </w:r>
            <w:r w:rsidR="002C7365" w:rsidRPr="00853843">
              <w:rPr>
                <w:noProof/>
                <w:webHidden/>
              </w:rPr>
              <w:fldChar w:fldCharType="separate"/>
            </w:r>
            <w:r w:rsidR="002C7365" w:rsidRPr="00853843">
              <w:rPr>
                <w:noProof/>
                <w:webHidden/>
              </w:rPr>
              <w:t>1</w:t>
            </w:r>
            <w:r w:rsidR="002C7365" w:rsidRPr="00853843">
              <w:rPr>
                <w:noProof/>
                <w:webHidden/>
              </w:rPr>
              <w:fldChar w:fldCharType="end"/>
            </w:r>
          </w:hyperlink>
        </w:p>
        <w:p w14:paraId="40181A88" w14:textId="006577B5" w:rsidR="002C7365" w:rsidRPr="00853843" w:rsidRDefault="00D935A5">
          <w:pPr>
            <w:pStyle w:val="TJ1"/>
            <w:tabs>
              <w:tab w:val="left" w:pos="440"/>
              <w:tab w:val="right" w:leader="dot" w:pos="8494"/>
            </w:tabs>
            <w:rPr>
              <w:rFonts w:asciiTheme="minorHAnsi" w:eastAsiaTheme="minorEastAsia" w:hAnsiTheme="minorHAnsi" w:cstheme="minorBidi"/>
              <w:noProof/>
              <w:szCs w:val="22"/>
              <w:lang w:eastAsia="en-GB"/>
            </w:rPr>
          </w:pPr>
          <w:hyperlink w:anchor="_Toc18659741" w:history="1">
            <w:r w:rsidR="002C7365" w:rsidRPr="00853843">
              <w:rPr>
                <w:rStyle w:val="Hiperhivatkozs"/>
                <w:noProof/>
              </w:rPr>
              <w:t>2</w:t>
            </w:r>
            <w:r w:rsidR="002C7365" w:rsidRPr="00853843">
              <w:rPr>
                <w:rFonts w:asciiTheme="minorHAnsi" w:eastAsiaTheme="minorEastAsia" w:hAnsiTheme="minorHAnsi" w:cstheme="minorBidi"/>
                <w:noProof/>
                <w:szCs w:val="22"/>
                <w:lang w:eastAsia="en-GB"/>
              </w:rPr>
              <w:tab/>
            </w:r>
            <w:r w:rsidR="002C7365" w:rsidRPr="00853843">
              <w:rPr>
                <w:rStyle w:val="Hiperhivatkozs"/>
                <w:noProof/>
              </w:rPr>
              <w:t>Analysis</w:t>
            </w:r>
            <w:r w:rsidR="002C7365" w:rsidRPr="00853843">
              <w:rPr>
                <w:noProof/>
                <w:webHidden/>
              </w:rPr>
              <w:tab/>
            </w:r>
            <w:r w:rsidR="002C7365" w:rsidRPr="00853843">
              <w:rPr>
                <w:noProof/>
                <w:webHidden/>
              </w:rPr>
              <w:fldChar w:fldCharType="begin"/>
            </w:r>
            <w:r w:rsidR="002C7365" w:rsidRPr="00853843">
              <w:rPr>
                <w:noProof/>
                <w:webHidden/>
              </w:rPr>
              <w:instrText xml:space="preserve"> PAGEREF _Toc18659741 \h </w:instrText>
            </w:r>
            <w:r w:rsidR="002C7365" w:rsidRPr="00853843">
              <w:rPr>
                <w:noProof/>
                <w:webHidden/>
              </w:rPr>
            </w:r>
            <w:r w:rsidR="002C7365" w:rsidRPr="00853843">
              <w:rPr>
                <w:noProof/>
                <w:webHidden/>
              </w:rPr>
              <w:fldChar w:fldCharType="separate"/>
            </w:r>
            <w:r w:rsidR="002C7365" w:rsidRPr="00853843">
              <w:rPr>
                <w:noProof/>
                <w:webHidden/>
              </w:rPr>
              <w:t>2</w:t>
            </w:r>
            <w:r w:rsidR="002C7365" w:rsidRPr="00853843">
              <w:rPr>
                <w:noProof/>
                <w:webHidden/>
              </w:rPr>
              <w:fldChar w:fldCharType="end"/>
            </w:r>
          </w:hyperlink>
        </w:p>
        <w:p w14:paraId="77BEA347" w14:textId="316EE308" w:rsidR="002C7365" w:rsidRPr="00853843" w:rsidRDefault="00D935A5">
          <w:pPr>
            <w:pStyle w:val="TJ2"/>
            <w:tabs>
              <w:tab w:val="left" w:pos="880"/>
              <w:tab w:val="right" w:leader="dot" w:pos="8494"/>
            </w:tabs>
            <w:rPr>
              <w:rFonts w:asciiTheme="minorHAnsi" w:eastAsiaTheme="minorEastAsia" w:hAnsiTheme="minorHAnsi" w:cstheme="minorBidi"/>
              <w:noProof/>
              <w:szCs w:val="22"/>
              <w:lang w:eastAsia="en-GB"/>
            </w:rPr>
          </w:pPr>
          <w:hyperlink w:anchor="_Toc18659742" w:history="1">
            <w:r w:rsidR="002C7365" w:rsidRPr="00853843">
              <w:rPr>
                <w:rStyle w:val="Hiperhivatkozs"/>
                <w:noProof/>
              </w:rPr>
              <w:t>2.1</w:t>
            </w:r>
            <w:r w:rsidR="002C7365" w:rsidRPr="00853843">
              <w:rPr>
                <w:rFonts w:asciiTheme="minorHAnsi" w:eastAsiaTheme="minorEastAsia" w:hAnsiTheme="minorHAnsi" w:cstheme="minorBidi"/>
                <w:noProof/>
                <w:szCs w:val="22"/>
                <w:lang w:eastAsia="en-GB"/>
              </w:rPr>
              <w:tab/>
            </w:r>
            <w:r w:rsidR="002C7365" w:rsidRPr="00853843">
              <w:rPr>
                <w:rStyle w:val="Hiperhivatkozs"/>
                <w:noProof/>
              </w:rPr>
              <w:t>Requirements</w:t>
            </w:r>
            <w:r w:rsidR="002C7365" w:rsidRPr="00853843">
              <w:rPr>
                <w:noProof/>
                <w:webHidden/>
              </w:rPr>
              <w:tab/>
            </w:r>
            <w:r w:rsidR="002C7365" w:rsidRPr="00853843">
              <w:rPr>
                <w:noProof/>
                <w:webHidden/>
              </w:rPr>
              <w:fldChar w:fldCharType="begin"/>
            </w:r>
            <w:r w:rsidR="002C7365" w:rsidRPr="00853843">
              <w:rPr>
                <w:noProof/>
                <w:webHidden/>
              </w:rPr>
              <w:instrText xml:space="preserve"> PAGEREF _Toc18659742 \h </w:instrText>
            </w:r>
            <w:r w:rsidR="002C7365" w:rsidRPr="00853843">
              <w:rPr>
                <w:noProof/>
                <w:webHidden/>
              </w:rPr>
            </w:r>
            <w:r w:rsidR="002C7365" w:rsidRPr="00853843">
              <w:rPr>
                <w:noProof/>
                <w:webHidden/>
              </w:rPr>
              <w:fldChar w:fldCharType="separate"/>
            </w:r>
            <w:r w:rsidR="002C7365" w:rsidRPr="00853843">
              <w:rPr>
                <w:noProof/>
                <w:webHidden/>
              </w:rPr>
              <w:t>2</w:t>
            </w:r>
            <w:r w:rsidR="002C7365" w:rsidRPr="00853843">
              <w:rPr>
                <w:noProof/>
                <w:webHidden/>
              </w:rPr>
              <w:fldChar w:fldCharType="end"/>
            </w:r>
          </w:hyperlink>
        </w:p>
        <w:p w14:paraId="678ACCC2" w14:textId="7D208D81" w:rsidR="002C7365" w:rsidRPr="00853843" w:rsidRDefault="00D935A5">
          <w:pPr>
            <w:pStyle w:val="TJ2"/>
            <w:tabs>
              <w:tab w:val="left" w:pos="880"/>
              <w:tab w:val="right" w:leader="dot" w:pos="8494"/>
            </w:tabs>
            <w:rPr>
              <w:rFonts w:asciiTheme="minorHAnsi" w:eastAsiaTheme="minorEastAsia" w:hAnsiTheme="minorHAnsi" w:cstheme="minorBidi"/>
              <w:noProof/>
              <w:szCs w:val="22"/>
              <w:lang w:eastAsia="en-GB"/>
            </w:rPr>
          </w:pPr>
          <w:hyperlink w:anchor="_Toc18659743" w:history="1">
            <w:r w:rsidR="002C7365" w:rsidRPr="00853843">
              <w:rPr>
                <w:rStyle w:val="Hiperhivatkozs"/>
                <w:noProof/>
              </w:rPr>
              <w:t>2.2</w:t>
            </w:r>
            <w:r w:rsidR="002C7365" w:rsidRPr="00853843">
              <w:rPr>
                <w:rFonts w:asciiTheme="minorHAnsi" w:eastAsiaTheme="minorEastAsia" w:hAnsiTheme="minorHAnsi" w:cstheme="minorBidi"/>
                <w:noProof/>
                <w:szCs w:val="22"/>
                <w:lang w:eastAsia="en-GB"/>
              </w:rPr>
              <w:tab/>
            </w:r>
            <w:r w:rsidR="002C7365" w:rsidRPr="00853843">
              <w:rPr>
                <w:rStyle w:val="Hiperhivatkozs"/>
                <w:noProof/>
              </w:rPr>
              <w:t>Functional Requirements</w:t>
            </w:r>
            <w:r w:rsidR="002C7365" w:rsidRPr="00853843">
              <w:rPr>
                <w:noProof/>
                <w:webHidden/>
              </w:rPr>
              <w:tab/>
            </w:r>
            <w:r w:rsidR="002C7365" w:rsidRPr="00853843">
              <w:rPr>
                <w:noProof/>
                <w:webHidden/>
              </w:rPr>
              <w:fldChar w:fldCharType="begin"/>
            </w:r>
            <w:r w:rsidR="002C7365" w:rsidRPr="00853843">
              <w:rPr>
                <w:noProof/>
                <w:webHidden/>
              </w:rPr>
              <w:instrText xml:space="preserve"> PAGEREF _Toc18659743 \h </w:instrText>
            </w:r>
            <w:r w:rsidR="002C7365" w:rsidRPr="00853843">
              <w:rPr>
                <w:noProof/>
                <w:webHidden/>
              </w:rPr>
            </w:r>
            <w:r w:rsidR="002C7365" w:rsidRPr="00853843">
              <w:rPr>
                <w:noProof/>
                <w:webHidden/>
              </w:rPr>
              <w:fldChar w:fldCharType="separate"/>
            </w:r>
            <w:r w:rsidR="002C7365" w:rsidRPr="00853843">
              <w:rPr>
                <w:noProof/>
                <w:webHidden/>
              </w:rPr>
              <w:t>2</w:t>
            </w:r>
            <w:r w:rsidR="002C7365" w:rsidRPr="00853843">
              <w:rPr>
                <w:noProof/>
                <w:webHidden/>
              </w:rPr>
              <w:fldChar w:fldCharType="end"/>
            </w:r>
          </w:hyperlink>
        </w:p>
        <w:p w14:paraId="52DE12F4" w14:textId="2EEE89B7" w:rsidR="002C7365" w:rsidRPr="00853843" w:rsidRDefault="00D935A5">
          <w:pPr>
            <w:pStyle w:val="TJ2"/>
            <w:tabs>
              <w:tab w:val="left" w:pos="880"/>
              <w:tab w:val="right" w:leader="dot" w:pos="8494"/>
            </w:tabs>
            <w:rPr>
              <w:rFonts w:asciiTheme="minorHAnsi" w:eastAsiaTheme="minorEastAsia" w:hAnsiTheme="minorHAnsi" w:cstheme="minorBidi"/>
              <w:noProof/>
              <w:szCs w:val="22"/>
              <w:lang w:eastAsia="en-GB"/>
            </w:rPr>
          </w:pPr>
          <w:hyperlink w:anchor="_Toc18659744" w:history="1">
            <w:r w:rsidR="002C7365" w:rsidRPr="00853843">
              <w:rPr>
                <w:rStyle w:val="Hiperhivatkozs"/>
                <w:noProof/>
              </w:rPr>
              <w:t>2.3</w:t>
            </w:r>
            <w:r w:rsidR="002C7365" w:rsidRPr="00853843">
              <w:rPr>
                <w:rFonts w:asciiTheme="minorHAnsi" w:eastAsiaTheme="minorEastAsia" w:hAnsiTheme="minorHAnsi" w:cstheme="minorBidi"/>
                <w:noProof/>
                <w:szCs w:val="22"/>
                <w:lang w:eastAsia="en-GB"/>
              </w:rPr>
              <w:tab/>
            </w:r>
            <w:r w:rsidR="002C7365" w:rsidRPr="00853843">
              <w:rPr>
                <w:rStyle w:val="Hiperhivatkozs"/>
                <w:noProof/>
              </w:rPr>
              <w:t>Non-Functional Requirements</w:t>
            </w:r>
            <w:r w:rsidR="002C7365" w:rsidRPr="00853843">
              <w:rPr>
                <w:noProof/>
                <w:webHidden/>
              </w:rPr>
              <w:tab/>
            </w:r>
            <w:r w:rsidR="002C7365" w:rsidRPr="00853843">
              <w:rPr>
                <w:noProof/>
                <w:webHidden/>
              </w:rPr>
              <w:fldChar w:fldCharType="begin"/>
            </w:r>
            <w:r w:rsidR="002C7365" w:rsidRPr="00853843">
              <w:rPr>
                <w:noProof/>
                <w:webHidden/>
              </w:rPr>
              <w:instrText xml:space="preserve"> PAGEREF _Toc18659744 \h </w:instrText>
            </w:r>
            <w:r w:rsidR="002C7365" w:rsidRPr="00853843">
              <w:rPr>
                <w:noProof/>
                <w:webHidden/>
              </w:rPr>
            </w:r>
            <w:r w:rsidR="002C7365" w:rsidRPr="00853843">
              <w:rPr>
                <w:noProof/>
                <w:webHidden/>
              </w:rPr>
              <w:fldChar w:fldCharType="separate"/>
            </w:r>
            <w:r w:rsidR="002C7365" w:rsidRPr="00853843">
              <w:rPr>
                <w:noProof/>
                <w:webHidden/>
              </w:rPr>
              <w:t>3</w:t>
            </w:r>
            <w:r w:rsidR="002C7365" w:rsidRPr="00853843">
              <w:rPr>
                <w:noProof/>
                <w:webHidden/>
              </w:rPr>
              <w:fldChar w:fldCharType="end"/>
            </w:r>
          </w:hyperlink>
        </w:p>
        <w:p w14:paraId="2C8A0ABC" w14:textId="6D91A293" w:rsidR="002C7365" w:rsidRPr="00853843" w:rsidRDefault="00D935A5">
          <w:pPr>
            <w:pStyle w:val="TJ1"/>
            <w:tabs>
              <w:tab w:val="left" w:pos="440"/>
              <w:tab w:val="right" w:leader="dot" w:pos="8494"/>
            </w:tabs>
            <w:rPr>
              <w:rFonts w:asciiTheme="minorHAnsi" w:eastAsiaTheme="minorEastAsia" w:hAnsiTheme="minorHAnsi" w:cstheme="minorBidi"/>
              <w:noProof/>
              <w:szCs w:val="22"/>
              <w:lang w:eastAsia="en-GB"/>
            </w:rPr>
          </w:pPr>
          <w:hyperlink w:anchor="_Toc18659745" w:history="1">
            <w:r w:rsidR="002C7365" w:rsidRPr="00853843">
              <w:rPr>
                <w:rStyle w:val="Hiperhivatkozs"/>
                <w:noProof/>
              </w:rPr>
              <w:t>3</w:t>
            </w:r>
            <w:r w:rsidR="002C7365" w:rsidRPr="00853843">
              <w:rPr>
                <w:rFonts w:asciiTheme="minorHAnsi" w:eastAsiaTheme="minorEastAsia" w:hAnsiTheme="minorHAnsi" w:cstheme="minorBidi"/>
                <w:noProof/>
                <w:szCs w:val="22"/>
                <w:lang w:eastAsia="en-GB"/>
              </w:rPr>
              <w:tab/>
            </w:r>
            <w:r w:rsidR="002C7365" w:rsidRPr="00853843">
              <w:rPr>
                <w:rStyle w:val="Hiperhivatkozs"/>
                <w:noProof/>
              </w:rPr>
              <w:t>Design</w:t>
            </w:r>
            <w:r w:rsidR="002C7365" w:rsidRPr="00853843">
              <w:rPr>
                <w:noProof/>
                <w:webHidden/>
              </w:rPr>
              <w:tab/>
            </w:r>
            <w:r w:rsidR="002C7365" w:rsidRPr="00853843">
              <w:rPr>
                <w:noProof/>
                <w:webHidden/>
              </w:rPr>
              <w:fldChar w:fldCharType="begin"/>
            </w:r>
            <w:r w:rsidR="002C7365" w:rsidRPr="00853843">
              <w:rPr>
                <w:noProof/>
                <w:webHidden/>
              </w:rPr>
              <w:instrText xml:space="preserve"> PAGEREF _Toc18659745 \h </w:instrText>
            </w:r>
            <w:r w:rsidR="002C7365" w:rsidRPr="00853843">
              <w:rPr>
                <w:noProof/>
                <w:webHidden/>
              </w:rPr>
            </w:r>
            <w:r w:rsidR="002C7365" w:rsidRPr="00853843">
              <w:rPr>
                <w:noProof/>
                <w:webHidden/>
              </w:rPr>
              <w:fldChar w:fldCharType="separate"/>
            </w:r>
            <w:r w:rsidR="002C7365" w:rsidRPr="00853843">
              <w:rPr>
                <w:noProof/>
                <w:webHidden/>
              </w:rPr>
              <w:t>4</w:t>
            </w:r>
            <w:r w:rsidR="002C7365" w:rsidRPr="00853843">
              <w:rPr>
                <w:noProof/>
                <w:webHidden/>
              </w:rPr>
              <w:fldChar w:fldCharType="end"/>
            </w:r>
          </w:hyperlink>
        </w:p>
        <w:p w14:paraId="46CA9DF2" w14:textId="6B8F7D84" w:rsidR="002C7365" w:rsidRPr="00853843" w:rsidRDefault="00D935A5">
          <w:pPr>
            <w:pStyle w:val="TJ1"/>
            <w:tabs>
              <w:tab w:val="left" w:pos="440"/>
              <w:tab w:val="right" w:leader="dot" w:pos="8494"/>
            </w:tabs>
            <w:rPr>
              <w:rFonts w:asciiTheme="minorHAnsi" w:eastAsiaTheme="minorEastAsia" w:hAnsiTheme="minorHAnsi" w:cstheme="minorBidi"/>
              <w:noProof/>
              <w:szCs w:val="22"/>
              <w:lang w:eastAsia="en-GB"/>
            </w:rPr>
          </w:pPr>
          <w:hyperlink w:anchor="_Toc18659746" w:history="1">
            <w:r w:rsidR="002C7365" w:rsidRPr="00853843">
              <w:rPr>
                <w:rStyle w:val="Hiperhivatkozs"/>
                <w:noProof/>
              </w:rPr>
              <w:t>4</w:t>
            </w:r>
            <w:r w:rsidR="002C7365" w:rsidRPr="00853843">
              <w:rPr>
                <w:rFonts w:asciiTheme="minorHAnsi" w:eastAsiaTheme="minorEastAsia" w:hAnsiTheme="minorHAnsi" w:cstheme="minorBidi"/>
                <w:noProof/>
                <w:szCs w:val="22"/>
                <w:lang w:eastAsia="en-GB"/>
              </w:rPr>
              <w:tab/>
            </w:r>
            <w:r w:rsidR="002C7365" w:rsidRPr="00853843">
              <w:rPr>
                <w:rStyle w:val="Hiperhivatkozs"/>
                <w:noProof/>
              </w:rPr>
              <w:t>Implementation</w:t>
            </w:r>
            <w:r w:rsidR="002C7365" w:rsidRPr="00853843">
              <w:rPr>
                <w:noProof/>
                <w:webHidden/>
              </w:rPr>
              <w:tab/>
            </w:r>
            <w:r w:rsidR="002C7365" w:rsidRPr="00853843">
              <w:rPr>
                <w:noProof/>
                <w:webHidden/>
              </w:rPr>
              <w:fldChar w:fldCharType="begin"/>
            </w:r>
            <w:r w:rsidR="002C7365" w:rsidRPr="00853843">
              <w:rPr>
                <w:noProof/>
                <w:webHidden/>
              </w:rPr>
              <w:instrText xml:space="preserve"> PAGEREF _Toc18659746 \h </w:instrText>
            </w:r>
            <w:r w:rsidR="002C7365" w:rsidRPr="00853843">
              <w:rPr>
                <w:noProof/>
                <w:webHidden/>
              </w:rPr>
            </w:r>
            <w:r w:rsidR="002C7365" w:rsidRPr="00853843">
              <w:rPr>
                <w:noProof/>
                <w:webHidden/>
              </w:rPr>
              <w:fldChar w:fldCharType="separate"/>
            </w:r>
            <w:r w:rsidR="002C7365" w:rsidRPr="00853843">
              <w:rPr>
                <w:noProof/>
                <w:webHidden/>
              </w:rPr>
              <w:t>5</w:t>
            </w:r>
            <w:r w:rsidR="002C7365" w:rsidRPr="00853843">
              <w:rPr>
                <w:noProof/>
                <w:webHidden/>
              </w:rPr>
              <w:fldChar w:fldCharType="end"/>
            </w:r>
          </w:hyperlink>
        </w:p>
        <w:p w14:paraId="661A29F9" w14:textId="32369B8C" w:rsidR="002C7365" w:rsidRPr="00853843" w:rsidRDefault="00D935A5">
          <w:pPr>
            <w:pStyle w:val="TJ1"/>
            <w:tabs>
              <w:tab w:val="left" w:pos="440"/>
              <w:tab w:val="right" w:leader="dot" w:pos="8494"/>
            </w:tabs>
            <w:rPr>
              <w:rFonts w:asciiTheme="minorHAnsi" w:eastAsiaTheme="minorEastAsia" w:hAnsiTheme="minorHAnsi" w:cstheme="minorBidi"/>
              <w:noProof/>
              <w:szCs w:val="22"/>
              <w:lang w:eastAsia="en-GB"/>
            </w:rPr>
          </w:pPr>
          <w:hyperlink w:anchor="_Toc18659747" w:history="1">
            <w:r w:rsidR="002C7365" w:rsidRPr="00853843">
              <w:rPr>
                <w:rStyle w:val="Hiperhivatkozs"/>
                <w:noProof/>
              </w:rPr>
              <w:t>5</w:t>
            </w:r>
            <w:r w:rsidR="002C7365" w:rsidRPr="00853843">
              <w:rPr>
                <w:rFonts w:asciiTheme="minorHAnsi" w:eastAsiaTheme="minorEastAsia" w:hAnsiTheme="minorHAnsi" w:cstheme="minorBidi"/>
                <w:noProof/>
                <w:szCs w:val="22"/>
                <w:lang w:eastAsia="en-GB"/>
              </w:rPr>
              <w:tab/>
            </w:r>
            <w:r w:rsidR="002C7365" w:rsidRPr="00853843">
              <w:rPr>
                <w:rStyle w:val="Hiperhivatkozs"/>
                <w:noProof/>
              </w:rPr>
              <w:t>Test</w:t>
            </w:r>
            <w:r w:rsidR="002C7365" w:rsidRPr="00853843">
              <w:rPr>
                <w:noProof/>
                <w:webHidden/>
              </w:rPr>
              <w:tab/>
            </w:r>
            <w:r w:rsidR="002C7365" w:rsidRPr="00853843">
              <w:rPr>
                <w:noProof/>
                <w:webHidden/>
              </w:rPr>
              <w:fldChar w:fldCharType="begin"/>
            </w:r>
            <w:r w:rsidR="002C7365" w:rsidRPr="00853843">
              <w:rPr>
                <w:noProof/>
                <w:webHidden/>
              </w:rPr>
              <w:instrText xml:space="preserve"> PAGEREF _Toc18659747 \h </w:instrText>
            </w:r>
            <w:r w:rsidR="002C7365" w:rsidRPr="00853843">
              <w:rPr>
                <w:noProof/>
                <w:webHidden/>
              </w:rPr>
            </w:r>
            <w:r w:rsidR="002C7365" w:rsidRPr="00853843">
              <w:rPr>
                <w:noProof/>
                <w:webHidden/>
              </w:rPr>
              <w:fldChar w:fldCharType="separate"/>
            </w:r>
            <w:r w:rsidR="002C7365" w:rsidRPr="00853843">
              <w:rPr>
                <w:noProof/>
                <w:webHidden/>
              </w:rPr>
              <w:t>6</w:t>
            </w:r>
            <w:r w:rsidR="002C7365" w:rsidRPr="00853843">
              <w:rPr>
                <w:noProof/>
                <w:webHidden/>
              </w:rPr>
              <w:fldChar w:fldCharType="end"/>
            </w:r>
          </w:hyperlink>
        </w:p>
        <w:p w14:paraId="14C9263A" w14:textId="326CFADD" w:rsidR="002C7365" w:rsidRPr="00853843" w:rsidRDefault="00D935A5">
          <w:pPr>
            <w:pStyle w:val="TJ2"/>
            <w:tabs>
              <w:tab w:val="left" w:pos="880"/>
              <w:tab w:val="right" w:leader="dot" w:pos="8494"/>
            </w:tabs>
            <w:rPr>
              <w:rFonts w:asciiTheme="minorHAnsi" w:eastAsiaTheme="minorEastAsia" w:hAnsiTheme="minorHAnsi" w:cstheme="minorBidi"/>
              <w:noProof/>
              <w:szCs w:val="22"/>
              <w:lang w:eastAsia="en-GB"/>
            </w:rPr>
          </w:pPr>
          <w:hyperlink w:anchor="_Toc18659748" w:history="1">
            <w:r w:rsidR="002C7365" w:rsidRPr="00853843">
              <w:rPr>
                <w:rStyle w:val="Hiperhivatkozs"/>
                <w:noProof/>
              </w:rPr>
              <w:t>5.1</w:t>
            </w:r>
            <w:r w:rsidR="002C7365" w:rsidRPr="00853843">
              <w:rPr>
                <w:rFonts w:asciiTheme="minorHAnsi" w:eastAsiaTheme="minorEastAsia" w:hAnsiTheme="minorHAnsi" w:cstheme="minorBidi"/>
                <w:noProof/>
                <w:szCs w:val="22"/>
                <w:lang w:eastAsia="en-GB"/>
              </w:rPr>
              <w:tab/>
            </w:r>
            <w:r w:rsidR="002C7365" w:rsidRPr="00853843">
              <w:rPr>
                <w:rStyle w:val="Hiperhivatkozs"/>
                <w:noProof/>
              </w:rPr>
              <w:t>Test Specifications</w:t>
            </w:r>
            <w:r w:rsidR="002C7365" w:rsidRPr="00853843">
              <w:rPr>
                <w:noProof/>
                <w:webHidden/>
              </w:rPr>
              <w:tab/>
            </w:r>
            <w:r w:rsidR="002C7365" w:rsidRPr="00853843">
              <w:rPr>
                <w:noProof/>
                <w:webHidden/>
              </w:rPr>
              <w:fldChar w:fldCharType="begin"/>
            </w:r>
            <w:r w:rsidR="002C7365" w:rsidRPr="00853843">
              <w:rPr>
                <w:noProof/>
                <w:webHidden/>
              </w:rPr>
              <w:instrText xml:space="preserve"> PAGEREF _Toc18659748 \h </w:instrText>
            </w:r>
            <w:r w:rsidR="002C7365" w:rsidRPr="00853843">
              <w:rPr>
                <w:noProof/>
                <w:webHidden/>
              </w:rPr>
            </w:r>
            <w:r w:rsidR="002C7365" w:rsidRPr="00853843">
              <w:rPr>
                <w:noProof/>
                <w:webHidden/>
              </w:rPr>
              <w:fldChar w:fldCharType="separate"/>
            </w:r>
            <w:r w:rsidR="002C7365" w:rsidRPr="00853843">
              <w:rPr>
                <w:noProof/>
                <w:webHidden/>
              </w:rPr>
              <w:t>6</w:t>
            </w:r>
            <w:r w:rsidR="002C7365" w:rsidRPr="00853843">
              <w:rPr>
                <w:noProof/>
                <w:webHidden/>
              </w:rPr>
              <w:fldChar w:fldCharType="end"/>
            </w:r>
          </w:hyperlink>
        </w:p>
        <w:p w14:paraId="03CC40B6" w14:textId="360D59F9" w:rsidR="002C7365" w:rsidRPr="00853843" w:rsidRDefault="00D935A5">
          <w:pPr>
            <w:pStyle w:val="TJ1"/>
            <w:tabs>
              <w:tab w:val="left" w:pos="440"/>
              <w:tab w:val="right" w:leader="dot" w:pos="8494"/>
            </w:tabs>
            <w:rPr>
              <w:rFonts w:asciiTheme="minorHAnsi" w:eastAsiaTheme="minorEastAsia" w:hAnsiTheme="minorHAnsi" w:cstheme="minorBidi"/>
              <w:noProof/>
              <w:szCs w:val="22"/>
              <w:lang w:eastAsia="en-GB"/>
            </w:rPr>
          </w:pPr>
          <w:hyperlink w:anchor="_Toc18659749" w:history="1">
            <w:r w:rsidR="002C7365" w:rsidRPr="00853843">
              <w:rPr>
                <w:rStyle w:val="Hiperhivatkozs"/>
                <w:noProof/>
              </w:rPr>
              <w:t>6</w:t>
            </w:r>
            <w:r w:rsidR="002C7365" w:rsidRPr="00853843">
              <w:rPr>
                <w:rFonts w:asciiTheme="minorHAnsi" w:eastAsiaTheme="minorEastAsia" w:hAnsiTheme="minorHAnsi" w:cstheme="minorBidi"/>
                <w:noProof/>
                <w:szCs w:val="22"/>
                <w:lang w:eastAsia="en-GB"/>
              </w:rPr>
              <w:tab/>
            </w:r>
            <w:r w:rsidR="002C7365" w:rsidRPr="00853843">
              <w:rPr>
                <w:rStyle w:val="Hiperhivatkozs"/>
                <w:noProof/>
              </w:rPr>
              <w:t>Results and Discussion</w:t>
            </w:r>
            <w:r w:rsidR="002C7365" w:rsidRPr="00853843">
              <w:rPr>
                <w:noProof/>
                <w:webHidden/>
              </w:rPr>
              <w:tab/>
            </w:r>
            <w:r w:rsidR="002C7365" w:rsidRPr="00853843">
              <w:rPr>
                <w:noProof/>
                <w:webHidden/>
              </w:rPr>
              <w:fldChar w:fldCharType="begin"/>
            </w:r>
            <w:r w:rsidR="002C7365" w:rsidRPr="00853843">
              <w:rPr>
                <w:noProof/>
                <w:webHidden/>
              </w:rPr>
              <w:instrText xml:space="preserve"> PAGEREF _Toc18659749 \h </w:instrText>
            </w:r>
            <w:r w:rsidR="002C7365" w:rsidRPr="00853843">
              <w:rPr>
                <w:noProof/>
                <w:webHidden/>
              </w:rPr>
            </w:r>
            <w:r w:rsidR="002C7365" w:rsidRPr="00853843">
              <w:rPr>
                <w:noProof/>
                <w:webHidden/>
              </w:rPr>
              <w:fldChar w:fldCharType="separate"/>
            </w:r>
            <w:r w:rsidR="002C7365" w:rsidRPr="00853843">
              <w:rPr>
                <w:noProof/>
                <w:webHidden/>
              </w:rPr>
              <w:t>7</w:t>
            </w:r>
            <w:r w:rsidR="002C7365" w:rsidRPr="00853843">
              <w:rPr>
                <w:noProof/>
                <w:webHidden/>
              </w:rPr>
              <w:fldChar w:fldCharType="end"/>
            </w:r>
          </w:hyperlink>
        </w:p>
        <w:p w14:paraId="4DDB3E17" w14:textId="19DC4E1F" w:rsidR="002C7365" w:rsidRPr="00853843" w:rsidRDefault="00D935A5">
          <w:pPr>
            <w:pStyle w:val="TJ1"/>
            <w:tabs>
              <w:tab w:val="left" w:pos="440"/>
              <w:tab w:val="right" w:leader="dot" w:pos="8494"/>
            </w:tabs>
            <w:rPr>
              <w:rFonts w:asciiTheme="minorHAnsi" w:eastAsiaTheme="minorEastAsia" w:hAnsiTheme="minorHAnsi" w:cstheme="minorBidi"/>
              <w:noProof/>
              <w:szCs w:val="22"/>
              <w:lang w:eastAsia="en-GB"/>
            </w:rPr>
          </w:pPr>
          <w:hyperlink w:anchor="_Toc18659750" w:history="1">
            <w:r w:rsidR="002C7365" w:rsidRPr="00853843">
              <w:rPr>
                <w:rStyle w:val="Hiperhivatkozs"/>
                <w:noProof/>
              </w:rPr>
              <w:t>7</w:t>
            </w:r>
            <w:r w:rsidR="002C7365" w:rsidRPr="00853843">
              <w:rPr>
                <w:rFonts w:asciiTheme="minorHAnsi" w:eastAsiaTheme="minorEastAsia" w:hAnsiTheme="minorHAnsi" w:cstheme="minorBidi"/>
                <w:noProof/>
                <w:szCs w:val="22"/>
                <w:lang w:eastAsia="en-GB"/>
              </w:rPr>
              <w:tab/>
            </w:r>
            <w:r w:rsidR="002C7365" w:rsidRPr="00853843">
              <w:rPr>
                <w:rStyle w:val="Hiperhivatkozs"/>
                <w:noProof/>
              </w:rPr>
              <w:t>Conclusions</w:t>
            </w:r>
            <w:r w:rsidR="002C7365" w:rsidRPr="00853843">
              <w:rPr>
                <w:noProof/>
                <w:webHidden/>
              </w:rPr>
              <w:tab/>
            </w:r>
            <w:r w:rsidR="002C7365" w:rsidRPr="00853843">
              <w:rPr>
                <w:noProof/>
                <w:webHidden/>
              </w:rPr>
              <w:fldChar w:fldCharType="begin"/>
            </w:r>
            <w:r w:rsidR="002C7365" w:rsidRPr="00853843">
              <w:rPr>
                <w:noProof/>
                <w:webHidden/>
              </w:rPr>
              <w:instrText xml:space="preserve"> PAGEREF _Toc18659750 \h </w:instrText>
            </w:r>
            <w:r w:rsidR="002C7365" w:rsidRPr="00853843">
              <w:rPr>
                <w:noProof/>
                <w:webHidden/>
              </w:rPr>
            </w:r>
            <w:r w:rsidR="002C7365" w:rsidRPr="00853843">
              <w:rPr>
                <w:noProof/>
                <w:webHidden/>
              </w:rPr>
              <w:fldChar w:fldCharType="separate"/>
            </w:r>
            <w:r w:rsidR="002C7365" w:rsidRPr="00853843">
              <w:rPr>
                <w:noProof/>
                <w:webHidden/>
              </w:rPr>
              <w:t>8</w:t>
            </w:r>
            <w:r w:rsidR="002C7365" w:rsidRPr="00853843">
              <w:rPr>
                <w:noProof/>
                <w:webHidden/>
              </w:rPr>
              <w:fldChar w:fldCharType="end"/>
            </w:r>
          </w:hyperlink>
        </w:p>
        <w:p w14:paraId="6EE9C621" w14:textId="7BDE8598" w:rsidR="002C7365" w:rsidRPr="00853843" w:rsidRDefault="00D935A5">
          <w:pPr>
            <w:pStyle w:val="TJ1"/>
            <w:tabs>
              <w:tab w:val="left" w:pos="440"/>
              <w:tab w:val="right" w:leader="dot" w:pos="8494"/>
            </w:tabs>
            <w:rPr>
              <w:rFonts w:asciiTheme="minorHAnsi" w:eastAsiaTheme="minorEastAsia" w:hAnsiTheme="minorHAnsi" w:cstheme="minorBidi"/>
              <w:noProof/>
              <w:szCs w:val="22"/>
              <w:lang w:eastAsia="en-GB"/>
            </w:rPr>
          </w:pPr>
          <w:hyperlink w:anchor="_Toc18659751" w:history="1">
            <w:r w:rsidR="002C7365" w:rsidRPr="00853843">
              <w:rPr>
                <w:rStyle w:val="Hiperhivatkozs"/>
                <w:noProof/>
              </w:rPr>
              <w:t>8</w:t>
            </w:r>
            <w:r w:rsidR="002C7365" w:rsidRPr="00853843">
              <w:rPr>
                <w:rFonts w:asciiTheme="minorHAnsi" w:eastAsiaTheme="minorEastAsia" w:hAnsiTheme="minorHAnsi" w:cstheme="minorBidi"/>
                <w:noProof/>
                <w:szCs w:val="22"/>
                <w:lang w:eastAsia="en-GB"/>
              </w:rPr>
              <w:tab/>
            </w:r>
            <w:r w:rsidR="002C7365" w:rsidRPr="00853843">
              <w:rPr>
                <w:rStyle w:val="Hiperhivatkozs"/>
                <w:noProof/>
              </w:rPr>
              <w:t>Project future</w:t>
            </w:r>
            <w:r w:rsidR="002C7365" w:rsidRPr="00853843">
              <w:rPr>
                <w:noProof/>
                <w:webHidden/>
              </w:rPr>
              <w:tab/>
            </w:r>
            <w:r w:rsidR="002C7365" w:rsidRPr="00853843">
              <w:rPr>
                <w:noProof/>
                <w:webHidden/>
              </w:rPr>
              <w:fldChar w:fldCharType="begin"/>
            </w:r>
            <w:r w:rsidR="002C7365" w:rsidRPr="00853843">
              <w:rPr>
                <w:noProof/>
                <w:webHidden/>
              </w:rPr>
              <w:instrText xml:space="preserve"> PAGEREF _Toc18659751 \h </w:instrText>
            </w:r>
            <w:r w:rsidR="002C7365" w:rsidRPr="00853843">
              <w:rPr>
                <w:noProof/>
                <w:webHidden/>
              </w:rPr>
            </w:r>
            <w:r w:rsidR="002C7365" w:rsidRPr="00853843">
              <w:rPr>
                <w:noProof/>
                <w:webHidden/>
              </w:rPr>
              <w:fldChar w:fldCharType="separate"/>
            </w:r>
            <w:r w:rsidR="002C7365" w:rsidRPr="00853843">
              <w:rPr>
                <w:noProof/>
                <w:webHidden/>
              </w:rPr>
              <w:t>9</w:t>
            </w:r>
            <w:r w:rsidR="002C7365" w:rsidRPr="00853843">
              <w:rPr>
                <w:noProof/>
                <w:webHidden/>
              </w:rPr>
              <w:fldChar w:fldCharType="end"/>
            </w:r>
          </w:hyperlink>
        </w:p>
        <w:p w14:paraId="1962CEA9" w14:textId="7112A85D" w:rsidR="002C7365" w:rsidRPr="00853843" w:rsidRDefault="00D935A5">
          <w:pPr>
            <w:pStyle w:val="TJ1"/>
            <w:tabs>
              <w:tab w:val="left" w:pos="440"/>
              <w:tab w:val="right" w:leader="dot" w:pos="8494"/>
            </w:tabs>
            <w:rPr>
              <w:rFonts w:asciiTheme="minorHAnsi" w:eastAsiaTheme="minorEastAsia" w:hAnsiTheme="minorHAnsi" w:cstheme="minorBidi"/>
              <w:noProof/>
              <w:szCs w:val="22"/>
              <w:lang w:eastAsia="en-GB"/>
            </w:rPr>
          </w:pPr>
          <w:hyperlink w:anchor="_Toc18659752" w:history="1">
            <w:r w:rsidR="002C7365" w:rsidRPr="00853843">
              <w:rPr>
                <w:rStyle w:val="Hiperhivatkozs"/>
                <w:noProof/>
              </w:rPr>
              <w:t>9</w:t>
            </w:r>
            <w:r w:rsidR="002C7365" w:rsidRPr="00853843">
              <w:rPr>
                <w:rFonts w:asciiTheme="minorHAnsi" w:eastAsiaTheme="minorEastAsia" w:hAnsiTheme="minorHAnsi" w:cstheme="minorBidi"/>
                <w:noProof/>
                <w:szCs w:val="22"/>
                <w:lang w:eastAsia="en-GB"/>
              </w:rPr>
              <w:tab/>
            </w:r>
            <w:r w:rsidR="002C7365" w:rsidRPr="00853843">
              <w:rPr>
                <w:rStyle w:val="Hiperhivatkozs"/>
                <w:noProof/>
              </w:rPr>
              <w:t>Sources of information</w:t>
            </w:r>
            <w:r w:rsidR="002C7365" w:rsidRPr="00853843">
              <w:rPr>
                <w:noProof/>
                <w:webHidden/>
              </w:rPr>
              <w:tab/>
            </w:r>
            <w:r w:rsidR="002C7365" w:rsidRPr="00853843">
              <w:rPr>
                <w:noProof/>
                <w:webHidden/>
              </w:rPr>
              <w:fldChar w:fldCharType="begin"/>
            </w:r>
            <w:r w:rsidR="002C7365" w:rsidRPr="00853843">
              <w:rPr>
                <w:noProof/>
                <w:webHidden/>
              </w:rPr>
              <w:instrText xml:space="preserve"> PAGEREF _Toc18659752 \h </w:instrText>
            </w:r>
            <w:r w:rsidR="002C7365" w:rsidRPr="00853843">
              <w:rPr>
                <w:noProof/>
                <w:webHidden/>
              </w:rPr>
            </w:r>
            <w:r w:rsidR="002C7365" w:rsidRPr="00853843">
              <w:rPr>
                <w:noProof/>
                <w:webHidden/>
              </w:rPr>
              <w:fldChar w:fldCharType="separate"/>
            </w:r>
            <w:r w:rsidR="002C7365" w:rsidRPr="00853843">
              <w:rPr>
                <w:noProof/>
                <w:webHidden/>
              </w:rPr>
              <w:t>10</w:t>
            </w:r>
            <w:r w:rsidR="002C7365" w:rsidRPr="00853843">
              <w:rPr>
                <w:noProof/>
                <w:webHidden/>
              </w:rPr>
              <w:fldChar w:fldCharType="end"/>
            </w:r>
          </w:hyperlink>
        </w:p>
        <w:p w14:paraId="7E9EE7CE" w14:textId="630BCB75" w:rsidR="002C7365" w:rsidRPr="00853843" w:rsidRDefault="00D935A5">
          <w:pPr>
            <w:pStyle w:val="TJ1"/>
            <w:tabs>
              <w:tab w:val="left" w:pos="660"/>
              <w:tab w:val="right" w:leader="dot" w:pos="8494"/>
            </w:tabs>
            <w:rPr>
              <w:rFonts w:asciiTheme="minorHAnsi" w:eastAsiaTheme="minorEastAsia" w:hAnsiTheme="minorHAnsi" w:cstheme="minorBidi"/>
              <w:noProof/>
              <w:szCs w:val="22"/>
              <w:lang w:eastAsia="en-GB"/>
            </w:rPr>
          </w:pPr>
          <w:hyperlink w:anchor="_Toc18659753" w:history="1">
            <w:r w:rsidR="002C7365" w:rsidRPr="00853843">
              <w:rPr>
                <w:rStyle w:val="Hiperhivatkozs"/>
                <w:noProof/>
              </w:rPr>
              <w:t>10</w:t>
            </w:r>
            <w:r w:rsidR="002C7365" w:rsidRPr="00853843">
              <w:rPr>
                <w:rFonts w:asciiTheme="minorHAnsi" w:eastAsiaTheme="minorEastAsia" w:hAnsiTheme="minorHAnsi" w:cstheme="minorBidi"/>
                <w:noProof/>
                <w:szCs w:val="22"/>
                <w:lang w:eastAsia="en-GB"/>
              </w:rPr>
              <w:tab/>
            </w:r>
            <w:r w:rsidR="002C7365" w:rsidRPr="00853843">
              <w:rPr>
                <w:rStyle w:val="Hiperhivatkozs"/>
                <w:noProof/>
              </w:rPr>
              <w:t>Appendices</w:t>
            </w:r>
            <w:r w:rsidR="002C7365" w:rsidRPr="00853843">
              <w:rPr>
                <w:noProof/>
                <w:webHidden/>
              </w:rPr>
              <w:tab/>
            </w:r>
            <w:r w:rsidR="002C7365" w:rsidRPr="00853843">
              <w:rPr>
                <w:noProof/>
                <w:webHidden/>
              </w:rPr>
              <w:fldChar w:fldCharType="begin"/>
            </w:r>
            <w:r w:rsidR="002C7365" w:rsidRPr="00853843">
              <w:rPr>
                <w:noProof/>
                <w:webHidden/>
              </w:rPr>
              <w:instrText xml:space="preserve"> PAGEREF _Toc18659753 \h </w:instrText>
            </w:r>
            <w:r w:rsidR="002C7365" w:rsidRPr="00853843">
              <w:rPr>
                <w:noProof/>
                <w:webHidden/>
              </w:rPr>
            </w:r>
            <w:r w:rsidR="002C7365" w:rsidRPr="00853843">
              <w:rPr>
                <w:noProof/>
                <w:webHidden/>
              </w:rPr>
              <w:fldChar w:fldCharType="separate"/>
            </w:r>
            <w:r w:rsidR="002C7365" w:rsidRPr="00853843">
              <w:rPr>
                <w:noProof/>
                <w:webHidden/>
              </w:rPr>
              <w:t>1</w:t>
            </w:r>
            <w:r w:rsidR="002C7365" w:rsidRPr="00853843">
              <w:rPr>
                <w:noProof/>
                <w:webHidden/>
              </w:rPr>
              <w:fldChar w:fldCharType="end"/>
            </w:r>
          </w:hyperlink>
        </w:p>
        <w:p w14:paraId="337766B4" w14:textId="5459CD3A" w:rsidR="00FA75C6" w:rsidRPr="00853843" w:rsidRDefault="00FA75C6" w:rsidP="00FA75C6">
          <w:r w:rsidRPr="00853843">
            <w:rPr>
              <w:b/>
              <w:bCs/>
            </w:rPr>
            <w:fldChar w:fldCharType="end"/>
          </w:r>
        </w:p>
      </w:sdtContent>
    </w:sdt>
    <w:p w14:paraId="0E7F7BB0" w14:textId="77777777" w:rsidR="00C55793" w:rsidRPr="00853843" w:rsidRDefault="00C55793" w:rsidP="00C55793">
      <w:pPr>
        <w:spacing w:after="160" w:line="259" w:lineRule="auto"/>
        <w:rPr>
          <w:b/>
          <w:sz w:val="28"/>
          <w:szCs w:val="28"/>
        </w:rPr>
      </w:pPr>
      <w:r w:rsidRPr="00853843">
        <w:rPr>
          <w:b/>
          <w:sz w:val="28"/>
          <w:szCs w:val="28"/>
        </w:rPr>
        <w:t>List of figures and tables</w:t>
      </w:r>
    </w:p>
    <w:p w14:paraId="0B5F60F0" w14:textId="09CDB0C5" w:rsidR="00FA75C6" w:rsidRPr="00853843" w:rsidRDefault="00C55793" w:rsidP="00C55793">
      <w:r w:rsidRPr="00853843">
        <w:t xml:space="preserve">Optional </w:t>
      </w:r>
      <w:r w:rsidR="00FA75C6" w:rsidRPr="00853843">
        <w:br w:type="page"/>
      </w:r>
    </w:p>
    <w:p w14:paraId="34D12BCB" w14:textId="46863A97" w:rsidR="00BE2405" w:rsidRPr="00853843" w:rsidRDefault="00C55793" w:rsidP="00FA75C6">
      <w:pPr>
        <w:pStyle w:val="Cmsor1"/>
        <w:numPr>
          <w:ilvl w:val="0"/>
          <w:numId w:val="0"/>
        </w:numPr>
        <w:ind w:left="567" w:hanging="567"/>
      </w:pPr>
      <w:bookmarkStart w:id="1" w:name="_Toc18659739"/>
      <w:r w:rsidRPr="00853843">
        <w:lastRenderedPageBreak/>
        <w:t>Abstract</w:t>
      </w:r>
      <w:bookmarkEnd w:id="1"/>
    </w:p>
    <w:bookmarkEnd w:id="0"/>
    <w:p w14:paraId="7FE0FC6B" w14:textId="77777777" w:rsidR="00C55793" w:rsidRPr="00853843" w:rsidRDefault="00C55793" w:rsidP="00C55793">
      <w:pPr>
        <w:pStyle w:val="Szvegtrzs"/>
        <w:rPr>
          <w:rFonts w:ascii="Arial" w:hAnsi="Arial" w:cs="Arial"/>
          <w:i/>
          <w:sz w:val="22"/>
          <w:szCs w:val="22"/>
          <w:lang w:val="en-GB"/>
        </w:rPr>
      </w:pPr>
      <w:r w:rsidRPr="00853843">
        <w:rPr>
          <w:rFonts w:ascii="Arial" w:hAnsi="Arial" w:cs="Arial"/>
          <w:i/>
          <w:sz w:val="22"/>
          <w:szCs w:val="22"/>
          <w:lang w:val="en-GB"/>
        </w:rPr>
        <w:t>An abstract is a shortened version of the report and should contain all information necessary for the reader to determine:</w:t>
      </w:r>
    </w:p>
    <w:p w14:paraId="754080B1" w14:textId="77777777" w:rsidR="00C55793" w:rsidRPr="00853843" w:rsidRDefault="00C55793" w:rsidP="00C55793">
      <w:pPr>
        <w:pStyle w:val="Szvegtrzs"/>
        <w:numPr>
          <w:ilvl w:val="0"/>
          <w:numId w:val="40"/>
        </w:numPr>
        <w:rPr>
          <w:rFonts w:ascii="Arial" w:hAnsi="Arial" w:cs="Arial"/>
          <w:i/>
          <w:sz w:val="22"/>
          <w:szCs w:val="22"/>
          <w:lang w:val="en-GB"/>
        </w:rPr>
      </w:pPr>
      <w:r w:rsidRPr="00853843">
        <w:rPr>
          <w:rFonts w:ascii="Arial" w:hAnsi="Arial" w:cs="Arial"/>
          <w:i/>
          <w:sz w:val="22"/>
          <w:szCs w:val="22"/>
          <w:lang w:val="en-GB"/>
        </w:rPr>
        <w:t xml:space="preserve">What are the aim and objectives of the </w:t>
      </w:r>
      <w:proofErr w:type="gramStart"/>
      <w:r w:rsidRPr="00853843">
        <w:rPr>
          <w:rFonts w:ascii="Arial" w:hAnsi="Arial" w:cs="Arial"/>
          <w:i/>
          <w:sz w:val="22"/>
          <w:szCs w:val="22"/>
          <w:lang w:val="en-GB"/>
        </w:rPr>
        <w:t>project</w:t>
      </w:r>
      <w:proofErr w:type="gramEnd"/>
    </w:p>
    <w:p w14:paraId="4695EED3" w14:textId="77777777" w:rsidR="00C55793" w:rsidRPr="00853843" w:rsidRDefault="00C55793" w:rsidP="00C55793">
      <w:pPr>
        <w:pStyle w:val="Szvegtrzs"/>
        <w:numPr>
          <w:ilvl w:val="0"/>
          <w:numId w:val="40"/>
        </w:numPr>
        <w:rPr>
          <w:rFonts w:ascii="Arial" w:hAnsi="Arial" w:cs="Arial"/>
          <w:i/>
          <w:sz w:val="22"/>
          <w:szCs w:val="22"/>
          <w:lang w:val="en-GB"/>
        </w:rPr>
      </w:pPr>
      <w:r w:rsidRPr="00853843">
        <w:rPr>
          <w:rFonts w:ascii="Arial" w:hAnsi="Arial" w:cs="Arial"/>
          <w:i/>
          <w:sz w:val="22"/>
          <w:szCs w:val="22"/>
          <w:lang w:val="en-GB"/>
        </w:rPr>
        <w:t xml:space="preserve">What are the main technical </w:t>
      </w:r>
      <w:proofErr w:type="gramStart"/>
      <w:r w:rsidRPr="00853843">
        <w:rPr>
          <w:rFonts w:ascii="Arial" w:hAnsi="Arial" w:cs="Arial"/>
          <w:i/>
          <w:sz w:val="22"/>
          <w:szCs w:val="22"/>
          <w:lang w:val="en-GB"/>
        </w:rPr>
        <w:t>choices</w:t>
      </w:r>
      <w:proofErr w:type="gramEnd"/>
    </w:p>
    <w:p w14:paraId="00F7FD7B" w14:textId="77777777" w:rsidR="00C55793" w:rsidRPr="00853843" w:rsidRDefault="00C55793" w:rsidP="00C55793">
      <w:pPr>
        <w:pStyle w:val="Szvegtrzs"/>
        <w:numPr>
          <w:ilvl w:val="0"/>
          <w:numId w:val="40"/>
        </w:numPr>
        <w:rPr>
          <w:rFonts w:ascii="Arial" w:hAnsi="Arial" w:cs="Arial"/>
          <w:i/>
          <w:sz w:val="22"/>
          <w:szCs w:val="22"/>
          <w:lang w:val="en-GB"/>
        </w:rPr>
      </w:pPr>
      <w:r w:rsidRPr="00853843">
        <w:rPr>
          <w:rFonts w:ascii="Arial" w:hAnsi="Arial" w:cs="Arial"/>
          <w:i/>
          <w:sz w:val="22"/>
          <w:szCs w:val="22"/>
          <w:lang w:val="en-GB"/>
        </w:rPr>
        <w:t>What are the results</w:t>
      </w:r>
    </w:p>
    <w:p w14:paraId="44C40F95" w14:textId="77777777" w:rsidR="00C55793" w:rsidRPr="00853843" w:rsidRDefault="00C55793" w:rsidP="00C55793">
      <w:pPr>
        <w:pStyle w:val="Szvegtrzs"/>
        <w:rPr>
          <w:rFonts w:ascii="Arial" w:hAnsi="Arial" w:cs="Arial"/>
          <w:i/>
          <w:sz w:val="22"/>
          <w:szCs w:val="22"/>
          <w:lang w:val="en-GB"/>
        </w:rPr>
      </w:pPr>
      <w:r w:rsidRPr="00853843">
        <w:rPr>
          <w:rFonts w:ascii="Arial" w:hAnsi="Arial" w:cs="Arial"/>
          <w:i/>
          <w:sz w:val="22"/>
          <w:szCs w:val="22"/>
          <w:lang w:val="en-GB"/>
        </w:rPr>
        <w:t>Frequently, readers of a report will only read the abstract, choosing to read at length those reports that are most interesting to them. For this reason, and because abstracts are frequently made available to engineers by various computer abstracting services, this section should be written carefully and succinctly to have the greatest impact in as few words as possible.</w:t>
      </w:r>
    </w:p>
    <w:p w14:paraId="30968DF0" w14:textId="77777777" w:rsidR="00C55793" w:rsidRPr="00853843" w:rsidRDefault="00C55793" w:rsidP="00C55793">
      <w:pPr>
        <w:pStyle w:val="Szvegtrzs"/>
        <w:rPr>
          <w:rFonts w:ascii="Arial" w:hAnsi="Arial" w:cs="Arial"/>
          <w:i/>
          <w:sz w:val="22"/>
          <w:szCs w:val="22"/>
          <w:lang w:val="en-GB"/>
        </w:rPr>
      </w:pPr>
      <w:r w:rsidRPr="00853843">
        <w:rPr>
          <w:rFonts w:ascii="Arial" w:hAnsi="Arial" w:cs="Arial"/>
          <w:i/>
          <w:sz w:val="22"/>
          <w:szCs w:val="22"/>
          <w:lang w:val="en-GB"/>
        </w:rPr>
        <w:t>Although it appears as the first section in a paper, most report writers write the abstract section last.</w:t>
      </w:r>
    </w:p>
    <w:p w14:paraId="1AD00815" w14:textId="77777777" w:rsidR="00C55793" w:rsidRPr="00853843" w:rsidRDefault="00C55793" w:rsidP="00C55793">
      <w:pPr>
        <w:pStyle w:val="Szvegtrzs"/>
        <w:rPr>
          <w:rFonts w:ascii="Arial" w:hAnsi="Arial" w:cs="Arial"/>
          <w:sz w:val="22"/>
          <w:szCs w:val="22"/>
          <w:lang w:val="en-GB"/>
        </w:rPr>
      </w:pPr>
      <w:r w:rsidRPr="00853843">
        <w:rPr>
          <w:rFonts w:ascii="Arial" w:hAnsi="Arial" w:cs="Arial"/>
          <w:sz w:val="22"/>
          <w:szCs w:val="22"/>
          <w:lang w:val="en-GB"/>
        </w:rPr>
        <w:t xml:space="preserve">Cf. </w:t>
      </w:r>
      <w:r w:rsidRPr="00853843">
        <w:rPr>
          <w:rFonts w:ascii="Arial" w:hAnsi="Arial" w:cs="Arial"/>
          <w:sz w:val="22"/>
          <w:szCs w:val="22"/>
          <w:lang w:val="en-GB"/>
        </w:rPr>
        <w:fldChar w:fldCharType="begin" w:fldLock="1"/>
      </w:r>
      <w:r w:rsidRPr="00853843">
        <w:rPr>
          <w:rFonts w:ascii="Arial" w:hAnsi="Arial" w:cs="Arial"/>
          <w:sz w:val="22"/>
          <w:szCs w:val="22"/>
          <w:lang w:val="en-GB"/>
        </w:rPr>
        <w:instrText>ADDIN CSL_CITATION { "citationItems" : [ { "id" : "ITEM-1", "itemData" : { "ISBN" : "9780273721314", "abstract" : "This book is the essential guide for any student undertaking a computing/IS project, and will give you everything you need to achieve outstanding results.", "author" : [ { "dropping-particle" : "", "family" : "Dawson", "given" : "Christian W", "non-dropping-particle" : "", "parse-names" : false, "suffix" : "" } ], "container-title" : "Information Systems Journal", "id" : "ITEM-1", "issued" : { "date-parts" : [ [ "2009" ] ] }, "number-of-pages" : "1-297", "title" : "Projects in Computing and Information Systems", "type" : "book", "volume" : "2" }, "locator" : "195", "uris" : [ "http://www.mendeley.com/documents/?uuid=9b3df2c2-e489-4fff-9d2e-db7a1aff9fda" ] } ], "mendeley" : { "formattedCitation" : "(Dawson 2009, p.195)", "plainTextFormattedCitation" : "(Dawson 2009, p.195)", "previouslyFormattedCitation" : "(Dawson 2009, p.195)" }, "properties" : { "noteIndex" : 0 }, "schema" : "https://github.com/citation-style-language/schema/raw/master/csl-citation.json" }</w:instrText>
      </w:r>
      <w:r w:rsidRPr="00853843">
        <w:rPr>
          <w:rFonts w:ascii="Arial" w:hAnsi="Arial" w:cs="Arial"/>
          <w:sz w:val="22"/>
          <w:szCs w:val="22"/>
          <w:lang w:val="en-GB"/>
        </w:rPr>
        <w:fldChar w:fldCharType="separate"/>
      </w:r>
      <w:r w:rsidRPr="00853843">
        <w:rPr>
          <w:rFonts w:ascii="Arial" w:hAnsi="Arial" w:cs="Arial"/>
          <w:noProof/>
          <w:sz w:val="22"/>
          <w:szCs w:val="22"/>
          <w:lang w:val="en-GB"/>
        </w:rPr>
        <w:t>(Dawson 2009, p.195)</w:t>
      </w:r>
      <w:r w:rsidRPr="00853843">
        <w:rPr>
          <w:rFonts w:ascii="Arial" w:hAnsi="Arial" w:cs="Arial"/>
          <w:sz w:val="22"/>
          <w:szCs w:val="22"/>
          <w:lang w:val="en-GB"/>
        </w:rPr>
        <w:fldChar w:fldCharType="end"/>
      </w:r>
      <w:r w:rsidRPr="00853843">
        <w:rPr>
          <w:rFonts w:ascii="Arial" w:hAnsi="Arial" w:cs="Arial"/>
          <w:sz w:val="22"/>
          <w:szCs w:val="22"/>
          <w:lang w:val="en-GB"/>
        </w:rPr>
        <w:t>.</w:t>
      </w:r>
    </w:p>
    <w:p w14:paraId="2E9039BF" w14:textId="77777777" w:rsidR="00C55793" w:rsidRPr="00853843" w:rsidRDefault="00C55793" w:rsidP="00FA75C6">
      <w:pPr>
        <w:rPr>
          <w:szCs w:val="22"/>
        </w:rPr>
      </w:pPr>
    </w:p>
    <w:p w14:paraId="5F8366A1" w14:textId="520FBF39" w:rsidR="00665B6B" w:rsidRPr="00853843" w:rsidRDefault="00665B6B">
      <w:pPr>
        <w:spacing w:after="160" w:line="259" w:lineRule="auto"/>
        <w:rPr>
          <w:b/>
          <w:sz w:val="32"/>
          <w:szCs w:val="32"/>
        </w:rPr>
      </w:pPr>
    </w:p>
    <w:p w14:paraId="1AE423AB" w14:textId="77777777" w:rsidR="00ED3CDE" w:rsidRPr="00853843" w:rsidRDefault="00ED3CDE" w:rsidP="00ED3CDE">
      <w:pPr>
        <w:pStyle w:val="Cmsor1"/>
        <w:sectPr w:rsidR="00ED3CDE" w:rsidRPr="00853843" w:rsidSect="00162C84">
          <w:headerReference w:type="default" r:id="rId11"/>
          <w:footerReference w:type="default" r:id="rId12"/>
          <w:headerReference w:type="first" r:id="rId13"/>
          <w:footerReference w:type="first" r:id="rId14"/>
          <w:pgSz w:w="11906" w:h="16838"/>
          <w:pgMar w:top="1134" w:right="1701" w:bottom="1701" w:left="1701" w:header="708" w:footer="708" w:gutter="0"/>
          <w:pgNumType w:fmt="lowerRoman" w:start="1"/>
          <w:cols w:space="708"/>
          <w:docGrid w:linePitch="360"/>
        </w:sectPr>
      </w:pPr>
    </w:p>
    <w:p w14:paraId="3D390919" w14:textId="77777777" w:rsidR="00ED3CDE" w:rsidRPr="00853843" w:rsidRDefault="00ED3CDE" w:rsidP="00ED3CDE">
      <w:pPr>
        <w:pStyle w:val="Cmsor1"/>
      </w:pPr>
      <w:bookmarkStart w:id="2" w:name="_Toc18659740"/>
      <w:r w:rsidRPr="00853843">
        <w:lastRenderedPageBreak/>
        <w:t>Introduction</w:t>
      </w:r>
      <w:bookmarkEnd w:id="2"/>
    </w:p>
    <w:p w14:paraId="501EE3D7" w14:textId="77777777" w:rsidR="00ED3CDE" w:rsidRPr="00853843" w:rsidRDefault="00ED3CDE" w:rsidP="00ED3CDE"/>
    <w:p w14:paraId="5E23CE93" w14:textId="0E8A6C5C" w:rsidR="00C55793" w:rsidRPr="00853843" w:rsidRDefault="00C55793" w:rsidP="00C55793">
      <w:pPr>
        <w:jc w:val="both"/>
      </w:pPr>
      <w:r w:rsidRPr="00853843">
        <w:t>The purpose of the introduction is to provide background information and set the scene for your project. Within which business or organization are you doing the project? Who are the stakeholders and who is the customer?</w:t>
      </w:r>
    </w:p>
    <w:p w14:paraId="1EB8D1FE" w14:textId="77777777" w:rsidR="00C55793" w:rsidRPr="00853843" w:rsidRDefault="00C55793" w:rsidP="00C55793">
      <w:pPr>
        <w:jc w:val="both"/>
      </w:pPr>
      <w:r w:rsidRPr="00853843">
        <w:t xml:space="preserve">The background information is adapted from your project description where you have already described the problem domain. Describe the current situation and existing context. Your statements must be supported by references to reliable and relevant sources. </w:t>
      </w:r>
    </w:p>
    <w:p w14:paraId="335CC907" w14:textId="0DDF88AF" w:rsidR="00C55793" w:rsidRPr="00853843" w:rsidRDefault="00C55793" w:rsidP="00C55793">
      <w:pPr>
        <w:jc w:val="both"/>
      </w:pPr>
      <w:r w:rsidRPr="00853843">
        <w:t>This should lead to why this project is relevant and outline your aim and objectives. Which technical problems and challenges will be presented in this report, again taken from your project description. System illustrations and rich pictures are welcome here.</w:t>
      </w:r>
    </w:p>
    <w:p w14:paraId="0998DD86" w14:textId="114FAF10" w:rsidR="00C55793" w:rsidRPr="00853843" w:rsidRDefault="00C55793" w:rsidP="00C55793">
      <w:pPr>
        <w:jc w:val="both"/>
      </w:pPr>
      <w:r w:rsidRPr="00853843">
        <w:t xml:space="preserve">State delimitations relevant for your project in the introduction. Delimitations include what the project will not cover in relation to your project description, </w:t>
      </w:r>
      <w:proofErr w:type="gramStart"/>
      <w:r w:rsidRPr="00853843">
        <w:t>i.e.</w:t>
      </w:r>
      <w:proofErr w:type="gramEnd"/>
      <w:r w:rsidRPr="00853843">
        <w:t xml:space="preserve"> what could have been expected in your project. Remember that you can only make delimitations to aspects mentioned in the project description and you must argue well for your delimitations.</w:t>
      </w:r>
    </w:p>
    <w:p w14:paraId="48771833" w14:textId="77777777" w:rsidR="00C55793" w:rsidRPr="00853843" w:rsidRDefault="00C55793" w:rsidP="00C55793">
      <w:pPr>
        <w:jc w:val="both"/>
      </w:pPr>
      <w:r w:rsidRPr="00853843">
        <w:t>The last sentences of the introduction should be an overview of the sections to follow. This will be a good transition to the next sections.</w:t>
      </w:r>
    </w:p>
    <w:p w14:paraId="4C178E30" w14:textId="3BAB6C8F" w:rsidR="009C61B7" w:rsidRPr="00853843" w:rsidRDefault="00C55793" w:rsidP="00C55793">
      <w:pPr>
        <w:jc w:val="both"/>
        <w:rPr>
          <w:szCs w:val="22"/>
        </w:rPr>
      </w:pPr>
      <w:r w:rsidRPr="00853843">
        <w:t>Remember: You must ensure a clear connection between sections in the project report, from Project Description, Analysis, Design, Implementation to Test. This means that everything that is implemented can be found in design, everything that is designed is based on the analysis, and anything that is found in analysis has a clear link to requirements, etc.</w:t>
      </w:r>
    </w:p>
    <w:p w14:paraId="3EB6B489" w14:textId="77777777" w:rsidR="0019636B" w:rsidRPr="00853843" w:rsidRDefault="0019636B" w:rsidP="0019636B">
      <w:pPr>
        <w:rPr>
          <w:szCs w:val="22"/>
        </w:rPr>
      </w:pPr>
    </w:p>
    <w:p w14:paraId="0238B13B" w14:textId="77777777" w:rsidR="00ED3CDE" w:rsidRPr="00853843" w:rsidRDefault="00ED3CDE">
      <w:pPr>
        <w:spacing w:after="160" w:line="259" w:lineRule="auto"/>
        <w:rPr>
          <w:rFonts w:eastAsiaTheme="majorEastAsia"/>
          <w:b/>
          <w:bCs/>
          <w:sz w:val="28"/>
          <w:szCs w:val="28"/>
        </w:rPr>
      </w:pPr>
      <w:r w:rsidRPr="00853843">
        <w:br w:type="page"/>
      </w:r>
    </w:p>
    <w:p w14:paraId="57DAD835" w14:textId="77777777" w:rsidR="00AB1CB1" w:rsidRPr="00853843" w:rsidRDefault="00AB1CB1" w:rsidP="00AB1CB1">
      <w:pPr>
        <w:pStyle w:val="Cmsor1"/>
      </w:pPr>
      <w:bookmarkStart w:id="3" w:name="_Toc18659741"/>
      <w:r w:rsidRPr="00853843">
        <w:lastRenderedPageBreak/>
        <w:t>Analysis</w:t>
      </w:r>
      <w:bookmarkEnd w:id="3"/>
    </w:p>
    <w:p w14:paraId="01A53B14" w14:textId="77777777" w:rsidR="00AB1CB1" w:rsidRPr="00853843" w:rsidRDefault="00AB1CB1" w:rsidP="00AB1CB1"/>
    <w:p w14:paraId="3AD82F3B" w14:textId="77777777" w:rsidR="00AB1CB1" w:rsidRPr="00853843" w:rsidRDefault="00AB1CB1" w:rsidP="00AB1CB1">
      <w:pPr>
        <w:jc w:val="both"/>
      </w:pPr>
      <w:r w:rsidRPr="00853843">
        <w:t>The purpose of the analysis section is to outline an understanding of the problem domain and specifically WHAT the stakeholders want. Here, you elaborate on your background description.</w:t>
      </w:r>
    </w:p>
    <w:p w14:paraId="1298B06C" w14:textId="77777777" w:rsidR="00AB1CB1" w:rsidRPr="00853843" w:rsidRDefault="00AB1CB1" w:rsidP="00AB1CB1">
      <w:pPr>
        <w:jc w:val="both"/>
      </w:pPr>
      <w:r w:rsidRPr="00853843">
        <w:t>You identify objects in the problem domain that will be involved in the solution and how these objects cooperate. The result of this analysis is a Domain Model (</w:t>
      </w:r>
      <w:proofErr w:type="spellStart"/>
      <w:r w:rsidRPr="00853843">
        <w:t>Larman</w:t>
      </w:r>
      <w:proofErr w:type="spellEnd"/>
      <w:r w:rsidRPr="00853843">
        <w:t xml:space="preserve"> 2004, chap.9) and other relevant diagrams.</w:t>
      </w:r>
    </w:p>
    <w:p w14:paraId="06B4D0D7" w14:textId="77777777" w:rsidR="00AB1CB1" w:rsidRPr="00853843" w:rsidRDefault="00AB1CB1" w:rsidP="00AB1CB1">
      <w:pPr>
        <w:jc w:val="both"/>
      </w:pPr>
      <w:r w:rsidRPr="00853843">
        <w:t>Use the UML standard for all diagrams where relevant.</w:t>
      </w:r>
    </w:p>
    <w:p w14:paraId="61BC8505" w14:textId="77777777" w:rsidR="00AB1CB1" w:rsidRPr="00853843" w:rsidRDefault="00AB1CB1" w:rsidP="00AB1CB1">
      <w:pPr>
        <w:jc w:val="both"/>
      </w:pPr>
      <w:r w:rsidRPr="00853843">
        <w:t xml:space="preserve">Note: Remember that all implementation dependent objects are not part of the domain model only conceptual classes related to the requirements and the domain. </w:t>
      </w:r>
    </w:p>
    <w:p w14:paraId="53F3E685" w14:textId="3A36B83C" w:rsidR="00ED3CDE" w:rsidRPr="00853843" w:rsidRDefault="00C55793" w:rsidP="00AB1CB1">
      <w:pPr>
        <w:pStyle w:val="Cmsor2"/>
      </w:pPr>
      <w:bookmarkStart w:id="4" w:name="_Toc18659742"/>
      <w:r w:rsidRPr="00853843">
        <w:t>Requirements</w:t>
      </w:r>
      <w:bookmarkEnd w:id="4"/>
    </w:p>
    <w:p w14:paraId="4EDF5E19" w14:textId="77777777" w:rsidR="00ED3CDE" w:rsidRPr="00853843" w:rsidRDefault="00ED3CDE" w:rsidP="00ED3CDE"/>
    <w:p w14:paraId="4893B2E9" w14:textId="367DA4AB" w:rsidR="00C55793" w:rsidRPr="00853843" w:rsidRDefault="00C55793" w:rsidP="00C55793">
      <w:pPr>
        <w:jc w:val="both"/>
      </w:pPr>
      <w:r w:rsidRPr="00853843">
        <w:t>The purpose of the requirement section is to define functional and non-functional requirements. Requirements are perceived as a contract with the stakeholders (customer), and are specified to ensure a common understanding.</w:t>
      </w:r>
    </w:p>
    <w:p w14:paraId="65435D66" w14:textId="77777777" w:rsidR="00C55793" w:rsidRPr="00853843" w:rsidRDefault="00C55793" w:rsidP="00C55793">
      <w:pPr>
        <w:jc w:val="both"/>
      </w:pPr>
      <w:r w:rsidRPr="00853843">
        <w:t>Identify the users and describe their roles (</w:t>
      </w:r>
      <w:proofErr w:type="gramStart"/>
      <w:r w:rsidRPr="00853843">
        <w:t>e.g.</w:t>
      </w:r>
      <w:proofErr w:type="gramEnd"/>
      <w:r w:rsidRPr="00853843">
        <w:t xml:space="preserve"> actor descriptions, personas and scenarios).</w:t>
      </w:r>
    </w:p>
    <w:p w14:paraId="6462FA34" w14:textId="77777777" w:rsidR="00C55793" w:rsidRPr="00853843" w:rsidRDefault="00C55793" w:rsidP="00C55793">
      <w:pPr>
        <w:jc w:val="both"/>
      </w:pPr>
      <w:r w:rsidRPr="00853843">
        <w:t>Note: Remember that all requirements must be precise and testable.</w:t>
      </w:r>
    </w:p>
    <w:p w14:paraId="44258929" w14:textId="77777777" w:rsidR="00C55793" w:rsidRPr="00853843" w:rsidRDefault="00C55793" w:rsidP="00C55793">
      <w:pPr>
        <w:jc w:val="both"/>
      </w:pPr>
      <w:r w:rsidRPr="00853843">
        <w:t>Use the SMART principle (</w:t>
      </w:r>
      <w:proofErr w:type="spellStart"/>
      <w:r w:rsidRPr="00853843">
        <w:t>YourCoach</w:t>
      </w:r>
      <w:proofErr w:type="spellEnd"/>
      <w:r w:rsidRPr="00853843">
        <w:t xml:space="preserve"> n.d.) and MoSCoW (Business Analyst Learnings 2013).</w:t>
      </w:r>
    </w:p>
    <w:p w14:paraId="6F0BD5CA" w14:textId="77777777" w:rsidR="00C55793" w:rsidRPr="00853843" w:rsidRDefault="00C55793" w:rsidP="00C55793">
      <w:pPr>
        <w:jc w:val="both"/>
      </w:pPr>
      <w:r w:rsidRPr="00853843">
        <w:t>Present a numbered and prioritised list of all the requirements of the users, customer and stakeholders for the project.</w:t>
      </w:r>
    </w:p>
    <w:p w14:paraId="341595CD" w14:textId="76ADE098" w:rsidR="00C55793" w:rsidRPr="00853843" w:rsidRDefault="00C55793" w:rsidP="00C55793">
      <w:pPr>
        <w:pStyle w:val="Cmsor2"/>
      </w:pPr>
      <w:bookmarkStart w:id="5" w:name="_Toc18659743"/>
      <w:r w:rsidRPr="00853843">
        <w:t>Functional Requirements</w:t>
      </w:r>
      <w:bookmarkEnd w:id="5"/>
    </w:p>
    <w:p w14:paraId="3B20B735" w14:textId="77777777" w:rsidR="00C55793" w:rsidRPr="00853843" w:rsidRDefault="00C55793" w:rsidP="00C55793">
      <w:pPr>
        <w:jc w:val="both"/>
      </w:pPr>
      <w:r w:rsidRPr="00853843">
        <w:t>Functional requirements could be described with Use Cases, Use Case descriptions and Actor descriptions. Use Case descriptions can be detailed with different types of UML diagrams.</w:t>
      </w:r>
    </w:p>
    <w:p w14:paraId="71214F02" w14:textId="59CF441F" w:rsidR="00C55793" w:rsidRPr="00853843" w:rsidRDefault="00C55793" w:rsidP="00C55793">
      <w:pPr>
        <w:pStyle w:val="Cmsor2"/>
      </w:pPr>
      <w:bookmarkStart w:id="6" w:name="_Toc18659744"/>
      <w:r w:rsidRPr="00853843">
        <w:lastRenderedPageBreak/>
        <w:t>Non-Functional Requirements</w:t>
      </w:r>
      <w:bookmarkEnd w:id="6"/>
    </w:p>
    <w:p w14:paraId="156D0AE3" w14:textId="77777777" w:rsidR="00C27940" w:rsidRPr="00853843" w:rsidRDefault="00685869" w:rsidP="00C55793">
      <w:pPr>
        <w:jc w:val="both"/>
      </w:pPr>
      <w:r w:rsidRPr="00853843">
        <w:t xml:space="preserve">The Android group had four non-functional requirements. </w:t>
      </w:r>
    </w:p>
    <w:p w14:paraId="6A29D77F" w14:textId="3A3FFB78" w:rsidR="009C61B7" w:rsidRPr="00853843" w:rsidRDefault="00685869" w:rsidP="00C55793">
      <w:pPr>
        <w:jc w:val="both"/>
      </w:pPr>
      <w:r w:rsidRPr="00853843">
        <w:t xml:space="preserve">First among them was that this part of the system had to be developed using the official Android framework. </w:t>
      </w:r>
      <w:r w:rsidR="00C27940" w:rsidRPr="00853843">
        <w:t>Platform</w:t>
      </w:r>
      <w:r w:rsidRPr="00853843">
        <w:t xml:space="preserve"> level </w:t>
      </w:r>
      <w:r w:rsidR="00020704" w:rsidRPr="00853843">
        <w:t>8</w:t>
      </w:r>
      <w:r w:rsidRPr="00853843">
        <w:t xml:space="preserve"> (</w:t>
      </w:r>
      <w:r w:rsidR="00020704" w:rsidRPr="00853843">
        <w:t>Oreo</w:t>
      </w:r>
      <w:r w:rsidR="00C27940" w:rsidRPr="00853843">
        <w:t>, API level 2</w:t>
      </w:r>
      <w:r w:rsidR="00020704" w:rsidRPr="00853843">
        <w:t>6</w:t>
      </w:r>
      <w:r w:rsidRPr="00853843">
        <w:t>) was used on a Java 1.8 core, which according to official statistics</w:t>
      </w:r>
      <w:r w:rsidR="00020704" w:rsidRPr="00853843">
        <w:t xml:space="preserve"> (Android Developers, </w:t>
      </w:r>
      <w:r w:rsidR="00020704" w:rsidRPr="00853843">
        <w:rPr>
          <w:i/>
          <w:iCs/>
        </w:rPr>
        <w:t>Android Studio - Android Platform/API Version Distribution</w:t>
      </w:r>
      <w:r w:rsidR="00020704" w:rsidRPr="00853843">
        <w:t xml:space="preserve">), </w:t>
      </w:r>
      <w:r w:rsidRPr="00853843">
        <w:t xml:space="preserve">corresponds to approximately </w:t>
      </w:r>
      <w:r w:rsidR="00020704" w:rsidRPr="00853843">
        <w:t>60.8</w:t>
      </w:r>
      <w:r w:rsidRPr="00853843">
        <w:t xml:space="preserve">% of all Android devices. This was also the lowest API level that contained all functionality that the group wanted to use; therefore, it was picked as target. </w:t>
      </w:r>
    </w:p>
    <w:p w14:paraId="54668690" w14:textId="28B33648" w:rsidR="00685869" w:rsidRPr="00853843" w:rsidRDefault="00685869" w:rsidP="00C55793">
      <w:pPr>
        <w:jc w:val="both"/>
      </w:pPr>
      <w:r w:rsidRPr="00853843">
        <w:t>The second requirement was that the system must be developed using Java. This was due to the fact that while Kotlin is available as a development language for Android, the team was untrained in its use, which would have further complicated the development.</w:t>
      </w:r>
      <w:r w:rsidR="00C27940" w:rsidRPr="00853843">
        <w:t xml:space="preserve"> </w:t>
      </w:r>
    </w:p>
    <w:p w14:paraId="7E362884" w14:textId="48AF1BD2" w:rsidR="00C27940" w:rsidRPr="00853843" w:rsidRDefault="00C27940" w:rsidP="00C55793">
      <w:pPr>
        <w:jc w:val="both"/>
      </w:pPr>
      <w:r w:rsidRPr="00853843">
        <w:t>The third requirement was to follow, whenever possible, the Google Material Design guidelines. This was to ensure that the system is more accessible to users regardless of their locale</w:t>
      </w:r>
      <w:r w:rsidR="00231046" w:rsidRPr="00853843">
        <w:t xml:space="preserve"> and abilities</w:t>
      </w:r>
      <w:r w:rsidRPr="00853843">
        <w:t xml:space="preserve">. </w:t>
      </w:r>
    </w:p>
    <w:p w14:paraId="6529A52B" w14:textId="02A57630" w:rsidR="00C27940" w:rsidRPr="00853843" w:rsidRDefault="00C27940" w:rsidP="00C55793">
      <w:pPr>
        <w:jc w:val="both"/>
        <w:rPr>
          <w:szCs w:val="22"/>
        </w:rPr>
      </w:pPr>
      <w:r w:rsidRPr="00853843">
        <w:t>The fourth requirement was to structure the system using an architectural pattern. This will be detailed in the following section.</w:t>
      </w:r>
    </w:p>
    <w:p w14:paraId="5F5D398B" w14:textId="77777777" w:rsidR="00ED3CDE" w:rsidRPr="00853843" w:rsidRDefault="00ED3CDE" w:rsidP="00C55793">
      <w:pPr>
        <w:spacing w:after="160" w:line="259" w:lineRule="auto"/>
        <w:jc w:val="both"/>
        <w:rPr>
          <w:rFonts w:eastAsiaTheme="majorEastAsia"/>
          <w:b/>
          <w:bCs/>
          <w:sz w:val="28"/>
          <w:szCs w:val="28"/>
        </w:rPr>
      </w:pPr>
      <w:r w:rsidRPr="00853843">
        <w:br w:type="page"/>
      </w:r>
    </w:p>
    <w:p w14:paraId="7C58534A" w14:textId="5AB10244" w:rsidR="003B2433" w:rsidRPr="00853843" w:rsidRDefault="0000426E" w:rsidP="003B2433">
      <w:pPr>
        <w:pStyle w:val="Cmsor1"/>
      </w:pPr>
      <w:bookmarkStart w:id="7" w:name="_Toc18659745"/>
      <w:r w:rsidRPr="00853843">
        <w:lastRenderedPageBreak/>
        <w:t>Design</w:t>
      </w:r>
      <w:bookmarkEnd w:id="7"/>
    </w:p>
    <w:p w14:paraId="5F2ED29B" w14:textId="6FF715CD" w:rsidR="003B2433" w:rsidRDefault="003B2433" w:rsidP="003B2433">
      <w:pPr>
        <w:pStyle w:val="Cmsor2"/>
      </w:pPr>
      <w:r w:rsidRPr="00853843">
        <w:t>Android team</w:t>
      </w:r>
    </w:p>
    <w:p w14:paraId="750C4B49" w14:textId="4B38BD7E" w:rsidR="00110089" w:rsidRPr="00110089" w:rsidRDefault="00110089" w:rsidP="00110089">
      <w:pPr>
        <w:jc w:val="right"/>
        <w:rPr>
          <w:lang w:val="da-DK"/>
        </w:rPr>
      </w:pPr>
      <w:r w:rsidRPr="00110089">
        <w:rPr>
          <w:lang w:val="da-DK"/>
        </w:rPr>
        <w:t>Bogdan Mezei, Uldis Alksnis an</w:t>
      </w:r>
      <w:r>
        <w:rPr>
          <w:lang w:val="da-DK"/>
        </w:rPr>
        <w:t>d Kristóf Lénárd</w:t>
      </w:r>
    </w:p>
    <w:p w14:paraId="5EE5757D" w14:textId="77C5E34D" w:rsidR="003B2433" w:rsidRPr="00853843" w:rsidRDefault="003B2433" w:rsidP="003B2433">
      <w:pPr>
        <w:pStyle w:val="Cmsor3"/>
      </w:pPr>
      <w:r w:rsidRPr="00853843">
        <w:t>General design and architecture.</w:t>
      </w:r>
    </w:p>
    <w:p w14:paraId="55E0C226" w14:textId="66148A1C" w:rsidR="0015223D" w:rsidRPr="00853843" w:rsidRDefault="003B2433" w:rsidP="0000426E">
      <w:pPr>
        <w:jc w:val="both"/>
      </w:pPr>
      <w:r w:rsidRPr="00853843">
        <w:t>The Android client application (used as “app” or client hereafter) was designed for only one purpose: to ensure that the user has easy access to those workings of the system that are necessary for them. Multiple architectural patterns were evaluated, however, the officially recommended architectural pattern</w:t>
      </w:r>
      <w:r w:rsidR="002A190A" w:rsidRPr="00853843">
        <w:t xml:space="preserve"> (Android Developers, </w:t>
      </w:r>
      <w:r w:rsidR="002A190A" w:rsidRPr="00853843">
        <w:rPr>
          <w:i/>
          <w:iCs/>
        </w:rPr>
        <w:t>Guide to app architecture</w:t>
      </w:r>
      <w:r w:rsidR="002A190A" w:rsidRPr="00853843">
        <w:t>)</w:t>
      </w:r>
      <w:r w:rsidRPr="00853843">
        <w:t xml:space="preserve"> is MVVM</w:t>
      </w:r>
      <w:r w:rsidR="0015223D" w:rsidRPr="00853843">
        <w:t>, therefore, this was used</w:t>
      </w:r>
      <w:r w:rsidRPr="00853843">
        <w:t xml:space="preserve">. </w:t>
      </w:r>
      <w:r w:rsidR="002A190A" w:rsidRPr="00853843">
        <w:t xml:space="preserve">This architecture ensured </w:t>
      </w:r>
      <w:r w:rsidR="0015223D" w:rsidRPr="00853843">
        <w:t>consistent user experience and appropriate software structure. The following class diagram shows the implementation of this architecture.</w:t>
      </w:r>
    </w:p>
    <w:p w14:paraId="3D033D4C" w14:textId="40536061" w:rsidR="0015223D" w:rsidRPr="00853843" w:rsidRDefault="0015223D" w:rsidP="0000426E">
      <w:pPr>
        <w:jc w:val="both"/>
      </w:pPr>
    </w:p>
    <w:p w14:paraId="59A545EC" w14:textId="25DE3BB2" w:rsidR="0015223D" w:rsidRPr="00853843" w:rsidRDefault="0015223D" w:rsidP="0000426E">
      <w:pPr>
        <w:jc w:val="both"/>
      </w:pPr>
      <w:r w:rsidRPr="00853843">
        <w:t>(</w:t>
      </w:r>
      <w:r w:rsidR="007F26B9" w:rsidRPr="00853843">
        <w:t>IMAGE_</w:t>
      </w:r>
      <w:r w:rsidRPr="00853843">
        <w:t>CLASS_DIAGRAM)</w:t>
      </w:r>
    </w:p>
    <w:p w14:paraId="3B7F842E" w14:textId="541D7F02" w:rsidR="0015223D" w:rsidRPr="00853843" w:rsidRDefault="0015223D" w:rsidP="0015223D">
      <w:pPr>
        <w:pStyle w:val="Cmsor3"/>
      </w:pPr>
      <w:r w:rsidRPr="00853843">
        <w:t>Specific designs.</w:t>
      </w:r>
    </w:p>
    <w:p w14:paraId="1EEDC0C4" w14:textId="599BED67" w:rsidR="0015223D" w:rsidRPr="00853843" w:rsidRDefault="0015223D" w:rsidP="0000426E">
      <w:pPr>
        <w:jc w:val="both"/>
      </w:pPr>
      <w:r w:rsidRPr="00853843">
        <w:t>Within the MVVM architecture, multiple design patterns were used, as seen from the class diagram.</w:t>
      </w:r>
      <w:r w:rsidR="00150160" w:rsidRPr="00853843">
        <w:t xml:space="preserve"> These were the Mediator, Observer, </w:t>
      </w:r>
      <w:r w:rsidR="006A69C8" w:rsidRPr="00853843">
        <w:t>Adapter</w:t>
      </w:r>
      <w:r w:rsidR="00150160" w:rsidRPr="00853843">
        <w:t xml:space="preserve">, </w:t>
      </w:r>
      <w:r w:rsidR="006A69C8" w:rsidRPr="00853843">
        <w:t>Singleton</w:t>
      </w:r>
      <w:r w:rsidR="00150160" w:rsidRPr="00853843">
        <w:t xml:space="preserve"> and Proxy patterns. Also used as already existing implementations were the Builder and Thread Pool patterns.</w:t>
      </w:r>
    </w:p>
    <w:p w14:paraId="12B0A26C" w14:textId="1D53C33B" w:rsidR="00150160" w:rsidRPr="00853843" w:rsidRDefault="00150160" w:rsidP="0000426E">
      <w:pPr>
        <w:jc w:val="both"/>
      </w:pPr>
    </w:p>
    <w:p w14:paraId="3175788A" w14:textId="406EF17A" w:rsidR="00150160" w:rsidRPr="00853843" w:rsidRDefault="00150160" w:rsidP="0000426E">
      <w:pPr>
        <w:jc w:val="both"/>
      </w:pPr>
      <w:r w:rsidRPr="00853843">
        <w:t xml:space="preserve">The Mediator pattern was used in an architecturally significant location, as the </w:t>
      </w:r>
      <w:proofErr w:type="spellStart"/>
      <w:r w:rsidRPr="00853843">
        <w:t>WebHandler</w:t>
      </w:r>
      <w:proofErr w:type="spellEnd"/>
      <w:r w:rsidRPr="00853843">
        <w:t xml:space="preserve"> class. This class is responsible for the mediation of data between the WebClient class, which directly interacts with the Web API, and all classes that need significant changes in their data before connection. An example of this is the token generator, where the JSON Web Token is requested from the server. This requires a specific authorization; therefore, the Mediator pattern can be used to ensure that only properly formatted data is forwarded.</w:t>
      </w:r>
    </w:p>
    <w:p w14:paraId="0E08F4E4" w14:textId="08A77AD1" w:rsidR="00150160" w:rsidRPr="00853843" w:rsidRDefault="00150160" w:rsidP="0000426E">
      <w:pPr>
        <w:jc w:val="both"/>
      </w:pPr>
    </w:p>
    <w:p w14:paraId="1C1F48F1" w14:textId="0066DF80" w:rsidR="00150160" w:rsidRPr="00853843" w:rsidRDefault="00150160" w:rsidP="0000426E">
      <w:pPr>
        <w:jc w:val="both"/>
      </w:pPr>
      <w:r w:rsidRPr="00853843">
        <w:lastRenderedPageBreak/>
        <w:t>The Observer pattern was perhaps the most used in the system. This derives from the LiveData class of the Android framework, which provides an observable dataset in the viewmodel for consumption by the view. As MVVM was used, this was a vital component of the design of the views, since this pattern was used to ensure constant updates based on the changes in the data.</w:t>
      </w:r>
    </w:p>
    <w:p w14:paraId="0598F4DD" w14:textId="57F68113" w:rsidR="006A69C8" w:rsidRPr="00853843" w:rsidRDefault="006A69C8" w:rsidP="0000426E">
      <w:pPr>
        <w:jc w:val="both"/>
      </w:pPr>
    </w:p>
    <w:p w14:paraId="26C2A65C" w14:textId="5FDDA81F" w:rsidR="006A69C8" w:rsidRPr="00853843" w:rsidRDefault="006A69C8" w:rsidP="0000426E">
      <w:pPr>
        <w:jc w:val="both"/>
      </w:pPr>
      <w:r w:rsidRPr="00853843">
        <w:t>The Adapter class was used by the RecyclerView objects, as a mandatory part of the implementation of such objects. These objects require an adapter to be able to properly execute data binding, therefore, a custom implementation was used.</w:t>
      </w:r>
    </w:p>
    <w:p w14:paraId="020FC415" w14:textId="31E1FC2C" w:rsidR="00150160" w:rsidRPr="00853843" w:rsidRDefault="00150160" w:rsidP="0000426E">
      <w:pPr>
        <w:jc w:val="both"/>
      </w:pPr>
    </w:p>
    <w:p w14:paraId="4593F3B6" w14:textId="7F32776D" w:rsidR="00150160" w:rsidRPr="00853843" w:rsidRDefault="00150160" w:rsidP="0000426E">
      <w:pPr>
        <w:jc w:val="both"/>
      </w:pPr>
      <w:r w:rsidRPr="00853843">
        <w:t xml:space="preserve">The Singleton pattern was also used in multiple locations, mostly with persistence classes such as the WebClient, which directly consumes the Web API, and the LocalPersistence, which implements the Room library, ensuring the local database’s availability. </w:t>
      </w:r>
      <w:r w:rsidR="006A69C8" w:rsidRPr="00853843">
        <w:t>These classes would normally not be duplicated, since re-generation would not only consume needless resources from the client device, but also from the API (in case of the WebClient), and might even cause data loss, therefore, the singleton pattern was the most proper to use.</w:t>
      </w:r>
    </w:p>
    <w:p w14:paraId="26D46995" w14:textId="3DE33153" w:rsidR="006A69C8" w:rsidRPr="00853843" w:rsidRDefault="006A69C8" w:rsidP="0000426E">
      <w:pPr>
        <w:jc w:val="both"/>
      </w:pPr>
    </w:p>
    <w:p w14:paraId="4FE81FD5" w14:textId="3B1733C8" w:rsidR="006A69C8" w:rsidRPr="00853843" w:rsidRDefault="006A69C8" w:rsidP="0000426E">
      <w:pPr>
        <w:jc w:val="both"/>
      </w:pPr>
      <w:r w:rsidRPr="00853843">
        <w:t>The Proxy pattern was also used by the persistence handlers. These classes and interfaces were responsible for substituting commands to both the Web API and the SQLite database exposed by Room, ensuring that the other parts of the system would connect to a compatible placeholder for these external resources.</w:t>
      </w:r>
    </w:p>
    <w:p w14:paraId="042A5BAC" w14:textId="680B8B0E" w:rsidR="006A69C8" w:rsidRPr="00853843" w:rsidRDefault="006A69C8" w:rsidP="0000426E">
      <w:pPr>
        <w:jc w:val="both"/>
      </w:pPr>
    </w:p>
    <w:p w14:paraId="369C824A" w14:textId="7C998234" w:rsidR="006A69C8" w:rsidRPr="00853843" w:rsidRDefault="006A69C8" w:rsidP="0000426E">
      <w:pPr>
        <w:jc w:val="both"/>
      </w:pPr>
      <w:r w:rsidRPr="00853843">
        <w:t xml:space="preserve">Other parts of the system mandated the usage of certain patterns as built into used frameworks and libraries. One such pattern was the builder pattern, used chiefly indirectly </w:t>
      </w:r>
      <w:r w:rsidR="002260C9" w:rsidRPr="00853843">
        <w:t>in the creation of the Retrofit client. This client can only be created by a builder exposed by the Retrofit object; therefore, it could not be avoided.</w:t>
      </w:r>
    </w:p>
    <w:p w14:paraId="69349FED" w14:textId="22E8462E" w:rsidR="002260C9" w:rsidRPr="00853843" w:rsidRDefault="002260C9" w:rsidP="0000426E">
      <w:pPr>
        <w:jc w:val="both"/>
      </w:pPr>
    </w:p>
    <w:p w14:paraId="43D90896" w14:textId="6B73AA74" w:rsidR="002260C9" w:rsidRPr="00853843" w:rsidRDefault="002260C9" w:rsidP="0000426E">
      <w:pPr>
        <w:jc w:val="both"/>
      </w:pPr>
      <w:r w:rsidRPr="00853843">
        <w:t xml:space="preserve">Another such pattern was the Thread Pool pattern as implemented by the Android operating system. </w:t>
      </w:r>
      <w:r w:rsidR="007F26B9" w:rsidRPr="00853843">
        <w:t xml:space="preserve">The operating system has a special thread pool such as generating a UI thread, background (also called worker) threads, and possibly others. This is built into the Android </w:t>
      </w:r>
      <w:r w:rsidR="00220F7D" w:rsidRPr="00853843">
        <w:t>system;</w:t>
      </w:r>
      <w:r w:rsidR="007F26B9" w:rsidRPr="00853843">
        <w:t xml:space="preserve"> therefore, it also was used.</w:t>
      </w:r>
    </w:p>
    <w:p w14:paraId="00CB4BF7" w14:textId="1DB5011E" w:rsidR="007F26B9" w:rsidRPr="00853843" w:rsidRDefault="007F26B9" w:rsidP="007F26B9">
      <w:pPr>
        <w:pStyle w:val="Cmsor3"/>
      </w:pPr>
      <w:r w:rsidRPr="00853843">
        <w:lastRenderedPageBreak/>
        <w:t>UI design</w:t>
      </w:r>
    </w:p>
    <w:p w14:paraId="43F89BD0" w14:textId="6D8793B9" w:rsidR="007F26B9" w:rsidRDefault="00B40184" w:rsidP="007F26B9">
      <w:r>
        <w:t xml:space="preserve">During UI design, two main goals were defined. First, simplicity, to ensure that no detailed user guides are required to be able to use the system to the fullest. Second, accessibility, to ensure that users with certain disabilities (such as being sight-impaired) are also able to use the system without additional difficulties. Besides these goals, the main objective of course was to deliver a high-quality user experience in such a format. </w:t>
      </w:r>
    </w:p>
    <w:p w14:paraId="76B71255" w14:textId="16E97D7B" w:rsidR="00B40184" w:rsidRDefault="00B40184" w:rsidP="007F26B9"/>
    <w:p w14:paraId="167F99EC" w14:textId="0197AC29" w:rsidR="00B40184" w:rsidRDefault="00B40184" w:rsidP="007F26B9">
      <w:r w:rsidRPr="00B40184">
        <w:t>UI designer Bogdan Mezei has be</w:t>
      </w:r>
      <w:r>
        <w:t xml:space="preserve">en the principal force behind the initial creation of designs, with all three team members implementing these. These designs were simple yet effective, covering all functionalities that were to be implemented in the release version. After verification and UX testing of these designs, the following designs were adopted: </w:t>
      </w:r>
    </w:p>
    <w:p w14:paraId="32B44D07" w14:textId="49FBDEDC" w:rsidR="00B40184" w:rsidRDefault="00B40184" w:rsidP="007F26B9"/>
    <w:p w14:paraId="5EA170AE" w14:textId="4C86E53F" w:rsidR="00B40184" w:rsidRPr="00B40184" w:rsidRDefault="00B40184" w:rsidP="007F26B9">
      <w:r>
        <w:rPr>
          <w:noProof/>
        </w:rPr>
        <w:drawing>
          <wp:inline distT="0" distB="0" distL="0" distR="0" wp14:anchorId="6E158444" wp14:editId="6F8BAD59">
            <wp:extent cx="5400040" cy="3607435"/>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ép 3"/>
                    <pic:cNvPicPr/>
                  </pic:nvPicPr>
                  <pic:blipFill>
                    <a:blip r:embed="rId15">
                      <a:extLst>
                        <a:ext uri="{28A0092B-C50C-407E-A947-70E740481C1C}">
                          <a14:useLocalDpi xmlns:a14="http://schemas.microsoft.com/office/drawing/2010/main" val="0"/>
                        </a:ext>
                      </a:extLst>
                    </a:blip>
                    <a:stretch>
                      <a:fillRect/>
                    </a:stretch>
                  </pic:blipFill>
                  <pic:spPr>
                    <a:xfrm>
                      <a:off x="0" y="0"/>
                      <a:ext cx="5400040" cy="3607435"/>
                    </a:xfrm>
                    <a:prstGeom prst="rect">
                      <a:avLst/>
                    </a:prstGeom>
                  </pic:spPr>
                </pic:pic>
              </a:graphicData>
            </a:graphic>
          </wp:inline>
        </w:drawing>
      </w:r>
    </w:p>
    <w:p w14:paraId="6D5EC798" w14:textId="5E899A8A" w:rsidR="0015223D" w:rsidRDefault="0015223D" w:rsidP="0000426E">
      <w:pPr>
        <w:jc w:val="both"/>
      </w:pPr>
    </w:p>
    <w:p w14:paraId="5FFA8D27" w14:textId="6E43ECBC" w:rsidR="00B40184" w:rsidRPr="00B40184" w:rsidRDefault="00B40184" w:rsidP="0000426E">
      <w:pPr>
        <w:jc w:val="both"/>
      </w:pPr>
      <w:r>
        <w:t>These were used as a base when implementing the UIs in Android Studio.</w:t>
      </w:r>
    </w:p>
    <w:p w14:paraId="74823E59" w14:textId="29BAFE07" w:rsidR="0000426E" w:rsidRPr="00853843" w:rsidRDefault="0000426E">
      <w:pPr>
        <w:spacing w:after="160" w:line="259" w:lineRule="auto"/>
      </w:pPr>
      <w:r w:rsidRPr="00853843">
        <w:br w:type="page"/>
      </w:r>
    </w:p>
    <w:p w14:paraId="3065FFDF" w14:textId="77777777" w:rsidR="0000426E" w:rsidRPr="00853843" w:rsidRDefault="0000426E" w:rsidP="0000426E">
      <w:pPr>
        <w:pStyle w:val="Cmsor1"/>
      </w:pPr>
      <w:bookmarkStart w:id="8" w:name="_Toc490902154"/>
      <w:bookmarkStart w:id="9" w:name="_Toc18659746"/>
      <w:r w:rsidRPr="00853843">
        <w:lastRenderedPageBreak/>
        <w:t>Implementation</w:t>
      </w:r>
      <w:bookmarkEnd w:id="8"/>
      <w:bookmarkEnd w:id="9"/>
    </w:p>
    <w:p w14:paraId="1FF6395E" w14:textId="53FCCA89" w:rsidR="004B643A" w:rsidRPr="00853843" w:rsidRDefault="004B643A" w:rsidP="004B643A">
      <w:pPr>
        <w:pStyle w:val="Cmsor2"/>
      </w:pPr>
      <w:r w:rsidRPr="00853843">
        <w:t>Android team</w:t>
      </w:r>
    </w:p>
    <w:p w14:paraId="34FED58F" w14:textId="38C9A4D3" w:rsidR="004B643A" w:rsidRDefault="00110089" w:rsidP="00110089">
      <w:pPr>
        <w:pStyle w:val="Szvegtrzs"/>
        <w:jc w:val="right"/>
        <w:rPr>
          <w:rFonts w:ascii="Arial" w:hAnsi="Arial" w:cs="Arial"/>
          <w:sz w:val="22"/>
          <w:szCs w:val="22"/>
          <w:lang w:val="en-GB"/>
        </w:rPr>
      </w:pPr>
      <w:r>
        <w:rPr>
          <w:rFonts w:ascii="Arial" w:hAnsi="Arial" w:cs="Arial"/>
          <w:sz w:val="22"/>
          <w:szCs w:val="22"/>
          <w:lang w:val="en-GB"/>
        </w:rPr>
        <w:t>Kristóf Lénárd</w:t>
      </w:r>
    </w:p>
    <w:p w14:paraId="1F5AC58A" w14:textId="77777777" w:rsidR="00110089" w:rsidRPr="00853843" w:rsidRDefault="00110089" w:rsidP="00110089">
      <w:pPr>
        <w:pStyle w:val="Szvegtrzs"/>
        <w:jc w:val="right"/>
        <w:rPr>
          <w:rFonts w:ascii="Arial" w:hAnsi="Arial" w:cs="Arial"/>
          <w:sz w:val="22"/>
          <w:szCs w:val="22"/>
          <w:lang w:val="en-GB"/>
        </w:rPr>
      </w:pPr>
    </w:p>
    <w:p w14:paraId="5B8665EB" w14:textId="4E5F07D2" w:rsidR="004B643A" w:rsidRPr="00853843" w:rsidRDefault="004B643A" w:rsidP="0000426E">
      <w:pPr>
        <w:pStyle w:val="Szvegtrzs"/>
        <w:rPr>
          <w:rFonts w:ascii="Arial" w:hAnsi="Arial" w:cs="Arial"/>
          <w:sz w:val="22"/>
          <w:szCs w:val="22"/>
          <w:lang w:val="en-GB"/>
        </w:rPr>
      </w:pPr>
      <w:r w:rsidRPr="00853843">
        <w:rPr>
          <w:rFonts w:ascii="Arial" w:hAnsi="Arial" w:cs="Arial"/>
          <w:sz w:val="22"/>
          <w:szCs w:val="22"/>
          <w:lang w:val="en-GB"/>
        </w:rPr>
        <w:t xml:space="preserve">During the implementation of the designs for the Android client app, portability and user experience were prioritised to deliver a client application that is not only adaptable, but also easily usable. To achieve this, the implementation followed the </w:t>
      </w:r>
      <w:r w:rsidR="00853843" w:rsidRPr="00853843">
        <w:rPr>
          <w:rFonts w:ascii="Arial" w:hAnsi="Arial" w:cs="Arial"/>
          <w:sz w:val="22"/>
          <w:szCs w:val="22"/>
          <w:lang w:val="en-GB"/>
        </w:rPr>
        <w:t>recommended approaches by the Android developers.</w:t>
      </w:r>
    </w:p>
    <w:p w14:paraId="2EBBE3B9" w14:textId="791C0147" w:rsidR="00853843" w:rsidRPr="00853843" w:rsidRDefault="00853843" w:rsidP="0000426E">
      <w:pPr>
        <w:pStyle w:val="Szvegtrzs"/>
        <w:rPr>
          <w:rFonts w:ascii="Arial" w:hAnsi="Arial" w:cs="Arial"/>
          <w:sz w:val="22"/>
          <w:szCs w:val="22"/>
          <w:lang w:val="en-GB"/>
        </w:rPr>
      </w:pPr>
    </w:p>
    <w:p w14:paraId="4269EF2A" w14:textId="71E4596D" w:rsidR="00853843" w:rsidRPr="00853843" w:rsidRDefault="00853843" w:rsidP="0000426E">
      <w:pPr>
        <w:pStyle w:val="Szvegtrzs"/>
        <w:rPr>
          <w:rFonts w:ascii="Arial" w:hAnsi="Arial" w:cs="Arial"/>
          <w:sz w:val="22"/>
          <w:szCs w:val="22"/>
          <w:lang w:val="en-GB"/>
        </w:rPr>
      </w:pPr>
      <w:r w:rsidRPr="00853843">
        <w:rPr>
          <w:rFonts w:ascii="Arial" w:hAnsi="Arial" w:cs="Arial"/>
          <w:sz w:val="22"/>
          <w:szCs w:val="22"/>
          <w:lang w:val="en-GB"/>
        </w:rPr>
        <w:t xml:space="preserve">Certain non-core libraries were used to facilitate development. These were the Retrofit library for Web communication, the Room library for local persistence, and the Anychart library for visualizations within the user interface. </w:t>
      </w:r>
    </w:p>
    <w:p w14:paraId="6047A63A" w14:textId="37C0F42F" w:rsidR="00853843" w:rsidRPr="00853843" w:rsidRDefault="00853843" w:rsidP="0000426E">
      <w:pPr>
        <w:pStyle w:val="Szvegtrzs"/>
        <w:rPr>
          <w:rFonts w:ascii="Arial" w:hAnsi="Arial" w:cs="Arial"/>
          <w:sz w:val="22"/>
          <w:szCs w:val="22"/>
          <w:lang w:val="en-GB"/>
        </w:rPr>
      </w:pPr>
    </w:p>
    <w:p w14:paraId="0064853F" w14:textId="0975721A" w:rsidR="00853843" w:rsidRPr="00853843" w:rsidRDefault="00853843" w:rsidP="0000426E">
      <w:pPr>
        <w:pStyle w:val="Szvegtrzs"/>
        <w:rPr>
          <w:rFonts w:ascii="Arial" w:hAnsi="Arial" w:cs="Arial"/>
          <w:sz w:val="22"/>
          <w:szCs w:val="22"/>
          <w:lang w:val="en-GB"/>
        </w:rPr>
      </w:pPr>
      <w:r w:rsidRPr="00853843">
        <w:rPr>
          <w:rFonts w:ascii="Arial" w:hAnsi="Arial" w:cs="Arial"/>
          <w:sz w:val="22"/>
          <w:szCs w:val="22"/>
          <w:lang w:val="en-GB"/>
        </w:rPr>
        <w:t>The implementation of the code began with the development of core classes and interfaces. These were the MainActivity, which is the wrapper class for the UI, the web client connection, to ensure that the system is compatible with the Web API, and the model classes.</w:t>
      </w:r>
    </w:p>
    <w:p w14:paraId="677165A3" w14:textId="04550013" w:rsidR="00853843" w:rsidRPr="00853843" w:rsidRDefault="00853843" w:rsidP="0000426E">
      <w:pPr>
        <w:pStyle w:val="Szvegtrzs"/>
        <w:rPr>
          <w:rFonts w:ascii="Arial" w:hAnsi="Arial" w:cs="Arial"/>
          <w:sz w:val="22"/>
          <w:szCs w:val="22"/>
          <w:lang w:val="en-GB"/>
        </w:rPr>
      </w:pPr>
    </w:p>
    <w:p w14:paraId="4BF094EB" w14:textId="2F8240B8" w:rsidR="00853843" w:rsidRPr="00853843" w:rsidRDefault="00853843" w:rsidP="0000426E">
      <w:pPr>
        <w:pStyle w:val="Szvegtrzs"/>
        <w:rPr>
          <w:rFonts w:ascii="Arial" w:hAnsi="Arial" w:cs="Arial"/>
          <w:sz w:val="22"/>
          <w:szCs w:val="22"/>
          <w:lang w:val="en-GB"/>
        </w:rPr>
      </w:pPr>
      <w:r w:rsidRPr="00853843">
        <w:rPr>
          <w:rFonts w:ascii="Arial" w:hAnsi="Arial" w:cs="Arial"/>
          <w:sz w:val="22"/>
          <w:szCs w:val="22"/>
          <w:lang w:val="en-GB"/>
        </w:rPr>
        <w:t>On opening the application, besides the mandatory preliminary setup (which is performed by the Android framework), the first method to run is the MainActivity’s onCreate method. This sets up two core parts of the system: a part of the local persistence</w:t>
      </w:r>
      <w:r w:rsidR="009E0928">
        <w:rPr>
          <w:rFonts w:ascii="Arial" w:hAnsi="Arial" w:cs="Arial"/>
          <w:sz w:val="22"/>
          <w:szCs w:val="22"/>
          <w:lang w:val="en-GB"/>
        </w:rPr>
        <w:t xml:space="preserve"> (the part responsible for storing user data locally)</w:t>
      </w:r>
      <w:r w:rsidRPr="00853843">
        <w:rPr>
          <w:rFonts w:ascii="Arial" w:hAnsi="Arial" w:cs="Arial"/>
          <w:sz w:val="22"/>
          <w:szCs w:val="22"/>
          <w:lang w:val="en-GB"/>
        </w:rPr>
        <w:t>, and the intrasystem navigation.</w:t>
      </w:r>
    </w:p>
    <w:p w14:paraId="2192C78A" w14:textId="16FDC7A9" w:rsidR="00853843" w:rsidRPr="00853843" w:rsidRDefault="00853843" w:rsidP="0000426E">
      <w:pPr>
        <w:pStyle w:val="Szvegtrzs"/>
        <w:rPr>
          <w:rFonts w:ascii="Arial" w:hAnsi="Arial" w:cs="Arial"/>
          <w:sz w:val="22"/>
          <w:szCs w:val="22"/>
          <w:lang w:val="en-GB"/>
        </w:rPr>
      </w:pPr>
    </w:p>
    <w:p w14:paraId="4AC3B37E" w14:textId="519A25DC" w:rsidR="00853843" w:rsidRPr="00853843" w:rsidRDefault="00853843" w:rsidP="0085384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A9B7C6"/>
          <w:sz w:val="20"/>
          <w:lang w:eastAsia="hu-HU"/>
        </w:rPr>
      </w:pPr>
      <w:r w:rsidRPr="00853843">
        <w:rPr>
          <w:rFonts w:ascii="Consolas" w:eastAsia="Times New Roman" w:hAnsi="Consolas" w:cs="Courier New"/>
          <w:color w:val="BBB529"/>
          <w:sz w:val="20"/>
          <w:lang w:eastAsia="hu-HU"/>
        </w:rPr>
        <w:t>@Override</w:t>
      </w:r>
      <w:r w:rsidRPr="00853843">
        <w:rPr>
          <w:rFonts w:ascii="Consolas" w:eastAsia="Times New Roman" w:hAnsi="Consolas" w:cs="Courier New"/>
          <w:color w:val="BBB529"/>
          <w:sz w:val="20"/>
          <w:lang w:eastAsia="hu-HU"/>
        </w:rPr>
        <w:br/>
      </w:r>
      <w:r w:rsidRPr="00853843">
        <w:rPr>
          <w:rFonts w:ascii="Consolas" w:eastAsia="Times New Roman" w:hAnsi="Consolas" w:cs="Courier New"/>
          <w:color w:val="CC7832"/>
          <w:sz w:val="20"/>
          <w:lang w:eastAsia="hu-HU"/>
        </w:rPr>
        <w:t xml:space="preserve">protected void </w:t>
      </w:r>
      <w:r w:rsidRPr="00853843">
        <w:rPr>
          <w:rFonts w:ascii="Consolas" w:eastAsia="Times New Roman" w:hAnsi="Consolas" w:cs="Courier New"/>
          <w:color w:val="FFC66D"/>
          <w:sz w:val="20"/>
          <w:lang w:eastAsia="hu-HU"/>
        </w:rPr>
        <w:t>onCreate</w:t>
      </w:r>
      <w:r w:rsidRPr="00853843">
        <w:rPr>
          <w:rFonts w:ascii="Consolas" w:eastAsia="Times New Roman" w:hAnsi="Consolas" w:cs="Courier New"/>
          <w:color w:val="A9B7C6"/>
          <w:sz w:val="20"/>
          <w:lang w:eastAsia="hu-HU"/>
        </w:rPr>
        <w:t xml:space="preserve">(Bundle </w:t>
      </w:r>
      <w:proofErr w:type="spellStart"/>
      <w:r w:rsidRPr="00853843">
        <w:rPr>
          <w:rFonts w:ascii="Consolas" w:eastAsia="Times New Roman" w:hAnsi="Consolas" w:cs="Courier New"/>
          <w:color w:val="A9B7C6"/>
          <w:sz w:val="20"/>
          <w:lang w:eastAsia="hu-HU"/>
        </w:rPr>
        <w:t>savedInstanceState</w:t>
      </w:r>
      <w:proofErr w:type="spellEnd"/>
      <w:r w:rsidRPr="00853843">
        <w:rPr>
          <w:rFonts w:ascii="Consolas" w:eastAsia="Times New Roman" w:hAnsi="Consolas" w:cs="Courier New"/>
          <w:color w:val="A9B7C6"/>
          <w:sz w:val="20"/>
          <w:lang w:eastAsia="hu-HU"/>
        </w:rPr>
        <w:t>) {</w:t>
      </w:r>
      <w:r w:rsidRPr="00853843">
        <w:rPr>
          <w:rFonts w:ascii="Consolas" w:eastAsia="Times New Roman" w:hAnsi="Consolas" w:cs="Courier New"/>
          <w:color w:val="A9B7C6"/>
          <w:sz w:val="20"/>
          <w:lang w:eastAsia="hu-HU"/>
        </w:rPr>
        <w:br/>
        <w:t xml:space="preserve">    </w:t>
      </w:r>
      <w:proofErr w:type="spellStart"/>
      <w:r w:rsidRPr="00853843">
        <w:rPr>
          <w:rFonts w:ascii="Consolas" w:eastAsia="Times New Roman" w:hAnsi="Consolas" w:cs="Courier New"/>
          <w:color w:val="CC7832"/>
          <w:sz w:val="20"/>
          <w:lang w:eastAsia="hu-HU"/>
        </w:rPr>
        <w:t>super</w:t>
      </w:r>
      <w:r w:rsidRPr="00853843">
        <w:rPr>
          <w:rFonts w:ascii="Consolas" w:eastAsia="Times New Roman" w:hAnsi="Consolas" w:cs="Courier New"/>
          <w:color w:val="A9B7C6"/>
          <w:sz w:val="20"/>
          <w:lang w:eastAsia="hu-HU"/>
        </w:rPr>
        <w:t>.onCreate</w:t>
      </w:r>
      <w:proofErr w:type="spellEnd"/>
      <w:r w:rsidRPr="00853843">
        <w:rPr>
          <w:rFonts w:ascii="Consolas" w:eastAsia="Times New Roman" w:hAnsi="Consolas" w:cs="Courier New"/>
          <w:color w:val="A9B7C6"/>
          <w:sz w:val="20"/>
          <w:lang w:eastAsia="hu-HU"/>
        </w:rPr>
        <w:t>(</w:t>
      </w:r>
      <w:proofErr w:type="spellStart"/>
      <w:r w:rsidRPr="00853843">
        <w:rPr>
          <w:rFonts w:ascii="Consolas" w:eastAsia="Times New Roman" w:hAnsi="Consolas" w:cs="Courier New"/>
          <w:color w:val="A9B7C6"/>
          <w:sz w:val="20"/>
          <w:lang w:eastAsia="hu-HU"/>
        </w:rPr>
        <w:t>savedInstanceState</w:t>
      </w:r>
      <w:proofErr w:type="spellEnd"/>
      <w:r w:rsidRPr="00853843">
        <w:rPr>
          <w:rFonts w:ascii="Consolas" w:eastAsia="Times New Roman" w:hAnsi="Consolas" w:cs="Courier New"/>
          <w:color w:val="A9B7C6"/>
          <w:sz w:val="20"/>
          <w:lang w:eastAsia="hu-HU"/>
        </w:rPr>
        <w:t>)</w:t>
      </w:r>
      <w:r w:rsidRPr="00853843">
        <w:rPr>
          <w:rFonts w:ascii="Consolas" w:eastAsia="Times New Roman" w:hAnsi="Consolas" w:cs="Courier New"/>
          <w:color w:val="CC7832"/>
          <w:sz w:val="20"/>
          <w:lang w:eastAsia="hu-HU"/>
        </w:rPr>
        <w:t>;</w:t>
      </w:r>
      <w:r w:rsidRPr="00853843">
        <w:rPr>
          <w:rFonts w:ascii="Consolas" w:eastAsia="Times New Roman" w:hAnsi="Consolas" w:cs="Courier New"/>
          <w:color w:val="CC7832"/>
          <w:sz w:val="20"/>
          <w:lang w:eastAsia="hu-HU"/>
        </w:rPr>
        <w:br/>
        <w:t xml:space="preserve">    </w:t>
      </w:r>
      <w:proofErr w:type="spellStart"/>
      <w:r w:rsidRPr="00853843">
        <w:rPr>
          <w:rFonts w:ascii="Consolas" w:eastAsia="Times New Roman" w:hAnsi="Consolas" w:cs="Courier New"/>
          <w:color w:val="A9B7C6"/>
          <w:sz w:val="20"/>
          <w:lang w:eastAsia="hu-HU"/>
        </w:rPr>
        <w:t>setContentView</w:t>
      </w:r>
      <w:proofErr w:type="spellEnd"/>
      <w:r w:rsidRPr="00853843">
        <w:rPr>
          <w:rFonts w:ascii="Consolas" w:eastAsia="Times New Roman" w:hAnsi="Consolas" w:cs="Courier New"/>
          <w:color w:val="A9B7C6"/>
          <w:sz w:val="20"/>
          <w:lang w:eastAsia="hu-HU"/>
        </w:rPr>
        <w:t>(</w:t>
      </w:r>
      <w:proofErr w:type="spellStart"/>
      <w:r w:rsidRPr="00853843">
        <w:rPr>
          <w:rFonts w:ascii="Consolas" w:eastAsia="Times New Roman" w:hAnsi="Consolas" w:cs="Courier New"/>
          <w:color w:val="A9B7C6"/>
          <w:sz w:val="20"/>
          <w:lang w:eastAsia="hu-HU"/>
        </w:rPr>
        <w:t>R.layout.</w:t>
      </w:r>
      <w:r w:rsidRPr="00853843">
        <w:rPr>
          <w:rFonts w:ascii="Consolas" w:eastAsia="Times New Roman" w:hAnsi="Consolas" w:cs="Courier New"/>
          <w:i/>
          <w:iCs/>
          <w:color w:val="9876AA"/>
          <w:sz w:val="20"/>
          <w:lang w:eastAsia="hu-HU"/>
        </w:rPr>
        <w:t>activity_main</w:t>
      </w:r>
      <w:proofErr w:type="spellEnd"/>
      <w:r w:rsidRPr="00853843">
        <w:rPr>
          <w:rFonts w:ascii="Consolas" w:eastAsia="Times New Roman" w:hAnsi="Consolas" w:cs="Courier New"/>
          <w:color w:val="A9B7C6"/>
          <w:sz w:val="20"/>
          <w:lang w:eastAsia="hu-HU"/>
        </w:rPr>
        <w:t>)</w:t>
      </w:r>
      <w:r w:rsidRPr="00853843">
        <w:rPr>
          <w:rFonts w:ascii="Consolas" w:eastAsia="Times New Roman" w:hAnsi="Consolas" w:cs="Courier New"/>
          <w:color w:val="CC7832"/>
          <w:sz w:val="20"/>
          <w:lang w:eastAsia="hu-HU"/>
        </w:rPr>
        <w:t>;</w:t>
      </w:r>
      <w:r w:rsidRPr="00853843">
        <w:rPr>
          <w:rFonts w:ascii="Consolas" w:eastAsia="Times New Roman" w:hAnsi="Consolas" w:cs="Courier New"/>
          <w:color w:val="CC7832"/>
          <w:sz w:val="20"/>
          <w:lang w:eastAsia="hu-HU"/>
        </w:rPr>
        <w:br/>
      </w:r>
      <w:r w:rsidRPr="00853843">
        <w:rPr>
          <w:rFonts w:ascii="Consolas" w:eastAsia="Times New Roman" w:hAnsi="Consolas" w:cs="Courier New"/>
          <w:color w:val="CC7832"/>
          <w:sz w:val="20"/>
          <w:lang w:eastAsia="hu-HU"/>
        </w:rPr>
        <w:br/>
        <w:t xml:space="preserve">    </w:t>
      </w:r>
      <w:proofErr w:type="spellStart"/>
      <w:r w:rsidRPr="00853843">
        <w:rPr>
          <w:rFonts w:ascii="Consolas" w:eastAsia="Times New Roman" w:hAnsi="Consolas" w:cs="Courier New"/>
          <w:color w:val="A9B7C6"/>
          <w:sz w:val="20"/>
          <w:lang w:eastAsia="hu-HU"/>
        </w:rPr>
        <w:t>AppData.</w:t>
      </w:r>
      <w:r w:rsidRPr="00853843">
        <w:rPr>
          <w:rFonts w:ascii="Consolas" w:eastAsia="Times New Roman" w:hAnsi="Consolas" w:cs="Courier New"/>
          <w:i/>
          <w:iCs/>
          <w:color w:val="A9B7C6"/>
          <w:sz w:val="20"/>
          <w:lang w:eastAsia="hu-HU"/>
        </w:rPr>
        <w:t>setup</w:t>
      </w:r>
      <w:proofErr w:type="spellEnd"/>
      <w:r w:rsidRPr="00853843">
        <w:rPr>
          <w:rFonts w:ascii="Consolas" w:eastAsia="Times New Roman" w:hAnsi="Consolas" w:cs="Courier New"/>
          <w:color w:val="A9B7C6"/>
          <w:sz w:val="20"/>
          <w:lang w:eastAsia="hu-HU"/>
        </w:rPr>
        <w:t>(</w:t>
      </w:r>
      <w:r w:rsidRPr="00853843">
        <w:rPr>
          <w:rFonts w:ascii="Consolas" w:eastAsia="Times New Roman" w:hAnsi="Consolas" w:cs="Courier New"/>
          <w:color w:val="CC7832"/>
          <w:sz w:val="20"/>
          <w:lang w:eastAsia="hu-HU"/>
        </w:rPr>
        <w:t>this</w:t>
      </w:r>
      <w:r w:rsidRPr="00853843">
        <w:rPr>
          <w:rFonts w:ascii="Consolas" w:eastAsia="Times New Roman" w:hAnsi="Consolas" w:cs="Courier New"/>
          <w:color w:val="A9B7C6"/>
          <w:sz w:val="20"/>
          <w:lang w:eastAsia="hu-HU"/>
        </w:rPr>
        <w:t>)</w:t>
      </w:r>
      <w:r w:rsidRPr="00853843">
        <w:rPr>
          <w:rFonts w:ascii="Consolas" w:eastAsia="Times New Roman" w:hAnsi="Consolas" w:cs="Courier New"/>
          <w:color w:val="CC7832"/>
          <w:sz w:val="20"/>
          <w:lang w:eastAsia="hu-HU"/>
        </w:rPr>
        <w:t>;</w:t>
      </w:r>
      <w:r w:rsidRPr="00853843">
        <w:rPr>
          <w:rFonts w:ascii="Consolas" w:eastAsia="Times New Roman" w:hAnsi="Consolas" w:cs="Courier New"/>
          <w:color w:val="CC7832"/>
          <w:sz w:val="20"/>
          <w:lang w:eastAsia="hu-HU"/>
        </w:rPr>
        <w:br/>
      </w:r>
      <w:r w:rsidRPr="00853843">
        <w:rPr>
          <w:rFonts w:ascii="Consolas" w:eastAsia="Times New Roman" w:hAnsi="Consolas" w:cs="Courier New"/>
          <w:color w:val="CC7832"/>
          <w:sz w:val="20"/>
          <w:lang w:eastAsia="hu-HU"/>
        </w:rPr>
        <w:br/>
        <w:t xml:space="preserve">    </w:t>
      </w:r>
      <w:r w:rsidRPr="00853843">
        <w:rPr>
          <w:rFonts w:ascii="Consolas" w:eastAsia="Times New Roman" w:hAnsi="Consolas" w:cs="Courier New"/>
          <w:color w:val="808080"/>
          <w:sz w:val="20"/>
          <w:lang w:eastAsia="hu-HU"/>
        </w:rPr>
        <w:t>//Bottom Navigation Bar</w:t>
      </w:r>
      <w:r w:rsidRPr="00853843">
        <w:rPr>
          <w:rFonts w:ascii="Consolas" w:eastAsia="Times New Roman" w:hAnsi="Consolas" w:cs="Courier New"/>
          <w:color w:val="808080"/>
          <w:sz w:val="20"/>
          <w:lang w:eastAsia="hu-HU"/>
        </w:rPr>
        <w:br/>
        <w:t xml:space="preserve">    </w:t>
      </w:r>
      <w:proofErr w:type="spellStart"/>
      <w:r w:rsidRPr="00853843">
        <w:rPr>
          <w:rFonts w:ascii="Consolas" w:eastAsia="Times New Roman" w:hAnsi="Consolas" w:cs="Courier New"/>
          <w:color w:val="9876AA"/>
          <w:sz w:val="20"/>
          <w:lang w:eastAsia="hu-HU"/>
        </w:rPr>
        <w:t>bottomNavigationView</w:t>
      </w:r>
      <w:proofErr w:type="spellEnd"/>
      <w:r w:rsidRPr="00853843">
        <w:rPr>
          <w:rFonts w:ascii="Consolas" w:eastAsia="Times New Roman" w:hAnsi="Consolas" w:cs="Courier New"/>
          <w:color w:val="9876AA"/>
          <w:sz w:val="20"/>
          <w:lang w:eastAsia="hu-HU"/>
        </w:rPr>
        <w:t xml:space="preserve"> </w:t>
      </w:r>
      <w:r w:rsidRPr="00853843">
        <w:rPr>
          <w:rFonts w:ascii="Consolas" w:eastAsia="Times New Roman" w:hAnsi="Consolas" w:cs="Courier New"/>
          <w:color w:val="A9B7C6"/>
          <w:sz w:val="20"/>
          <w:lang w:eastAsia="hu-HU"/>
        </w:rPr>
        <w:t>= (</w:t>
      </w:r>
      <w:proofErr w:type="spellStart"/>
      <w:r w:rsidRPr="00853843">
        <w:rPr>
          <w:rFonts w:ascii="Consolas" w:eastAsia="Times New Roman" w:hAnsi="Consolas" w:cs="Courier New"/>
          <w:color w:val="A9B7C6"/>
          <w:sz w:val="20"/>
          <w:lang w:eastAsia="hu-HU"/>
        </w:rPr>
        <w:t>BottomNavigationView</w:t>
      </w:r>
      <w:proofErr w:type="spellEnd"/>
      <w:r w:rsidRPr="00853843">
        <w:rPr>
          <w:rFonts w:ascii="Consolas" w:eastAsia="Times New Roman" w:hAnsi="Consolas" w:cs="Courier New"/>
          <w:color w:val="A9B7C6"/>
          <w:sz w:val="20"/>
          <w:lang w:eastAsia="hu-HU"/>
        </w:rPr>
        <w:t xml:space="preserve">) </w:t>
      </w:r>
      <w:proofErr w:type="spellStart"/>
      <w:r w:rsidRPr="00853843">
        <w:rPr>
          <w:rFonts w:ascii="Consolas" w:eastAsia="Times New Roman" w:hAnsi="Consolas" w:cs="Courier New"/>
          <w:color w:val="A9B7C6"/>
          <w:sz w:val="20"/>
          <w:lang w:eastAsia="hu-HU"/>
        </w:rPr>
        <w:t>findViewById</w:t>
      </w:r>
      <w:proofErr w:type="spellEnd"/>
      <w:r w:rsidRPr="00853843">
        <w:rPr>
          <w:rFonts w:ascii="Consolas" w:eastAsia="Times New Roman" w:hAnsi="Consolas" w:cs="Courier New"/>
          <w:color w:val="A9B7C6"/>
          <w:sz w:val="20"/>
          <w:lang w:eastAsia="hu-HU"/>
        </w:rPr>
        <w:t>(</w:t>
      </w:r>
      <w:proofErr w:type="spellStart"/>
      <w:r w:rsidRPr="00853843">
        <w:rPr>
          <w:rFonts w:ascii="Consolas" w:eastAsia="Times New Roman" w:hAnsi="Consolas" w:cs="Courier New"/>
          <w:color w:val="A9B7C6"/>
          <w:sz w:val="20"/>
          <w:lang w:eastAsia="hu-HU"/>
        </w:rPr>
        <w:t>R.id.</w:t>
      </w:r>
      <w:r w:rsidRPr="00853843">
        <w:rPr>
          <w:rFonts w:ascii="Consolas" w:eastAsia="Times New Roman" w:hAnsi="Consolas" w:cs="Courier New"/>
          <w:i/>
          <w:iCs/>
          <w:color w:val="9876AA"/>
          <w:sz w:val="20"/>
          <w:lang w:eastAsia="hu-HU"/>
        </w:rPr>
        <w:t>bottomNavigationView</w:t>
      </w:r>
      <w:proofErr w:type="spellEnd"/>
      <w:r w:rsidRPr="00853843">
        <w:rPr>
          <w:rFonts w:ascii="Consolas" w:eastAsia="Times New Roman" w:hAnsi="Consolas" w:cs="Courier New"/>
          <w:color w:val="A9B7C6"/>
          <w:sz w:val="20"/>
          <w:lang w:eastAsia="hu-HU"/>
        </w:rPr>
        <w:t>)</w:t>
      </w:r>
      <w:r w:rsidRPr="00853843">
        <w:rPr>
          <w:rFonts w:ascii="Consolas" w:eastAsia="Times New Roman" w:hAnsi="Consolas" w:cs="Courier New"/>
          <w:color w:val="CC7832"/>
          <w:sz w:val="20"/>
          <w:lang w:eastAsia="hu-HU"/>
        </w:rPr>
        <w:t>;</w:t>
      </w:r>
      <w:r w:rsidRPr="00853843">
        <w:rPr>
          <w:rFonts w:ascii="Consolas" w:eastAsia="Times New Roman" w:hAnsi="Consolas" w:cs="Courier New"/>
          <w:color w:val="808080"/>
          <w:sz w:val="20"/>
          <w:lang w:eastAsia="hu-HU"/>
        </w:rPr>
        <w:br/>
        <w:t xml:space="preserve">    </w:t>
      </w:r>
      <w:proofErr w:type="spellStart"/>
      <w:r w:rsidRPr="00853843">
        <w:rPr>
          <w:rFonts w:ascii="Consolas" w:eastAsia="Times New Roman" w:hAnsi="Consolas" w:cs="Courier New"/>
          <w:color w:val="9876AA"/>
          <w:sz w:val="20"/>
          <w:lang w:eastAsia="hu-HU"/>
        </w:rPr>
        <w:t>bottomNavigationView</w:t>
      </w:r>
      <w:r w:rsidRPr="00853843">
        <w:rPr>
          <w:rFonts w:ascii="Consolas" w:eastAsia="Times New Roman" w:hAnsi="Consolas" w:cs="Courier New"/>
          <w:color w:val="A9B7C6"/>
          <w:sz w:val="20"/>
          <w:lang w:eastAsia="hu-HU"/>
        </w:rPr>
        <w:t>.setVisibility</w:t>
      </w:r>
      <w:proofErr w:type="spellEnd"/>
      <w:r w:rsidRPr="00853843">
        <w:rPr>
          <w:rFonts w:ascii="Consolas" w:eastAsia="Times New Roman" w:hAnsi="Consolas" w:cs="Courier New"/>
          <w:color w:val="A9B7C6"/>
          <w:sz w:val="20"/>
          <w:lang w:eastAsia="hu-HU"/>
        </w:rPr>
        <w:t>(</w:t>
      </w:r>
      <w:proofErr w:type="spellStart"/>
      <w:r w:rsidRPr="00853843">
        <w:rPr>
          <w:rFonts w:ascii="Consolas" w:eastAsia="Times New Roman" w:hAnsi="Consolas" w:cs="Courier New"/>
          <w:color w:val="A9B7C6"/>
          <w:sz w:val="20"/>
          <w:lang w:eastAsia="hu-HU"/>
        </w:rPr>
        <w:t>View.</w:t>
      </w:r>
      <w:r w:rsidRPr="00853843">
        <w:rPr>
          <w:rFonts w:ascii="Consolas" w:eastAsia="Times New Roman" w:hAnsi="Consolas" w:cs="Courier New"/>
          <w:i/>
          <w:iCs/>
          <w:color w:val="9876AA"/>
          <w:sz w:val="20"/>
          <w:lang w:eastAsia="hu-HU"/>
        </w:rPr>
        <w:t>INVISIBLE</w:t>
      </w:r>
      <w:proofErr w:type="spellEnd"/>
      <w:r w:rsidRPr="00853843">
        <w:rPr>
          <w:rFonts w:ascii="Consolas" w:eastAsia="Times New Roman" w:hAnsi="Consolas" w:cs="Courier New"/>
          <w:color w:val="A9B7C6"/>
          <w:sz w:val="20"/>
          <w:lang w:eastAsia="hu-HU"/>
        </w:rPr>
        <w:t>)</w:t>
      </w:r>
      <w:r w:rsidRPr="00853843">
        <w:rPr>
          <w:rFonts w:ascii="Consolas" w:eastAsia="Times New Roman" w:hAnsi="Consolas" w:cs="Courier New"/>
          <w:color w:val="CC7832"/>
          <w:sz w:val="20"/>
          <w:lang w:eastAsia="hu-HU"/>
        </w:rPr>
        <w:t xml:space="preserve">; </w:t>
      </w:r>
      <w:r w:rsidRPr="00853843">
        <w:rPr>
          <w:rFonts w:ascii="Consolas" w:eastAsia="Times New Roman" w:hAnsi="Consolas" w:cs="Courier New"/>
          <w:color w:val="808080"/>
          <w:sz w:val="20"/>
          <w:lang w:eastAsia="hu-HU"/>
        </w:rPr>
        <w:t>//To not see navigation bar on Sign In menu</w:t>
      </w:r>
      <w:r w:rsidRPr="00853843">
        <w:rPr>
          <w:rFonts w:ascii="Consolas" w:eastAsia="Times New Roman" w:hAnsi="Consolas" w:cs="Courier New"/>
          <w:color w:val="808080"/>
          <w:sz w:val="20"/>
          <w:lang w:eastAsia="hu-HU"/>
        </w:rPr>
        <w:br/>
      </w:r>
      <w:r w:rsidRPr="00853843">
        <w:rPr>
          <w:rFonts w:ascii="Consolas" w:eastAsia="Times New Roman" w:hAnsi="Consolas" w:cs="Courier New"/>
          <w:color w:val="808080"/>
          <w:sz w:val="20"/>
          <w:lang w:eastAsia="hu-HU"/>
        </w:rPr>
        <w:br/>
        <w:t xml:space="preserve">    </w:t>
      </w:r>
      <w:proofErr w:type="spellStart"/>
      <w:r w:rsidRPr="00853843">
        <w:rPr>
          <w:rFonts w:ascii="Consolas" w:eastAsia="Times New Roman" w:hAnsi="Consolas" w:cs="Courier New"/>
          <w:color w:val="A9B7C6"/>
          <w:sz w:val="20"/>
          <w:lang w:eastAsia="hu-HU"/>
        </w:rPr>
        <w:t>AppBarConfiguration</w:t>
      </w:r>
      <w:proofErr w:type="spellEnd"/>
      <w:r w:rsidRPr="00853843">
        <w:rPr>
          <w:rFonts w:ascii="Consolas" w:eastAsia="Times New Roman" w:hAnsi="Consolas" w:cs="Courier New"/>
          <w:color w:val="A9B7C6"/>
          <w:sz w:val="20"/>
          <w:lang w:eastAsia="hu-HU"/>
        </w:rPr>
        <w:t xml:space="preserve"> </w:t>
      </w:r>
      <w:proofErr w:type="spellStart"/>
      <w:r w:rsidRPr="00853843">
        <w:rPr>
          <w:rFonts w:ascii="Consolas" w:eastAsia="Times New Roman" w:hAnsi="Consolas" w:cs="Courier New"/>
          <w:color w:val="A9B7C6"/>
          <w:sz w:val="20"/>
          <w:lang w:eastAsia="hu-HU"/>
        </w:rPr>
        <w:t>appBarConfiguration</w:t>
      </w:r>
      <w:proofErr w:type="spellEnd"/>
      <w:r w:rsidRPr="00853843">
        <w:rPr>
          <w:rFonts w:ascii="Consolas" w:eastAsia="Times New Roman" w:hAnsi="Consolas" w:cs="Courier New"/>
          <w:color w:val="A9B7C6"/>
          <w:sz w:val="20"/>
          <w:lang w:eastAsia="hu-HU"/>
        </w:rPr>
        <w:t xml:space="preserve"> = </w:t>
      </w:r>
      <w:r w:rsidRPr="00853843">
        <w:rPr>
          <w:rFonts w:ascii="Consolas" w:eastAsia="Times New Roman" w:hAnsi="Consolas" w:cs="Courier New"/>
          <w:color w:val="CC7832"/>
          <w:sz w:val="20"/>
          <w:lang w:eastAsia="hu-HU"/>
        </w:rPr>
        <w:t xml:space="preserve">new </w:t>
      </w:r>
      <w:proofErr w:type="spellStart"/>
      <w:r w:rsidRPr="00853843">
        <w:rPr>
          <w:rFonts w:ascii="Consolas" w:eastAsia="Times New Roman" w:hAnsi="Consolas" w:cs="Courier New"/>
          <w:color w:val="A9B7C6"/>
          <w:sz w:val="20"/>
          <w:lang w:eastAsia="hu-HU"/>
        </w:rPr>
        <w:t>AppBarConfiguration.Builder</w:t>
      </w:r>
      <w:proofErr w:type="spellEnd"/>
      <w:r w:rsidRPr="00853843">
        <w:rPr>
          <w:rFonts w:ascii="Consolas" w:eastAsia="Times New Roman" w:hAnsi="Consolas" w:cs="Courier New"/>
          <w:color w:val="A9B7C6"/>
          <w:sz w:val="20"/>
          <w:lang w:eastAsia="hu-HU"/>
        </w:rPr>
        <w:t>(</w:t>
      </w:r>
      <w:proofErr w:type="spellStart"/>
      <w:r w:rsidRPr="00853843">
        <w:rPr>
          <w:rFonts w:ascii="Consolas" w:eastAsia="Times New Roman" w:hAnsi="Consolas" w:cs="Courier New"/>
          <w:color w:val="A9B7C6"/>
          <w:sz w:val="20"/>
          <w:lang w:eastAsia="hu-HU"/>
        </w:rPr>
        <w:t>R.id.</w:t>
      </w:r>
      <w:r w:rsidRPr="00853843">
        <w:rPr>
          <w:rFonts w:ascii="Consolas" w:eastAsia="Times New Roman" w:hAnsi="Consolas" w:cs="Courier New"/>
          <w:i/>
          <w:iCs/>
          <w:color w:val="9876AA"/>
          <w:sz w:val="20"/>
          <w:lang w:eastAsia="hu-HU"/>
        </w:rPr>
        <w:t>item_home</w:t>
      </w:r>
      <w:proofErr w:type="spellEnd"/>
      <w:r w:rsidRPr="00853843">
        <w:rPr>
          <w:rFonts w:ascii="Consolas" w:eastAsia="Times New Roman" w:hAnsi="Consolas" w:cs="Courier New"/>
          <w:color w:val="CC7832"/>
          <w:sz w:val="20"/>
          <w:lang w:eastAsia="hu-HU"/>
        </w:rPr>
        <w:t xml:space="preserve">, </w:t>
      </w:r>
      <w:proofErr w:type="spellStart"/>
      <w:r w:rsidRPr="00853843">
        <w:rPr>
          <w:rFonts w:ascii="Consolas" w:eastAsia="Times New Roman" w:hAnsi="Consolas" w:cs="Courier New"/>
          <w:color w:val="A9B7C6"/>
          <w:sz w:val="20"/>
          <w:lang w:eastAsia="hu-HU"/>
        </w:rPr>
        <w:t>R.id.</w:t>
      </w:r>
      <w:r w:rsidRPr="00853843">
        <w:rPr>
          <w:rFonts w:ascii="Consolas" w:eastAsia="Times New Roman" w:hAnsi="Consolas" w:cs="Courier New"/>
          <w:i/>
          <w:iCs/>
          <w:color w:val="9876AA"/>
          <w:sz w:val="20"/>
          <w:lang w:eastAsia="hu-HU"/>
        </w:rPr>
        <w:t>dashboard</w:t>
      </w:r>
      <w:proofErr w:type="spellEnd"/>
      <w:r w:rsidRPr="00853843">
        <w:rPr>
          <w:rFonts w:ascii="Consolas" w:eastAsia="Times New Roman" w:hAnsi="Consolas" w:cs="Courier New"/>
          <w:color w:val="CC7832"/>
          <w:sz w:val="20"/>
          <w:lang w:eastAsia="hu-HU"/>
        </w:rPr>
        <w:t xml:space="preserve">, </w:t>
      </w:r>
      <w:proofErr w:type="spellStart"/>
      <w:r w:rsidRPr="00853843">
        <w:rPr>
          <w:rFonts w:ascii="Consolas" w:eastAsia="Times New Roman" w:hAnsi="Consolas" w:cs="Courier New"/>
          <w:color w:val="A9B7C6"/>
          <w:sz w:val="20"/>
          <w:lang w:eastAsia="hu-HU"/>
        </w:rPr>
        <w:t>R.id.</w:t>
      </w:r>
      <w:r w:rsidRPr="00853843">
        <w:rPr>
          <w:rFonts w:ascii="Consolas" w:eastAsia="Times New Roman" w:hAnsi="Consolas" w:cs="Courier New"/>
          <w:i/>
          <w:iCs/>
          <w:color w:val="9876AA"/>
          <w:sz w:val="20"/>
          <w:lang w:eastAsia="hu-HU"/>
        </w:rPr>
        <w:t>item_settings</w:t>
      </w:r>
      <w:proofErr w:type="spellEnd"/>
      <w:r w:rsidRPr="00853843">
        <w:rPr>
          <w:rFonts w:ascii="Consolas" w:eastAsia="Times New Roman" w:hAnsi="Consolas" w:cs="Courier New"/>
          <w:color w:val="A9B7C6"/>
          <w:sz w:val="20"/>
          <w:lang w:eastAsia="hu-HU"/>
        </w:rPr>
        <w:t>).build()</w:t>
      </w:r>
      <w:r w:rsidRPr="00853843">
        <w:rPr>
          <w:rFonts w:ascii="Consolas" w:eastAsia="Times New Roman" w:hAnsi="Consolas" w:cs="Courier New"/>
          <w:color w:val="CC7832"/>
          <w:sz w:val="20"/>
          <w:lang w:eastAsia="hu-HU"/>
        </w:rPr>
        <w:t>;</w:t>
      </w:r>
      <w:r w:rsidRPr="00853843">
        <w:rPr>
          <w:rFonts w:ascii="Consolas" w:eastAsia="Times New Roman" w:hAnsi="Consolas" w:cs="Courier New"/>
          <w:color w:val="CC7832"/>
          <w:sz w:val="20"/>
          <w:lang w:eastAsia="hu-HU"/>
        </w:rPr>
        <w:br/>
      </w:r>
      <w:r w:rsidRPr="00853843">
        <w:rPr>
          <w:rFonts w:ascii="Consolas" w:eastAsia="Times New Roman" w:hAnsi="Consolas" w:cs="Courier New"/>
          <w:color w:val="CC7832"/>
          <w:sz w:val="20"/>
          <w:lang w:eastAsia="hu-HU"/>
        </w:rPr>
        <w:lastRenderedPageBreak/>
        <w:t xml:space="preserve">    </w:t>
      </w:r>
      <w:r w:rsidRPr="00853843">
        <w:rPr>
          <w:rFonts w:ascii="Consolas" w:eastAsia="Times New Roman" w:hAnsi="Consolas" w:cs="Courier New"/>
          <w:color w:val="808080"/>
          <w:sz w:val="20"/>
          <w:lang w:eastAsia="hu-HU"/>
        </w:rPr>
        <w:t xml:space="preserve">    </w:t>
      </w:r>
      <w:proofErr w:type="spellStart"/>
      <w:r w:rsidRPr="00853843">
        <w:rPr>
          <w:rFonts w:ascii="Consolas" w:eastAsia="Times New Roman" w:hAnsi="Consolas" w:cs="Courier New"/>
          <w:color w:val="A9B7C6"/>
          <w:sz w:val="20"/>
          <w:lang w:eastAsia="hu-HU"/>
        </w:rPr>
        <w:t>NavController</w:t>
      </w:r>
      <w:proofErr w:type="spellEnd"/>
      <w:r w:rsidRPr="00853843">
        <w:rPr>
          <w:rFonts w:ascii="Consolas" w:eastAsia="Times New Roman" w:hAnsi="Consolas" w:cs="Courier New"/>
          <w:color w:val="A9B7C6"/>
          <w:sz w:val="20"/>
          <w:lang w:eastAsia="hu-HU"/>
        </w:rPr>
        <w:t xml:space="preserve"> </w:t>
      </w:r>
      <w:proofErr w:type="spellStart"/>
      <w:r w:rsidRPr="00853843">
        <w:rPr>
          <w:rFonts w:ascii="Consolas" w:eastAsia="Times New Roman" w:hAnsi="Consolas" w:cs="Courier New"/>
          <w:color w:val="A9B7C6"/>
          <w:sz w:val="20"/>
          <w:lang w:eastAsia="hu-HU"/>
        </w:rPr>
        <w:t>navController</w:t>
      </w:r>
      <w:proofErr w:type="spellEnd"/>
      <w:r w:rsidRPr="00853843">
        <w:rPr>
          <w:rFonts w:ascii="Consolas" w:eastAsia="Times New Roman" w:hAnsi="Consolas" w:cs="Courier New"/>
          <w:color w:val="A9B7C6"/>
          <w:sz w:val="20"/>
          <w:lang w:eastAsia="hu-HU"/>
        </w:rPr>
        <w:t xml:space="preserve"> = </w:t>
      </w:r>
      <w:proofErr w:type="spellStart"/>
      <w:r w:rsidRPr="00853843">
        <w:rPr>
          <w:rFonts w:ascii="Consolas" w:eastAsia="Times New Roman" w:hAnsi="Consolas" w:cs="Courier New"/>
          <w:color w:val="A9B7C6"/>
          <w:sz w:val="20"/>
          <w:lang w:eastAsia="hu-HU"/>
        </w:rPr>
        <w:t>Navigation.</w:t>
      </w:r>
      <w:r w:rsidRPr="00853843">
        <w:rPr>
          <w:rFonts w:ascii="Consolas" w:eastAsia="Times New Roman" w:hAnsi="Consolas" w:cs="Courier New"/>
          <w:i/>
          <w:iCs/>
          <w:color w:val="A9B7C6"/>
          <w:sz w:val="20"/>
          <w:lang w:eastAsia="hu-HU"/>
        </w:rPr>
        <w:t>findNavController</w:t>
      </w:r>
      <w:proofErr w:type="spellEnd"/>
      <w:r w:rsidRPr="00853843">
        <w:rPr>
          <w:rFonts w:ascii="Consolas" w:eastAsia="Times New Roman" w:hAnsi="Consolas" w:cs="Courier New"/>
          <w:color w:val="A9B7C6"/>
          <w:sz w:val="20"/>
          <w:lang w:eastAsia="hu-HU"/>
        </w:rPr>
        <w:t>(</w:t>
      </w:r>
      <w:r w:rsidRPr="00853843">
        <w:rPr>
          <w:rFonts w:ascii="Consolas" w:eastAsia="Times New Roman" w:hAnsi="Consolas" w:cs="Courier New"/>
          <w:color w:val="CC7832"/>
          <w:sz w:val="20"/>
          <w:lang w:eastAsia="hu-HU"/>
        </w:rPr>
        <w:t xml:space="preserve">this, </w:t>
      </w:r>
      <w:proofErr w:type="spellStart"/>
      <w:r w:rsidRPr="00853843">
        <w:rPr>
          <w:rFonts w:ascii="Consolas" w:eastAsia="Times New Roman" w:hAnsi="Consolas" w:cs="Courier New"/>
          <w:color w:val="A9B7C6"/>
          <w:sz w:val="20"/>
          <w:lang w:eastAsia="hu-HU"/>
        </w:rPr>
        <w:t>R.id.</w:t>
      </w:r>
      <w:r w:rsidRPr="00853843">
        <w:rPr>
          <w:rFonts w:ascii="Consolas" w:eastAsia="Times New Roman" w:hAnsi="Consolas" w:cs="Courier New"/>
          <w:i/>
          <w:iCs/>
          <w:color w:val="9876AA"/>
          <w:sz w:val="20"/>
          <w:lang w:eastAsia="hu-HU"/>
        </w:rPr>
        <w:t>fragmentbox</w:t>
      </w:r>
      <w:proofErr w:type="spellEnd"/>
      <w:r w:rsidRPr="00853843">
        <w:rPr>
          <w:rFonts w:ascii="Consolas" w:eastAsia="Times New Roman" w:hAnsi="Consolas" w:cs="Courier New"/>
          <w:color w:val="A9B7C6"/>
          <w:sz w:val="20"/>
          <w:lang w:eastAsia="hu-HU"/>
        </w:rPr>
        <w:t>)</w:t>
      </w:r>
      <w:r w:rsidRPr="00853843">
        <w:rPr>
          <w:rFonts w:ascii="Consolas" w:eastAsia="Times New Roman" w:hAnsi="Consolas" w:cs="Courier New"/>
          <w:color w:val="CC7832"/>
          <w:sz w:val="20"/>
          <w:lang w:eastAsia="hu-HU"/>
        </w:rPr>
        <w:t>;</w:t>
      </w:r>
      <w:r w:rsidRPr="00853843">
        <w:rPr>
          <w:rFonts w:ascii="Consolas" w:eastAsia="Times New Roman" w:hAnsi="Consolas" w:cs="Courier New"/>
          <w:color w:val="CC7832"/>
          <w:sz w:val="20"/>
          <w:lang w:eastAsia="hu-HU"/>
        </w:rPr>
        <w:br/>
        <w:t xml:space="preserve">    </w:t>
      </w:r>
      <w:proofErr w:type="spellStart"/>
      <w:r w:rsidRPr="00853843">
        <w:rPr>
          <w:rFonts w:ascii="Consolas" w:eastAsia="Times New Roman" w:hAnsi="Consolas" w:cs="Courier New"/>
          <w:color w:val="A9B7C6"/>
          <w:sz w:val="20"/>
          <w:lang w:eastAsia="hu-HU"/>
        </w:rPr>
        <w:t>NavigationUI.</w:t>
      </w:r>
      <w:r w:rsidRPr="00853843">
        <w:rPr>
          <w:rFonts w:ascii="Consolas" w:eastAsia="Times New Roman" w:hAnsi="Consolas" w:cs="Courier New"/>
          <w:i/>
          <w:iCs/>
          <w:color w:val="A9B7C6"/>
          <w:sz w:val="20"/>
          <w:lang w:eastAsia="hu-HU"/>
        </w:rPr>
        <w:t>setupActionBarWithNavController</w:t>
      </w:r>
      <w:proofErr w:type="spellEnd"/>
      <w:r w:rsidRPr="00853843">
        <w:rPr>
          <w:rFonts w:ascii="Consolas" w:eastAsia="Times New Roman" w:hAnsi="Consolas" w:cs="Courier New"/>
          <w:color w:val="A9B7C6"/>
          <w:sz w:val="20"/>
          <w:lang w:eastAsia="hu-HU"/>
        </w:rPr>
        <w:t>(</w:t>
      </w:r>
      <w:r w:rsidRPr="00853843">
        <w:rPr>
          <w:rFonts w:ascii="Consolas" w:eastAsia="Times New Roman" w:hAnsi="Consolas" w:cs="Courier New"/>
          <w:color w:val="CC7832"/>
          <w:sz w:val="20"/>
          <w:lang w:eastAsia="hu-HU"/>
        </w:rPr>
        <w:t xml:space="preserve">this, </w:t>
      </w:r>
      <w:proofErr w:type="spellStart"/>
      <w:r w:rsidRPr="00853843">
        <w:rPr>
          <w:rFonts w:ascii="Consolas" w:eastAsia="Times New Roman" w:hAnsi="Consolas" w:cs="Courier New"/>
          <w:color w:val="A9B7C6"/>
          <w:sz w:val="20"/>
          <w:lang w:eastAsia="hu-HU"/>
        </w:rPr>
        <w:t>navController</w:t>
      </w:r>
      <w:proofErr w:type="spellEnd"/>
      <w:r w:rsidRPr="00853843">
        <w:rPr>
          <w:rFonts w:ascii="Consolas" w:eastAsia="Times New Roman" w:hAnsi="Consolas" w:cs="Courier New"/>
          <w:color w:val="CC7832"/>
          <w:sz w:val="20"/>
          <w:lang w:eastAsia="hu-HU"/>
        </w:rPr>
        <w:t xml:space="preserve">, </w:t>
      </w:r>
      <w:proofErr w:type="spellStart"/>
      <w:r w:rsidRPr="00853843">
        <w:rPr>
          <w:rFonts w:ascii="Consolas" w:eastAsia="Times New Roman" w:hAnsi="Consolas" w:cs="Courier New"/>
          <w:color w:val="A9B7C6"/>
          <w:sz w:val="20"/>
          <w:lang w:eastAsia="hu-HU"/>
        </w:rPr>
        <w:t>appBarConfiguration</w:t>
      </w:r>
      <w:proofErr w:type="spellEnd"/>
      <w:r w:rsidRPr="00853843">
        <w:rPr>
          <w:rFonts w:ascii="Consolas" w:eastAsia="Times New Roman" w:hAnsi="Consolas" w:cs="Courier New"/>
          <w:color w:val="A9B7C6"/>
          <w:sz w:val="20"/>
          <w:lang w:eastAsia="hu-HU"/>
        </w:rPr>
        <w:t>)</w:t>
      </w:r>
      <w:r w:rsidRPr="00853843">
        <w:rPr>
          <w:rFonts w:ascii="Consolas" w:eastAsia="Times New Roman" w:hAnsi="Consolas" w:cs="Courier New"/>
          <w:color w:val="CC7832"/>
          <w:sz w:val="20"/>
          <w:lang w:eastAsia="hu-HU"/>
        </w:rPr>
        <w:t>;</w:t>
      </w:r>
      <w:r w:rsidRPr="00853843">
        <w:rPr>
          <w:rFonts w:ascii="Consolas" w:eastAsia="Times New Roman" w:hAnsi="Consolas" w:cs="Courier New"/>
          <w:color w:val="CC7832"/>
          <w:sz w:val="20"/>
          <w:lang w:eastAsia="hu-HU"/>
        </w:rPr>
        <w:br/>
        <w:t xml:space="preserve">    </w:t>
      </w:r>
      <w:proofErr w:type="spellStart"/>
      <w:r w:rsidRPr="00853843">
        <w:rPr>
          <w:rFonts w:ascii="Consolas" w:eastAsia="Times New Roman" w:hAnsi="Consolas" w:cs="Courier New"/>
          <w:color w:val="A9B7C6"/>
          <w:sz w:val="20"/>
          <w:lang w:eastAsia="hu-HU"/>
        </w:rPr>
        <w:t>NavigationUI.</w:t>
      </w:r>
      <w:r w:rsidRPr="00853843">
        <w:rPr>
          <w:rFonts w:ascii="Consolas" w:eastAsia="Times New Roman" w:hAnsi="Consolas" w:cs="Courier New"/>
          <w:i/>
          <w:iCs/>
          <w:color w:val="A9B7C6"/>
          <w:sz w:val="20"/>
          <w:lang w:eastAsia="hu-HU"/>
        </w:rPr>
        <w:t>setupWithNavController</w:t>
      </w:r>
      <w:proofErr w:type="spellEnd"/>
      <w:r w:rsidRPr="00853843">
        <w:rPr>
          <w:rFonts w:ascii="Consolas" w:eastAsia="Times New Roman" w:hAnsi="Consolas" w:cs="Courier New"/>
          <w:color w:val="A9B7C6"/>
          <w:sz w:val="20"/>
          <w:lang w:eastAsia="hu-HU"/>
        </w:rPr>
        <w:t>(</w:t>
      </w:r>
      <w:proofErr w:type="spellStart"/>
      <w:r w:rsidRPr="00853843">
        <w:rPr>
          <w:rFonts w:ascii="Consolas" w:eastAsia="Times New Roman" w:hAnsi="Consolas" w:cs="Courier New"/>
          <w:color w:val="9876AA"/>
          <w:sz w:val="20"/>
          <w:lang w:eastAsia="hu-HU"/>
        </w:rPr>
        <w:t>bottomNavigationView</w:t>
      </w:r>
      <w:proofErr w:type="spellEnd"/>
      <w:r w:rsidRPr="00853843">
        <w:rPr>
          <w:rFonts w:ascii="Consolas" w:eastAsia="Times New Roman" w:hAnsi="Consolas" w:cs="Courier New"/>
          <w:color w:val="CC7832"/>
          <w:sz w:val="20"/>
          <w:lang w:eastAsia="hu-HU"/>
        </w:rPr>
        <w:t xml:space="preserve">, </w:t>
      </w:r>
      <w:proofErr w:type="spellStart"/>
      <w:r w:rsidRPr="00853843">
        <w:rPr>
          <w:rFonts w:ascii="Consolas" w:eastAsia="Times New Roman" w:hAnsi="Consolas" w:cs="Courier New"/>
          <w:color w:val="A9B7C6"/>
          <w:sz w:val="20"/>
          <w:lang w:eastAsia="hu-HU"/>
        </w:rPr>
        <w:t>navController</w:t>
      </w:r>
      <w:proofErr w:type="spellEnd"/>
      <w:r w:rsidRPr="00853843">
        <w:rPr>
          <w:rFonts w:ascii="Consolas" w:eastAsia="Times New Roman" w:hAnsi="Consolas" w:cs="Courier New"/>
          <w:color w:val="A9B7C6"/>
          <w:sz w:val="20"/>
          <w:lang w:eastAsia="hu-HU"/>
        </w:rPr>
        <w:t>)</w:t>
      </w:r>
      <w:r w:rsidRPr="00853843">
        <w:rPr>
          <w:rFonts w:ascii="Consolas" w:eastAsia="Times New Roman" w:hAnsi="Consolas" w:cs="Courier New"/>
          <w:color w:val="CC7832"/>
          <w:sz w:val="20"/>
          <w:lang w:eastAsia="hu-HU"/>
        </w:rPr>
        <w:t>;</w:t>
      </w:r>
      <w:r w:rsidRPr="00853843">
        <w:rPr>
          <w:rFonts w:ascii="Consolas" w:eastAsia="Times New Roman" w:hAnsi="Consolas" w:cs="Courier New"/>
          <w:color w:val="CC7832"/>
          <w:sz w:val="20"/>
          <w:lang w:eastAsia="hu-HU"/>
        </w:rPr>
        <w:br/>
        <w:t xml:space="preserve">    </w:t>
      </w:r>
      <w:proofErr w:type="spellStart"/>
      <w:r w:rsidRPr="00853843">
        <w:rPr>
          <w:rFonts w:ascii="Consolas" w:eastAsia="Times New Roman" w:hAnsi="Consolas" w:cs="Courier New"/>
          <w:color w:val="A9B7C6"/>
          <w:sz w:val="20"/>
          <w:lang w:eastAsia="hu-HU"/>
        </w:rPr>
        <w:t>getSupportActionBar</w:t>
      </w:r>
      <w:proofErr w:type="spellEnd"/>
      <w:r w:rsidRPr="00853843">
        <w:rPr>
          <w:rFonts w:ascii="Consolas" w:eastAsia="Times New Roman" w:hAnsi="Consolas" w:cs="Courier New"/>
          <w:color w:val="A9B7C6"/>
          <w:sz w:val="20"/>
          <w:lang w:eastAsia="hu-HU"/>
        </w:rPr>
        <w:t>().</w:t>
      </w:r>
      <w:proofErr w:type="spellStart"/>
      <w:r w:rsidRPr="00853843">
        <w:rPr>
          <w:rFonts w:ascii="Consolas" w:eastAsia="Times New Roman" w:hAnsi="Consolas" w:cs="Courier New"/>
          <w:color w:val="A9B7C6"/>
          <w:sz w:val="20"/>
          <w:lang w:eastAsia="hu-HU"/>
        </w:rPr>
        <w:t>setDisplayHomeAsUpEnabled</w:t>
      </w:r>
      <w:proofErr w:type="spellEnd"/>
      <w:r w:rsidRPr="00853843">
        <w:rPr>
          <w:rFonts w:ascii="Consolas" w:eastAsia="Times New Roman" w:hAnsi="Consolas" w:cs="Courier New"/>
          <w:color w:val="A9B7C6"/>
          <w:sz w:val="20"/>
          <w:lang w:eastAsia="hu-HU"/>
        </w:rPr>
        <w:t>(</w:t>
      </w:r>
      <w:r w:rsidRPr="00853843">
        <w:rPr>
          <w:rFonts w:ascii="Consolas" w:eastAsia="Times New Roman" w:hAnsi="Consolas" w:cs="Courier New"/>
          <w:color w:val="CC7832"/>
          <w:sz w:val="20"/>
          <w:lang w:eastAsia="hu-HU"/>
        </w:rPr>
        <w:t>true</w:t>
      </w:r>
      <w:r w:rsidRPr="00853843">
        <w:rPr>
          <w:rFonts w:ascii="Consolas" w:eastAsia="Times New Roman" w:hAnsi="Consolas" w:cs="Courier New"/>
          <w:color w:val="A9B7C6"/>
          <w:sz w:val="20"/>
          <w:lang w:eastAsia="hu-HU"/>
        </w:rPr>
        <w:t>)</w:t>
      </w:r>
      <w:r w:rsidRPr="00853843">
        <w:rPr>
          <w:rFonts w:ascii="Consolas" w:eastAsia="Times New Roman" w:hAnsi="Consolas" w:cs="Courier New"/>
          <w:color w:val="CC7832"/>
          <w:sz w:val="20"/>
          <w:lang w:eastAsia="hu-HU"/>
        </w:rPr>
        <w:t>;</w:t>
      </w:r>
      <w:r w:rsidRPr="00853843">
        <w:rPr>
          <w:rFonts w:ascii="Consolas" w:eastAsia="Times New Roman" w:hAnsi="Consolas" w:cs="Courier New"/>
          <w:color w:val="CC7832"/>
          <w:sz w:val="20"/>
          <w:lang w:eastAsia="hu-HU"/>
        </w:rPr>
        <w:br/>
        <w:t xml:space="preserve">    </w:t>
      </w:r>
      <w:r w:rsidRPr="00853843">
        <w:rPr>
          <w:rFonts w:ascii="Consolas" w:eastAsia="Times New Roman" w:hAnsi="Consolas" w:cs="Courier New"/>
          <w:color w:val="A9B7C6"/>
          <w:sz w:val="20"/>
          <w:lang w:eastAsia="hu-HU"/>
        </w:rPr>
        <w:t>}</w:t>
      </w:r>
    </w:p>
    <w:p w14:paraId="4346B7D6" w14:textId="60B31512" w:rsidR="00853843" w:rsidRPr="00853843" w:rsidRDefault="00853843" w:rsidP="0000426E">
      <w:pPr>
        <w:pStyle w:val="Szvegtrzs"/>
        <w:rPr>
          <w:rFonts w:ascii="Arial" w:hAnsi="Arial" w:cs="Arial"/>
          <w:sz w:val="22"/>
          <w:szCs w:val="22"/>
          <w:lang w:val="en-GB"/>
        </w:rPr>
      </w:pPr>
    </w:p>
    <w:p w14:paraId="6DB0082B" w14:textId="67802DB6" w:rsidR="009E0928" w:rsidRDefault="00853843" w:rsidP="0000426E">
      <w:pPr>
        <w:pStyle w:val="Szvegtrzs"/>
        <w:rPr>
          <w:rFonts w:ascii="Arial" w:hAnsi="Arial" w:cs="Arial"/>
          <w:sz w:val="22"/>
          <w:szCs w:val="22"/>
          <w:lang w:val="en-GB"/>
        </w:rPr>
      </w:pPr>
      <w:r>
        <w:rPr>
          <w:rFonts w:ascii="Arial" w:hAnsi="Arial" w:cs="Arial"/>
          <w:sz w:val="22"/>
          <w:szCs w:val="22"/>
          <w:lang w:val="en-GB"/>
        </w:rPr>
        <w:t xml:space="preserve">After this, the SignIn fragment is loaded. Fragments were used in the implementation to facilitate modularity, as recommended. </w:t>
      </w:r>
      <w:r w:rsidR="009E0928">
        <w:rPr>
          <w:rFonts w:ascii="Arial" w:hAnsi="Arial" w:cs="Arial"/>
          <w:sz w:val="22"/>
          <w:szCs w:val="22"/>
          <w:lang w:val="en-GB"/>
        </w:rPr>
        <w:t>This fragment is used for the sole purpose of ensuring security. This is done by only enabling system access if the system was able to authenticate the user.</w:t>
      </w:r>
    </w:p>
    <w:p w14:paraId="3B667B6E" w14:textId="6599FC68" w:rsidR="009E0928" w:rsidRDefault="009E0928" w:rsidP="0000426E">
      <w:pPr>
        <w:pStyle w:val="Szvegtrzs"/>
        <w:rPr>
          <w:rFonts w:ascii="Arial" w:hAnsi="Arial" w:cs="Arial"/>
          <w:sz w:val="22"/>
          <w:szCs w:val="22"/>
          <w:lang w:val="en-GB"/>
        </w:rPr>
      </w:pPr>
    </w:p>
    <w:p w14:paraId="1BB22DD6" w14:textId="77777777" w:rsidR="009E0928" w:rsidRDefault="009E0928" w:rsidP="009E0928">
      <w:pPr>
        <w:pStyle w:val="HTML-kntformzott"/>
        <w:shd w:val="clear" w:color="auto" w:fill="2B2B2B"/>
        <w:rPr>
          <w:rFonts w:ascii="Consolas" w:hAnsi="Consolas"/>
          <w:color w:val="A9B7C6"/>
        </w:rPr>
      </w:pPr>
      <w:proofErr w:type="spellStart"/>
      <w:r>
        <w:rPr>
          <w:rFonts w:ascii="Consolas" w:hAnsi="Consolas"/>
          <w:color w:val="A9B7C6"/>
        </w:rPr>
        <w:t>button.setOnClickListener</w:t>
      </w:r>
      <w:proofErr w:type="spellEnd"/>
      <w:r>
        <w:rPr>
          <w:rFonts w:ascii="Consolas" w:hAnsi="Consolas"/>
          <w:color w:val="A9B7C6"/>
        </w:rPr>
        <w:t>(v -&gt; {</w:t>
      </w:r>
      <w:r>
        <w:rPr>
          <w:rFonts w:ascii="Consolas" w:hAnsi="Consolas"/>
          <w:color w:val="A9B7C6"/>
        </w:rPr>
        <w:br/>
        <w:t xml:space="preserve">    </w:t>
      </w:r>
      <w:proofErr w:type="spellStart"/>
      <w:r>
        <w:rPr>
          <w:rFonts w:ascii="Consolas" w:hAnsi="Consolas"/>
          <w:color w:val="9876AA"/>
        </w:rPr>
        <w:t>signInViewModel</w:t>
      </w:r>
      <w:r>
        <w:rPr>
          <w:rFonts w:ascii="Consolas" w:hAnsi="Consolas"/>
          <w:color w:val="A9B7C6"/>
        </w:rPr>
        <w:t>.getUser</w:t>
      </w:r>
      <w:proofErr w:type="spellEnd"/>
      <w:r>
        <w:rPr>
          <w:rFonts w:ascii="Consolas" w:hAnsi="Consolas"/>
          <w:color w:val="A9B7C6"/>
        </w:rPr>
        <w:t>().</w:t>
      </w:r>
      <w:proofErr w:type="spellStart"/>
      <w:r>
        <w:rPr>
          <w:rFonts w:ascii="Consolas" w:hAnsi="Consolas"/>
          <w:color w:val="A9B7C6"/>
        </w:rPr>
        <w:t>getValue</w:t>
      </w:r>
      <w:proofErr w:type="spellEnd"/>
      <w:r>
        <w:rPr>
          <w:rFonts w:ascii="Consolas" w:hAnsi="Consolas"/>
          <w:color w:val="A9B7C6"/>
        </w:rPr>
        <w:t>().</w:t>
      </w:r>
      <w:proofErr w:type="spellStart"/>
      <w:r>
        <w:rPr>
          <w:rFonts w:ascii="Consolas" w:hAnsi="Consolas"/>
          <w:color w:val="A9B7C6"/>
        </w:rPr>
        <w:t>setUsername</w:t>
      </w:r>
      <w:proofErr w:type="spellEnd"/>
      <w:r>
        <w:rPr>
          <w:rFonts w:ascii="Consolas" w:hAnsi="Consolas"/>
          <w:color w:val="A9B7C6"/>
        </w:rPr>
        <w:t>(((</w:t>
      </w:r>
      <w:proofErr w:type="spellStart"/>
      <w:r>
        <w:rPr>
          <w:rFonts w:ascii="Consolas" w:hAnsi="Consolas"/>
          <w:color w:val="A9B7C6"/>
        </w:rPr>
        <w:t>EditText</w:t>
      </w:r>
      <w:proofErr w:type="spellEnd"/>
      <w:r>
        <w:rPr>
          <w:rFonts w:ascii="Consolas" w:hAnsi="Consolas"/>
          <w:color w:val="A9B7C6"/>
        </w:rPr>
        <w:t xml:space="preserve">) </w:t>
      </w:r>
      <w:r>
        <w:rPr>
          <w:rFonts w:ascii="Consolas" w:hAnsi="Consolas"/>
          <w:color w:val="B389C5"/>
        </w:rPr>
        <w:t>view</w:t>
      </w:r>
      <w:r>
        <w:rPr>
          <w:rFonts w:ascii="Consolas" w:hAnsi="Consolas"/>
          <w:color w:val="A9B7C6"/>
        </w:rPr>
        <w:t>.findViewById(R.id.</w:t>
      </w:r>
      <w:r>
        <w:rPr>
          <w:rFonts w:ascii="Consolas" w:hAnsi="Consolas"/>
          <w:i/>
          <w:iCs/>
          <w:color w:val="9876AA"/>
        </w:rPr>
        <w:t>editTextTextPersonName</w:t>
      </w:r>
      <w:r>
        <w:rPr>
          <w:rFonts w:ascii="Consolas" w:hAnsi="Consolas"/>
          <w:color w:val="A9B7C6"/>
        </w:rPr>
        <w:t>)).getText().toString())</w:t>
      </w:r>
      <w:r>
        <w:rPr>
          <w:rFonts w:ascii="Consolas" w:hAnsi="Consolas"/>
          <w:color w:val="CC7832"/>
        </w:rPr>
        <w:t>;</w:t>
      </w:r>
      <w:r>
        <w:rPr>
          <w:rFonts w:ascii="Consolas" w:hAnsi="Consolas"/>
          <w:color w:val="CC7832"/>
        </w:rPr>
        <w:br/>
        <w:t xml:space="preserve">    </w:t>
      </w:r>
      <w:proofErr w:type="spellStart"/>
      <w:r>
        <w:rPr>
          <w:rFonts w:ascii="Consolas" w:hAnsi="Consolas"/>
          <w:color w:val="9876AA"/>
        </w:rPr>
        <w:t>signInViewModel</w:t>
      </w:r>
      <w:r>
        <w:rPr>
          <w:rFonts w:ascii="Consolas" w:hAnsi="Consolas"/>
          <w:color w:val="A9B7C6"/>
        </w:rPr>
        <w:t>.getUser</w:t>
      </w:r>
      <w:proofErr w:type="spellEnd"/>
      <w:r>
        <w:rPr>
          <w:rFonts w:ascii="Consolas" w:hAnsi="Consolas"/>
          <w:color w:val="A9B7C6"/>
        </w:rPr>
        <w:t>().</w:t>
      </w:r>
      <w:proofErr w:type="spellStart"/>
      <w:r>
        <w:rPr>
          <w:rFonts w:ascii="Consolas" w:hAnsi="Consolas"/>
          <w:color w:val="A9B7C6"/>
        </w:rPr>
        <w:t>getValue</w:t>
      </w:r>
      <w:proofErr w:type="spellEnd"/>
      <w:r>
        <w:rPr>
          <w:rFonts w:ascii="Consolas" w:hAnsi="Consolas"/>
          <w:color w:val="A9B7C6"/>
        </w:rPr>
        <w:t>().</w:t>
      </w:r>
      <w:proofErr w:type="spellStart"/>
      <w:r>
        <w:rPr>
          <w:rFonts w:ascii="Consolas" w:hAnsi="Consolas"/>
          <w:color w:val="A9B7C6"/>
        </w:rPr>
        <w:t>setPassword</w:t>
      </w:r>
      <w:proofErr w:type="spellEnd"/>
      <w:r>
        <w:rPr>
          <w:rFonts w:ascii="Consolas" w:hAnsi="Consolas"/>
          <w:color w:val="A9B7C6"/>
        </w:rPr>
        <w:t>(((</w:t>
      </w:r>
      <w:proofErr w:type="spellStart"/>
      <w:r>
        <w:rPr>
          <w:rFonts w:ascii="Consolas" w:hAnsi="Consolas"/>
          <w:color w:val="A9B7C6"/>
        </w:rPr>
        <w:t>EditText</w:t>
      </w:r>
      <w:proofErr w:type="spellEnd"/>
      <w:r>
        <w:rPr>
          <w:rFonts w:ascii="Consolas" w:hAnsi="Consolas"/>
          <w:color w:val="A9B7C6"/>
        </w:rPr>
        <w:t xml:space="preserve">) </w:t>
      </w:r>
      <w:r>
        <w:rPr>
          <w:rFonts w:ascii="Consolas" w:hAnsi="Consolas"/>
          <w:color w:val="B389C5"/>
        </w:rPr>
        <w:t>view</w:t>
      </w:r>
      <w:r>
        <w:rPr>
          <w:rFonts w:ascii="Consolas" w:hAnsi="Consolas"/>
          <w:color w:val="A9B7C6"/>
        </w:rPr>
        <w:t>.findViewById(R.id.</w:t>
      </w:r>
      <w:r>
        <w:rPr>
          <w:rFonts w:ascii="Consolas" w:hAnsi="Consolas"/>
          <w:i/>
          <w:iCs/>
          <w:color w:val="9876AA"/>
        </w:rPr>
        <w:t>editTextTextPersonName2</w:t>
      </w:r>
      <w:r>
        <w:rPr>
          <w:rFonts w:ascii="Consolas" w:hAnsi="Consolas"/>
          <w:color w:val="A9B7C6"/>
        </w:rPr>
        <w:t>)).getText().toString())</w:t>
      </w:r>
      <w:r>
        <w:rPr>
          <w:rFonts w:ascii="Consolas" w:hAnsi="Consolas"/>
          <w:color w:val="CC7832"/>
        </w:rPr>
        <w:t>;</w:t>
      </w:r>
      <w:r>
        <w:rPr>
          <w:rFonts w:ascii="Consolas" w:hAnsi="Consolas"/>
          <w:color w:val="CC7832"/>
        </w:rPr>
        <w:br/>
        <w:t xml:space="preserve">    </w:t>
      </w:r>
      <w:proofErr w:type="spellStart"/>
      <w:r>
        <w:rPr>
          <w:rFonts w:ascii="Consolas" w:hAnsi="Consolas"/>
          <w:color w:val="9876AA"/>
        </w:rPr>
        <w:t>signInViewModel</w:t>
      </w:r>
      <w:r>
        <w:rPr>
          <w:rFonts w:ascii="Consolas" w:hAnsi="Consolas"/>
          <w:color w:val="A9B7C6"/>
        </w:rPr>
        <w:t>.SignIn</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CC7832"/>
        </w:rPr>
        <w:t>final</w:t>
      </w:r>
      <w:proofErr w:type="spellEnd"/>
      <w:r>
        <w:rPr>
          <w:rFonts w:ascii="Consolas" w:hAnsi="Consolas"/>
          <w:color w:val="CC7832"/>
        </w:rPr>
        <w:t xml:space="preserve"> </w:t>
      </w:r>
      <w:proofErr w:type="spellStart"/>
      <w:r>
        <w:rPr>
          <w:rFonts w:ascii="Consolas" w:hAnsi="Consolas"/>
          <w:color w:val="A9B7C6"/>
        </w:rPr>
        <w:t>Observer</w:t>
      </w:r>
      <w:proofErr w:type="spellEnd"/>
      <w:r>
        <w:rPr>
          <w:rFonts w:ascii="Consolas" w:hAnsi="Consolas"/>
          <w:color w:val="A9B7C6"/>
        </w:rPr>
        <w:t xml:space="preserve">&lt;Boolean&gt; </w:t>
      </w:r>
      <w:proofErr w:type="spellStart"/>
      <w:r>
        <w:rPr>
          <w:rFonts w:ascii="Consolas" w:hAnsi="Consolas"/>
          <w:color w:val="A9B7C6"/>
        </w:rPr>
        <w:t>observer</w:t>
      </w:r>
      <w:proofErr w:type="spellEnd"/>
      <w:r>
        <w:rPr>
          <w:rFonts w:ascii="Consolas" w:hAnsi="Consolas"/>
          <w:color w:val="A9B7C6"/>
        </w:rPr>
        <w:t xml:space="preserve"> = </w:t>
      </w:r>
      <w:proofErr w:type="spellStart"/>
      <w:r>
        <w:rPr>
          <w:rFonts w:ascii="Consolas" w:hAnsi="Consolas"/>
          <w:color w:val="A9B7C6"/>
        </w:rPr>
        <w:t>aBoolean</w:t>
      </w:r>
      <w:proofErr w:type="spellEnd"/>
      <w:r>
        <w:rPr>
          <w:rFonts w:ascii="Consolas" w:hAnsi="Consolas"/>
          <w:color w:val="A9B7C6"/>
        </w:rPr>
        <w:t xml:space="preserve"> -&gt; {</w:t>
      </w:r>
      <w:r>
        <w:rPr>
          <w:rFonts w:ascii="Consolas" w:hAnsi="Consolas"/>
          <w:color w:val="A9B7C6"/>
        </w:rPr>
        <w:br/>
        <w:t xml:space="preserve">        </w:t>
      </w:r>
      <w:proofErr w:type="spellStart"/>
      <w:r>
        <w:rPr>
          <w:rFonts w:ascii="Consolas" w:hAnsi="Consolas"/>
          <w:color w:val="CC7832"/>
        </w:rPr>
        <w:t>if</w:t>
      </w:r>
      <w:proofErr w:type="spellEnd"/>
      <w:r>
        <w:rPr>
          <w:rFonts w:ascii="Consolas" w:hAnsi="Consolas"/>
          <w:color w:val="A9B7C6"/>
        </w:rPr>
        <w:t>(</w:t>
      </w:r>
      <w:proofErr w:type="spellStart"/>
      <w:r>
        <w:rPr>
          <w:rFonts w:ascii="Consolas" w:hAnsi="Consolas"/>
          <w:color w:val="A9B7C6"/>
        </w:rPr>
        <w:t>aBoolean</w:t>
      </w:r>
      <w:proofErr w:type="spellEnd"/>
      <w:r>
        <w:rPr>
          <w:rFonts w:ascii="Consolas" w:hAnsi="Consolas"/>
          <w:color w:val="A9B7C6"/>
        </w:rPr>
        <w:t>) {</w:t>
      </w:r>
      <w:r>
        <w:rPr>
          <w:rFonts w:ascii="Consolas" w:hAnsi="Consolas"/>
          <w:color w:val="A9B7C6"/>
        </w:rPr>
        <w:br/>
        <w:t xml:space="preserve">            </w:t>
      </w:r>
      <w:proofErr w:type="spellStart"/>
      <w:r>
        <w:rPr>
          <w:rFonts w:ascii="Consolas" w:hAnsi="Consolas"/>
          <w:color w:val="A9B7C6"/>
        </w:rPr>
        <w:t>System.</w:t>
      </w:r>
      <w:r>
        <w:rPr>
          <w:rFonts w:ascii="Consolas" w:hAnsi="Consolas"/>
          <w:i/>
          <w:iCs/>
          <w:color w:val="9876AA"/>
        </w:rPr>
        <w:t>out</w:t>
      </w:r>
      <w:r>
        <w:rPr>
          <w:rFonts w:ascii="Consolas" w:hAnsi="Consolas"/>
          <w:color w:val="A9B7C6"/>
        </w:rPr>
        <w:t>.println</w:t>
      </w:r>
      <w:proofErr w:type="spellEnd"/>
      <w:r>
        <w:rPr>
          <w:rFonts w:ascii="Consolas" w:hAnsi="Consolas"/>
          <w:color w:val="A9B7C6"/>
        </w:rPr>
        <w:t>(</w:t>
      </w:r>
      <w:r>
        <w:rPr>
          <w:rFonts w:ascii="Consolas" w:hAnsi="Consolas"/>
          <w:color w:val="6A8759"/>
        </w:rPr>
        <w:t>"</w:t>
      </w:r>
      <w:proofErr w:type="spellStart"/>
      <w:r>
        <w:rPr>
          <w:rFonts w:ascii="Consolas" w:hAnsi="Consolas"/>
          <w:color w:val="6A8759"/>
        </w:rPr>
        <w:t>Observer</w:t>
      </w:r>
      <w:proofErr w:type="spellEnd"/>
      <w:r>
        <w:rPr>
          <w:rFonts w:ascii="Consolas" w:hAnsi="Consolas"/>
          <w:color w:val="6A8759"/>
        </w:rPr>
        <w:t>"</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LocalPersistence.</w:t>
      </w:r>
      <w:r>
        <w:rPr>
          <w:rFonts w:ascii="Consolas" w:hAnsi="Consolas"/>
          <w:i/>
          <w:iCs/>
          <w:color w:val="A9B7C6"/>
        </w:rPr>
        <w:t>getDatabaseInstance</w:t>
      </w:r>
      <w:r>
        <w:rPr>
          <w:rFonts w:ascii="Consolas" w:hAnsi="Consolas"/>
          <w:color w:val="A9B7C6"/>
        </w:rPr>
        <w:t>(getActivity().getApplicationContext())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BottomNavigationView</w:t>
      </w:r>
      <w:proofErr w:type="spellEnd"/>
      <w:r>
        <w:rPr>
          <w:rFonts w:ascii="Consolas" w:hAnsi="Consolas"/>
          <w:color w:val="A9B7C6"/>
        </w:rPr>
        <w:t xml:space="preserve"> </w:t>
      </w:r>
      <w:proofErr w:type="spellStart"/>
      <w:r>
        <w:rPr>
          <w:rFonts w:ascii="Consolas" w:hAnsi="Consolas"/>
          <w:color w:val="A9B7C6"/>
        </w:rPr>
        <w:t>bottomNavigationView</w:t>
      </w:r>
      <w:proofErr w:type="spellEnd"/>
      <w:r>
        <w:rPr>
          <w:rFonts w:ascii="Consolas" w:hAnsi="Consolas"/>
          <w:color w:val="A9B7C6"/>
        </w:rPr>
        <w:t xml:space="preserve"> = </w:t>
      </w:r>
      <w:proofErr w:type="spellStart"/>
      <w:r>
        <w:rPr>
          <w:rFonts w:ascii="Consolas" w:hAnsi="Consolas"/>
          <w:color w:val="B389C5"/>
        </w:rPr>
        <w:t>view</w:t>
      </w:r>
      <w:r>
        <w:rPr>
          <w:rFonts w:ascii="Consolas" w:hAnsi="Consolas"/>
          <w:color w:val="A9B7C6"/>
        </w:rPr>
        <w:t>.getRootView</w:t>
      </w:r>
      <w:proofErr w:type="spellEnd"/>
      <w:r>
        <w:rPr>
          <w:rFonts w:ascii="Consolas" w:hAnsi="Consolas"/>
          <w:color w:val="A9B7C6"/>
        </w:rPr>
        <w:t>().</w:t>
      </w:r>
      <w:proofErr w:type="spellStart"/>
      <w:r>
        <w:rPr>
          <w:rFonts w:ascii="Consolas" w:hAnsi="Consolas"/>
          <w:color w:val="A9B7C6"/>
        </w:rPr>
        <w:t>findViewById</w:t>
      </w:r>
      <w:proofErr w:type="spellEnd"/>
      <w:r>
        <w:rPr>
          <w:rFonts w:ascii="Consolas" w:hAnsi="Consolas"/>
          <w:color w:val="A9B7C6"/>
        </w:rPr>
        <w:t>(</w:t>
      </w:r>
      <w:proofErr w:type="spellStart"/>
      <w:r>
        <w:rPr>
          <w:rFonts w:ascii="Consolas" w:hAnsi="Consolas"/>
          <w:color w:val="A9B7C6"/>
        </w:rPr>
        <w:t>R.id.</w:t>
      </w:r>
      <w:r>
        <w:rPr>
          <w:rFonts w:ascii="Consolas" w:hAnsi="Consolas"/>
          <w:i/>
          <w:iCs/>
          <w:color w:val="9876AA"/>
        </w:rPr>
        <w:t>bottomNavigationView</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bottomNavigationView.setVisibility</w:t>
      </w:r>
      <w:proofErr w:type="spellEnd"/>
      <w:r>
        <w:rPr>
          <w:rFonts w:ascii="Consolas" w:hAnsi="Consolas"/>
          <w:color w:val="A9B7C6"/>
        </w:rPr>
        <w:t>(</w:t>
      </w:r>
      <w:proofErr w:type="spellStart"/>
      <w:r>
        <w:rPr>
          <w:rFonts w:ascii="Consolas" w:hAnsi="Consolas"/>
          <w:color w:val="A9B7C6"/>
        </w:rPr>
        <w:t>View.</w:t>
      </w:r>
      <w:r>
        <w:rPr>
          <w:rFonts w:ascii="Consolas" w:hAnsi="Consolas"/>
          <w:i/>
          <w:iCs/>
          <w:color w:val="9876AA"/>
        </w:rPr>
        <w:t>VISIBLE</w:t>
      </w:r>
      <w:proofErr w:type="spellEnd"/>
      <w:r>
        <w:rPr>
          <w:rFonts w:ascii="Consolas" w:hAnsi="Consolas"/>
          <w:color w:val="A9B7C6"/>
        </w:rPr>
        <w:t>)</w:t>
      </w:r>
      <w:r>
        <w:rPr>
          <w:rFonts w:ascii="Consolas" w:hAnsi="Consolas"/>
          <w:color w:val="CC7832"/>
        </w:rPr>
        <w:t xml:space="preserve">; </w:t>
      </w:r>
      <w:r>
        <w:rPr>
          <w:rFonts w:ascii="Consolas" w:hAnsi="Consolas"/>
          <w:color w:val="808080"/>
        </w:rPr>
        <w:t>//</w:t>
      </w:r>
      <w:proofErr w:type="spellStart"/>
      <w:r>
        <w:rPr>
          <w:rFonts w:ascii="Consolas" w:hAnsi="Consolas"/>
          <w:color w:val="808080"/>
        </w:rPr>
        <w:t>Turns</w:t>
      </w:r>
      <w:proofErr w:type="spellEnd"/>
      <w:r>
        <w:rPr>
          <w:rFonts w:ascii="Consolas" w:hAnsi="Consolas"/>
          <w:color w:val="808080"/>
        </w:rPr>
        <w:t xml:space="preserve"> </w:t>
      </w:r>
      <w:proofErr w:type="spellStart"/>
      <w:r>
        <w:rPr>
          <w:rFonts w:ascii="Consolas" w:hAnsi="Consolas"/>
          <w:color w:val="808080"/>
        </w:rPr>
        <w:t>on</w:t>
      </w:r>
      <w:proofErr w:type="spellEnd"/>
      <w:r>
        <w:rPr>
          <w:rFonts w:ascii="Consolas" w:hAnsi="Consolas"/>
          <w:color w:val="808080"/>
        </w:rPr>
        <w:t xml:space="preserve"> </w:t>
      </w:r>
      <w:proofErr w:type="spellStart"/>
      <w:r>
        <w:rPr>
          <w:rFonts w:ascii="Consolas" w:hAnsi="Consolas"/>
          <w:color w:val="808080"/>
        </w:rPr>
        <w:t>Navigation</w:t>
      </w:r>
      <w:proofErr w:type="spellEnd"/>
      <w:r>
        <w:rPr>
          <w:rFonts w:ascii="Consolas" w:hAnsi="Consolas"/>
          <w:color w:val="808080"/>
        </w:rPr>
        <w:t xml:space="preserve"> </w:t>
      </w:r>
      <w:proofErr w:type="spellStart"/>
      <w:r>
        <w:rPr>
          <w:rFonts w:ascii="Consolas" w:hAnsi="Consolas"/>
          <w:color w:val="808080"/>
        </w:rPr>
        <w:t>view</w:t>
      </w:r>
      <w:proofErr w:type="spellEnd"/>
      <w:r>
        <w:rPr>
          <w:rFonts w:ascii="Consolas" w:hAnsi="Consolas"/>
          <w:color w:val="808080"/>
        </w:rPr>
        <w:br/>
        <w:t xml:space="preserve">            </w:t>
      </w:r>
      <w:proofErr w:type="spellStart"/>
      <w:r>
        <w:rPr>
          <w:rFonts w:ascii="Consolas" w:hAnsi="Consolas"/>
          <w:color w:val="A9B7C6"/>
        </w:rPr>
        <w:t>NavController</w:t>
      </w:r>
      <w:proofErr w:type="spellEnd"/>
      <w:r>
        <w:rPr>
          <w:rFonts w:ascii="Consolas" w:hAnsi="Consolas"/>
          <w:color w:val="A9B7C6"/>
        </w:rPr>
        <w:t xml:space="preserve"> </w:t>
      </w:r>
      <w:proofErr w:type="spellStart"/>
      <w:r>
        <w:rPr>
          <w:rFonts w:ascii="Consolas" w:hAnsi="Consolas"/>
          <w:color w:val="A9B7C6"/>
        </w:rPr>
        <w:t>nav</w:t>
      </w:r>
      <w:proofErr w:type="spellEnd"/>
      <w:r>
        <w:rPr>
          <w:rFonts w:ascii="Consolas" w:hAnsi="Consolas"/>
          <w:color w:val="A9B7C6"/>
        </w:rPr>
        <w:t xml:space="preserve"> = </w:t>
      </w:r>
      <w:proofErr w:type="spellStart"/>
      <w:r>
        <w:rPr>
          <w:rFonts w:ascii="Consolas" w:hAnsi="Consolas"/>
          <w:color w:val="A9B7C6"/>
        </w:rPr>
        <w:t>Navigation.</w:t>
      </w:r>
      <w:r>
        <w:rPr>
          <w:rFonts w:ascii="Consolas" w:hAnsi="Consolas"/>
          <w:i/>
          <w:iCs/>
          <w:color w:val="A9B7C6"/>
        </w:rPr>
        <w:t>findNavController</w:t>
      </w:r>
      <w:proofErr w:type="spellEnd"/>
      <w:r>
        <w:rPr>
          <w:rFonts w:ascii="Consolas" w:hAnsi="Consolas"/>
          <w:color w:val="A9B7C6"/>
        </w:rPr>
        <w:t>(</w:t>
      </w:r>
      <w:proofErr w:type="spellStart"/>
      <w:r>
        <w:rPr>
          <w:rFonts w:ascii="Consolas" w:hAnsi="Consolas"/>
          <w:color w:val="B389C5"/>
        </w:rPr>
        <w:t>view</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nav.navigate</w:t>
      </w:r>
      <w:proofErr w:type="spellEnd"/>
      <w:r>
        <w:rPr>
          <w:rFonts w:ascii="Consolas" w:hAnsi="Consolas"/>
          <w:color w:val="A9B7C6"/>
        </w:rPr>
        <w:t>(</w:t>
      </w:r>
      <w:proofErr w:type="spellStart"/>
      <w:r>
        <w:rPr>
          <w:rFonts w:ascii="Consolas" w:hAnsi="Consolas"/>
          <w:color w:val="A9B7C6"/>
        </w:rPr>
        <w:t>R.id.</w:t>
      </w:r>
      <w:r>
        <w:rPr>
          <w:rFonts w:ascii="Consolas" w:hAnsi="Consolas"/>
          <w:i/>
          <w:iCs/>
          <w:color w:val="9876AA"/>
        </w:rPr>
        <w:t>action_signIn_to_dashboard</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w:t>
      </w:r>
      <w:r>
        <w:rPr>
          <w:rFonts w:ascii="Consolas" w:hAnsi="Consolas"/>
          <w:color w:val="CC7832"/>
        </w:rPr>
        <w:br/>
        <w:t xml:space="preserve">    </w:t>
      </w:r>
      <w:proofErr w:type="spellStart"/>
      <w:r>
        <w:rPr>
          <w:rFonts w:ascii="Consolas" w:hAnsi="Consolas"/>
          <w:color w:val="9876AA"/>
        </w:rPr>
        <w:t>signInViewModel</w:t>
      </w:r>
      <w:r>
        <w:rPr>
          <w:rFonts w:ascii="Consolas" w:hAnsi="Consolas"/>
          <w:color w:val="A9B7C6"/>
        </w:rPr>
        <w:t>.getSuccess</w:t>
      </w:r>
      <w:proofErr w:type="spellEnd"/>
      <w:r>
        <w:rPr>
          <w:rFonts w:ascii="Consolas" w:hAnsi="Consolas"/>
          <w:color w:val="A9B7C6"/>
        </w:rPr>
        <w:t>().</w:t>
      </w:r>
      <w:proofErr w:type="spellStart"/>
      <w:r>
        <w:rPr>
          <w:rFonts w:ascii="Consolas" w:hAnsi="Consolas"/>
          <w:color w:val="A9B7C6"/>
        </w:rPr>
        <w:t>observe</w:t>
      </w:r>
      <w:proofErr w:type="spellEnd"/>
      <w:r>
        <w:rPr>
          <w:rFonts w:ascii="Consolas" w:hAnsi="Consolas"/>
          <w:color w:val="A9B7C6"/>
        </w:rPr>
        <w:t>(</w:t>
      </w:r>
      <w:proofErr w:type="spellStart"/>
      <w:r>
        <w:rPr>
          <w:rFonts w:ascii="Consolas" w:hAnsi="Consolas"/>
          <w:color w:val="A9B7C6"/>
        </w:rPr>
        <w:t>getViewLifecycleOwner</w:t>
      </w:r>
      <w:proofErr w:type="spellEnd"/>
      <w:r>
        <w:rPr>
          <w:rFonts w:ascii="Consolas" w:hAnsi="Consolas"/>
          <w:color w:val="A9B7C6"/>
        </w:rPr>
        <w:t>()</w:t>
      </w:r>
      <w:r>
        <w:rPr>
          <w:rFonts w:ascii="Consolas" w:hAnsi="Consolas"/>
          <w:color w:val="CC7832"/>
        </w:rPr>
        <w:t xml:space="preserve">, </w:t>
      </w:r>
      <w:proofErr w:type="spellStart"/>
      <w:r>
        <w:rPr>
          <w:rFonts w:ascii="Consolas" w:hAnsi="Consolas"/>
          <w:color w:val="A9B7C6"/>
        </w:rPr>
        <w:t>observer</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A9B7C6"/>
        </w:rPr>
        <w:t>})</w:t>
      </w:r>
      <w:r>
        <w:rPr>
          <w:rFonts w:ascii="Consolas" w:hAnsi="Consolas"/>
          <w:color w:val="CC7832"/>
        </w:rPr>
        <w:t>;</w:t>
      </w:r>
    </w:p>
    <w:p w14:paraId="5F750CA1" w14:textId="77777777" w:rsidR="009E0928" w:rsidRPr="009E0928" w:rsidRDefault="009E0928" w:rsidP="0000426E">
      <w:pPr>
        <w:pStyle w:val="Szvegtrzs"/>
        <w:rPr>
          <w:rFonts w:ascii="Arial" w:hAnsi="Arial" w:cs="Arial"/>
          <w:sz w:val="22"/>
          <w:szCs w:val="22"/>
          <w:lang w:val="hu-HU"/>
        </w:rPr>
      </w:pPr>
    </w:p>
    <w:p w14:paraId="1B21AAF2" w14:textId="7FECA497" w:rsidR="004B643A" w:rsidRDefault="009E0928" w:rsidP="0000426E">
      <w:pPr>
        <w:pStyle w:val="Szvegtrzs"/>
        <w:rPr>
          <w:rFonts w:ascii="Arial" w:hAnsi="Arial" w:cs="Arial"/>
          <w:sz w:val="22"/>
          <w:szCs w:val="22"/>
          <w:lang w:val="en-GB"/>
        </w:rPr>
      </w:pPr>
      <w:r>
        <w:rPr>
          <w:rFonts w:ascii="Arial" w:hAnsi="Arial" w:cs="Arial"/>
          <w:sz w:val="22"/>
          <w:szCs w:val="22"/>
          <w:lang w:val="en-GB"/>
        </w:rPr>
        <w:t>As seen in the above code, a Boolean variable stored in the viewmodel of this fragment is observed, and if the value of this variable (which is preset to false), is changed to true by the authentication method, the system navigation and access to the Room database are enabled. The application is then navigated to the dashboard, which is the main layout of the app.</w:t>
      </w:r>
    </w:p>
    <w:p w14:paraId="264265EE" w14:textId="5C4D34A0" w:rsidR="009E0928" w:rsidRDefault="009E0928" w:rsidP="0000426E">
      <w:pPr>
        <w:pStyle w:val="Szvegtrzs"/>
        <w:rPr>
          <w:rFonts w:ascii="Arial" w:hAnsi="Arial" w:cs="Arial"/>
          <w:sz w:val="22"/>
          <w:szCs w:val="22"/>
          <w:lang w:val="en-GB"/>
        </w:rPr>
      </w:pPr>
    </w:p>
    <w:p w14:paraId="18E8BDD0" w14:textId="5C61665D" w:rsidR="009E0928" w:rsidRDefault="009E0928" w:rsidP="0000426E">
      <w:pPr>
        <w:pStyle w:val="Szvegtrzs"/>
        <w:rPr>
          <w:rFonts w:ascii="Arial" w:hAnsi="Arial" w:cs="Arial"/>
          <w:sz w:val="22"/>
          <w:szCs w:val="22"/>
          <w:lang w:val="en-GB"/>
        </w:rPr>
      </w:pPr>
      <w:r>
        <w:rPr>
          <w:rFonts w:ascii="Arial" w:hAnsi="Arial" w:cs="Arial"/>
          <w:sz w:val="22"/>
          <w:szCs w:val="22"/>
          <w:lang w:val="en-GB"/>
        </w:rPr>
        <w:t>(WRITE_DASHBOARD_CODE)</w:t>
      </w:r>
    </w:p>
    <w:p w14:paraId="701520A1" w14:textId="1FA0DE12" w:rsidR="009E0928" w:rsidRDefault="009E0928" w:rsidP="0000426E">
      <w:pPr>
        <w:pStyle w:val="Szvegtrzs"/>
        <w:rPr>
          <w:rFonts w:ascii="Arial" w:hAnsi="Arial" w:cs="Arial"/>
          <w:sz w:val="22"/>
          <w:szCs w:val="22"/>
          <w:lang w:val="en-GB"/>
        </w:rPr>
      </w:pPr>
    </w:p>
    <w:p w14:paraId="6B498623" w14:textId="3F0C7419" w:rsidR="009E0928" w:rsidRDefault="009E0928" w:rsidP="0000426E">
      <w:pPr>
        <w:pStyle w:val="Szvegtrzs"/>
        <w:rPr>
          <w:rFonts w:ascii="Arial" w:hAnsi="Arial" w:cs="Arial"/>
          <w:sz w:val="22"/>
          <w:szCs w:val="22"/>
          <w:lang w:val="en-GB"/>
        </w:rPr>
      </w:pPr>
      <w:r>
        <w:rPr>
          <w:rFonts w:ascii="Arial" w:hAnsi="Arial" w:cs="Arial"/>
          <w:sz w:val="22"/>
          <w:szCs w:val="22"/>
          <w:lang w:val="en-GB"/>
        </w:rPr>
        <w:t xml:space="preserve">The dashboard consists of two main unique parts: a custom table implementation and an option to add elements to this table. These elements all constitute individual </w:t>
      </w:r>
      <w:r>
        <w:rPr>
          <w:rFonts w:ascii="Arial" w:hAnsi="Arial" w:cs="Arial"/>
          <w:sz w:val="22"/>
          <w:szCs w:val="22"/>
          <w:lang w:val="en-GB"/>
        </w:rPr>
        <w:lastRenderedPageBreak/>
        <w:t xml:space="preserve">mushroom specimens (with the corresponding hardware), and are retrieved from the Web API when this fragment is loaded. This is done to ensure up-to-date information on all specimens, which is a vital component of this system. </w:t>
      </w:r>
    </w:p>
    <w:p w14:paraId="5BCEB49A" w14:textId="23F369C3" w:rsidR="009E0928" w:rsidRDefault="009E0928" w:rsidP="0000426E">
      <w:pPr>
        <w:pStyle w:val="Szvegtrzs"/>
        <w:rPr>
          <w:rFonts w:ascii="Arial" w:hAnsi="Arial" w:cs="Arial"/>
          <w:sz w:val="22"/>
          <w:szCs w:val="22"/>
          <w:lang w:val="en-GB"/>
        </w:rPr>
      </w:pPr>
    </w:p>
    <w:p w14:paraId="4C2D344F" w14:textId="24A1E297" w:rsidR="009E0928" w:rsidRDefault="009E0928" w:rsidP="0000426E">
      <w:pPr>
        <w:pStyle w:val="Szvegtrzs"/>
        <w:rPr>
          <w:rFonts w:ascii="Arial" w:hAnsi="Arial" w:cs="Arial"/>
          <w:sz w:val="22"/>
          <w:szCs w:val="22"/>
          <w:lang w:val="en-GB"/>
        </w:rPr>
      </w:pPr>
      <w:r>
        <w:rPr>
          <w:rFonts w:ascii="Arial" w:hAnsi="Arial" w:cs="Arial"/>
          <w:sz w:val="22"/>
          <w:szCs w:val="22"/>
          <w:lang w:val="en-GB"/>
        </w:rPr>
        <w:t>(WRITE_VIEWSPECIMEN_CODE)</w:t>
      </w:r>
    </w:p>
    <w:p w14:paraId="15E21D6A" w14:textId="1E8F28E0" w:rsidR="009E0928" w:rsidRDefault="009E0928" w:rsidP="0000426E">
      <w:pPr>
        <w:pStyle w:val="Szvegtrzs"/>
        <w:rPr>
          <w:rFonts w:ascii="Arial" w:hAnsi="Arial" w:cs="Arial"/>
          <w:sz w:val="22"/>
          <w:szCs w:val="22"/>
          <w:lang w:val="en-GB"/>
        </w:rPr>
      </w:pPr>
    </w:p>
    <w:p w14:paraId="751FEA25" w14:textId="0FA71E91" w:rsidR="009E0928" w:rsidRDefault="009E0928" w:rsidP="0000426E">
      <w:pPr>
        <w:pStyle w:val="Szvegtrzs"/>
        <w:rPr>
          <w:rFonts w:ascii="Arial" w:hAnsi="Arial" w:cs="Arial"/>
          <w:sz w:val="22"/>
          <w:szCs w:val="22"/>
          <w:lang w:val="en-GB"/>
        </w:rPr>
      </w:pPr>
      <w:r>
        <w:rPr>
          <w:rFonts w:ascii="Arial" w:hAnsi="Arial" w:cs="Arial"/>
          <w:sz w:val="22"/>
          <w:szCs w:val="22"/>
          <w:lang w:val="en-GB"/>
        </w:rPr>
        <w:t xml:space="preserve">On tapping a mushroom, the navigation transacts to the main informational fragment – the </w:t>
      </w:r>
      <w:proofErr w:type="spellStart"/>
      <w:r>
        <w:rPr>
          <w:rFonts w:ascii="Arial" w:hAnsi="Arial" w:cs="Arial"/>
          <w:sz w:val="22"/>
          <w:szCs w:val="22"/>
          <w:lang w:val="en-GB"/>
        </w:rPr>
        <w:t>ViewSpecimen</w:t>
      </w:r>
      <w:proofErr w:type="spellEnd"/>
      <w:r>
        <w:rPr>
          <w:rFonts w:ascii="Arial" w:hAnsi="Arial" w:cs="Arial"/>
          <w:sz w:val="22"/>
          <w:szCs w:val="22"/>
          <w:lang w:val="en-GB"/>
        </w:rPr>
        <w:t xml:space="preserve">. This fragment, acting as a major endpoint for individual specimens, displays sensor data and enables access to other functions relevant to any given specimen. </w:t>
      </w:r>
    </w:p>
    <w:p w14:paraId="194C5979" w14:textId="211144A9" w:rsidR="009E0928" w:rsidRDefault="009E0928" w:rsidP="0000426E">
      <w:pPr>
        <w:pStyle w:val="Szvegtrzs"/>
        <w:rPr>
          <w:rFonts w:ascii="Arial" w:hAnsi="Arial" w:cs="Arial"/>
          <w:sz w:val="22"/>
          <w:szCs w:val="22"/>
          <w:lang w:val="en-GB"/>
        </w:rPr>
      </w:pPr>
    </w:p>
    <w:p w14:paraId="2E83C8BC" w14:textId="4D1062CA" w:rsidR="009E0928" w:rsidRDefault="009E0928" w:rsidP="0000426E">
      <w:pPr>
        <w:pStyle w:val="Szvegtrzs"/>
        <w:rPr>
          <w:rFonts w:ascii="Arial" w:hAnsi="Arial" w:cs="Arial"/>
          <w:sz w:val="22"/>
          <w:szCs w:val="22"/>
          <w:lang w:val="en-GB"/>
        </w:rPr>
      </w:pPr>
      <w:r>
        <w:rPr>
          <w:rFonts w:ascii="Arial" w:hAnsi="Arial" w:cs="Arial"/>
          <w:sz w:val="22"/>
          <w:szCs w:val="22"/>
          <w:lang w:val="en-GB"/>
        </w:rPr>
        <w:t>(WRITE_VISUALIZER_CODE)</w:t>
      </w:r>
    </w:p>
    <w:p w14:paraId="24482992" w14:textId="08AAACF1" w:rsidR="009E0928" w:rsidRDefault="009E0928" w:rsidP="0000426E">
      <w:pPr>
        <w:pStyle w:val="Szvegtrzs"/>
        <w:rPr>
          <w:rFonts w:ascii="Arial" w:hAnsi="Arial" w:cs="Arial"/>
          <w:sz w:val="22"/>
          <w:szCs w:val="22"/>
          <w:lang w:val="en-GB"/>
        </w:rPr>
      </w:pPr>
    </w:p>
    <w:p w14:paraId="16B93D98" w14:textId="55C12FB5" w:rsidR="009E0928" w:rsidRDefault="009E0928" w:rsidP="0000426E">
      <w:pPr>
        <w:pStyle w:val="Szvegtrzs"/>
        <w:rPr>
          <w:rFonts w:ascii="Arial" w:hAnsi="Arial" w:cs="Arial"/>
          <w:sz w:val="22"/>
          <w:szCs w:val="22"/>
          <w:lang w:val="en-GB"/>
        </w:rPr>
      </w:pPr>
      <w:r>
        <w:rPr>
          <w:rFonts w:ascii="Arial" w:hAnsi="Arial" w:cs="Arial"/>
          <w:sz w:val="22"/>
          <w:szCs w:val="22"/>
          <w:lang w:val="en-GB"/>
        </w:rPr>
        <w:t xml:space="preserve">One of the main achievements in the system is the visualizer, accessed by tapping a datapoint in the </w:t>
      </w:r>
      <w:proofErr w:type="spellStart"/>
      <w:r>
        <w:rPr>
          <w:rFonts w:ascii="Arial" w:hAnsi="Arial" w:cs="Arial"/>
          <w:sz w:val="22"/>
          <w:szCs w:val="22"/>
          <w:lang w:val="en-GB"/>
        </w:rPr>
        <w:t>ViewSpecimen</w:t>
      </w:r>
      <w:proofErr w:type="spellEnd"/>
      <w:r>
        <w:rPr>
          <w:rFonts w:ascii="Arial" w:hAnsi="Arial" w:cs="Arial"/>
          <w:sz w:val="22"/>
          <w:szCs w:val="22"/>
          <w:lang w:val="en-GB"/>
        </w:rPr>
        <w:t xml:space="preserve"> fragment for that specimen. This fragment displays current and historic data for this given hardware, with the addition of a graphical interface to enhance user experience. Originally, </w:t>
      </w:r>
      <w:proofErr w:type="spellStart"/>
      <w:r>
        <w:rPr>
          <w:rFonts w:ascii="Arial" w:hAnsi="Arial" w:cs="Arial"/>
          <w:sz w:val="22"/>
          <w:szCs w:val="22"/>
          <w:lang w:val="en-GB"/>
        </w:rPr>
        <w:t>PowerBI</w:t>
      </w:r>
      <w:proofErr w:type="spellEnd"/>
      <w:r>
        <w:rPr>
          <w:rFonts w:ascii="Arial" w:hAnsi="Arial" w:cs="Arial"/>
          <w:sz w:val="22"/>
          <w:szCs w:val="22"/>
          <w:lang w:val="en-GB"/>
        </w:rPr>
        <w:t xml:space="preserve"> reports were planned to be used, however, those reports cannot filter by specimen, therefore, a custom visualizer was used, derived from the Anychart library.</w:t>
      </w:r>
    </w:p>
    <w:p w14:paraId="6F501A4D" w14:textId="6F0DFD39" w:rsidR="009E0928" w:rsidRDefault="009E0928" w:rsidP="0000426E">
      <w:pPr>
        <w:pStyle w:val="Szvegtrzs"/>
        <w:rPr>
          <w:rFonts w:ascii="Arial" w:hAnsi="Arial" w:cs="Arial"/>
          <w:sz w:val="22"/>
          <w:szCs w:val="22"/>
          <w:lang w:val="en-GB"/>
        </w:rPr>
      </w:pPr>
    </w:p>
    <w:p w14:paraId="06B85A4A" w14:textId="3752744D" w:rsidR="009E0928" w:rsidRDefault="009E0928" w:rsidP="0000426E">
      <w:pPr>
        <w:pStyle w:val="Szvegtrzs"/>
        <w:rPr>
          <w:rFonts w:ascii="Arial" w:hAnsi="Arial" w:cs="Arial"/>
          <w:sz w:val="22"/>
          <w:szCs w:val="22"/>
          <w:lang w:val="en-GB"/>
        </w:rPr>
      </w:pPr>
      <w:r>
        <w:rPr>
          <w:rFonts w:ascii="Arial" w:hAnsi="Arial" w:cs="Arial"/>
          <w:sz w:val="22"/>
          <w:szCs w:val="22"/>
          <w:lang w:val="en-GB"/>
        </w:rPr>
        <w:t>(WRITE_INFO_CODE and WRITE_SETTINGS_CODE)</w:t>
      </w:r>
    </w:p>
    <w:p w14:paraId="71447B98" w14:textId="6B467D50" w:rsidR="009E0928" w:rsidRDefault="009E0928" w:rsidP="0000426E">
      <w:pPr>
        <w:pStyle w:val="Szvegtrzs"/>
        <w:rPr>
          <w:rFonts w:ascii="Arial" w:hAnsi="Arial" w:cs="Arial"/>
          <w:sz w:val="22"/>
          <w:szCs w:val="22"/>
          <w:lang w:val="en-GB"/>
        </w:rPr>
      </w:pPr>
    </w:p>
    <w:p w14:paraId="13406C53" w14:textId="6E650532" w:rsidR="009E0928" w:rsidRDefault="009E0928" w:rsidP="0000426E">
      <w:pPr>
        <w:pStyle w:val="Szvegtrzs"/>
        <w:rPr>
          <w:rFonts w:ascii="Arial" w:hAnsi="Arial" w:cs="Arial"/>
          <w:sz w:val="22"/>
          <w:szCs w:val="22"/>
          <w:lang w:val="en-GB"/>
        </w:rPr>
      </w:pPr>
      <w:r>
        <w:rPr>
          <w:rFonts w:ascii="Arial" w:hAnsi="Arial" w:cs="Arial"/>
          <w:sz w:val="22"/>
          <w:szCs w:val="22"/>
          <w:lang w:val="en-GB"/>
        </w:rPr>
        <w:t>Besides these fragments, there are two other major user interfaces, both accessible from the navigation bar. These are the informational and settings fragments.</w:t>
      </w:r>
    </w:p>
    <w:p w14:paraId="348534D8" w14:textId="038CC466" w:rsidR="009E0928" w:rsidRDefault="009E0928" w:rsidP="0000426E">
      <w:pPr>
        <w:pStyle w:val="Szvegtrzs"/>
        <w:rPr>
          <w:rFonts w:ascii="Arial" w:hAnsi="Arial" w:cs="Arial"/>
          <w:sz w:val="22"/>
          <w:szCs w:val="22"/>
          <w:lang w:val="en-GB"/>
        </w:rPr>
      </w:pPr>
      <w:r>
        <w:rPr>
          <w:rFonts w:ascii="Arial" w:hAnsi="Arial" w:cs="Arial"/>
          <w:sz w:val="22"/>
          <w:szCs w:val="22"/>
          <w:lang w:val="en-GB"/>
        </w:rPr>
        <w:t>The informational fragment is responsible for providing information on fungiculture to end users</w:t>
      </w:r>
      <w:r w:rsidR="00433954">
        <w:rPr>
          <w:rFonts w:ascii="Arial" w:hAnsi="Arial" w:cs="Arial"/>
          <w:sz w:val="22"/>
          <w:szCs w:val="22"/>
          <w:lang w:val="en-GB"/>
        </w:rPr>
        <w:t xml:space="preserve">. This is a display-only fragment, with data added and updated by the system administrator. </w:t>
      </w:r>
    </w:p>
    <w:p w14:paraId="4A57340D" w14:textId="54232B23" w:rsidR="00433954" w:rsidRDefault="00433954" w:rsidP="0000426E">
      <w:pPr>
        <w:pStyle w:val="Szvegtrzs"/>
        <w:rPr>
          <w:rFonts w:ascii="Arial" w:hAnsi="Arial" w:cs="Arial"/>
          <w:sz w:val="22"/>
          <w:szCs w:val="22"/>
          <w:lang w:val="en-GB"/>
        </w:rPr>
      </w:pPr>
      <w:r>
        <w:rPr>
          <w:rFonts w:ascii="Arial" w:hAnsi="Arial" w:cs="Arial"/>
          <w:sz w:val="22"/>
          <w:szCs w:val="22"/>
          <w:lang w:val="en-GB"/>
        </w:rPr>
        <w:t xml:space="preserve">The settings fragment is responsible for the execution of certain actions, that would be inappropriately placed in other fragments. </w:t>
      </w:r>
    </w:p>
    <w:p w14:paraId="76E55CF6" w14:textId="77777777" w:rsidR="009E0928" w:rsidRDefault="009E0928" w:rsidP="0000426E">
      <w:pPr>
        <w:pStyle w:val="Szvegtrzs"/>
        <w:rPr>
          <w:rFonts w:ascii="Arial" w:hAnsi="Arial" w:cs="Arial"/>
          <w:sz w:val="22"/>
          <w:szCs w:val="22"/>
          <w:lang w:val="en-GB"/>
        </w:rPr>
      </w:pPr>
    </w:p>
    <w:p w14:paraId="3493C8DC" w14:textId="1FBC60FB" w:rsidR="009E0928" w:rsidRDefault="00BF29AB" w:rsidP="0000426E">
      <w:pPr>
        <w:pStyle w:val="Szvegtrzs"/>
        <w:rPr>
          <w:rFonts w:ascii="Arial" w:hAnsi="Arial" w:cs="Arial"/>
          <w:sz w:val="22"/>
          <w:szCs w:val="22"/>
          <w:lang w:val="en-GB"/>
        </w:rPr>
      </w:pPr>
      <w:r>
        <w:rPr>
          <w:rFonts w:ascii="Arial" w:hAnsi="Arial" w:cs="Arial"/>
          <w:sz w:val="22"/>
          <w:szCs w:val="22"/>
          <w:lang w:val="en-GB"/>
        </w:rPr>
        <w:t>(WRITE_PERSISTENCE_CODE and WRITE_WEB_CODE)</w:t>
      </w:r>
    </w:p>
    <w:p w14:paraId="18E141F8" w14:textId="14AC9732" w:rsidR="00BF29AB" w:rsidRDefault="00BF29AB" w:rsidP="0000426E">
      <w:pPr>
        <w:pStyle w:val="Szvegtrzs"/>
        <w:rPr>
          <w:rFonts w:ascii="Arial" w:hAnsi="Arial" w:cs="Arial"/>
          <w:sz w:val="22"/>
          <w:szCs w:val="22"/>
          <w:lang w:val="en-GB"/>
        </w:rPr>
      </w:pPr>
    </w:p>
    <w:p w14:paraId="3C31134F" w14:textId="4339335B" w:rsidR="00BF29AB" w:rsidRDefault="00BF29AB" w:rsidP="0000426E">
      <w:pPr>
        <w:pStyle w:val="Szvegtrzs"/>
        <w:rPr>
          <w:rFonts w:ascii="Arial" w:hAnsi="Arial" w:cs="Arial"/>
          <w:sz w:val="22"/>
          <w:szCs w:val="22"/>
          <w:lang w:val="en-GB"/>
        </w:rPr>
      </w:pPr>
      <w:r>
        <w:rPr>
          <w:rFonts w:ascii="Arial" w:hAnsi="Arial" w:cs="Arial"/>
          <w:sz w:val="22"/>
          <w:szCs w:val="22"/>
          <w:lang w:val="en-GB"/>
        </w:rPr>
        <w:t xml:space="preserve">These fragments, however, require support. There are two main classes that enable constant access to the data – the WebClient, responsible for the connections to the Web API, and the LocalPersistence, enabling access to the Room SQLite database. These both support the storage and retrieval of the data, to ensure that the most up-to-date information is displayed. </w:t>
      </w:r>
    </w:p>
    <w:p w14:paraId="0473F9A3" w14:textId="3C44E77C" w:rsidR="00BF29AB" w:rsidRDefault="00BF29AB" w:rsidP="0000426E">
      <w:pPr>
        <w:pStyle w:val="Szvegtrzs"/>
        <w:rPr>
          <w:rFonts w:ascii="Arial" w:hAnsi="Arial" w:cs="Arial"/>
          <w:sz w:val="22"/>
          <w:szCs w:val="22"/>
          <w:lang w:val="en-GB"/>
        </w:rPr>
      </w:pPr>
      <w:r>
        <w:rPr>
          <w:rFonts w:ascii="Arial" w:hAnsi="Arial" w:cs="Arial"/>
          <w:sz w:val="22"/>
          <w:szCs w:val="22"/>
          <w:lang w:val="en-GB"/>
        </w:rPr>
        <w:lastRenderedPageBreak/>
        <w:t>The LocalPersistence is structured as recommended in case of a Room database. It is a Singleton class, with the database instance being retrievable, enabling a common point of connection to the local database. This is necessary to avoid the readers-writers problem, and to ensure that the database contains information that is only overwritten at appropriate changes.</w:t>
      </w:r>
    </w:p>
    <w:p w14:paraId="02B32846" w14:textId="77777777" w:rsidR="002C2870" w:rsidRDefault="00BF29AB" w:rsidP="002C2870">
      <w:pPr>
        <w:pStyle w:val="Szvegtrzs"/>
        <w:rPr>
          <w:rFonts w:ascii="Arial" w:hAnsi="Arial" w:cs="Arial"/>
          <w:sz w:val="22"/>
          <w:szCs w:val="22"/>
          <w:lang w:val="en-GB"/>
        </w:rPr>
      </w:pPr>
      <w:r>
        <w:rPr>
          <w:rFonts w:ascii="Arial" w:hAnsi="Arial" w:cs="Arial"/>
          <w:sz w:val="22"/>
          <w:szCs w:val="22"/>
          <w:lang w:val="en-GB"/>
        </w:rPr>
        <w:t xml:space="preserve">The WebClient serves as the creator of the Retrofit client, and sets up the interfaces that directly connect to the Web API. These are static, to ensure a global point of access to the API. Security is provided here by a JSON Web Token, or JWT for short, as seen above </w:t>
      </w:r>
      <w:r>
        <w:t xml:space="preserve">(Auth0 Inc., </w:t>
      </w:r>
      <w:r>
        <w:rPr>
          <w:i/>
          <w:iCs/>
        </w:rPr>
        <w:t>JSON Web Tokens</w:t>
      </w:r>
      <w:r>
        <w:t>)</w:t>
      </w:r>
      <w:r>
        <w:rPr>
          <w:rFonts w:ascii="Arial" w:hAnsi="Arial" w:cs="Arial"/>
          <w:sz w:val="22"/>
          <w:szCs w:val="22"/>
          <w:lang w:val="en-GB"/>
        </w:rPr>
        <w:t xml:space="preserve">. This </w:t>
      </w:r>
      <w:r w:rsidR="002C2870">
        <w:rPr>
          <w:rFonts w:ascii="Arial" w:hAnsi="Arial" w:cs="Arial"/>
          <w:sz w:val="22"/>
          <w:szCs w:val="22"/>
          <w:lang w:val="en-GB"/>
        </w:rPr>
        <w:t xml:space="preserve">is an open standard (RFC 7519), standardizing a compact, URL-safe means of representing claims. Every such token has three components, separated by a ‘.’ character. The first component, also called a header, encodes (in our case, with the Base64 encoder) the encoding algorithm and the token type of JWT. The second component, the payload, encodes information on such elements as the issuer, the expiration time, and the subject of the claims. The third component is the signature, which verifies the contents of the token and protects against tampering. </w:t>
      </w:r>
    </w:p>
    <w:p w14:paraId="1884FAF9" w14:textId="7FCD5141" w:rsidR="0000426E" w:rsidRPr="002C2870" w:rsidRDefault="0000426E" w:rsidP="002C2870">
      <w:pPr>
        <w:pStyle w:val="Szvegtrzs"/>
        <w:rPr>
          <w:rFonts w:ascii="Arial" w:hAnsi="Arial" w:cs="Arial"/>
          <w:sz w:val="22"/>
          <w:szCs w:val="22"/>
          <w:lang w:val="en-GB"/>
        </w:rPr>
      </w:pPr>
      <w:r w:rsidRPr="00853843">
        <w:rPr>
          <w:szCs w:val="22"/>
          <w:lang w:val="en-GB"/>
        </w:rPr>
        <w:br w:type="page"/>
      </w:r>
    </w:p>
    <w:p w14:paraId="5FF349E9" w14:textId="3856BB5B" w:rsidR="00B60F46" w:rsidRPr="00853843" w:rsidRDefault="0000426E" w:rsidP="0000426E">
      <w:pPr>
        <w:pStyle w:val="Cmsor1"/>
      </w:pPr>
      <w:bookmarkStart w:id="10" w:name="_Toc490902155"/>
      <w:bookmarkStart w:id="11" w:name="_Toc18659747"/>
      <w:r w:rsidRPr="00853843">
        <w:lastRenderedPageBreak/>
        <w:t>Test</w:t>
      </w:r>
      <w:bookmarkEnd w:id="10"/>
      <w:bookmarkEnd w:id="11"/>
    </w:p>
    <w:p w14:paraId="63DA9B51" w14:textId="2AC50F6A" w:rsidR="00B60F46" w:rsidRDefault="00B60F46" w:rsidP="00B60F46">
      <w:pPr>
        <w:pStyle w:val="Cmsor2"/>
      </w:pPr>
      <w:r w:rsidRPr="00853843">
        <w:t>Android team</w:t>
      </w:r>
    </w:p>
    <w:p w14:paraId="64ED2A66" w14:textId="5AEBA2D2" w:rsidR="00110089" w:rsidRDefault="00110089" w:rsidP="00110089">
      <w:pPr>
        <w:jc w:val="right"/>
        <w:rPr>
          <w:lang w:val="da-DK"/>
        </w:rPr>
      </w:pPr>
      <w:r w:rsidRPr="00110089">
        <w:rPr>
          <w:lang w:val="da-DK"/>
        </w:rPr>
        <w:t>Uldis Alksnis, Bogdan Mezei an</w:t>
      </w:r>
      <w:r>
        <w:rPr>
          <w:lang w:val="da-DK"/>
        </w:rPr>
        <w:t>d Kristóf Lénárd</w:t>
      </w:r>
    </w:p>
    <w:p w14:paraId="1CD23246" w14:textId="77777777" w:rsidR="00110089" w:rsidRPr="00110089" w:rsidRDefault="00110089" w:rsidP="00110089">
      <w:pPr>
        <w:jc w:val="right"/>
        <w:rPr>
          <w:lang w:val="da-DK"/>
        </w:rPr>
      </w:pPr>
    </w:p>
    <w:p w14:paraId="1C22C7F1" w14:textId="0E778F9E" w:rsidR="00B60F46" w:rsidRPr="00853843" w:rsidRDefault="00B60F46" w:rsidP="0000426E">
      <w:pPr>
        <w:pStyle w:val="Szvegtrzs"/>
        <w:rPr>
          <w:rFonts w:ascii="Arial" w:hAnsi="Arial" w:cs="Arial"/>
          <w:sz w:val="22"/>
          <w:szCs w:val="22"/>
          <w:lang w:val="en-GB"/>
        </w:rPr>
      </w:pPr>
      <w:r w:rsidRPr="00853843">
        <w:rPr>
          <w:rFonts w:ascii="Arial" w:hAnsi="Arial" w:cs="Arial"/>
          <w:sz w:val="22"/>
          <w:szCs w:val="22"/>
          <w:lang w:val="en-GB"/>
        </w:rPr>
        <w:t xml:space="preserve">For the Android team, three types of testing were used: </w:t>
      </w:r>
      <w:r w:rsidR="00962ACB" w:rsidRPr="00853843">
        <w:rPr>
          <w:rFonts w:ascii="Arial" w:hAnsi="Arial" w:cs="Arial"/>
          <w:sz w:val="22"/>
          <w:szCs w:val="22"/>
          <w:lang w:val="en-GB"/>
        </w:rPr>
        <w:t>white-box</w:t>
      </w:r>
      <w:r w:rsidRPr="00853843">
        <w:rPr>
          <w:rFonts w:ascii="Arial" w:hAnsi="Arial" w:cs="Arial"/>
          <w:sz w:val="22"/>
          <w:szCs w:val="22"/>
          <w:lang w:val="en-GB"/>
        </w:rPr>
        <w:t xml:space="preserve">, </w:t>
      </w:r>
      <w:r w:rsidR="00962ACB" w:rsidRPr="00853843">
        <w:rPr>
          <w:rFonts w:ascii="Arial" w:hAnsi="Arial" w:cs="Arial"/>
          <w:sz w:val="22"/>
          <w:szCs w:val="22"/>
          <w:lang w:val="en-GB"/>
        </w:rPr>
        <w:t>gray-box</w:t>
      </w:r>
      <w:r w:rsidRPr="00853843">
        <w:rPr>
          <w:rFonts w:ascii="Arial" w:hAnsi="Arial" w:cs="Arial"/>
          <w:sz w:val="22"/>
          <w:szCs w:val="22"/>
          <w:lang w:val="en-GB"/>
        </w:rPr>
        <w:t xml:space="preserve"> and </w:t>
      </w:r>
      <w:r w:rsidR="00962ACB" w:rsidRPr="00853843">
        <w:rPr>
          <w:rFonts w:ascii="Arial" w:hAnsi="Arial" w:cs="Arial"/>
          <w:sz w:val="22"/>
          <w:szCs w:val="22"/>
          <w:lang w:val="en-GB"/>
        </w:rPr>
        <w:t>black-box</w:t>
      </w:r>
      <w:r w:rsidRPr="00853843">
        <w:rPr>
          <w:rFonts w:ascii="Arial" w:hAnsi="Arial" w:cs="Arial"/>
          <w:sz w:val="22"/>
          <w:szCs w:val="22"/>
          <w:lang w:val="en-GB"/>
        </w:rPr>
        <w:t xml:space="preserve"> testing. </w:t>
      </w:r>
    </w:p>
    <w:p w14:paraId="1B147C1E" w14:textId="12E91F7F" w:rsidR="00B60F46" w:rsidRPr="00853843" w:rsidRDefault="00B60F46" w:rsidP="0000426E">
      <w:pPr>
        <w:pStyle w:val="Szvegtrzs"/>
        <w:rPr>
          <w:rFonts w:ascii="Arial" w:hAnsi="Arial" w:cs="Arial"/>
          <w:sz w:val="22"/>
          <w:szCs w:val="22"/>
          <w:lang w:val="en-GB"/>
        </w:rPr>
      </w:pPr>
    </w:p>
    <w:p w14:paraId="146A19AA" w14:textId="059A7AD2" w:rsidR="00B60F46" w:rsidRPr="00853843" w:rsidRDefault="00962ACB" w:rsidP="0000426E">
      <w:pPr>
        <w:pStyle w:val="Szvegtrzs"/>
        <w:rPr>
          <w:rFonts w:ascii="Arial" w:hAnsi="Arial" w:cs="Arial"/>
          <w:sz w:val="22"/>
          <w:szCs w:val="22"/>
          <w:lang w:val="en-GB"/>
        </w:rPr>
      </w:pPr>
      <w:r w:rsidRPr="00853843">
        <w:rPr>
          <w:rFonts w:ascii="Arial" w:hAnsi="Arial" w:cs="Arial"/>
          <w:sz w:val="22"/>
          <w:szCs w:val="22"/>
          <w:lang w:val="en-GB"/>
        </w:rPr>
        <w:t xml:space="preserve">During connection development (that is, the development of the code connecting the application and the API), white-box testing was used. This was done to ensure that the connection between the API (developed by the Data team) and the client application (developed by the Android team) matched, and to further verify the feasibility of a common model. </w:t>
      </w:r>
    </w:p>
    <w:p w14:paraId="2775B1AD" w14:textId="77777777" w:rsidR="00B60F46" w:rsidRPr="00853843" w:rsidRDefault="00B60F46" w:rsidP="0000426E">
      <w:pPr>
        <w:pStyle w:val="Szvegtrzs"/>
        <w:rPr>
          <w:rFonts w:ascii="Arial" w:hAnsi="Arial" w:cs="Arial"/>
          <w:sz w:val="22"/>
          <w:szCs w:val="22"/>
          <w:lang w:val="en-GB"/>
        </w:rPr>
      </w:pPr>
    </w:p>
    <w:p w14:paraId="659E2C94" w14:textId="334EFB15" w:rsidR="00B60F46" w:rsidRPr="00853843" w:rsidRDefault="00B60F46" w:rsidP="0000426E">
      <w:pPr>
        <w:pStyle w:val="Szvegtrzs"/>
        <w:rPr>
          <w:rFonts w:ascii="Arial" w:hAnsi="Arial" w:cs="Arial"/>
          <w:sz w:val="22"/>
          <w:szCs w:val="22"/>
          <w:lang w:val="en-GB"/>
        </w:rPr>
      </w:pPr>
      <w:r w:rsidRPr="00853843">
        <w:rPr>
          <w:rFonts w:ascii="Arial" w:hAnsi="Arial" w:cs="Arial"/>
          <w:sz w:val="22"/>
          <w:szCs w:val="22"/>
          <w:lang w:val="en-GB"/>
        </w:rPr>
        <w:t xml:space="preserve">Before deployment, </w:t>
      </w:r>
      <w:r w:rsidR="00962ACB" w:rsidRPr="00853843">
        <w:rPr>
          <w:rFonts w:ascii="Arial" w:hAnsi="Arial" w:cs="Arial"/>
          <w:sz w:val="22"/>
          <w:szCs w:val="22"/>
          <w:lang w:val="en-GB"/>
        </w:rPr>
        <w:t>gray-bo</w:t>
      </w:r>
      <w:r w:rsidRPr="00853843">
        <w:rPr>
          <w:rFonts w:ascii="Arial" w:hAnsi="Arial" w:cs="Arial"/>
          <w:sz w:val="22"/>
          <w:szCs w:val="22"/>
          <w:lang w:val="en-GB"/>
        </w:rPr>
        <w:t>x</w:t>
      </w:r>
      <w:r w:rsidR="00962ACB" w:rsidRPr="00853843">
        <w:rPr>
          <w:rFonts w:ascii="Arial" w:hAnsi="Arial" w:cs="Arial"/>
          <w:sz w:val="22"/>
          <w:szCs w:val="22"/>
          <w:lang w:val="en-GB"/>
        </w:rPr>
        <w:t xml:space="preserve"> testing</w:t>
      </w:r>
      <w:r w:rsidRPr="00853843">
        <w:rPr>
          <w:rFonts w:ascii="Arial" w:hAnsi="Arial" w:cs="Arial"/>
          <w:sz w:val="22"/>
          <w:szCs w:val="22"/>
          <w:lang w:val="en-GB"/>
        </w:rPr>
        <w:t xml:space="preserve"> was used. There the running code was connected to a debugger, and various actions were attempted, to be able to evaluate how the current stack and heap changes, and from those, derive whether the system works as intended. Most of this testing was done to attempt to filter any issues that the system may have, especially in areas that would have been difficult or inappropriate to test otherwise. </w:t>
      </w:r>
    </w:p>
    <w:p w14:paraId="78033476" w14:textId="2E0078EC" w:rsidR="00962ACB" w:rsidRPr="00853843" w:rsidRDefault="00962ACB" w:rsidP="0000426E">
      <w:pPr>
        <w:pStyle w:val="Szvegtrzs"/>
        <w:rPr>
          <w:rFonts w:ascii="Arial" w:hAnsi="Arial" w:cs="Arial"/>
          <w:sz w:val="22"/>
          <w:szCs w:val="22"/>
          <w:lang w:val="en-GB"/>
        </w:rPr>
      </w:pPr>
    </w:p>
    <w:p w14:paraId="632BB87E" w14:textId="49024BB4" w:rsidR="00962ACB" w:rsidRPr="00853843" w:rsidRDefault="00962ACB" w:rsidP="0000426E">
      <w:pPr>
        <w:pStyle w:val="Szvegtrzs"/>
        <w:rPr>
          <w:rFonts w:ascii="Arial" w:hAnsi="Arial" w:cs="Arial"/>
          <w:sz w:val="22"/>
          <w:szCs w:val="22"/>
          <w:lang w:val="en-GB"/>
        </w:rPr>
      </w:pPr>
      <w:r w:rsidRPr="00853843">
        <w:rPr>
          <w:rFonts w:ascii="Arial" w:hAnsi="Arial" w:cs="Arial"/>
          <w:sz w:val="22"/>
          <w:szCs w:val="22"/>
          <w:lang w:val="en-GB"/>
        </w:rPr>
        <w:t>During deployment and the final pre-release verification, black-box testing was used. This was performed by group members not belonging to the Android team, and were used to ensure that user inputs cannot interfere with system operations. Another use was to verify</w:t>
      </w:r>
      <w:r w:rsidR="00020704" w:rsidRPr="00853843">
        <w:rPr>
          <w:rFonts w:ascii="Arial" w:hAnsi="Arial" w:cs="Arial"/>
          <w:sz w:val="22"/>
          <w:szCs w:val="22"/>
          <w:lang w:val="en-GB"/>
        </w:rPr>
        <w:t xml:space="preserve"> whether the Android team’s</w:t>
      </w:r>
      <w:r w:rsidRPr="00853843">
        <w:rPr>
          <w:rFonts w:ascii="Arial" w:hAnsi="Arial" w:cs="Arial"/>
          <w:sz w:val="22"/>
          <w:szCs w:val="22"/>
          <w:lang w:val="en-GB"/>
        </w:rPr>
        <w:t xml:space="preserve"> acceptance and </w:t>
      </w:r>
      <w:r w:rsidR="00020704" w:rsidRPr="00853843">
        <w:rPr>
          <w:rFonts w:ascii="Arial" w:hAnsi="Arial" w:cs="Arial"/>
          <w:sz w:val="22"/>
          <w:szCs w:val="22"/>
          <w:lang w:val="en-GB"/>
        </w:rPr>
        <w:t>functional</w:t>
      </w:r>
      <w:r w:rsidRPr="00853843">
        <w:rPr>
          <w:rFonts w:ascii="Arial" w:hAnsi="Arial" w:cs="Arial"/>
          <w:sz w:val="22"/>
          <w:szCs w:val="22"/>
          <w:lang w:val="en-GB"/>
        </w:rPr>
        <w:t xml:space="preserve"> testing</w:t>
      </w:r>
      <w:r w:rsidR="00020704" w:rsidRPr="00853843">
        <w:rPr>
          <w:rFonts w:ascii="Arial" w:hAnsi="Arial" w:cs="Arial"/>
          <w:sz w:val="22"/>
          <w:szCs w:val="22"/>
          <w:lang w:val="en-GB"/>
        </w:rPr>
        <w:t xml:space="preserve"> was correct.</w:t>
      </w:r>
    </w:p>
    <w:p w14:paraId="642C66CD" w14:textId="77777777" w:rsidR="00B60F46" w:rsidRPr="00853843" w:rsidRDefault="00B60F46" w:rsidP="0000426E">
      <w:pPr>
        <w:pStyle w:val="Szvegtrzs"/>
        <w:rPr>
          <w:rFonts w:ascii="Arial" w:hAnsi="Arial" w:cs="Arial"/>
          <w:sz w:val="22"/>
          <w:szCs w:val="22"/>
          <w:lang w:val="en-GB"/>
        </w:rPr>
      </w:pPr>
    </w:p>
    <w:p w14:paraId="05B01263" w14:textId="46DF750E" w:rsidR="0000426E" w:rsidRPr="00110089" w:rsidRDefault="0000426E" w:rsidP="00110089">
      <w:pPr>
        <w:pStyle w:val="Szvegtrzs"/>
        <w:rPr>
          <w:rFonts w:ascii="Arial" w:hAnsi="Arial" w:cs="Arial"/>
          <w:sz w:val="22"/>
          <w:szCs w:val="22"/>
          <w:lang w:val="en-GB"/>
        </w:rPr>
      </w:pPr>
      <w:r w:rsidRPr="00853843">
        <w:rPr>
          <w:rFonts w:ascii="Arial" w:hAnsi="Arial" w:cs="Arial"/>
          <w:sz w:val="22"/>
          <w:szCs w:val="22"/>
          <w:lang w:val="en-GB"/>
        </w:rPr>
        <w:t xml:space="preserve">The purpose of the test section is to document the result of your testing; to verify if the content of the requirements section has been fulfilled. How is the system tested, which strategy has been used; </w:t>
      </w:r>
      <w:proofErr w:type="gramStart"/>
      <w:r w:rsidRPr="00853843">
        <w:rPr>
          <w:rFonts w:ascii="Arial" w:hAnsi="Arial" w:cs="Arial"/>
          <w:sz w:val="22"/>
          <w:szCs w:val="22"/>
          <w:lang w:val="en-GB"/>
        </w:rPr>
        <w:t>e.g.</w:t>
      </w:r>
      <w:proofErr w:type="gramEnd"/>
      <w:r w:rsidRPr="00853843">
        <w:rPr>
          <w:rFonts w:ascii="Arial" w:hAnsi="Arial" w:cs="Arial"/>
          <w:sz w:val="22"/>
          <w:szCs w:val="22"/>
          <w:lang w:val="en-GB"/>
        </w:rPr>
        <w:t xml:space="preserve"> White Box (Unit Test), Black Box, etc.</w:t>
      </w:r>
      <w:r w:rsidRPr="00853843">
        <w:rPr>
          <w:szCs w:val="22"/>
        </w:rPr>
        <w:br w:type="page"/>
      </w:r>
    </w:p>
    <w:p w14:paraId="78C4AEA6" w14:textId="6C96C481" w:rsidR="0000426E" w:rsidRPr="00853843" w:rsidRDefault="0000426E" w:rsidP="0000426E">
      <w:pPr>
        <w:pStyle w:val="Cmsor1"/>
      </w:pPr>
      <w:bookmarkStart w:id="12" w:name="_Toc18659749"/>
      <w:r w:rsidRPr="00853843">
        <w:lastRenderedPageBreak/>
        <w:t>Results and Discussion</w:t>
      </w:r>
      <w:bookmarkEnd w:id="12"/>
    </w:p>
    <w:p w14:paraId="03D098E7" w14:textId="026E4D31" w:rsidR="00110089" w:rsidRDefault="00110089" w:rsidP="00110089">
      <w:pPr>
        <w:jc w:val="right"/>
        <w:rPr>
          <w:szCs w:val="22"/>
        </w:rPr>
      </w:pPr>
      <w:r>
        <w:rPr>
          <w:szCs w:val="22"/>
        </w:rPr>
        <w:t>Kristóf Lénárd</w:t>
      </w:r>
    </w:p>
    <w:p w14:paraId="06C40FB0" w14:textId="126690E0" w:rsidR="00C27940" w:rsidRPr="00853843" w:rsidRDefault="00C27940" w:rsidP="0000426E">
      <w:pPr>
        <w:jc w:val="both"/>
        <w:rPr>
          <w:szCs w:val="22"/>
        </w:rPr>
      </w:pPr>
      <w:r w:rsidRPr="00853843">
        <w:rPr>
          <w:szCs w:val="22"/>
        </w:rPr>
        <w:t>The Android sub-group was able to achieve a satisfactory result. The system was implemented, with all intended tasks finished. The tasks that remain unfinished are due to external factors, and the finished tasks are meeting the acceptance criteria set during the project planning. The outcome of the project is deemed satisfactory.</w:t>
      </w:r>
    </w:p>
    <w:p w14:paraId="07D54325" w14:textId="77777777" w:rsidR="00C27940" w:rsidRPr="00853843" w:rsidRDefault="00C27940" w:rsidP="0000426E">
      <w:pPr>
        <w:jc w:val="both"/>
        <w:rPr>
          <w:szCs w:val="22"/>
        </w:rPr>
      </w:pPr>
    </w:p>
    <w:p w14:paraId="75E3173C" w14:textId="2A9A9866" w:rsidR="0000426E" w:rsidRPr="00853843" w:rsidRDefault="0000426E" w:rsidP="0000426E">
      <w:pPr>
        <w:jc w:val="both"/>
        <w:rPr>
          <w:szCs w:val="22"/>
        </w:rPr>
      </w:pPr>
      <w:r w:rsidRPr="00853843">
        <w:rPr>
          <w:szCs w:val="22"/>
        </w:rPr>
        <w:t>The purpose of the results and discussion section is to present the outcome and achieved results of the project.</w:t>
      </w:r>
    </w:p>
    <w:p w14:paraId="40EF77D0" w14:textId="77777777" w:rsidR="00ED3CDE" w:rsidRPr="00853843" w:rsidRDefault="00ED3CDE">
      <w:pPr>
        <w:spacing w:after="160" w:line="259" w:lineRule="auto"/>
        <w:rPr>
          <w:rFonts w:eastAsiaTheme="majorEastAsia"/>
          <w:b/>
          <w:bCs/>
          <w:sz w:val="28"/>
          <w:szCs w:val="28"/>
        </w:rPr>
      </w:pPr>
      <w:r w:rsidRPr="00853843">
        <w:br w:type="page"/>
      </w:r>
    </w:p>
    <w:p w14:paraId="3DD44220" w14:textId="77777777" w:rsidR="00ED3CDE" w:rsidRPr="00853843" w:rsidRDefault="00DE49FE" w:rsidP="00ED3CDE">
      <w:pPr>
        <w:pStyle w:val="Cmsor1"/>
      </w:pPr>
      <w:bookmarkStart w:id="13" w:name="_Toc18659750"/>
      <w:r w:rsidRPr="00853843">
        <w:lastRenderedPageBreak/>
        <w:t>Conclusions</w:t>
      </w:r>
      <w:bookmarkEnd w:id="13"/>
    </w:p>
    <w:p w14:paraId="1DB39828" w14:textId="77777777" w:rsidR="0000426E" w:rsidRPr="00853843" w:rsidRDefault="0000426E" w:rsidP="0000426E">
      <w:pPr>
        <w:spacing w:after="160" w:line="259" w:lineRule="auto"/>
      </w:pPr>
      <w:r w:rsidRPr="00853843">
        <w:t>The purpose of the conclusion section is to compile the results from each section in the report. What is the conclusion? Did the project fulfil the requirements? Etc.</w:t>
      </w:r>
    </w:p>
    <w:p w14:paraId="4A196C48" w14:textId="77777777" w:rsidR="0000426E" w:rsidRPr="00853843" w:rsidRDefault="0000426E" w:rsidP="0000426E">
      <w:pPr>
        <w:spacing w:after="160" w:line="259" w:lineRule="auto"/>
      </w:pPr>
      <w:r w:rsidRPr="00853843">
        <w:t>You can only comment on report contents, no new topics or content can be introduced in this section.</w:t>
      </w:r>
    </w:p>
    <w:p w14:paraId="26C2E778" w14:textId="77777777" w:rsidR="0000426E" w:rsidRPr="00853843" w:rsidRDefault="0000426E">
      <w:pPr>
        <w:spacing w:after="160" w:line="259" w:lineRule="auto"/>
      </w:pPr>
      <w:r w:rsidRPr="00853843">
        <w:br w:type="page"/>
      </w:r>
    </w:p>
    <w:p w14:paraId="1E1E3320" w14:textId="77777777" w:rsidR="0000426E" w:rsidRPr="00853843" w:rsidRDefault="0000426E" w:rsidP="0000426E">
      <w:pPr>
        <w:pStyle w:val="Cmsor1"/>
      </w:pPr>
      <w:bookmarkStart w:id="14" w:name="_Toc490902159"/>
      <w:bookmarkStart w:id="15" w:name="_Toc18659751"/>
      <w:r w:rsidRPr="00853843">
        <w:lastRenderedPageBreak/>
        <w:t>Project future</w:t>
      </w:r>
      <w:bookmarkEnd w:id="14"/>
      <w:bookmarkEnd w:id="15"/>
    </w:p>
    <w:p w14:paraId="7C98CF94" w14:textId="3718AF2B" w:rsidR="00110089" w:rsidRDefault="00110089" w:rsidP="00110089">
      <w:pPr>
        <w:jc w:val="right"/>
        <w:rPr>
          <w:szCs w:val="22"/>
        </w:rPr>
      </w:pPr>
      <w:r>
        <w:rPr>
          <w:szCs w:val="22"/>
        </w:rPr>
        <w:t>Kristóf Lénárd</w:t>
      </w:r>
    </w:p>
    <w:p w14:paraId="4904E61A" w14:textId="77777777" w:rsidR="00110089" w:rsidRDefault="00110089" w:rsidP="00110089">
      <w:pPr>
        <w:jc w:val="right"/>
        <w:rPr>
          <w:szCs w:val="22"/>
        </w:rPr>
      </w:pPr>
    </w:p>
    <w:p w14:paraId="5315B442" w14:textId="3B95CAFB" w:rsidR="001F4AFD" w:rsidRPr="00853843" w:rsidRDefault="001F4AFD" w:rsidP="00020704">
      <w:pPr>
        <w:pStyle w:val="Szvegtrzs"/>
        <w:spacing w:after="0" w:line="360" w:lineRule="auto"/>
        <w:rPr>
          <w:rFonts w:ascii="Arial" w:hAnsi="Arial" w:cs="Arial"/>
          <w:sz w:val="22"/>
          <w:szCs w:val="22"/>
          <w:lang w:val="en-GB"/>
        </w:rPr>
      </w:pPr>
      <w:r w:rsidRPr="00853843">
        <w:rPr>
          <w:rFonts w:ascii="Arial" w:hAnsi="Arial" w:cs="Arial"/>
          <w:sz w:val="22"/>
          <w:szCs w:val="22"/>
          <w:lang w:val="en-GB"/>
        </w:rPr>
        <w:t xml:space="preserve">There are many things that the Android </w:t>
      </w:r>
      <w:r w:rsidR="00020704" w:rsidRPr="00853843">
        <w:rPr>
          <w:rFonts w:ascii="Arial" w:hAnsi="Arial" w:cs="Arial"/>
          <w:sz w:val="22"/>
          <w:szCs w:val="22"/>
          <w:lang w:val="en-GB"/>
        </w:rPr>
        <w:t>team</w:t>
      </w:r>
      <w:r w:rsidRPr="00853843">
        <w:rPr>
          <w:rFonts w:ascii="Arial" w:hAnsi="Arial" w:cs="Arial"/>
          <w:sz w:val="22"/>
          <w:szCs w:val="22"/>
          <w:lang w:val="en-GB"/>
        </w:rPr>
        <w:t xml:space="preserve"> could do. There are additional features, that were either unachievable (due to external and extenuating circumstances, such as not having enough hardware components for certain requirements), or predetermined to not be included in this release. There are, of course, other things besides this that could be improved. </w:t>
      </w:r>
    </w:p>
    <w:p w14:paraId="5A4E490F" w14:textId="5BFC5959" w:rsidR="0000426E" w:rsidRPr="00110089" w:rsidRDefault="001F4AFD" w:rsidP="00110089">
      <w:pPr>
        <w:pStyle w:val="Szvegtrzs"/>
        <w:spacing w:after="0" w:line="360" w:lineRule="auto"/>
        <w:rPr>
          <w:rFonts w:ascii="Arial" w:hAnsi="Arial" w:cs="Arial"/>
          <w:sz w:val="22"/>
          <w:szCs w:val="22"/>
          <w:lang w:val="en-GB"/>
        </w:rPr>
      </w:pPr>
      <w:r w:rsidRPr="00853843">
        <w:rPr>
          <w:rFonts w:ascii="Arial" w:hAnsi="Arial" w:cs="Arial"/>
          <w:sz w:val="22"/>
          <w:szCs w:val="22"/>
          <w:lang w:val="en-GB"/>
        </w:rPr>
        <w:t>For example, while the Android part of the project is infinitely scalable, there are quality improvements that could make the software run even better, or perhaps support, with some features missing, some older versions of the Android operating system. All of these, however, are extra features</w:t>
      </w:r>
      <w:r w:rsidR="008414AD" w:rsidRPr="00853843">
        <w:rPr>
          <w:rFonts w:ascii="Arial" w:hAnsi="Arial" w:cs="Arial"/>
          <w:sz w:val="22"/>
          <w:szCs w:val="22"/>
          <w:lang w:val="en-GB"/>
        </w:rPr>
        <w:t>.</w:t>
      </w:r>
      <w:r w:rsidR="00ED3CDE" w:rsidRPr="00853843">
        <w:rPr>
          <w:szCs w:val="22"/>
        </w:rPr>
        <w:br w:type="page"/>
      </w:r>
    </w:p>
    <w:p w14:paraId="0159AD47" w14:textId="77777777" w:rsidR="00ED3CDE" w:rsidRPr="00853843" w:rsidRDefault="00223418" w:rsidP="00ED3CDE">
      <w:pPr>
        <w:pStyle w:val="Cmsor1"/>
      </w:pPr>
      <w:bookmarkStart w:id="16" w:name="_Toc18659752"/>
      <w:r w:rsidRPr="00853843">
        <w:lastRenderedPageBreak/>
        <w:t>Sources of information</w:t>
      </w:r>
      <w:bookmarkEnd w:id="16"/>
    </w:p>
    <w:p w14:paraId="68593B35" w14:textId="77777777" w:rsidR="00ED3CDE" w:rsidRPr="00853843" w:rsidRDefault="00ED3CDE" w:rsidP="00ED3CDE"/>
    <w:p w14:paraId="63A5254D" w14:textId="592F4C80" w:rsidR="0000426E" w:rsidRPr="00853843" w:rsidRDefault="0000426E" w:rsidP="0000426E">
      <w:pPr>
        <w:pStyle w:val="Szvegtrzs"/>
        <w:rPr>
          <w:rFonts w:ascii="Arial" w:hAnsi="Arial" w:cs="Arial"/>
          <w:b/>
          <w:sz w:val="22"/>
          <w:szCs w:val="22"/>
          <w:lang w:val="en-GB"/>
        </w:rPr>
      </w:pPr>
      <w:r w:rsidRPr="00853843">
        <w:rPr>
          <w:rFonts w:ascii="Arial" w:hAnsi="Arial" w:cs="Arial"/>
          <w:b/>
          <w:sz w:val="22"/>
          <w:szCs w:val="22"/>
          <w:lang w:val="en-GB"/>
        </w:rPr>
        <w:t xml:space="preserve">Note: Use the standard reference method: Harvard Anglia. A very good reference tool is Mendeley </w:t>
      </w:r>
      <w:r w:rsidRPr="00853843">
        <w:rPr>
          <w:rFonts w:ascii="Arial" w:hAnsi="Arial" w:cs="Arial"/>
          <w:b/>
          <w:sz w:val="22"/>
          <w:szCs w:val="22"/>
          <w:lang w:val="en-GB"/>
        </w:rPr>
        <w:fldChar w:fldCharType="begin" w:fldLock="1"/>
      </w:r>
      <w:r w:rsidRPr="00853843">
        <w:rPr>
          <w:rFonts w:ascii="Arial" w:hAnsi="Arial" w:cs="Arial"/>
          <w:b/>
          <w:sz w:val="22"/>
          <w:szCs w:val="22"/>
          <w:lang w:val="en-GB"/>
        </w:rPr>
        <w:instrText>ADDIN CSL_CITATION { "citationItems" : [ { "id" : "ITEM-1", "itemData" : { "URL" : "https://www.mendeley.com/", "accessed" : { "date-parts" : [ [ "2017", "2", "2" ] ] }, "author" : [ { "dropping-particle" : "", "family" : "Mendeley.com", "given" : "", "non-dropping-particle" : "", "parse-names" : false, "suffix" : "" } ], "id" : "ITEM-1", "issued" : { "date-parts" : [ [ "2016" ] ] }, "title" : "Homepage | Mendeley", "type" : "webpage" }, "uris" : [ "http://www.mendeley.com/documents/?uuid=0ed10af2-d502-365c-907f-97b990646bdc" ] } ], "mendeley" : { "formattedCitation" : "(Mendeley.com 2016)", "plainTextFormattedCitation" : "(Mendeley.com 2016)", "previouslyFormattedCitation" : "(Mendeley.com 2016)" }, "properties" : { "noteIndex" : 0 }, "schema" : "https://github.com/citation-style-language/schema/raw/master/csl-citation.json" }</w:instrText>
      </w:r>
      <w:r w:rsidRPr="00853843">
        <w:rPr>
          <w:rFonts w:ascii="Arial" w:hAnsi="Arial" w:cs="Arial"/>
          <w:b/>
          <w:sz w:val="22"/>
          <w:szCs w:val="22"/>
          <w:lang w:val="en-GB"/>
        </w:rPr>
        <w:fldChar w:fldCharType="separate"/>
      </w:r>
      <w:r w:rsidRPr="00853843">
        <w:rPr>
          <w:rFonts w:ascii="Arial" w:hAnsi="Arial" w:cs="Arial"/>
          <w:noProof/>
          <w:sz w:val="22"/>
          <w:szCs w:val="22"/>
          <w:lang w:val="en-GB"/>
        </w:rPr>
        <w:t>(Mendeley.com 2016)</w:t>
      </w:r>
      <w:r w:rsidRPr="00853843">
        <w:rPr>
          <w:rFonts w:ascii="Arial" w:hAnsi="Arial" w:cs="Arial"/>
          <w:b/>
          <w:sz w:val="22"/>
          <w:szCs w:val="22"/>
          <w:lang w:val="en-GB"/>
        </w:rPr>
        <w:fldChar w:fldCharType="end"/>
      </w:r>
      <w:r w:rsidRPr="00853843">
        <w:rPr>
          <w:rFonts w:ascii="Arial" w:hAnsi="Arial" w:cs="Arial"/>
          <w:sz w:val="22"/>
          <w:szCs w:val="22"/>
          <w:lang w:val="en-GB"/>
        </w:rPr>
        <w:t>,</w:t>
      </w:r>
      <w:r w:rsidRPr="00853843">
        <w:rPr>
          <w:rFonts w:ascii="Arial" w:hAnsi="Arial" w:cs="Arial"/>
          <w:b/>
          <w:sz w:val="22"/>
          <w:szCs w:val="22"/>
          <w:lang w:val="en-GB"/>
        </w:rPr>
        <w:t xml:space="preserve"> ask VIA Library if you need help. </w:t>
      </w:r>
    </w:p>
    <w:p w14:paraId="0696B26E" w14:textId="71744D6F" w:rsidR="00020704" w:rsidRPr="00853843" w:rsidRDefault="00020704" w:rsidP="00020704">
      <w:pPr>
        <w:spacing w:before="100" w:beforeAutospacing="1" w:after="100" w:afterAutospacing="1" w:line="240" w:lineRule="auto"/>
        <w:ind w:left="567" w:hanging="567"/>
        <w:rPr>
          <w:rFonts w:ascii="Times New Roman" w:eastAsia="Times New Roman" w:hAnsi="Times New Roman" w:cs="Times New Roman"/>
          <w:sz w:val="24"/>
          <w:szCs w:val="24"/>
          <w:lang w:eastAsia="hu-HU"/>
        </w:rPr>
      </w:pPr>
      <w:r w:rsidRPr="00853843">
        <w:rPr>
          <w:rFonts w:ascii="Times New Roman" w:eastAsia="Times New Roman" w:hAnsi="Times New Roman" w:cs="Times New Roman"/>
          <w:sz w:val="24"/>
          <w:szCs w:val="24"/>
          <w:lang w:eastAsia="hu-HU"/>
        </w:rPr>
        <w:t xml:space="preserve">Android Developers, </w:t>
      </w:r>
      <w:r w:rsidRPr="00853843">
        <w:rPr>
          <w:rFonts w:ascii="Times New Roman" w:eastAsia="Times New Roman" w:hAnsi="Times New Roman" w:cs="Times New Roman"/>
          <w:i/>
          <w:iCs/>
          <w:sz w:val="24"/>
          <w:szCs w:val="24"/>
          <w:lang w:eastAsia="hu-HU"/>
        </w:rPr>
        <w:t>Android Studio - Android Platform/API Version Distribution</w:t>
      </w:r>
      <w:r w:rsidRPr="00853843">
        <w:rPr>
          <w:rFonts w:ascii="Times New Roman" w:eastAsia="Times New Roman" w:hAnsi="Times New Roman" w:cs="Times New Roman"/>
          <w:sz w:val="24"/>
          <w:szCs w:val="24"/>
          <w:lang w:eastAsia="hu-HU"/>
        </w:rPr>
        <w:t xml:space="preserve">. Available at: &lt;https://developer.android.com/&gt; [Accessed 2 Jun. 2021]. </w:t>
      </w:r>
    </w:p>
    <w:p w14:paraId="474666BF" w14:textId="12AA5E35" w:rsidR="002A190A" w:rsidRDefault="002A190A" w:rsidP="002A190A">
      <w:pPr>
        <w:spacing w:before="100" w:beforeAutospacing="1" w:after="100" w:afterAutospacing="1" w:line="240" w:lineRule="auto"/>
        <w:ind w:left="567" w:hanging="567"/>
        <w:rPr>
          <w:rFonts w:ascii="Times New Roman" w:eastAsia="Times New Roman" w:hAnsi="Times New Roman" w:cs="Times New Roman"/>
          <w:sz w:val="24"/>
          <w:szCs w:val="24"/>
          <w:lang w:eastAsia="hu-HU"/>
        </w:rPr>
      </w:pPr>
      <w:r w:rsidRPr="00853843">
        <w:rPr>
          <w:rFonts w:ascii="Times New Roman" w:eastAsia="Times New Roman" w:hAnsi="Times New Roman" w:cs="Times New Roman"/>
          <w:sz w:val="24"/>
          <w:szCs w:val="24"/>
          <w:lang w:eastAsia="hu-HU"/>
        </w:rPr>
        <w:t xml:space="preserve">Anon, 2021. </w:t>
      </w:r>
      <w:r w:rsidRPr="00853843">
        <w:rPr>
          <w:rFonts w:ascii="Times New Roman" w:eastAsia="Times New Roman" w:hAnsi="Times New Roman" w:cs="Times New Roman"/>
          <w:i/>
          <w:iCs/>
          <w:sz w:val="24"/>
          <w:szCs w:val="24"/>
          <w:lang w:eastAsia="hu-HU"/>
        </w:rPr>
        <w:t>Guide to app architecture</w:t>
      </w:r>
      <w:r w:rsidRPr="00853843">
        <w:rPr>
          <w:rFonts w:ascii="Times New Roman" w:eastAsia="Times New Roman" w:hAnsi="Times New Roman" w:cs="Times New Roman"/>
          <w:sz w:val="24"/>
          <w:szCs w:val="24"/>
          <w:lang w:eastAsia="hu-HU"/>
        </w:rPr>
        <w:t xml:space="preserve"> [online] Available at: &lt;https://developer.android.com/jetpack/guide#recommended-app-arch&gt; [Accessed 2 Jun. 2021]. </w:t>
      </w:r>
    </w:p>
    <w:p w14:paraId="087DB1D6" w14:textId="444556CC" w:rsidR="00BF29AB" w:rsidRPr="00BF29AB" w:rsidRDefault="00BF29AB" w:rsidP="00BF29AB">
      <w:pPr>
        <w:spacing w:before="100" w:beforeAutospacing="1" w:after="100" w:afterAutospacing="1" w:line="240" w:lineRule="auto"/>
        <w:ind w:left="567" w:hanging="567"/>
        <w:rPr>
          <w:rFonts w:ascii="Times New Roman" w:eastAsia="Times New Roman" w:hAnsi="Times New Roman" w:cs="Times New Roman"/>
          <w:sz w:val="24"/>
          <w:szCs w:val="24"/>
          <w:lang w:val="hu-HU" w:eastAsia="hu-HU"/>
        </w:rPr>
      </w:pPr>
      <w:r w:rsidRPr="00BF29AB">
        <w:rPr>
          <w:rFonts w:ascii="Times New Roman" w:eastAsia="Times New Roman" w:hAnsi="Times New Roman" w:cs="Times New Roman"/>
          <w:sz w:val="24"/>
          <w:szCs w:val="24"/>
          <w:lang w:val="hu-HU" w:eastAsia="hu-HU"/>
        </w:rPr>
        <w:t xml:space="preserve">Auth0 Inc., 2021. [online] JSON Web </w:t>
      </w:r>
      <w:proofErr w:type="spellStart"/>
      <w:r w:rsidRPr="00BF29AB">
        <w:rPr>
          <w:rFonts w:ascii="Times New Roman" w:eastAsia="Times New Roman" w:hAnsi="Times New Roman" w:cs="Times New Roman"/>
          <w:sz w:val="24"/>
          <w:szCs w:val="24"/>
          <w:lang w:val="hu-HU" w:eastAsia="hu-HU"/>
        </w:rPr>
        <w:t>Tokens</w:t>
      </w:r>
      <w:proofErr w:type="spellEnd"/>
      <w:r w:rsidRPr="00BF29AB">
        <w:rPr>
          <w:rFonts w:ascii="Times New Roman" w:eastAsia="Times New Roman" w:hAnsi="Times New Roman" w:cs="Times New Roman"/>
          <w:sz w:val="24"/>
          <w:szCs w:val="24"/>
          <w:lang w:val="hu-HU" w:eastAsia="hu-HU"/>
        </w:rPr>
        <w:t xml:space="preserve">. </w:t>
      </w:r>
      <w:proofErr w:type="spellStart"/>
      <w:r w:rsidRPr="00BF29AB">
        <w:rPr>
          <w:rFonts w:ascii="Times New Roman" w:eastAsia="Times New Roman" w:hAnsi="Times New Roman" w:cs="Times New Roman"/>
          <w:sz w:val="24"/>
          <w:szCs w:val="24"/>
          <w:lang w:val="hu-HU" w:eastAsia="hu-HU"/>
        </w:rPr>
        <w:t>Available</w:t>
      </w:r>
      <w:proofErr w:type="spellEnd"/>
      <w:r w:rsidRPr="00BF29AB">
        <w:rPr>
          <w:rFonts w:ascii="Times New Roman" w:eastAsia="Times New Roman" w:hAnsi="Times New Roman" w:cs="Times New Roman"/>
          <w:sz w:val="24"/>
          <w:szCs w:val="24"/>
          <w:lang w:val="hu-HU" w:eastAsia="hu-HU"/>
        </w:rPr>
        <w:t xml:space="preserve"> </w:t>
      </w:r>
      <w:proofErr w:type="spellStart"/>
      <w:r w:rsidRPr="00BF29AB">
        <w:rPr>
          <w:rFonts w:ascii="Times New Roman" w:eastAsia="Times New Roman" w:hAnsi="Times New Roman" w:cs="Times New Roman"/>
          <w:sz w:val="24"/>
          <w:szCs w:val="24"/>
          <w:lang w:val="hu-HU" w:eastAsia="hu-HU"/>
        </w:rPr>
        <w:t>at</w:t>
      </w:r>
      <w:proofErr w:type="spellEnd"/>
      <w:r w:rsidRPr="00BF29AB">
        <w:rPr>
          <w:rFonts w:ascii="Times New Roman" w:eastAsia="Times New Roman" w:hAnsi="Times New Roman" w:cs="Times New Roman"/>
          <w:sz w:val="24"/>
          <w:szCs w:val="24"/>
          <w:lang w:val="hu-HU" w:eastAsia="hu-HU"/>
        </w:rPr>
        <w:t xml:space="preserve">: &lt;https://jwt.io/&gt; [Accessed </w:t>
      </w:r>
      <w:r>
        <w:rPr>
          <w:rFonts w:ascii="Times New Roman" w:eastAsia="Times New Roman" w:hAnsi="Times New Roman" w:cs="Times New Roman"/>
          <w:sz w:val="24"/>
          <w:szCs w:val="24"/>
          <w:lang w:val="hu-HU" w:eastAsia="hu-HU"/>
        </w:rPr>
        <w:t>2</w:t>
      </w:r>
      <w:r w:rsidRPr="00BF29AB">
        <w:rPr>
          <w:rFonts w:ascii="Times New Roman" w:eastAsia="Times New Roman" w:hAnsi="Times New Roman" w:cs="Times New Roman"/>
          <w:sz w:val="24"/>
          <w:szCs w:val="24"/>
          <w:lang w:val="hu-HU" w:eastAsia="hu-HU"/>
        </w:rPr>
        <w:t xml:space="preserve"> </w:t>
      </w:r>
      <w:proofErr w:type="spellStart"/>
      <w:r w:rsidRPr="00BF29AB">
        <w:rPr>
          <w:rFonts w:ascii="Times New Roman" w:eastAsia="Times New Roman" w:hAnsi="Times New Roman" w:cs="Times New Roman"/>
          <w:sz w:val="24"/>
          <w:szCs w:val="24"/>
          <w:lang w:val="hu-HU" w:eastAsia="hu-HU"/>
        </w:rPr>
        <w:t>Jun</w:t>
      </w:r>
      <w:proofErr w:type="spellEnd"/>
      <w:r w:rsidRPr="00BF29AB">
        <w:rPr>
          <w:rFonts w:ascii="Times New Roman" w:eastAsia="Times New Roman" w:hAnsi="Times New Roman" w:cs="Times New Roman"/>
          <w:sz w:val="24"/>
          <w:szCs w:val="24"/>
          <w:lang w:val="hu-HU" w:eastAsia="hu-HU"/>
        </w:rPr>
        <w:t xml:space="preserve">. 2021]. </w:t>
      </w:r>
    </w:p>
    <w:p w14:paraId="15CB82A7" w14:textId="77777777" w:rsidR="002A190A" w:rsidRPr="00853843" w:rsidRDefault="002A190A" w:rsidP="00020704">
      <w:pPr>
        <w:spacing w:before="100" w:beforeAutospacing="1" w:after="100" w:afterAutospacing="1" w:line="240" w:lineRule="auto"/>
        <w:ind w:left="567" w:hanging="567"/>
        <w:rPr>
          <w:rFonts w:ascii="Times New Roman" w:eastAsia="Times New Roman" w:hAnsi="Times New Roman" w:cs="Times New Roman"/>
          <w:sz w:val="24"/>
          <w:szCs w:val="24"/>
          <w:lang w:eastAsia="hu-HU"/>
        </w:rPr>
      </w:pPr>
    </w:p>
    <w:p w14:paraId="5D21D38D" w14:textId="7AFC865E" w:rsidR="00FE0E4F" w:rsidRPr="00853843" w:rsidRDefault="004A527B" w:rsidP="0000426E">
      <w:pPr>
        <w:spacing w:after="160" w:line="259" w:lineRule="auto"/>
        <w:rPr>
          <w:b/>
          <w:sz w:val="32"/>
          <w:szCs w:val="32"/>
        </w:rPr>
        <w:sectPr w:rsidR="00FE0E4F" w:rsidRPr="00853843" w:rsidSect="00A250F6">
          <w:pgSz w:w="11906" w:h="16838"/>
          <w:pgMar w:top="1134" w:right="1701" w:bottom="1701" w:left="1701" w:header="708" w:footer="708" w:gutter="0"/>
          <w:pgNumType w:start="1"/>
          <w:cols w:space="708"/>
          <w:docGrid w:linePitch="360"/>
        </w:sectPr>
      </w:pPr>
      <w:r w:rsidRPr="00853843">
        <w:br/>
      </w:r>
    </w:p>
    <w:p w14:paraId="75BD9EC3" w14:textId="77777777" w:rsidR="00ED3CDE" w:rsidRPr="00853843" w:rsidRDefault="00ED3CDE" w:rsidP="0000426E">
      <w:pPr>
        <w:pStyle w:val="Cmsor1"/>
      </w:pPr>
      <w:bookmarkStart w:id="17" w:name="_Toc18659753"/>
      <w:r w:rsidRPr="00853843">
        <w:lastRenderedPageBreak/>
        <w:t>Appendices</w:t>
      </w:r>
      <w:bookmarkEnd w:id="17"/>
    </w:p>
    <w:p w14:paraId="2DE43EAE" w14:textId="459BE014" w:rsidR="00C27940" w:rsidRPr="00853843" w:rsidRDefault="00C27940" w:rsidP="00C27940">
      <w:pPr>
        <w:pStyle w:val="Listaszerbekezds"/>
        <w:numPr>
          <w:ilvl w:val="0"/>
          <w:numId w:val="44"/>
        </w:numPr>
      </w:pPr>
      <w:r w:rsidRPr="00853843">
        <w:t>Appendix A – Project Description</w:t>
      </w:r>
    </w:p>
    <w:p w14:paraId="07F036DC" w14:textId="0D948E11" w:rsidR="00C27940" w:rsidRPr="00853843" w:rsidRDefault="00C27940" w:rsidP="00C27940">
      <w:pPr>
        <w:pStyle w:val="Listaszerbekezds"/>
        <w:numPr>
          <w:ilvl w:val="0"/>
          <w:numId w:val="44"/>
        </w:numPr>
      </w:pPr>
      <w:r w:rsidRPr="00853843">
        <w:t>Appendix B1, B2 and B3 – User Guides</w:t>
      </w:r>
    </w:p>
    <w:p w14:paraId="49557256" w14:textId="395BBB39" w:rsidR="00C27940" w:rsidRPr="00853843" w:rsidRDefault="00C27940" w:rsidP="00C27940">
      <w:pPr>
        <w:pStyle w:val="Listaszerbekezds"/>
        <w:numPr>
          <w:ilvl w:val="0"/>
          <w:numId w:val="44"/>
        </w:numPr>
      </w:pPr>
      <w:r w:rsidRPr="00853843">
        <w:t>Appendix C1, C2 and C3 – Source code.</w:t>
      </w:r>
    </w:p>
    <w:p w14:paraId="0F2A440A" w14:textId="35AF0F49" w:rsidR="00C27940" w:rsidRPr="00853843" w:rsidRDefault="00C27940" w:rsidP="00C27940">
      <w:pPr>
        <w:pStyle w:val="Listaszerbekezds"/>
        <w:numPr>
          <w:ilvl w:val="0"/>
          <w:numId w:val="44"/>
        </w:numPr>
      </w:pPr>
      <w:r w:rsidRPr="00853843">
        <w:t>Appendix D1, D2 and D3 – Source code documentation.</w:t>
      </w:r>
    </w:p>
    <w:p w14:paraId="17EA3F76" w14:textId="15B7B7C9" w:rsidR="00C27940" w:rsidRPr="00853843" w:rsidRDefault="00C27940" w:rsidP="00C27940">
      <w:pPr>
        <w:pStyle w:val="Listaszerbekezds"/>
        <w:numPr>
          <w:ilvl w:val="0"/>
          <w:numId w:val="44"/>
        </w:numPr>
      </w:pPr>
      <w:r w:rsidRPr="00853843">
        <w:t>Appendix E1, E2 and E3 – Diagrams with exported images.</w:t>
      </w:r>
    </w:p>
    <w:p w14:paraId="36C8FFCC" w14:textId="55B89D5E" w:rsidR="00C27940" w:rsidRPr="00853843" w:rsidRDefault="00C27940" w:rsidP="00C27940">
      <w:pPr>
        <w:pStyle w:val="Listaszerbekezds"/>
        <w:numPr>
          <w:ilvl w:val="0"/>
          <w:numId w:val="44"/>
        </w:numPr>
      </w:pPr>
      <w:r w:rsidRPr="00853843">
        <w:t>Appendix F – Group Contract.</w:t>
      </w:r>
    </w:p>
    <w:p w14:paraId="1519F53D" w14:textId="020A487D" w:rsidR="00C27940" w:rsidRPr="00853843" w:rsidRDefault="00C27940" w:rsidP="00C27940">
      <w:pPr>
        <w:pStyle w:val="Listaszerbekezds"/>
        <w:numPr>
          <w:ilvl w:val="0"/>
          <w:numId w:val="44"/>
        </w:numPr>
      </w:pPr>
      <w:r w:rsidRPr="00853843">
        <w:t>Appendix G – Process documentation.</w:t>
      </w:r>
    </w:p>
    <w:p w14:paraId="09700183" w14:textId="77777777" w:rsidR="00C27940" w:rsidRPr="00853843" w:rsidRDefault="00C27940" w:rsidP="0000426E"/>
    <w:p w14:paraId="62D03D1F" w14:textId="2845663D" w:rsidR="0000426E" w:rsidRPr="00853843" w:rsidRDefault="0000426E" w:rsidP="0000426E">
      <w:r w:rsidRPr="00853843">
        <w:t>The purpose of your appendices is to provide extra information to the expert reader. List the appendices in order of mention.</w:t>
      </w:r>
    </w:p>
    <w:p w14:paraId="69C5C399" w14:textId="77777777" w:rsidR="0000426E" w:rsidRPr="00853843" w:rsidRDefault="0000426E" w:rsidP="0000426E">
      <w:r w:rsidRPr="00853843">
        <w:t>Examples of appendices</w:t>
      </w:r>
    </w:p>
    <w:p w14:paraId="62EDAFA7" w14:textId="60425F85" w:rsidR="0000426E" w:rsidRPr="00853843" w:rsidRDefault="0000426E" w:rsidP="0000426E">
      <w:pPr>
        <w:pStyle w:val="Listaszerbekezds"/>
        <w:numPr>
          <w:ilvl w:val="0"/>
          <w:numId w:val="43"/>
        </w:numPr>
      </w:pPr>
      <w:r w:rsidRPr="00853843">
        <w:t>Project Description</w:t>
      </w:r>
    </w:p>
    <w:p w14:paraId="53788929" w14:textId="3086ED71" w:rsidR="0000426E" w:rsidRPr="00853843" w:rsidRDefault="0000426E" w:rsidP="0000426E">
      <w:pPr>
        <w:pStyle w:val="Listaszerbekezds"/>
        <w:numPr>
          <w:ilvl w:val="0"/>
          <w:numId w:val="43"/>
        </w:numPr>
      </w:pPr>
      <w:r w:rsidRPr="00853843">
        <w:t>User Guide</w:t>
      </w:r>
    </w:p>
    <w:p w14:paraId="5232CE86" w14:textId="34642DA6" w:rsidR="0000426E" w:rsidRPr="00853843" w:rsidRDefault="0000426E" w:rsidP="0000426E">
      <w:pPr>
        <w:pStyle w:val="Listaszerbekezds"/>
        <w:numPr>
          <w:ilvl w:val="0"/>
          <w:numId w:val="43"/>
        </w:numPr>
      </w:pPr>
      <w:r w:rsidRPr="00853843">
        <w:t>Source code – source documentation</w:t>
      </w:r>
    </w:p>
    <w:p w14:paraId="0229C25A" w14:textId="142F1B30" w:rsidR="0000426E" w:rsidRPr="00853843" w:rsidRDefault="0000426E" w:rsidP="0000426E">
      <w:pPr>
        <w:pStyle w:val="Listaszerbekezds"/>
        <w:numPr>
          <w:ilvl w:val="0"/>
          <w:numId w:val="43"/>
        </w:numPr>
      </w:pPr>
      <w:r w:rsidRPr="00853843">
        <w:t>Diagrams</w:t>
      </w:r>
    </w:p>
    <w:p w14:paraId="171197BE" w14:textId="180FA14D" w:rsidR="0000426E" w:rsidRPr="00853843" w:rsidRDefault="0000426E" w:rsidP="0000426E">
      <w:pPr>
        <w:pStyle w:val="Listaszerbekezds"/>
        <w:numPr>
          <w:ilvl w:val="0"/>
          <w:numId w:val="43"/>
        </w:numPr>
      </w:pPr>
      <w:r w:rsidRPr="00853843">
        <w:t>Data sheets</w:t>
      </w:r>
    </w:p>
    <w:p w14:paraId="6B56A77A" w14:textId="03E2C7CA" w:rsidR="0000426E" w:rsidRPr="00853843" w:rsidRDefault="0000426E" w:rsidP="0000426E">
      <w:pPr>
        <w:pStyle w:val="Listaszerbekezds"/>
        <w:numPr>
          <w:ilvl w:val="0"/>
          <w:numId w:val="43"/>
        </w:numPr>
      </w:pPr>
      <w:r w:rsidRPr="00853843">
        <w:t>Etc.</w:t>
      </w:r>
    </w:p>
    <w:p w14:paraId="0E346866" w14:textId="74DE9368" w:rsidR="0000426E" w:rsidRPr="00853843" w:rsidRDefault="0000426E">
      <w:pPr>
        <w:spacing w:after="160" w:line="259" w:lineRule="auto"/>
        <w:rPr>
          <w:b/>
          <w:sz w:val="32"/>
          <w:szCs w:val="32"/>
        </w:rPr>
      </w:pPr>
      <w:r w:rsidRPr="00853843">
        <w:rPr>
          <w:b/>
          <w:sz w:val="32"/>
          <w:szCs w:val="32"/>
        </w:rPr>
        <w:br w:type="page"/>
      </w:r>
    </w:p>
    <w:p w14:paraId="19C9E024" w14:textId="7ED61162" w:rsidR="00CF746A" w:rsidRPr="00853843" w:rsidRDefault="0000426E" w:rsidP="004209B4">
      <w:pPr>
        <w:spacing w:after="160" w:line="259" w:lineRule="auto"/>
        <w:rPr>
          <w:b/>
          <w:sz w:val="32"/>
          <w:szCs w:val="32"/>
        </w:rPr>
      </w:pPr>
      <w:r w:rsidRPr="00853843">
        <w:rPr>
          <w:b/>
          <w:sz w:val="32"/>
          <w:szCs w:val="32"/>
        </w:rPr>
        <w:lastRenderedPageBreak/>
        <w:t>Appendix A Project Description</w:t>
      </w:r>
    </w:p>
    <w:p w14:paraId="7565CF3D" w14:textId="7E4FE753" w:rsidR="0000426E" w:rsidRPr="00853843" w:rsidRDefault="0000426E" w:rsidP="004209B4">
      <w:pPr>
        <w:spacing w:after="160" w:line="259" w:lineRule="auto"/>
        <w:rPr>
          <w:szCs w:val="22"/>
        </w:rPr>
      </w:pPr>
      <w:r w:rsidRPr="00853843">
        <w:rPr>
          <w:szCs w:val="22"/>
        </w:rPr>
        <w:t>Insert the original Project Description here</w:t>
      </w:r>
    </w:p>
    <w:sectPr w:rsidR="0000426E" w:rsidRPr="00853843"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D1AA33" w14:textId="77777777" w:rsidR="00D935A5" w:rsidRDefault="00D935A5" w:rsidP="00F910B0">
      <w:pPr>
        <w:spacing w:line="240" w:lineRule="auto"/>
      </w:pPr>
      <w:r>
        <w:separator/>
      </w:r>
    </w:p>
  </w:endnote>
  <w:endnote w:type="continuationSeparator" w:id="0">
    <w:p w14:paraId="3D7E690F" w14:textId="77777777" w:rsidR="00D935A5" w:rsidRDefault="00D935A5"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EE"/>
    <w:family w:val="swiss"/>
    <w:pitch w:val="variable"/>
    <w:sig w:usb0="A00006FF" w:usb1="4000205B" w:usb2="00000010" w:usb3="00000000" w:csb0="0000019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9314832"/>
      <w:docPartObj>
        <w:docPartGallery w:val="Page Numbers (Bottom of Page)"/>
        <w:docPartUnique/>
      </w:docPartObj>
    </w:sdtPr>
    <w:sdtEndPr/>
    <w:sdtContent>
      <w:p w14:paraId="744DDBB9" w14:textId="23E4FE29" w:rsidR="00162C84" w:rsidRDefault="00162C84">
        <w:pPr>
          <w:pStyle w:val="llb"/>
          <w:jc w:val="right"/>
        </w:pPr>
        <w:r>
          <w:fldChar w:fldCharType="begin"/>
        </w:r>
        <w:r>
          <w:instrText>PAGE   \* MERGEFORMAT</w:instrText>
        </w:r>
        <w:r>
          <w:fldChar w:fldCharType="separate"/>
        </w:r>
        <w:r w:rsidR="00326B40" w:rsidRPr="00326B40">
          <w:rPr>
            <w:noProof/>
            <w:lang w:val="da-DK"/>
          </w:rPr>
          <w:t>10</w:t>
        </w:r>
        <w:r>
          <w:fldChar w:fldCharType="end"/>
        </w:r>
      </w:p>
    </w:sdtContent>
  </w:sdt>
  <w:p w14:paraId="69F33C0B" w14:textId="77777777" w:rsidR="00BC5908" w:rsidRDefault="00D935A5" w:rsidP="00D7037B">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5917513"/>
      <w:docPartObj>
        <w:docPartGallery w:val="Page Numbers (Bottom of Page)"/>
        <w:docPartUnique/>
      </w:docPartObj>
    </w:sdtPr>
    <w:sdtEndPr/>
    <w:sdtContent>
      <w:p w14:paraId="366416D4" w14:textId="77777777" w:rsidR="006F28D2" w:rsidRDefault="00324DE4">
        <w:pPr>
          <w:pStyle w:val="llb"/>
          <w:jc w:val="right"/>
        </w:pPr>
        <w:r>
          <w:fldChar w:fldCharType="begin"/>
        </w:r>
        <w:r>
          <w:instrText>PAGE   \* MERGEFORMAT</w:instrText>
        </w:r>
        <w:r>
          <w:fldChar w:fldCharType="separate"/>
        </w:r>
        <w:r w:rsidR="006C2D1D" w:rsidRPr="006C2D1D">
          <w:rPr>
            <w:noProof/>
            <w:lang w:val="da-DK"/>
          </w:rPr>
          <w:t>i</w:t>
        </w:r>
        <w:r>
          <w:fldChar w:fldCharType="end"/>
        </w:r>
      </w:p>
    </w:sdtContent>
  </w:sdt>
  <w:p w14:paraId="38CC9104" w14:textId="77777777" w:rsidR="00BC5908" w:rsidRDefault="00D935A5" w:rsidP="00851E93">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1FA301" w14:textId="77777777" w:rsidR="00D935A5" w:rsidRDefault="00D935A5" w:rsidP="00F910B0">
      <w:pPr>
        <w:spacing w:line="240" w:lineRule="auto"/>
      </w:pPr>
      <w:r>
        <w:separator/>
      </w:r>
    </w:p>
  </w:footnote>
  <w:footnote w:type="continuationSeparator" w:id="0">
    <w:p w14:paraId="750A226C" w14:textId="77777777" w:rsidR="00D935A5" w:rsidRDefault="00D935A5"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E3865" w14:textId="77777777" w:rsidR="00B92F28" w:rsidRDefault="002668CE" w:rsidP="002668CE">
    <w:pPr>
      <w:pStyle w:val="lfej"/>
      <w:tabs>
        <w:tab w:val="clear" w:pos="4819"/>
        <w:tab w:val="clear" w:pos="9638"/>
        <w:tab w:val="right" w:pos="9071"/>
      </w:tabs>
      <w:rPr>
        <w:lang w:val="en-US"/>
      </w:rPr>
    </w:pPr>
    <w:r w:rsidRPr="00B92F28">
      <w:rPr>
        <w:noProof/>
        <w:lang w:val="da-DK" w:eastAsia="da-DK"/>
      </w:rPr>
      <w:drawing>
        <wp:anchor distT="0" distB="0" distL="114300" distR="114300" simplePos="0" relativeHeight="251662336" behindDoc="0" locked="0" layoutInCell="1" allowOverlap="1" wp14:anchorId="19C8DBB3" wp14:editId="49A116ED">
          <wp:simplePos x="0" y="0"/>
          <wp:positionH relativeFrom="page">
            <wp:posOffset>5934075</wp:posOffset>
          </wp:positionH>
          <wp:positionV relativeFrom="page">
            <wp:posOffset>663575</wp:posOffset>
          </wp:positionV>
          <wp:extent cx="1511935" cy="140335"/>
          <wp:effectExtent l="0" t="0" r="0" b="0"/>
          <wp:wrapNone/>
          <wp:docPr id="1"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63360" behindDoc="0" locked="0" layoutInCell="1" allowOverlap="1" wp14:anchorId="51A78815" wp14:editId="231C62F9">
          <wp:simplePos x="0" y="0"/>
          <wp:positionH relativeFrom="page">
            <wp:posOffset>5927090</wp:posOffset>
          </wp:positionH>
          <wp:positionV relativeFrom="page">
            <wp:posOffset>463712</wp:posOffset>
          </wp:positionV>
          <wp:extent cx="1318260" cy="212090"/>
          <wp:effectExtent l="0" t="0" r="0" b="0"/>
          <wp:wrapNone/>
          <wp:docPr id="2"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53636B6" w14:textId="77777777" w:rsidR="00B92F28" w:rsidRDefault="002668CE" w:rsidP="002668CE">
    <w:pPr>
      <w:pStyle w:val="lfej"/>
      <w:tabs>
        <w:tab w:val="clear" w:pos="4819"/>
        <w:tab w:val="clear" w:pos="9638"/>
        <w:tab w:val="right" w:pos="9071"/>
      </w:tabs>
      <w:rPr>
        <w:lang w:val="en-US"/>
      </w:rPr>
    </w:pPr>
    <w:r w:rsidRPr="00B92F28">
      <w:rPr>
        <w:noProof/>
        <w:lang w:val="da-DK" w:eastAsia="da-DK"/>
      </w:rPr>
      <w:drawing>
        <wp:anchor distT="0" distB="0" distL="114300" distR="114300" simplePos="0" relativeHeight="251661312" behindDoc="0" locked="0" layoutInCell="1" allowOverlap="1" wp14:anchorId="63D62A48" wp14:editId="278B1F86">
          <wp:simplePos x="0" y="0"/>
          <wp:positionH relativeFrom="page">
            <wp:posOffset>5934075</wp:posOffset>
          </wp:positionH>
          <wp:positionV relativeFrom="page">
            <wp:posOffset>1001445</wp:posOffset>
          </wp:positionV>
          <wp:extent cx="690880" cy="692049"/>
          <wp:effectExtent l="0" t="0" r="0" b="0"/>
          <wp:wrapNone/>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2049"/>
                  </a:xfrm>
                  <a:prstGeom prst="rect">
                    <a:avLst/>
                  </a:prstGeom>
                </pic:spPr>
              </pic:pic>
            </a:graphicData>
          </a:graphic>
          <wp14:sizeRelH relativeFrom="margin">
            <wp14:pctWidth>0</wp14:pctWidth>
          </wp14:sizeRelH>
          <wp14:sizeRelV relativeFrom="margin">
            <wp14:pctHeight>0</wp14:pctHeight>
          </wp14:sizeRelV>
        </wp:anchor>
      </w:drawing>
    </w:r>
  </w:p>
  <w:tbl>
    <w:tblPr>
      <w:tblStyle w:val="Rcsostblzat"/>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2668CE" w14:paraId="01E4B32D" w14:textId="77777777" w:rsidTr="00F054F3">
      <w:trPr>
        <w:trHeight w:val="397"/>
      </w:trPr>
      <w:tc>
        <w:tcPr>
          <w:tcW w:w="0" w:type="auto"/>
          <w:tcBorders>
            <w:bottom w:val="single" w:sz="4" w:space="0" w:color="auto"/>
          </w:tcBorders>
        </w:tcPr>
        <w:p w14:paraId="7BDDAA8C" w14:textId="2C89ABA2" w:rsidR="002668CE" w:rsidRPr="00F054F3" w:rsidRDefault="007D6E54" w:rsidP="007D6E54">
          <w:pPr>
            <w:pStyle w:val="lfej"/>
            <w:tabs>
              <w:tab w:val="clear" w:pos="4819"/>
              <w:tab w:val="clear" w:pos="9638"/>
              <w:tab w:val="right" w:pos="9071"/>
            </w:tabs>
            <w:rPr>
              <w:lang w:val="en-US"/>
            </w:rPr>
          </w:pPr>
          <w:r>
            <w:rPr>
              <w:lang w:val="en-US"/>
            </w:rPr>
            <w:t xml:space="preserve">VIA </w:t>
          </w:r>
          <w:r w:rsidR="00EC6486">
            <w:rPr>
              <w:lang w:val="en-US"/>
            </w:rPr>
            <w:t>Software Engineering</w:t>
          </w:r>
          <w:r>
            <w:rPr>
              <w:lang w:val="en-US"/>
            </w:rPr>
            <w:t xml:space="preserve"> </w:t>
          </w:r>
          <w:r w:rsidR="002668CE" w:rsidRPr="00F054F3">
            <w:rPr>
              <w:lang w:val="en-US"/>
            </w:rPr>
            <w:t xml:space="preserve">Project </w:t>
          </w:r>
          <w:r w:rsidR="00F054F3" w:rsidRPr="00F054F3">
            <w:rPr>
              <w:lang w:val="en-US"/>
            </w:rPr>
            <w:t>Report</w:t>
          </w:r>
          <w:r w:rsidR="002668CE" w:rsidRPr="00F054F3">
            <w:rPr>
              <w:lang w:val="en-US"/>
            </w:rPr>
            <w:t xml:space="preserve"> </w:t>
          </w:r>
          <w:r w:rsidR="00F054F3">
            <w:rPr>
              <w:lang w:val="en-US"/>
            </w:rPr>
            <w:t>/</w:t>
          </w:r>
          <w:r>
            <w:rPr>
              <w:lang w:val="en-US"/>
            </w:rPr>
            <w:t xml:space="preserve"> </w:t>
          </w:r>
          <w:r w:rsidR="00433BE8">
            <w:rPr>
              <w:lang w:val="en-US"/>
            </w:rPr>
            <w:t>Report on the Mushroom++ project</w:t>
          </w:r>
        </w:p>
      </w:tc>
    </w:tr>
    <w:tr w:rsidR="002668CE" w14:paraId="34A614BE" w14:textId="77777777" w:rsidTr="00F054F3">
      <w:trPr>
        <w:trHeight w:val="397"/>
      </w:trPr>
      <w:tc>
        <w:tcPr>
          <w:tcW w:w="0" w:type="auto"/>
          <w:tcBorders>
            <w:top w:val="single" w:sz="4" w:space="0" w:color="auto"/>
          </w:tcBorders>
        </w:tcPr>
        <w:p w14:paraId="3DBA71A1" w14:textId="77777777" w:rsidR="002668CE" w:rsidRPr="007D6E54" w:rsidRDefault="002668CE" w:rsidP="002668CE">
          <w:pPr>
            <w:pStyle w:val="lfej"/>
            <w:jc w:val="both"/>
            <w:rPr>
              <w:color w:val="FF0000"/>
            </w:rPr>
          </w:pPr>
        </w:p>
      </w:tc>
    </w:tr>
  </w:tbl>
  <w:p w14:paraId="6276930A" w14:textId="77777777" w:rsidR="00B92F28" w:rsidRPr="004833C2" w:rsidRDefault="00F910B0" w:rsidP="002668CE">
    <w:pPr>
      <w:pStyle w:val="lfej"/>
      <w:tabs>
        <w:tab w:val="clear" w:pos="4819"/>
        <w:tab w:val="clear" w:pos="9638"/>
        <w:tab w:val="right" w:pos="9071"/>
      </w:tabs>
      <w:rPr>
        <w:noProof/>
        <w:lang w:val="en-US" w:eastAsia="da-DK"/>
      </w:rPr>
    </w:pPr>
    <w:r w:rsidRPr="0048338D">
      <w:tab/>
    </w:r>
  </w:p>
  <w:p w14:paraId="79F3D48D" w14:textId="77777777" w:rsidR="00F910B0" w:rsidRDefault="00F910B0">
    <w:pPr>
      <w:pStyle w:val="lfej"/>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86C19" w14:textId="77777777" w:rsidR="00BC5908" w:rsidRPr="004833C2" w:rsidRDefault="00F910B0" w:rsidP="009C6276">
    <w:pPr>
      <w:pStyle w:val="lfej"/>
      <w:pBdr>
        <w:bottom w:val="single" w:sz="4" w:space="1" w:color="auto"/>
      </w:pBdr>
      <w:tabs>
        <w:tab w:val="clear" w:pos="4819"/>
        <w:tab w:val="clear" w:pos="9638"/>
        <w:tab w:val="right" w:pos="9071"/>
      </w:tabs>
      <w:rPr>
        <w:lang w:val="en-US"/>
      </w:rPr>
    </w:pPr>
    <w:r>
      <w:rPr>
        <w:lang w:val="en-US"/>
      </w:rPr>
      <w:t>P</w:t>
    </w:r>
    <w:r w:rsidR="00622BC0">
      <w:rPr>
        <w:lang w:val="en-US"/>
      </w:rPr>
      <w:t xml:space="preserve">roject </w:t>
    </w:r>
    <w:r w:rsidR="00D34C5B">
      <w:rPr>
        <w:lang w:val="en-US"/>
      </w:rPr>
      <w:t>Description</w:t>
    </w:r>
    <w:r w:rsidR="00324DE4">
      <w:rPr>
        <w:lang w:val="en-US"/>
      </w:rPr>
      <w:t xml:space="preserve"> </w:t>
    </w:r>
    <w:r w:rsidR="00622BC0">
      <w:rPr>
        <w:lang w:val="en-US"/>
      </w:rPr>
      <w:t>G</w:t>
    </w:r>
    <w:r w:rsidR="00694B8C">
      <w:rPr>
        <w:lang w:val="en-US"/>
      </w:rPr>
      <w:t>uid</w:t>
    </w:r>
    <w:r w:rsidR="00622BC0">
      <w:rPr>
        <w:lang w:val="en-US"/>
      </w:rPr>
      <w:t>eline</w:t>
    </w:r>
    <w:r>
      <w:rPr>
        <w:lang w:val="en-US"/>
      </w:rPr>
      <w:t xml:space="preserve"> </w:t>
    </w:r>
    <w:r w:rsidR="00324DE4">
      <w:rPr>
        <w:lang w:val="en-US"/>
      </w:rPr>
      <w:t>- VIA Engineering Guidelines</w:t>
    </w:r>
    <w:r w:rsidR="00324DE4" w:rsidRPr="0048338D">
      <w:tab/>
    </w:r>
    <w:r w:rsidR="00324DE4">
      <w:rPr>
        <w:noProof/>
        <w:lang w:val="da-DK" w:eastAsia="da-DK"/>
      </w:rPr>
      <w:drawing>
        <wp:inline distT="0" distB="0" distL="0" distR="0" wp14:anchorId="1628AC50" wp14:editId="316723FF">
          <wp:extent cx="688975" cy="694690"/>
          <wp:effectExtent l="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4F67CFFA" w14:textId="77777777" w:rsidR="00BC5908" w:rsidRPr="00113BB9" w:rsidRDefault="00D935A5" w:rsidP="009C6276">
    <w:pPr>
      <w:pStyle w:val="lfej"/>
    </w:pPr>
  </w:p>
  <w:p w14:paraId="5CA27BF1" w14:textId="77777777" w:rsidR="00BC5908" w:rsidRPr="00231D0F" w:rsidRDefault="00D935A5" w:rsidP="009C6276">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43239E2"/>
    <w:lvl w:ilvl="0">
      <w:start w:val="1"/>
      <w:numFmt w:val="decimal"/>
      <w:lvlText w:val="%1."/>
      <w:lvlJc w:val="left"/>
      <w:pPr>
        <w:tabs>
          <w:tab w:val="num" w:pos="360"/>
        </w:tabs>
        <w:ind w:left="360" w:hanging="360"/>
      </w:pPr>
    </w:lvl>
  </w:abstractNum>
  <w:abstractNum w:abstractNumId="1" w15:restartNumberingAfterBreak="0">
    <w:nsid w:val="02CA205F"/>
    <w:multiLevelType w:val="hybridMultilevel"/>
    <w:tmpl w:val="38C2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44DB8"/>
    <w:multiLevelType w:val="hybridMultilevel"/>
    <w:tmpl w:val="8166CA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F8350CF"/>
    <w:multiLevelType w:val="hybridMultilevel"/>
    <w:tmpl w:val="D584C3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050122F"/>
    <w:multiLevelType w:val="hybridMultilevel"/>
    <w:tmpl w:val="A9D4D5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711125C"/>
    <w:multiLevelType w:val="hybridMultilevel"/>
    <w:tmpl w:val="220C7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90B684C"/>
    <w:multiLevelType w:val="multilevel"/>
    <w:tmpl w:val="04E630D4"/>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7" w15:restartNumberingAfterBreak="0">
    <w:nsid w:val="22EA1FC9"/>
    <w:multiLevelType w:val="hybridMultilevel"/>
    <w:tmpl w:val="2910CFB4"/>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8" w15:restartNumberingAfterBreak="0">
    <w:nsid w:val="250F657E"/>
    <w:multiLevelType w:val="hybridMultilevel"/>
    <w:tmpl w:val="B4746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2D1D97"/>
    <w:multiLevelType w:val="hybridMultilevel"/>
    <w:tmpl w:val="A35C94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27B86D45"/>
    <w:multiLevelType w:val="multilevel"/>
    <w:tmpl w:val="971CB05E"/>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1" w15:restartNumberingAfterBreak="0">
    <w:nsid w:val="28433C41"/>
    <w:multiLevelType w:val="hybridMultilevel"/>
    <w:tmpl w:val="967ECCB4"/>
    <w:lvl w:ilvl="0" w:tplc="58AAE32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8F61D27"/>
    <w:multiLevelType w:val="hybridMultilevel"/>
    <w:tmpl w:val="4A02935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2B4B0F78"/>
    <w:multiLevelType w:val="multilevel"/>
    <w:tmpl w:val="5570FFAE"/>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14" w15:restartNumberingAfterBreak="0">
    <w:nsid w:val="31E422E3"/>
    <w:multiLevelType w:val="hybridMultilevel"/>
    <w:tmpl w:val="2EC6B5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34100B47"/>
    <w:multiLevelType w:val="multilevel"/>
    <w:tmpl w:val="B4A0FC78"/>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6" w15:restartNumberingAfterBreak="0">
    <w:nsid w:val="3E0A4316"/>
    <w:multiLevelType w:val="multilevel"/>
    <w:tmpl w:val="DFDCA636"/>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7" w15:restartNumberingAfterBreak="0">
    <w:nsid w:val="418B34AB"/>
    <w:multiLevelType w:val="hybridMultilevel"/>
    <w:tmpl w:val="6DF4C6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43FD7C73"/>
    <w:multiLevelType w:val="hybridMultilevel"/>
    <w:tmpl w:val="4FE21F7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441F233C"/>
    <w:multiLevelType w:val="hybridMultilevel"/>
    <w:tmpl w:val="F9A8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9B3A5D"/>
    <w:multiLevelType w:val="hybridMultilevel"/>
    <w:tmpl w:val="97B0C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262132"/>
    <w:multiLevelType w:val="hybridMultilevel"/>
    <w:tmpl w:val="59AC86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51AA3A79"/>
    <w:multiLevelType w:val="hybridMultilevel"/>
    <w:tmpl w:val="E4960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213F65"/>
    <w:multiLevelType w:val="hybridMultilevel"/>
    <w:tmpl w:val="9C4CB3AE"/>
    <w:lvl w:ilvl="0" w:tplc="0406001B">
      <w:start w:val="1"/>
      <w:numFmt w:val="low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4" w15:restartNumberingAfterBreak="0">
    <w:nsid w:val="56844F5E"/>
    <w:multiLevelType w:val="multilevel"/>
    <w:tmpl w:val="10981264"/>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25" w15:restartNumberingAfterBreak="0">
    <w:nsid w:val="5A622229"/>
    <w:multiLevelType w:val="hybridMultilevel"/>
    <w:tmpl w:val="92CACFF8"/>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6" w15:restartNumberingAfterBreak="0">
    <w:nsid w:val="61344C8A"/>
    <w:multiLevelType w:val="multilevel"/>
    <w:tmpl w:val="7EA84FE0"/>
    <w:lvl w:ilvl="0">
      <w:start w:val="1"/>
      <w:numFmt w:val="decimal"/>
      <w:pStyle w:val="Cmsor1"/>
      <w:lvlText w:val="%1"/>
      <w:lvlJc w:val="left"/>
      <w:pPr>
        <w:ind w:left="567" w:hanging="567"/>
      </w:pPr>
      <w:rPr>
        <w:rFonts w:hint="default"/>
      </w:rPr>
    </w:lvl>
    <w:lvl w:ilvl="1">
      <w:start w:val="1"/>
      <w:numFmt w:val="decimal"/>
      <w:pStyle w:val="Cmsor2"/>
      <w:lvlText w:val="%1.%2"/>
      <w:lvlJc w:val="left"/>
      <w:pPr>
        <w:ind w:left="567" w:hanging="567"/>
      </w:pPr>
      <w:rPr>
        <w:rFonts w:hint="default"/>
      </w:rPr>
    </w:lvl>
    <w:lvl w:ilvl="2">
      <w:start w:val="1"/>
      <w:numFmt w:val="decimal"/>
      <w:pStyle w:val="Cmsor3"/>
      <w:lvlText w:val="%1.%2.%3"/>
      <w:lvlJc w:val="left"/>
      <w:pPr>
        <w:ind w:left="567" w:hanging="567"/>
      </w:pPr>
      <w:rPr>
        <w:rFonts w:hint="default"/>
      </w:rPr>
    </w:lvl>
    <w:lvl w:ilvl="3">
      <w:start w:val="1"/>
      <w:numFmt w:val="decimal"/>
      <w:pStyle w:val="Cmsor4"/>
      <w:lvlText w:val="%1.%2.%3.%4"/>
      <w:lvlJc w:val="left"/>
      <w:pPr>
        <w:ind w:left="567" w:hanging="567"/>
      </w:pPr>
      <w:rPr>
        <w:rFonts w:hint="default"/>
      </w:rPr>
    </w:lvl>
    <w:lvl w:ilvl="4">
      <w:start w:val="1"/>
      <w:numFmt w:val="decimal"/>
      <w:pStyle w:val="Cmsor5"/>
      <w:lvlText w:val="%1.%2.%3.%4.%5"/>
      <w:lvlJc w:val="left"/>
      <w:pPr>
        <w:ind w:left="567" w:hanging="567"/>
      </w:pPr>
      <w:rPr>
        <w:rFonts w:hint="default"/>
      </w:rPr>
    </w:lvl>
    <w:lvl w:ilvl="5">
      <w:start w:val="1"/>
      <w:numFmt w:val="decimal"/>
      <w:pStyle w:val="Cmsor6"/>
      <w:lvlText w:val="%1.%2.%3.%4.%5.%6"/>
      <w:lvlJc w:val="left"/>
      <w:pPr>
        <w:ind w:left="567" w:hanging="567"/>
      </w:pPr>
      <w:rPr>
        <w:rFonts w:hint="default"/>
      </w:rPr>
    </w:lvl>
    <w:lvl w:ilvl="6">
      <w:start w:val="1"/>
      <w:numFmt w:val="decimal"/>
      <w:pStyle w:val="Cmsor7"/>
      <w:lvlText w:val="%1.%2.%3.%4.%5.%6.%7"/>
      <w:lvlJc w:val="left"/>
      <w:pPr>
        <w:ind w:left="567" w:hanging="567"/>
      </w:pPr>
      <w:rPr>
        <w:rFonts w:hint="default"/>
      </w:rPr>
    </w:lvl>
    <w:lvl w:ilvl="7">
      <w:start w:val="1"/>
      <w:numFmt w:val="decimal"/>
      <w:pStyle w:val="Cmsor8"/>
      <w:lvlText w:val="%1.%2.%3.%4.%5.%6.%7.%8"/>
      <w:lvlJc w:val="left"/>
      <w:pPr>
        <w:ind w:left="567" w:hanging="567"/>
      </w:pPr>
      <w:rPr>
        <w:rFonts w:hint="default"/>
      </w:rPr>
    </w:lvl>
    <w:lvl w:ilvl="8">
      <w:start w:val="1"/>
      <w:numFmt w:val="decimal"/>
      <w:pStyle w:val="Cmsor9"/>
      <w:lvlText w:val="%1.%2.%3.%4.%5.%6.%7.%8.%9"/>
      <w:lvlJc w:val="left"/>
      <w:pPr>
        <w:ind w:left="567" w:hanging="567"/>
      </w:pPr>
      <w:rPr>
        <w:rFonts w:hint="default"/>
      </w:rPr>
    </w:lvl>
  </w:abstractNum>
  <w:abstractNum w:abstractNumId="27" w15:restartNumberingAfterBreak="0">
    <w:nsid w:val="635F007A"/>
    <w:multiLevelType w:val="hybridMultilevel"/>
    <w:tmpl w:val="D3D63F6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654544AE"/>
    <w:multiLevelType w:val="multilevel"/>
    <w:tmpl w:val="F678EEA0"/>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29" w15:restartNumberingAfterBreak="0">
    <w:nsid w:val="688513FC"/>
    <w:multiLevelType w:val="hybridMultilevel"/>
    <w:tmpl w:val="C95A31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6A227A4E"/>
    <w:multiLevelType w:val="hybridMultilevel"/>
    <w:tmpl w:val="AE825E76"/>
    <w:lvl w:ilvl="0" w:tplc="2B2209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D03F13"/>
    <w:multiLevelType w:val="hybridMultilevel"/>
    <w:tmpl w:val="E138D4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6EAB56AA"/>
    <w:multiLevelType w:val="hybridMultilevel"/>
    <w:tmpl w:val="DD664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15:restartNumberingAfterBreak="0">
    <w:nsid w:val="6F891BE2"/>
    <w:multiLevelType w:val="hybridMultilevel"/>
    <w:tmpl w:val="C44E64DE"/>
    <w:lvl w:ilvl="0" w:tplc="04060013">
      <w:start w:val="1"/>
      <w:numFmt w:val="upp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4" w15:restartNumberingAfterBreak="0">
    <w:nsid w:val="71837E12"/>
    <w:multiLevelType w:val="hybridMultilevel"/>
    <w:tmpl w:val="78B06ED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5" w15:restartNumberingAfterBreak="0">
    <w:nsid w:val="72685691"/>
    <w:multiLevelType w:val="hybridMultilevel"/>
    <w:tmpl w:val="99F0F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6" w15:restartNumberingAfterBreak="0">
    <w:nsid w:val="748970EC"/>
    <w:multiLevelType w:val="hybridMultilevel"/>
    <w:tmpl w:val="A01E3A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15:restartNumberingAfterBreak="0">
    <w:nsid w:val="756F0782"/>
    <w:multiLevelType w:val="hybridMultilevel"/>
    <w:tmpl w:val="5D96B6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15:restartNumberingAfterBreak="0">
    <w:nsid w:val="7C175AEC"/>
    <w:multiLevelType w:val="hybridMultilevel"/>
    <w:tmpl w:val="C4BC10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9" w15:restartNumberingAfterBreak="0">
    <w:nsid w:val="7E20588C"/>
    <w:multiLevelType w:val="multilevel"/>
    <w:tmpl w:val="51246668"/>
    <w:lvl w:ilvl="0">
      <w:start w:val="1"/>
      <w:numFmt w:val="decimal"/>
      <w:pStyle w:val="Szmozottlista"/>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40" w15:restartNumberingAfterBreak="0">
    <w:nsid w:val="7FB354B8"/>
    <w:multiLevelType w:val="multilevel"/>
    <w:tmpl w:val="0F44F1D6"/>
    <w:lvl w:ilvl="0">
      <w:start w:val="1"/>
      <w:numFmt w:val="bullet"/>
      <w:pStyle w:val="Felsorols"/>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40"/>
  </w:num>
  <w:num w:numId="2">
    <w:abstractNumId w:val="39"/>
  </w:num>
  <w:num w:numId="3">
    <w:abstractNumId w:val="26"/>
  </w:num>
  <w:num w:numId="4">
    <w:abstractNumId w:val="8"/>
  </w:num>
  <w:num w:numId="5">
    <w:abstractNumId w:val="20"/>
  </w:num>
  <w:num w:numId="6">
    <w:abstractNumId w:val="22"/>
  </w:num>
  <w:num w:numId="7">
    <w:abstractNumId w:val="19"/>
  </w:num>
  <w:num w:numId="8">
    <w:abstractNumId w:val="15"/>
  </w:num>
  <w:num w:numId="9">
    <w:abstractNumId w:val="30"/>
  </w:num>
  <w:num w:numId="10">
    <w:abstractNumId w:val="1"/>
  </w:num>
  <w:num w:numId="11">
    <w:abstractNumId w:val="13"/>
  </w:num>
  <w:num w:numId="12">
    <w:abstractNumId w:val="39"/>
  </w:num>
  <w:num w:numId="13">
    <w:abstractNumId w:val="0"/>
  </w:num>
  <w:num w:numId="14">
    <w:abstractNumId w:val="39"/>
  </w:num>
  <w:num w:numId="15">
    <w:abstractNumId w:val="39"/>
  </w:num>
  <w:num w:numId="16">
    <w:abstractNumId w:val="16"/>
  </w:num>
  <w:num w:numId="17">
    <w:abstractNumId w:val="6"/>
  </w:num>
  <w:num w:numId="18">
    <w:abstractNumId w:val="28"/>
  </w:num>
  <w:num w:numId="19">
    <w:abstractNumId w:val="10"/>
  </w:num>
  <w:num w:numId="20">
    <w:abstractNumId w:val="2"/>
  </w:num>
  <w:num w:numId="21">
    <w:abstractNumId w:val="37"/>
  </w:num>
  <w:num w:numId="22">
    <w:abstractNumId w:val="32"/>
  </w:num>
  <w:num w:numId="23">
    <w:abstractNumId w:val="9"/>
  </w:num>
  <w:num w:numId="24">
    <w:abstractNumId w:val="29"/>
  </w:num>
  <w:num w:numId="25">
    <w:abstractNumId w:val="25"/>
  </w:num>
  <w:num w:numId="26">
    <w:abstractNumId w:val="14"/>
  </w:num>
  <w:num w:numId="27">
    <w:abstractNumId w:val="3"/>
  </w:num>
  <w:num w:numId="28">
    <w:abstractNumId w:val="7"/>
  </w:num>
  <w:num w:numId="29">
    <w:abstractNumId w:val="4"/>
  </w:num>
  <w:num w:numId="30">
    <w:abstractNumId w:val="11"/>
  </w:num>
  <w:num w:numId="31">
    <w:abstractNumId w:val="5"/>
  </w:num>
  <w:num w:numId="32">
    <w:abstractNumId w:val="36"/>
  </w:num>
  <w:num w:numId="33">
    <w:abstractNumId w:val="21"/>
  </w:num>
  <w:num w:numId="34">
    <w:abstractNumId w:val="34"/>
  </w:num>
  <w:num w:numId="35">
    <w:abstractNumId w:val="33"/>
  </w:num>
  <w:num w:numId="36">
    <w:abstractNumId w:val="23"/>
  </w:num>
  <w:num w:numId="37">
    <w:abstractNumId w:val="35"/>
  </w:num>
  <w:num w:numId="38">
    <w:abstractNumId w:val="17"/>
  </w:num>
  <w:num w:numId="39">
    <w:abstractNumId w:val="31"/>
  </w:num>
  <w:num w:numId="40">
    <w:abstractNumId w:val="27"/>
  </w:num>
  <w:num w:numId="41">
    <w:abstractNumId w:val="24"/>
  </w:num>
  <w:num w:numId="42">
    <w:abstractNumId w:val="38"/>
  </w:num>
  <w:num w:numId="43">
    <w:abstractNumId w:val="18"/>
  </w:num>
  <w:num w:numId="4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F8"/>
    <w:rsid w:val="0000426E"/>
    <w:rsid w:val="00020704"/>
    <w:rsid w:val="0002076C"/>
    <w:rsid w:val="00023E0E"/>
    <w:rsid w:val="000244F1"/>
    <w:rsid w:val="000258D6"/>
    <w:rsid w:val="00035E27"/>
    <w:rsid w:val="0004138E"/>
    <w:rsid w:val="00046D9A"/>
    <w:rsid w:val="00056CC6"/>
    <w:rsid w:val="0008163E"/>
    <w:rsid w:val="000A360C"/>
    <w:rsid w:val="000B12E4"/>
    <w:rsid w:val="000B5318"/>
    <w:rsid w:val="000D4698"/>
    <w:rsid w:val="000F0F43"/>
    <w:rsid w:val="00101887"/>
    <w:rsid w:val="00110089"/>
    <w:rsid w:val="00142AC2"/>
    <w:rsid w:val="0014373F"/>
    <w:rsid w:val="00150160"/>
    <w:rsid w:val="00150DC8"/>
    <w:rsid w:val="0015223D"/>
    <w:rsid w:val="00154E1E"/>
    <w:rsid w:val="001606EB"/>
    <w:rsid w:val="00162C84"/>
    <w:rsid w:val="00171EA0"/>
    <w:rsid w:val="0019636B"/>
    <w:rsid w:val="001A46B1"/>
    <w:rsid w:val="001A62E6"/>
    <w:rsid w:val="001B4D31"/>
    <w:rsid w:val="001B78FA"/>
    <w:rsid w:val="001D6F34"/>
    <w:rsid w:val="001E116C"/>
    <w:rsid w:val="001F10E8"/>
    <w:rsid w:val="001F4AFD"/>
    <w:rsid w:val="002000DE"/>
    <w:rsid w:val="00220F7D"/>
    <w:rsid w:val="00223418"/>
    <w:rsid w:val="002260C9"/>
    <w:rsid w:val="002274F4"/>
    <w:rsid w:val="00231046"/>
    <w:rsid w:val="00263374"/>
    <w:rsid w:val="002654F6"/>
    <w:rsid w:val="002668CE"/>
    <w:rsid w:val="00267D69"/>
    <w:rsid w:val="002836C5"/>
    <w:rsid w:val="00291324"/>
    <w:rsid w:val="0029579A"/>
    <w:rsid w:val="002A190A"/>
    <w:rsid w:val="002C2870"/>
    <w:rsid w:val="002C7365"/>
    <w:rsid w:val="002D1757"/>
    <w:rsid w:val="002D2AE0"/>
    <w:rsid w:val="002D4652"/>
    <w:rsid w:val="002E21F5"/>
    <w:rsid w:val="002E4DBA"/>
    <w:rsid w:val="00317E90"/>
    <w:rsid w:val="0032096C"/>
    <w:rsid w:val="00324CBE"/>
    <w:rsid w:val="00324DE4"/>
    <w:rsid w:val="00326B40"/>
    <w:rsid w:val="00334ADF"/>
    <w:rsid w:val="0033786D"/>
    <w:rsid w:val="00340E08"/>
    <w:rsid w:val="00351C13"/>
    <w:rsid w:val="00354956"/>
    <w:rsid w:val="003630DC"/>
    <w:rsid w:val="00367BF6"/>
    <w:rsid w:val="003B2433"/>
    <w:rsid w:val="003C33D0"/>
    <w:rsid w:val="003C54CD"/>
    <w:rsid w:val="003F2085"/>
    <w:rsid w:val="003F7447"/>
    <w:rsid w:val="004007F9"/>
    <w:rsid w:val="00404C67"/>
    <w:rsid w:val="00413187"/>
    <w:rsid w:val="004209B4"/>
    <w:rsid w:val="00433954"/>
    <w:rsid w:val="00433BE8"/>
    <w:rsid w:val="00434752"/>
    <w:rsid w:val="00460F31"/>
    <w:rsid w:val="004613AC"/>
    <w:rsid w:val="00466741"/>
    <w:rsid w:val="00487B08"/>
    <w:rsid w:val="004A024E"/>
    <w:rsid w:val="004A527B"/>
    <w:rsid w:val="004B3724"/>
    <w:rsid w:val="004B643A"/>
    <w:rsid w:val="004C442E"/>
    <w:rsid w:val="004C7453"/>
    <w:rsid w:val="004D0FD6"/>
    <w:rsid w:val="004D2B7E"/>
    <w:rsid w:val="004D7831"/>
    <w:rsid w:val="004D7F82"/>
    <w:rsid w:val="004E1A00"/>
    <w:rsid w:val="004E287D"/>
    <w:rsid w:val="0050296D"/>
    <w:rsid w:val="00527A84"/>
    <w:rsid w:val="005350D3"/>
    <w:rsid w:val="00545BED"/>
    <w:rsid w:val="00563BCB"/>
    <w:rsid w:val="005955B8"/>
    <w:rsid w:val="00596696"/>
    <w:rsid w:val="00597DC1"/>
    <w:rsid w:val="005A2F3A"/>
    <w:rsid w:val="005B19E3"/>
    <w:rsid w:val="005D6B60"/>
    <w:rsid w:val="005E677C"/>
    <w:rsid w:val="005F7C2F"/>
    <w:rsid w:val="006136AE"/>
    <w:rsid w:val="00621656"/>
    <w:rsid w:val="00622BC0"/>
    <w:rsid w:val="006232A8"/>
    <w:rsid w:val="00624A09"/>
    <w:rsid w:val="00641F78"/>
    <w:rsid w:val="00654E22"/>
    <w:rsid w:val="00665B6B"/>
    <w:rsid w:val="00670FFB"/>
    <w:rsid w:val="00676390"/>
    <w:rsid w:val="00685869"/>
    <w:rsid w:val="00694B8C"/>
    <w:rsid w:val="006A1B43"/>
    <w:rsid w:val="006A69C8"/>
    <w:rsid w:val="006B33D9"/>
    <w:rsid w:val="006C2D1D"/>
    <w:rsid w:val="006D771F"/>
    <w:rsid w:val="006E519D"/>
    <w:rsid w:val="006F1DA8"/>
    <w:rsid w:val="00704628"/>
    <w:rsid w:val="00705BE9"/>
    <w:rsid w:val="00716862"/>
    <w:rsid w:val="007217FE"/>
    <w:rsid w:val="00727B47"/>
    <w:rsid w:val="00740AD8"/>
    <w:rsid w:val="00747F1F"/>
    <w:rsid w:val="00750DEF"/>
    <w:rsid w:val="00756934"/>
    <w:rsid w:val="00757489"/>
    <w:rsid w:val="00766C9E"/>
    <w:rsid w:val="0076767F"/>
    <w:rsid w:val="00787CEA"/>
    <w:rsid w:val="007917C2"/>
    <w:rsid w:val="007A7142"/>
    <w:rsid w:val="007B5942"/>
    <w:rsid w:val="007B7A14"/>
    <w:rsid w:val="007C275B"/>
    <w:rsid w:val="007C48DE"/>
    <w:rsid w:val="007D6E54"/>
    <w:rsid w:val="007D7AAC"/>
    <w:rsid w:val="007E25ED"/>
    <w:rsid w:val="007E70E1"/>
    <w:rsid w:val="007F19D2"/>
    <w:rsid w:val="007F26B9"/>
    <w:rsid w:val="007F7835"/>
    <w:rsid w:val="00801398"/>
    <w:rsid w:val="00801A52"/>
    <w:rsid w:val="00811EF2"/>
    <w:rsid w:val="008139CC"/>
    <w:rsid w:val="0081476C"/>
    <w:rsid w:val="008235EC"/>
    <w:rsid w:val="008327D0"/>
    <w:rsid w:val="008414AD"/>
    <w:rsid w:val="0084547C"/>
    <w:rsid w:val="00850A36"/>
    <w:rsid w:val="00853843"/>
    <w:rsid w:val="00862103"/>
    <w:rsid w:val="008B2E5A"/>
    <w:rsid w:val="008C3D2B"/>
    <w:rsid w:val="008D3BE2"/>
    <w:rsid w:val="008E0CF4"/>
    <w:rsid w:val="008F74B8"/>
    <w:rsid w:val="00901CA4"/>
    <w:rsid w:val="00912406"/>
    <w:rsid w:val="00941B60"/>
    <w:rsid w:val="00945F5A"/>
    <w:rsid w:val="009479F4"/>
    <w:rsid w:val="0095187E"/>
    <w:rsid w:val="009522EA"/>
    <w:rsid w:val="00962ACB"/>
    <w:rsid w:val="009978F0"/>
    <w:rsid w:val="009A09B0"/>
    <w:rsid w:val="009A2FEE"/>
    <w:rsid w:val="009A65EF"/>
    <w:rsid w:val="009A6E3C"/>
    <w:rsid w:val="009B08CF"/>
    <w:rsid w:val="009C4906"/>
    <w:rsid w:val="009C5412"/>
    <w:rsid w:val="009C61B7"/>
    <w:rsid w:val="009C6276"/>
    <w:rsid w:val="009D11D2"/>
    <w:rsid w:val="009E0928"/>
    <w:rsid w:val="009E3E7E"/>
    <w:rsid w:val="009E577C"/>
    <w:rsid w:val="009F30F6"/>
    <w:rsid w:val="00A01847"/>
    <w:rsid w:val="00A10B85"/>
    <w:rsid w:val="00A14E01"/>
    <w:rsid w:val="00A218E0"/>
    <w:rsid w:val="00A250F6"/>
    <w:rsid w:val="00A26171"/>
    <w:rsid w:val="00A322CD"/>
    <w:rsid w:val="00A40E87"/>
    <w:rsid w:val="00A4536A"/>
    <w:rsid w:val="00A63882"/>
    <w:rsid w:val="00A84052"/>
    <w:rsid w:val="00A852AC"/>
    <w:rsid w:val="00A85E92"/>
    <w:rsid w:val="00A966B4"/>
    <w:rsid w:val="00AA50A6"/>
    <w:rsid w:val="00AB1CB1"/>
    <w:rsid w:val="00AC58CB"/>
    <w:rsid w:val="00AC5A49"/>
    <w:rsid w:val="00AF5D83"/>
    <w:rsid w:val="00B21F3F"/>
    <w:rsid w:val="00B40184"/>
    <w:rsid w:val="00B60F46"/>
    <w:rsid w:val="00B6457F"/>
    <w:rsid w:val="00B8309A"/>
    <w:rsid w:val="00B903A3"/>
    <w:rsid w:val="00B904F7"/>
    <w:rsid w:val="00B929F1"/>
    <w:rsid w:val="00B92F28"/>
    <w:rsid w:val="00BA08E8"/>
    <w:rsid w:val="00BA138C"/>
    <w:rsid w:val="00BA1650"/>
    <w:rsid w:val="00BA7081"/>
    <w:rsid w:val="00BD0977"/>
    <w:rsid w:val="00BD0CF5"/>
    <w:rsid w:val="00BD2401"/>
    <w:rsid w:val="00BD24A7"/>
    <w:rsid w:val="00BD7AB3"/>
    <w:rsid w:val="00BE2405"/>
    <w:rsid w:val="00BE73AC"/>
    <w:rsid w:val="00BF07F9"/>
    <w:rsid w:val="00BF0F5A"/>
    <w:rsid w:val="00BF29AB"/>
    <w:rsid w:val="00BF7CCF"/>
    <w:rsid w:val="00C03F06"/>
    <w:rsid w:val="00C1708C"/>
    <w:rsid w:val="00C27940"/>
    <w:rsid w:val="00C423E3"/>
    <w:rsid w:val="00C47B04"/>
    <w:rsid w:val="00C55793"/>
    <w:rsid w:val="00C6333E"/>
    <w:rsid w:val="00C6467F"/>
    <w:rsid w:val="00C935F8"/>
    <w:rsid w:val="00C956E9"/>
    <w:rsid w:val="00C966BE"/>
    <w:rsid w:val="00CA40CA"/>
    <w:rsid w:val="00CD35F5"/>
    <w:rsid w:val="00CE3344"/>
    <w:rsid w:val="00CF6752"/>
    <w:rsid w:val="00CF746A"/>
    <w:rsid w:val="00CF7A98"/>
    <w:rsid w:val="00D204A3"/>
    <w:rsid w:val="00D2569C"/>
    <w:rsid w:val="00D26727"/>
    <w:rsid w:val="00D34C5B"/>
    <w:rsid w:val="00D353E5"/>
    <w:rsid w:val="00D7129B"/>
    <w:rsid w:val="00D935A5"/>
    <w:rsid w:val="00D956E2"/>
    <w:rsid w:val="00DE49FE"/>
    <w:rsid w:val="00DF6955"/>
    <w:rsid w:val="00DF706B"/>
    <w:rsid w:val="00E171A4"/>
    <w:rsid w:val="00E2019A"/>
    <w:rsid w:val="00E61D20"/>
    <w:rsid w:val="00E67CCC"/>
    <w:rsid w:val="00E76368"/>
    <w:rsid w:val="00E771AB"/>
    <w:rsid w:val="00E833B8"/>
    <w:rsid w:val="00E85BE2"/>
    <w:rsid w:val="00EB1916"/>
    <w:rsid w:val="00EC2511"/>
    <w:rsid w:val="00EC6486"/>
    <w:rsid w:val="00EC7333"/>
    <w:rsid w:val="00ED3CDE"/>
    <w:rsid w:val="00ED661F"/>
    <w:rsid w:val="00ED6D97"/>
    <w:rsid w:val="00EE3E92"/>
    <w:rsid w:val="00EF0178"/>
    <w:rsid w:val="00F02EF4"/>
    <w:rsid w:val="00F034F6"/>
    <w:rsid w:val="00F054F3"/>
    <w:rsid w:val="00F13B63"/>
    <w:rsid w:val="00F17C73"/>
    <w:rsid w:val="00F21D25"/>
    <w:rsid w:val="00F5689D"/>
    <w:rsid w:val="00F63CEE"/>
    <w:rsid w:val="00F65CE8"/>
    <w:rsid w:val="00F71E75"/>
    <w:rsid w:val="00F7496A"/>
    <w:rsid w:val="00F910B0"/>
    <w:rsid w:val="00F93B5B"/>
    <w:rsid w:val="00F97E99"/>
    <w:rsid w:val="00FA75C6"/>
    <w:rsid w:val="00FB3E74"/>
    <w:rsid w:val="00FB5413"/>
    <w:rsid w:val="00FC4362"/>
    <w:rsid w:val="00FE0E4F"/>
    <w:rsid w:val="00FF07B2"/>
    <w:rsid w:val="00FF28A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629FDD"/>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9E3E7E"/>
    <w:pPr>
      <w:spacing w:after="0" w:line="360" w:lineRule="auto"/>
    </w:pPr>
    <w:rPr>
      <w:rFonts w:ascii="Arial" w:hAnsi="Arial" w:cs="Arial"/>
      <w:szCs w:val="20"/>
      <w:lang w:val="en-GB"/>
    </w:rPr>
  </w:style>
  <w:style w:type="paragraph" w:styleId="Cmsor1">
    <w:name w:val="heading 1"/>
    <w:basedOn w:val="Norml"/>
    <w:next w:val="Norml"/>
    <w:link w:val="Cmsor1Char"/>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Cmsor2">
    <w:name w:val="heading 2"/>
    <w:basedOn w:val="Norml"/>
    <w:next w:val="Norml"/>
    <w:link w:val="Cmsor2Char"/>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Cmsor3">
    <w:name w:val="heading 3"/>
    <w:basedOn w:val="Norml"/>
    <w:next w:val="Norml"/>
    <w:link w:val="Cmsor3Char"/>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Cmsor4">
    <w:name w:val="heading 4"/>
    <w:basedOn w:val="Norml"/>
    <w:next w:val="Norml"/>
    <w:link w:val="Cmsor4Char"/>
    <w:uiPriority w:val="1"/>
    <w:qFormat/>
    <w:rsid w:val="00F910B0"/>
    <w:pPr>
      <w:keepNext/>
      <w:keepLines/>
      <w:numPr>
        <w:ilvl w:val="3"/>
        <w:numId w:val="3"/>
      </w:numPr>
      <w:spacing w:before="240"/>
      <w:contextualSpacing/>
      <w:outlineLvl w:val="3"/>
    </w:pPr>
    <w:rPr>
      <w:rFonts w:eastAsiaTheme="majorEastAsia"/>
      <w:b/>
      <w:bCs/>
      <w:iCs/>
    </w:rPr>
  </w:style>
  <w:style w:type="paragraph" w:styleId="Cmsor5">
    <w:name w:val="heading 5"/>
    <w:basedOn w:val="Norml"/>
    <w:next w:val="Norml"/>
    <w:link w:val="Cmsor5Char"/>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Cmsor6">
    <w:name w:val="heading 6"/>
    <w:basedOn w:val="Norml"/>
    <w:next w:val="Norml"/>
    <w:link w:val="Cmsor6Char"/>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Cmsor7">
    <w:name w:val="heading 7"/>
    <w:basedOn w:val="Norml"/>
    <w:next w:val="Norml"/>
    <w:link w:val="Cmsor7Char"/>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Cmsor8">
    <w:name w:val="heading 8"/>
    <w:basedOn w:val="Norml"/>
    <w:next w:val="Norml"/>
    <w:link w:val="Cmsor8Char"/>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Cmsor9">
    <w:name w:val="heading 9"/>
    <w:basedOn w:val="Norml"/>
    <w:next w:val="Norml"/>
    <w:link w:val="Cmsor9Char"/>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9C4906"/>
    <w:rPr>
      <w:rFonts w:ascii="Arial" w:eastAsiaTheme="majorEastAsia" w:hAnsi="Arial" w:cs="Arial"/>
      <w:b/>
      <w:bCs/>
      <w:sz w:val="28"/>
      <w:szCs w:val="28"/>
      <w:lang w:val="en-GB"/>
    </w:rPr>
  </w:style>
  <w:style w:type="character" w:customStyle="1" w:styleId="Cmsor2Char">
    <w:name w:val="Címsor 2 Char"/>
    <w:basedOn w:val="Bekezdsalapbettpusa"/>
    <w:link w:val="Cmsor2"/>
    <w:uiPriority w:val="1"/>
    <w:rsid w:val="00F910B0"/>
    <w:rPr>
      <w:rFonts w:ascii="Arial" w:eastAsiaTheme="majorEastAsia" w:hAnsi="Arial" w:cs="Arial"/>
      <w:b/>
      <w:bCs/>
      <w:sz w:val="24"/>
      <w:szCs w:val="26"/>
      <w:lang w:val="en-GB"/>
    </w:rPr>
  </w:style>
  <w:style w:type="character" w:customStyle="1" w:styleId="Cmsor3Char">
    <w:name w:val="Címsor 3 Char"/>
    <w:basedOn w:val="Bekezdsalapbettpusa"/>
    <w:link w:val="Cmsor3"/>
    <w:uiPriority w:val="1"/>
    <w:rsid w:val="008327D0"/>
    <w:rPr>
      <w:rFonts w:ascii="Arial" w:eastAsiaTheme="majorEastAsia" w:hAnsi="Arial" w:cs="Arial"/>
      <w:b/>
      <w:bCs/>
      <w:szCs w:val="20"/>
      <w:lang w:val="en-GB"/>
    </w:rPr>
  </w:style>
  <w:style w:type="character" w:customStyle="1" w:styleId="Cmsor4Char">
    <w:name w:val="Címsor 4 Char"/>
    <w:basedOn w:val="Bekezdsalapbettpusa"/>
    <w:link w:val="Cmsor4"/>
    <w:uiPriority w:val="1"/>
    <w:rsid w:val="00F910B0"/>
    <w:rPr>
      <w:rFonts w:ascii="Arial" w:eastAsiaTheme="majorEastAsia" w:hAnsi="Arial" w:cs="Arial"/>
      <w:b/>
      <w:bCs/>
      <w:iCs/>
      <w:sz w:val="20"/>
      <w:szCs w:val="20"/>
      <w:lang w:val="en-GB"/>
    </w:rPr>
  </w:style>
  <w:style w:type="character" w:customStyle="1" w:styleId="Cmsor5Char">
    <w:name w:val="Címsor 5 Char"/>
    <w:basedOn w:val="Bekezdsalapbettpusa"/>
    <w:link w:val="Cmsor5"/>
    <w:uiPriority w:val="1"/>
    <w:semiHidden/>
    <w:rsid w:val="00F910B0"/>
    <w:rPr>
      <w:rFonts w:ascii="Arial" w:eastAsiaTheme="majorEastAsia" w:hAnsi="Arial" w:cstheme="majorBidi"/>
      <w:b/>
      <w:sz w:val="20"/>
      <w:szCs w:val="20"/>
      <w:lang w:val="en-GB"/>
    </w:rPr>
  </w:style>
  <w:style w:type="character" w:customStyle="1" w:styleId="Cmsor6Char">
    <w:name w:val="Címsor 6 Char"/>
    <w:basedOn w:val="Bekezdsalapbettpusa"/>
    <w:link w:val="Cmsor6"/>
    <w:uiPriority w:val="1"/>
    <w:semiHidden/>
    <w:rsid w:val="00F910B0"/>
    <w:rPr>
      <w:rFonts w:ascii="Arial" w:eastAsiaTheme="majorEastAsia" w:hAnsi="Arial" w:cstheme="majorBidi"/>
      <w:b/>
      <w:iCs/>
      <w:sz w:val="20"/>
      <w:szCs w:val="20"/>
      <w:lang w:val="en-GB"/>
    </w:rPr>
  </w:style>
  <w:style w:type="character" w:customStyle="1" w:styleId="Cmsor7Char">
    <w:name w:val="Címsor 7 Char"/>
    <w:basedOn w:val="Bekezdsalapbettpusa"/>
    <w:link w:val="Cmsor7"/>
    <w:uiPriority w:val="1"/>
    <w:semiHidden/>
    <w:rsid w:val="00F910B0"/>
    <w:rPr>
      <w:rFonts w:ascii="Arial" w:eastAsiaTheme="majorEastAsia" w:hAnsi="Arial" w:cstheme="majorBidi"/>
      <w:b/>
      <w:iCs/>
      <w:sz w:val="20"/>
      <w:szCs w:val="20"/>
      <w:lang w:val="en-GB"/>
    </w:rPr>
  </w:style>
  <w:style w:type="character" w:customStyle="1" w:styleId="Cmsor8Char">
    <w:name w:val="Címsor 8 Char"/>
    <w:basedOn w:val="Bekezdsalapbettpusa"/>
    <w:link w:val="Cmsor8"/>
    <w:uiPriority w:val="1"/>
    <w:semiHidden/>
    <w:rsid w:val="00F910B0"/>
    <w:rPr>
      <w:rFonts w:ascii="Arial" w:eastAsiaTheme="majorEastAsia" w:hAnsi="Arial" w:cstheme="majorBidi"/>
      <w:b/>
      <w:sz w:val="20"/>
      <w:szCs w:val="20"/>
      <w:lang w:val="en-GB"/>
    </w:rPr>
  </w:style>
  <w:style w:type="character" w:customStyle="1" w:styleId="Cmsor9Char">
    <w:name w:val="Címsor 9 Char"/>
    <w:basedOn w:val="Bekezdsalapbettpusa"/>
    <w:link w:val="Cmsor9"/>
    <w:uiPriority w:val="1"/>
    <w:semiHidden/>
    <w:rsid w:val="00F910B0"/>
    <w:rPr>
      <w:rFonts w:ascii="Arial" w:eastAsiaTheme="majorEastAsia" w:hAnsi="Arial" w:cstheme="majorBidi"/>
      <w:b/>
      <w:iCs/>
      <w:sz w:val="20"/>
      <w:szCs w:val="20"/>
      <w:lang w:val="en-GB"/>
    </w:rPr>
  </w:style>
  <w:style w:type="paragraph" w:styleId="lfej">
    <w:name w:val="header"/>
    <w:basedOn w:val="Norml"/>
    <w:link w:val="lfejChar"/>
    <w:uiPriority w:val="21"/>
    <w:semiHidden/>
    <w:rsid w:val="00F910B0"/>
    <w:pPr>
      <w:tabs>
        <w:tab w:val="center" w:pos="4819"/>
        <w:tab w:val="right" w:pos="9638"/>
      </w:tabs>
      <w:spacing w:before="80"/>
    </w:pPr>
    <w:rPr>
      <w:sz w:val="18"/>
    </w:rPr>
  </w:style>
  <w:style w:type="character" w:customStyle="1" w:styleId="lfejChar">
    <w:name w:val="Élőfej Char"/>
    <w:basedOn w:val="Bekezdsalapbettpusa"/>
    <w:link w:val="lfej"/>
    <w:uiPriority w:val="21"/>
    <w:semiHidden/>
    <w:rsid w:val="00F910B0"/>
    <w:rPr>
      <w:rFonts w:ascii="Arial" w:hAnsi="Arial" w:cs="Arial"/>
      <w:sz w:val="18"/>
      <w:szCs w:val="20"/>
      <w:lang w:val="en-GB"/>
    </w:rPr>
  </w:style>
  <w:style w:type="paragraph" w:styleId="llb">
    <w:name w:val="footer"/>
    <w:basedOn w:val="Norml"/>
    <w:link w:val="llbChar"/>
    <w:uiPriority w:val="99"/>
    <w:rsid w:val="00F910B0"/>
    <w:pPr>
      <w:tabs>
        <w:tab w:val="center" w:pos="4819"/>
        <w:tab w:val="right" w:pos="9638"/>
      </w:tabs>
      <w:spacing w:line="220" w:lineRule="atLeast"/>
    </w:pPr>
    <w:rPr>
      <w:sz w:val="16"/>
    </w:rPr>
  </w:style>
  <w:style w:type="character" w:customStyle="1" w:styleId="llbChar">
    <w:name w:val="Élőláb Char"/>
    <w:basedOn w:val="Bekezdsalapbettpusa"/>
    <w:link w:val="llb"/>
    <w:uiPriority w:val="99"/>
    <w:rsid w:val="00F910B0"/>
    <w:rPr>
      <w:rFonts w:ascii="Arial" w:hAnsi="Arial" w:cs="Arial"/>
      <w:sz w:val="16"/>
      <w:szCs w:val="20"/>
      <w:lang w:val="en-GB"/>
    </w:rPr>
  </w:style>
  <w:style w:type="paragraph" w:styleId="Felsorols">
    <w:name w:val="List Bullet"/>
    <w:basedOn w:val="Norml"/>
    <w:uiPriority w:val="2"/>
    <w:qFormat/>
    <w:rsid w:val="00F910B0"/>
    <w:pPr>
      <w:numPr>
        <w:numId w:val="1"/>
      </w:numPr>
      <w:spacing w:before="240" w:after="240"/>
    </w:pPr>
  </w:style>
  <w:style w:type="paragraph" w:styleId="Szmozottlista">
    <w:name w:val="List Number"/>
    <w:basedOn w:val="Norml"/>
    <w:uiPriority w:val="2"/>
    <w:qFormat/>
    <w:rsid w:val="00F910B0"/>
    <w:pPr>
      <w:numPr>
        <w:numId w:val="2"/>
      </w:numPr>
      <w:contextualSpacing/>
    </w:pPr>
  </w:style>
  <w:style w:type="paragraph" w:styleId="Listaszerbekezds">
    <w:name w:val="List Paragraph"/>
    <w:basedOn w:val="Norml"/>
    <w:uiPriority w:val="34"/>
    <w:qFormat/>
    <w:rsid w:val="00F910B0"/>
    <w:pPr>
      <w:ind w:left="720"/>
      <w:contextualSpacing/>
    </w:pPr>
  </w:style>
  <w:style w:type="paragraph" w:styleId="Irodalomjegyzk">
    <w:name w:val="Bibliography"/>
    <w:basedOn w:val="Norml"/>
    <w:next w:val="Norml"/>
    <w:uiPriority w:val="99"/>
    <w:unhideWhenUsed/>
    <w:rsid w:val="00F910B0"/>
  </w:style>
  <w:style w:type="paragraph" w:styleId="Tartalomjegyzkcmsora">
    <w:name w:val="TOC Heading"/>
    <w:basedOn w:val="Cmsor1"/>
    <w:next w:val="Norml"/>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TJ1">
    <w:name w:val="toc 1"/>
    <w:basedOn w:val="Norml"/>
    <w:next w:val="Norml"/>
    <w:autoRedefine/>
    <w:uiPriority w:val="39"/>
    <w:unhideWhenUsed/>
    <w:rsid w:val="00F910B0"/>
    <w:pPr>
      <w:spacing w:after="100"/>
    </w:pPr>
  </w:style>
  <w:style w:type="paragraph" w:styleId="TJ2">
    <w:name w:val="toc 2"/>
    <w:basedOn w:val="Norml"/>
    <w:next w:val="Norml"/>
    <w:autoRedefine/>
    <w:uiPriority w:val="39"/>
    <w:unhideWhenUsed/>
    <w:rsid w:val="00F910B0"/>
    <w:pPr>
      <w:spacing w:after="100"/>
      <w:ind w:left="200"/>
    </w:pPr>
  </w:style>
  <w:style w:type="character" w:styleId="Hiperhivatkozs">
    <w:name w:val="Hyperlink"/>
    <w:basedOn w:val="Bekezdsalapbettpusa"/>
    <w:uiPriority w:val="99"/>
    <w:unhideWhenUsed/>
    <w:rsid w:val="00F910B0"/>
    <w:rPr>
      <w:color w:val="0563C1" w:themeColor="hyperlink"/>
      <w:u w:val="single"/>
    </w:rPr>
  </w:style>
  <w:style w:type="paragraph" w:styleId="NormlWeb">
    <w:name w:val="Normal (Web)"/>
    <w:basedOn w:val="Norml"/>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Rcsostblzat">
    <w:name w:val="Table Grid"/>
    <w:basedOn w:val="Normltblzat"/>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J3">
    <w:name w:val="toc 3"/>
    <w:basedOn w:val="Norml"/>
    <w:next w:val="Norml"/>
    <w:autoRedefine/>
    <w:uiPriority w:val="39"/>
    <w:unhideWhenUsed/>
    <w:rsid w:val="006C2D1D"/>
    <w:pPr>
      <w:spacing w:after="100"/>
      <w:ind w:left="440"/>
    </w:pPr>
  </w:style>
  <w:style w:type="paragraph" w:styleId="Szvegtrzs">
    <w:name w:val="Body Text"/>
    <w:basedOn w:val="Norml"/>
    <w:link w:val="SzvegtrzsChar"/>
    <w:qFormat/>
    <w:rsid w:val="00C55793"/>
    <w:pPr>
      <w:spacing w:after="120" w:line="240" w:lineRule="auto"/>
      <w:jc w:val="both"/>
    </w:pPr>
    <w:rPr>
      <w:rFonts w:ascii="Times New Roman" w:eastAsia="Times New Roman" w:hAnsi="Times New Roman" w:cs="Times New Roman"/>
      <w:sz w:val="24"/>
      <w:szCs w:val="24"/>
      <w:lang w:val="en-US" w:eastAsia="da-DK"/>
    </w:rPr>
  </w:style>
  <w:style w:type="character" w:customStyle="1" w:styleId="SzvegtrzsChar">
    <w:name w:val="Szövegtörzs Char"/>
    <w:basedOn w:val="Bekezdsalapbettpusa"/>
    <w:link w:val="Szvegtrzs"/>
    <w:rsid w:val="00C55793"/>
    <w:rPr>
      <w:rFonts w:ascii="Times New Roman" w:eastAsia="Times New Roman" w:hAnsi="Times New Roman" w:cs="Times New Roman"/>
      <w:sz w:val="24"/>
      <w:szCs w:val="24"/>
      <w:lang w:val="en-US" w:eastAsia="da-DK"/>
    </w:rPr>
  </w:style>
  <w:style w:type="paragraph" w:styleId="HTML-kntformzott">
    <w:name w:val="HTML Preformatted"/>
    <w:basedOn w:val="Norml"/>
    <w:link w:val="HTML-kntformzottChar"/>
    <w:uiPriority w:val="99"/>
    <w:semiHidden/>
    <w:unhideWhenUsed/>
    <w:rsid w:val="00853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lang w:val="hu-HU" w:eastAsia="hu-HU"/>
    </w:rPr>
  </w:style>
  <w:style w:type="character" w:customStyle="1" w:styleId="HTML-kntformzottChar">
    <w:name w:val="HTML-ként formázott Char"/>
    <w:basedOn w:val="Bekezdsalapbettpusa"/>
    <w:link w:val="HTML-kntformzott"/>
    <w:uiPriority w:val="99"/>
    <w:semiHidden/>
    <w:rsid w:val="00853843"/>
    <w:rPr>
      <w:rFonts w:ascii="Courier New" w:eastAsia="Times New Roman" w:hAnsi="Courier New" w:cs="Courier New"/>
      <w:sz w:val="20"/>
      <w:szCs w:val="20"/>
      <w:lang w:val="hu-HU"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281032187">
      <w:bodyDiv w:val="1"/>
      <w:marLeft w:val="0"/>
      <w:marRight w:val="0"/>
      <w:marTop w:val="0"/>
      <w:marBottom w:val="0"/>
      <w:divBdr>
        <w:top w:val="none" w:sz="0" w:space="0" w:color="auto"/>
        <w:left w:val="none" w:sz="0" w:space="0" w:color="auto"/>
        <w:bottom w:val="none" w:sz="0" w:space="0" w:color="auto"/>
        <w:right w:val="none" w:sz="0" w:space="0" w:color="auto"/>
      </w:divBdr>
    </w:div>
    <w:div w:id="366954328">
      <w:bodyDiv w:val="1"/>
      <w:marLeft w:val="0"/>
      <w:marRight w:val="0"/>
      <w:marTop w:val="0"/>
      <w:marBottom w:val="0"/>
      <w:divBdr>
        <w:top w:val="none" w:sz="0" w:space="0" w:color="auto"/>
        <w:left w:val="none" w:sz="0" w:space="0" w:color="auto"/>
        <w:bottom w:val="none" w:sz="0" w:space="0" w:color="auto"/>
        <w:right w:val="none" w:sz="0" w:space="0" w:color="auto"/>
      </w:divBdr>
    </w:div>
    <w:div w:id="457333229">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802698234">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222325366">
      <w:bodyDiv w:val="1"/>
      <w:marLeft w:val="0"/>
      <w:marRight w:val="0"/>
      <w:marTop w:val="0"/>
      <w:marBottom w:val="0"/>
      <w:divBdr>
        <w:top w:val="none" w:sz="0" w:space="0" w:color="auto"/>
        <w:left w:val="none" w:sz="0" w:space="0" w:color="auto"/>
        <w:bottom w:val="none" w:sz="0" w:space="0" w:color="auto"/>
        <w:right w:val="none" w:sz="0" w:space="0" w:color="auto"/>
      </w:divBdr>
    </w:div>
    <w:div w:id="1348867951">
      <w:bodyDiv w:val="1"/>
      <w:marLeft w:val="0"/>
      <w:marRight w:val="0"/>
      <w:marTop w:val="0"/>
      <w:marBottom w:val="0"/>
      <w:divBdr>
        <w:top w:val="none" w:sz="0" w:space="0" w:color="auto"/>
        <w:left w:val="none" w:sz="0" w:space="0" w:color="auto"/>
        <w:bottom w:val="none" w:sz="0" w:space="0" w:color="auto"/>
        <w:right w:val="none" w:sz="0" w:space="0" w:color="auto"/>
      </w:divBdr>
    </w:div>
    <w:div w:id="1556163602">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1782609744">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D0C57C8EB1A9294BB1CC6B7F886B9453" ma:contentTypeVersion="0" ma:contentTypeDescription="Create a new document." ma:contentTypeScope="" ma:versionID="efb291d2a50a6c17a797138ba530ec0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2.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B120327-2DBC-4C50-B219-BC6BCDD538A8}">
  <ds:schemaRefs>
    <ds:schemaRef ds:uri="http://schemas.openxmlformats.org/officeDocument/2006/bibliography"/>
  </ds:schemaRefs>
</ds:datastoreItem>
</file>

<file path=customXml/itemProps4.xml><?xml version="1.0" encoding="utf-8"?>
<ds:datastoreItem xmlns:ds="http://schemas.openxmlformats.org/officeDocument/2006/customXml" ds:itemID="{362AB138-BE4A-4AD3-B53E-26200E7BBA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21</Pages>
  <Words>3093</Words>
  <Characters>21345</Characters>
  <Application>Microsoft Office Word</Application>
  <DocSecurity>0</DocSecurity>
  <Lines>177</Lines>
  <Paragraphs>48</Paragraphs>
  <ScaleCrop>false</ScaleCrop>
  <HeadingPairs>
    <vt:vector size="6" baseType="variant">
      <vt:variant>
        <vt:lpstr>Cím</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VIA University College</Company>
  <LinksUpToDate>false</LinksUpToDate>
  <CharactersWithSpaces>24390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Kristóf Lénárd (293110 ICT)</cp:lastModifiedBy>
  <cp:revision>17</cp:revision>
  <dcterms:created xsi:type="dcterms:W3CDTF">2019-09-06T08:53:00Z</dcterms:created>
  <dcterms:modified xsi:type="dcterms:W3CDTF">2021-06-03T10:47:00Z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0x010100D0C57C8EB1A9294BB1CC6B7F886B9453</vt:lpwstr>
  </property>
</Properties>
</file>