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6EBE" w14:textId="7CD4092F" w:rsidR="009171CB" w:rsidRPr="001E6D07" w:rsidRDefault="00B258E8">
      <w:pPr>
        <w:pStyle w:val="a4"/>
        <w:kinsoku w:val="0"/>
        <w:overflowPunct w:val="0"/>
        <w:spacing w:before="3"/>
        <w:ind w:left="0"/>
        <w:rPr>
          <w:rFonts w:ascii="新細明體" w:eastAsia="新細明體" w:hAnsi="新細明體" w:cs="Times New Roman"/>
          <w:sz w:val="5"/>
          <w:szCs w:val="5"/>
          <w:lang w:eastAsia="en-US"/>
        </w:rPr>
      </w:pP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9" behindDoc="1" locked="0" layoutInCell="1" allowOverlap="1" wp14:anchorId="3C649057" wp14:editId="78D9C0B1">
                <wp:simplePos x="0" y="0"/>
                <wp:positionH relativeFrom="page">
                  <wp:posOffset>1664970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2" name="任意形状 2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任意形状 3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6499F4C" id="组合 1" o:spid="_x0000_s1026" style="position:absolute;left:0;text-align:left;margin-left:131.1pt;margin-top:403.9pt;width:45.75pt;height:31.95pt;z-index:-503316471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">
                <v:shape id="任意形状 2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" path="m,312r900,l900,,,,,312xe" filled="f" strokeweight=".25mm">
                  <v:path arrowok="t"/>
                </v:shape>
                <v:shape id="任意形状 3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0" behindDoc="1" locked="0" layoutInCell="1" allowOverlap="1" wp14:anchorId="652046B6" wp14:editId="4AF811DD">
                <wp:simplePos x="0" y="0"/>
                <wp:positionH relativeFrom="page">
                  <wp:posOffset>2807970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5" name="任意形状 5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任意形状 6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67F64E1" id="组合 4" o:spid="_x0000_s1026" style="position:absolute;left:0;text-align:left;margin-left:221.1pt;margin-top:403.9pt;width:45.75pt;height:31.95pt;z-index:-503316470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">
                <v:shape id="任意形状 5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" path="m,312r900,l900,,,,,312xe" filled="f" strokeweight=".25mm">
                  <v:path arrowok="t"/>
                </v:shape>
                <v:shape id="任意形状 6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1" behindDoc="1" locked="0" layoutInCell="1" allowOverlap="1" wp14:anchorId="66600841" wp14:editId="687B8F14">
                <wp:simplePos x="0" y="0"/>
                <wp:positionH relativeFrom="page">
                  <wp:posOffset>2236470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8" name="任意形状 8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任意形状 9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B302CFC" id="组合 7" o:spid="_x0000_s1026" style="position:absolute;left:0;text-align:left;margin-left:176.1pt;margin-top:442.9pt;width:45.75pt;height:31.95pt;z-index:-503316469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">
                <v:shape id="任意形状 8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" path="m,312r900,l900,,,,,312xe" filled="f" strokeweight=".25mm">
                  <v:path arrowok="t"/>
                </v:shape>
                <v:shape id="任意形状 9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7" behindDoc="1" locked="0" layoutInCell="1" allowOverlap="1" wp14:anchorId="55352DA8" wp14:editId="4059E7B4">
                <wp:simplePos x="0" y="0"/>
                <wp:positionH relativeFrom="page">
                  <wp:posOffset>4316730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1" name="任意形状 11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任意形状 12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4A71C66" id="组合 10" o:spid="_x0000_s1026" style="position:absolute;left:0;text-align:left;margin-left:339.9pt;margin-top:403.9pt;width:45.75pt;height:31.95pt;z-index:-503316463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">
                <v:shape id="任意形状 11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" path="m,312r900,l900,,,,,312xe" filled="f" strokeweight=".25mm">
                  <v:path arrowok="t"/>
                </v:shape>
                <v:shape id="任意形状 12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8" behindDoc="1" locked="0" layoutInCell="1" allowOverlap="1" wp14:anchorId="5B9BFFFF" wp14:editId="51C5A6C6">
                <wp:simplePos x="0" y="0"/>
                <wp:positionH relativeFrom="page">
                  <wp:posOffset>5459730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4" name="任意形状 14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任意形状 15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14F4BA8D" id="组合 13" o:spid="_x0000_s1026" style="position:absolute;left:0;text-align:left;margin-left:429.9pt;margin-top:403.9pt;width:45.75pt;height:31.95pt;z-index:-503316462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">
                <v:shape id="任意形状 14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" path="m,312r900,l900,,,,,312xe" filled="f" strokeweight=".25mm">
                  <v:path arrowok="t"/>
                </v:shape>
                <v:shape id="任意形状 15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9" behindDoc="1" locked="0" layoutInCell="1" allowOverlap="1" wp14:anchorId="6EA6F480" wp14:editId="73BD1DB8">
                <wp:simplePos x="0" y="0"/>
                <wp:positionH relativeFrom="page">
                  <wp:posOffset>4888230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7" name="任意形状 17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任意形状 18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882BD0D" id="组合 16" o:spid="_x0000_s1026" style="position:absolute;left:0;text-align:left;margin-left:384.9pt;margin-top:442.9pt;width:45.75pt;height:31.95pt;z-index:-503316461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">
                <v:shape id="任意形状 17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" path="m,312r900,l900,,,,,312xe" filled="f" strokeweight=".25mm">
                  <v:path arrowok="t"/>
                </v:shape>
                <v:shape id="任意形状 18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0" behindDoc="1" locked="0" layoutInCell="1" allowOverlap="1" wp14:anchorId="6C19D2CF" wp14:editId="51537D6E">
                <wp:simplePos x="0" y="0"/>
                <wp:positionH relativeFrom="page">
                  <wp:posOffset>4888230</wp:posOffset>
                </wp:positionH>
                <wp:positionV relativeFrom="page">
                  <wp:posOffset>4634230</wp:posOffset>
                </wp:positionV>
                <wp:extent cx="581025" cy="4178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17830"/>
                          <a:chOff x="0" y="0"/>
                          <a:chExt cx="581025" cy="417830"/>
                        </a:xfrm>
                      </wpg:grpSpPr>
                      <wps:wsp>
                        <wps:cNvPr id="20" name="任意形状 20"/>
                        <wps:cNvSpPr/>
                        <wps:spPr>
                          <a:xfrm>
                            <a:off x="0" y="20268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任意形状 21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任意形状 22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55A2987" id="组合 19" o:spid="_x0000_s1026" style="position:absolute;left:0;text-align:left;margin-left:384.9pt;margin-top:364.9pt;width:45.75pt;height:32.9pt;z-index:-503316460;mso-wrap-distance-left:9.05pt;mso-wrap-distance-right:9.05pt;mso-position-horizontal-relative:page;mso-position-vertical-relative:page" coordsize="5810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">
                <v:shape id="任意形状 20" o:spid="_x0000_s1027" style="position:absolute;top:2026;width:5803;height:2146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" path="m,331r900,l900,,,,,331xe" filled="f" strokeweight=".25mm">
                  <v:path arrowok="t"/>
                </v:shape>
                <v:shape id="任意形状 21" o:spid="_x0000_s1028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" path="m,331r900,l900,,,,,331xe" stroked="f">
                  <v:path arrowok="t"/>
                </v:shape>
                <v:shape id="任意形状 22" o:spid="_x0000_s1029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" path="m,331r900,l900,,,,,331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9372" w:type="dxa"/>
        <w:tblInd w:w="121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125"/>
        <w:gridCol w:w="1407"/>
        <w:gridCol w:w="1267"/>
        <w:gridCol w:w="1126"/>
        <w:gridCol w:w="1258"/>
        <w:gridCol w:w="1276"/>
      </w:tblGrid>
      <w:tr w:rsidR="009171CB" w:rsidRPr="001E6D07" w14:paraId="6E98FC05" w14:textId="77777777" w:rsidTr="00FA1685">
        <w:trPr>
          <w:trHeight w:hRule="exact" w:val="316"/>
        </w:trPr>
        <w:tc>
          <w:tcPr>
            <w:tcW w:w="937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C4590D" w14:textId="5507F6FA" w:rsidR="009171CB" w:rsidRPr="001E6D07" w:rsidRDefault="00B258E8" w:rsidP="00856417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  <w:rPr>
                <w:rFonts w:ascii="新細明體" w:eastAsia="新細明體" w:hAnsi="新細明體"/>
              </w:rPr>
            </w:pPr>
            <w:bookmarkStart w:id="0" w:name="掘进操作记录_-_副本"/>
            <w:bookmarkEnd w:id="0"/>
            <w:r w:rsidRPr="001E6D07">
              <w:rPr>
                <w:rFonts w:ascii="新細明體" w:eastAsia="新細明體" w:hAnsi="新細明體"/>
                <w:sz w:val="21"/>
                <w:szCs w:val="21"/>
              </w:rPr>
              <w:t>1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56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地质及地面状况：</w:t>
            </w:r>
            <w:r w:rsidR="00700CD2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  <w:u w:val="single"/>
              </w:rPr>
              <w:t>地质及地面状况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}</w:t>
            </w:r>
          </w:p>
        </w:tc>
      </w:tr>
      <w:tr w:rsidR="009171CB" w:rsidRPr="001E6D07" w14:paraId="4479FBC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0943C6" w14:textId="253937E4" w:rsidR="009171CB" w:rsidRPr="001E6D07" w:rsidRDefault="00B258E8" w:rsidP="00856417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2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60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线路特点：</w:t>
            </w:r>
            <w:r w:rsidR="00700CD2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  <w:u w:val="single"/>
              </w:rPr>
              <w:t>线路特点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}</w:t>
            </w:r>
          </w:p>
        </w:tc>
      </w:tr>
      <w:tr w:rsidR="009171CB" w:rsidRPr="001E6D07" w14:paraId="775D7327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BD4DC6" w14:textId="314BB968" w:rsidR="009171CB" w:rsidRPr="001E6D07" w:rsidRDefault="00B258E8">
            <w:pPr>
              <w:pStyle w:val="TableParagraph"/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3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61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管片类型及掘进参数（指令/记录）</w:t>
            </w:r>
          </w:p>
        </w:tc>
      </w:tr>
      <w:tr w:rsidR="009171CB" w:rsidRPr="001E6D07" w14:paraId="3E2D6992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179148" w14:textId="3A58DA17" w:rsidR="009171CB" w:rsidRPr="001E6D07" w:rsidRDefault="00B258E8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管片类型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管片类型</w:t>
            </w:r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俯仰角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 俯仰角 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4FAE143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37EDE3" w14:textId="0B89EDC0" w:rsidR="009171CB" w:rsidRPr="001E6D07" w:rsidRDefault="00B258E8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封顶块位置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封顶块位置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滚动角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滚动角 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2460D8C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4ACB29" w14:textId="21114CED" w:rsidR="009171CB" w:rsidRPr="001E6D07" w:rsidRDefault="00B258E8" w:rsidP="00856417">
            <w:pPr>
              <w:pStyle w:val="TableParagraph"/>
              <w:tabs>
                <w:tab w:val="left" w:pos="4494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总推力（</w:t>
            </w:r>
            <w:proofErr w:type="spellStart"/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kN</w:t>
            </w:r>
            <w:proofErr w:type="spellEnd"/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总推力</w:t>
            </w:r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</w:t>
            </w:r>
            <w:proofErr w:type="spellStart"/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kN</w:t>
            </w:r>
            <w:proofErr w:type="spellEnd"/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)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水平偏差</w:t>
            </w:r>
            <w:r w:rsidRPr="001E6D07">
              <w:rPr>
                <w:rFonts w:ascii="新細明體" w:eastAsia="新細明體" w:hAnsi="新細明體" w:cs="宋体;SimSun"/>
                <w:spacing w:val="19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 xml:space="preserve">m) 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水平偏差</w:t>
            </w:r>
            <w:r w:rsidR="00856417" w:rsidRPr="001E6D07">
              <w:rPr>
                <w:rFonts w:ascii="新細明體" w:eastAsia="新細明體" w:hAnsi="新細明體" w:cs="宋体;SimSun"/>
                <w:spacing w:val="19"/>
                <w:sz w:val="21"/>
                <w:szCs w:val="21"/>
              </w:rPr>
              <w:t xml:space="preserve"> </w:t>
            </w:r>
            <w:r w:rsidR="00856417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}</w:t>
            </w:r>
          </w:p>
        </w:tc>
      </w:tr>
      <w:tr w:rsidR="009171CB" w:rsidRPr="001E6D07" w14:paraId="0E6CA404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695849" w14:textId="34C16DCB" w:rsidR="009171CB" w:rsidRPr="001E6D07" w:rsidRDefault="00B258E8" w:rsidP="00856417">
            <w:pPr>
              <w:pStyle w:val="TableParagraph"/>
              <w:tabs>
                <w:tab w:val="left" w:pos="4552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刀盘扭矩（</w:t>
            </w:r>
            <w:proofErr w:type="spellStart"/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kN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</w:t>
            </w:r>
            <w:proofErr w:type="spellEnd"/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刀盘扭矩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</w:t>
            </w:r>
            <w:proofErr w:type="spellStart"/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kN·m</w:t>
            </w:r>
            <w:proofErr w:type="spellEnd"/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)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注浆压力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左上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左上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右上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右上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  <w:tr w:rsidR="009171CB" w:rsidRPr="001E6D07" w14:paraId="4DF58D64" w14:textId="77777777" w:rsidTr="00FA1685">
        <w:trPr>
          <w:trHeight w:hRule="exact" w:val="311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DCE978" w14:textId="6DF84802" w:rsidR="009171CB" w:rsidRPr="001E6D07" w:rsidRDefault="00B258E8" w:rsidP="00856417">
            <w:pPr>
              <w:pStyle w:val="TableParagraph"/>
              <w:tabs>
                <w:tab w:val="left" w:pos="4460"/>
                <w:tab w:val="left" w:pos="6924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刀盘转速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(rpm)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{刀盘转速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(rpm)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左下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左下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右下</w:t>
            </w:r>
            <w:r w:rsidR="002B351B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右下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</w:p>
        </w:tc>
      </w:tr>
      <w:tr w:rsidR="009171CB" w:rsidRPr="001E6D07" w14:paraId="465D475D" w14:textId="77777777" w:rsidTr="00FA1685">
        <w:trPr>
          <w:trHeight w:hRule="exact" w:val="313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3E0546" w14:textId="33BD8E17" w:rsidR="009171CB" w:rsidRPr="001E6D07" w:rsidRDefault="00B258E8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掘进速度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min)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{掘进速度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(mm/min)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注浆量</w:t>
            </w:r>
            <w:r w:rsidRPr="001E6D07">
              <w:rPr>
                <w:rFonts w:ascii="新細明體" w:eastAsia="新細明體" w:hAnsi="新細明體" w:cs="宋体;SimSun"/>
                <w:spacing w:val="6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(m</w:t>
            </w:r>
            <w:r w:rsidRPr="001E6D07">
              <w:rPr>
                <w:rFonts w:ascii="新細明體" w:eastAsia="新細明體" w:hAnsi="新細明體"/>
                <w:spacing w:val="-1"/>
                <w:position w:val="7"/>
                <w:sz w:val="14"/>
                <w:szCs w:val="14"/>
              </w:rPr>
              <w:t>3</w:t>
            </w:r>
            <w:r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 xml:space="preserve">) 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注浆量</w:t>
            </w:r>
            <w:r w:rsidR="002B351B" w:rsidRPr="001E6D07">
              <w:rPr>
                <w:rFonts w:ascii="新細明體" w:eastAsia="新細明體" w:hAnsi="新細明體" w:cs="宋体;SimSun"/>
                <w:spacing w:val="6"/>
                <w:sz w:val="21"/>
                <w:szCs w:val="21"/>
              </w:rPr>
              <w:t xml:space="preserve"> </w:t>
            </w:r>
            <w:r w:rsidR="002B351B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(m</w:t>
            </w:r>
            <w:r w:rsidR="002B351B" w:rsidRPr="001E6D07">
              <w:rPr>
                <w:rFonts w:ascii="新細明體" w:eastAsia="新細明體" w:hAnsi="新細明體"/>
                <w:spacing w:val="-1"/>
                <w:position w:val="7"/>
                <w:sz w:val="14"/>
                <w:szCs w:val="14"/>
              </w:rPr>
              <w:t>3</w:t>
            </w:r>
            <w:r w:rsidR="002B351B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)</w:t>
            </w:r>
            <w:r w:rsidR="00471B1F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0454C4AE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879B12" w14:textId="7BD4C23C" w:rsidR="009171CB" w:rsidRPr="001E6D07" w:rsidRDefault="00B258E8" w:rsidP="008F5E5F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螺旋输送器转速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(rpm)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螺旋输送器转速</w:t>
            </w:r>
            <w:r w:rsidR="008F5E5F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(rpm)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 w:rsidRPr="001E6D07"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 w:rsidR="002B351B" w:rsidRPr="001E6D07"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 w:rsidR="002B351B"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6F73142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09F119" w14:textId="7CF2244C" w:rsidR="009171CB" w:rsidRPr="001E6D07" w:rsidRDefault="00B258E8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螺旋机扭矩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</w:t>
            </w:r>
            <w:proofErr w:type="spellStart"/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kN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</w:t>
            </w:r>
            <w:proofErr w:type="spellEnd"/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螺旋机扭矩</w:t>
            </w:r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</w:t>
            </w:r>
            <w:proofErr w:type="spellStart"/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kN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</w:t>
            </w:r>
            <w:proofErr w:type="spellEnd"/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)</w:t>
            </w:r>
            <w:r w:rsidR="008F5E5F" w:rsidRPr="001E6D07">
              <w:rPr>
                <w:rFonts w:ascii="新細明體" w:eastAsia="新細明體" w:hAnsi="新細明體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超挖刀设置：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超挖刀设置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2A208729" w14:textId="77777777" w:rsidTr="00FA1685">
        <w:trPr>
          <w:trHeight w:hRule="exact" w:val="305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D95F0F" w14:textId="7342E01C" w:rsidR="009171CB" w:rsidRPr="001E6D07" w:rsidRDefault="00B258E8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螺旋机门开度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(mm)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螺旋机门开度</w:t>
            </w:r>
            <w:r w:rsidR="00856417"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(mm)</w:t>
            </w:r>
            <w:r w:rsidR="00471B1F"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原液比例：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原液比例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10773FD0" w14:textId="77777777" w:rsidTr="00FA1685">
        <w:trPr>
          <w:trHeight w:hRule="exact" w:val="306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EDF906" w14:textId="33BB7446" w:rsidR="009171CB" w:rsidRPr="001E6D07" w:rsidRDefault="00B258E8">
            <w:pPr>
              <w:pStyle w:val="TableParagraph"/>
              <w:tabs>
                <w:tab w:val="left" w:pos="4609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铰接千斤顶设置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铰接千斤顶设置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4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膨胀率：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膨胀率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74E86F0D" w14:textId="77777777" w:rsidTr="00FA1685">
        <w:trPr>
          <w:trHeight w:hRule="exact" w:val="325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D7BFDD" w14:textId="77777777" w:rsidR="009171CB" w:rsidRPr="001E6D07" w:rsidRDefault="00B258E8">
            <w:pPr>
              <w:pStyle w:val="TableParagraph"/>
              <w:kinsoku w:val="0"/>
              <w:overflowPunct w:val="0"/>
              <w:spacing w:line="285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4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59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盾构机位置： </w:t>
            </w:r>
          </w:p>
        </w:tc>
      </w:tr>
      <w:tr w:rsidR="009171CB" w:rsidRPr="001E6D07" w14:paraId="5D94BFE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F949E6" w14:textId="278DA02C" w:rsidR="009171CB" w:rsidRPr="001E6D07" w:rsidRDefault="00B258E8">
            <w:pPr>
              <w:pStyle w:val="TableParagraph"/>
              <w:tabs>
                <w:tab w:val="left" w:pos="5354"/>
                <w:tab w:val="left" w:pos="8974"/>
              </w:tabs>
              <w:kinsoku w:val="0"/>
              <w:overflowPunct w:val="0"/>
              <w:spacing w:line="272" w:lineRule="exact"/>
              <w:ind w:left="461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掘进前轴线偏差（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）：水平（前点/后点）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水平</w:t>
            </w:r>
            <w:r w:rsidR="009B0EA6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  <w:u w:val="single"/>
              </w:rPr>
              <w:tab/>
            </w:r>
            <w:r w:rsidR="00471B1F" w:rsidRPr="001E6D07">
              <w:rPr>
                <w:rFonts w:ascii="新細明體" w:eastAsia="新細明體" w:hAnsi="新細明體" w:hint="eastAsia"/>
                <w:spacing w:val="-9"/>
                <w:sz w:val="21"/>
                <w:szCs w:val="21"/>
                <w:u w:val="single"/>
                <w:lang w:eastAsia="zh-TW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：竖直（前点/后点）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竖直</w:t>
            </w:r>
            <w:r w:rsidR="009B0EA6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65D05BF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93592A" w14:textId="51ABEA79" w:rsidR="009171CB" w:rsidRPr="001E6D07" w:rsidRDefault="00B258E8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掘进后轴线偏差（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）：水平（前点/后点）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水平</w:t>
            </w:r>
            <w:r w:rsidR="009B0EA6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：竖直（前点/后点）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竖直</w:t>
            </w:r>
            <w:r w:rsidR="009B0EA6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后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1BBD9775" w14:textId="77777777" w:rsidTr="00D753AE">
        <w:trPr>
          <w:trHeight w:hRule="exact" w:val="4013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D1FF11" w14:textId="77777777" w:rsidR="009171CB" w:rsidRPr="001E6D07" w:rsidRDefault="00B258E8">
            <w:pPr>
              <w:pStyle w:val="TableParagraph"/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5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、千斤顶行程（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） </w:t>
            </w:r>
          </w:p>
          <w:p w14:paraId="056556BF" w14:textId="15C3D795" w:rsidR="00E93341" w:rsidRPr="001E6D07" w:rsidRDefault="00C90C38" w:rsidP="00C90C38">
            <w:pPr>
              <w:pStyle w:val="TableParagraph"/>
              <w:kinsoku w:val="0"/>
              <w:overflowPunct w:val="0"/>
              <w:spacing w:line="272" w:lineRule="exact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/>
                <w:noProof/>
                <w:sz w:val="5"/>
                <w:szCs w:val="5"/>
                <w:lang w:eastAsia="en-US"/>
              </w:rPr>
              <mc:AlternateContent>
                <mc:Choice Requires="wpg">
                  <w:drawing>
                    <wp:anchor distT="0" distB="0" distL="114935" distR="114935" simplePos="0" relativeHeight="16" behindDoc="1" locked="0" layoutInCell="1" allowOverlap="1" wp14:anchorId="30C16747" wp14:editId="1AEF88A6">
                      <wp:simplePos x="0" y="0"/>
                      <wp:positionH relativeFrom="page">
                        <wp:posOffset>1327785</wp:posOffset>
                      </wp:positionH>
                      <wp:positionV relativeFrom="page">
                        <wp:posOffset>305435</wp:posOffset>
                      </wp:positionV>
                      <wp:extent cx="581025" cy="417830"/>
                      <wp:effectExtent l="0" t="0" r="0" b="0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417830"/>
                                <a:chOff x="0" y="0"/>
                                <a:chExt cx="581025" cy="417830"/>
                              </a:xfrm>
                            </wpg:grpSpPr>
                            <wps:wsp>
                              <wps:cNvPr id="24" name="任意形状 24"/>
                              <wps:cNvSpPr/>
                              <wps:spPr>
                                <a:xfrm>
                                  <a:off x="0" y="20268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任意形状 25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任意形状 26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4133421A" id="组合 23" o:spid="_x0000_s1026" style="position:absolute;left:0;text-align:left;margin-left:104.55pt;margin-top:24.05pt;width:45.75pt;height:32.9pt;z-index:-503316464;mso-wrap-distance-left:9.05pt;mso-wrap-distance-right:9.05pt;mso-position-horizontal-relative:page;mso-position-vertical-relative:page" coordsize="5810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">
                      <v:shape id="任意形状 24" o:spid="_x0000_s1027" style="position:absolute;top:2026;width:5803;height:2146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" path="m,331r900,l900,,,,,331xe" filled="f" strokeweight=".25mm">
                        <v:path arrowok="t"/>
                      </v:shape>
                      <v:shape id="任意形状 25" o:spid="_x0000_s1028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" path="m,331r900,l900,,,,,331xe" stroked="f">
                        <v:path arrowok="t"/>
                      </v:shape>
                      <v:shape id="任意形状 26" o:spid="_x0000_s1029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" path="m,331r900,l900,,,,,331xe" filled="f" strokeweight=".25mm"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591C80" w:rsidRPr="001E6D07" w14:paraId="4094D4C7" w14:textId="77777777" w:rsidTr="00C13353">
        <w:trPr>
          <w:trHeight w:hRule="exact" w:val="28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749172" w14:textId="77777777" w:rsidR="009171CB" w:rsidRPr="001E6D07" w:rsidRDefault="009171CB">
            <w:pPr>
              <w:snapToGrid w:val="0"/>
              <w:rPr>
                <w:rFonts w:ascii="新細明體" w:eastAsia="新細明體" w:hAnsi="新細明體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C7A63" w14:textId="63E180D6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ind w:right="-3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初始行程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EFF5BD" w14:textId="77777777" w:rsidR="009171CB" w:rsidRPr="001E6D07" w:rsidRDefault="00B258E8">
            <w:pPr>
              <w:pStyle w:val="TableParagraph"/>
              <w:kinsoku w:val="0"/>
              <w:overflowPunct w:val="0"/>
              <w:spacing w:before="4"/>
              <w:ind w:left="369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第一斗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B34255" w14:textId="6DAFB559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第二斗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047538" w14:textId="7CE80FB6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第三斗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11C3FB" w14:textId="08CCF778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第四斗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983778" w14:textId="3A3E6BDE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第五斗</w:t>
            </w:r>
          </w:p>
        </w:tc>
      </w:tr>
      <w:tr w:rsidR="00591C80" w:rsidRPr="001E6D07" w14:paraId="08229283" w14:textId="77777777" w:rsidTr="00000E4F">
        <w:trPr>
          <w:trHeight w:hRule="exact" w:val="35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B3BC7F" w14:textId="2D1E3272" w:rsidR="009171CB" w:rsidRPr="001E6D07" w:rsidRDefault="00C13353" w:rsidP="00FA1685">
            <w:pPr>
              <w:pStyle w:val="TableParagraph"/>
              <w:kinsoku w:val="0"/>
              <w:overflowPunct w:val="0"/>
              <w:spacing w:before="18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14"/>
                <w:sz w:val="20"/>
                <w:szCs w:val="20"/>
              </w:rPr>
              <w:t>油缸行程（</w:t>
            </w:r>
            <w:r w:rsidRPr="001E6D07">
              <w:rPr>
                <w:rFonts w:ascii="新細明體" w:eastAsia="新細明體" w:hAnsi="新細明體"/>
                <w:spacing w:val="-14"/>
                <w:sz w:val="20"/>
                <w:szCs w:val="20"/>
              </w:rPr>
              <w:t>B</w:t>
            </w:r>
            <w:r w:rsidRPr="001E6D07">
              <w:rPr>
                <w:rFonts w:ascii="新細明體" w:eastAsia="新細明體" w:hAnsi="新細明體"/>
                <w:spacing w:val="17"/>
                <w:sz w:val="20"/>
                <w:szCs w:val="20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pacing w:val="-21"/>
                <w:sz w:val="20"/>
                <w:szCs w:val="20"/>
              </w:rPr>
              <w:t>组）</w:t>
            </w:r>
            <w:r w:rsidRPr="001E6D07">
              <w:rPr>
                <w:rFonts w:ascii="新細明體" w:eastAsia="新細明體" w:hAnsi="新細明體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5324B0" w14:textId="0FBE7F2F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pacing w:val="-14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初始行程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B33188" w14:textId="23AB0F4E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一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7FEDB8" w14:textId="1362BE74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二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CF9857" w14:textId="4FDD2CF6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三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141C0C" w14:textId="32406998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四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84B50E" w14:textId="1AC17654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五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  <w:tr w:rsidR="009171CB" w:rsidRPr="001E6D07" w14:paraId="607FCF24" w14:textId="77777777" w:rsidTr="00000E4F">
        <w:trPr>
          <w:trHeight w:hRule="exact" w:val="346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5B5673" w14:textId="77777777" w:rsidR="009171CB" w:rsidRPr="001E6D07" w:rsidRDefault="00B258E8" w:rsidP="002B351B">
            <w:pPr>
              <w:pStyle w:val="TableParagraph"/>
              <w:kinsoku w:val="0"/>
              <w:overflowPunct w:val="0"/>
              <w:spacing w:before="18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每斗行程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104FB9" w14:textId="182FDF6D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CF2CCC" w14:textId="7B2DBAEE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F6579D" w14:textId="7620824B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78C0325" w14:textId="46E80637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616581" w14:textId="05927E33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9171CB" w:rsidRPr="001E6D07" w14:paraId="1BEDCB2B" w14:textId="77777777" w:rsidTr="00000E4F">
        <w:trPr>
          <w:trHeight w:hRule="exact" w:val="351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23A8AA5" w14:textId="77777777" w:rsidR="009171CB" w:rsidRPr="001E6D07" w:rsidRDefault="00B258E8">
            <w:pPr>
              <w:pStyle w:val="TableParagraph"/>
              <w:kinsoku w:val="0"/>
              <w:overflowPunct w:val="0"/>
              <w:spacing w:before="18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残渣量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</w:t>
            </w:r>
            <w:r w:rsidRPr="001E6D07">
              <w:rPr>
                <w:rFonts w:ascii="新細明體" w:eastAsia="新細明體" w:hAnsi="新細明體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E5AB5E" w14:textId="7DABD3A1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EBFD4F" w14:textId="6DA947E8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61701A" w14:textId="1B05A67D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167C52" w14:textId="5F49A6D9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AC3EB0" w14:textId="42D15ED1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000E4F" w:rsidRPr="001E6D07" w14:paraId="44B467EF" w14:textId="77777777" w:rsidTr="00000E4F">
        <w:trPr>
          <w:trHeight w:hRule="exact" w:val="351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97F350" w14:textId="77777777" w:rsidR="002B351B" w:rsidRPr="001E6D07" w:rsidRDefault="002B351B" w:rsidP="002B351B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满载量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</w:t>
            </w:r>
            <w:r w:rsidRPr="001E6D07">
              <w:rPr>
                <w:rFonts w:ascii="新細明體" w:eastAsia="新細明體" w:hAnsi="新細明體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5DEA80" w14:textId="34E4AC6B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FA114E" w14:textId="69C81FAC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76D141" w14:textId="22A83008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465E17" w14:textId="34B7D203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946A07" w14:textId="2D2A227C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000E4F" w:rsidRPr="001E6D07" w14:paraId="4994EDE8" w14:textId="77777777" w:rsidTr="00000E4F">
        <w:trPr>
          <w:trHeight w:hRule="exact" w:val="5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040A0C" w14:textId="07F34EED" w:rsidR="002B351B" w:rsidRPr="001E6D07" w:rsidRDefault="002B351B" w:rsidP="00FA1685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实际出渣量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02607A" w14:textId="0C425EFD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1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实际</w:t>
            </w:r>
            <w:r w:rsidR="00FA1685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出渣量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A8531F" w14:textId="77777777" w:rsidR="00FA1685" w:rsidRPr="001E6D07" w:rsidRDefault="002B351B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中盾注泥量</w:t>
            </w:r>
          </w:p>
          <w:p w14:paraId="2C3BF44D" w14:textId="0D938029" w:rsidR="002B351B" w:rsidRPr="001E6D07" w:rsidRDefault="00FA1685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17E87F" w14:textId="42E0EC88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0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中盾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3EFE4C" w14:textId="644A563F" w:rsidR="002B351B" w:rsidRPr="001E6D07" w:rsidRDefault="002B351B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本环加水量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AE58E3" w14:textId="097540ED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0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加水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2B351B" w:rsidRPr="001E6D07" w14:paraId="52947A74" w14:textId="77777777" w:rsidTr="00000E4F">
        <w:trPr>
          <w:trHeight w:hRule="exact" w:val="35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77B744" w14:textId="77777777" w:rsidR="002B351B" w:rsidRPr="001E6D07" w:rsidRDefault="002B351B" w:rsidP="002B351B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8BEB1AD" w14:textId="5FDE228F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盾构司机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6B30AFE" w14:textId="77777777" w:rsidR="002B351B" w:rsidRPr="001E6D07" w:rsidRDefault="002B351B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B9A79C" w14:textId="77777777" w:rsidR="002B351B" w:rsidRPr="001E6D07" w:rsidRDefault="002B351B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5FF6BE" w14:textId="02745C32" w:rsidR="002B351B" w:rsidRPr="001E6D07" w:rsidRDefault="002B351B" w:rsidP="00FA1685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值班工程师：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C698" w14:textId="2FCE1281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值班工程师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</w:tbl>
    <w:p w14:paraId="252A87B0" w14:textId="77777777" w:rsidR="009171CB" w:rsidRPr="001E6D07" w:rsidRDefault="009171CB">
      <w:pPr>
        <w:rPr>
          <w:rFonts w:ascii="新細明體" w:eastAsia="新細明體" w:hAnsi="新細明體"/>
        </w:rPr>
        <w:sectPr w:rsidR="009171CB" w:rsidRPr="001E6D07">
          <w:pgSz w:w="11906" w:h="16838"/>
          <w:pgMar w:top="1760" w:right="940" w:bottom="280" w:left="1300" w:header="727" w:footer="0" w:gutter="0"/>
          <w:pgNumType w:start="1"/>
          <w:cols w:space="720"/>
          <w:formProt w:val="0"/>
          <w:docGrid w:linePitch="360"/>
        </w:sectPr>
      </w:pPr>
    </w:p>
    <w:tbl>
      <w:tblPr>
        <w:tblW w:w="143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0"/>
        <w:gridCol w:w="860"/>
        <w:gridCol w:w="2097"/>
        <w:gridCol w:w="1496"/>
        <w:gridCol w:w="725"/>
        <w:gridCol w:w="1068"/>
        <w:gridCol w:w="1025"/>
        <w:gridCol w:w="996"/>
        <w:gridCol w:w="436"/>
        <w:gridCol w:w="1356"/>
        <w:gridCol w:w="956"/>
        <w:gridCol w:w="956"/>
        <w:gridCol w:w="1416"/>
      </w:tblGrid>
      <w:tr w:rsidR="00DC012B" w:rsidRPr="00DC012B" w14:paraId="7E7449D5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C4DD" w14:textId="77777777" w:rsidR="00DC012B" w:rsidRPr="00DC012B" w:rsidRDefault="00DC012B" w:rsidP="00DC012B">
            <w:pPr>
              <w:widowControl/>
              <w:autoSpaceDE/>
              <w:rPr>
                <w:rFonts w:ascii="新細明體" w:eastAsia="Times New Roman" w:hAnsi="新細明體" w:cs="新細明體"/>
                <w:sz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3BDC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E37" w14:textId="1238E4ED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color w:val="000000"/>
                <w:sz w:val="22"/>
                <w:szCs w:val="22"/>
                <w:lang w:eastAsia="zh-TW"/>
              </w:rPr>
            </w:pPr>
            <w:r w:rsidRPr="00DC012B">
              <w:rPr>
                <w:rFonts w:ascii="SimSun" w:eastAsia="SimSun" w:hAnsi="SimSun" w:cs="新細明體"/>
                <w:noProof/>
                <w:color w:val="000000"/>
                <w:sz w:val="22"/>
                <w:szCs w:val="2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4E5489" wp14:editId="6B76B1E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83820</wp:posOffset>
                      </wp:positionV>
                      <wp:extent cx="1516380" cy="929640"/>
                      <wp:effectExtent l="0" t="0" r="26670" b="156210"/>
                      <wp:wrapNone/>
                      <wp:docPr id="28" name="語音泡泡: 圓角矩形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D976B3A-AD05-4BA3-ABEC-48868FA388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970" cy="775335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1686F6" w14:textId="77777777" w:rsidR="00DC012B" w:rsidRDefault="00DC012B" w:rsidP="00DC012B">
                                  <w:pPr>
                                    <w:rPr>
                                      <w:rFonts w:asciiTheme="minorHAnsi" w:eastAsiaTheme="minorEastAsia" w:hAnsi="DengXian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DengXian" w:cstheme="minorBidi" w:hint="eastAsia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此表数据要与掘进指令及操作记录对应</w:t>
                                  </w:r>
                                </w:p>
                                <w:p w14:paraId="2E446DE6" w14:textId="77777777" w:rsidR="00DC012B" w:rsidRDefault="00DC012B" w:rsidP="00DC012B">
                                  <w:pPr>
                                    <w:rPr>
                                      <w:rFonts w:asciiTheme="minorHAnsi" w:eastAsiaTheme="minorEastAsia" w:hAnsi="DengXian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DengXian" w:cstheme="minorBidi" w:hint="eastAsia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每天分开，白夜班分开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E5489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語音泡泡: 圓角矩形 28" o:spid="_x0000_s1026" type="#_x0000_t62" style="position:absolute;margin-left:21pt;margin-top:6.6pt;width:119.4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" adj="6300,24300" fillcolor="white [3201]" strokecolor="black [3200]" strokeweight="1pt">
                      <v:textbox>
                        <w:txbxContent>
                          <w:p w14:paraId="4F1686F6" w14:textId="77777777" w:rsidR="00DC012B" w:rsidRDefault="00DC012B" w:rsidP="00DC012B">
                            <w:pPr>
                              <w:rPr>
                                <w:rFonts w:asciiTheme="minorHAnsi" w:eastAsiaTheme="minorEastAsia" w:hAnsi="DengXian" w:cstheme="minorBidi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DengXian" w:cstheme="minorBidi" w:hint="eastAsia"/>
                                <w:color w:val="000000" w:themeColor="dark1"/>
                                <w:sz w:val="22"/>
                                <w:szCs w:val="22"/>
                              </w:rPr>
                              <w:t>此表数据要与掘进指令及操作记录对应</w:t>
                            </w:r>
                          </w:p>
                          <w:p w14:paraId="2E446DE6" w14:textId="77777777" w:rsidR="00DC012B" w:rsidRDefault="00DC012B" w:rsidP="00DC012B">
                            <w:pPr>
                              <w:rPr>
                                <w:rFonts w:asciiTheme="minorHAnsi" w:eastAsiaTheme="minorEastAsia" w:hAnsi="DengXian" w:cstheme="minorBidi" w:hint="eastAsia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DengXian" w:cstheme="minorBidi" w:hint="eastAsia"/>
                                <w:color w:val="000000" w:themeColor="dark1"/>
                                <w:sz w:val="22"/>
                                <w:szCs w:val="22"/>
                              </w:rPr>
                              <w:t>每天分开，白夜班分开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</w:tblGrid>
            <w:tr w:rsidR="00DC012B" w:rsidRPr="00DC012B" w14:paraId="50454CB2" w14:textId="77777777">
              <w:trPr>
                <w:trHeight w:val="312"/>
                <w:tblCellSpacing w:w="0" w:type="dxa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8EE9" w14:textId="77777777" w:rsidR="00DC012B" w:rsidRPr="00DC012B" w:rsidRDefault="00DC012B" w:rsidP="00DC012B">
                  <w:pPr>
                    <w:widowControl/>
                    <w:autoSpaceDE/>
                    <w:rPr>
                      <w:rFonts w:ascii="SimSun" w:eastAsia="SimSun" w:hAnsi="SimSun" w:cs="新細明體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</w:tbl>
          <w:p w14:paraId="0D9C3085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085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3AB7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4609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B305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216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5377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564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C3B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B12C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D898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DC012B" w:rsidRPr="00DC012B" w14:paraId="3FC2534A" w14:textId="77777777" w:rsidTr="00DC012B">
        <w:trPr>
          <w:trHeight w:val="432"/>
        </w:trPr>
        <w:tc>
          <w:tcPr>
            <w:tcW w:w="143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7214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Hei" w:eastAsia="SimHei" w:hAnsi="SimHei" w:cs="新細明體"/>
                <w:b/>
                <w:bCs/>
                <w:sz w:val="36"/>
                <w:szCs w:val="36"/>
                <w:lang w:eastAsia="zh-TW"/>
              </w:rPr>
            </w:pPr>
            <w:proofErr w:type="gramStart"/>
            <w:r w:rsidRPr="00DC012B">
              <w:rPr>
                <w:rFonts w:ascii="SimHei" w:eastAsia="SimHei" w:hAnsi="SimHei" w:cs="新細明體" w:hint="eastAsia"/>
                <w:b/>
                <w:bCs/>
                <w:sz w:val="36"/>
                <w:szCs w:val="36"/>
                <w:lang w:eastAsia="zh-TW"/>
              </w:rPr>
              <w:t>盾    构</w:t>
            </w:r>
            <w:proofErr w:type="gramEnd"/>
            <w:r w:rsidRPr="00DC012B">
              <w:rPr>
                <w:rFonts w:ascii="SimHei" w:eastAsia="SimHei" w:hAnsi="SimHei" w:cs="新細明體" w:hint="eastAsia"/>
                <w:b/>
                <w:bCs/>
                <w:sz w:val="36"/>
                <w:szCs w:val="36"/>
                <w:lang w:eastAsia="zh-TW"/>
              </w:rPr>
              <w:t xml:space="preserve">    管    片    拼    装    记    录    表</w:t>
            </w:r>
          </w:p>
        </w:tc>
      </w:tr>
      <w:tr w:rsidR="00DC012B" w:rsidRPr="00DC012B" w14:paraId="6782AC71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188C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Hei" w:eastAsia="SimHei" w:hAnsi="SimHei" w:cs="新細明體"/>
                <w:b/>
                <w:bCs/>
                <w:sz w:val="36"/>
                <w:szCs w:val="36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8474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25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A4EE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3D4EEB03" w14:textId="77777777" w:rsidTr="00DC012B">
        <w:trPr>
          <w:trHeight w:val="402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E5CCB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工程名称</w:t>
            </w:r>
          </w:p>
        </w:tc>
        <w:tc>
          <w:tcPr>
            <w:tcW w:w="12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AA73E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成都轨道交通27号线一期工程土建2工区韦家碾站～双水碾站盾构区间</w:t>
            </w:r>
          </w:p>
        </w:tc>
      </w:tr>
      <w:tr w:rsidR="00DC012B" w:rsidRPr="00DC012B" w14:paraId="215E8B3D" w14:textId="77777777" w:rsidTr="00DC012B">
        <w:trPr>
          <w:trHeight w:val="402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AA4B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承包单位</w:t>
            </w:r>
          </w:p>
        </w:tc>
        <w:tc>
          <w:tcPr>
            <w:tcW w:w="12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EA78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中建三局集团有限公司 </w:t>
            </w:r>
          </w:p>
        </w:tc>
      </w:tr>
      <w:tr w:rsidR="00DC012B" w:rsidRPr="00DC012B" w14:paraId="73CDE162" w14:textId="77777777" w:rsidTr="00DC012B">
        <w:trPr>
          <w:trHeight w:val="402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073C8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监理单位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AA94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四川铁科建设监理有限公司 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D152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地铁里程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D23A8" w14:textId="226D815C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3C69C263" w14:textId="77777777" w:rsidTr="00DC012B">
        <w:trPr>
          <w:trHeight w:val="402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C6875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预制单位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3415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广西三维铁路轨道制造有限公司、四川三维轨道交通科技有限公司联合体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F2D4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proofErr w:type="gramStart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管片</w:t>
            </w:r>
            <w:proofErr w:type="gramEnd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环宽</w:t>
            </w:r>
            <w:r w:rsidRPr="00DC012B">
              <w:rPr>
                <w:rFonts w:eastAsia="SimSun"/>
                <w:sz w:val="20"/>
                <w:szCs w:val="20"/>
                <w:lang w:eastAsia="zh-TW"/>
              </w:rPr>
              <w:t>(m)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89C1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>1.5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B89A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proofErr w:type="gramStart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管片分</w:t>
            </w:r>
            <w:proofErr w:type="gramEnd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块数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A683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>6</w:t>
            </w:r>
          </w:p>
        </w:tc>
      </w:tr>
      <w:tr w:rsidR="00DC012B" w:rsidRPr="00DC012B" w14:paraId="4141DE6D" w14:textId="77777777" w:rsidTr="00DC012B">
        <w:trPr>
          <w:trHeight w:val="315"/>
        </w:trPr>
        <w:tc>
          <w:tcPr>
            <w:tcW w:w="1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ECA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环号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10885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施工</w:t>
            </w:r>
            <w:r w:rsidRPr="00DC012B">
              <w:rPr>
                <w:rFonts w:eastAsia="SimSun"/>
                <w:sz w:val="20"/>
                <w:szCs w:val="20"/>
                <w:lang w:eastAsia="zh-TW"/>
              </w:rPr>
              <w:t xml:space="preserve">           </w:t>
            </w: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班组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A7B1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起始里程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EED1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proofErr w:type="gramStart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管片型</w:t>
            </w:r>
            <w:proofErr w:type="gramEnd"/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号</w:t>
            </w:r>
          </w:p>
        </w:tc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A6A3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K块</w:t>
            </w:r>
            <w:r w:rsidRPr="00DC012B">
              <w:rPr>
                <w:rFonts w:eastAsia="SimSun"/>
                <w:sz w:val="20"/>
                <w:szCs w:val="20"/>
                <w:lang w:eastAsia="zh-TW"/>
              </w:rPr>
              <w:t xml:space="preserve">                     </w:t>
            </w: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位置</w:t>
            </w:r>
          </w:p>
        </w:tc>
        <w:tc>
          <w:tcPr>
            <w:tcW w:w="20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8579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拼装时间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526A9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中线高程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E19C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中线平面位置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3EAB4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相邻管片平整度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A460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备注</w:t>
            </w:r>
          </w:p>
        </w:tc>
      </w:tr>
      <w:tr w:rsidR="00DC012B" w:rsidRPr="00DC012B" w14:paraId="153A842C" w14:textId="77777777" w:rsidTr="00DC012B">
        <w:trPr>
          <w:trHeight w:val="312"/>
        </w:trPr>
        <w:tc>
          <w:tcPr>
            <w:tcW w:w="1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ED67D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7398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9C47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>(m)</w:t>
            </w: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349A1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C667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620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03621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偏差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54E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偏差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BBFC6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最大偏差</w:t>
            </w:r>
            <w:r w:rsidRPr="00DC012B">
              <w:rPr>
                <w:rFonts w:eastAsia="SimSun"/>
                <w:sz w:val="20"/>
                <w:szCs w:val="20"/>
                <w:lang w:eastAsia="zh-TW"/>
              </w:rPr>
              <w:t>(mm)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8C0D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</w:tr>
      <w:tr w:rsidR="00DC012B" w:rsidRPr="00DC012B" w14:paraId="1B261F4F" w14:textId="77777777" w:rsidTr="00DC012B">
        <w:trPr>
          <w:trHeight w:val="312"/>
        </w:trPr>
        <w:tc>
          <w:tcPr>
            <w:tcW w:w="1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48E8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2933F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79CC0" w14:textId="77777777" w:rsidR="00DC012B" w:rsidRPr="00DC012B" w:rsidRDefault="00DC012B" w:rsidP="00DC012B">
            <w:pPr>
              <w:widowControl/>
              <w:autoSpaceDE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52DF5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0D4AD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C9A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起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C551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止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229B9A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>(mm)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415B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DC012B">
              <w:rPr>
                <w:rFonts w:eastAsia="SimSun"/>
                <w:sz w:val="20"/>
                <w:szCs w:val="20"/>
                <w:lang w:eastAsia="zh-TW"/>
              </w:rPr>
              <w:t>(mm)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4CD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纵缝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706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环缝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D8FE5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</w:tr>
      <w:tr w:rsidR="00DC012B" w:rsidRPr="00DC012B" w14:paraId="099BE0A1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BDF63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58998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白班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61A3" w14:textId="305589FC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86C1" w14:textId="6C480826" w:rsidR="00DC012B" w:rsidRPr="00DC012B" w:rsidRDefault="002F09A9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  <w:r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管片类型}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5A1A" w14:textId="4B62F7F4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75EE" w14:textId="2ECF298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072D" w14:textId="5C78EA5F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A096A" w14:textId="25C41F8C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E699" w14:textId="6FFAF9F3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532C" w14:textId="0A53D30C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A5CA" w14:textId="4CD418E6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1F4" w14:textId="7FCC09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</w:tr>
      <w:tr w:rsidR="00DC012B" w:rsidRPr="00DC012B" w14:paraId="129543D3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542CD" w14:textId="5194193C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082CC" w14:textId="3998E824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9B29" w14:textId="3A0E82A6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3F93" w14:textId="59B6DE6A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AF68" w14:textId="577F669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3426" w14:textId="4D909AA2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69F3" w14:textId="3F890D85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66870" w14:textId="07D88AE6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96BB" w14:textId="19555C65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827E" w14:textId="7AC64310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C73C" w14:textId="2307BBB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09C3" w14:textId="7ABA3678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0F607795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C228" w14:textId="54C8A09D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3D77" w14:textId="2FC68D2A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DC44" w14:textId="6F224DD6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F4F9" w14:textId="1210F2D2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A6E3" w14:textId="2F40214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0F4F" w14:textId="4A4A7DF5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100E" w14:textId="26CF0AE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5D86D" w14:textId="6FE307A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CACE" w14:textId="73A97E89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0865" w14:textId="48684B20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D012" w14:textId="6416E01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4A62" w14:textId="5CA0C26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5432E25E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44D74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FC259F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0D5E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9A95D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22F0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15FA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C18E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94519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C81C2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D9BA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7DEC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C044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37A620A3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284AD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98B67E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CADA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BE72F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0D5B0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26BB9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B672F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23ACA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FA26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6870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41FD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174AF" w14:textId="7777777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639DC71A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4AC7" w14:textId="1E4ECBA7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957E2" w14:textId="4FE77E2A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5DA8" w14:textId="7EDFE972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DDBB" w14:textId="6F0BB299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37C1" w14:textId="2ECF7EE9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EBBE" w14:textId="694476B3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789F" w14:textId="028AAADD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01FC3" w14:textId="1CC9A11A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6EEE" w14:textId="7E361A7E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7A4D" w14:textId="7CA33F84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ADA5" w14:textId="1DC8B2F3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6C55" w14:textId="3785E1D4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0781122B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2290" w14:textId="26355BC8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6BA4B" w14:textId="680ED25C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89C3" w14:textId="1BA8F0EF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F8B8" w14:textId="3B2FCEAD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A6DA" w14:textId="3418921F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C446" w14:textId="2DAA8FD9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8B6C" w14:textId="035D307B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677C" w14:textId="29199E73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AAD4" w14:textId="56E06B5B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7C5A" w14:textId="7A836A21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73C4" w14:textId="1E8B7FA8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15C5" w14:textId="68AD19AF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5B2D980E" w14:textId="77777777" w:rsidTr="00563950">
        <w:trPr>
          <w:trHeight w:val="387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A8CD" w14:textId="53BF3D9E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2AE9E" w14:textId="6AABB794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BDD7" w14:textId="58AE9928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9DCC" w14:textId="3D367F0E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79E5" w14:textId="6EB508A9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176A" w14:textId="321A2DA9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1374" w14:textId="31568662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909BA" w14:textId="5F6E3D35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1471" w14:textId="232F11C4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EDCB" w14:textId="5FC95B2D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6E2B" w14:textId="4ABBB86B" w:rsidR="00DC012B" w:rsidRPr="00DC012B" w:rsidRDefault="00DC012B" w:rsidP="00563950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5744" w14:textId="1E9ED05E" w:rsidR="00DC012B" w:rsidRPr="00DC012B" w:rsidRDefault="00DC012B" w:rsidP="00563950">
            <w:pPr>
              <w:widowControl/>
              <w:autoSpaceDE/>
              <w:jc w:val="center"/>
              <w:rPr>
                <w:rFonts w:eastAsia="SimSun"/>
                <w:sz w:val="20"/>
                <w:szCs w:val="20"/>
                <w:lang w:eastAsia="zh-TW"/>
              </w:rPr>
            </w:pPr>
          </w:p>
        </w:tc>
      </w:tr>
      <w:tr w:rsidR="00DC012B" w:rsidRPr="00DC012B" w14:paraId="32DFE805" w14:textId="77777777" w:rsidTr="00325002">
        <w:trPr>
          <w:trHeight w:val="312"/>
        </w:trPr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BCA0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自检意见：</w:t>
            </w:r>
          </w:p>
          <w:p w14:paraId="5015B1B1" w14:textId="3182CE5E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199" w:type="dxa"/>
            <w:gridSpan w:val="8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AAE4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color w:val="FF0000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color w:val="FF0000"/>
                <w:sz w:val="20"/>
                <w:szCs w:val="20"/>
                <w:lang w:eastAsia="zh-TW"/>
              </w:rPr>
              <w:t xml:space="preserve"> 符合设计及规范要求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D3A1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A96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5738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353B87CC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D82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C21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199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C39AA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color w:val="FF0000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1A20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4911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EC5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122E3161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790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965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ED9B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2C06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BE6C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D95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1A4F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ED31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35E3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0B13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A7EE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08A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5DA50FB2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919C0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记录：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DA779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ECD29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32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6FA5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 项目专业质量检查员：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4C6EF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0AF4A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19C5F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8D75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 日期：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9A43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E48CB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7A05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4EF1FFD6" w14:textId="77777777" w:rsidTr="00DC012B">
        <w:trPr>
          <w:trHeight w:val="312"/>
        </w:trPr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FF80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>监理意见：</w:t>
            </w:r>
          </w:p>
        </w:tc>
        <w:tc>
          <w:tcPr>
            <w:tcW w:w="9199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9130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color w:val="FF0000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color w:val="FF0000"/>
                <w:sz w:val="20"/>
                <w:szCs w:val="20"/>
                <w:lang w:eastAsia="zh-TW"/>
              </w:rPr>
              <w:t>满足规范及设计要求，同意进入下道工序。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C769" w14:textId="77777777" w:rsidR="00DC012B" w:rsidRPr="00DC012B" w:rsidRDefault="00DC012B" w:rsidP="00DC012B">
            <w:pPr>
              <w:widowControl/>
              <w:autoSpaceDE/>
              <w:jc w:val="center"/>
              <w:rPr>
                <w:rFonts w:ascii="SimSun" w:eastAsia="SimSun" w:hAnsi="SimSun" w:cs="新細明體"/>
                <w:color w:val="FF0000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F36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1569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1FBB0C6B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267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5535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9199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A9949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color w:val="FF0000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66D9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912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B553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220CB8C6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217C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903A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D66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7613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A15F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E0E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BB9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562A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49C6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F377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175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CE8E" w14:textId="77777777" w:rsidR="00DC012B" w:rsidRPr="00DC012B" w:rsidRDefault="00DC012B" w:rsidP="00DC012B">
            <w:pPr>
              <w:widowControl/>
              <w:autoSpaceDE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EA62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  <w:tr w:rsidR="00DC012B" w:rsidRPr="00DC012B" w14:paraId="734797DD" w14:textId="77777777" w:rsidTr="00DC012B">
        <w:trPr>
          <w:trHeight w:val="31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9517B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7B573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8C77B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32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99731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    监理工程师：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A2704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793BB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B2727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9E22E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 日期：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6BE7A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617E6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BAA2" w14:textId="77777777" w:rsidR="00DC012B" w:rsidRPr="00DC012B" w:rsidRDefault="00DC012B" w:rsidP="00DC012B">
            <w:pPr>
              <w:widowControl/>
              <w:autoSpaceDE/>
              <w:rPr>
                <w:rFonts w:ascii="SimSun" w:eastAsia="SimSun" w:hAnsi="SimSun" w:cs="新細明體"/>
                <w:sz w:val="20"/>
                <w:szCs w:val="20"/>
                <w:lang w:eastAsia="zh-TW"/>
              </w:rPr>
            </w:pPr>
            <w:r w:rsidRPr="00DC012B">
              <w:rPr>
                <w:rFonts w:ascii="SimSun" w:eastAsia="SimSun" w:hAnsi="SimSun" w:cs="新細明體" w:hint="eastAsia"/>
                <w:sz w:val="20"/>
                <w:szCs w:val="20"/>
                <w:lang w:eastAsia="zh-TW"/>
              </w:rPr>
              <w:t xml:space="preserve">　</w:t>
            </w:r>
          </w:p>
        </w:tc>
      </w:tr>
    </w:tbl>
    <w:p w14:paraId="55306376" w14:textId="2446428A" w:rsidR="009171CB" w:rsidRPr="001E6D07" w:rsidRDefault="009171CB" w:rsidP="00C90C38">
      <w:pPr>
        <w:pStyle w:val="a4"/>
        <w:kinsoku w:val="0"/>
        <w:overflowPunct w:val="0"/>
        <w:spacing w:before="3"/>
        <w:ind w:left="0"/>
        <w:rPr>
          <w:rFonts w:ascii="新細明體" w:eastAsia="新細明體" w:hAnsi="新細明體" w:cs="Times New Roman"/>
          <w:sz w:val="5"/>
          <w:szCs w:val="5"/>
          <w:lang w:eastAsia="zh-TW"/>
        </w:rPr>
      </w:pPr>
    </w:p>
    <w:sectPr w:rsidR="009171CB" w:rsidRPr="001E6D07" w:rsidSect="00DC012B">
      <w:pgSz w:w="16838" w:h="11906" w:orient="landscape"/>
      <w:pgMar w:top="720" w:right="720" w:bottom="720" w:left="720" w:header="72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2BB46" w14:textId="77777777" w:rsidR="001D158B" w:rsidRDefault="001D158B">
      <w:r>
        <w:separator/>
      </w:r>
    </w:p>
  </w:endnote>
  <w:endnote w:type="continuationSeparator" w:id="0">
    <w:p w14:paraId="6EC1D4DE" w14:textId="77777777" w:rsidR="001D158B" w:rsidRDefault="001D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宋体;SimSun">
    <w:altName w:val="SimSun"/>
    <w:panose1 w:val="00000000000000000000"/>
    <w:charset w:val="86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DFB86" w14:textId="77777777" w:rsidR="001D158B" w:rsidRDefault="001D158B">
      <w:r>
        <w:separator/>
      </w:r>
    </w:p>
  </w:footnote>
  <w:footnote w:type="continuationSeparator" w:id="0">
    <w:p w14:paraId="2250DC30" w14:textId="77777777" w:rsidR="001D158B" w:rsidRDefault="001D1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CB"/>
    <w:rsid w:val="00000E4F"/>
    <w:rsid w:val="0008050D"/>
    <w:rsid w:val="001A0A52"/>
    <w:rsid w:val="001D158B"/>
    <w:rsid w:val="001E6D07"/>
    <w:rsid w:val="00256223"/>
    <w:rsid w:val="00284791"/>
    <w:rsid w:val="002B351B"/>
    <w:rsid w:val="002C59A2"/>
    <w:rsid w:val="002F09A9"/>
    <w:rsid w:val="002F0FCC"/>
    <w:rsid w:val="003671F9"/>
    <w:rsid w:val="00420195"/>
    <w:rsid w:val="00471B1F"/>
    <w:rsid w:val="00563950"/>
    <w:rsid w:val="00591C80"/>
    <w:rsid w:val="00632A80"/>
    <w:rsid w:val="00700CD2"/>
    <w:rsid w:val="00703CA0"/>
    <w:rsid w:val="0070534C"/>
    <w:rsid w:val="00856417"/>
    <w:rsid w:val="00892758"/>
    <w:rsid w:val="008B4B3E"/>
    <w:rsid w:val="008F5E5F"/>
    <w:rsid w:val="00911C01"/>
    <w:rsid w:val="009171CB"/>
    <w:rsid w:val="009431D2"/>
    <w:rsid w:val="00951190"/>
    <w:rsid w:val="009B0EA6"/>
    <w:rsid w:val="00A02158"/>
    <w:rsid w:val="00A10A76"/>
    <w:rsid w:val="00A64827"/>
    <w:rsid w:val="00A971BF"/>
    <w:rsid w:val="00B258E8"/>
    <w:rsid w:val="00BD0BD1"/>
    <w:rsid w:val="00C13353"/>
    <w:rsid w:val="00C625CF"/>
    <w:rsid w:val="00C90C38"/>
    <w:rsid w:val="00D753AE"/>
    <w:rsid w:val="00DC012B"/>
    <w:rsid w:val="00E93341"/>
    <w:rsid w:val="00FA1685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3222"/>
  <w15:docId w15:val="{1465F13A-A39C-6648-88AF-FA8E7CD3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Devanagari U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</w:pPr>
    <w:rPr>
      <w:rFonts w:ascii="Times New Roman" w:eastAsia="DengXian;等线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qFormat/>
    <w:rPr>
      <w:rFonts w:ascii="Times New Roman" w:hAnsi="Times New Roman" w:cs="Times New Roman"/>
      <w:kern w:val="2"/>
      <w:sz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ind w:left="20"/>
    </w:pPr>
    <w:rPr>
      <w:rFonts w:ascii="宋体;SimSun" w:eastAsia="宋体;SimSun" w:hAnsi="宋体;SimSun" w:cs="宋体;SimSun"/>
      <w:sz w:val="20"/>
      <w:szCs w:val="20"/>
    </w:r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styleId="a7">
    <w:name w:val="List Paragraph"/>
    <w:basedOn w:val="a"/>
    <w:qFormat/>
  </w:style>
  <w:style w:type="paragraph" w:customStyle="1" w:styleId="TableParagraph">
    <w:name w:val="Table Paragraph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a"/>
    <w:qFormat/>
  </w:style>
  <w:style w:type="paragraph" w:styleId="a9">
    <w:name w:val="footer"/>
    <w:basedOn w:val="a"/>
    <w:link w:val="aa"/>
    <w:uiPriority w:val="99"/>
    <w:unhideWhenUsed/>
    <w:rsid w:val="00856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856417"/>
    <w:rPr>
      <w:rFonts w:ascii="Times New Roman" w:eastAsia="DengXian;等线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FF22-B864-4D65-9EB1-C8976406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dc:description/>
  <cp:lastModifiedBy>Huang, Chris</cp:lastModifiedBy>
  <cp:revision>48</cp:revision>
  <dcterms:created xsi:type="dcterms:W3CDTF">2021-11-26T00:36:00Z</dcterms:created>
  <dcterms:modified xsi:type="dcterms:W3CDTF">2022-01-05T12:14:00Z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2019</vt:lpwstr>
  </property>
</Properties>
</file>