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A17" w:rsidRDefault="00FB47F5">
      <w:r>
        <w:rPr>
          <w:rFonts w:hint="eastAsia"/>
        </w:rPr>
        <w:t>复活点碰到后若死亡则从此处复活。</w:t>
      </w:r>
    </w:p>
    <w:p w:rsidR="000B1525" w:rsidRPr="00D605CC" w:rsidRDefault="007D2D43">
      <w:r>
        <w:rPr>
          <w:rFonts w:hint="eastAsia"/>
        </w:rPr>
        <w:t>玩家死后从最近一次到达的复活点复活</w:t>
      </w:r>
      <w:r w:rsidR="00556546">
        <w:rPr>
          <w:rFonts w:hint="eastAsia"/>
        </w:rPr>
        <w:t>。一个复活点可以多次触发</w:t>
      </w:r>
      <w:r w:rsidR="00BF722E">
        <w:rPr>
          <w:rFonts w:hint="eastAsia"/>
        </w:rPr>
        <w:t>。</w:t>
      </w:r>
      <w:bookmarkStart w:id="0" w:name="_GoBack"/>
      <w:bookmarkEnd w:id="0"/>
    </w:p>
    <w:sectPr w:rsidR="000B1525" w:rsidRPr="00D60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A42"/>
    <w:rsid w:val="000B1525"/>
    <w:rsid w:val="004F5C0A"/>
    <w:rsid w:val="00556546"/>
    <w:rsid w:val="007D2D43"/>
    <w:rsid w:val="007F5A42"/>
    <w:rsid w:val="00A94A17"/>
    <w:rsid w:val="00BF722E"/>
    <w:rsid w:val="00D605CC"/>
    <w:rsid w:val="00F5650F"/>
    <w:rsid w:val="00F92038"/>
    <w:rsid w:val="00FB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BE035"/>
  <w15:chartTrackingRefBased/>
  <w15:docId w15:val="{D6FB29AC-38B6-4A58-A1F3-1379FB935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Shixuan Ma</dc:creator>
  <cp:keywords/>
  <dc:description/>
  <cp:lastModifiedBy>Chris Ma</cp:lastModifiedBy>
  <cp:revision>11</cp:revision>
  <dcterms:created xsi:type="dcterms:W3CDTF">2016-05-15T05:23:00Z</dcterms:created>
  <dcterms:modified xsi:type="dcterms:W3CDTF">2016-09-02T13:00:00Z</dcterms:modified>
</cp:coreProperties>
</file>