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E29742" w14:textId="1BEAAA16" w:rsidR="00D96FC3" w:rsidRDefault="00361E0E" w:rsidP="003B0087">
      <w:pPr>
        <w:jc w:val="center"/>
        <w:rPr>
          <w:rFonts w:ascii="Times New Roman" w:hAnsi="Times New Roman" w:cs="Times New Roman"/>
          <w:sz w:val="24"/>
          <w:szCs w:val="24"/>
        </w:rPr>
      </w:pPr>
      <w:r>
        <w:rPr>
          <w:rFonts w:ascii="Times New Roman" w:hAnsi="Times New Roman" w:cs="Times New Roman"/>
          <w:sz w:val="24"/>
          <w:szCs w:val="24"/>
        </w:rPr>
        <w:t>Assignment 5 Bobbies Farm</w:t>
      </w:r>
      <w:r w:rsidR="00DE4D53">
        <w:rPr>
          <w:rFonts w:ascii="Times New Roman" w:hAnsi="Times New Roman" w:cs="Times New Roman"/>
          <w:sz w:val="24"/>
          <w:szCs w:val="24"/>
        </w:rPr>
        <w:t xml:space="preserve"> Stand</w:t>
      </w:r>
    </w:p>
    <w:p w14:paraId="2D1A9B33" w14:textId="6042403F" w:rsidR="00B40ACD" w:rsidRDefault="00710F0A" w:rsidP="00B40AC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Description</w:t>
      </w:r>
      <w:r w:rsidR="00172DA0">
        <w:rPr>
          <w:rFonts w:ascii="Times New Roman" w:hAnsi="Times New Roman" w:cs="Times New Roman"/>
          <w:sz w:val="24"/>
          <w:szCs w:val="24"/>
        </w:rPr>
        <w:t xml:space="preserve">: Bobbie’s Farm Stand sells homemade jam by bulk quantity. Customers bring in large cylinders and then choose their favorite jam. The cost is computed based on the volume of the cylinder and </w:t>
      </w:r>
      <w:r w:rsidR="00041CE5">
        <w:rPr>
          <w:rFonts w:ascii="Times New Roman" w:hAnsi="Times New Roman" w:cs="Times New Roman"/>
          <w:sz w:val="24"/>
          <w:szCs w:val="24"/>
        </w:rPr>
        <w:t>the cost per cubic inch of the jam (typically</w:t>
      </w:r>
      <w:r w:rsidR="0055789E">
        <w:rPr>
          <w:rFonts w:ascii="Times New Roman" w:hAnsi="Times New Roman" w:cs="Times New Roman"/>
          <w:sz w:val="24"/>
          <w:szCs w:val="24"/>
        </w:rPr>
        <w:t xml:space="preserve"> between a penny and a dime). As you may recall, the formula for the volume of a cylinder is given by multiplying pi times the radius squared times the height. Write a program to ask the user for the radius and height of the cylinder, as well as the price per cubic inch of the jam. Your program should compute the volume and display it using</w:t>
      </w:r>
      <w:r w:rsidR="00435C5B">
        <w:rPr>
          <w:rFonts w:ascii="Times New Roman" w:hAnsi="Times New Roman" w:cs="Times New Roman"/>
          <w:sz w:val="24"/>
          <w:szCs w:val="24"/>
        </w:rPr>
        <w:t xml:space="preserve"> 1 decimal. The program should then compute the total cost and display that value using 2 decimals. Be sure to add necessary comments. Make sure you use meaningful variable names.</w:t>
      </w:r>
    </w:p>
    <w:p w14:paraId="28029843" w14:textId="2456E6A9" w:rsidR="00832B41" w:rsidRDefault="00832B41" w:rsidP="00B40AC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Step 1: Get User Inputs For Cylinder Radius</w:t>
      </w:r>
      <w:r w:rsidR="00354A47">
        <w:rPr>
          <w:rFonts w:ascii="Times New Roman" w:hAnsi="Times New Roman" w:cs="Times New Roman"/>
          <w:sz w:val="24"/>
          <w:szCs w:val="24"/>
        </w:rPr>
        <w:t xml:space="preserve"> (In Inches)</w:t>
      </w:r>
      <w:r>
        <w:rPr>
          <w:rFonts w:ascii="Times New Roman" w:hAnsi="Times New Roman" w:cs="Times New Roman"/>
          <w:sz w:val="24"/>
          <w:szCs w:val="24"/>
        </w:rPr>
        <w:t>, Height</w:t>
      </w:r>
      <w:r w:rsidR="00354A47">
        <w:rPr>
          <w:rFonts w:ascii="Times New Roman" w:hAnsi="Times New Roman" w:cs="Times New Roman"/>
          <w:sz w:val="24"/>
          <w:szCs w:val="24"/>
        </w:rPr>
        <w:t xml:space="preserve"> (In Inches)</w:t>
      </w:r>
      <w:r>
        <w:rPr>
          <w:rFonts w:ascii="Times New Roman" w:hAnsi="Times New Roman" w:cs="Times New Roman"/>
          <w:sz w:val="24"/>
          <w:szCs w:val="24"/>
        </w:rPr>
        <w:t xml:space="preserve"> &amp; Jam Price Per Cubic Inch</w:t>
      </w:r>
      <w:r w:rsidR="00E45129">
        <w:rPr>
          <w:rFonts w:ascii="Times New Roman" w:hAnsi="Times New Roman" w:cs="Times New Roman"/>
          <w:sz w:val="24"/>
          <w:szCs w:val="24"/>
        </w:rPr>
        <w:t xml:space="preserve"> (In Cents)</w:t>
      </w:r>
      <w:r>
        <w:rPr>
          <w:rFonts w:ascii="Times New Roman" w:hAnsi="Times New Roman" w:cs="Times New Roman"/>
          <w:sz w:val="24"/>
          <w:szCs w:val="24"/>
        </w:rPr>
        <w:t>: Inputs &gt; CylinderRadius, CylinderHeight, JamPricePerCubicInch</w:t>
      </w:r>
    </w:p>
    <w:p w14:paraId="5A045AA2" w14:textId="2D219961" w:rsidR="00D01C25" w:rsidRDefault="00D01C25" w:rsidP="00B40AC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Step 2: Ca</w:t>
      </w:r>
      <w:r w:rsidR="00087EF6">
        <w:rPr>
          <w:rFonts w:ascii="Times New Roman" w:hAnsi="Times New Roman" w:cs="Times New Roman"/>
          <w:sz w:val="24"/>
          <w:szCs w:val="24"/>
        </w:rPr>
        <w:t xml:space="preserve">lculate Volume: CylinderVolume = </w:t>
      </w:r>
      <w:r w:rsidR="00DF67C8">
        <w:rPr>
          <w:rFonts w:ascii="Times New Roman" w:hAnsi="Times New Roman" w:cs="Times New Roman"/>
          <w:sz w:val="24"/>
          <w:szCs w:val="24"/>
        </w:rPr>
        <w:t>Pi * CylinderRadius^2 * CylinderHeight</w:t>
      </w:r>
    </w:p>
    <w:p w14:paraId="684491DC" w14:textId="6510DEBB" w:rsidR="00DF67C8" w:rsidRDefault="00DF67C8" w:rsidP="00B40AC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Step 3: Calculate Total Cost: TotalCost = </w:t>
      </w:r>
      <w:r w:rsidR="00A24E1A">
        <w:rPr>
          <w:rFonts w:ascii="Times New Roman" w:hAnsi="Times New Roman" w:cs="Times New Roman"/>
          <w:sz w:val="24"/>
          <w:szCs w:val="24"/>
        </w:rPr>
        <w:t>(CylinderVolume * JamPricePerCubicInch)/100</w:t>
      </w:r>
    </w:p>
    <w:p w14:paraId="7B6D04DD" w14:textId="205CD3C2" w:rsidR="00361E0E" w:rsidRPr="004801D1" w:rsidRDefault="00403B6B" w:rsidP="00361E0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Step 4: Display (Output) Cylinder Volume</w:t>
      </w:r>
      <w:r w:rsidR="00A37FCF">
        <w:rPr>
          <w:rFonts w:ascii="Times New Roman" w:hAnsi="Times New Roman" w:cs="Times New Roman"/>
          <w:sz w:val="24"/>
          <w:szCs w:val="24"/>
        </w:rPr>
        <w:t xml:space="preserve"> (</w:t>
      </w:r>
      <w:r w:rsidR="00910EDB">
        <w:rPr>
          <w:rFonts w:ascii="Times New Roman" w:hAnsi="Times New Roman" w:cs="Times New Roman"/>
          <w:sz w:val="24"/>
          <w:szCs w:val="24"/>
        </w:rPr>
        <w:t>w/</w:t>
      </w:r>
      <w:r w:rsidR="00A37FCF">
        <w:rPr>
          <w:rFonts w:ascii="Times New Roman" w:hAnsi="Times New Roman" w:cs="Times New Roman"/>
          <w:sz w:val="24"/>
          <w:szCs w:val="24"/>
        </w:rPr>
        <w:t>1 Decimal Place)</w:t>
      </w:r>
      <w:r>
        <w:rPr>
          <w:rFonts w:ascii="Times New Roman" w:hAnsi="Times New Roman" w:cs="Times New Roman"/>
          <w:sz w:val="24"/>
          <w:szCs w:val="24"/>
        </w:rPr>
        <w:t xml:space="preserve"> &amp; Total Cost</w:t>
      </w:r>
      <w:r w:rsidR="00A5050E">
        <w:rPr>
          <w:rFonts w:ascii="Times New Roman" w:hAnsi="Times New Roman" w:cs="Times New Roman"/>
          <w:sz w:val="24"/>
          <w:szCs w:val="24"/>
        </w:rPr>
        <w:t xml:space="preserve"> (</w:t>
      </w:r>
      <w:r w:rsidR="003C08BC">
        <w:rPr>
          <w:rFonts w:ascii="Times New Roman" w:hAnsi="Times New Roman" w:cs="Times New Roman"/>
          <w:sz w:val="24"/>
          <w:szCs w:val="24"/>
        </w:rPr>
        <w:t>w/</w:t>
      </w:r>
      <w:r w:rsidR="00A5050E">
        <w:rPr>
          <w:rFonts w:ascii="Times New Roman" w:hAnsi="Times New Roman" w:cs="Times New Roman"/>
          <w:sz w:val="24"/>
          <w:szCs w:val="24"/>
        </w:rPr>
        <w:t>2 Decimal Place</w:t>
      </w:r>
      <w:r w:rsidR="009D3F4F">
        <w:rPr>
          <w:rFonts w:ascii="Times New Roman" w:hAnsi="Times New Roman" w:cs="Times New Roman"/>
          <w:sz w:val="24"/>
          <w:szCs w:val="24"/>
        </w:rPr>
        <w:t>s</w:t>
      </w:r>
      <w:r w:rsidR="00A5050E">
        <w:rPr>
          <w:rFonts w:ascii="Times New Roman" w:hAnsi="Times New Roman" w:cs="Times New Roman"/>
          <w:sz w:val="24"/>
          <w:szCs w:val="24"/>
        </w:rPr>
        <w:t>)</w:t>
      </w:r>
      <w:r>
        <w:rPr>
          <w:rFonts w:ascii="Times New Roman" w:hAnsi="Times New Roman" w:cs="Times New Roman"/>
          <w:sz w:val="24"/>
          <w:szCs w:val="24"/>
        </w:rPr>
        <w:t>: Output &gt; CylinderVolume, TotalCost</w:t>
      </w:r>
    </w:p>
    <w:sectPr w:rsidR="00361E0E" w:rsidRPr="004801D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75D00C" w14:textId="77777777" w:rsidR="00573FE6" w:rsidRDefault="00573FE6" w:rsidP="003B0087">
      <w:pPr>
        <w:spacing w:after="0" w:line="240" w:lineRule="auto"/>
      </w:pPr>
      <w:r>
        <w:separator/>
      </w:r>
    </w:p>
  </w:endnote>
  <w:endnote w:type="continuationSeparator" w:id="0">
    <w:p w14:paraId="62CAC354" w14:textId="77777777" w:rsidR="00573FE6" w:rsidRDefault="00573FE6" w:rsidP="003B0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845BD2" w14:textId="77777777" w:rsidR="00573FE6" w:rsidRDefault="00573FE6" w:rsidP="003B0087">
      <w:pPr>
        <w:spacing w:after="0" w:line="240" w:lineRule="auto"/>
      </w:pPr>
      <w:r>
        <w:separator/>
      </w:r>
    </w:p>
  </w:footnote>
  <w:footnote w:type="continuationSeparator" w:id="0">
    <w:p w14:paraId="66644F58" w14:textId="77777777" w:rsidR="00573FE6" w:rsidRDefault="00573FE6" w:rsidP="003B00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F58B46" w14:textId="4775A779" w:rsidR="003B0087" w:rsidRPr="003B0087" w:rsidRDefault="003B0087" w:rsidP="003B0087">
    <w:pPr>
      <w:pStyle w:val="Header"/>
      <w:jc w:val="right"/>
      <w:rPr>
        <w:rFonts w:ascii="Times New Roman" w:hAnsi="Times New Roman" w:cs="Times New Roman"/>
        <w:sz w:val="24"/>
        <w:szCs w:val="24"/>
      </w:rPr>
    </w:pPr>
    <w:r w:rsidRPr="003B0087">
      <w:rPr>
        <w:rFonts w:ascii="Times New Roman" w:hAnsi="Times New Roman" w:cs="Times New Roman"/>
        <w:sz w:val="24"/>
        <w:szCs w:val="24"/>
      </w:rPr>
      <w:t>Christian Tampus</w:t>
    </w:r>
  </w:p>
  <w:p w14:paraId="71C8D187" w14:textId="77777777" w:rsidR="003B0087" w:rsidRPr="003B0087" w:rsidRDefault="003B0087">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B54E05"/>
    <w:multiLevelType w:val="hybridMultilevel"/>
    <w:tmpl w:val="CBD4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0686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397"/>
    <w:rsid w:val="00041CE5"/>
    <w:rsid w:val="000438D2"/>
    <w:rsid w:val="00087EF6"/>
    <w:rsid w:val="000C079A"/>
    <w:rsid w:val="00172DA0"/>
    <w:rsid w:val="001B7E37"/>
    <w:rsid w:val="001C19B4"/>
    <w:rsid w:val="001D5E2C"/>
    <w:rsid w:val="001F65B8"/>
    <w:rsid w:val="00247A95"/>
    <w:rsid w:val="002710FB"/>
    <w:rsid w:val="00291927"/>
    <w:rsid w:val="002A4B12"/>
    <w:rsid w:val="002B0052"/>
    <w:rsid w:val="002C68C0"/>
    <w:rsid w:val="00344533"/>
    <w:rsid w:val="00350E44"/>
    <w:rsid w:val="00354A47"/>
    <w:rsid w:val="00361E0E"/>
    <w:rsid w:val="003A720F"/>
    <w:rsid w:val="003B0087"/>
    <w:rsid w:val="003B2527"/>
    <w:rsid w:val="003C08BC"/>
    <w:rsid w:val="00403B6B"/>
    <w:rsid w:val="00430FCC"/>
    <w:rsid w:val="00435C5B"/>
    <w:rsid w:val="00465786"/>
    <w:rsid w:val="004801D1"/>
    <w:rsid w:val="004D3C47"/>
    <w:rsid w:val="0055789E"/>
    <w:rsid w:val="00573FE6"/>
    <w:rsid w:val="005C3CBF"/>
    <w:rsid w:val="005D230E"/>
    <w:rsid w:val="00620F26"/>
    <w:rsid w:val="00623077"/>
    <w:rsid w:val="006276FD"/>
    <w:rsid w:val="00675C3F"/>
    <w:rsid w:val="00685CB9"/>
    <w:rsid w:val="006946A3"/>
    <w:rsid w:val="007104F2"/>
    <w:rsid w:val="00710F0A"/>
    <w:rsid w:val="00720EE1"/>
    <w:rsid w:val="00722453"/>
    <w:rsid w:val="007747E0"/>
    <w:rsid w:val="007A7284"/>
    <w:rsid w:val="007D5701"/>
    <w:rsid w:val="008147A3"/>
    <w:rsid w:val="00832B41"/>
    <w:rsid w:val="008644AB"/>
    <w:rsid w:val="00873875"/>
    <w:rsid w:val="008753CC"/>
    <w:rsid w:val="008D01EE"/>
    <w:rsid w:val="00910EDB"/>
    <w:rsid w:val="00934571"/>
    <w:rsid w:val="0094062F"/>
    <w:rsid w:val="00953B8C"/>
    <w:rsid w:val="00962118"/>
    <w:rsid w:val="00962ABE"/>
    <w:rsid w:val="00966007"/>
    <w:rsid w:val="00972DEC"/>
    <w:rsid w:val="009B07EA"/>
    <w:rsid w:val="009D3F4F"/>
    <w:rsid w:val="009D7F94"/>
    <w:rsid w:val="00A23D0C"/>
    <w:rsid w:val="00A24E1A"/>
    <w:rsid w:val="00A25DE0"/>
    <w:rsid w:val="00A37FCF"/>
    <w:rsid w:val="00A428BE"/>
    <w:rsid w:val="00A4423B"/>
    <w:rsid w:val="00A5050E"/>
    <w:rsid w:val="00A6242F"/>
    <w:rsid w:val="00A661CE"/>
    <w:rsid w:val="00A75E18"/>
    <w:rsid w:val="00A80767"/>
    <w:rsid w:val="00AA0EFC"/>
    <w:rsid w:val="00AB6F74"/>
    <w:rsid w:val="00AC79AA"/>
    <w:rsid w:val="00B02530"/>
    <w:rsid w:val="00B27793"/>
    <w:rsid w:val="00B40ACD"/>
    <w:rsid w:val="00BA4383"/>
    <w:rsid w:val="00BC0F3E"/>
    <w:rsid w:val="00BD53D1"/>
    <w:rsid w:val="00BF165B"/>
    <w:rsid w:val="00C52813"/>
    <w:rsid w:val="00C91B8E"/>
    <w:rsid w:val="00CD0A41"/>
    <w:rsid w:val="00CD134C"/>
    <w:rsid w:val="00CE00C3"/>
    <w:rsid w:val="00CE7467"/>
    <w:rsid w:val="00D01C25"/>
    <w:rsid w:val="00D04397"/>
    <w:rsid w:val="00D06CBD"/>
    <w:rsid w:val="00D5178C"/>
    <w:rsid w:val="00D76D46"/>
    <w:rsid w:val="00D96FC3"/>
    <w:rsid w:val="00DA074F"/>
    <w:rsid w:val="00DD6979"/>
    <w:rsid w:val="00DE24B5"/>
    <w:rsid w:val="00DE3B50"/>
    <w:rsid w:val="00DE4996"/>
    <w:rsid w:val="00DE4D53"/>
    <w:rsid w:val="00DF67C8"/>
    <w:rsid w:val="00E45129"/>
    <w:rsid w:val="00E6394E"/>
    <w:rsid w:val="00E70DDB"/>
    <w:rsid w:val="00E72FCB"/>
    <w:rsid w:val="00EF34CF"/>
    <w:rsid w:val="00F010A7"/>
    <w:rsid w:val="00F47667"/>
    <w:rsid w:val="00F725AD"/>
    <w:rsid w:val="00F74C8D"/>
    <w:rsid w:val="00FA38FE"/>
    <w:rsid w:val="00FF0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EDFC8"/>
  <w15:chartTrackingRefBased/>
  <w15:docId w15:val="{B81FEA9B-76BF-4751-BC41-4DDC7CF0F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397"/>
    <w:rPr>
      <w:rFonts w:eastAsiaTheme="majorEastAsia" w:cstheme="majorBidi"/>
      <w:color w:val="272727" w:themeColor="text1" w:themeTint="D8"/>
    </w:rPr>
  </w:style>
  <w:style w:type="paragraph" w:styleId="Title">
    <w:name w:val="Title"/>
    <w:basedOn w:val="Normal"/>
    <w:next w:val="Normal"/>
    <w:link w:val="TitleChar"/>
    <w:uiPriority w:val="10"/>
    <w:qFormat/>
    <w:rsid w:val="00D04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397"/>
    <w:pPr>
      <w:spacing w:before="160"/>
      <w:jc w:val="center"/>
    </w:pPr>
    <w:rPr>
      <w:i/>
      <w:iCs/>
      <w:color w:val="404040" w:themeColor="text1" w:themeTint="BF"/>
    </w:rPr>
  </w:style>
  <w:style w:type="character" w:customStyle="1" w:styleId="QuoteChar">
    <w:name w:val="Quote Char"/>
    <w:basedOn w:val="DefaultParagraphFont"/>
    <w:link w:val="Quote"/>
    <w:uiPriority w:val="29"/>
    <w:rsid w:val="00D04397"/>
    <w:rPr>
      <w:i/>
      <w:iCs/>
      <w:color w:val="404040" w:themeColor="text1" w:themeTint="BF"/>
    </w:rPr>
  </w:style>
  <w:style w:type="paragraph" w:styleId="ListParagraph">
    <w:name w:val="List Paragraph"/>
    <w:basedOn w:val="Normal"/>
    <w:uiPriority w:val="34"/>
    <w:qFormat/>
    <w:rsid w:val="00D04397"/>
    <w:pPr>
      <w:ind w:left="720"/>
      <w:contextualSpacing/>
    </w:pPr>
  </w:style>
  <w:style w:type="character" w:styleId="IntenseEmphasis">
    <w:name w:val="Intense Emphasis"/>
    <w:basedOn w:val="DefaultParagraphFont"/>
    <w:uiPriority w:val="21"/>
    <w:qFormat/>
    <w:rsid w:val="00D04397"/>
    <w:rPr>
      <w:i/>
      <w:iCs/>
      <w:color w:val="0F4761" w:themeColor="accent1" w:themeShade="BF"/>
    </w:rPr>
  </w:style>
  <w:style w:type="paragraph" w:styleId="IntenseQuote">
    <w:name w:val="Intense Quote"/>
    <w:basedOn w:val="Normal"/>
    <w:next w:val="Normal"/>
    <w:link w:val="IntenseQuoteChar"/>
    <w:uiPriority w:val="30"/>
    <w:qFormat/>
    <w:rsid w:val="00D04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397"/>
    <w:rPr>
      <w:i/>
      <w:iCs/>
      <w:color w:val="0F4761" w:themeColor="accent1" w:themeShade="BF"/>
    </w:rPr>
  </w:style>
  <w:style w:type="character" w:styleId="IntenseReference">
    <w:name w:val="Intense Reference"/>
    <w:basedOn w:val="DefaultParagraphFont"/>
    <w:uiPriority w:val="32"/>
    <w:qFormat/>
    <w:rsid w:val="00D04397"/>
    <w:rPr>
      <w:b/>
      <w:bCs/>
      <w:smallCaps/>
      <w:color w:val="0F4761" w:themeColor="accent1" w:themeShade="BF"/>
      <w:spacing w:val="5"/>
    </w:rPr>
  </w:style>
  <w:style w:type="paragraph" w:styleId="Header">
    <w:name w:val="header"/>
    <w:basedOn w:val="Normal"/>
    <w:link w:val="HeaderChar"/>
    <w:uiPriority w:val="99"/>
    <w:unhideWhenUsed/>
    <w:rsid w:val="003B00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0087"/>
  </w:style>
  <w:style w:type="paragraph" w:styleId="Footer">
    <w:name w:val="footer"/>
    <w:basedOn w:val="Normal"/>
    <w:link w:val="FooterChar"/>
    <w:uiPriority w:val="99"/>
    <w:unhideWhenUsed/>
    <w:rsid w:val="003B00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0087"/>
  </w:style>
  <w:style w:type="paragraph" w:styleId="NormalWeb">
    <w:name w:val="Normal (Web)"/>
    <w:basedOn w:val="Normal"/>
    <w:uiPriority w:val="99"/>
    <w:semiHidden/>
    <w:unhideWhenUsed/>
    <w:rsid w:val="00361E0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extlayer--absolute">
    <w:name w:val="textlayer--absolute"/>
    <w:basedOn w:val="DefaultParagraphFont"/>
    <w:rsid w:val="00361E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456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190</Words>
  <Characters>1087</Characters>
  <Application>Microsoft Office Word</Application>
  <DocSecurity>0</DocSecurity>
  <Lines>9</Lines>
  <Paragraphs>2</Paragraphs>
  <ScaleCrop>false</ScaleCrop>
  <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Tampus</dc:creator>
  <cp:keywords/>
  <dc:description/>
  <cp:lastModifiedBy>Christian Tampus</cp:lastModifiedBy>
  <cp:revision>113</cp:revision>
  <dcterms:created xsi:type="dcterms:W3CDTF">2024-06-04T03:39:00Z</dcterms:created>
  <dcterms:modified xsi:type="dcterms:W3CDTF">2024-06-06T03:53:00Z</dcterms:modified>
</cp:coreProperties>
</file>