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OLE_LINK1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МІНІСТЕРСТВО ОСВІТИ І НАУКИ УКРАЇНИ 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НАЦІОНАЛЬНИЙ УНІВЕРСИТЕТ “ЛЬВІВСЬКА ПОЛІТЕХНІКА”</w:t>
      </w: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7F7" w:rsidRPr="00D137F7" w:rsidRDefault="00205740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Звіт до розрахунково-</w:t>
      </w:r>
      <w:r w:rsidR="00D137F7" w:rsidRPr="00D137F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графічної роботи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тему: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2057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MOEA</w:t>
      </w:r>
      <w:r w:rsidR="00205740" w:rsidRPr="006814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057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 курсу:</w:t>
      </w:r>
    </w:p>
    <w:p w:rsidR="00D137F7" w:rsidRPr="00681403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«Методи нечіткої логіки та еволюційні алгоритми при автоматизованому проектуванні»</w:t>
      </w:r>
    </w:p>
    <w:p w:rsidR="001674C0" w:rsidRPr="001674C0" w:rsidRDefault="001674C0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Варіант - 1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E40C7" w:rsidRDefault="008E40C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E40C7" w:rsidRDefault="008E40C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7F7" w:rsidRPr="00205740" w:rsidRDefault="00831DE5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</w:t>
      </w:r>
      <w:r w:rsidR="002057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ла:</w:t>
      </w:r>
    </w:p>
    <w:p w:rsidR="00D137F7" w:rsidRDefault="00D137F7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ст. гр. СПКм-12</w:t>
      </w:r>
    </w:p>
    <w:p w:rsidR="00D137F7" w:rsidRDefault="00205740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Андрусів М.І.</w:t>
      </w:r>
    </w:p>
    <w:p w:rsidR="00D137F7" w:rsidRDefault="00D137F7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Перевірив:</w:t>
      </w:r>
    </w:p>
    <w:p w:rsidR="00D137F7" w:rsidRDefault="00D137F7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Кривий Р.</w:t>
      </w:r>
      <w:r w:rsidR="00831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r w:rsidR="00831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05740" w:rsidRDefault="00205740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05740" w:rsidRDefault="00205740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674FD" w:rsidRDefault="009674FD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05656" w:rsidRP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Львів 201</w:t>
      </w:r>
      <w:bookmarkEnd w:id="0"/>
      <w:r w:rsidR="002057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</w:p>
    <w:p w:rsidR="00CB1F9F" w:rsidRPr="001674C0" w:rsidRDefault="00205740" w:rsidP="001674C0">
      <w:pPr>
        <w:pStyle w:val="a8"/>
        <w:numPr>
          <w:ilvl w:val="0"/>
          <w:numId w:val="4"/>
        </w:numPr>
        <w:spacing w:after="0" w:line="360" w:lineRule="auto"/>
        <w:ind w:firstLine="9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1674C0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t xml:space="preserve">Опис та основні особливості </w:t>
      </w:r>
      <w:r w:rsidRPr="001674C0"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t>MOEA</w:t>
      </w:r>
      <w:r w:rsidRPr="001674C0">
        <w:rPr>
          <w:rFonts w:ascii="Times New Roman" w:eastAsia="Times New Roman" w:hAnsi="Times New Roman" w:cs="Times New Roman"/>
          <w:b/>
          <w:sz w:val="28"/>
          <w:szCs w:val="24"/>
          <w:lang w:val="ru-RU" w:eastAsia="uk-UA"/>
        </w:rPr>
        <w:t xml:space="preserve"> </w:t>
      </w:r>
      <w:r w:rsidRPr="001674C0"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t>Framework</w:t>
      </w:r>
    </w:p>
    <w:p w:rsidR="001674C0" w:rsidRPr="001674C0" w:rsidRDefault="001674C0" w:rsidP="001674C0">
      <w:pPr>
        <w:spacing w:after="0" w:line="360" w:lineRule="auto"/>
        <w:ind w:left="180" w:firstLine="528"/>
        <w:rPr>
          <w:rFonts w:ascii="Times New Roman" w:hAnsi="Times New Roman" w:cs="Times New Roman"/>
          <w:sz w:val="28"/>
          <w:szCs w:val="24"/>
          <w:lang w:val="ru-RU"/>
        </w:rPr>
      </w:pPr>
      <w:r w:rsidRPr="001674C0">
        <w:rPr>
          <w:rFonts w:ascii="Times New Roman" w:hAnsi="Times New Roman" w:cs="Times New Roman"/>
          <w:sz w:val="28"/>
          <w:szCs w:val="24"/>
        </w:rPr>
        <w:t xml:space="preserve">Еволюційні алгоритми є дуже популярними підходами в багатоцільовій оптимізації. Сьогодні більшість еволюційних методів оптимізації застосовують схеми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ранжування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, які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базу-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ються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 на обробці множини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Парето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>. Багатоцільові еволюційні алгоритми (MOEA) – це стохастичні методи оптимізації. Як і інші алгоритми оптимізації, MOEA викори</w:t>
      </w:r>
      <w:r>
        <w:rPr>
          <w:rFonts w:ascii="Times New Roman" w:hAnsi="Times New Roman" w:cs="Times New Roman"/>
          <w:sz w:val="28"/>
          <w:szCs w:val="24"/>
        </w:rPr>
        <w:t xml:space="preserve">стовують для знаходження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парето</w:t>
      </w:r>
      <w:r w:rsidRPr="001674C0">
        <w:rPr>
          <w:rFonts w:ascii="Times New Roman" w:hAnsi="Times New Roman" w:cs="Times New Roman"/>
          <w:sz w:val="28"/>
          <w:szCs w:val="24"/>
        </w:rPr>
        <w:t>оптимальних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 рішень для конкретної проблеми, але вони відрізняються підходами. Більшість еволюційних алгоритмів використовують концепцію планування в своїх діях . Оптимізаційний механізм багатоцільового еволюційного алгоритму (MOEA) дуже схожий на еволюційний алгоритм (EA), за винятком використання відносин домінування. На кожній ітерації значення цілі розраховується індивідуально, а потім використовується для визначення домінування відносин всередині сукупності, щоб вибрати потенційно ефективні рішення. Як правило, багатоцільові алгоритми (MOEA) мають справу з двома основними питаннями. Перше питання полягає в тому, щоб наблизитись до множини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Парето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>. Друге питання – як зберегти різноманітність серед рішень в отриманому наборі. Ці два питання стали загальним критерієм для більшості поточних алгоритмів порівняння продуктивності. Різноманітність набору рішень дає більше можливостей для ОПР. Генетичні алгоритми, такі як генетичний алгоритм сортування-II (NSGA-II), що не домінує, і SPEA-2, стали стандартними підходами, хоча деякі зі схем, які основані на оптимізації групи рішень та імітації нормалізації, є багатозначним. Головна перевага генетичних алгоритмів – їх можна використати для пошуку рішень у дуже великих та складних просторах пошуку з різними цілями</w:t>
      </w:r>
      <w:r w:rsidRPr="001674C0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205740" w:rsidRPr="00205740" w:rsidRDefault="00205740" w:rsidP="009674FD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відкритим вихідним кодом еволюційн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обчислен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ь у 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Java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яка спеціалізується на багатоцільов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ій 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оптимізації. Він підтримує безліч багатокритеріальних еволюційних алгоритмів (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), в тому числі генетичні алгоритми, генетичне програмування, граматичн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еволюці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, диференціальн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еволюці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оптимізаці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багаточисельних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частинок.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результаті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він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був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використаний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проведення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численних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порівняльних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досл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іджень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метою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оцінки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ефективності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надійності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керованості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найсучасніших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674FD" w:rsidRDefault="00205740" w:rsidP="009674FD">
      <w:pPr>
        <w:spacing w:after="0" w:line="360" w:lineRule="auto"/>
        <w:ind w:left="90" w:firstLine="61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являє собою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розширену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основу для швидкого проектування, розробки, виконання та статистично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 еволюційних алгоритмів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багатокритеріально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Він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має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25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впроваджений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більше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аналітичних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завдань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Крім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інтегрується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JMetal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платформою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ами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програмування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пошукових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PISA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Borg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бібліотеки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щоб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забезпечити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доступ до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популярних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205740" w:rsidRPr="00205740" w:rsidRDefault="00205740" w:rsidP="009674FD">
      <w:pPr>
        <w:spacing w:after="0" w:line="360" w:lineRule="auto"/>
        <w:ind w:left="90" w:firstLine="61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Нові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проблеми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иникають</w:t>
      </w:r>
      <w:proofErr w:type="spellEnd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 М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використанням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одного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або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декількох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змінних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ішення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про т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ой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інший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тип.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включає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себе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загальні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уявлення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такі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як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уван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рядки,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дійсн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чис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ла </w:t>
      </w:r>
      <w:proofErr w:type="spellStart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перестанов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ісля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як проблема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визначена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користувач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може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оптимізувати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вирішення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за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допомогою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будь-якого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підтримуваних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spacing w:after="0" w:line="360" w:lineRule="auto"/>
        <w:ind w:left="90" w:firstLine="61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Framework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вільним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відкритим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вихідним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кодом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Java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бібліотеки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розробки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експериментування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багатокритеріальних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еволюційних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MOEAs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та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багатокритеріальної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оптимізації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загального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призначення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Framework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ідтримує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генетичні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диференціальної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еволюції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генетичне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граматична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еволюція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Ряд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надаються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тому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NSGA-II, NSGA-III,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е-МЕ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GDE3, ПАЕС, PESA2, SPEA2, IBEA, SMS-EMOA, SMPSO, OMOPSO, CMA-ES,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МЕ / D.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Крім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Framework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надає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інструменти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необхідні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швидкого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проектування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розробки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статистично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075A8E" w:rsidRDefault="002E6E05" w:rsidP="009674FD">
      <w:pPr>
        <w:spacing w:after="0" w:line="360" w:lineRule="auto"/>
        <w:ind w:left="90" w:firstLine="9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075A8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Його основні </w:t>
      </w:r>
      <w:r w:rsidRPr="00075A8E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Features </w:t>
      </w:r>
      <w:r w:rsidRPr="00075A8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це:</w:t>
      </w:r>
    </w:p>
    <w:p w:rsidR="009674FD" w:rsidRPr="002E6E05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E05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Швидкі, надійні реалізації багатьох алгоритмів.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Інструменти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побудови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статистичного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нових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оптимізації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Професійна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ідтримка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підприємств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Дозвільні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ліцензії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відкритим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вихідним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кодом.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Повністю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документовані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вихідного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коду.</w:t>
      </w:r>
    </w:p>
    <w:p w:rsidR="009674FD" w:rsidRDefault="009674FD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єдиною відомою основою для еволюційних обчислень, який забезпечує підтримку для аналізу чутливості.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якості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альтернативи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аналіз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чутливості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вимірює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ійкість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зміни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його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параметрів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Шляхом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вимірювання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чутливості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кожного 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може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визначити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керуючі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параметри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кожного 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вказівки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тонкої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настройки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параметрів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075A8E" w:rsidRDefault="00075A8E" w:rsidP="00075A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proofErr w:type="spellStart"/>
      <w:r w:rsidRPr="00075A8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Використання</w:t>
      </w:r>
      <w:proofErr w:type="spellEnd"/>
    </w:p>
    <w:p w:rsidR="00075A8E" w:rsidRDefault="00075A8E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Статистичний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аналіз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забезпечу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ться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аналізатором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Аналізатор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може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илини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середн</w:t>
      </w:r>
      <w:proofErr w:type="gram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proofErr w:type="gram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максимальне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сумарні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значення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показників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в тому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числі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гіпероб'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відстань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між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поколіннями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перевернутої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відстан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поколін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ння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адитивно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го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е-індикатора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ервал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внесок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U-</w:t>
      </w:r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тести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забезпечують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статистичні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результати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значущості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У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наведеному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нижче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прикладі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ми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порівнюємо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алгоритми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використанням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гіпероб'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</w:t>
      </w:r>
      <w:proofErr w:type="spellEnd"/>
      <w:r w:rsidRPr="00075A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метрики.</w:t>
      </w:r>
    </w:p>
    <w:p w:rsidR="00075A8E" w:rsidRPr="00075A8E" w:rsidRDefault="00075A8E" w:rsidP="009674F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075A8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Приклад.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String problem = "UF1";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String[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] algorithms = { "NSGAII", "GDE3", "</w:t>
      </w:r>
      <w:proofErr w:type="spell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eMOEA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"</w:t>
      </w:r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};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  </w:t>
      </w:r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> 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//setup the experiment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Executor </w:t>
      </w:r>
      <w:proofErr w:type="spell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executor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= new</w:t>
      </w:r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Executor()</w:t>
      </w:r>
      <w:proofErr w:type="gramEnd"/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withProblem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problem)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withMaxEvaluations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10000);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  </w:t>
      </w:r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> 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Analyzer </w:t>
      </w:r>
      <w:proofErr w:type="spell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analyzer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= new</w:t>
      </w:r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Analyzer()</w:t>
      </w:r>
      <w:proofErr w:type="gramEnd"/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withProblem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problem)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includeHypervolume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()</w:t>
      </w:r>
      <w:proofErr w:type="gramEnd"/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showStatisticalSignificance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);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> 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//run each algorithm for 50 seeds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for</w:t>
      </w:r>
      <w:proofErr w:type="gramEnd"/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(String algorithm : algorithms) {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analyzer.addAll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algorithm, 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  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executor.withAlgorithm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algorithm).</w:t>
      </w:r>
      <w:proofErr w:type="spell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runSeeds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(50));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}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> 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//print the results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ru-RU" w:eastAsia="ru-RU"/>
        </w:rPr>
      </w:pPr>
      <w:proofErr w:type="spell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ru-RU" w:eastAsia="ru-RU"/>
        </w:rPr>
        <w:t>analyzer.printAnalysis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ru-RU" w:eastAsia="ru-RU"/>
        </w:rPr>
        <w:t>();</w:t>
      </w:r>
    </w:p>
    <w:p w:rsidR="00075A8E" w:rsidRDefault="00075A8E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75A8E" w:rsidRDefault="00075A8E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75A8E" w:rsidRDefault="00075A8E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75A8E" w:rsidRDefault="00075A8E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75A8E" w:rsidRPr="00075A8E" w:rsidRDefault="00075A8E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986416" w:rsidRPr="00986416" w:rsidRDefault="00986416" w:rsidP="00986416">
      <w:pPr>
        <w:pStyle w:val="a8"/>
        <w:numPr>
          <w:ilvl w:val="0"/>
          <w:numId w:val="4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proofErr w:type="spellStart"/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lastRenderedPageBreak/>
        <w:t>Процес</w:t>
      </w:r>
      <w:proofErr w:type="spellEnd"/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встановлення</w:t>
      </w:r>
      <w:proofErr w:type="spellEnd"/>
    </w:p>
    <w:p w:rsidR="002E6E05" w:rsidRPr="00075A8E" w:rsidRDefault="00986416" w:rsidP="00075A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Нюансів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встановленні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нема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Потрібно скачати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розархівувати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 добавити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jar</w:t>
      </w:r>
      <w:r w:rsidRPr="00CB1F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як бібліотеку до проекту</w:t>
      </w:r>
    </w:p>
    <w:p w:rsidR="00986416" w:rsidRPr="00681403" w:rsidRDefault="00986416" w:rsidP="00681403">
      <w:pPr>
        <w:pStyle w:val="a8"/>
        <w:spacing w:after="0" w:line="36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uk-UA"/>
        </w:rPr>
      </w:pPr>
      <w:r w:rsidRPr="0068140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  <w:t>Приклад</w:t>
      </w:r>
      <w:r w:rsidRPr="0068140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uk-UA"/>
        </w:rPr>
        <w:t xml:space="preserve"> </w:t>
      </w:r>
      <w:r w:rsidR="00681403" w:rsidRPr="0068140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  <w:t>1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Example</w:t>
      </w:r>
      <w:r w:rsidR="00681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problem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"UF1";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algorithms = { "NSGAII", "GDE3", "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eMOEA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};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//setup the experiment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Executor </w:t>
      </w:r>
      <w:proofErr w:type="spell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executor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Executor()</w:t>
      </w:r>
      <w:proofErr w:type="gramEnd"/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withProblem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problem)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withMaxEvaluations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10000);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Analyzer </w:t>
      </w:r>
      <w:proofErr w:type="spell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analyzer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Analyzer()</w:t>
      </w:r>
      <w:proofErr w:type="gramEnd"/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withProblem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problem)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includeHypervolume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showStatisticalSignificance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//run each algorithm for 50 seeds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(String algorithm : algorithms) {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analyzer.addAll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algorithm, 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executor.withAlgorithm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algorithm).</w:t>
      </w:r>
      <w:proofErr w:type="spell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runSeeds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(50));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//print the results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analyzer.printAnalysis</w:t>
      </w:r>
      <w:proofErr w:type="spell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86416" w:rsidRPr="00681403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86416" w:rsidRPr="00075A8E" w:rsidRDefault="00986416" w:rsidP="0007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986416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Результат виконання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GDE3: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Hypervolume</w:t>
      </w:r>
      <w:proofErr w:type="spell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 xml:space="preserve">: 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Min: 0.4389785065649592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Median: 0.4974186560778636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Max: 0.535166930530847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Count: 50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Indifferent: [NSGAII]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proofErr w:type="spellStart"/>
      <w:proofErr w:type="gram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eMOEA</w:t>
      </w:r>
      <w:proofErr w:type="spellEnd"/>
      <w:proofErr w:type="gram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>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Hypervolume</w:t>
      </w:r>
      <w:proofErr w:type="spell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 xml:space="preserve">: 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Min: 0.35003766343295073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Median: 0.47633216464734596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Max: 0.53311360537305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Count: 50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Indifferent: []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NSGAII: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Hypervolume</w:t>
      </w:r>
      <w:proofErr w:type="spell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 xml:space="preserve">: 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Min: 0.38868701091987184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Median: 0.5040946740799506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Max: 0.5371138081508796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ru-RU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ru-RU" w:eastAsia="ru-RU"/>
        </w:rPr>
        <w:t>Count</w:t>
      </w:r>
      <w:proofErr w:type="spellEnd"/>
      <w:r w:rsidRPr="00986416">
        <w:rPr>
          <w:rFonts w:ascii="Courier New" w:eastAsia="Times New Roman" w:hAnsi="Courier New" w:cs="Courier New"/>
          <w:sz w:val="24"/>
          <w:lang w:val="ru-RU" w:eastAsia="ru-RU"/>
        </w:rPr>
        <w:t>: 50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color w:val="777777"/>
          <w:sz w:val="19"/>
          <w:szCs w:val="19"/>
          <w:lang w:val="ru-RU" w:eastAsia="ru-RU"/>
        </w:rPr>
      </w:pPr>
      <w:r w:rsidRPr="00986416">
        <w:rPr>
          <w:rFonts w:ascii="Courier New" w:eastAsia="Times New Roman" w:hAnsi="Courier New" w:cs="Courier New"/>
          <w:sz w:val="24"/>
          <w:lang w:val="ru-RU" w:eastAsia="ru-RU"/>
        </w:rPr>
        <w:t>    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ru-RU" w:eastAsia="ru-RU"/>
        </w:rPr>
        <w:t>Indifferent</w:t>
      </w:r>
      <w:proofErr w:type="spellEnd"/>
      <w:r w:rsidRPr="00986416">
        <w:rPr>
          <w:rFonts w:ascii="Courier New" w:eastAsia="Times New Roman" w:hAnsi="Courier New" w:cs="Courier New"/>
          <w:sz w:val="24"/>
          <w:lang w:val="ru-RU" w:eastAsia="ru-RU"/>
        </w:rPr>
        <w:t>: [GDE3]</w:t>
      </w:r>
    </w:p>
    <w:p w:rsidR="00986416" w:rsidRDefault="00986416" w:rsidP="009864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74C0" w:rsidRPr="00681403" w:rsidRDefault="00681403" w:rsidP="0098641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</w:pPr>
      <w:r w:rsidRPr="0068140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lastRenderedPageBreak/>
        <w:t>Приклад 2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Instrumenter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instrumenter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= new</w:t>
      </w:r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Instrumenter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()</w:t>
      </w:r>
      <w:proofErr w:type="gramEnd"/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withProblem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"UF1")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withFrequency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100)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attachElapsedTimeCollector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()</w:t>
      </w:r>
      <w:proofErr w:type="gramEnd"/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attachGenerationalDistanceCollector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);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  </w:t>
      </w:r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> 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new</w:t>
      </w:r>
      <w:proofErr w:type="gramEnd"/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Executor()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withProblem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"UF1")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withAlgorithm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"NSGAII")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withMaxEvaluations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10000)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withInstrumenter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spellStart"/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instrumenter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run(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);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  </w:t>
      </w:r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> 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Accumulator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accumulator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= 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instrumenter.getLastAccumulator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);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  </w:t>
      </w:r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> 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for</w:t>
      </w:r>
      <w:proofErr w:type="gramEnd"/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int</w:t>
      </w:r>
      <w:proofErr w:type="spellEnd"/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=0;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&lt;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accumulator.size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("NFE");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++) {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System.out.println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spellStart"/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accumulator.get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("NFE",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 + "\t"</w:t>
      </w:r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+ 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accumulator.get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"Elapsed Time",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 + "\t"</w:t>
      </w:r>
      <w:r w:rsidRPr="00681403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+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  </w:t>
      </w:r>
      <w:proofErr w:type="spellStart"/>
      <w:proofErr w:type="gram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accumulator.get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"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GenerationalDistance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",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));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sz w:val="20"/>
          <w:lang w:val="en-US" w:eastAsia="ru-RU"/>
        </w:rPr>
        <w:t>}</w:t>
      </w:r>
    </w:p>
    <w:p w:rsidR="00681403" w:rsidRDefault="00681403" w:rsidP="00986416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Результат виконання: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 w:val="20"/>
          <w:szCs w:val="19"/>
          <w:lang w:val="ru-RU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NFE   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>Time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     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>Generational</w:t>
      </w:r>
      <w:proofErr w:type="spellEnd"/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>Distance</w:t>
      </w:r>
      <w:proofErr w:type="spellEnd"/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 w:val="20"/>
          <w:szCs w:val="19"/>
          <w:lang w:val="ru-RU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100    0.0256    0.7616  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 w:val="20"/>
          <w:szCs w:val="19"/>
          <w:lang w:val="ru-RU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200    0.0421    0.6645  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 w:val="20"/>
          <w:szCs w:val="19"/>
          <w:lang w:val="ru-RU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300    0.0543    0.4847  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 w:val="20"/>
          <w:szCs w:val="19"/>
          <w:lang w:val="ru-RU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400    0.0636    0.4425  </w:t>
      </w:r>
    </w:p>
    <w:p w:rsidR="00681403" w:rsidRPr="00681403" w:rsidRDefault="00681403" w:rsidP="00681403">
      <w:pPr>
        <w:spacing w:after="0" w:line="214" w:lineRule="atLeast"/>
        <w:rPr>
          <w:rFonts w:ascii="Consolas" w:eastAsia="Times New Roman" w:hAnsi="Consolas" w:cs="Consolas"/>
          <w:color w:val="000000" w:themeColor="text1"/>
          <w:sz w:val="20"/>
          <w:szCs w:val="19"/>
          <w:lang w:val="ru-RU" w:eastAsia="ru-RU"/>
        </w:rPr>
      </w:pPr>
      <w:r w:rsidRPr="00681403">
        <w:rPr>
          <w:rFonts w:ascii="Courier New" w:eastAsia="Times New Roman" w:hAnsi="Courier New" w:cs="Courier New"/>
          <w:color w:val="000000" w:themeColor="text1"/>
          <w:lang w:val="ru-RU" w:eastAsia="ru-RU"/>
        </w:rPr>
        <w:t xml:space="preserve">500    0.0713    0.4178  </w:t>
      </w:r>
    </w:p>
    <w:p w:rsidR="00681403" w:rsidRDefault="00681403" w:rsidP="00986416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ru-RU" w:eastAsia="ru-RU"/>
        </w:rPr>
      </w:pPr>
    </w:p>
    <w:p w:rsidR="00681403" w:rsidRDefault="00681403" w:rsidP="00986416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uk-UA"/>
        </w:rPr>
      </w:pPr>
      <w:r w:rsidRPr="006814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uk-UA"/>
        </w:rPr>
        <w:t>Приклад 3.</w:t>
      </w:r>
    </w:p>
    <w:p w:rsidR="002E6E05" w:rsidRPr="002E6E05" w:rsidRDefault="002E6E05" w:rsidP="002E6E05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proofErr w:type="spellStart"/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NondominatedPopulation</w:t>
      </w:r>
      <w:proofErr w:type="spellEnd"/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result = new</w:t>
      </w:r>
      <w:r w:rsidRPr="002E6E05"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  <w:t xml:space="preserve"> </w:t>
      </w:r>
      <w:proofErr w:type="gramStart"/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Executor()</w:t>
      </w:r>
      <w:proofErr w:type="gramEnd"/>
    </w:p>
    <w:p w:rsidR="002E6E05" w:rsidRPr="002E6E05" w:rsidRDefault="002E6E05" w:rsidP="002E6E05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withProblem</w:t>
      </w:r>
      <w:proofErr w:type="spellEnd"/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"UF1")</w:t>
      </w:r>
    </w:p>
    <w:p w:rsidR="002E6E05" w:rsidRPr="002E6E05" w:rsidRDefault="002E6E05" w:rsidP="002E6E05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2E6E05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</w:t>
      </w: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.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withAlgorithm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"NSGAII")</w:t>
      </w:r>
    </w:p>
    <w:p w:rsidR="002E6E05" w:rsidRPr="002E6E05" w:rsidRDefault="002E6E05" w:rsidP="002E6E05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spellStart"/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withMaxEvaluations</w:t>
      </w:r>
      <w:proofErr w:type="spell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10000)</w:t>
      </w:r>
    </w:p>
    <w:p w:rsidR="002E6E05" w:rsidRPr="002E6E05" w:rsidRDefault="002E6E05" w:rsidP="002E6E05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en-US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   .</w:t>
      </w:r>
      <w:proofErr w:type="gramStart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run(</w:t>
      </w:r>
      <w:proofErr w:type="gramEnd"/>
      <w:r w:rsidRPr="00075A8E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);</w:t>
      </w:r>
    </w:p>
    <w:p w:rsidR="00681403" w:rsidRDefault="00075A8E" w:rsidP="00986416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075A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Результат виконання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: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ru-RU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ru-RU" w:eastAsia="ru-RU"/>
        </w:rPr>
        <w:t>Objective1  Objective2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ru-RU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ru-RU" w:eastAsia="ru-RU"/>
        </w:rPr>
        <w:t>0.9465      0.0466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ru-RU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ru-RU" w:eastAsia="ru-RU"/>
        </w:rPr>
        <w:t>0.1355      2.0513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ru-RU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ru-RU" w:eastAsia="ru-RU"/>
        </w:rPr>
        <w:t>0.1403      1.9960</w:t>
      </w:r>
    </w:p>
    <w:p w:rsidR="00075A8E" w:rsidRPr="00075A8E" w:rsidRDefault="00075A8E" w:rsidP="00075A8E">
      <w:pPr>
        <w:spacing w:after="0" w:line="214" w:lineRule="atLeast"/>
        <w:rPr>
          <w:rFonts w:ascii="Consolas" w:eastAsia="Times New Roman" w:hAnsi="Consolas" w:cs="Consolas"/>
          <w:color w:val="000000" w:themeColor="text1"/>
          <w:szCs w:val="19"/>
          <w:lang w:val="ru-RU" w:eastAsia="ru-RU"/>
        </w:rPr>
      </w:pPr>
      <w:r w:rsidRPr="00075A8E">
        <w:rPr>
          <w:rFonts w:ascii="Courier New" w:eastAsia="Times New Roman" w:hAnsi="Courier New" w:cs="Courier New"/>
          <w:color w:val="000000" w:themeColor="text1"/>
          <w:sz w:val="24"/>
          <w:lang w:val="ru-RU" w:eastAsia="ru-RU"/>
        </w:rPr>
        <w:t>0.2520      0.5120</w:t>
      </w:r>
    </w:p>
    <w:p w:rsidR="00075A8E" w:rsidRPr="00075A8E" w:rsidRDefault="00075A8E" w:rsidP="00986416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</w:p>
    <w:p w:rsidR="0058695E" w:rsidRDefault="00986416" w:rsidP="009674FD">
      <w:pPr>
        <w:spacing w:after="0" w:line="360" w:lineRule="auto"/>
        <w:ind w:left="90" w:firstLine="9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86416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986416" w:rsidRDefault="00986416" w:rsidP="009674FD">
      <w:pPr>
        <w:spacing w:after="0" w:line="360" w:lineRule="auto"/>
        <w:ind w:left="90" w:firstLine="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Ознайомились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поняттями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дуального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75A8E" w:rsidRPr="00986416" w:rsidRDefault="00075A8E" w:rsidP="009674FD">
      <w:pPr>
        <w:spacing w:after="0" w:line="360" w:lineRule="auto"/>
        <w:ind w:left="90" w:firstLine="9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75A8E" w:rsidRPr="00986416" w:rsidSect="00F54C63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1EA5"/>
    <w:multiLevelType w:val="multilevel"/>
    <w:tmpl w:val="83A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E0529"/>
    <w:multiLevelType w:val="multilevel"/>
    <w:tmpl w:val="583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4601FF"/>
    <w:multiLevelType w:val="hybridMultilevel"/>
    <w:tmpl w:val="6CEE47B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90B263D"/>
    <w:multiLevelType w:val="hybridMultilevel"/>
    <w:tmpl w:val="32728CF8"/>
    <w:lvl w:ilvl="0" w:tplc="E24899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DA5654B"/>
    <w:multiLevelType w:val="multilevel"/>
    <w:tmpl w:val="5BF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661F1D"/>
    <w:rsid w:val="00037D0B"/>
    <w:rsid w:val="00075A8E"/>
    <w:rsid w:val="00105656"/>
    <w:rsid w:val="001674C0"/>
    <w:rsid w:val="00205740"/>
    <w:rsid w:val="00223223"/>
    <w:rsid w:val="002249BE"/>
    <w:rsid w:val="0029712A"/>
    <w:rsid w:val="002E6E05"/>
    <w:rsid w:val="00414F90"/>
    <w:rsid w:val="0043709D"/>
    <w:rsid w:val="00440A1D"/>
    <w:rsid w:val="005223B1"/>
    <w:rsid w:val="00535BD9"/>
    <w:rsid w:val="005556E3"/>
    <w:rsid w:val="0058695E"/>
    <w:rsid w:val="00651E7F"/>
    <w:rsid w:val="00661F1D"/>
    <w:rsid w:val="00681403"/>
    <w:rsid w:val="00734F48"/>
    <w:rsid w:val="00804507"/>
    <w:rsid w:val="00831DE5"/>
    <w:rsid w:val="008649BB"/>
    <w:rsid w:val="008830B4"/>
    <w:rsid w:val="008C798A"/>
    <w:rsid w:val="008E40C7"/>
    <w:rsid w:val="009674FD"/>
    <w:rsid w:val="00986416"/>
    <w:rsid w:val="009E2650"/>
    <w:rsid w:val="00A74FAC"/>
    <w:rsid w:val="00B43A36"/>
    <w:rsid w:val="00CB1F9F"/>
    <w:rsid w:val="00CC3E99"/>
    <w:rsid w:val="00D137F7"/>
    <w:rsid w:val="00D2165D"/>
    <w:rsid w:val="00F345DE"/>
    <w:rsid w:val="00F5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paragraph" w:styleId="3">
    <w:name w:val="heading 3"/>
    <w:basedOn w:val="a"/>
    <w:link w:val="30"/>
    <w:uiPriority w:val="9"/>
    <w:qFormat/>
    <w:rsid w:val="00105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661F1D"/>
  </w:style>
  <w:style w:type="paragraph" w:styleId="a3">
    <w:name w:val="Balloon Text"/>
    <w:basedOn w:val="a"/>
    <w:link w:val="a4"/>
    <w:uiPriority w:val="99"/>
    <w:semiHidden/>
    <w:unhideWhenUsed/>
    <w:rsid w:val="0066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F1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14F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4F90"/>
  </w:style>
  <w:style w:type="character" w:styleId="a6">
    <w:name w:val="Strong"/>
    <w:basedOn w:val="a0"/>
    <w:uiPriority w:val="22"/>
    <w:qFormat/>
    <w:rsid w:val="00414F90"/>
    <w:rPr>
      <w:b/>
      <w:bCs/>
    </w:rPr>
  </w:style>
  <w:style w:type="paragraph" w:styleId="a7">
    <w:name w:val="Normal (Web)"/>
    <w:basedOn w:val="a"/>
    <w:uiPriority w:val="99"/>
    <w:semiHidden/>
    <w:unhideWhenUsed/>
    <w:rsid w:val="0041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0565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8">
    <w:name w:val="List Paragraph"/>
    <w:basedOn w:val="a"/>
    <w:uiPriority w:val="34"/>
    <w:qFormat/>
    <w:rsid w:val="00205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6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41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864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maria Andrusiv</cp:lastModifiedBy>
  <cp:revision>13</cp:revision>
  <dcterms:created xsi:type="dcterms:W3CDTF">2015-05-16T21:23:00Z</dcterms:created>
  <dcterms:modified xsi:type="dcterms:W3CDTF">2016-05-18T21:50:00Z</dcterms:modified>
</cp:coreProperties>
</file>