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E3A70" w14:textId="5662BE05" w:rsidR="008B7F63" w:rsidRPr="00996D38" w:rsidRDefault="00B2312E" w:rsidP="00F53F2C">
      <w:pPr>
        <w:pStyle w:val="Ttulo"/>
        <w:jc w:val="both"/>
        <w:rPr>
          <w:b/>
          <w:bCs/>
        </w:rPr>
      </w:pPr>
      <w:r>
        <w:rPr>
          <w:b/>
          <w:bCs/>
        </w:rPr>
        <w:t>Proceso de Aprendizaje</w:t>
      </w:r>
      <w:r w:rsidR="00FE0FB4">
        <w:rPr>
          <w:b/>
          <w:bCs/>
        </w:rPr>
        <w:t xml:space="preserve"> </w:t>
      </w:r>
      <w:r>
        <w:rPr>
          <w:b/>
          <w:bCs/>
        </w:rPr>
        <w:t>– AVANCE</w:t>
      </w:r>
      <w:r w:rsidR="002D25F7" w:rsidRPr="00996D38">
        <w:rPr>
          <w:b/>
          <w:bCs/>
        </w:rPr>
        <w:t xml:space="preserve"> 0</w:t>
      </w:r>
      <w:r w:rsidR="00BA1F66">
        <w:rPr>
          <w:b/>
          <w:bCs/>
        </w:rPr>
        <w:t>4</w:t>
      </w:r>
    </w:p>
    <w:p w14:paraId="7C8398B1" w14:textId="77777777" w:rsidR="00D61032" w:rsidRDefault="00D61032" w:rsidP="00F53F2C">
      <w:pPr>
        <w:pStyle w:val="Ttulo2"/>
        <w:jc w:val="both"/>
      </w:pPr>
    </w:p>
    <w:p w14:paraId="2AE1ADBE" w14:textId="77777777" w:rsidR="00073E66" w:rsidRDefault="00073E66" w:rsidP="00F53F2C">
      <w:pPr>
        <w:pStyle w:val="ISIL2024"/>
        <w:jc w:val="both"/>
      </w:pPr>
    </w:p>
    <w:p w14:paraId="6816528B" w14:textId="77777777" w:rsidR="00073E66" w:rsidRDefault="00073E66" w:rsidP="00F53F2C">
      <w:pPr>
        <w:pStyle w:val="ISIL2024"/>
        <w:jc w:val="both"/>
      </w:pPr>
    </w:p>
    <w:p w14:paraId="0B33F412" w14:textId="5838D63F" w:rsidR="00AC306E" w:rsidRPr="00073E66" w:rsidRDefault="00D61032" w:rsidP="00F53F2C">
      <w:pPr>
        <w:pStyle w:val="ISIL2024"/>
        <w:jc w:val="both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CURSO</w:t>
      </w:r>
    </w:p>
    <w:p w14:paraId="0D8F218E" w14:textId="15A3DD4D" w:rsidR="00D61032" w:rsidRDefault="00BA1F66" w:rsidP="00F53F2C">
      <w:pPr>
        <w:pStyle w:val="ISIL2024"/>
        <w:ind w:firstLine="708"/>
        <w:jc w:val="both"/>
      </w:pPr>
      <w:r>
        <w:t>DESARROLLO DE APLICACIONES EMPRESARIALES 1</w:t>
      </w:r>
    </w:p>
    <w:p w14:paraId="5BDDA303" w14:textId="77777777" w:rsidR="00073E66" w:rsidRDefault="00073E66" w:rsidP="00F53F2C">
      <w:pPr>
        <w:pStyle w:val="ISIL2024"/>
        <w:ind w:left="720"/>
        <w:jc w:val="both"/>
      </w:pPr>
    </w:p>
    <w:p w14:paraId="18A1B60F" w14:textId="390C0EB8" w:rsidR="00AC306E" w:rsidRPr="00073E66" w:rsidRDefault="00D61032" w:rsidP="00F53F2C">
      <w:pPr>
        <w:pStyle w:val="ISIL2024"/>
        <w:jc w:val="both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PERIODO</w:t>
      </w:r>
    </w:p>
    <w:p w14:paraId="7369D855" w14:textId="12057DF1" w:rsidR="00D61032" w:rsidRDefault="00AC306E" w:rsidP="00F53F2C">
      <w:pPr>
        <w:pStyle w:val="ISIL2024"/>
        <w:ind w:firstLine="708"/>
        <w:jc w:val="both"/>
      </w:pPr>
      <w:r>
        <w:t>202</w:t>
      </w:r>
      <w:r w:rsidR="00FE0FB4">
        <w:t>5</w:t>
      </w:r>
      <w:r>
        <w:t>-0</w:t>
      </w:r>
      <w:r w:rsidR="00FE0FB4">
        <w:t>1</w:t>
      </w:r>
    </w:p>
    <w:p w14:paraId="48B746FA" w14:textId="77777777" w:rsidR="00073E66" w:rsidRDefault="00073E66" w:rsidP="00F53F2C">
      <w:pPr>
        <w:pStyle w:val="ISIL2024"/>
        <w:ind w:left="720"/>
        <w:jc w:val="both"/>
      </w:pPr>
    </w:p>
    <w:p w14:paraId="2C925DC1" w14:textId="2F06F5AF" w:rsidR="00AC306E" w:rsidRPr="00073E66" w:rsidRDefault="00D61032" w:rsidP="00F53F2C">
      <w:pPr>
        <w:pStyle w:val="ISIL2024"/>
        <w:jc w:val="both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NRC</w:t>
      </w:r>
    </w:p>
    <w:p w14:paraId="2EA8A836" w14:textId="43E76118" w:rsidR="00D61032" w:rsidRDefault="00BA1F66" w:rsidP="00F53F2C">
      <w:pPr>
        <w:pStyle w:val="ISIL2024"/>
        <w:ind w:left="720"/>
        <w:jc w:val="both"/>
      </w:pPr>
      <w:r>
        <w:t>1571</w:t>
      </w:r>
    </w:p>
    <w:p w14:paraId="14403250" w14:textId="77777777" w:rsidR="00073E66" w:rsidRDefault="00073E66" w:rsidP="00F53F2C">
      <w:pPr>
        <w:pStyle w:val="ISIL2024"/>
        <w:ind w:left="720"/>
        <w:jc w:val="both"/>
      </w:pPr>
    </w:p>
    <w:p w14:paraId="25B7A411" w14:textId="6E7C3B97" w:rsidR="00AC306E" w:rsidRPr="00073E66" w:rsidRDefault="00D61032" w:rsidP="00F53F2C">
      <w:pPr>
        <w:pStyle w:val="ISIL2024"/>
        <w:jc w:val="both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PROFESOR</w:t>
      </w:r>
    </w:p>
    <w:p w14:paraId="3690718C" w14:textId="53560635" w:rsidR="00073E66" w:rsidRDefault="00BA1F66" w:rsidP="00F53F2C">
      <w:pPr>
        <w:pStyle w:val="ISIL2024"/>
        <w:numPr>
          <w:ilvl w:val="0"/>
          <w:numId w:val="3"/>
        </w:numPr>
        <w:jc w:val="both"/>
      </w:pPr>
      <w:r>
        <w:t>QUIROZ CABANILLAS FERNANDO JACOBO</w:t>
      </w:r>
    </w:p>
    <w:p w14:paraId="084D8BA3" w14:textId="77777777" w:rsidR="00FE0FB4" w:rsidRDefault="00FE0FB4" w:rsidP="00F53F2C">
      <w:pPr>
        <w:pStyle w:val="ISIL2024"/>
        <w:ind w:left="1080"/>
        <w:jc w:val="both"/>
      </w:pPr>
    </w:p>
    <w:p w14:paraId="00170577" w14:textId="1DCD77DE" w:rsidR="00D61032" w:rsidRPr="00073E66" w:rsidRDefault="00D61032" w:rsidP="00F53F2C">
      <w:pPr>
        <w:pStyle w:val="ISIL2024"/>
        <w:jc w:val="both"/>
        <w:rPr>
          <w:color w:val="2F5496" w:themeColor="accent1" w:themeShade="BF"/>
          <w:sz w:val="32"/>
          <w:szCs w:val="28"/>
        </w:rPr>
      </w:pPr>
      <w:r w:rsidRPr="00DA1AD4">
        <w:rPr>
          <w:color w:val="2F5496" w:themeColor="accent1" w:themeShade="BF"/>
          <w:sz w:val="32"/>
          <w:szCs w:val="28"/>
        </w:rPr>
        <w:t>INTEGRANTES</w:t>
      </w:r>
    </w:p>
    <w:tbl>
      <w:tblPr>
        <w:tblStyle w:val="Tablaconcuadrcula"/>
        <w:tblW w:w="0" w:type="auto"/>
        <w:tblInd w:w="-5" w:type="dxa"/>
        <w:tblLook w:val="0620" w:firstRow="1" w:lastRow="0" w:firstColumn="0" w:lastColumn="0" w:noHBand="1" w:noVBand="1"/>
      </w:tblPr>
      <w:tblGrid>
        <w:gridCol w:w="4678"/>
        <w:gridCol w:w="3827"/>
      </w:tblGrid>
      <w:tr w:rsidR="00D61032" w14:paraId="4336BB01" w14:textId="77777777" w:rsidTr="00BA1F66">
        <w:trPr>
          <w:trHeight w:val="856"/>
        </w:trPr>
        <w:tc>
          <w:tcPr>
            <w:tcW w:w="4678" w:type="dxa"/>
          </w:tcPr>
          <w:p w14:paraId="35AC07C6" w14:textId="77777777" w:rsidR="00D61032" w:rsidRPr="00C44D11" w:rsidRDefault="00D61032" w:rsidP="00F53F2C">
            <w:pPr>
              <w:pStyle w:val="ISIL2024"/>
              <w:jc w:val="both"/>
              <w:rPr>
                <w:b/>
                <w:bCs/>
              </w:rPr>
            </w:pPr>
          </w:p>
          <w:p w14:paraId="6B72BE73" w14:textId="6C70925E" w:rsidR="00D61032" w:rsidRPr="002D25F7" w:rsidRDefault="00D61032" w:rsidP="00F53F2C">
            <w:pPr>
              <w:pStyle w:val="ISIL2024"/>
              <w:jc w:val="both"/>
            </w:pPr>
            <w:r w:rsidRPr="002D25F7">
              <w:t>APELLIDOS Y NOMBRES</w:t>
            </w:r>
          </w:p>
        </w:tc>
        <w:tc>
          <w:tcPr>
            <w:tcW w:w="3827" w:type="dxa"/>
          </w:tcPr>
          <w:p w14:paraId="4BA1B773" w14:textId="77777777" w:rsidR="00D61032" w:rsidRPr="00C44D11" w:rsidRDefault="00D61032" w:rsidP="00F53F2C">
            <w:pPr>
              <w:pStyle w:val="ISIL2024"/>
              <w:jc w:val="both"/>
              <w:rPr>
                <w:b/>
                <w:bCs/>
              </w:rPr>
            </w:pPr>
          </w:p>
          <w:p w14:paraId="2C0126B5" w14:textId="3873C036" w:rsidR="00D61032" w:rsidRPr="002D25F7" w:rsidRDefault="00D61032" w:rsidP="00F53F2C">
            <w:pPr>
              <w:pStyle w:val="ISIL2024"/>
              <w:jc w:val="both"/>
            </w:pPr>
            <w:r w:rsidRPr="002D25F7">
              <w:t>CORREO ELECTRONICO</w:t>
            </w:r>
          </w:p>
        </w:tc>
      </w:tr>
      <w:tr w:rsidR="00D61032" w14:paraId="6A613F80" w14:textId="77777777" w:rsidTr="00BA1F66">
        <w:trPr>
          <w:trHeight w:val="841"/>
        </w:trPr>
        <w:tc>
          <w:tcPr>
            <w:tcW w:w="4678" w:type="dxa"/>
          </w:tcPr>
          <w:p w14:paraId="3D1859FE" w14:textId="77777777" w:rsidR="00D61032" w:rsidRDefault="00D61032" w:rsidP="00F53F2C">
            <w:pPr>
              <w:pStyle w:val="ISIL2024"/>
              <w:jc w:val="both"/>
            </w:pPr>
          </w:p>
          <w:p w14:paraId="25B0F99F" w14:textId="65DD80C1" w:rsidR="00D61032" w:rsidRPr="00D61032" w:rsidRDefault="00D61032" w:rsidP="00F53F2C">
            <w:pPr>
              <w:pStyle w:val="ISIL2024"/>
              <w:jc w:val="both"/>
            </w:pPr>
            <w:r>
              <w:t xml:space="preserve">Pinedo </w:t>
            </w:r>
            <w:r w:rsidR="00C44D11">
              <w:t>Gutiérrez</w:t>
            </w:r>
            <w:r>
              <w:t xml:space="preserve"> Christopher David</w:t>
            </w:r>
          </w:p>
        </w:tc>
        <w:tc>
          <w:tcPr>
            <w:tcW w:w="3827" w:type="dxa"/>
          </w:tcPr>
          <w:p w14:paraId="24EDE1FC" w14:textId="77777777" w:rsidR="00D61032" w:rsidRDefault="00D61032" w:rsidP="00F53F2C">
            <w:pPr>
              <w:pStyle w:val="ISIL2024"/>
              <w:jc w:val="both"/>
            </w:pPr>
          </w:p>
          <w:p w14:paraId="1164FD97" w14:textId="38A9732E" w:rsidR="00D61032" w:rsidRPr="00D61032" w:rsidRDefault="00D61032" w:rsidP="00F53F2C">
            <w:pPr>
              <w:pStyle w:val="ISIL2024"/>
              <w:jc w:val="both"/>
            </w:pPr>
            <w:r>
              <w:t>72182243@mail.isil.pe</w:t>
            </w:r>
          </w:p>
        </w:tc>
      </w:tr>
      <w:tr w:rsidR="00FE0FB4" w14:paraId="767418AF" w14:textId="77777777" w:rsidTr="00BA1F66">
        <w:trPr>
          <w:trHeight w:val="841"/>
        </w:trPr>
        <w:tc>
          <w:tcPr>
            <w:tcW w:w="4678" w:type="dxa"/>
          </w:tcPr>
          <w:p w14:paraId="195A344A" w14:textId="77777777" w:rsidR="00BA1F66" w:rsidRDefault="00BA1F66" w:rsidP="00F53F2C">
            <w:pPr>
              <w:pStyle w:val="ISIL2024"/>
              <w:jc w:val="both"/>
            </w:pPr>
          </w:p>
          <w:p w14:paraId="7AC2C7B0" w14:textId="1F18E6C7" w:rsidR="00FE0FB4" w:rsidRDefault="00BA1F66" w:rsidP="00F53F2C">
            <w:pPr>
              <w:pStyle w:val="ISIL2024"/>
              <w:jc w:val="both"/>
            </w:pPr>
            <w:proofErr w:type="spellStart"/>
            <w:r>
              <w:t>M</w:t>
            </w:r>
            <w:r w:rsidRPr="00BA1F66">
              <w:t>aria</w:t>
            </w:r>
            <w:proofErr w:type="spellEnd"/>
            <w:r w:rsidRPr="00BA1F66">
              <w:t xml:space="preserve"> Belen </w:t>
            </w:r>
            <w:proofErr w:type="spellStart"/>
            <w:r w:rsidRPr="00BA1F66">
              <w:t>Balbin</w:t>
            </w:r>
            <w:proofErr w:type="spellEnd"/>
            <w:r w:rsidRPr="00BA1F66">
              <w:t xml:space="preserve"> Guerrero</w:t>
            </w:r>
          </w:p>
        </w:tc>
        <w:tc>
          <w:tcPr>
            <w:tcW w:w="3827" w:type="dxa"/>
          </w:tcPr>
          <w:p w14:paraId="094ADCB6" w14:textId="77777777" w:rsidR="00FE0FB4" w:rsidRDefault="00FE0FB4" w:rsidP="00F53F2C">
            <w:pPr>
              <w:pStyle w:val="ISIL2024"/>
              <w:jc w:val="both"/>
            </w:pPr>
          </w:p>
          <w:p w14:paraId="1D7396FD" w14:textId="4AE3E199" w:rsidR="00BA1F66" w:rsidRDefault="00BA1F66" w:rsidP="00F53F2C">
            <w:pPr>
              <w:pStyle w:val="ISIL2024"/>
              <w:jc w:val="both"/>
            </w:pPr>
            <w:r>
              <w:t>72493446</w:t>
            </w:r>
            <w:r>
              <w:t>@mail.isil.pe</w:t>
            </w:r>
          </w:p>
        </w:tc>
      </w:tr>
      <w:tr w:rsidR="00FE0FB4" w14:paraId="1BBA94FA" w14:textId="77777777" w:rsidTr="00BA1F66">
        <w:trPr>
          <w:trHeight w:val="841"/>
        </w:trPr>
        <w:tc>
          <w:tcPr>
            <w:tcW w:w="4678" w:type="dxa"/>
          </w:tcPr>
          <w:p w14:paraId="4A810819" w14:textId="77777777" w:rsidR="00FE0FB4" w:rsidRDefault="00FE0FB4" w:rsidP="00F53F2C">
            <w:pPr>
              <w:pStyle w:val="ISIL2024"/>
              <w:jc w:val="both"/>
            </w:pPr>
          </w:p>
          <w:p w14:paraId="5EE3FB4A" w14:textId="0A884A59" w:rsidR="00BA1F66" w:rsidRDefault="00BA1F66" w:rsidP="00F53F2C">
            <w:pPr>
              <w:pStyle w:val="ISIL2024"/>
              <w:jc w:val="both"/>
            </w:pPr>
            <w:r>
              <w:t>M</w:t>
            </w:r>
            <w:r>
              <w:t>aira Giuliana Gonzales Malpartida</w:t>
            </w:r>
          </w:p>
        </w:tc>
        <w:tc>
          <w:tcPr>
            <w:tcW w:w="3827" w:type="dxa"/>
          </w:tcPr>
          <w:p w14:paraId="3166C11F" w14:textId="77777777" w:rsidR="00FE0FB4" w:rsidRDefault="00FE0FB4" w:rsidP="00F53F2C">
            <w:pPr>
              <w:pStyle w:val="ISIL2024"/>
              <w:jc w:val="both"/>
            </w:pPr>
          </w:p>
          <w:p w14:paraId="6B2C40B0" w14:textId="6B350260" w:rsidR="00BA1F66" w:rsidRDefault="00BA1F66" w:rsidP="00F53F2C">
            <w:pPr>
              <w:pStyle w:val="ISIL2024"/>
              <w:jc w:val="both"/>
            </w:pPr>
            <w:r>
              <w:t>72905947</w:t>
            </w:r>
            <w:r>
              <w:t>@mail.isil.pe</w:t>
            </w:r>
          </w:p>
        </w:tc>
      </w:tr>
      <w:tr w:rsidR="00FE0FB4" w14:paraId="7CF16402" w14:textId="77777777" w:rsidTr="00BA1F66">
        <w:trPr>
          <w:trHeight w:val="841"/>
        </w:trPr>
        <w:tc>
          <w:tcPr>
            <w:tcW w:w="4678" w:type="dxa"/>
          </w:tcPr>
          <w:p w14:paraId="6A929642" w14:textId="77777777" w:rsidR="00FE0FB4" w:rsidRDefault="00FE0FB4" w:rsidP="00F53F2C">
            <w:pPr>
              <w:pStyle w:val="ISIL2024"/>
              <w:jc w:val="both"/>
            </w:pPr>
          </w:p>
          <w:p w14:paraId="4CBCA1DF" w14:textId="65CB06A2" w:rsidR="00BA1F66" w:rsidRDefault="00BA1F66" w:rsidP="00BA1F66">
            <w:pPr>
              <w:pStyle w:val="ISIL2024"/>
            </w:pPr>
            <w:r>
              <w:t>P</w:t>
            </w:r>
            <w:r>
              <w:t xml:space="preserve">iero </w:t>
            </w:r>
            <w:proofErr w:type="spellStart"/>
            <w:r>
              <w:t>Andre</w:t>
            </w:r>
            <w:proofErr w:type="spellEnd"/>
            <w:r>
              <w:t xml:space="preserve"> Martin </w:t>
            </w:r>
            <w:proofErr w:type="spellStart"/>
            <w:r>
              <w:t>Rodriguez</w:t>
            </w:r>
            <w:proofErr w:type="spellEnd"/>
            <w:r>
              <w:t xml:space="preserve"> </w:t>
            </w:r>
            <w:proofErr w:type="spellStart"/>
            <w:r>
              <w:t>Velasquez</w:t>
            </w:r>
            <w:proofErr w:type="spellEnd"/>
          </w:p>
        </w:tc>
        <w:tc>
          <w:tcPr>
            <w:tcW w:w="3827" w:type="dxa"/>
          </w:tcPr>
          <w:p w14:paraId="4E71E09B" w14:textId="77777777" w:rsidR="00FE0FB4" w:rsidRDefault="00FE0FB4" w:rsidP="00F53F2C">
            <w:pPr>
              <w:pStyle w:val="ISIL2024"/>
              <w:jc w:val="both"/>
            </w:pPr>
          </w:p>
          <w:p w14:paraId="7B9ACE83" w14:textId="40237F45" w:rsidR="00BA1F66" w:rsidRDefault="00BA1F66" w:rsidP="00F53F2C">
            <w:pPr>
              <w:pStyle w:val="ISIL2024"/>
              <w:jc w:val="both"/>
            </w:pPr>
            <w:r>
              <w:t>75124513</w:t>
            </w:r>
            <w:r>
              <w:t>@mail.isil.pe</w:t>
            </w:r>
          </w:p>
        </w:tc>
      </w:tr>
      <w:tr w:rsidR="00FE0FB4" w14:paraId="34531836" w14:textId="77777777" w:rsidTr="00BA1F66">
        <w:trPr>
          <w:trHeight w:val="841"/>
        </w:trPr>
        <w:tc>
          <w:tcPr>
            <w:tcW w:w="4678" w:type="dxa"/>
          </w:tcPr>
          <w:p w14:paraId="006D686F" w14:textId="77777777" w:rsidR="00FE0FB4" w:rsidRDefault="00FE0FB4" w:rsidP="00F53F2C">
            <w:pPr>
              <w:pStyle w:val="ISIL2024"/>
              <w:jc w:val="both"/>
            </w:pPr>
          </w:p>
          <w:p w14:paraId="3462BECC" w14:textId="695478B7" w:rsidR="00BA1F66" w:rsidRDefault="00BA1F66" w:rsidP="00F53F2C">
            <w:pPr>
              <w:pStyle w:val="ISIL2024"/>
              <w:jc w:val="both"/>
            </w:pPr>
            <w:r w:rsidRPr="00BA1F66">
              <w:t xml:space="preserve">Ruth Noelia </w:t>
            </w:r>
            <w:proofErr w:type="spellStart"/>
            <w:r w:rsidRPr="00BA1F66">
              <w:t>Huarhuache</w:t>
            </w:r>
            <w:proofErr w:type="spellEnd"/>
            <w:r w:rsidRPr="00BA1F66">
              <w:t xml:space="preserve"> Sánchez</w:t>
            </w:r>
          </w:p>
        </w:tc>
        <w:tc>
          <w:tcPr>
            <w:tcW w:w="3827" w:type="dxa"/>
          </w:tcPr>
          <w:p w14:paraId="3307EEDB" w14:textId="77777777" w:rsidR="00FE0FB4" w:rsidRDefault="00FE0FB4" w:rsidP="00F53F2C">
            <w:pPr>
              <w:pStyle w:val="ISIL2024"/>
              <w:jc w:val="both"/>
            </w:pPr>
          </w:p>
          <w:p w14:paraId="4B3E691B" w14:textId="010711B1" w:rsidR="00BA1F66" w:rsidRDefault="00BA1F66" w:rsidP="00F53F2C">
            <w:pPr>
              <w:pStyle w:val="ISIL2024"/>
              <w:jc w:val="both"/>
            </w:pPr>
            <w:r>
              <w:t>75406785</w:t>
            </w:r>
            <w:r>
              <w:t>@mail.isil.pe</w:t>
            </w:r>
          </w:p>
        </w:tc>
      </w:tr>
    </w:tbl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88824453"/>
        <w:docPartObj>
          <w:docPartGallery w:val="Table of Contents"/>
          <w:docPartUnique/>
        </w:docPartObj>
      </w:sdtPr>
      <w:sdtEndPr>
        <w:rPr>
          <w:rFonts w:ascii="Arial" w:hAnsi="Arial"/>
          <w:b/>
          <w:bCs/>
          <w:sz w:val="24"/>
        </w:rPr>
      </w:sdtEndPr>
      <w:sdtContent>
        <w:p w14:paraId="186C2526" w14:textId="5682DD18" w:rsidR="00C44D11" w:rsidRDefault="00C44D11" w:rsidP="00F53F2C">
          <w:pPr>
            <w:pStyle w:val="TtuloTDC"/>
            <w:jc w:val="both"/>
          </w:pPr>
          <w:r>
            <w:t>Contenido</w:t>
          </w:r>
        </w:p>
        <w:p w14:paraId="72038701" w14:textId="77777777" w:rsidR="00DA1AD4" w:rsidRPr="00DA1AD4" w:rsidRDefault="00DA1AD4" w:rsidP="00F53F2C">
          <w:pPr>
            <w:jc w:val="both"/>
            <w:rPr>
              <w:lang w:eastAsia="es-ES"/>
            </w:rPr>
          </w:pPr>
        </w:p>
        <w:p w14:paraId="5C5C53F7" w14:textId="78D81237" w:rsidR="00D11D40" w:rsidRDefault="00C44D11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547379" w:history="1">
            <w:r w:rsidR="00D11D40" w:rsidRPr="00D13187">
              <w:rPr>
                <w:rStyle w:val="Hipervnculo"/>
                <w:noProof/>
              </w:rPr>
              <w:t>1. Instrucciones</w:t>
            </w:r>
            <w:r w:rsidR="00D11D40">
              <w:rPr>
                <w:noProof/>
                <w:webHidden/>
              </w:rPr>
              <w:tab/>
            </w:r>
            <w:r w:rsidR="00D11D40">
              <w:rPr>
                <w:noProof/>
                <w:webHidden/>
              </w:rPr>
              <w:fldChar w:fldCharType="begin"/>
            </w:r>
            <w:r w:rsidR="00D11D40">
              <w:rPr>
                <w:noProof/>
                <w:webHidden/>
              </w:rPr>
              <w:instrText xml:space="preserve"> PAGEREF _Toc202547379 \h </w:instrText>
            </w:r>
            <w:r w:rsidR="00D11D40">
              <w:rPr>
                <w:noProof/>
                <w:webHidden/>
              </w:rPr>
            </w:r>
            <w:r w:rsidR="00D11D40"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2</w:t>
            </w:r>
            <w:r w:rsidR="00D11D40">
              <w:rPr>
                <w:noProof/>
                <w:webHidden/>
              </w:rPr>
              <w:fldChar w:fldCharType="end"/>
            </w:r>
          </w:hyperlink>
        </w:p>
        <w:p w14:paraId="5D0E1BDF" w14:textId="2E37C06E" w:rsidR="00D11D40" w:rsidRDefault="00D11D4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0" w:history="1">
            <w:r w:rsidRPr="00D13187">
              <w:rPr>
                <w:rStyle w:val="Hipervnculo"/>
                <w:noProof/>
              </w:rPr>
              <w:t>2.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01E7F" w14:textId="7ED80F18" w:rsidR="00D11D40" w:rsidRDefault="00D11D40">
          <w:pPr>
            <w:pStyle w:val="TD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1" w:history="1">
            <w:r w:rsidRPr="00D13187">
              <w:rPr>
                <w:rStyle w:val="Hipervnculo"/>
                <w:noProof/>
              </w:rPr>
              <w:t>2.1. Análisis y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E9180" w14:textId="31A3B850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2" w:history="1">
            <w:r w:rsidRPr="00D13187">
              <w:rPr>
                <w:rStyle w:val="Hipervnculo"/>
                <w:noProof/>
              </w:rPr>
              <w:t>2.1.1. Modelo entidad-relación: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0D184" w14:textId="3F8871B1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3" w:history="1">
            <w:r w:rsidRPr="00D13187">
              <w:rPr>
                <w:rStyle w:val="Hipervnculo"/>
                <w:noProof/>
              </w:rPr>
              <w:t>2.1.2. Ampliación de patrón MVC: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27744" w14:textId="3B0028D7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4" w:history="1">
            <w:r w:rsidRPr="00D13187">
              <w:rPr>
                <w:rStyle w:val="Hipervnculo"/>
                <w:noProof/>
              </w:rPr>
              <w:t>2.1.3. Flujo de registro de karateca: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63C06" w14:textId="72C0B5F7" w:rsidR="00D11D40" w:rsidRDefault="00D11D40">
          <w:pPr>
            <w:pStyle w:val="TD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5" w:history="1">
            <w:r w:rsidRPr="00D13187">
              <w:rPr>
                <w:rStyle w:val="Hipervnculo"/>
                <w:noProof/>
              </w:rPr>
              <w:t>2.2. Desarrollo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9A798" w14:textId="4F86BB8F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6" w:history="1">
            <w:r w:rsidRPr="00D13187">
              <w:rPr>
                <w:rStyle w:val="Hipervnculo"/>
                <w:noProof/>
              </w:rPr>
              <w:t>2.2.1. Registro de academias con validación de RUC: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F3DF9" w14:textId="7A629C2A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7" w:history="1">
            <w:r w:rsidRPr="00D13187">
              <w:rPr>
                <w:rStyle w:val="Hipervnculo"/>
                <w:noProof/>
              </w:rPr>
              <w:t>2.2.2. Registro de karatecas con combo de academias y validación: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94570" w14:textId="1645C257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8" w:history="1">
            <w:r w:rsidRPr="00D13187">
              <w:rPr>
                <w:rStyle w:val="Hipervnculo"/>
                <w:noProof/>
              </w:rPr>
              <w:t>2.2.3. Generación de llaves del torneo: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9434" w14:textId="04CF6041" w:rsidR="00D11D40" w:rsidRDefault="00D11D40">
          <w:pPr>
            <w:pStyle w:val="TDC2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89" w:history="1">
            <w:r w:rsidRPr="00D13187">
              <w:rPr>
                <w:rStyle w:val="Hipervnculo"/>
                <w:noProof/>
              </w:rPr>
              <w:t>2.3. Pruebas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89C7" w14:textId="4A13F57B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90" w:history="1">
            <w:r w:rsidRPr="00D13187">
              <w:rPr>
                <w:rStyle w:val="Hipervnculo"/>
                <w:noProof/>
              </w:rPr>
              <w:t>2.3.1. Registrar de academias: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D4693" w14:textId="4B58843D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91" w:history="1">
            <w:r w:rsidRPr="00D13187">
              <w:rPr>
                <w:rStyle w:val="Hipervnculo"/>
                <w:noProof/>
              </w:rPr>
              <w:t>2.3.2. Registrar karatecas: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407B" w14:textId="342A763E" w:rsidR="00D11D40" w:rsidRDefault="00D11D40">
          <w:pPr>
            <w:pStyle w:val="TDC3"/>
            <w:tabs>
              <w:tab w:val="right" w:leader="dot" w:pos="8777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202547392" w:history="1">
            <w:r w:rsidRPr="00D13187">
              <w:rPr>
                <w:rStyle w:val="Hipervnculo"/>
                <w:noProof/>
              </w:rPr>
              <w:t>2.3.3. Generar llaves: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_Toc202547392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87E1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3EF0B" w14:textId="41DB88AC" w:rsidR="00FE0FB4" w:rsidRDefault="00C44D11" w:rsidP="008D06C9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6EE5C19D" w14:textId="77777777" w:rsidR="00BA1F66" w:rsidRDefault="00BA1F66" w:rsidP="00F53F2C">
      <w:pPr>
        <w:pStyle w:val="Ttulo1"/>
        <w:jc w:val="both"/>
      </w:pPr>
    </w:p>
    <w:p w14:paraId="137D52F6" w14:textId="77777777" w:rsidR="00BA1F66" w:rsidRDefault="00BA1F66" w:rsidP="00BA1F66"/>
    <w:p w14:paraId="5C77745C" w14:textId="77777777" w:rsidR="00BA1F66" w:rsidRDefault="00BA1F66" w:rsidP="00BA1F66"/>
    <w:p w14:paraId="3E2AA999" w14:textId="77777777" w:rsidR="00BA1F66" w:rsidRDefault="00BA1F66" w:rsidP="00BA1F66"/>
    <w:p w14:paraId="2CB8F399" w14:textId="77777777" w:rsidR="00BA1F66" w:rsidRDefault="00BA1F66" w:rsidP="00BA1F66"/>
    <w:p w14:paraId="37FA084F" w14:textId="77777777" w:rsidR="00BA1F66" w:rsidRDefault="00BA1F66" w:rsidP="00BA1F66"/>
    <w:p w14:paraId="20943641" w14:textId="77777777" w:rsidR="00BA1F66" w:rsidRDefault="00BA1F66" w:rsidP="00BA1F66"/>
    <w:p w14:paraId="7B55B224" w14:textId="77777777" w:rsidR="00BA1F66" w:rsidRDefault="00BA1F66" w:rsidP="00BA1F66"/>
    <w:p w14:paraId="2C2C6F1D" w14:textId="77777777" w:rsidR="00D11D40" w:rsidRDefault="00D11D40" w:rsidP="00BA1F66"/>
    <w:p w14:paraId="13CA96AA" w14:textId="77777777" w:rsidR="00BA1F66" w:rsidRDefault="00BA1F66" w:rsidP="00BA1F66"/>
    <w:p w14:paraId="2AF965BC" w14:textId="77777777" w:rsidR="00BA1F66" w:rsidRDefault="00BA1F66" w:rsidP="00BA1F66"/>
    <w:p w14:paraId="01579208" w14:textId="77777777" w:rsidR="00BA1F66" w:rsidRDefault="00BA1F66" w:rsidP="00BA1F66"/>
    <w:p w14:paraId="3A2AEB04" w14:textId="77777777" w:rsidR="00D11D40" w:rsidRDefault="00D11D40" w:rsidP="00BA1F66"/>
    <w:p w14:paraId="010E7187" w14:textId="77777777" w:rsidR="00951CD1" w:rsidRDefault="00951CD1" w:rsidP="00BA1F66"/>
    <w:p w14:paraId="2648CDD4" w14:textId="77777777" w:rsidR="00951CD1" w:rsidRPr="00BA1F66" w:rsidRDefault="00951CD1" w:rsidP="00BA1F66"/>
    <w:p w14:paraId="00CC063A" w14:textId="76847E62" w:rsidR="00BA1F66" w:rsidRDefault="00F42C8D" w:rsidP="00BA1F66">
      <w:pPr>
        <w:pStyle w:val="Ttulo1"/>
        <w:jc w:val="both"/>
      </w:pPr>
      <w:bookmarkStart w:id="0" w:name="_Toc202547379"/>
      <w:r>
        <w:lastRenderedPageBreak/>
        <w:t xml:space="preserve">1. </w:t>
      </w:r>
      <w:r w:rsidR="00BA1F66">
        <w:t>Instrucciones</w:t>
      </w:r>
      <w:bookmarkEnd w:id="0"/>
    </w:p>
    <w:p w14:paraId="1092468F" w14:textId="53F1635F" w:rsidR="00BA1F66" w:rsidRPr="00BA1F66" w:rsidRDefault="00BA1F66" w:rsidP="00BA1F66">
      <w:r w:rsidRPr="00BA1F66">
        <w:drawing>
          <wp:anchor distT="0" distB="0" distL="114300" distR="114300" simplePos="0" relativeHeight="251658240" behindDoc="1" locked="0" layoutInCell="1" allowOverlap="1" wp14:anchorId="7B0AD7CB" wp14:editId="2563A4D4">
            <wp:simplePos x="0" y="0"/>
            <wp:positionH relativeFrom="column">
              <wp:posOffset>-859155</wp:posOffset>
            </wp:positionH>
            <wp:positionV relativeFrom="paragraph">
              <wp:posOffset>144780</wp:posOffset>
            </wp:positionV>
            <wp:extent cx="7080250" cy="8975408"/>
            <wp:effectExtent l="0" t="0" r="635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897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F0E374" w14:textId="77777777" w:rsidR="00BA1F66" w:rsidRDefault="00BA1F66" w:rsidP="00BA1F66"/>
    <w:p w14:paraId="15591F02" w14:textId="77777777" w:rsidR="00BA1F66" w:rsidRPr="00BA1F66" w:rsidRDefault="00BA1F66" w:rsidP="00BA1F66"/>
    <w:p w14:paraId="0105E222" w14:textId="480292F1" w:rsidR="00BA1F66" w:rsidRDefault="00BA1F66" w:rsidP="00BA1F66"/>
    <w:p w14:paraId="451FB7F2" w14:textId="77777777" w:rsidR="00BA1F66" w:rsidRDefault="00BA1F66" w:rsidP="00BA1F66"/>
    <w:p w14:paraId="59FECF4A" w14:textId="77777777" w:rsidR="00BA1F66" w:rsidRDefault="00BA1F66" w:rsidP="00BA1F66"/>
    <w:p w14:paraId="3AEF3FE0" w14:textId="77777777" w:rsidR="00BA1F66" w:rsidRDefault="00BA1F66" w:rsidP="00BA1F66"/>
    <w:p w14:paraId="47B95F72" w14:textId="77777777" w:rsidR="00BA1F66" w:rsidRDefault="00BA1F66" w:rsidP="00BA1F66"/>
    <w:p w14:paraId="7227C468" w14:textId="77777777" w:rsidR="00BA1F66" w:rsidRDefault="00BA1F66" w:rsidP="00BA1F66"/>
    <w:p w14:paraId="672D4D81" w14:textId="77777777" w:rsidR="00BA1F66" w:rsidRDefault="00BA1F66" w:rsidP="00BA1F66"/>
    <w:p w14:paraId="282D46FD" w14:textId="77777777" w:rsidR="00BA1F66" w:rsidRDefault="00BA1F66" w:rsidP="00BA1F66"/>
    <w:p w14:paraId="55135EF7" w14:textId="77777777" w:rsidR="00BA1F66" w:rsidRDefault="00BA1F66" w:rsidP="00BA1F66"/>
    <w:p w14:paraId="1E69610C" w14:textId="77777777" w:rsidR="00BA1F66" w:rsidRDefault="00BA1F66" w:rsidP="00BA1F66"/>
    <w:p w14:paraId="27315B0A" w14:textId="77777777" w:rsidR="00BA1F66" w:rsidRDefault="00BA1F66" w:rsidP="00BA1F66"/>
    <w:p w14:paraId="2880FDE7" w14:textId="77777777" w:rsidR="00BA1F66" w:rsidRDefault="00BA1F66" w:rsidP="00BA1F66"/>
    <w:p w14:paraId="4EFFC83B" w14:textId="77777777" w:rsidR="00BA1F66" w:rsidRDefault="00BA1F66" w:rsidP="00BA1F66"/>
    <w:p w14:paraId="3F8126B0" w14:textId="77777777" w:rsidR="00BA1F66" w:rsidRDefault="00BA1F66" w:rsidP="00BA1F66"/>
    <w:p w14:paraId="5B1E65E9" w14:textId="77777777" w:rsidR="00BA1F66" w:rsidRDefault="00BA1F66" w:rsidP="00BA1F66"/>
    <w:p w14:paraId="6BB1C8AE" w14:textId="77777777" w:rsidR="00BA1F66" w:rsidRDefault="00BA1F66" w:rsidP="00BA1F66"/>
    <w:p w14:paraId="47CF97C3" w14:textId="77777777" w:rsidR="00BA1F66" w:rsidRDefault="00BA1F66" w:rsidP="00BA1F66"/>
    <w:p w14:paraId="0454EC3E" w14:textId="77777777" w:rsidR="00BA1F66" w:rsidRDefault="00BA1F66" w:rsidP="00BA1F66"/>
    <w:p w14:paraId="6226207C" w14:textId="77777777" w:rsidR="00BA1F66" w:rsidRDefault="00BA1F66" w:rsidP="00BA1F66"/>
    <w:p w14:paraId="3690DFB9" w14:textId="77777777" w:rsidR="00BA1F66" w:rsidRDefault="00BA1F66" w:rsidP="00BA1F66"/>
    <w:p w14:paraId="2A28B13E" w14:textId="77777777" w:rsidR="00BA1F66" w:rsidRDefault="00BA1F66" w:rsidP="00BA1F66"/>
    <w:p w14:paraId="6CDEE852" w14:textId="77777777" w:rsidR="00BA1F66" w:rsidRDefault="00BA1F66" w:rsidP="00BA1F66"/>
    <w:p w14:paraId="558231AE" w14:textId="77777777" w:rsidR="00BA1F66" w:rsidRDefault="00BA1F66" w:rsidP="00BA1F66"/>
    <w:p w14:paraId="0F89F91D" w14:textId="77777777" w:rsidR="00BA1F66" w:rsidRDefault="00BA1F66" w:rsidP="00BA1F66"/>
    <w:p w14:paraId="509A5177" w14:textId="77777777" w:rsidR="00BA1F66" w:rsidRDefault="00BA1F66" w:rsidP="00BA1F66"/>
    <w:p w14:paraId="2152DF22" w14:textId="77777777" w:rsidR="00BA1F66" w:rsidRDefault="00BA1F66" w:rsidP="00BA1F66"/>
    <w:p w14:paraId="55F908E3" w14:textId="7EAAB7E9" w:rsidR="00BA1F66" w:rsidRPr="00D11D40" w:rsidRDefault="00BA1F66" w:rsidP="00BA1F66">
      <w:pPr>
        <w:pStyle w:val="Ttulo1"/>
        <w:rPr>
          <w:u w:val="single"/>
        </w:rPr>
      </w:pPr>
      <w:bookmarkStart w:id="1" w:name="_Toc202547380"/>
      <w:r>
        <w:lastRenderedPageBreak/>
        <w:t xml:space="preserve">2. </w:t>
      </w:r>
      <w:r w:rsidR="00D11D40">
        <w:t>Desarrollo</w:t>
      </w:r>
      <w:bookmarkEnd w:id="1"/>
    </w:p>
    <w:p w14:paraId="1504A584" w14:textId="77777777" w:rsidR="00D11D40" w:rsidRDefault="00D11D40" w:rsidP="00D11D40"/>
    <w:p w14:paraId="27EAC828" w14:textId="13F76D69" w:rsidR="00D11D40" w:rsidRDefault="00D11D40" w:rsidP="00D11D40">
      <w:pPr>
        <w:pStyle w:val="Ttulo2"/>
      </w:pPr>
      <w:bookmarkStart w:id="2" w:name="_Toc202547381"/>
      <w:r>
        <w:t>2</w:t>
      </w:r>
      <w:r>
        <w:t>.</w:t>
      </w:r>
      <w:r>
        <w:t>1.</w:t>
      </w:r>
      <w:r>
        <w:t xml:space="preserve"> Análisis y diseño</w:t>
      </w:r>
      <w:bookmarkEnd w:id="2"/>
    </w:p>
    <w:p w14:paraId="5BC9E9BD" w14:textId="375063AE" w:rsidR="00D11D40" w:rsidRDefault="00D11D40" w:rsidP="00D11D40">
      <w:pPr>
        <w:pStyle w:val="Ttulo3"/>
      </w:pPr>
    </w:p>
    <w:p w14:paraId="26B69AAF" w14:textId="7C2DAED8" w:rsidR="00D11D40" w:rsidRPr="00D11D40" w:rsidRDefault="00D11D40" w:rsidP="00D11D40">
      <w:pPr>
        <w:pStyle w:val="Ttulo3"/>
        <w:rPr>
          <w:sz w:val="28"/>
          <w:szCs w:val="22"/>
        </w:rPr>
      </w:pPr>
      <w:bookmarkStart w:id="3" w:name="_Toc202547382"/>
      <w:r w:rsidRPr="00D11D40">
        <w:rPr>
          <w:sz w:val="28"/>
          <w:szCs w:val="22"/>
        </w:rPr>
        <w:t>2.1.1. Modelo</w:t>
      </w:r>
      <w:r w:rsidRPr="00D11D40">
        <w:rPr>
          <w:sz w:val="28"/>
          <w:szCs w:val="22"/>
        </w:rPr>
        <w:t xml:space="preserve"> entidad-relación:</w:t>
      </w:r>
      <w:bookmarkEnd w:id="3"/>
    </w:p>
    <w:p w14:paraId="03A1E22A" w14:textId="77777777" w:rsidR="00D11D40" w:rsidRPr="00D11D40" w:rsidRDefault="00D11D40" w:rsidP="00D11D40"/>
    <w:p w14:paraId="13B79992" w14:textId="0E7F4400" w:rsidR="00BA1F66" w:rsidRDefault="00BA1F66" w:rsidP="00BA1F66">
      <w:r>
        <w:t>Este modelo considera las entidades requeridas: Academia (Liga), Karateca y Llave, junto con sus atributos y relaciones.</w:t>
      </w:r>
    </w:p>
    <w:p w14:paraId="058B3ECC" w14:textId="77777777" w:rsidR="00BA1F66" w:rsidRDefault="00BA1F66" w:rsidP="00BA1F66">
      <w:r>
        <w:t xml:space="preserve">Academia (Liga): Identificada por el atributo </w:t>
      </w:r>
      <w:proofErr w:type="spellStart"/>
      <w:r>
        <w:t>id_liga</w:t>
      </w:r>
      <w:proofErr w:type="spellEnd"/>
      <w:r>
        <w:t xml:space="preserve"> (PK), almacena el nombre y el RUC, el cual debe ser único.</w:t>
      </w:r>
    </w:p>
    <w:p w14:paraId="49F4D9E5" w14:textId="77777777" w:rsidR="00BA1F66" w:rsidRDefault="00BA1F66" w:rsidP="00BA1F66">
      <w:r>
        <w:t xml:space="preserve">Karateca: Identificada por </w:t>
      </w:r>
      <w:proofErr w:type="spellStart"/>
      <w:r>
        <w:t>id_karateca</w:t>
      </w:r>
      <w:proofErr w:type="spellEnd"/>
      <w:r>
        <w:t xml:space="preserve"> (PK), registra datos personales y deportivos, y se asocia a una academia mediante </w:t>
      </w:r>
      <w:proofErr w:type="spellStart"/>
      <w:r>
        <w:t>id_liga</w:t>
      </w:r>
      <w:proofErr w:type="spellEnd"/>
      <w:r>
        <w:t xml:space="preserve"> (FK).</w:t>
      </w:r>
    </w:p>
    <w:p w14:paraId="51581276" w14:textId="77777777" w:rsidR="00BA1F66" w:rsidRDefault="00BA1F66" w:rsidP="00BA1F66">
      <w:r>
        <w:t>Llave: Representa los cruces de eliminación directa del torneo, con los atributos indicados y referencias a los karatecas participantes.</w:t>
      </w:r>
    </w:p>
    <w:p w14:paraId="5E379BF1" w14:textId="77777777" w:rsidR="00D11D40" w:rsidRDefault="00D11D40" w:rsidP="00BA1F66"/>
    <w:p w14:paraId="767E6742" w14:textId="33336E54" w:rsidR="00D11D40" w:rsidRPr="00BA1F66" w:rsidRDefault="00D11D40" w:rsidP="00BA1F66">
      <w:pPr>
        <w:rPr>
          <w:b/>
          <w:bCs/>
        </w:rPr>
      </w:pPr>
      <w:r>
        <w:rPr>
          <w:noProof/>
        </w:rPr>
        <w:drawing>
          <wp:inline distT="0" distB="0" distL="0" distR="0" wp14:anchorId="571C5319" wp14:editId="29967958">
            <wp:extent cx="5579745" cy="4539615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BA52" w14:textId="77777777" w:rsidR="00BA1F66" w:rsidRDefault="00BA1F66" w:rsidP="00BA1F66"/>
    <w:p w14:paraId="6086CAD4" w14:textId="058F7F81" w:rsidR="00D11D40" w:rsidRDefault="00D11D40" w:rsidP="00D11D40">
      <w:pPr>
        <w:pStyle w:val="Ttulo3"/>
        <w:rPr>
          <w:sz w:val="28"/>
          <w:szCs w:val="22"/>
        </w:rPr>
      </w:pPr>
      <w:bookmarkStart w:id="4" w:name="_Toc202547383"/>
      <w:r w:rsidRPr="00D11D40">
        <w:rPr>
          <w:sz w:val="28"/>
          <w:szCs w:val="22"/>
        </w:rPr>
        <w:lastRenderedPageBreak/>
        <w:t>2.1.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Ampliación de patrón MVC</w:t>
      </w:r>
      <w:r w:rsidRPr="00D11D40">
        <w:rPr>
          <w:sz w:val="28"/>
          <w:szCs w:val="22"/>
        </w:rPr>
        <w:t>:</w:t>
      </w:r>
      <w:bookmarkEnd w:id="4"/>
    </w:p>
    <w:p w14:paraId="0112A830" w14:textId="77777777" w:rsidR="00523145" w:rsidRDefault="00523145" w:rsidP="00523145"/>
    <w:p w14:paraId="75707888" w14:textId="77777777" w:rsidR="00B406D7" w:rsidRDefault="00B406D7" w:rsidP="00B406D7">
      <w:r w:rsidRPr="00B406D7">
        <w:t>El patrón Modelo-Vista-Controlador (MVC) se aplica en la solución para separar la lógica de presentación, negocio y acceso a datos. Esto permite una mejor organización y mantenimiento del código</w:t>
      </w:r>
      <w:r>
        <w:t>.</w:t>
      </w:r>
    </w:p>
    <w:p w14:paraId="4524A83B" w14:textId="1450A902" w:rsidR="00B406D7" w:rsidRDefault="00B406D7" w:rsidP="00B406D7">
      <w:r>
        <w:t>Facilita</w:t>
      </w:r>
      <w:r w:rsidRPr="00B406D7">
        <w:t xml:space="preserve"> la escalabilidad, permite pruebas unitarias de la lógica de negocio y mantiene la presentación desacoplada del backend.</w:t>
      </w:r>
    </w:p>
    <w:p w14:paraId="63441A24" w14:textId="77777777" w:rsidR="00B406D7" w:rsidRDefault="00B406D7" w:rsidP="00523145"/>
    <w:p w14:paraId="6DB258A5" w14:textId="77777777" w:rsidR="00523145" w:rsidRDefault="00523145" w:rsidP="00523145">
      <w:pPr>
        <w:pStyle w:val="Prrafodelista"/>
        <w:numPr>
          <w:ilvl w:val="0"/>
          <w:numId w:val="3"/>
        </w:numPr>
      </w:pPr>
      <w:r w:rsidRPr="00523145">
        <w:rPr>
          <w:b/>
          <w:bCs/>
        </w:rPr>
        <w:t>Modelo</w:t>
      </w:r>
      <w:r>
        <w:t>:</w:t>
      </w:r>
    </w:p>
    <w:p w14:paraId="581E97E6" w14:textId="6E632C96" w:rsidR="00523145" w:rsidRDefault="00523145" w:rsidP="00523145">
      <w:pPr>
        <w:pStyle w:val="Prrafodelista"/>
        <w:ind w:left="1080"/>
      </w:pPr>
      <w:r>
        <w:t xml:space="preserve">Las clases JavaBeans como Karateca, Academia y Llave representan los datos y su estructura. Los </w:t>
      </w:r>
      <w:proofErr w:type="spellStart"/>
      <w:r>
        <w:t>DAOs</w:t>
      </w:r>
      <w:proofErr w:type="spellEnd"/>
      <w:r>
        <w:t xml:space="preserve"> gestionan el acceso a la base de datos.</w:t>
      </w:r>
    </w:p>
    <w:p w14:paraId="2E8E1E7F" w14:textId="0FBD4965" w:rsidR="00B406D7" w:rsidRDefault="00B406D7" w:rsidP="00523145">
      <w:pPr>
        <w:pStyle w:val="Prrafodelista"/>
        <w:ind w:left="1080"/>
      </w:pPr>
      <w:r>
        <w:rPr>
          <w:noProof/>
        </w:rPr>
        <w:drawing>
          <wp:inline distT="0" distB="0" distL="0" distR="0" wp14:anchorId="6BB55578" wp14:editId="24ACD044">
            <wp:extent cx="4524676" cy="417195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1472" cy="417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D7B3" w14:textId="77777777" w:rsidR="00523145" w:rsidRDefault="00523145" w:rsidP="00523145">
      <w:pPr>
        <w:pStyle w:val="Prrafodelista"/>
        <w:ind w:left="1080"/>
      </w:pPr>
    </w:p>
    <w:p w14:paraId="43AB4E92" w14:textId="77777777" w:rsidR="00B406D7" w:rsidRDefault="00B406D7" w:rsidP="00523145">
      <w:pPr>
        <w:pStyle w:val="Prrafodelista"/>
        <w:ind w:left="1080"/>
      </w:pPr>
    </w:p>
    <w:p w14:paraId="6F021AC0" w14:textId="77777777" w:rsidR="00951CD1" w:rsidRDefault="00951CD1" w:rsidP="00523145">
      <w:pPr>
        <w:pStyle w:val="Prrafodelista"/>
        <w:ind w:left="1080"/>
      </w:pPr>
    </w:p>
    <w:p w14:paraId="4620AF7F" w14:textId="77777777" w:rsidR="00523145" w:rsidRDefault="00523145" w:rsidP="00523145">
      <w:pPr>
        <w:pStyle w:val="Prrafodelista"/>
        <w:numPr>
          <w:ilvl w:val="0"/>
          <w:numId w:val="3"/>
        </w:numPr>
      </w:pPr>
      <w:r w:rsidRPr="00523145">
        <w:rPr>
          <w:b/>
          <w:bCs/>
        </w:rPr>
        <w:t>Vista</w:t>
      </w:r>
      <w:r>
        <w:t>:</w:t>
      </w:r>
    </w:p>
    <w:p w14:paraId="28B63A68" w14:textId="051D0A4C" w:rsidR="00523145" w:rsidRDefault="00523145" w:rsidP="00523145">
      <w:pPr>
        <w:pStyle w:val="Prrafodelista"/>
        <w:ind w:left="1080"/>
      </w:pPr>
      <w:r>
        <w:t>Las páginas JSP (</w:t>
      </w:r>
      <w:proofErr w:type="spellStart"/>
      <w:r>
        <w:t>academias.jsp</w:t>
      </w:r>
      <w:proofErr w:type="spellEnd"/>
      <w:r>
        <w:t xml:space="preserve">, </w:t>
      </w:r>
      <w:proofErr w:type="spellStart"/>
      <w:r>
        <w:t>karatecas.jsp</w:t>
      </w:r>
      <w:proofErr w:type="spellEnd"/>
      <w:r>
        <w:t xml:space="preserve">, </w:t>
      </w:r>
      <w:proofErr w:type="spellStart"/>
      <w:r>
        <w:t>llaves.jsp</w:t>
      </w:r>
      <w:proofErr w:type="spellEnd"/>
      <w:r>
        <w:t>) muestran los formularios, tablas y resultados al usuario.</w:t>
      </w:r>
    </w:p>
    <w:p w14:paraId="6A059ED7" w14:textId="1B1F6B61" w:rsidR="00B406D7" w:rsidRDefault="00B406D7" w:rsidP="00523145">
      <w:pPr>
        <w:pStyle w:val="Prrafodelista"/>
        <w:ind w:left="1080"/>
      </w:pPr>
      <w:r>
        <w:rPr>
          <w:noProof/>
        </w:rPr>
        <w:lastRenderedPageBreak/>
        <w:drawing>
          <wp:inline distT="0" distB="0" distL="0" distR="0" wp14:anchorId="1F6725FB" wp14:editId="6CEECBDC">
            <wp:extent cx="4514850" cy="3689157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7663" cy="36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F4C1B" w14:textId="77777777" w:rsidR="00523145" w:rsidRDefault="00523145" w:rsidP="00523145">
      <w:pPr>
        <w:pStyle w:val="Prrafodelista"/>
        <w:ind w:left="1080"/>
      </w:pPr>
    </w:p>
    <w:p w14:paraId="493D9456" w14:textId="77777777" w:rsidR="00951CD1" w:rsidRDefault="00951CD1" w:rsidP="00523145">
      <w:pPr>
        <w:pStyle w:val="Prrafodelista"/>
        <w:ind w:left="1080"/>
      </w:pPr>
    </w:p>
    <w:p w14:paraId="3463EF27" w14:textId="77777777" w:rsidR="00523145" w:rsidRDefault="00523145" w:rsidP="00523145">
      <w:pPr>
        <w:pStyle w:val="Prrafodelista"/>
        <w:numPr>
          <w:ilvl w:val="0"/>
          <w:numId w:val="3"/>
        </w:numPr>
      </w:pPr>
      <w:r w:rsidRPr="00523145">
        <w:rPr>
          <w:b/>
          <w:bCs/>
        </w:rPr>
        <w:t>Controlador</w:t>
      </w:r>
      <w:r>
        <w:t>:</w:t>
      </w:r>
    </w:p>
    <w:p w14:paraId="5B4B9A8B" w14:textId="70602B24" w:rsidR="00523145" w:rsidRDefault="00523145" w:rsidP="00523145">
      <w:pPr>
        <w:pStyle w:val="Prrafodelista"/>
        <w:ind w:left="1080"/>
      </w:pPr>
      <w:r>
        <w:t xml:space="preserve">Los </w:t>
      </w:r>
      <w:proofErr w:type="spellStart"/>
      <w:r>
        <w:t>Servlets</w:t>
      </w:r>
      <w:proofErr w:type="spellEnd"/>
      <w:r>
        <w:t xml:space="preserve"> (</w:t>
      </w:r>
      <w:proofErr w:type="spellStart"/>
      <w:r>
        <w:t>AcademiaController</w:t>
      </w:r>
      <w:proofErr w:type="spellEnd"/>
      <w:r>
        <w:t xml:space="preserve">, </w:t>
      </w:r>
      <w:proofErr w:type="spellStart"/>
      <w:r>
        <w:t>KaratecaController</w:t>
      </w:r>
      <w:proofErr w:type="spellEnd"/>
      <w:r>
        <w:t xml:space="preserve">, </w:t>
      </w:r>
      <w:proofErr w:type="spellStart"/>
      <w:r>
        <w:t>LlaveController</w:t>
      </w:r>
      <w:proofErr w:type="spellEnd"/>
      <w:r>
        <w:t>) reciben las peticiones, procesan la lógica y direccionan a la vista adecuada.</w:t>
      </w:r>
    </w:p>
    <w:p w14:paraId="7E6460A8" w14:textId="08391170" w:rsidR="00B406D7" w:rsidRPr="00523145" w:rsidRDefault="00B406D7" w:rsidP="00523145">
      <w:pPr>
        <w:pStyle w:val="Prrafodelista"/>
        <w:ind w:left="1080"/>
      </w:pPr>
      <w:r>
        <w:rPr>
          <w:noProof/>
        </w:rPr>
        <w:drawing>
          <wp:inline distT="0" distB="0" distL="0" distR="0" wp14:anchorId="105EA066" wp14:editId="4FF66F96">
            <wp:extent cx="4486275" cy="3581055"/>
            <wp:effectExtent l="0" t="0" r="0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3385" cy="3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74EC" w14:textId="77777777" w:rsidR="00D11D40" w:rsidRDefault="00D11D40" w:rsidP="00D11D40"/>
    <w:p w14:paraId="2347C022" w14:textId="4BEF5487" w:rsidR="00D11D40" w:rsidRPr="00D11D40" w:rsidRDefault="00D11D40" w:rsidP="00D11D40">
      <w:pPr>
        <w:pStyle w:val="Ttulo3"/>
        <w:rPr>
          <w:sz w:val="28"/>
          <w:szCs w:val="22"/>
        </w:rPr>
      </w:pPr>
      <w:bookmarkStart w:id="5" w:name="_Toc202547384"/>
      <w:r w:rsidRPr="00D11D40">
        <w:rPr>
          <w:sz w:val="28"/>
          <w:szCs w:val="22"/>
        </w:rPr>
        <w:lastRenderedPageBreak/>
        <w:t>2.1.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Flujo de registro de karateca</w:t>
      </w:r>
      <w:r w:rsidRPr="00D11D40">
        <w:rPr>
          <w:sz w:val="28"/>
          <w:szCs w:val="22"/>
        </w:rPr>
        <w:t>:</w:t>
      </w:r>
      <w:bookmarkEnd w:id="5"/>
    </w:p>
    <w:p w14:paraId="24B733B7" w14:textId="77777777" w:rsidR="00D11D40" w:rsidRPr="001C6085" w:rsidRDefault="00D11D40" w:rsidP="00D11D40">
      <w:pPr>
        <w:rPr>
          <w:b/>
          <w:bCs/>
        </w:rPr>
      </w:pPr>
    </w:p>
    <w:p w14:paraId="37ADC8D4" w14:textId="6F048B98" w:rsidR="001C6085" w:rsidRPr="001C6085" w:rsidRDefault="001C6085" w:rsidP="001C6085">
      <w:pPr>
        <w:rPr>
          <w:b/>
          <w:bCs/>
        </w:rPr>
      </w:pPr>
      <w:r w:rsidRPr="001C6085">
        <w:rPr>
          <w:b/>
          <w:bCs/>
        </w:rPr>
        <w:t>Explicación del flujo:</w:t>
      </w:r>
    </w:p>
    <w:p w14:paraId="452A607E" w14:textId="77777777" w:rsidR="001C6085" w:rsidRDefault="001C6085" w:rsidP="001C6085">
      <w:pPr>
        <w:pStyle w:val="Prrafodelista"/>
        <w:numPr>
          <w:ilvl w:val="0"/>
          <w:numId w:val="10"/>
        </w:numPr>
      </w:pPr>
      <w:r w:rsidRPr="001C6085">
        <w:rPr>
          <w:b/>
          <w:bCs/>
        </w:rPr>
        <w:t>Vista</w:t>
      </w:r>
      <w:r>
        <w:t>: El usuario accede a la página de registro de karatecas (</w:t>
      </w:r>
      <w:proofErr w:type="spellStart"/>
      <w:r>
        <w:t>karatecas.jsp</w:t>
      </w:r>
      <w:proofErr w:type="spellEnd"/>
      <w:r>
        <w:t>) y llena el formulario con los datos requeridos.</w:t>
      </w:r>
    </w:p>
    <w:p w14:paraId="473865F6" w14:textId="77777777" w:rsidR="001C6085" w:rsidRDefault="001C6085" w:rsidP="001C6085">
      <w:pPr>
        <w:pStyle w:val="Prrafodelista"/>
      </w:pPr>
    </w:p>
    <w:p w14:paraId="14028DD4" w14:textId="77777777" w:rsidR="001C6085" w:rsidRDefault="001C6085" w:rsidP="001C6085">
      <w:pPr>
        <w:pStyle w:val="Prrafodelista"/>
        <w:numPr>
          <w:ilvl w:val="0"/>
          <w:numId w:val="10"/>
        </w:numPr>
      </w:pPr>
      <w:r w:rsidRPr="001C6085">
        <w:rPr>
          <w:b/>
          <w:bCs/>
        </w:rPr>
        <w:t>Controlador</w:t>
      </w:r>
      <w:r>
        <w:t xml:space="preserve">: Al enviar el formulario, el </w:t>
      </w:r>
      <w:proofErr w:type="spellStart"/>
      <w:r>
        <w:t>KaratecaController</w:t>
      </w:r>
      <w:proofErr w:type="spellEnd"/>
      <w:r>
        <w:t xml:space="preserve"> recibe los datos, realiza validaciones y crea un objeto Karateca.</w:t>
      </w:r>
    </w:p>
    <w:p w14:paraId="440A233D" w14:textId="77777777" w:rsidR="001C6085" w:rsidRDefault="001C6085" w:rsidP="001C6085">
      <w:pPr>
        <w:pStyle w:val="Prrafodelista"/>
      </w:pPr>
    </w:p>
    <w:p w14:paraId="25B8A728" w14:textId="77777777" w:rsidR="001C6085" w:rsidRDefault="001C6085" w:rsidP="001C6085">
      <w:pPr>
        <w:pStyle w:val="Prrafodelista"/>
        <w:numPr>
          <w:ilvl w:val="0"/>
          <w:numId w:val="10"/>
        </w:numPr>
      </w:pPr>
      <w:r w:rsidRPr="001C6085">
        <w:rPr>
          <w:b/>
          <w:bCs/>
        </w:rPr>
        <w:t>Modelo</w:t>
      </w:r>
      <w:r>
        <w:t>: El controlador invoca el DAO correspondiente para insertar el nuevo karateca en la base de datos MySQL.</w:t>
      </w:r>
    </w:p>
    <w:p w14:paraId="3B98C684" w14:textId="77777777" w:rsidR="001C6085" w:rsidRDefault="001C6085" w:rsidP="001C6085">
      <w:pPr>
        <w:pStyle w:val="Prrafodelista"/>
      </w:pPr>
    </w:p>
    <w:p w14:paraId="3A31B4D5" w14:textId="63BB5BAB" w:rsidR="001C6085" w:rsidRPr="00D11D40" w:rsidRDefault="001C6085" w:rsidP="001C6085">
      <w:pPr>
        <w:pStyle w:val="Prrafodelista"/>
        <w:numPr>
          <w:ilvl w:val="0"/>
          <w:numId w:val="10"/>
        </w:numPr>
      </w:pPr>
      <w:r w:rsidRPr="001C6085">
        <w:rPr>
          <w:b/>
          <w:bCs/>
        </w:rPr>
        <w:t>Confirmación</w:t>
      </w:r>
      <w:r>
        <w:t>: El sistema muestra un mensaje de éxito o error según el resultado de la operación.</w:t>
      </w:r>
    </w:p>
    <w:p w14:paraId="7EA02888" w14:textId="77777777" w:rsidR="001C6085" w:rsidRDefault="001C6085" w:rsidP="00BA1F66"/>
    <w:p w14:paraId="02E86769" w14:textId="1E314EF4" w:rsidR="00BA1F66" w:rsidRDefault="00BA1F66" w:rsidP="00BA1F66">
      <w:pPr>
        <w:pStyle w:val="Ttulo2"/>
      </w:pPr>
      <w:bookmarkStart w:id="6" w:name="_Toc202547385"/>
      <w:r>
        <w:t>2.2. Desarrollo técnico</w:t>
      </w:r>
      <w:bookmarkEnd w:id="6"/>
    </w:p>
    <w:p w14:paraId="3CFE520B" w14:textId="77777777" w:rsidR="00D11D40" w:rsidRDefault="00D11D40" w:rsidP="00D11D40"/>
    <w:p w14:paraId="721A076F" w14:textId="3FC9C926" w:rsidR="00D11D40" w:rsidRDefault="00D11D40" w:rsidP="00D11D40">
      <w:pPr>
        <w:pStyle w:val="Ttulo3"/>
        <w:rPr>
          <w:sz w:val="28"/>
          <w:szCs w:val="22"/>
        </w:rPr>
      </w:pPr>
      <w:bookmarkStart w:id="7" w:name="_Toc202547386"/>
      <w:r w:rsidRPr="00D11D40">
        <w:rPr>
          <w:sz w:val="28"/>
          <w:szCs w:val="22"/>
        </w:rPr>
        <w:t>2.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1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Registro de academias con validación de RUC</w:t>
      </w:r>
      <w:r w:rsidRPr="00D11D40">
        <w:rPr>
          <w:sz w:val="28"/>
          <w:szCs w:val="22"/>
        </w:rPr>
        <w:t>:</w:t>
      </w:r>
      <w:bookmarkEnd w:id="7"/>
    </w:p>
    <w:p w14:paraId="2DE5C511" w14:textId="259AB1B6" w:rsidR="001C6085" w:rsidRPr="001C6085" w:rsidRDefault="001C6085" w:rsidP="00D11D40">
      <w:pPr>
        <w:rPr>
          <w:b/>
          <w:bCs/>
        </w:rPr>
      </w:pPr>
    </w:p>
    <w:p w14:paraId="1BD4D727" w14:textId="03D88022" w:rsidR="001C6085" w:rsidRDefault="001C6085" w:rsidP="001C6085">
      <w:r>
        <w:t>Se implementó un formulario de registro de academias en la vista. El sistema valida que el RUC ingresado no se repita, tanto en frontend como en backend.</w:t>
      </w:r>
    </w:p>
    <w:p w14:paraId="4F4EA3A5" w14:textId="77777777" w:rsidR="001C6085" w:rsidRDefault="001C6085" w:rsidP="001C6085">
      <w:pPr>
        <w:pStyle w:val="Prrafodelista"/>
        <w:numPr>
          <w:ilvl w:val="0"/>
          <w:numId w:val="3"/>
        </w:numPr>
      </w:pPr>
      <w:r>
        <w:t>Si el RUC ya existe, se muestra un mensaje de error destacado al usuario.</w:t>
      </w:r>
    </w:p>
    <w:p w14:paraId="692617B2" w14:textId="16E8DECA" w:rsidR="001C6085" w:rsidRDefault="001C6085" w:rsidP="001C6085">
      <w:pPr>
        <w:pStyle w:val="Prrafodelista"/>
        <w:numPr>
          <w:ilvl w:val="0"/>
          <w:numId w:val="3"/>
        </w:numPr>
      </w:pPr>
      <w:r>
        <w:t>Si el registro es exitoso, se confirma la operación.</w:t>
      </w:r>
    </w:p>
    <w:p w14:paraId="6E08AF4B" w14:textId="5E39B3F9" w:rsidR="001C6085" w:rsidRDefault="001C6085" w:rsidP="001C6085">
      <w:r>
        <w:rPr>
          <w:noProof/>
        </w:rPr>
        <w:drawing>
          <wp:inline distT="0" distB="0" distL="0" distR="0" wp14:anchorId="66BA4EAA" wp14:editId="50D6BFEC">
            <wp:extent cx="5579745" cy="2612390"/>
            <wp:effectExtent l="0" t="0" r="190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7561" w14:textId="77777777" w:rsidR="00755245" w:rsidRDefault="00755245" w:rsidP="00D11D40">
      <w:pPr>
        <w:pStyle w:val="Ttulo3"/>
        <w:rPr>
          <w:sz w:val="28"/>
          <w:szCs w:val="22"/>
        </w:rPr>
      </w:pPr>
      <w:bookmarkStart w:id="8" w:name="_Toc202547387"/>
    </w:p>
    <w:p w14:paraId="27124B74" w14:textId="77777777" w:rsidR="00951CD1" w:rsidRPr="00951CD1" w:rsidRDefault="00951CD1" w:rsidP="00951CD1"/>
    <w:p w14:paraId="2668A0A1" w14:textId="112B14B8" w:rsidR="00755245" w:rsidRPr="00951CD1" w:rsidRDefault="00D11D40" w:rsidP="00951CD1">
      <w:pPr>
        <w:pStyle w:val="Ttulo3"/>
        <w:rPr>
          <w:sz w:val="28"/>
          <w:szCs w:val="22"/>
        </w:rPr>
      </w:pPr>
      <w:r w:rsidRPr="00D11D40">
        <w:rPr>
          <w:sz w:val="28"/>
          <w:szCs w:val="22"/>
        </w:rPr>
        <w:lastRenderedPageBreak/>
        <w:t>2.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 xml:space="preserve">Registro de </w:t>
      </w:r>
      <w:r>
        <w:rPr>
          <w:sz w:val="28"/>
          <w:szCs w:val="22"/>
        </w:rPr>
        <w:t>karatecas</w:t>
      </w:r>
      <w:r>
        <w:rPr>
          <w:sz w:val="28"/>
          <w:szCs w:val="22"/>
        </w:rPr>
        <w:t xml:space="preserve"> con </w:t>
      </w:r>
      <w:r>
        <w:rPr>
          <w:sz w:val="28"/>
          <w:szCs w:val="22"/>
        </w:rPr>
        <w:t>combo</w:t>
      </w:r>
      <w:r>
        <w:rPr>
          <w:sz w:val="28"/>
          <w:szCs w:val="22"/>
        </w:rPr>
        <w:t xml:space="preserve"> de </w:t>
      </w:r>
      <w:r>
        <w:rPr>
          <w:sz w:val="28"/>
          <w:szCs w:val="22"/>
        </w:rPr>
        <w:t>academias y validación</w:t>
      </w:r>
      <w:r w:rsidRPr="00D11D40">
        <w:rPr>
          <w:sz w:val="28"/>
          <w:szCs w:val="22"/>
        </w:rPr>
        <w:t>:</w:t>
      </w:r>
      <w:bookmarkEnd w:id="8"/>
    </w:p>
    <w:p w14:paraId="7B5A6FDD" w14:textId="56661CB8" w:rsidR="001C6085" w:rsidRDefault="001C6085" w:rsidP="001C6085">
      <w:r>
        <w:t>El registro de karatecas permite seleccionar la academia a la que pertenece el participante mediante un combo dinámico que carga las academias disponibles.</w:t>
      </w:r>
    </w:p>
    <w:p w14:paraId="41BBC092" w14:textId="58D0C873" w:rsidR="001C6085" w:rsidRDefault="001C6085" w:rsidP="001C6085">
      <w:r>
        <w:t>Se validan los campos requeridos como DNI, nombre, edad, peso, sexo, rango y modalidad.</w:t>
      </w:r>
    </w:p>
    <w:p w14:paraId="051A30DA" w14:textId="77777777" w:rsidR="001C6085" w:rsidRDefault="001C6085" w:rsidP="001C6085">
      <w:pPr>
        <w:pStyle w:val="Prrafodelista"/>
        <w:numPr>
          <w:ilvl w:val="0"/>
          <w:numId w:val="11"/>
        </w:numPr>
      </w:pPr>
      <w:r>
        <w:t>Mensajes claros informan al usuario si falta algún dato obligatorio.</w:t>
      </w:r>
    </w:p>
    <w:p w14:paraId="6A086F16" w14:textId="33E57730" w:rsidR="001C6085" w:rsidRDefault="001C6085" w:rsidP="001C6085">
      <w:pPr>
        <w:pStyle w:val="Prrafodelista"/>
        <w:numPr>
          <w:ilvl w:val="0"/>
          <w:numId w:val="11"/>
        </w:numPr>
      </w:pPr>
      <w:r>
        <w:t>Los datos se insertan correctamente en la base de datos.</w:t>
      </w:r>
    </w:p>
    <w:p w14:paraId="03F609B4" w14:textId="446E3997" w:rsidR="001C6085" w:rsidRDefault="00755245" w:rsidP="00D11D40">
      <w:r>
        <w:rPr>
          <w:noProof/>
        </w:rPr>
        <w:drawing>
          <wp:inline distT="0" distB="0" distL="0" distR="0" wp14:anchorId="53A427E7" wp14:editId="2A17C5CA">
            <wp:extent cx="5391150" cy="2485439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3970" cy="24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15EF" w14:textId="77777777" w:rsidR="00755245" w:rsidRDefault="00755245" w:rsidP="00D11D40"/>
    <w:p w14:paraId="6C4C8BA8" w14:textId="03E55CF0" w:rsidR="00D11D40" w:rsidRPr="00951CD1" w:rsidRDefault="00D11D40" w:rsidP="00951CD1">
      <w:pPr>
        <w:pStyle w:val="Ttulo3"/>
        <w:rPr>
          <w:sz w:val="28"/>
          <w:szCs w:val="22"/>
        </w:rPr>
      </w:pPr>
      <w:bookmarkStart w:id="9" w:name="_Toc202547388"/>
      <w:r w:rsidRPr="00D11D40">
        <w:rPr>
          <w:sz w:val="28"/>
          <w:szCs w:val="22"/>
        </w:rPr>
        <w:t>2.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Generación de llaves del torneo</w:t>
      </w:r>
      <w:r w:rsidRPr="00D11D40">
        <w:rPr>
          <w:sz w:val="28"/>
          <w:szCs w:val="22"/>
        </w:rPr>
        <w:t>:</w:t>
      </w:r>
      <w:bookmarkEnd w:id="9"/>
    </w:p>
    <w:p w14:paraId="71E89629" w14:textId="3EFA64BA" w:rsidR="00755245" w:rsidRDefault="00755245" w:rsidP="00755245">
      <w:r>
        <w:t>a funcionalidad de generación de llaves permite agrupar a los karatecas de dos en dos, considerando criterios de edad, peso y rango (</w:t>
      </w:r>
      <w:proofErr w:type="spellStart"/>
      <w:r>
        <w:t>kyu</w:t>
      </w:r>
      <w:proofErr w:type="spellEnd"/>
      <w:r>
        <w:t>), generando los cruces para la modalidad de eliminación directa "KUMITE".</w:t>
      </w:r>
    </w:p>
    <w:p w14:paraId="58BC4961" w14:textId="26F70911" w:rsidR="00755245" w:rsidRPr="00755245" w:rsidRDefault="00755245" w:rsidP="00755245">
      <w:pPr>
        <w:rPr>
          <w:b/>
          <w:bCs/>
        </w:rPr>
      </w:pPr>
      <w:r w:rsidRPr="00755245">
        <w:rPr>
          <w:b/>
          <w:bCs/>
        </w:rPr>
        <w:t>Proceso:</w:t>
      </w:r>
    </w:p>
    <w:p w14:paraId="62EBD0DB" w14:textId="77777777" w:rsidR="00755245" w:rsidRDefault="00755245" w:rsidP="00755245">
      <w:pPr>
        <w:pStyle w:val="Prrafodelista"/>
        <w:numPr>
          <w:ilvl w:val="0"/>
          <w:numId w:val="12"/>
        </w:numPr>
      </w:pPr>
      <w:r>
        <w:t>El usuario presiona el botón "Generar Llaves".</w:t>
      </w:r>
    </w:p>
    <w:p w14:paraId="6DF1F590" w14:textId="77777777" w:rsidR="00755245" w:rsidRDefault="00755245" w:rsidP="00755245">
      <w:pPr>
        <w:pStyle w:val="Prrafodelista"/>
        <w:numPr>
          <w:ilvl w:val="0"/>
          <w:numId w:val="12"/>
        </w:numPr>
      </w:pPr>
      <w:r>
        <w:t>El sistema ordena y agrupa automáticamente a los karatecas.</w:t>
      </w:r>
    </w:p>
    <w:p w14:paraId="62C22A75" w14:textId="77777777" w:rsidR="00755245" w:rsidRDefault="00755245" w:rsidP="00755245">
      <w:pPr>
        <w:pStyle w:val="Prrafodelista"/>
        <w:numPr>
          <w:ilvl w:val="0"/>
          <w:numId w:val="12"/>
        </w:numPr>
      </w:pPr>
      <w:r>
        <w:t>Se insertan los cruces en la tabla de llaves en la base de datos.</w:t>
      </w:r>
    </w:p>
    <w:p w14:paraId="32F778ED" w14:textId="06616DE9" w:rsidR="00755245" w:rsidRPr="00D11D40" w:rsidRDefault="00755245" w:rsidP="00755245">
      <w:pPr>
        <w:pStyle w:val="Prrafodelista"/>
        <w:numPr>
          <w:ilvl w:val="0"/>
          <w:numId w:val="12"/>
        </w:numPr>
      </w:pPr>
      <w:r>
        <w:t xml:space="preserve">Se muestra la tabla de enfrentamientos generados (vista </w:t>
      </w:r>
      <w:proofErr w:type="spellStart"/>
      <w:r>
        <w:t>llaves.jsp</w:t>
      </w:r>
      <w:proofErr w:type="spellEnd"/>
      <w:r>
        <w:t>).</w:t>
      </w:r>
    </w:p>
    <w:p w14:paraId="415D1C54" w14:textId="45F0F395" w:rsidR="00755245" w:rsidRPr="00D11D40" w:rsidRDefault="00755245" w:rsidP="00D11D40">
      <w:r>
        <w:rPr>
          <w:noProof/>
        </w:rPr>
        <w:drawing>
          <wp:inline distT="0" distB="0" distL="0" distR="0" wp14:anchorId="2828AA78" wp14:editId="15C5F343">
            <wp:extent cx="5379862" cy="240982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7508" cy="2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03B7" w14:textId="721DE7B4" w:rsidR="00755245" w:rsidRDefault="00D11D40" w:rsidP="00951CD1">
      <w:pPr>
        <w:pStyle w:val="Ttulo2"/>
      </w:pPr>
      <w:bookmarkStart w:id="10" w:name="_Toc202547389"/>
      <w:r>
        <w:lastRenderedPageBreak/>
        <w:t>2.</w:t>
      </w:r>
      <w:r>
        <w:t>3</w:t>
      </w:r>
      <w:r>
        <w:t xml:space="preserve">. </w:t>
      </w:r>
      <w:r>
        <w:t>Pruebas funcionales</w:t>
      </w:r>
      <w:bookmarkEnd w:id="10"/>
    </w:p>
    <w:p w14:paraId="6DA46CF7" w14:textId="77777777" w:rsidR="00951CD1" w:rsidRPr="00951CD1" w:rsidRDefault="00951CD1" w:rsidP="00951CD1"/>
    <w:p w14:paraId="29F6AEF5" w14:textId="57F52017" w:rsidR="00755245" w:rsidRDefault="00755245" w:rsidP="00BA1F66">
      <w:r>
        <w:rPr>
          <w:noProof/>
        </w:rPr>
        <w:drawing>
          <wp:inline distT="0" distB="0" distL="0" distR="0" wp14:anchorId="71B732F1" wp14:editId="625B6F2D">
            <wp:extent cx="5216193" cy="2724150"/>
            <wp:effectExtent l="0" t="0" r="381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7971" cy="27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A4E2A" w14:textId="77777777" w:rsidR="00951CD1" w:rsidRDefault="00951CD1" w:rsidP="00BA1F66"/>
    <w:p w14:paraId="5C3E4AB7" w14:textId="2F63C426" w:rsidR="00D11D40" w:rsidRDefault="00D11D40" w:rsidP="00D11D40">
      <w:pPr>
        <w:pStyle w:val="Ttulo3"/>
        <w:rPr>
          <w:sz w:val="28"/>
          <w:szCs w:val="22"/>
        </w:rPr>
      </w:pPr>
      <w:bookmarkStart w:id="11" w:name="_Toc202547390"/>
      <w:r w:rsidRPr="00D11D40">
        <w:rPr>
          <w:sz w:val="28"/>
          <w:szCs w:val="22"/>
        </w:rPr>
        <w:t>2.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1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Registr</w:t>
      </w:r>
      <w:r>
        <w:rPr>
          <w:sz w:val="28"/>
          <w:szCs w:val="22"/>
        </w:rPr>
        <w:t>ar</w:t>
      </w:r>
      <w:r>
        <w:rPr>
          <w:sz w:val="28"/>
          <w:szCs w:val="22"/>
        </w:rPr>
        <w:t xml:space="preserve"> de academias</w:t>
      </w:r>
      <w:r>
        <w:rPr>
          <w:sz w:val="28"/>
          <w:szCs w:val="22"/>
        </w:rPr>
        <w:t>:</w:t>
      </w:r>
      <w:bookmarkEnd w:id="11"/>
    </w:p>
    <w:p w14:paraId="42218D43" w14:textId="77777777" w:rsidR="00755245" w:rsidRDefault="00755245" w:rsidP="00755245"/>
    <w:p w14:paraId="32F9A061" w14:textId="58335FD9" w:rsidR="00755245" w:rsidRDefault="00755245" w:rsidP="00755245">
      <w:r>
        <w:rPr>
          <w:noProof/>
        </w:rPr>
        <w:drawing>
          <wp:inline distT="0" distB="0" distL="0" distR="0" wp14:anchorId="051D4170" wp14:editId="6254B06D">
            <wp:extent cx="5219700" cy="2203240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2467" cy="220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BF51" w14:textId="6ABAE5D7" w:rsidR="00755245" w:rsidRPr="00951CD1" w:rsidRDefault="00755245" w:rsidP="00951CD1">
      <w:r>
        <w:rPr>
          <w:noProof/>
        </w:rPr>
        <w:drawing>
          <wp:inline distT="0" distB="0" distL="0" distR="0" wp14:anchorId="39BD2F89" wp14:editId="29D17C88">
            <wp:extent cx="5219700" cy="247767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3382" cy="248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202547391"/>
    </w:p>
    <w:p w14:paraId="2DFA44B8" w14:textId="7F6F0B26" w:rsidR="00755245" w:rsidRDefault="00D11D40" w:rsidP="00755245">
      <w:pPr>
        <w:pStyle w:val="Ttulo3"/>
        <w:rPr>
          <w:sz w:val="28"/>
          <w:szCs w:val="22"/>
        </w:rPr>
      </w:pPr>
      <w:r w:rsidRPr="00D11D40">
        <w:rPr>
          <w:sz w:val="28"/>
          <w:szCs w:val="22"/>
        </w:rPr>
        <w:lastRenderedPageBreak/>
        <w:t>2.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2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Registrar karatecas</w:t>
      </w:r>
      <w:r w:rsidRPr="00D11D40">
        <w:rPr>
          <w:sz w:val="28"/>
          <w:szCs w:val="22"/>
        </w:rPr>
        <w:t>:</w:t>
      </w:r>
      <w:bookmarkEnd w:id="12"/>
    </w:p>
    <w:p w14:paraId="53BDC24D" w14:textId="77777777" w:rsidR="00755245" w:rsidRPr="00755245" w:rsidRDefault="00755245" w:rsidP="00755245"/>
    <w:p w14:paraId="04463CF2" w14:textId="18592357" w:rsidR="00D11D40" w:rsidRDefault="00755245" w:rsidP="00D11D40">
      <w:r>
        <w:rPr>
          <w:noProof/>
        </w:rPr>
        <w:drawing>
          <wp:inline distT="0" distB="0" distL="0" distR="0" wp14:anchorId="2EAD91D4" wp14:editId="30389733">
            <wp:extent cx="5229225" cy="243994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3201" cy="24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47076" w14:textId="2A48D764" w:rsidR="00755245" w:rsidRDefault="00755245" w:rsidP="00D11D40">
      <w:r>
        <w:rPr>
          <w:noProof/>
        </w:rPr>
        <w:drawing>
          <wp:inline distT="0" distB="0" distL="0" distR="0" wp14:anchorId="477BF13E" wp14:editId="1C3BA8E3">
            <wp:extent cx="5229225" cy="3695033"/>
            <wp:effectExtent l="0" t="0" r="0" b="127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2731" cy="36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3626" w14:textId="77777777" w:rsidR="00755245" w:rsidRDefault="00755245" w:rsidP="00D11D40"/>
    <w:p w14:paraId="7A6898BE" w14:textId="77777777" w:rsidR="00951CD1" w:rsidRDefault="00951CD1" w:rsidP="00D11D40"/>
    <w:p w14:paraId="5C73FB67" w14:textId="77777777" w:rsidR="00951CD1" w:rsidRDefault="00951CD1" w:rsidP="00D11D40"/>
    <w:p w14:paraId="50932EFA" w14:textId="77777777" w:rsidR="00951CD1" w:rsidRDefault="00951CD1" w:rsidP="00D11D40"/>
    <w:p w14:paraId="3CF34B82" w14:textId="77777777" w:rsidR="00951CD1" w:rsidRDefault="00951CD1" w:rsidP="00D11D40"/>
    <w:p w14:paraId="437AA69B" w14:textId="77777777" w:rsidR="00951CD1" w:rsidRDefault="00951CD1" w:rsidP="00D11D40"/>
    <w:p w14:paraId="14EF5803" w14:textId="77777777" w:rsidR="00951CD1" w:rsidRDefault="00951CD1" w:rsidP="00D11D40"/>
    <w:p w14:paraId="159CCAA9" w14:textId="502287D0" w:rsidR="00D11D40" w:rsidRDefault="00D11D40" w:rsidP="00D11D40">
      <w:pPr>
        <w:pStyle w:val="Ttulo3"/>
        <w:rPr>
          <w:sz w:val="28"/>
          <w:szCs w:val="22"/>
        </w:rPr>
      </w:pPr>
      <w:bookmarkStart w:id="13" w:name="_Toc202547392"/>
      <w:r w:rsidRPr="00D11D40">
        <w:rPr>
          <w:sz w:val="28"/>
          <w:szCs w:val="22"/>
        </w:rPr>
        <w:lastRenderedPageBreak/>
        <w:t>2.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>.</w:t>
      </w:r>
      <w:r>
        <w:rPr>
          <w:sz w:val="28"/>
          <w:szCs w:val="22"/>
        </w:rPr>
        <w:t>3</w:t>
      </w:r>
      <w:r w:rsidRPr="00D11D40">
        <w:rPr>
          <w:sz w:val="28"/>
          <w:szCs w:val="22"/>
        </w:rPr>
        <w:t xml:space="preserve">. </w:t>
      </w:r>
      <w:r>
        <w:rPr>
          <w:sz w:val="28"/>
          <w:szCs w:val="22"/>
        </w:rPr>
        <w:t>Generar llaves</w:t>
      </w:r>
      <w:r w:rsidRPr="00D11D40">
        <w:rPr>
          <w:sz w:val="28"/>
          <w:szCs w:val="22"/>
        </w:rPr>
        <w:t>:</w:t>
      </w:r>
      <w:bookmarkEnd w:id="13"/>
    </w:p>
    <w:p w14:paraId="6458B961" w14:textId="77777777" w:rsidR="00BA1F66" w:rsidRPr="00BA1F66" w:rsidRDefault="00BA1F66" w:rsidP="00BA1F66"/>
    <w:p w14:paraId="22648AF1" w14:textId="6DC039E2" w:rsidR="00BA1F66" w:rsidRDefault="00951CD1" w:rsidP="00BA1F66">
      <w:r>
        <w:rPr>
          <w:noProof/>
        </w:rPr>
        <w:drawing>
          <wp:inline distT="0" distB="0" distL="0" distR="0" wp14:anchorId="027997A7" wp14:editId="68BAD15C">
            <wp:extent cx="4901740" cy="343852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9323" cy="345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9A1D" w14:textId="61FE9D72" w:rsidR="00D81636" w:rsidRPr="000A011B" w:rsidRDefault="00951CD1" w:rsidP="00951CD1">
      <w:r>
        <w:rPr>
          <w:noProof/>
        </w:rPr>
        <w:drawing>
          <wp:inline distT="0" distB="0" distL="0" distR="0" wp14:anchorId="576BF41D" wp14:editId="0BBBBBEB">
            <wp:extent cx="4898827" cy="49339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5563" cy="4940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636" w:rsidRPr="000A011B" w:rsidSect="00951CD1">
      <w:headerReference w:type="default" r:id="rId23"/>
      <w:pgSz w:w="11906" w:h="16838"/>
      <w:pgMar w:top="1701" w:right="1418" w:bottom="851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D130F" w14:textId="77777777" w:rsidR="00574D11" w:rsidRDefault="00574D11" w:rsidP="00C44D11">
      <w:pPr>
        <w:spacing w:after="0" w:line="240" w:lineRule="auto"/>
      </w:pPr>
      <w:r>
        <w:separator/>
      </w:r>
    </w:p>
  </w:endnote>
  <w:endnote w:type="continuationSeparator" w:id="0">
    <w:p w14:paraId="787CA436" w14:textId="77777777" w:rsidR="00574D11" w:rsidRDefault="00574D11" w:rsidP="00C44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33953" w14:textId="77777777" w:rsidR="00574D11" w:rsidRDefault="00574D11" w:rsidP="00C44D11">
      <w:pPr>
        <w:spacing w:after="0" w:line="240" w:lineRule="auto"/>
      </w:pPr>
      <w:r>
        <w:separator/>
      </w:r>
    </w:p>
  </w:footnote>
  <w:footnote w:type="continuationSeparator" w:id="0">
    <w:p w14:paraId="021B08CC" w14:textId="77777777" w:rsidR="00574D11" w:rsidRDefault="00574D11" w:rsidP="00C44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F7F7F" w:themeColor="background1" w:themeShade="7F"/>
        <w:spacing w:val="60"/>
      </w:rPr>
      <w:id w:val="1821223278"/>
      <w:docPartObj>
        <w:docPartGallery w:val="Page Numbers (Top of Page)"/>
        <w:docPartUnique/>
      </w:docPartObj>
    </w:sdtPr>
    <w:sdtEndPr>
      <w:rPr>
        <w:rFonts w:cs="Arial"/>
        <w:color w:val="auto"/>
        <w:spacing w:val="0"/>
        <w:szCs w:val="24"/>
      </w:rPr>
    </w:sdtEndPr>
    <w:sdtContent>
      <w:p w14:paraId="2387D695" w14:textId="2B7B5A5F" w:rsidR="00DA1AD4" w:rsidRPr="00DA1AD4" w:rsidRDefault="00DA1AD4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cs="Arial"/>
            <w:szCs w:val="24"/>
          </w:rPr>
        </w:pPr>
        <w:r w:rsidRPr="00DA1AD4">
          <w:rPr>
            <w:rFonts w:cs="Arial"/>
            <w:color w:val="7F7F7F" w:themeColor="background1" w:themeShade="7F"/>
            <w:spacing w:val="60"/>
            <w:szCs w:val="24"/>
          </w:rPr>
          <w:t>Página</w:t>
        </w:r>
        <w:r w:rsidRPr="00DA1AD4">
          <w:rPr>
            <w:rFonts w:cs="Arial"/>
            <w:szCs w:val="24"/>
          </w:rPr>
          <w:t xml:space="preserve"> | </w:t>
        </w:r>
        <w:r w:rsidRPr="00DA1AD4">
          <w:rPr>
            <w:rFonts w:cs="Arial"/>
            <w:szCs w:val="24"/>
          </w:rPr>
          <w:fldChar w:fldCharType="begin"/>
        </w:r>
        <w:r w:rsidRPr="00DA1AD4">
          <w:rPr>
            <w:rFonts w:cs="Arial"/>
            <w:szCs w:val="24"/>
          </w:rPr>
          <w:instrText>PAGE   \* MERGEFORMAT</w:instrText>
        </w:r>
        <w:r w:rsidRPr="00DA1AD4">
          <w:rPr>
            <w:rFonts w:cs="Arial"/>
            <w:szCs w:val="24"/>
          </w:rPr>
          <w:fldChar w:fldCharType="separate"/>
        </w:r>
        <w:r w:rsidRPr="00DA1AD4">
          <w:rPr>
            <w:rFonts w:cs="Arial"/>
            <w:szCs w:val="24"/>
          </w:rPr>
          <w:t>2</w:t>
        </w:r>
        <w:r w:rsidRPr="00DA1AD4">
          <w:rPr>
            <w:rFonts w:cs="Arial"/>
            <w:szCs w:val="24"/>
          </w:rPr>
          <w:fldChar w:fldCharType="end"/>
        </w:r>
      </w:p>
    </w:sdtContent>
  </w:sdt>
  <w:p w14:paraId="373A83CB" w14:textId="77777777" w:rsidR="00C44D11" w:rsidRDefault="00C44D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319"/>
    <w:multiLevelType w:val="hybridMultilevel"/>
    <w:tmpl w:val="0608A9F2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45017"/>
    <w:multiLevelType w:val="hybridMultilevel"/>
    <w:tmpl w:val="9BD6F40A"/>
    <w:lvl w:ilvl="0" w:tplc="C9E626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554E47"/>
    <w:multiLevelType w:val="hybridMultilevel"/>
    <w:tmpl w:val="747A0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381C2F"/>
    <w:multiLevelType w:val="hybridMultilevel"/>
    <w:tmpl w:val="B26C82E8"/>
    <w:lvl w:ilvl="0" w:tplc="99A8571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8724C"/>
    <w:multiLevelType w:val="hybridMultilevel"/>
    <w:tmpl w:val="5366F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A52AE"/>
    <w:multiLevelType w:val="hybridMultilevel"/>
    <w:tmpl w:val="35DEE6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6E4305"/>
    <w:multiLevelType w:val="hybridMultilevel"/>
    <w:tmpl w:val="444EB5A6"/>
    <w:lvl w:ilvl="0" w:tplc="D5801984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E7828"/>
    <w:multiLevelType w:val="hybridMultilevel"/>
    <w:tmpl w:val="ADA889F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537710"/>
    <w:multiLevelType w:val="hybridMultilevel"/>
    <w:tmpl w:val="306AB1B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E330CC"/>
    <w:multiLevelType w:val="hybridMultilevel"/>
    <w:tmpl w:val="57F0F4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A248B4"/>
    <w:multiLevelType w:val="hybridMultilevel"/>
    <w:tmpl w:val="A6A8104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477922"/>
    <w:multiLevelType w:val="hybridMultilevel"/>
    <w:tmpl w:val="A3EC1D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603067">
    <w:abstractNumId w:val="3"/>
  </w:num>
  <w:num w:numId="2" w16cid:durableId="2048214279">
    <w:abstractNumId w:val="1"/>
  </w:num>
  <w:num w:numId="3" w16cid:durableId="827751743">
    <w:abstractNumId w:val="8"/>
  </w:num>
  <w:num w:numId="4" w16cid:durableId="1072696113">
    <w:abstractNumId w:val="0"/>
  </w:num>
  <w:num w:numId="5" w16cid:durableId="1168712882">
    <w:abstractNumId w:val="7"/>
  </w:num>
  <w:num w:numId="6" w16cid:durableId="37751096">
    <w:abstractNumId w:val="6"/>
  </w:num>
  <w:num w:numId="7" w16cid:durableId="588467302">
    <w:abstractNumId w:val="5"/>
  </w:num>
  <w:num w:numId="8" w16cid:durableId="1947883816">
    <w:abstractNumId w:val="2"/>
  </w:num>
  <w:num w:numId="9" w16cid:durableId="1361786227">
    <w:abstractNumId w:val="4"/>
  </w:num>
  <w:num w:numId="10" w16cid:durableId="109325547">
    <w:abstractNumId w:val="9"/>
  </w:num>
  <w:num w:numId="11" w16cid:durableId="214776358">
    <w:abstractNumId w:val="11"/>
  </w:num>
  <w:num w:numId="12" w16cid:durableId="6436557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F63"/>
    <w:rsid w:val="00026290"/>
    <w:rsid w:val="00054084"/>
    <w:rsid w:val="00073E66"/>
    <w:rsid w:val="00097747"/>
    <w:rsid w:val="000978F8"/>
    <w:rsid w:val="000A011B"/>
    <w:rsid w:val="001309F9"/>
    <w:rsid w:val="00137C09"/>
    <w:rsid w:val="00155E07"/>
    <w:rsid w:val="0016614F"/>
    <w:rsid w:val="00170090"/>
    <w:rsid w:val="001854CF"/>
    <w:rsid w:val="001B3666"/>
    <w:rsid w:val="001C1949"/>
    <w:rsid w:val="001C6085"/>
    <w:rsid w:val="001C6859"/>
    <w:rsid w:val="00205DE9"/>
    <w:rsid w:val="00213C7C"/>
    <w:rsid w:val="00246F91"/>
    <w:rsid w:val="0026508B"/>
    <w:rsid w:val="002939F3"/>
    <w:rsid w:val="00295F12"/>
    <w:rsid w:val="002D17E9"/>
    <w:rsid w:val="002D25F7"/>
    <w:rsid w:val="00423F12"/>
    <w:rsid w:val="00424E7E"/>
    <w:rsid w:val="00435321"/>
    <w:rsid w:val="00451E42"/>
    <w:rsid w:val="00523145"/>
    <w:rsid w:val="0054632E"/>
    <w:rsid w:val="00574D11"/>
    <w:rsid w:val="005C0AD3"/>
    <w:rsid w:val="006D4D93"/>
    <w:rsid w:val="0073780C"/>
    <w:rsid w:val="00741E40"/>
    <w:rsid w:val="00754E47"/>
    <w:rsid w:val="00755245"/>
    <w:rsid w:val="007B769F"/>
    <w:rsid w:val="007D0D17"/>
    <w:rsid w:val="008B5491"/>
    <w:rsid w:val="008B7F63"/>
    <w:rsid w:val="008D06C9"/>
    <w:rsid w:val="008D32DA"/>
    <w:rsid w:val="00951CD1"/>
    <w:rsid w:val="00966CEF"/>
    <w:rsid w:val="00996D38"/>
    <w:rsid w:val="009D352B"/>
    <w:rsid w:val="00A064C8"/>
    <w:rsid w:val="00A76E48"/>
    <w:rsid w:val="00AB0706"/>
    <w:rsid w:val="00AC306E"/>
    <w:rsid w:val="00AC5D76"/>
    <w:rsid w:val="00B2312E"/>
    <w:rsid w:val="00B406D7"/>
    <w:rsid w:val="00B442EC"/>
    <w:rsid w:val="00B86FC5"/>
    <w:rsid w:val="00B97BA8"/>
    <w:rsid w:val="00BA1F66"/>
    <w:rsid w:val="00BC3B6B"/>
    <w:rsid w:val="00BE17E8"/>
    <w:rsid w:val="00C44D11"/>
    <w:rsid w:val="00C70FD1"/>
    <w:rsid w:val="00C71D0B"/>
    <w:rsid w:val="00C84500"/>
    <w:rsid w:val="00CE32B8"/>
    <w:rsid w:val="00CF38AE"/>
    <w:rsid w:val="00D11D40"/>
    <w:rsid w:val="00D40012"/>
    <w:rsid w:val="00D61032"/>
    <w:rsid w:val="00D81636"/>
    <w:rsid w:val="00D95F81"/>
    <w:rsid w:val="00DA1AD4"/>
    <w:rsid w:val="00DB27C9"/>
    <w:rsid w:val="00E4107D"/>
    <w:rsid w:val="00F3222C"/>
    <w:rsid w:val="00F42C8D"/>
    <w:rsid w:val="00F53456"/>
    <w:rsid w:val="00F53F2C"/>
    <w:rsid w:val="00F574DE"/>
    <w:rsid w:val="00F87E15"/>
    <w:rsid w:val="00FE0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91DA8"/>
  <w15:chartTrackingRefBased/>
  <w15:docId w15:val="{37834B49-9F84-4D46-A3B9-2060CA15E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38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96D38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6D38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1E40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32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41E4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IL2024">
    <w:name w:val="ISIL 2024"/>
    <w:basedOn w:val="Normal"/>
    <w:qFormat/>
    <w:rsid w:val="00137C09"/>
    <w:rPr>
      <w:lang w:val="es-MX"/>
    </w:rPr>
  </w:style>
  <w:style w:type="table" w:styleId="Tablaconcuadrcula">
    <w:name w:val="Table Grid"/>
    <w:basedOn w:val="Tablanormal"/>
    <w:uiPriority w:val="39"/>
    <w:rsid w:val="00D61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2-nfasis3">
    <w:name w:val="Grid Table 2 Accent 3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2-nfasis6">
    <w:name w:val="Grid Table 2 Accent 6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cuadrcula2">
    <w:name w:val="Grid Table 2"/>
    <w:basedOn w:val="Tablanormal"/>
    <w:uiPriority w:val="47"/>
    <w:rsid w:val="00D6103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5oscura-nfasis3">
    <w:name w:val="Grid Table 5 Dark Accent 3"/>
    <w:basedOn w:val="Tablanormal"/>
    <w:uiPriority w:val="50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laconcuadrcula5oscura">
    <w:name w:val="Grid Table 5 Dark"/>
    <w:basedOn w:val="Tablanormal"/>
    <w:uiPriority w:val="50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4-nfasis3">
    <w:name w:val="Grid Table 4 Accent 3"/>
    <w:basedOn w:val="Tablanormal"/>
    <w:uiPriority w:val="49"/>
    <w:rsid w:val="00D6103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normal3">
    <w:name w:val="Plain Table 3"/>
    <w:basedOn w:val="Tablanormal"/>
    <w:uiPriority w:val="43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1clara">
    <w:name w:val="List Table 1 Light"/>
    <w:basedOn w:val="Tablanormal"/>
    <w:uiPriority w:val="46"/>
    <w:rsid w:val="00D610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996D38"/>
    <w:rPr>
      <w:rFonts w:ascii="Arial" w:eastAsiaTheme="majorEastAsia" w:hAnsi="Arial" w:cstheme="majorBidi"/>
      <w:color w:val="2F5496" w:themeColor="accent1" w:themeShade="BF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C44D11"/>
    <w:pPr>
      <w:outlineLvl w:val="9"/>
    </w:pPr>
    <w:rPr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C44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4D11"/>
  </w:style>
  <w:style w:type="paragraph" w:styleId="Piedepgina">
    <w:name w:val="footer"/>
    <w:basedOn w:val="Normal"/>
    <w:link w:val="PiedepginaCar"/>
    <w:uiPriority w:val="99"/>
    <w:unhideWhenUsed/>
    <w:rsid w:val="00C44D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4D11"/>
  </w:style>
  <w:style w:type="character" w:customStyle="1" w:styleId="Ttulo2Car">
    <w:name w:val="Título 2 Car"/>
    <w:basedOn w:val="Fuentedeprrafopredeter"/>
    <w:link w:val="Ttulo2"/>
    <w:uiPriority w:val="9"/>
    <w:rsid w:val="00996D38"/>
    <w:rPr>
      <w:rFonts w:ascii="Arial" w:eastAsiaTheme="majorEastAsia" w:hAnsi="Arial" w:cstheme="majorBidi"/>
      <w:color w:val="2F5496" w:themeColor="accent1" w:themeShade="BF"/>
      <w:sz w:val="32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0A011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11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A011B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D81636"/>
  </w:style>
  <w:style w:type="character" w:customStyle="1" w:styleId="Ttulo3Car">
    <w:name w:val="Título 3 Car"/>
    <w:basedOn w:val="Fuentedeprrafopredeter"/>
    <w:link w:val="Ttulo3"/>
    <w:uiPriority w:val="9"/>
    <w:rsid w:val="00741E40"/>
    <w:rPr>
      <w:rFonts w:ascii="Arial" w:eastAsiaTheme="majorEastAsia" w:hAnsi="Arial" w:cstheme="majorBidi"/>
      <w:color w:val="1F3763" w:themeColor="accent1" w:themeShade="7F"/>
      <w:sz w:val="32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996D38"/>
    <w:pPr>
      <w:spacing w:after="0" w:line="240" w:lineRule="auto"/>
      <w:contextualSpacing/>
    </w:pPr>
    <w:rPr>
      <w:rFonts w:eastAsiaTheme="majorEastAsia" w:cstheme="majorBidi"/>
      <w:color w:val="2F5496" w:themeColor="accent1" w:themeShade="BF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D38"/>
    <w:rPr>
      <w:rFonts w:ascii="Arial" w:eastAsiaTheme="majorEastAsia" w:hAnsi="Arial" w:cstheme="majorBidi"/>
      <w:color w:val="2F5496" w:themeColor="accent1" w:themeShade="BF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D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996D38"/>
    <w:rPr>
      <w:rFonts w:ascii="Arial" w:eastAsiaTheme="minorEastAsia" w:hAnsi="Arial"/>
      <w:color w:val="5A5A5A" w:themeColor="text1" w:themeTint="A5"/>
      <w:spacing w:val="15"/>
      <w:sz w:val="24"/>
    </w:rPr>
  </w:style>
  <w:style w:type="paragraph" w:styleId="Prrafodelista">
    <w:name w:val="List Paragraph"/>
    <w:basedOn w:val="Normal"/>
    <w:uiPriority w:val="34"/>
    <w:qFormat/>
    <w:rsid w:val="00FE0FB4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741E4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TDC3">
    <w:name w:val="toc 3"/>
    <w:basedOn w:val="Normal"/>
    <w:next w:val="Normal"/>
    <w:autoRedefine/>
    <w:uiPriority w:val="39"/>
    <w:unhideWhenUsed/>
    <w:rsid w:val="00AC5D76"/>
    <w:pPr>
      <w:spacing w:after="100"/>
      <w:ind w:left="480"/>
    </w:pPr>
  </w:style>
  <w:style w:type="character" w:styleId="Mencinsinresolver">
    <w:name w:val="Unresolved Mention"/>
    <w:basedOn w:val="Fuentedeprrafopredeter"/>
    <w:uiPriority w:val="99"/>
    <w:semiHidden/>
    <w:unhideWhenUsed/>
    <w:rsid w:val="00C70FD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70F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Wik24</b:Tag>
    <b:SourceType>InternetSite</b:SourceType>
    <b:Guid>{EF65C85F-9A49-4B3D-A222-24C7B7EF79D0}</b:Guid>
    <b:Title>Wiki</b:Title>
    <b:Year>2024</b:Year>
    <b:Author>
      <b:Author>
        <b:NameList>
          <b:Person>
            <b:Last>Wikipedia</b:Last>
          </b:Person>
        </b:NameList>
      </b:Author>
    </b:Author>
    <b:Month>Marzo</b:Month>
    <b:Day>12</b:Day>
    <b:URL>www.wikipedia.com</b:URL>
    <b:InternetSiteTitle>wikipedia</b:InternetSiteTitle>
    <b:RefOrder>1</b:RefOrder>
  </b:Source>
</b:Sources>
</file>

<file path=customXml/itemProps1.xml><?xml version="1.0" encoding="utf-8"?>
<ds:datastoreItem xmlns:ds="http://schemas.openxmlformats.org/officeDocument/2006/customXml" ds:itemID="{07C64364-D074-4B17-8DDC-60A157B45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1</Pages>
  <Words>820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33</cp:revision>
  <cp:lastPrinted>2025-07-05T00:24:00Z</cp:lastPrinted>
  <dcterms:created xsi:type="dcterms:W3CDTF">2024-10-12T14:08:00Z</dcterms:created>
  <dcterms:modified xsi:type="dcterms:W3CDTF">2025-07-05T00:24:00Z</dcterms:modified>
</cp:coreProperties>
</file>