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Conceitos de Front-End e Back-End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Front-End: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 parte relacionada com a interface gráfica do projeto, ou seja, a parte visual de um site,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 onde se desenvolve a aplicação com a qual o usuário irá interagir diretamente, seja em softwares, sites, aplicativos, etc. Portanto, é essencial que o desenvolvedor tenha uma preocupação com a experiência do usuário (TOTVS, 2021)</w:t>
      </w:r>
      <w:r w:rsidDel="00000000" w:rsidR="00000000" w:rsidRPr="00000000">
        <w:rPr>
          <w:sz w:val="24"/>
          <w:szCs w:val="24"/>
          <w:rtl w:val="0"/>
        </w:rPr>
        <w:t xml:space="preserve">, se isto não estiver de acordo, vai haver bastantes impactos na aderência do usuário no site. Assim Front-End tem um papel de grande importância de facilitar usabilidade e garantir que não ocorra problemas com a ferramenta. </w:t>
      </w: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Front End é responsável por desenvolver por meio do código uma interface gráfica e, normalmente, com as tecnologias base da Web: </w:t>
      </w:r>
      <w:r w:rsidDel="00000000" w:rsidR="00000000" w:rsidRPr="00000000">
        <w:rPr>
          <w:b w:val="1"/>
          <w:sz w:val="24"/>
          <w:szCs w:val="24"/>
          <w:shd w:fill="fafbfd" w:val="clear"/>
          <w:rtl w:val="0"/>
        </w:rPr>
        <w:t xml:space="preserve">HTML</w:t>
      </w: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shd w:fill="fafbfd" w:val="clear"/>
          <w:rtl w:val="0"/>
        </w:rPr>
        <w:t xml:space="preserve">CSS</w:t>
      </w: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shd w:fill="fafbfd" w:val="clear"/>
          <w:rtl w:val="0"/>
        </w:rPr>
        <w:t xml:space="preserve">JavaScript</w:t>
      </w: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 (SOUTO, 2023).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o próprio nome diz, é o que tem atrás de uma aplicação. </w:t>
      </w: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trabalha em boa parte dos casos fazendo a ponte entre os dados que vem do navegador rumo ao banco de dados e vice-versa, sempre aplicando as devidas regras de negócio, validações e garantias num ambiente restrito ao usuário final(SOUTO, 2023</w:t>
      </w:r>
      <w:r w:rsidDel="00000000" w:rsidR="00000000" w:rsidRPr="00000000">
        <w:rPr>
          <w:rFonts w:ascii="Arial" w:cs="Arial" w:eastAsia="Arial" w:hAnsi="Arial"/>
          <w:color w:val="093366"/>
          <w:sz w:val="27"/>
          <w:szCs w:val="27"/>
          <w:shd w:fill="fafbfd" w:val="clear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ou seja, a menos que ele tenha alguma permissão, ele não consegue acessar ou manipular algo, mantendo assim um nível de segurança maior. O Back-End trabalha em conjunto com o Front-End para entregar o produto para o usuário final. E para desenvolver o Back-End, tem uma grande série de linguagens de programação diferentes para se usar, mas qual foi apresentado e será utilizado, o PHP.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Code: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lançou em 2015 um editor de código destinado ao desenvolvimento de aplicações web chamado Visual Studio Code (daqui em diante, apenas VSCode).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Trata-se de uma ferramenta leve e multiplataforma que esta disponível para Windows, Mac OS e Linux, sendo executada nativamente em cada plataforma.(MACORATTI, 2016)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 ferramenta tem crescido cada vez mais na comunidade e hoje é uma ótima opção para desenvolvimento. É um editor leve, mas poderoso, e está disponível para Windows, MacOS e Linux. Ele vem com suporte embutido para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JavaScript, TypeScript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Node.js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possui um rico ecossistema de extensões para outras linguagens como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C++, C #, Java, Python, PHP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.(DIAS, 2019)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Ele é gratuito e open source, com seu código disponibilizado no GitHub, e isso permite que você contribua com seu desenvolvimento. (MACORATTI,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nome de origem do inglês Hyper Text Markup Language, que significa “linguagem de marcação de hipertexto”. O HTML foi criado em 1991, por Tim Berners-Lee, no CERN ( European Council for Nuclear Research) na suíça, projetado inicialmente para interligar instituições de pesquisas próximas, e compartilhar documentos. Em 1992, liberou-se a biblioteca de desenvolvimento WWW ( World Wide Web), que junto do HTML proporcionou o uso em escala mundial da WEB.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já dito, é uma linguagem de marcação, linguagens como essas são constituídas de códigos que delimitam conteúdos específicos. O HTML tem códigos para criar páginas na web, estes códigos definem o tipo de letra, qual o seria o tamanho, cor, espaçamentos, e muitos outros aspectos do site. Quando surgiu o HTML, no início era complicado aprender como utilizar ele, mas conforme foi-se ganhando novas versões, o aplicativo acabou sendo fácil de utilizar, hoje em dia, qualquer pessoa pode fazer um site básico em questão de horas, só seguir os tutoriais e aprendendo as funções de cada código.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Cascading Style Sheets (CSS) foi proposto em Outubro de 1994, por Hakon Lie, ele queria facilitar a programação de sites, pois na época era muito complexa de se fazer. EM 1995 o CSS1 foi desenvolvido pela W3C ( World Wide Web Consortium), um grupo de empresas do ramo da informática. A linguagem de estilos começou a ganhar muito destaque entre 1997 e 1999, por este período começou a ficar conhecido por grande parte dos programadores.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CSS é uma linguagem que determina a aparência (layout) de páginas para a web. Permite ao usuário criar páginas da Web com códigos com uma facilidade do que o HTML. É um programa muito utilizado pelos programadores em todo o mundo, é o CSS que controla as opções de margem, linha, cores, alturas, larguras, imagens e posicionamento, sem precisar ter que utilizar o HTML para programar esses códigos.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JavaScript é uma linguagem de programação muito usada para desenvolvimento de aplicativos para a web. Esta linguagem adiciona movimento às páginas web, além de permitir o processamento e transformação de dados enviados e recebidos. Permite a criar conteúdos que se utilizam de forma dinâmica e animada, assim, dando vida às aplicações que antes eram apenas estruturadas com o HTML só que de forma estática.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linguagem começou com sua criação, pela Netscape, de uma linguagem de criação de Scripts Server-side, esta linguagem acabou sendo implementada nos servidores de WEB da Netscape. A Microsoft viu que o sistema Server-side tinha futuro, e assim criou o Jscript, e implantou o sistema nos servidores de WEB ISS da empresa. A empresa Netscape, indignada pela cópia feita pela Microsoft decidiu entrar em um outro projeto, a empresa passou a desenvolver um sistema “client-side”, que roda no navegador do usuário. Este novo sistema permitirá aos usuários processarem os scripts diretamente, ao invés de utilizar o servidor, assim permitindo uma grande melhoria na velocidade de processamento dos dados. Novamente, a Microsoft copiou o sistema de sua concorrente, implantando-o no seu navegador, o Internet Explorer. A Netscape encaminhou o seu sistema para a empresa ECMA, para que fosse feita uma padronização da linguagem, assim a linguagem passou a ser chamada de ECMAscript, e tem este nome até hoje, apesar de ninguém o utilizar, o nome JavaScript é bem mais conhecida e usada pelo mundo todo.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PHP: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Hoje em dia, o PHP é uma linguagem de programação muito utilizada para gerar conteúdo para a WEB. Sendo criado em 1995, por Rasmus Lerdorf, inicialmente sendo um pacote CGI para substituir os Scripts Perl, o PHP permitia, aos programadores criarem aplicativos simples para a web. Seu criador disponibilizou o código fonte do PHP para usuários poderem aperfeiçoar e melhorar o código, adicionando funções e corrigindo problemas.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PHP tem código fonte disponível a qualquer um que queira utilizar, sem custos. Sua licença de uso e edição é Open Source, ninguém pode comercializar qualquer versão modificada do PH.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PostGre é um sistema de gerenciamento de banco de dados, o seu surgimento ocorreu em 1989, sendo liberado para um grupo pequeno de usuários em Junho deste ano. O projeto teve seu “pontapé” inicial na universidade de Berkeley na Califórnia em 1973, por Michael Stonebraker e Eugene Wong, quando ambos decidem iniciar um projeto de Banco de Dados Relacional e desenvolvem o Ingres. O nome do sistema passou de post-Ingres (após Ingres) para postgres. Ele teve organizações financiadoras como a DARPA ( Agência de Pesquisas em Projetos Avançados), e o ARO (Escritório de Pesquisas do Exército). Dito antes, após sua 1° versão liberada em Junho de 1989, a 4° versão já contava com uma boa popularidade, mas o projeto foi abandonado pela Universidade de Berkeley e sua continuação se deu por causa de estar sob a licença BSD. Em 1994, dois estudantes Andrew Yu e Jolly Chen adicionaram um interpretador SQL ao posgres, e nomearam o projeto de postgres95 e divulgaram o código na internet. Com o código sendo aberto (Open Source), o postgres95 permitiu que outros desenvolvedores se integrassem no projeto. Assim sendo, em 1996, mudaram o nome do projeto para PostGreSQL e desde então não parou de crescer, sendo mantido por um grupo de desenvolvedores e de voluntários por todo o mundo.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  <w:rtl w:val="0"/>
        </w:rPr>
        <w:t xml:space="preserve">Referencias: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TOTVS, Equipe.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Front end: O que é, como funciona e qual a importância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2021. Disponível em: https://www.totvs.com/blog/developers/front-end/. Acesso em: 10 maio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u w:val="single"/>
          <w:rtl w:val="0"/>
        </w:rPr>
        <w:t xml:space="preserve">SOUTO, Mario.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u w:val="single"/>
          <w:rtl w:val="0"/>
        </w:rPr>
        <w:t xml:space="preserve">Front-end, Back-end e Full Stack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u w:val="single"/>
          <w:rtl w:val="0"/>
        </w:rPr>
        <w:t xml:space="preserve">. 2023. Disponível em: https://www.alura.com.br/artigos/o-que-e-front-end-e-back-end. Acesso em: 10 maio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jc w:val="left"/>
        <w:rPr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RODOLFO.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Introdução ao PostgreSQL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. 2007. Disponível em: https://www.devmedia.com.br/introducao-ao-postgresql/6390. Acesso em: 09 maio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jc w:val="left"/>
        <w:rPr>
          <w:color w:val="0563c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PACIEVITCH, Yuri.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. 2023. Disponível em: https://www.infoescola.com/informatica/html/. Acesso em: 09 maio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jc w:val="left"/>
        <w:rPr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BALLERINI, Rafaella.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HTML, CSS e Javascript, quais as diferenças?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2023. Disponível em: https://www.alura.com.br/artigos/html-css-e-js-definicoes. Acesso em: 09 maio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PACIEVITCH, Yuri.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. 2023. Disponível em: https://www.infoescola.com/informatica/javascript-2/. Acesso em: 09 maio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PACIEVITCH, Yuri.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Cascading Style Sheets (CSS)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. 2023. Disponível em: https://www.infoescola.com/informatica/cascading-style-sheets-css/. Acesso em: 09 maio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MACORATTI, José Carlos.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Visual Studio Code – Apresentando o editor multiplataforma da Microsoft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2016. Disponível em: https://imasters.com.br/desenvolvimento/visual-studio-code-apresentando-o-editor-multiplataforma-da-microsoft. Acesso em: 10 maio 2023.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DIAS, Ricardo.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VSCode mais Agradável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2019. Disponível em: https://medium.com/contexto-delimitado/agradável-visual-studio-code-542fec41dee3. Acesso em: 10 maio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  <w:rtl w:val="0"/>
        </w:rPr>
        <w:t xml:space="preserve">Palavras-chave: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  <w:rtl w:val="0"/>
        </w:rPr>
        <w:t xml:space="preserve">Conceito de front-end?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  <w:rtl w:val="0"/>
        </w:rPr>
        <w:t xml:space="preserve">Conceito de back-end?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  <w:rtl w:val="0"/>
        </w:rPr>
        <w:t xml:space="preserve">Diferenças de front-end e back-end.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  <w:rtl w:val="0"/>
        </w:rPr>
        <w:t xml:space="preserve">Criação visual studio code.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3a44"/>
          <w:sz w:val="24"/>
          <w:szCs w:val="24"/>
          <w:u w:val="none"/>
          <w:shd w:fill="auto" w:val="clear"/>
          <w:vertAlign w:val="baseline"/>
          <w:rtl w:val="0"/>
        </w:rPr>
        <w:t xml:space="preserve">História Vscode.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kern w:val="2"/>
      <w:sz w:val="22"/>
      <w:szCs w:val="22"/>
      <w:lang w:bidi="ar-SA" w:eastAsia="en-US" w:val="pt-BR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character" w:styleId="6">
    <w:name w:val="Strong"/>
    <w:basedOn w:val="2"/>
    <w:uiPriority w:val="22"/>
    <w:qFormat w:val="1"/>
    <w:rPr>
      <w:b w:val="1"/>
      <w:bCs w:val="1"/>
    </w:rPr>
  </w:style>
  <w:style w:type="character" w:styleId="7" w:customStyle="1">
    <w:name w:val="lf-badge"/>
    <w:basedOn w:val="2"/>
    <w:uiPriority w:val="0"/>
    <w:qFormat w:val="1"/>
  </w:style>
  <w:style w:type="character" w:styleId="8" w:customStyle="1">
    <w:name w:val="Unresolved Mention"/>
    <w:basedOn w:val="2"/>
    <w:uiPriority w:val="99"/>
    <w:semiHidden w:val="1"/>
    <w:unhideWhenUsed w:val="1"/>
    <w:qFormat w:val="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xBv8JWuH6OLMtjl2+4WShImPfQ==">AMUW2mV2BYgLKsMNLgna6APB/uLLq4P1o9KOTpULrifAiA6aBMBk++SpuEOAIun/2LhQUP3mn4eXH5a0QB5gwH6FqLHG7MjgqDRX3Y9qjhmoFuuD//NlzosntQNOebne05OxcStdy8OB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2023-05-09T15:07:00Z</dcterms:created>
  <dc:creator>Christyan Iegor Daltoe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