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Content briefing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Veld</w:t>
            </w:r>
          </w:p>
        </w:tc>
        <w:tc>
          <w:tcPr>
            <w:tcW w:type="dxa" w:w="4320"/>
          </w:tcPr>
          <w:p>
            <w:r>
              <w:t>Inhoud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URL</w:t>
            </w:r>
          </w:p>
        </w:tc>
        <w:tc>
          <w:tcPr>
            <w:tcW w:type="dxa" w:w="6480"/>
          </w:tcPr>
          <w:p>
            <w:r>
              <w:t>https://www.ing.nl/zakelijk/betalen/zakelijke-rekening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1#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2#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SERP 3#</w:t>
            </w:r>
          </w:p>
        </w:tc>
        <w:tc>
          <w:tcPr>
            <w:tcW w:type="dxa" w:w="6480"/>
          </w:tcPr>
          <w:p>
            <w:r>
              <w:t>Geen concurrent gevonden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Opmerkelijk</w:t>
            </w:r>
          </w:p>
        </w:tc>
        <w:tc>
          <w:tcPr>
            <w:tcW w:type="dxa" w:w="6480"/>
          </w:tcPr>
          <w:p>
            <w:r>
              <w:t>Gebaseerd op beschikbare zoekresultaten en competitieve analyse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Type pagina</w:t>
            </w:r>
          </w:p>
        </w:tc>
        <w:tc>
          <w:tcPr>
            <w:tcW w:type="dxa" w:w="6480"/>
          </w:tcPr>
          <w:p>
            <w:r>
              <w:t>Informatie pagina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Funnelfase</w:t>
            </w:r>
          </w:p>
        </w:tc>
        <w:tc>
          <w:tcPr>
            <w:tcW w:type="dxa" w:w="6480"/>
          </w:tcPr>
          <w:p>
            <w:r>
              <w:t>Bewustwording (Awareness)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Body copy</w:t>
            </w:r>
          </w:p>
        </w:tc>
        <w:tc>
          <w:tcPr>
            <w:tcW w:type="dxa" w:w="6480"/>
          </w:tcPr>
          <w:p>
            <w:r>
              <w:t>## Body Copy Outline: [Onderwerp van de Pagina]</w:t>
              <w:br/>
              <w:br/>
              <w:t>**Doel:** [Specificeer het doel van de pagina. Bijvoorbeeld: Informatie verstrekken, leads genereren, verkopen stimuleren, etc.]</w:t>
              <w:br/>
              <w:br/>
              <w:t>**Doelgroep:** [Beschrijf de doelgroep van de pagina. Bijvoorbeeld: Beginners, experts, specifieke demografie, etc.]</w:t>
              <w:br/>
              <w:br/>
              <w:t>**I. Introductie (ca. 100-150 woorden)**</w:t>
              <w:br/>
              <w:br/>
              <w:t>*   **Doel:** De aandacht van de lezer trekken, het onderwerp introduceren en de relevantie voor de lezer benadrukken.</w:t>
              <w:br/>
              <w:t>*   **Schrijfstijl:** Aantrekkelijk, informatief en direct.</w:t>
              <w:br/>
              <w:t>*   **Inhoud:**</w:t>
              <w:br/>
              <w:t xml:space="preserve">    *   Begin met een pakkende openingszin of vraag die de lezer direct aanspreekt.</w:t>
              <w:br/>
              <w:t xml:space="preserve">    *   Introduceer het onderwerp van de pagina op een duidelijke en beknopte manier.</w:t>
              <w:br/>
              <w:t xml:space="preserve">    *   Leg uit waarom dit onderwerp belangrijk is voor de lezer en welke problemen het oplost.</w:t>
              <w:br/>
              <w:t xml:space="preserve">    *   Geef een korte preview van wat de lezer kan verwachten in de rest van de pagina.</w:t>
              <w:br/>
              <w:t xml:space="preserve">    *   **Keyword Integratie:**</w:t>
              <w:br/>
              <w:t xml:space="preserve">        *   **Focus Keyword:** (Niet van toepassing, maar als er een focus keyword was, zou deze hier op een natuurlijke manier geïntroduceerd worden, bij voorkeur in de eerste alinea.)</w:t>
              <w:br/>
              <w:t xml:space="preserve">        *   **Secondary Keywords:** (Niet van toepassing, maar als er secondary keywords waren, zouden deze hier subtiel geïntroduceerd kunnen worden, indien relevant.)</w:t>
              <w:br/>
              <w:br/>
              <w:t>**II. [Hoofdonderwerp 1] (ca. 200-300 woorden)**</w:t>
              <w:br/>
              <w:br/>
              <w:t>*   **Doel:** Het eerste hoofdonderwerp in detail uitleggen.</w:t>
              <w:br/>
              <w:t>*   **Schrijfstijl:** Informatief, duidelijk en gestructureerd.</w:t>
              <w:br/>
              <w:t>*   **Inhoud:**</w:t>
              <w:br/>
              <w:t xml:space="preserve">    *   Begin met een duidelijke titel die het onderwerp samenvat.</w:t>
              <w:br/>
              <w:t xml:space="preserve">    *   Leg het onderwerp in detail uit, gebruikmakend van voorbeelden en illustraties.</w:t>
              <w:br/>
              <w:t xml:space="preserve">    *   Breek de tekst op met tussenkopjes, bullet points en genummerde lijsten om de leesbaarheid te verbeteren.</w:t>
              <w:br/>
              <w:t xml:space="preserve">    *   Beantwoord de meest voorkomende vragen over dit onderwerp.</w:t>
              <w:br/>
              <w:t xml:space="preserve">    *   **Keyword Integratie:**</w:t>
              <w:br/>
              <w:t xml:space="preserve">        *   **Focus Keyword:** (Niet van toepassing, maar als er een focus keyword was, zou deze hier op een natuurlijke manier geïntegreerd worden, bijvoorbeeld in een tussenkopje of in de uitleg van het onderwerp.)</w:t>
              <w:br/>
              <w:t xml:space="preserve">        *   **Secondary Keywords:** (Niet van toepassing, maar als er secondary keywords waren, zouden deze hier geïntegreerd kunnen worden, indien relevant voor de uitleg van het onderwerp.)</w:t>
              <w:br/>
              <w:t>*   **Competitive Analysis Referentie:** [Verwijs hier naar specifieke punten uit de competitive analysis die relevant zijn voor dit hoofdonderwerp. Bijvoorbeeld: "In tegenstelling tot [concurrent], leggen wij hier de nadruk op [specifiek aspect]."]</w:t>
              <w:br/>
              <w:br/>
              <w:t>**III. [Hoofdonderwerp 2] (ca. 200-300 woorden)**</w:t>
              <w:br/>
              <w:br/>
              <w:t>*   **Doel:** Het tweede hoofdonderwerp in detail uitleggen.</w:t>
              <w:br/>
              <w:t>*   **Schrijfstijl:** Informatief, duidelijk en gestructureerd.</w:t>
              <w:br/>
              <w:t>*   **Inhoud:**</w:t>
              <w:br/>
              <w:t xml:space="preserve">    *   Begin met een duidelijke titel die het onderwerp samenvat.</w:t>
              <w:br/>
              <w:t xml:space="preserve">    *   Leg het onderwerp in detail uit, gebruikmakend van voorbeelden en illustraties.</w:t>
              <w:br/>
              <w:t xml:space="preserve">    *   Breek de tekst op met tussenkopjes, bullet points en genummerde lijsten om de leesbaarheid te verbeteren.</w:t>
              <w:br/>
              <w:t xml:space="preserve">    *   Beantwoord de meest voorkomende vragen over dit onderwerp.</w:t>
              <w:br/>
              <w:t xml:space="preserve">    *   **Keyword Integratie:**</w:t>
              <w:br/>
              <w:t xml:space="preserve">        *   **Focus Keyword:** (Niet van toepassing, maar als er een focus keyword was, zou deze hier op een natuurlijke manier geïntegreerd worden, bijvoorbeeld in een tussenkopje of in de uitleg van het onderwerp.)</w:t>
              <w:br/>
              <w:t xml:space="preserve">        *   **Secondary Keywords:** (Niet van toepassing, maar als er secondary keywords waren, zouden deze hier geïntegreerd kunnen worden, indien relevant voor de uitleg van het onderwerp.)</w:t>
              <w:br/>
              <w:t>*   **Competitive Analysis Referentie:** [Verwijs hier naar specifieke punten uit de competitive analysis die relevant zijn voor dit hoofdonderwerp. Bijvoorbeeld: "Waar [concurrent] zich richt op [ander aspect], focussen wij op [specifiek aspect] om [voordeel te benadrukken]."]</w:t>
              <w:br/>
              <w:br/>
              <w:t>**IV. [Hoofdonderwerp 3] (ca. 200-300 woorden)**</w:t>
              <w:br/>
              <w:br/>
              <w:t>*   **Doel:** Het derde hoofdonderwerp in detail uitleggen.</w:t>
              <w:br/>
              <w:t>*   **Schrijfstijl:** Informatief, duidelijk en gestructureerd.</w:t>
              <w:br/>
              <w:t>*   **Inhoud:**</w:t>
              <w:br/>
              <w:t xml:space="preserve">    *   Begin met een duidelijke titel die het onderwerp samenvat.</w:t>
              <w:br/>
              <w:t xml:space="preserve">    *   Leg het onderwerp in detail uit, gebruikmakend van voorbeelden en illustraties.</w:t>
              <w:br/>
              <w:t xml:space="preserve">    *   Breek de tekst op met tussenkopjes, bullet points en genummerde lijsten om de leesbaarheid te verbeteren.</w:t>
              <w:br/>
              <w:t xml:space="preserve">    *   Beantwoord de meest voorkomende vragen over dit onderwerp.</w:t>
              <w:br/>
              <w:t xml:space="preserve">    *   **Keyword Integratie:**</w:t>
              <w:br/>
              <w:t xml:space="preserve">        *   **Focus Keyword:** (Niet van toepassing, maar als er een focus keyword was, zou deze hier op een natuurlijke manier geïntegreerd worden, bijvoorbeeld in een tussenkopje of in de uitleg van het onderwerp.)</w:t>
              <w:br/>
              <w:t xml:space="preserve">        *   **Secondary Keywords:** (Niet van toepassing, maar als er secondary keywords waren, zouden deze hier geïntegreerd kunnen worden, indien relevant voor de uitleg van het onderwerp.)</w:t>
              <w:br/>
              <w:t>*   **Competitive Analysis Referentie:** [Verwijs hier naar specifieke punten uit de competitive analysis die relevant zijn voor dit hoofdonderwerp. Bijvoorbeeld: "Wij bieden [unieke feature] aan, iets wat [concurrent] niet aanbiedt."]</w:t>
              <w:br/>
              <w:br/>
              <w:t>**V. Conclusie (ca. 100-150 woorden)**</w:t>
              <w:br/>
              <w:br/>
              <w:t>*   **Doel:** De belangrijkste punten samenvatten en de lezer aanzetten tot actie.</w:t>
              <w:br/>
              <w:t>*   **Schrijfstijl:** Samenvattend, overtuigend en actiegericht.</w:t>
              <w:br/>
              <w:t>*   **Inhoud:**</w:t>
              <w:br/>
              <w:t xml:space="preserve">    *   Vat de belangrijkste punten van de pagina kort samen.</w:t>
              <w:br/>
              <w:t xml:space="preserve">    *   Benadruk de voordelen voor de lezer.</w:t>
              <w:br/>
              <w:t xml:space="preserve">    *   Geef een duidelijke call-to-action (CTA), bijvoorbeeld: "Neem contact op", "Download de gids", "Probeer het nu", etc.</w:t>
              <w:br/>
              <w:t xml:space="preserve">    *   **Keyword Integratie:**</w:t>
              <w:br/>
              <w:t xml:space="preserve">        *   **Focus Keyword:** (Niet van toepassing, maar als er een focus keyword was, zou deze hier nogmaals op een natuurlijke manier geïntegreerd worden, bijvoorbeeld in de samenvatting of in de call-to-action.)</w:t>
              <w:br/>
              <w:t xml:space="preserve">        *   **Secondary Keywords:** (Niet van toepassing, maar als er secondary keywords waren, zouden deze hier subtiel geïntegreerd kunnen worden, indien relevant voor de call-to-action.)</w:t>
              <w:br/>
              <w:br/>
              <w:t>**VI. Call-to-Action (CTA)**</w:t>
              <w:br/>
              <w:br/>
              <w:t>*   **Doel:** De lezer aanzetten tot een specifieke actie.</w:t>
              <w:br/>
              <w:t>*   **Inhoud:**</w:t>
              <w:br/>
              <w:t xml:space="preserve">    *   Duidelijke en overtuigende tekst.</w:t>
              <w:br/>
              <w:t xml:space="preserve">    *   Visueel aantrekkelijke button of link.</w:t>
              <w:br/>
              <w:t xml:space="preserve">    *   Duidelijke instructies over wat de lezer moet doen.</w:t>
              <w:br/>
              <w:br/>
              <w:t>**Belangrijke Opmerkingen:**</w:t>
              <w:br/>
              <w:br/>
              <w:t>*   **Leesbaarheid:** Schrijf in korte zinnen en gebruik duidelijke taal. Vermijd jargon en complexe termen.</w:t>
              <w:br/>
              <w:t>*   **Visuele Elementen:** Gebruik afbeeldingen, video's en andere visuele elementen om de tekst te ondersteunen en de pagina aantrekkelijker te maken.</w:t>
              <w:br/>
              <w:t>*   **Interne Links:** Link naar andere relevante pagina's op de website om de gebruikerservaring te verbeteren en de SEO te optimaliseren.</w:t>
              <w:br/>
              <w:t>*   **SEO Optimalisatie:** Zorg ervoor dat de pagina geoptimaliseerd is voor zoekmachines door de juiste keywords te gebruiken in de titel, meta description en alt-teksten van afbeeldingen.</w:t>
              <w:br/>
              <w:t>*   **Mobile-Friendly:** Zorg ervoor dat de pagina responsive is en goed weergegeven wordt op mobiele apparaten.</w:t>
              <w:br/>
              <w:br/>
              <w:t>Deze outline is een startpunt. Pas deze aan op basis van de specifieke behoeften van de pagina en de doelgroep. Succes!</w:t>
              <w:br/>
              <w:br/>
              <w:t>Schrijf de body copy en verwerk daarin, op een natuurlijke manier, minimaal drie keer het focus keyword en een variatie daarop.</w:t>
              <w:br/>
              <w:br/>
              <w:t>Probeer daarnaast de secundaire keywords en een variatie daarop te verwerken in de tekst. De keywords moeten op een zo natuurlijk mogelijke manier verwerkt worden. 'Keyword stuffing' is niet wenselijk.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ING Tone of Voice</w:t>
            </w:r>
          </w:p>
        </w:tc>
        <w:tc>
          <w:tcPr>
            <w:tcW w:type="dxa" w:w="6480"/>
          </w:tcPr>
          <w:p>
            <w:r>
              <w:t>Onze communicatie is altijd persoonlijk en begrijpelijk. We klinken actief, brengen lucht en lef in onze teksten en zijn informeel.</w:t>
              <w:br/>
              <w:br/>
              <w:t>Persoonlijk</w:t>
              <w:br/>
              <w:t>Zet je klant altijd centraal en verplaats je dus in de klant. Zorg dat je boodschap relevant is. En schrijf en praat altijd inclusief.</w:t>
              <w:br/>
              <w:br/>
              <w:t>Informeel</w:t>
              <w:br/>
              <w:t>Blijf sympathiek en innemend. Schrijf en praat eerder informeel dan formeel (je in plaats van u). En gebruik altijd gewone mensentaal, zonder ingewikkeld jargon.</w:t>
              <w:br/>
              <w:br/>
              <w:t>Met lucht en lef</w:t>
              <w:br/>
              <w:t>Creëer letterlijk lucht met wit-regels en structuur. En maak keuzes. Neem wat we doen serieus, maar jezelf wat minder. Een grapje mag zeker, als het past.</w:t>
              <w:br/>
              <w:br/>
              <w:t>Begrijpelijk</w:t>
              <w:br/>
              <w:t>Bouw je tekst op vanuit 1 hoofdboodschap. Dit helpt je om de tekst beknopt te houden en heldere taal te formuleren. Bij voorkeur zonder jargon. Wees eerlijk en draai er niet omheen.</w:t>
              <w:br/>
              <w:br/>
              <w:t>Actief</w:t>
              <w:br/>
              <w:t>Benader je klant altijd positief en denk in oplossingen, niet in problemen. Schrijf energiek en inspireer tot actie.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Focus keyword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Secundaire keywords</w:t>
            </w:r>
          </w:p>
        </w:tc>
        <w:tc>
          <w:tcPr>
            <w:tcW w:type="dxa" w:w="6480"/>
          </w:tcPr>
          <w:p>
            <w:r>
              <w:t>Geen secundaire keywords opgegeven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Page title suggestie</w:t>
            </w:r>
          </w:p>
        </w:tc>
        <w:tc>
          <w:tcPr>
            <w:tcW w:type="dxa" w:w="6480"/>
          </w:tcPr>
          <w:p>
            <w:r>
              <w:t>Schrijf een page title voor deze pagina die voldoet aan de volgende voorwaarden:</w:t>
              <w:br/>
              <w:t>- Max. 60 tekens inclusief spaties</w:t>
              <w:br/>
              <w:t>- Gebruik het focus keyword</w:t>
              <w:br/>
              <w:br/>
              <w:t xml:space="preserve">Voorstel: 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Meta description suggestie</w:t>
            </w:r>
          </w:p>
        </w:tc>
        <w:tc>
          <w:tcPr>
            <w:tcW w:type="dxa" w:w="6480"/>
          </w:tcPr>
          <w:p>
            <w:r>
              <w:t>Schrijf een meta description voor deze pagina die voldoet aan de volgende voorwaarden:</w:t>
              <w:br/>
              <w:t>- Max. 155 tekens inclusief spaties</w:t>
              <w:br/>
              <w:t>- Verwerk het focus keyword</w:t>
              <w:br/>
              <w:t>- Probeer een of meerdere secundaire keywords of een variatie daarop te verwerken</w:t>
              <w:br/>
              <w:t>- Gebruik een call to action (Bijv. ontdek, bekijk, bestel)</w:t>
              <w:br/>
              <w:br/>
              <w:t xml:space="preserve">Voorstel: 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Headers inhoudsopgave</w:t>
            </w:r>
          </w:p>
        </w:tc>
        <w:tc>
          <w:tcPr>
            <w:tcW w:type="dxa" w:w="6480"/>
          </w:tcPr>
          <w:p>
            <w:r>
              <w:t>Header | Huidig | Nieuw</w:t>
              <w:br/>
              <w:t>H1 | Zakelijke rekening openen - Ruim € 160 voordeel voor starters | Ontdek de Ultieme Gids voor Alles Wat Je Moet Weten</w:t>
              <w:br/>
              <w:t>H2-1 | | Wat is Belangrijk om te Weten?</w:t>
              <w:br/>
              <w:t>H2-2 | | Waarom is Dit Onderwerp Relevant?</w:t>
              <w:br/>
              <w:t>H2-3 | | De Geschiedenis Achter Dit Onderwerp</w:t>
              <w:br/>
              <w:t>H2-4 | | Verschillende Perspectieven en Benaderingen</w:t>
              <w:br/>
              <w:t>H2-5 | | Praktische Toepassingen en Voorbeelden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H1 suggestie</w:t>
            </w:r>
          </w:p>
        </w:tc>
        <w:tc>
          <w:tcPr>
            <w:tcW w:type="dxa" w:w="6480"/>
          </w:tcPr>
          <w:p>
            <w:r>
              <w:t>Ontdek de Ultieme Gids voor Alles Wat Je Moet Weten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H2 suggestie</w:t>
            </w:r>
          </w:p>
        </w:tc>
        <w:tc>
          <w:tcPr>
            <w:tcW w:type="dxa" w:w="6480"/>
          </w:tcPr>
          <w:p>
            <w:r>
              <w:t>Wat is Belangrijk om te Weten?</w:t>
              <w:br/>
              <w:t>Waarom is Dit Onderwerp Relevant?</w:t>
              <w:br/>
              <w:t>De Geschiedenis Achter Dit Onderwerp</w:t>
              <w:br/>
              <w:t>Verschillende Perspectieven en Benaderingen</w:t>
              <w:br/>
              <w:t>Praktische Toepassingen en Voorbeelden</w:t>
              <w:br/>
              <w:t>Veelgestelde Vragen (FAQ)</w:t>
              <w:br/>
              <w:t>Toekomstige Trends en Ontwikkelingen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H3 suggestie</w:t>
            </w:r>
          </w:p>
        </w:tc>
        <w:tc>
          <w:tcPr>
            <w:tcW w:type="dxa" w:w="6480"/>
          </w:tcPr>
          <w:p>
            <w:r>
              <w:br/>
              <w:t>Wat is Belangrijk om te Weten?:</w:t>
              <w:br/>
              <w:t xml:space="preserve">  - Kernconcepten en Definities</w:t>
              <w:br/>
              <w:t xml:space="preserve">  - Belangrijke Termen en Jargon</w:t>
              <w:br/>
              <w:t xml:space="preserve">  - De Basisprincipes Uitgelegd</w:t>
              <w:br/>
              <w:br/>
              <w:t>Waarom is Dit Onderwerp Relevant?:</w:t>
              <w:br/>
              <w:t xml:space="preserve">  - De Impact op Jouw Leven</w:t>
              <w:br/>
              <w:t xml:space="preserve">  - De Betekenis in de Maatschappij</w:t>
              <w:br/>
              <w:t xml:space="preserve">  - De Economische en Sociale Gevolgen</w:t>
              <w:br/>
              <w:br/>
              <w:t>De Geschiedenis Achter Dit Onderwerp:</w:t>
              <w:br/>
              <w:t xml:space="preserve">  - De Oorsprong en Evolutie</w:t>
              <w:br/>
              <w:t xml:space="preserve">  - Belangrijke Momenten en Personen</w:t>
              <w:br/>
              <w:t xml:space="preserve">  - Lessen uit het Verleden</w:t>
              <w:br/>
              <w:br/>
              <w:t>Verschillende Perspectieven en Benaderingen:</w:t>
              <w:br/>
              <w:t xml:space="preserve">  - Alternatieve Standpunten</w:t>
              <w:br/>
              <w:t xml:space="preserve">  - Voor- en Nadelen van Elke Benadering</w:t>
              <w:br/>
              <w:t xml:space="preserve">  - Het Kiezen van de Juiste Aanpak</w:t>
              <w:br/>
              <w:br/>
              <w:t>Praktische Toepassingen en Voorbeelden:</w:t>
              <w:br/>
              <w:t xml:space="preserve">  - Real-life Scenario's</w:t>
              <w:br/>
              <w:t xml:space="preserve">  - Stapsgewijze Handleidingen</w:t>
              <w:br/>
              <w:t xml:space="preserve">  - Succesverhalen en Case Studies</w:t>
              <w:br/>
              <w:br/>
              <w:t>Veelgestelde Vragen (FAQ):</w:t>
              <w:br/>
              <w:t xml:space="preserve">  - Antwoorden op de Meest Gestelde Vragen</w:t>
              <w:br/>
              <w:t xml:space="preserve">  - Misvattingen en Verduidelijkingen</w:t>
              <w:br/>
              <w:t xml:space="preserve">  - Extra Informatie en Bronnen</w:t>
              <w:br/>
              <w:br/>
              <w:t>Toekomstige Trends en Ontwikkelingen:</w:t>
              <w:br/>
              <w:t xml:space="preserve">  - Voorspellingen en Verwachtingen</w:t>
              <w:br/>
              <w:t xml:space="preserve">  - Nieuwe Technologieën en Innovaties</w:t>
              <w:br/>
              <w:t xml:space="preserve">  - De Impact op de Toekomst</w:t>
              <w:br/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Aanvulling CJE</w:t>
            </w:r>
          </w:p>
        </w:tc>
        <w:tc>
          <w:tcPr>
            <w:tcW w:type="dxa" w:w="64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Inspiratie</w:t>
            </w:r>
          </w:p>
        </w:tc>
        <w:tc>
          <w:tcPr>
            <w:tcW w:type="dxa" w:w="6480"/>
          </w:tcPr>
          <w:p>
            <w:r>
              <w:t>Zie gedetailleerde analyse in output/report.md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