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036" w:rsidRDefault="00E67036">
      <w:r>
        <w:t>Riunione del 17/05/2012</w:t>
      </w:r>
    </w:p>
    <w:p w:rsidR="00E67036" w:rsidRDefault="00E67036">
      <w:r>
        <w:t>Le idee</w:t>
      </w:r>
      <w:r w:rsidR="0017266B">
        <w:t xml:space="preserve">(con rispettive votazioni) </w:t>
      </w:r>
      <w:r>
        <w:t>che sono venute</w:t>
      </w:r>
      <w:r w:rsidR="0017266B">
        <w:t xml:space="preserve"> </w:t>
      </w:r>
      <w:r>
        <w:t>fuori sono:</w:t>
      </w:r>
    </w:p>
    <w:p w:rsidR="00E67036" w:rsidRDefault="00E67036" w:rsidP="00E67036">
      <w:pPr>
        <w:pStyle w:val="Paragrafoelenco"/>
        <w:numPr>
          <w:ilvl w:val="0"/>
          <w:numId w:val="2"/>
        </w:numPr>
      </w:pPr>
      <w:proofErr w:type="spellStart"/>
      <w:r>
        <w:t>Car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= 7 voti</w:t>
      </w:r>
    </w:p>
    <w:p w:rsidR="00E67036" w:rsidRDefault="00E67036" w:rsidP="00E67036">
      <w:pPr>
        <w:pStyle w:val="Paragrafoelenco"/>
        <w:numPr>
          <w:ilvl w:val="0"/>
          <w:numId w:val="2"/>
        </w:numPr>
      </w:pPr>
      <w:r>
        <w:t>Parcheggi liberi = 0 voti</w:t>
      </w:r>
    </w:p>
    <w:p w:rsidR="00E67036" w:rsidRDefault="00E67036" w:rsidP="00E67036">
      <w:pPr>
        <w:pStyle w:val="Paragrafoelenco"/>
        <w:numPr>
          <w:ilvl w:val="0"/>
          <w:numId w:val="2"/>
        </w:numPr>
      </w:pPr>
      <w:r>
        <w:t>Portale di musei ecc = 0 voti</w:t>
      </w:r>
    </w:p>
    <w:p w:rsidR="00E67036" w:rsidRDefault="00E67036" w:rsidP="00E67036">
      <w:pPr>
        <w:pStyle w:val="Paragrafoelenco"/>
        <w:numPr>
          <w:ilvl w:val="0"/>
          <w:numId w:val="2"/>
        </w:numPr>
      </w:pPr>
      <w:proofErr w:type="spellStart"/>
      <w:r>
        <w:t>Ristofast</w:t>
      </w:r>
      <w:proofErr w:type="spellEnd"/>
      <w:r>
        <w:t xml:space="preserve"> = 7 voti</w:t>
      </w:r>
    </w:p>
    <w:p w:rsidR="00E67036" w:rsidRDefault="00E67036" w:rsidP="00E67036">
      <w:r>
        <w:t xml:space="preserve">Idea del </w:t>
      </w:r>
      <w:proofErr w:type="spellStart"/>
      <w:r>
        <w:t>Car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ispirata da vari fattori:</w:t>
      </w:r>
    </w:p>
    <w:p w:rsidR="00E67036" w:rsidRDefault="00E67036" w:rsidP="00E67036">
      <w:pPr>
        <w:pStyle w:val="Paragrafoelenco"/>
        <w:numPr>
          <w:ilvl w:val="0"/>
          <w:numId w:val="3"/>
        </w:numPr>
      </w:pPr>
      <w:r>
        <w:t>Trasporti molto spesso soppressi e con molti scioperi (teniamo conto della petizione che c’è stata da Massimiliano in questo periodo)</w:t>
      </w:r>
    </w:p>
    <w:p w:rsidR="00E67036" w:rsidRDefault="00E67036" w:rsidP="00E67036">
      <w:pPr>
        <w:pStyle w:val="Paragrafoelenco"/>
        <w:numPr>
          <w:ilvl w:val="0"/>
          <w:numId w:val="3"/>
        </w:numPr>
      </w:pPr>
      <w:r>
        <w:t xml:space="preserve">C’è stato un annuncio al </w:t>
      </w:r>
      <w:proofErr w:type="spellStart"/>
      <w:r>
        <w:t>Luzzati</w:t>
      </w:r>
      <w:proofErr w:type="spellEnd"/>
    </w:p>
    <w:p w:rsidR="00E67036" w:rsidRDefault="00E67036" w:rsidP="00E67036">
      <w:r>
        <w:t xml:space="preserve">Pro &amp; Contro di </w:t>
      </w:r>
      <w:proofErr w:type="spellStart"/>
      <w:r>
        <w:t>RistoFast</w:t>
      </w:r>
      <w:proofErr w:type="spellEnd"/>
      <w:r>
        <w:t xml:space="preserve"> e </w:t>
      </w:r>
      <w:proofErr w:type="spellStart"/>
      <w:r>
        <w:t>CarPooling</w:t>
      </w:r>
      <w:proofErr w:type="spellEnd"/>
    </w:p>
    <w:p w:rsidR="00E67036" w:rsidRDefault="00E67036" w:rsidP="00E67036">
      <w:proofErr w:type="spellStart"/>
      <w:r>
        <w:t>RistoFast</w:t>
      </w:r>
      <w:proofErr w:type="spellEnd"/>
      <w:r>
        <w:t xml:space="preserve"> :</w:t>
      </w:r>
    </w:p>
    <w:p w:rsidR="00E67036" w:rsidRDefault="00E67036" w:rsidP="00E67036">
      <w:pPr>
        <w:pStyle w:val="Paragrafoelenco"/>
        <w:numPr>
          <w:ilvl w:val="0"/>
          <w:numId w:val="4"/>
        </w:numPr>
      </w:pPr>
      <w:r>
        <w:t>abbiamo già una buona base, e si può espandere come più ci piace</w:t>
      </w:r>
    </w:p>
    <w:p w:rsidR="00E67036" w:rsidRDefault="00E67036" w:rsidP="00E67036">
      <w:pPr>
        <w:pStyle w:val="Paragrafoelenco"/>
        <w:numPr>
          <w:ilvl w:val="0"/>
          <w:numId w:val="4"/>
        </w:numPr>
      </w:pPr>
      <w:r>
        <w:t>dal punto di vista di titolare/cameriere: errori delle ordinazioni sono di responsabilità del cliente, e non più di chi gestisce le ordinazioni</w:t>
      </w:r>
    </w:p>
    <w:p w:rsidR="00E67036" w:rsidRDefault="00E67036" w:rsidP="00E67036">
      <w:pPr>
        <w:pStyle w:val="Paragrafoelenco"/>
        <w:numPr>
          <w:ilvl w:val="0"/>
          <w:numId w:val="4"/>
        </w:numPr>
      </w:pPr>
      <w:r>
        <w:t>lo si può vendere ai titolari dei locali come pubblicità, oltre che al fatto che hanno un dipendente in meno(spese subito, con un po’ di manutenzione,invece di una persona da pagare mensilmente)</w:t>
      </w:r>
    </w:p>
    <w:p w:rsidR="00E67036" w:rsidRDefault="00E67036" w:rsidP="00E67036">
      <w:pPr>
        <w:pStyle w:val="Paragrafoelenco"/>
        <w:numPr>
          <w:ilvl w:val="0"/>
          <w:numId w:val="4"/>
        </w:numPr>
      </w:pPr>
      <w:r>
        <w:t xml:space="preserve">i clienti possono </w:t>
      </w:r>
      <w:r w:rsidR="00992D6A">
        <w:t>votare i piatti preferiti, così da riprovarli/non prenderli più</w:t>
      </w:r>
    </w:p>
    <w:p w:rsidR="00E67036" w:rsidRDefault="00992D6A" w:rsidP="00992D6A">
      <w:pPr>
        <w:pStyle w:val="Paragrafoelenco"/>
        <w:numPr>
          <w:ilvl w:val="0"/>
          <w:numId w:val="4"/>
        </w:numPr>
      </w:pPr>
      <w:r>
        <w:t>abbiamo una cameriera nel gruppo, dunque sappiamo meglio come vengono gestite le cose e di cosa un ristorante ha bisogno</w:t>
      </w:r>
    </w:p>
    <w:p w:rsidR="00992D6A" w:rsidRDefault="00992D6A" w:rsidP="00992D6A">
      <w:pPr>
        <w:pStyle w:val="Paragrafoelenco"/>
        <w:numPr>
          <w:ilvl w:val="0"/>
          <w:numId w:val="4"/>
        </w:numPr>
      </w:pPr>
      <w:r>
        <w:t xml:space="preserve">Sul tavolo </w:t>
      </w:r>
      <w:r w:rsidRPr="00992D6A">
        <w:rPr>
          <w:u w:val="single"/>
        </w:rPr>
        <w:t>DEVE</w:t>
      </w:r>
      <w:r>
        <w:t xml:space="preserve"> esserci un </w:t>
      </w:r>
      <w:proofErr w:type="spellStart"/>
      <w:r>
        <w:t>tablet</w:t>
      </w:r>
      <w:proofErr w:type="spellEnd"/>
      <w:r>
        <w:t xml:space="preserve"> =&gt; ma questo porta a costi elevati</w:t>
      </w:r>
    </w:p>
    <w:p w:rsidR="00992D6A" w:rsidRDefault="00992D6A" w:rsidP="00992D6A">
      <w:pPr>
        <w:pStyle w:val="Paragrafoelenco"/>
        <w:numPr>
          <w:ilvl w:val="0"/>
          <w:numId w:val="4"/>
        </w:numPr>
      </w:pPr>
      <w:r>
        <w:t>Può essere poco convincente per locali che hanno già un servizio informatico per ordinare.</w:t>
      </w:r>
    </w:p>
    <w:p w:rsidR="00EF7049" w:rsidRDefault="00EF7049" w:rsidP="00992D6A">
      <w:pPr>
        <w:pStyle w:val="Paragrafoelenco"/>
        <w:numPr>
          <w:ilvl w:val="0"/>
          <w:numId w:val="4"/>
        </w:numPr>
      </w:pPr>
      <w:r>
        <w:t>Non serve gestire la sicurezza</w:t>
      </w:r>
    </w:p>
    <w:p w:rsidR="00992D6A" w:rsidRDefault="00992D6A" w:rsidP="00992D6A">
      <w:proofErr w:type="spellStart"/>
      <w:r>
        <w:t>Car</w:t>
      </w:r>
      <w:proofErr w:type="spellEnd"/>
      <w:r>
        <w:t xml:space="preserve"> </w:t>
      </w:r>
      <w:proofErr w:type="spellStart"/>
      <w:r>
        <w:t>Pooling</w:t>
      </w:r>
      <w:proofErr w:type="spellEnd"/>
      <w:r>
        <w:t>:</w:t>
      </w:r>
    </w:p>
    <w:p w:rsidR="00992D6A" w:rsidRDefault="00992D6A" w:rsidP="00992D6A">
      <w:pPr>
        <w:pStyle w:val="Paragrafoelenco"/>
        <w:numPr>
          <w:ilvl w:val="0"/>
          <w:numId w:val="5"/>
        </w:numPr>
      </w:pPr>
      <w:r>
        <w:t>Possiamo trovare tante informazioni, ma partiamo comunque da 0</w:t>
      </w:r>
    </w:p>
    <w:p w:rsidR="00992D6A" w:rsidRDefault="00992D6A" w:rsidP="00992D6A">
      <w:pPr>
        <w:pStyle w:val="Paragrafoelenco"/>
        <w:numPr>
          <w:ilvl w:val="0"/>
          <w:numId w:val="5"/>
        </w:numPr>
      </w:pPr>
      <w:r>
        <w:t>È facile da comunicare agli studenti(e poi quando amplieremo il nostro dominio ai lavoratori) per non essere più succubi dei trasporti pubblici (pagando anche meno, ed essendo più comodi)</w:t>
      </w:r>
    </w:p>
    <w:p w:rsidR="00EF7049" w:rsidRDefault="00992D6A" w:rsidP="00EF7049">
      <w:pPr>
        <w:pStyle w:val="Paragrafoelenco"/>
        <w:numPr>
          <w:ilvl w:val="0"/>
          <w:numId w:val="5"/>
        </w:numPr>
      </w:pPr>
      <w:r>
        <w:t xml:space="preserve">Per la </w:t>
      </w:r>
      <w:proofErr w:type="spellStart"/>
      <w:r>
        <w:t>sicuezza</w:t>
      </w:r>
      <w:proofErr w:type="spellEnd"/>
      <w:r>
        <w:t xml:space="preserve"> :</w:t>
      </w:r>
    </w:p>
    <w:p w:rsidR="00EF7049" w:rsidRDefault="00EF7049" w:rsidP="00EF7049">
      <w:pPr>
        <w:pStyle w:val="Paragrafoelenco"/>
        <w:numPr>
          <w:ilvl w:val="0"/>
          <w:numId w:val="6"/>
        </w:numPr>
      </w:pPr>
      <w:r>
        <w:t>Viaggi donna per donna: solo le donne potranno inserire ed accettare questi viaggi</w:t>
      </w:r>
    </w:p>
    <w:p w:rsidR="00EF7049" w:rsidRDefault="00EF7049" w:rsidP="00EF7049">
      <w:pPr>
        <w:pStyle w:val="Paragrafoelenco"/>
        <w:numPr>
          <w:ilvl w:val="0"/>
          <w:numId w:val="6"/>
        </w:numPr>
      </w:pPr>
      <w:r>
        <w:t xml:space="preserve">Utente certificato: lo status di utente certificato viene rilasciato a coloro che invieranno, a </w:t>
      </w:r>
      <w:proofErr w:type="spellStart"/>
      <w:r>
        <w:t>Bringme</w:t>
      </w:r>
      <w:proofErr w:type="spellEnd"/>
      <w:r>
        <w:t>, copia del documento d’identità</w:t>
      </w:r>
    </w:p>
    <w:p w:rsidR="00EF7049" w:rsidRDefault="00EF7049" w:rsidP="00EF7049">
      <w:pPr>
        <w:pStyle w:val="Paragrafoelenco"/>
        <w:numPr>
          <w:ilvl w:val="0"/>
          <w:numId w:val="6"/>
        </w:numPr>
      </w:pPr>
      <w:r>
        <w:t xml:space="preserve">Feedback: </w:t>
      </w:r>
      <w:proofErr w:type="spellStart"/>
      <w:r>
        <w:t>Bringme</w:t>
      </w:r>
      <w:proofErr w:type="spellEnd"/>
      <w:r>
        <w:t xml:space="preserve"> ha predisposto un importante sistema di feedback attraverso il quale si valuta l’affidabilità dell’utente</w:t>
      </w:r>
    </w:p>
    <w:p w:rsidR="00EF7049" w:rsidRDefault="00EF7049" w:rsidP="00EF7049">
      <w:pPr>
        <w:pStyle w:val="Paragrafoelenco"/>
        <w:numPr>
          <w:ilvl w:val="0"/>
          <w:numId w:val="6"/>
        </w:numPr>
      </w:pPr>
      <w:proofErr w:type="spellStart"/>
      <w:r>
        <w:t>Tracking</w:t>
      </w:r>
      <w:proofErr w:type="spellEnd"/>
      <w:r>
        <w:t xml:space="preserve"> dei contatti: </w:t>
      </w:r>
      <w:proofErr w:type="spellStart"/>
      <w:r>
        <w:t>Bringme</w:t>
      </w:r>
      <w:proofErr w:type="spellEnd"/>
      <w:r>
        <w:t xml:space="preserve"> tiene traccia dei contatti avvenuti tra utenti</w:t>
      </w:r>
    </w:p>
    <w:p w:rsidR="00EF7049" w:rsidRDefault="00EF7049" w:rsidP="00EF7049">
      <w:pPr>
        <w:pStyle w:val="Paragrafoelenco"/>
        <w:numPr>
          <w:ilvl w:val="0"/>
          <w:numId w:val="6"/>
        </w:numPr>
      </w:pPr>
      <w:r>
        <w:t>Il guidatore ha la possibilità di accettazione/rifiuto della persona che viene trasportata</w:t>
      </w:r>
    </w:p>
    <w:p w:rsidR="00992D6A" w:rsidRDefault="00EF7049" w:rsidP="00EF7049">
      <w:pPr>
        <w:pStyle w:val="Paragrafoelenco"/>
        <w:numPr>
          <w:ilvl w:val="0"/>
          <w:numId w:val="6"/>
        </w:numPr>
      </w:pPr>
      <w:r>
        <w:t>Sistema di chat per far dialogare i "guidatori" dai "passeggeri"</w:t>
      </w:r>
      <w:r w:rsidR="00992D6A">
        <w:t xml:space="preserve"> carta di identità per chi dà il passaggio e chi lo riceve. Inoltre chi dà il passaggio deve inserire la targa del veicolo</w:t>
      </w:r>
      <w:r>
        <w:t xml:space="preserve"> =&gt; SOLO se registrato puoi accedere al servizio</w:t>
      </w:r>
    </w:p>
    <w:p w:rsidR="00992D6A" w:rsidRDefault="00992D6A" w:rsidP="00992D6A">
      <w:pPr>
        <w:pStyle w:val="Paragrafoelenco"/>
        <w:numPr>
          <w:ilvl w:val="0"/>
          <w:numId w:val="5"/>
        </w:numPr>
      </w:pPr>
      <w:r>
        <w:lastRenderedPageBreak/>
        <w:t xml:space="preserve">Si può favorire pagamento tramite </w:t>
      </w:r>
      <w:proofErr w:type="spellStart"/>
      <w:r>
        <w:t>paypal</w:t>
      </w:r>
      <w:proofErr w:type="spellEnd"/>
      <w:r>
        <w:t xml:space="preserve"> (per evitare mancati pagamenti) e in più,come auto-finanziamento (</w:t>
      </w:r>
      <w:proofErr w:type="spellStart"/>
      <w:r>
        <w:t>es</w:t>
      </w:r>
      <w:proofErr w:type="spellEnd"/>
      <w:r>
        <w:t xml:space="preserve"> 10% del viaggio per manutenzione)</w:t>
      </w:r>
    </w:p>
    <w:p w:rsidR="00EF7049" w:rsidRDefault="00992D6A" w:rsidP="00992D6A">
      <w:pPr>
        <w:pStyle w:val="Paragrafoelenco"/>
        <w:numPr>
          <w:ilvl w:val="0"/>
          <w:numId w:val="5"/>
        </w:numPr>
      </w:pPr>
      <w:r>
        <w:t>questa soluzione fa risparmiare entrambi i clienti (soprattutto quello che si fa venire a prendere = $ più importanti della qualità del servizio e più sicuro nell'avere il trasporto)</w:t>
      </w:r>
    </w:p>
    <w:p w:rsidR="00992D6A" w:rsidRDefault="00EF7049" w:rsidP="00992D6A">
      <w:pPr>
        <w:pStyle w:val="Paragrafoelenco"/>
        <w:numPr>
          <w:ilvl w:val="0"/>
          <w:numId w:val="5"/>
        </w:numPr>
      </w:pPr>
      <w:r>
        <w:t>m</w:t>
      </w:r>
      <w:r w:rsidR="00992D6A">
        <w:t xml:space="preserve">anca un punto preciso di partenza e di arrivo negli altri siti di </w:t>
      </w:r>
      <w:proofErr w:type="spellStart"/>
      <w:r>
        <w:t>C</w:t>
      </w:r>
      <w:r w:rsidR="00992D6A">
        <w:t>ar</w:t>
      </w:r>
      <w:proofErr w:type="spellEnd"/>
      <w:r w:rsidR="00992D6A">
        <w:t xml:space="preserve"> </w:t>
      </w:r>
      <w:proofErr w:type="spellStart"/>
      <w:r>
        <w:t>P</w:t>
      </w:r>
      <w:r w:rsidR="00992D6A">
        <w:t>ooling</w:t>
      </w:r>
      <w:proofErr w:type="spellEnd"/>
      <w:r w:rsidR="00992D6A">
        <w:t xml:space="preserve">, dunque è un punto di vantaggio per noi </w:t>
      </w:r>
      <w:proofErr w:type="spellStart"/>
      <w:r w:rsidR="00992D6A">
        <w:t>poichè</w:t>
      </w:r>
      <w:proofErr w:type="spellEnd"/>
      <w:r w:rsidR="00992D6A">
        <w:t xml:space="preserve"> ci "</w:t>
      </w:r>
      <w:proofErr w:type="spellStart"/>
      <w:r w:rsidR="00992D6A">
        <w:t>specializiamo</w:t>
      </w:r>
      <w:proofErr w:type="spellEnd"/>
      <w:r w:rsidR="00992D6A">
        <w:t>" su una piccola zona, e poi vediamo se ampliarci...</w:t>
      </w:r>
    </w:p>
    <w:sectPr w:rsidR="00992D6A" w:rsidSect="007D7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1B6A"/>
    <w:multiLevelType w:val="hybridMultilevel"/>
    <w:tmpl w:val="D70A2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E5158"/>
    <w:multiLevelType w:val="hybridMultilevel"/>
    <w:tmpl w:val="B7C47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95FA1"/>
    <w:multiLevelType w:val="hybridMultilevel"/>
    <w:tmpl w:val="EDD0F1F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4743B7E"/>
    <w:multiLevelType w:val="hybridMultilevel"/>
    <w:tmpl w:val="0B04E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616BF"/>
    <w:multiLevelType w:val="hybridMultilevel"/>
    <w:tmpl w:val="0B04E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44E54"/>
    <w:multiLevelType w:val="hybridMultilevel"/>
    <w:tmpl w:val="63FC15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hyphenationZone w:val="283"/>
  <w:characterSpacingControl w:val="doNotCompress"/>
  <w:compat/>
  <w:rsids>
    <w:rsidRoot w:val="00E67036"/>
    <w:rsid w:val="0017266B"/>
    <w:rsid w:val="007D7A82"/>
    <w:rsid w:val="00992D6A"/>
    <w:rsid w:val="00E67036"/>
    <w:rsid w:val="00EF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7A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7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</dc:creator>
  <cp:lastModifiedBy>Je</cp:lastModifiedBy>
  <cp:revision>2</cp:revision>
  <dcterms:created xsi:type="dcterms:W3CDTF">2012-05-17T18:30:00Z</dcterms:created>
  <dcterms:modified xsi:type="dcterms:W3CDTF">2012-05-17T18:55:00Z</dcterms:modified>
</cp:coreProperties>
</file>